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Bromine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79.904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17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Red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Liquid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7, 5, 4, 3, 1,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2.96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265.8 K (-7.2 °C, 19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332.0 K (58.8 °C, 137.8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 Br2, liquid: 3.1028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265.90 K, 5.8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588 K, 10.34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(Br2) 10.571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(Br2) 29.96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(Br2) 75.69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1139.9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120±3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185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206 m/s (at 20 °C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orthorhombic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and first isolation : Antoine Jérôme Balard and Leopold Gmelin (1825)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