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C958B" w14:textId="416A5C47" w:rsidR="006C63A3" w:rsidRPr="00871CF1" w:rsidRDefault="007A1090" w:rsidP="00871CF1">
      <w:pPr>
        <w:pStyle w:val="1"/>
      </w:pPr>
      <w:r>
        <w:rPr>
          <w:rFonts w:hint="eastAsia"/>
        </w:rPr>
        <w:t>4.</w:t>
      </w:r>
      <w:r>
        <w:rPr>
          <w:rFonts w:hint="eastAsia"/>
        </w:rPr>
        <w:t>存储管理</w:t>
      </w:r>
    </w:p>
    <w:p w14:paraId="739E950F" w14:textId="77777777" w:rsidR="00871CF1" w:rsidRDefault="00871CF1" w:rsidP="00871CF1">
      <w:pPr>
        <w:ind w:firstLineChars="200" w:firstLine="420"/>
      </w:pPr>
      <w:r>
        <w:rPr>
          <w:rFonts w:hint="eastAsia"/>
        </w:rPr>
        <w:t>存储器管理的对象是主存储器简称</w:t>
      </w:r>
      <w:r w:rsidRPr="00871CF1">
        <w:rPr>
          <w:rFonts w:hint="eastAsia"/>
        </w:rPr>
        <w:t>主存或内存。</w:t>
      </w:r>
    </w:p>
    <w:p w14:paraId="2862DBFF" w14:textId="5E427447" w:rsidR="00871CF1" w:rsidRPr="00871CF1" w:rsidRDefault="00871CF1" w:rsidP="00871CF1">
      <w:pPr>
        <w:ind w:firstLineChars="200" w:firstLine="420"/>
      </w:pPr>
      <w:r>
        <w:rPr>
          <w:rFonts w:hint="eastAsia"/>
        </w:rPr>
        <w:t>存储管理的主要功能：主存空间的分配和回收、提高主存的利用率、扩充主存、对主存信息实现有效保护。</w:t>
      </w:r>
    </w:p>
    <w:p w14:paraId="577F04C9" w14:textId="77777777" w:rsidR="006C63A3" w:rsidRDefault="007A1090">
      <w:pPr>
        <w:pStyle w:val="2"/>
      </w:pPr>
      <w:r>
        <w:rPr>
          <w:rFonts w:hint="eastAsia"/>
        </w:rPr>
        <w:t>4.1</w:t>
      </w:r>
      <w:r>
        <w:rPr>
          <w:rFonts w:hint="eastAsia"/>
        </w:rPr>
        <w:t>存储管理的功能</w:t>
      </w:r>
    </w:p>
    <w:p w14:paraId="3EE77986" w14:textId="77777777" w:rsidR="006C63A3" w:rsidRDefault="007A1090">
      <w:pPr>
        <w:pStyle w:val="3"/>
      </w:pPr>
      <w:r>
        <w:rPr>
          <w:rFonts w:hint="eastAsia"/>
        </w:rPr>
        <w:t>4.1.1</w:t>
      </w:r>
      <w:r>
        <w:rPr>
          <w:rFonts w:hint="eastAsia"/>
        </w:rPr>
        <w:t>存储器的结构</w:t>
      </w:r>
    </w:p>
    <w:p w14:paraId="512DCFBD" w14:textId="77777777" w:rsidR="006C63A3" w:rsidRDefault="007A1090">
      <w:pPr>
        <w:ind w:firstLineChars="200" w:firstLine="420"/>
      </w:pPr>
      <w:r>
        <w:rPr>
          <w:rFonts w:hint="eastAsia"/>
        </w:rPr>
        <w:t>存储器是计算机系统的重要资源之一。因为任何程序和数据以及各种控制用的数据结构都必须占用一定的存储空间，因此，</w:t>
      </w:r>
      <w:r>
        <w:rPr>
          <w:rFonts w:hint="eastAsia"/>
          <w:b/>
          <w:bCs/>
        </w:rPr>
        <w:t>存储管理直接影响系统性能</w:t>
      </w:r>
      <w:r>
        <w:rPr>
          <w:rFonts w:hint="eastAsia"/>
        </w:rPr>
        <w:t>。</w:t>
      </w:r>
    </w:p>
    <w:p w14:paraId="65875921" w14:textId="16A191D3" w:rsidR="006C63A3" w:rsidRDefault="007A1090">
      <w:pPr>
        <w:ind w:firstLineChars="200" w:firstLine="420"/>
      </w:pPr>
      <w:r>
        <w:rPr>
          <w:rFonts w:hint="eastAsia"/>
        </w:rPr>
        <w:t>存储器由</w:t>
      </w:r>
      <w:r>
        <w:rPr>
          <w:rFonts w:hint="eastAsia"/>
          <w:b/>
          <w:bCs/>
        </w:rPr>
        <w:t>内存</w:t>
      </w:r>
      <w:r>
        <w:rPr>
          <w:rFonts w:hint="eastAsia"/>
        </w:rPr>
        <w:t>和</w:t>
      </w:r>
      <w:r>
        <w:rPr>
          <w:rFonts w:hint="eastAsia"/>
          <w:b/>
          <w:bCs/>
        </w:rPr>
        <w:t>外存</w:t>
      </w:r>
      <w:r>
        <w:rPr>
          <w:rFonts w:hint="eastAsia"/>
        </w:rPr>
        <w:t>组成。内存由</w:t>
      </w:r>
      <w:r>
        <w:rPr>
          <w:rFonts w:hint="eastAsia"/>
          <w:b/>
          <w:bCs/>
        </w:rPr>
        <w:t>顺序编址的块</w:t>
      </w:r>
      <w:r>
        <w:rPr>
          <w:rFonts w:hint="eastAsia"/>
        </w:rPr>
        <w:t>组成，</w:t>
      </w:r>
      <w:r>
        <w:rPr>
          <w:rFonts w:hint="eastAsia"/>
          <w:b/>
          <w:bCs/>
        </w:rPr>
        <w:t>每块包含相应的物理单元</w:t>
      </w:r>
      <w:r>
        <w:rPr>
          <w:rFonts w:hint="eastAsia"/>
        </w:rPr>
        <w:t>。</w:t>
      </w:r>
      <w:r>
        <w:rPr>
          <w:rFonts w:hint="eastAsia"/>
        </w:rPr>
        <w:t>CPU</w:t>
      </w:r>
      <w:r>
        <w:rPr>
          <w:rFonts w:hint="eastAsia"/>
        </w:rPr>
        <w:t>要通过</w:t>
      </w:r>
      <w:r>
        <w:rPr>
          <w:rFonts w:hint="eastAsia"/>
          <w:b/>
          <w:bCs/>
        </w:rPr>
        <w:t>启动相应的输入输出设备后才能使外存与内存交换信息</w:t>
      </w:r>
      <w:r>
        <w:rPr>
          <w:rFonts w:hint="eastAsia"/>
        </w:rPr>
        <w:t>。</w:t>
      </w:r>
    </w:p>
    <w:p w14:paraId="14732E2B" w14:textId="77777777" w:rsidR="006C63A3" w:rsidRDefault="007A1090" w:rsidP="00834375">
      <w:pPr>
        <w:ind w:firstLineChars="200" w:firstLine="422"/>
      </w:pPr>
      <w:r>
        <w:rPr>
          <w:rFonts w:hint="eastAsia"/>
          <w:b/>
          <w:bCs/>
        </w:rPr>
        <w:t>存储组织的功能：</w:t>
      </w:r>
      <w:r>
        <w:rPr>
          <w:rFonts w:hint="eastAsia"/>
        </w:rPr>
        <w:t>在存储技术和</w:t>
      </w:r>
      <w:r>
        <w:rPr>
          <w:rFonts w:hint="eastAsia"/>
        </w:rPr>
        <w:t>CPU</w:t>
      </w:r>
      <w:r>
        <w:rPr>
          <w:rFonts w:hint="eastAsia"/>
        </w:rPr>
        <w:t>寻址技术许可的范围内组织合理的存储结构，使得各层次的存储器都处于均衡的繁忙状态。</w:t>
      </w:r>
    </w:p>
    <w:p w14:paraId="21BEDFAB" w14:textId="77777777" w:rsidR="006C63A3" w:rsidRPr="00834375" w:rsidRDefault="007A1090">
      <w:r>
        <w:rPr>
          <w:rFonts w:hint="eastAsia"/>
          <w:b/>
          <w:bCs/>
        </w:rPr>
        <w:t>常用的存储器的结构：</w:t>
      </w:r>
      <w:r w:rsidRPr="00834375">
        <w:rPr>
          <w:rFonts w:hint="eastAsia"/>
        </w:rPr>
        <w:t>“寄存器</w:t>
      </w:r>
      <w:r w:rsidRPr="00834375">
        <w:rPr>
          <w:rFonts w:hint="eastAsia"/>
        </w:rPr>
        <w:t>-</w:t>
      </w:r>
      <w:r w:rsidRPr="00834375">
        <w:rPr>
          <w:rFonts w:hint="eastAsia"/>
        </w:rPr>
        <w:t>主存</w:t>
      </w:r>
      <w:r w:rsidRPr="00834375">
        <w:rPr>
          <w:rFonts w:hint="eastAsia"/>
        </w:rPr>
        <w:t>-</w:t>
      </w:r>
      <w:r w:rsidRPr="00834375">
        <w:rPr>
          <w:rFonts w:hint="eastAsia"/>
        </w:rPr>
        <w:t>外存”结构和“寄存器</w:t>
      </w:r>
      <w:r w:rsidRPr="00834375">
        <w:rPr>
          <w:rFonts w:hint="eastAsia"/>
        </w:rPr>
        <w:t>-</w:t>
      </w:r>
      <w:r w:rsidRPr="00834375">
        <w:rPr>
          <w:rFonts w:hint="eastAsia"/>
        </w:rPr>
        <w:t>缓存</w:t>
      </w:r>
      <w:r w:rsidRPr="00834375">
        <w:rPr>
          <w:rFonts w:hint="eastAsia"/>
        </w:rPr>
        <w:t>-</w:t>
      </w:r>
      <w:r w:rsidRPr="00834375">
        <w:rPr>
          <w:rFonts w:hint="eastAsia"/>
        </w:rPr>
        <w:t>主存</w:t>
      </w:r>
      <w:r w:rsidRPr="00834375">
        <w:rPr>
          <w:rFonts w:hint="eastAsia"/>
        </w:rPr>
        <w:t>-</w:t>
      </w:r>
      <w:r w:rsidRPr="00834375">
        <w:rPr>
          <w:rFonts w:hint="eastAsia"/>
        </w:rPr>
        <w:t>存储组织的功能外存”结构。</w:t>
      </w:r>
    </w:p>
    <w:p w14:paraId="329777DE" w14:textId="77777777" w:rsidR="006C63A3" w:rsidRDefault="007A1090" w:rsidP="00834375">
      <w:pPr>
        <w:ind w:firstLineChars="200" w:firstLine="422"/>
      </w:pPr>
      <w:r>
        <w:rPr>
          <w:rFonts w:hint="eastAsia"/>
          <w:b/>
          <w:bCs/>
        </w:rPr>
        <w:t>存储器系统：</w:t>
      </w:r>
      <w:r>
        <w:rPr>
          <w:rFonts w:hint="eastAsia"/>
        </w:rPr>
        <w:t>是一个具有不同容量、成本和访问时间的存储设备的层次结构。</w:t>
      </w:r>
      <w:r>
        <w:rPr>
          <w:rFonts w:hint="eastAsia"/>
          <w:b/>
          <w:bCs/>
        </w:rPr>
        <w:t>每一层于下一层相比都拥有较高的速度和较低延迟性，以及较小的容量</w:t>
      </w:r>
      <w:r>
        <w:rPr>
          <w:rFonts w:hint="eastAsia"/>
        </w:rPr>
        <w:t>。</w:t>
      </w:r>
    </w:p>
    <w:p w14:paraId="77DE43D5" w14:textId="77777777" w:rsidR="006C63A3" w:rsidRDefault="007A1090" w:rsidP="00834375">
      <w:pPr>
        <w:ind w:firstLineChars="200" w:firstLine="422"/>
      </w:pPr>
      <w:r>
        <w:rPr>
          <w:rFonts w:hint="eastAsia"/>
          <w:b/>
          <w:bCs/>
        </w:rPr>
        <w:t>存储器层次结构：</w:t>
      </w:r>
      <w:r>
        <w:rPr>
          <w:rFonts w:hint="eastAsia"/>
        </w:rPr>
        <w:t>对应用程序的性能有着巨大的影响。理解系统是如何将数据在存储器层次结构中上下移动，可写出更符合系统运行的应用程序，运行更快。如下图：</w:t>
      </w:r>
    </w:p>
    <w:p w14:paraId="24DD2776" w14:textId="77777777" w:rsidR="006C63A3" w:rsidRDefault="007A1090">
      <w:pPr>
        <w:ind w:firstLineChars="200" w:firstLine="420"/>
      </w:pPr>
      <w:r>
        <w:rPr>
          <w:noProof/>
        </w:rPr>
        <w:lastRenderedPageBreak/>
        <w:drawing>
          <wp:inline distT="0" distB="0" distL="114300" distR="114300" wp14:anchorId="1EE199DB" wp14:editId="4FD839CE">
            <wp:extent cx="5082540" cy="3911600"/>
            <wp:effectExtent l="0" t="0" r="7620" b="5080"/>
            <wp:docPr id="1" name="图片 1" descr="未命名文件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25)"/>
                    <pic:cNvPicPr>
                      <a:picLocks noChangeAspect="1"/>
                    </pic:cNvPicPr>
                  </pic:nvPicPr>
                  <pic:blipFill>
                    <a:blip r:embed="rId9"/>
                    <a:stretch>
                      <a:fillRect/>
                    </a:stretch>
                  </pic:blipFill>
                  <pic:spPr>
                    <a:xfrm>
                      <a:off x="0" y="0"/>
                      <a:ext cx="5082540" cy="3911600"/>
                    </a:xfrm>
                    <a:prstGeom prst="rect">
                      <a:avLst/>
                    </a:prstGeom>
                  </pic:spPr>
                </pic:pic>
              </a:graphicData>
            </a:graphic>
          </wp:inline>
        </w:drawing>
      </w:r>
    </w:p>
    <w:p w14:paraId="533F8EB1" w14:textId="77777777" w:rsidR="006C63A3" w:rsidRPr="00990E87" w:rsidRDefault="007A1090">
      <w:pPr>
        <w:ind w:firstLineChars="1600" w:firstLine="3360"/>
        <w:rPr>
          <w:rFonts w:asciiTheme="minorEastAsia" w:hAnsiTheme="minorEastAsia"/>
        </w:rPr>
      </w:pPr>
      <w:r w:rsidRPr="00990E87">
        <w:rPr>
          <w:rFonts w:asciiTheme="minorEastAsia" w:hAnsiTheme="minorEastAsia" w:hint="eastAsia"/>
        </w:rPr>
        <w:t>图：存储器的层次结构</w:t>
      </w:r>
    </w:p>
    <w:p w14:paraId="4851F850" w14:textId="77777777" w:rsidR="006C63A3" w:rsidRPr="00990E87" w:rsidRDefault="007A1090">
      <w:pPr>
        <w:ind w:firstLineChars="200" w:firstLine="420"/>
        <w:rPr>
          <w:rFonts w:asciiTheme="minorEastAsia" w:hAnsiTheme="minorEastAsia"/>
        </w:rPr>
      </w:pPr>
      <w:r w:rsidRPr="00990E87">
        <w:rPr>
          <w:rFonts w:asciiTheme="minorEastAsia" w:hAnsiTheme="minorEastAsia" w:hint="eastAsia"/>
        </w:rPr>
        <w:t>上图中，简单来说，每一层用来缓存下一层中的数据。</w:t>
      </w:r>
    </w:p>
    <w:p w14:paraId="3FA19BF6" w14:textId="14B09273" w:rsidR="003C674D" w:rsidRDefault="007A1090" w:rsidP="003C674D">
      <w:pPr>
        <w:pStyle w:val="a7"/>
        <w:numPr>
          <w:ilvl w:val="0"/>
          <w:numId w:val="9"/>
        </w:numPr>
        <w:ind w:firstLineChars="0"/>
        <w:rPr>
          <w:rFonts w:asciiTheme="minorEastAsia" w:hAnsiTheme="minorEastAsia"/>
          <w:b/>
          <w:bCs/>
        </w:rPr>
      </w:pPr>
      <w:r w:rsidRPr="003C674D">
        <w:rPr>
          <w:rFonts w:asciiTheme="minorEastAsia" w:hAnsiTheme="minorEastAsia" w:hint="eastAsia"/>
          <w:b/>
          <w:bCs/>
        </w:rPr>
        <w:t>虚拟地址</w:t>
      </w:r>
    </w:p>
    <w:p w14:paraId="54EF1473" w14:textId="677C0969" w:rsidR="003C674D" w:rsidRPr="003C674D" w:rsidRDefault="003C674D" w:rsidP="003C674D">
      <w:pPr>
        <w:pStyle w:val="a7"/>
        <w:ind w:left="360" w:firstLineChars="0" w:firstLine="0"/>
        <w:rPr>
          <w:rFonts w:asciiTheme="minorEastAsia" w:hAnsiTheme="minorEastAsia" w:hint="eastAsia"/>
        </w:rPr>
      </w:pPr>
      <w:r>
        <w:rPr>
          <w:rFonts w:asciiTheme="minorEastAsia" w:hAnsiTheme="minorEastAsia"/>
        </w:rPr>
        <w:t>1</w:t>
      </w:r>
      <w:r>
        <w:rPr>
          <w:rFonts w:asciiTheme="minorEastAsia" w:hAnsiTheme="minorEastAsia" w:hint="eastAsia"/>
        </w:rPr>
        <w:t>）虚拟地址介绍</w:t>
      </w:r>
    </w:p>
    <w:p w14:paraId="6657912C" w14:textId="48692EDC" w:rsidR="00D744DF" w:rsidRPr="00990E87" w:rsidRDefault="007A1090" w:rsidP="00D744DF">
      <w:pPr>
        <w:ind w:firstLineChars="200" w:firstLine="420"/>
        <w:rPr>
          <w:rFonts w:asciiTheme="minorEastAsia" w:hAnsiTheme="minorEastAsia"/>
        </w:rPr>
      </w:pPr>
      <w:r w:rsidRPr="00990E87">
        <w:rPr>
          <w:rFonts w:asciiTheme="minorEastAsia" w:hAnsiTheme="minorEastAsia" w:hint="eastAsia"/>
        </w:rPr>
        <w:t>对于程序员来说，数据的存放地址是由符号决定的，故称符号名地址，或者称为名地址，而把源程序的地址空间称为符号名地址空间或者名空间。它是从0号单元开始编址，并顺序分配所有的符号名所对应的</w:t>
      </w:r>
      <w:proofErr w:type="gramStart"/>
      <w:r w:rsidRPr="00990E87">
        <w:rPr>
          <w:rFonts w:asciiTheme="minorEastAsia" w:hAnsiTheme="minorEastAsia" w:hint="eastAsia"/>
        </w:rPr>
        <w:t>的</w:t>
      </w:r>
      <w:proofErr w:type="gramEnd"/>
      <w:r w:rsidRPr="00990E87">
        <w:rPr>
          <w:rFonts w:asciiTheme="minorEastAsia" w:hAnsiTheme="minorEastAsia" w:hint="eastAsia"/>
        </w:rPr>
        <w:t>地址单元，所以它并不是主存中的真实地址，故称为相对地址、程序地址、逻辑地址或虚拟地址。</w:t>
      </w:r>
    </w:p>
    <w:p w14:paraId="3764402F" w14:textId="1C81F762" w:rsidR="006C63A3" w:rsidRDefault="007A1090" w:rsidP="00D744DF">
      <w:pPr>
        <w:ind w:firstLineChars="200" w:firstLine="422"/>
        <w:rPr>
          <w:rFonts w:asciiTheme="minorEastAsia" w:hAnsiTheme="minorEastAsia" w:cs="宋体"/>
          <w:color w:val="333333"/>
          <w:szCs w:val="21"/>
          <w:shd w:val="clear" w:color="auto" w:fill="FFFFFF"/>
        </w:rPr>
      </w:pPr>
      <w:r w:rsidRPr="00990E87">
        <w:rPr>
          <w:rFonts w:asciiTheme="minorEastAsia" w:hAnsiTheme="minorEastAsia" w:hint="eastAsia"/>
          <w:b/>
          <w:bCs/>
        </w:rPr>
        <w:t>符号名地址：</w:t>
      </w:r>
      <w:r w:rsidRPr="00990E87">
        <w:rPr>
          <w:rFonts w:asciiTheme="minorEastAsia" w:hAnsiTheme="minorEastAsia" w:cs="宋体" w:hint="eastAsia"/>
          <w:color w:val="333333"/>
          <w:szCs w:val="21"/>
          <w:shd w:val="clear" w:color="auto" w:fill="FFFFFF"/>
        </w:rPr>
        <w:t>用符号标记的地址，访问时需要映射为实际内存单元的地址。就是一个虚拟地址。</w:t>
      </w:r>
    </w:p>
    <w:p w14:paraId="40FC3634" w14:textId="45967593" w:rsidR="003C674D" w:rsidRDefault="003C674D" w:rsidP="00D744DF">
      <w:pPr>
        <w:ind w:firstLineChars="200" w:firstLine="420"/>
        <w:rPr>
          <w:rFonts w:asciiTheme="minorEastAsia" w:hAnsiTheme="minorEastAsia" w:cs="宋体"/>
          <w:color w:val="333333"/>
          <w:szCs w:val="21"/>
          <w:shd w:val="clear" w:color="auto" w:fill="FFFFFF"/>
        </w:rPr>
      </w:pPr>
      <w:r>
        <w:rPr>
          <w:rFonts w:asciiTheme="minorEastAsia" w:hAnsiTheme="minorEastAsia" w:cs="宋体" w:hint="eastAsia"/>
          <w:color w:val="333333"/>
          <w:szCs w:val="21"/>
          <w:shd w:val="clear" w:color="auto" w:fill="FFFFFF"/>
        </w:rPr>
        <w:t>2）</w:t>
      </w:r>
      <w:hyperlink r:id="rId10" w:history="1">
        <w:r w:rsidRPr="00C951D2">
          <w:rPr>
            <w:rStyle w:val="ab"/>
            <w:rFonts w:asciiTheme="minorEastAsia" w:hAnsiTheme="minorEastAsia" w:cs="宋体"/>
            <w:szCs w:val="21"/>
            <w:shd w:val="clear" w:color="auto" w:fill="FFFFFF"/>
          </w:rPr>
          <w:t>为什么要引入虚拟地址</w:t>
        </w:r>
      </w:hyperlink>
    </w:p>
    <w:p w14:paraId="4F03AE4B" w14:textId="14F6A57C" w:rsidR="003C674D" w:rsidRDefault="003C674D" w:rsidP="00D744DF">
      <w:pPr>
        <w:ind w:firstLineChars="200" w:firstLine="420"/>
        <w:rPr>
          <w:rFonts w:ascii="Arial" w:hAnsi="Arial" w:cs="Arial"/>
          <w:color w:val="4D4D4D"/>
          <w:shd w:val="clear" w:color="auto" w:fill="FFFFFF"/>
        </w:rPr>
      </w:pPr>
      <w:r>
        <w:rPr>
          <w:rFonts w:ascii="Arial" w:hAnsi="Arial" w:cs="Arial"/>
          <w:color w:val="4D4D4D"/>
          <w:shd w:val="clear" w:color="auto" w:fill="FFFFFF"/>
        </w:rPr>
        <w:t>在早期的计算机中，要运行一个程序，会把这些程序全都装入内存</w:t>
      </w:r>
      <w:r>
        <w:rPr>
          <w:rFonts w:ascii="Arial" w:hAnsi="Arial" w:cs="Arial" w:hint="eastAsia"/>
          <w:color w:val="4D4D4D"/>
          <w:shd w:val="clear" w:color="auto" w:fill="FFFFFF"/>
        </w:rPr>
        <w:t>，</w:t>
      </w:r>
      <w:r>
        <w:rPr>
          <w:rFonts w:ascii="Arial" w:hAnsi="Arial" w:cs="Arial"/>
          <w:color w:val="4D4D4D"/>
          <w:shd w:val="clear" w:color="auto" w:fill="FFFFFF"/>
        </w:rPr>
        <w:t>访问的内存地址都是实际的物理内存地址</w:t>
      </w:r>
      <w:r>
        <w:rPr>
          <w:rFonts w:ascii="Arial" w:hAnsi="Arial" w:cs="Arial" w:hint="eastAsia"/>
          <w:color w:val="4D4D4D"/>
          <w:shd w:val="clear" w:color="auto" w:fill="FFFFFF"/>
        </w:rPr>
        <w:t>。</w:t>
      </w:r>
      <w:r>
        <w:rPr>
          <w:rFonts w:ascii="Arial" w:hAnsi="Arial" w:cs="Arial"/>
          <w:color w:val="4D4D4D"/>
          <w:shd w:val="clear" w:color="auto" w:fill="FFFFFF"/>
        </w:rPr>
        <w:t>当计算机同时运行多个程序时</w:t>
      </w:r>
      <w:r>
        <w:rPr>
          <w:rFonts w:ascii="Arial" w:hAnsi="Arial" w:cs="Arial" w:hint="eastAsia"/>
          <w:color w:val="4D4D4D"/>
          <w:shd w:val="clear" w:color="auto" w:fill="FFFFFF"/>
        </w:rPr>
        <w:t>存在一些问题。</w:t>
      </w:r>
    </w:p>
    <w:p w14:paraId="36BB722D" w14:textId="39B7BD1D" w:rsidR="003C674D" w:rsidRDefault="00305B0A" w:rsidP="00D744DF">
      <w:pPr>
        <w:ind w:firstLineChars="200" w:firstLine="422"/>
        <w:rPr>
          <w:rFonts w:ascii="Arial" w:hAnsi="Arial" w:cs="Arial"/>
          <w:color w:val="4D4D4D"/>
          <w:shd w:val="clear" w:color="auto" w:fill="FFFFFF"/>
        </w:rPr>
      </w:pPr>
      <w:r w:rsidRPr="00305B0A">
        <w:rPr>
          <w:rFonts w:ascii="Arial" w:hAnsi="Arial" w:cs="Arial"/>
          <w:b/>
          <w:bCs/>
          <w:color w:val="4D4D4D"/>
          <w:shd w:val="clear" w:color="auto" w:fill="FFFFFF"/>
        </w:rPr>
        <w:t>问题</w:t>
      </w:r>
      <w:r w:rsidRPr="00305B0A">
        <w:rPr>
          <w:rFonts w:ascii="Arial" w:hAnsi="Arial" w:cs="Arial"/>
          <w:b/>
          <w:bCs/>
          <w:color w:val="4D4D4D"/>
          <w:shd w:val="clear" w:color="auto" w:fill="FFFFFF"/>
        </w:rPr>
        <w:t>1</w:t>
      </w:r>
      <w:r w:rsidRPr="00305B0A">
        <w:rPr>
          <w:rFonts w:ascii="Arial" w:hAnsi="Arial" w:cs="Arial"/>
          <w:b/>
          <w:bCs/>
          <w:color w:val="4D4D4D"/>
          <w:shd w:val="clear" w:color="auto" w:fill="FFFFFF"/>
        </w:rPr>
        <w:t>：</w:t>
      </w:r>
      <w:r w:rsidRPr="00305B0A">
        <w:rPr>
          <w:rFonts w:ascii="Arial" w:hAnsi="Arial" w:cs="Arial"/>
          <w:color w:val="4D4D4D"/>
          <w:shd w:val="clear" w:color="auto" w:fill="FFFFFF"/>
        </w:rPr>
        <w:t>进程地址空间不隔离。由于程序都是直接访问物理内存，所以恶意程序可以随意修改别的进程的内存数据，以达到破坏的目的。</w:t>
      </w:r>
      <w:r>
        <w:rPr>
          <w:rFonts w:ascii="Arial" w:hAnsi="Arial" w:cs="Arial"/>
          <w:color w:val="4D4D4D"/>
          <w:shd w:val="clear" w:color="auto" w:fill="FFFFFF"/>
        </w:rPr>
        <w:t>有些非恶意的，但是有</w:t>
      </w:r>
      <w:r>
        <w:rPr>
          <w:rFonts w:ascii="Arial" w:hAnsi="Arial" w:cs="Arial"/>
          <w:color w:val="4D4D4D"/>
          <w:shd w:val="clear" w:color="auto" w:fill="FFFFFF"/>
        </w:rPr>
        <w:t>bug</w:t>
      </w:r>
      <w:r>
        <w:rPr>
          <w:rFonts w:ascii="Arial" w:hAnsi="Arial" w:cs="Arial"/>
          <w:color w:val="4D4D4D"/>
          <w:shd w:val="clear" w:color="auto" w:fill="FFFFFF"/>
        </w:rPr>
        <w:t>的程序也可能不小心修改了其它程序的内存数据</w:t>
      </w:r>
      <w:r>
        <w:rPr>
          <w:rFonts w:ascii="Arial" w:hAnsi="Arial" w:cs="Arial" w:hint="eastAsia"/>
          <w:color w:val="4D4D4D"/>
          <w:shd w:val="clear" w:color="auto" w:fill="FFFFFF"/>
        </w:rPr>
        <w:t>。</w:t>
      </w:r>
    </w:p>
    <w:p w14:paraId="58DEE5F0" w14:textId="5489B11E" w:rsidR="00305B0A" w:rsidRDefault="00305B0A" w:rsidP="00D744DF">
      <w:pPr>
        <w:ind w:firstLineChars="200" w:firstLine="422"/>
        <w:rPr>
          <w:rFonts w:ascii="Arial" w:hAnsi="Arial" w:cs="Arial"/>
          <w:color w:val="4D4D4D"/>
          <w:shd w:val="clear" w:color="auto" w:fill="FFFFFF"/>
        </w:rPr>
      </w:pPr>
      <w:r w:rsidRPr="00305B0A">
        <w:rPr>
          <w:rFonts w:ascii="Arial" w:hAnsi="Arial" w:cs="Arial"/>
          <w:b/>
          <w:bCs/>
          <w:color w:val="4D4D4D"/>
          <w:shd w:val="clear" w:color="auto" w:fill="FFFFFF"/>
        </w:rPr>
        <w:t>问题</w:t>
      </w:r>
      <w:r w:rsidRPr="00305B0A">
        <w:rPr>
          <w:rFonts w:ascii="Arial" w:hAnsi="Arial" w:cs="Arial"/>
          <w:b/>
          <w:bCs/>
          <w:color w:val="4D4D4D"/>
          <w:shd w:val="clear" w:color="auto" w:fill="FFFFFF"/>
        </w:rPr>
        <w:t>2</w:t>
      </w:r>
      <w:r w:rsidRPr="00305B0A">
        <w:rPr>
          <w:rFonts w:ascii="Arial" w:hAnsi="Arial" w:cs="Arial"/>
          <w:b/>
          <w:bCs/>
          <w:color w:val="4D4D4D"/>
          <w:shd w:val="clear" w:color="auto" w:fill="FFFFFF"/>
        </w:rPr>
        <w:t>：</w:t>
      </w:r>
      <w:r w:rsidRPr="00305B0A">
        <w:rPr>
          <w:rFonts w:ascii="Arial" w:hAnsi="Arial" w:cs="Arial"/>
          <w:color w:val="4D4D4D"/>
          <w:shd w:val="clear" w:color="auto" w:fill="FFFFFF"/>
        </w:rPr>
        <w:t>内存使用效率低。</w:t>
      </w:r>
      <w:r>
        <w:rPr>
          <w:rFonts w:ascii="Arial" w:hAnsi="Arial" w:cs="Arial" w:hint="eastAsia"/>
          <w:color w:val="4D4D4D"/>
          <w:shd w:val="clear" w:color="auto" w:fill="FFFFFF"/>
        </w:rPr>
        <w:t>程序要运行必须整个装入内存。</w:t>
      </w:r>
    </w:p>
    <w:p w14:paraId="415CA271" w14:textId="26700A4D" w:rsidR="00305B0A" w:rsidRDefault="00305B0A" w:rsidP="00D744DF">
      <w:pPr>
        <w:ind w:firstLineChars="200" w:firstLine="422"/>
        <w:rPr>
          <w:rFonts w:ascii="Arial" w:hAnsi="Arial" w:cs="Arial"/>
          <w:color w:val="4D4D4D"/>
          <w:shd w:val="clear" w:color="auto" w:fill="FFFFFF"/>
        </w:rPr>
      </w:pPr>
      <w:r w:rsidRPr="00305B0A">
        <w:rPr>
          <w:rFonts w:ascii="Arial" w:hAnsi="Arial" w:cs="Arial"/>
          <w:b/>
          <w:bCs/>
          <w:color w:val="4D4D4D"/>
          <w:shd w:val="clear" w:color="auto" w:fill="FFFFFF"/>
        </w:rPr>
        <w:t>问题</w:t>
      </w:r>
      <w:r w:rsidRPr="00305B0A">
        <w:rPr>
          <w:rFonts w:ascii="Arial" w:hAnsi="Arial" w:cs="Arial"/>
          <w:b/>
          <w:bCs/>
          <w:color w:val="4D4D4D"/>
          <w:shd w:val="clear" w:color="auto" w:fill="FFFFFF"/>
        </w:rPr>
        <w:t>3</w:t>
      </w:r>
      <w:r w:rsidRPr="00305B0A">
        <w:rPr>
          <w:rFonts w:ascii="Arial" w:hAnsi="Arial" w:cs="Arial"/>
          <w:b/>
          <w:bCs/>
          <w:color w:val="4D4D4D"/>
          <w:shd w:val="clear" w:color="auto" w:fill="FFFFFF"/>
        </w:rPr>
        <w:t>：</w:t>
      </w:r>
      <w:r w:rsidRPr="00305B0A">
        <w:rPr>
          <w:rFonts w:ascii="Arial" w:hAnsi="Arial" w:cs="Arial"/>
          <w:color w:val="4D4D4D"/>
          <w:shd w:val="clear" w:color="auto" w:fill="FFFFFF"/>
        </w:rPr>
        <w:t>程序运行的地址不确定。当内存中的剩余空间可以满足程序</w:t>
      </w:r>
      <w:r w:rsidRPr="00305B0A">
        <w:rPr>
          <w:rFonts w:ascii="Arial" w:hAnsi="Arial" w:cs="Arial"/>
          <w:color w:val="4D4D4D"/>
          <w:shd w:val="clear" w:color="auto" w:fill="FFFFFF"/>
        </w:rPr>
        <w:t>C</w:t>
      </w:r>
      <w:r w:rsidRPr="00305B0A">
        <w:rPr>
          <w:rFonts w:ascii="Arial" w:hAnsi="Arial" w:cs="Arial"/>
          <w:color w:val="4D4D4D"/>
          <w:shd w:val="clear" w:color="auto" w:fill="FFFFFF"/>
        </w:rPr>
        <w:t>的要求后，操作系统会在剩余空间中随机分配一段连续的</w:t>
      </w:r>
      <w:r w:rsidRPr="00305B0A">
        <w:rPr>
          <w:rFonts w:ascii="Arial" w:hAnsi="Arial" w:cs="Arial"/>
          <w:color w:val="4D4D4D"/>
          <w:shd w:val="clear" w:color="auto" w:fill="FFFFFF"/>
        </w:rPr>
        <w:t>20M</w:t>
      </w:r>
      <w:r w:rsidRPr="00305B0A">
        <w:rPr>
          <w:rFonts w:ascii="Arial" w:hAnsi="Arial" w:cs="Arial"/>
          <w:color w:val="4D4D4D"/>
          <w:shd w:val="clear" w:color="auto" w:fill="FFFFFF"/>
        </w:rPr>
        <w:t>大小的空间给程序</w:t>
      </w:r>
      <w:r w:rsidRPr="00305B0A">
        <w:rPr>
          <w:rFonts w:ascii="Arial" w:hAnsi="Arial" w:cs="Arial"/>
          <w:color w:val="4D4D4D"/>
          <w:shd w:val="clear" w:color="auto" w:fill="FFFFFF"/>
        </w:rPr>
        <w:t>C</w:t>
      </w:r>
      <w:r w:rsidRPr="00305B0A">
        <w:rPr>
          <w:rFonts w:ascii="Arial" w:hAnsi="Arial" w:cs="Arial"/>
          <w:color w:val="4D4D4D"/>
          <w:shd w:val="clear" w:color="auto" w:fill="FFFFFF"/>
        </w:rPr>
        <w:t>使用，因为是随机分配的，所以程序运行的地址是不确定的。</w:t>
      </w:r>
    </w:p>
    <w:p w14:paraId="435C53A1" w14:textId="77777777" w:rsidR="00305B0A" w:rsidRPr="00305B0A" w:rsidRDefault="00305B0A" w:rsidP="00305B0A">
      <w:pPr>
        <w:ind w:firstLineChars="200" w:firstLine="420"/>
        <w:rPr>
          <w:rFonts w:asciiTheme="minorEastAsia" w:hAnsiTheme="minorEastAsia" w:cs="宋体" w:hint="eastAsia"/>
          <w:color w:val="333333"/>
          <w:szCs w:val="21"/>
          <w:shd w:val="clear" w:color="auto" w:fill="FFFFFF"/>
        </w:rPr>
      </w:pPr>
      <w:r w:rsidRPr="00305B0A">
        <w:rPr>
          <w:rFonts w:asciiTheme="minorEastAsia" w:hAnsiTheme="minorEastAsia" w:cs="宋体" w:hint="eastAsia"/>
          <w:color w:val="333333"/>
          <w:szCs w:val="21"/>
          <w:shd w:val="clear" w:color="auto" w:fill="FFFFFF"/>
        </w:rPr>
        <w:t>为了解决上述问题，人们想到了一种变通的方法，就是增加一个中间层，利用一种间接的地址访问方法访问物理内存。按照这种方法，程序中访问的内存地址不再是实际的物理内存地址，而是一个虚拟地址，然后由操作系统将这个虚拟地址映射到适当的物理内存地址上。这样，只要操作系统处理好虚拟地址到物理内存地址的映射，就可以保证不同的程序最终访</w:t>
      </w:r>
      <w:r w:rsidRPr="00305B0A">
        <w:rPr>
          <w:rFonts w:asciiTheme="minorEastAsia" w:hAnsiTheme="minorEastAsia" w:cs="宋体" w:hint="eastAsia"/>
          <w:color w:val="333333"/>
          <w:szCs w:val="21"/>
          <w:shd w:val="clear" w:color="auto" w:fill="FFFFFF"/>
        </w:rPr>
        <w:lastRenderedPageBreak/>
        <w:t>问的内存地址位于不同的区域，彼此没有重叠，就可以达到内存地址空间隔离的效果。</w:t>
      </w:r>
    </w:p>
    <w:p w14:paraId="1BFF23DE" w14:textId="77777777" w:rsidR="006C63A3" w:rsidRPr="00990E87" w:rsidRDefault="007A1090">
      <w:pPr>
        <w:rPr>
          <w:rFonts w:asciiTheme="minorEastAsia" w:hAnsiTheme="minorEastAsia"/>
          <w:b/>
          <w:bCs/>
        </w:rPr>
      </w:pPr>
      <w:r w:rsidRPr="00990E87">
        <w:rPr>
          <w:rFonts w:asciiTheme="minorEastAsia" w:hAnsiTheme="minorEastAsia" w:hint="eastAsia"/>
          <w:b/>
          <w:bCs/>
        </w:rPr>
        <w:t>2.地址空间</w:t>
      </w:r>
    </w:p>
    <w:p w14:paraId="44258022" w14:textId="54F3EEE3" w:rsidR="006C63A3" w:rsidRDefault="007A1090" w:rsidP="00D744DF">
      <w:pPr>
        <w:ind w:firstLineChars="200" w:firstLine="420"/>
        <w:rPr>
          <w:rFonts w:asciiTheme="minorEastAsia" w:hAnsiTheme="minorEastAsia" w:cs="Arial"/>
          <w:color w:val="333333"/>
          <w:szCs w:val="21"/>
          <w:shd w:val="clear" w:color="auto" w:fill="FFFFFF"/>
        </w:rPr>
      </w:pPr>
      <w:r w:rsidRPr="00990E87">
        <w:rPr>
          <w:rFonts w:asciiTheme="minorEastAsia" w:hAnsiTheme="minorEastAsia" w:hint="eastAsia"/>
        </w:rPr>
        <w:t>把程序中由符号名组成的空间称为名空间。源程序经过汇编或编译后再经过链接编辑程序加工形成程序的装配模块，即转换为相对地址编址的模块，它是以0为基址顺序进行编址的。相对地址也称为逻辑地址或虚地址，把程序中由相对地址组成的空间称为逻辑地址空间。</w:t>
      </w:r>
      <w:r w:rsidR="00D744DF" w:rsidRPr="00990E87">
        <w:rPr>
          <w:rFonts w:asciiTheme="minorEastAsia" w:hAnsiTheme="minorEastAsia" w:cs="Arial"/>
          <w:color w:val="333333"/>
          <w:szCs w:val="21"/>
          <w:shd w:val="clear" w:color="auto" w:fill="FFFFFF"/>
        </w:rPr>
        <w:t>相对地址空间通过地址再定位机构转换到绝对地址空间，绝对地址空间也叫物理地址空间。</w:t>
      </w:r>
    </w:p>
    <w:p w14:paraId="5ECCCEC6" w14:textId="77777777" w:rsidR="00305B0A" w:rsidRPr="00305B0A" w:rsidRDefault="00305B0A" w:rsidP="00305B0A">
      <w:pPr>
        <w:ind w:firstLineChars="200" w:firstLine="420"/>
        <w:rPr>
          <w:rFonts w:asciiTheme="minorEastAsia" w:hAnsiTheme="minorEastAsia" w:hint="eastAsia"/>
        </w:rPr>
      </w:pPr>
      <w:r w:rsidRPr="00305B0A">
        <w:rPr>
          <w:rFonts w:asciiTheme="minorEastAsia" w:hAnsiTheme="minorEastAsia" w:hint="eastAsia"/>
        </w:rPr>
        <w:t>当创建一个进程时，操作系统会为该进程分配一个4GB大小的虚拟进程地址空间。之所以是4GB，是因为在32位的操作系统中，一个指针长度是4字节，而4字节指针的寻址能力是从0x00000000~0xFFFFFFFF，最大值0xFFFFFFFF表示的即为4GB大小的容量。与虚拟地址空间相对的，还有一个物理地址空间，这个地址空间对应的是真实的物理内存。如果你的计算机上安装了512M大小的内存，那么这个物理地址空间表示的范围是0x00000000~0x1FFFFFFF。</w:t>
      </w:r>
    </w:p>
    <w:p w14:paraId="6DB16154" w14:textId="77777777" w:rsidR="006C63A3" w:rsidRPr="00990E87" w:rsidRDefault="007A1090">
      <w:pPr>
        <w:rPr>
          <w:rFonts w:asciiTheme="minorEastAsia" w:hAnsiTheme="minorEastAsia"/>
          <w:b/>
          <w:bCs/>
        </w:rPr>
      </w:pPr>
      <w:r w:rsidRPr="00990E87">
        <w:rPr>
          <w:rFonts w:asciiTheme="minorEastAsia" w:hAnsiTheme="minorEastAsia" w:hint="eastAsia"/>
          <w:b/>
          <w:bCs/>
        </w:rPr>
        <w:t>3.存储空间</w:t>
      </w:r>
    </w:p>
    <w:p w14:paraId="48EFD092" w14:textId="08BCF67F" w:rsidR="006C63A3" w:rsidRPr="00990E87" w:rsidRDefault="007A1090">
      <w:pPr>
        <w:ind w:firstLine="420"/>
        <w:rPr>
          <w:rFonts w:asciiTheme="minorEastAsia" w:hAnsiTheme="minorEastAsia"/>
        </w:rPr>
      </w:pPr>
      <w:r w:rsidRPr="00990E87">
        <w:rPr>
          <w:rFonts w:asciiTheme="minorEastAsia" w:hAnsiTheme="minorEastAsia" w:hint="eastAsia"/>
        </w:rPr>
        <w:t>简单来说，逻辑地址空间（简称地址空间）是逻辑地址的集合，物理地址空间（简称存储空间）是物理地址的集合。</w:t>
      </w:r>
    </w:p>
    <w:p w14:paraId="33215106" w14:textId="321CFBC7" w:rsidR="006C63A3" w:rsidRDefault="007A1090">
      <w:pPr>
        <w:pStyle w:val="3"/>
      </w:pPr>
      <w:r>
        <w:rPr>
          <w:rFonts w:hint="eastAsia"/>
        </w:rPr>
        <w:t>4.1.2</w:t>
      </w:r>
      <w:r>
        <w:rPr>
          <w:rFonts w:hint="eastAsia"/>
        </w:rPr>
        <w:t>地址重定位</w:t>
      </w:r>
    </w:p>
    <w:p w14:paraId="1CF3C927" w14:textId="4F789810" w:rsidR="00D744DF" w:rsidRPr="00D744DF" w:rsidRDefault="00D744DF" w:rsidP="00D744DF">
      <w:r>
        <w:rPr>
          <w:noProof/>
        </w:rPr>
        <w:drawing>
          <wp:inline distT="0" distB="0" distL="114300" distR="114300" wp14:anchorId="606E6ECF" wp14:editId="079DE29B">
            <wp:extent cx="3310255" cy="1314450"/>
            <wp:effectExtent l="0" t="0" r="444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310255" cy="1314450"/>
                    </a:xfrm>
                    <a:prstGeom prst="rect">
                      <a:avLst/>
                    </a:prstGeom>
                    <a:noFill/>
                    <a:ln>
                      <a:noFill/>
                    </a:ln>
                  </pic:spPr>
                </pic:pic>
              </a:graphicData>
            </a:graphic>
          </wp:inline>
        </w:drawing>
      </w:r>
    </w:p>
    <w:p w14:paraId="202E20CF" w14:textId="340DC68B" w:rsidR="006C63A3" w:rsidRDefault="007A1090">
      <w:r>
        <w:rPr>
          <w:rFonts w:hint="eastAsia"/>
          <w:b/>
          <w:bCs/>
        </w:rPr>
        <w:t>定义：</w:t>
      </w:r>
      <w:r>
        <w:rPr>
          <w:rFonts w:hint="eastAsia"/>
        </w:rPr>
        <w:t>地址重定位是指将逻辑地址变换成主存物理地址的过程</w:t>
      </w:r>
      <w:r w:rsidR="00320722">
        <w:rPr>
          <w:rFonts w:hint="eastAsia"/>
        </w:rPr>
        <w:t>。</w:t>
      </w:r>
    </w:p>
    <w:p w14:paraId="0F86A03C" w14:textId="15766D99" w:rsidR="00320722" w:rsidRDefault="00320722">
      <w:r>
        <w:rPr>
          <w:rFonts w:hint="eastAsia"/>
        </w:rPr>
        <w:t>用于在可执行文件装入时，需要解决可执行文件中地址（指令和数据）与主存地址的对应关系。</w:t>
      </w:r>
    </w:p>
    <w:p w14:paraId="24AD5F92" w14:textId="77777777" w:rsidR="006C63A3" w:rsidRDefault="007A1090">
      <w:r>
        <w:rPr>
          <w:rFonts w:hint="eastAsia"/>
          <w:noProof/>
        </w:rPr>
        <w:drawing>
          <wp:inline distT="0" distB="0" distL="114300" distR="114300" wp14:anchorId="352E661C" wp14:editId="50100495">
            <wp:extent cx="5272405" cy="1127125"/>
            <wp:effectExtent l="0" t="0" r="635" b="635"/>
            <wp:docPr id="2" name="图片 2" descr="未命名文件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26)"/>
                    <pic:cNvPicPr>
                      <a:picLocks noChangeAspect="1"/>
                    </pic:cNvPicPr>
                  </pic:nvPicPr>
                  <pic:blipFill>
                    <a:blip r:embed="rId12"/>
                    <a:stretch>
                      <a:fillRect/>
                    </a:stretch>
                  </pic:blipFill>
                  <pic:spPr>
                    <a:xfrm>
                      <a:off x="0" y="0"/>
                      <a:ext cx="5272405" cy="1127125"/>
                    </a:xfrm>
                    <a:prstGeom prst="rect">
                      <a:avLst/>
                    </a:prstGeom>
                  </pic:spPr>
                </pic:pic>
              </a:graphicData>
            </a:graphic>
          </wp:inline>
        </w:drawing>
      </w:r>
    </w:p>
    <w:p w14:paraId="2A382AA0" w14:textId="77777777" w:rsidR="006C63A3" w:rsidRDefault="007A1090">
      <w:r>
        <w:rPr>
          <w:rFonts w:hint="eastAsia"/>
        </w:rPr>
        <w:t xml:space="preserve">                                 </w:t>
      </w:r>
      <w:r>
        <w:rPr>
          <w:rFonts w:hint="eastAsia"/>
        </w:rPr>
        <w:t>图：地址变换</w:t>
      </w:r>
    </w:p>
    <w:p w14:paraId="47C7F3A6" w14:textId="77777777" w:rsidR="006C63A3" w:rsidRDefault="007A1090">
      <w:r>
        <w:rPr>
          <w:rFonts w:hint="eastAsia"/>
        </w:rPr>
        <w:t>地址重定位由操作系统中的</w:t>
      </w:r>
      <w:r>
        <w:rPr>
          <w:rFonts w:hint="eastAsia"/>
          <w:b/>
          <w:bCs/>
        </w:rPr>
        <w:t>装入程序</w:t>
      </w:r>
      <w:r>
        <w:rPr>
          <w:rFonts w:hint="eastAsia"/>
          <w:b/>
          <w:bCs/>
        </w:rPr>
        <w:t>Loader</w:t>
      </w:r>
      <w:r>
        <w:rPr>
          <w:rFonts w:hint="eastAsia"/>
        </w:rPr>
        <w:t>和</w:t>
      </w:r>
      <w:r>
        <w:rPr>
          <w:rFonts w:hint="eastAsia"/>
          <w:b/>
          <w:bCs/>
        </w:rPr>
        <w:t>地址重定位机构</w:t>
      </w:r>
      <w:r>
        <w:rPr>
          <w:rFonts w:hint="eastAsia"/>
        </w:rPr>
        <w:t>来完成。</w:t>
      </w:r>
    </w:p>
    <w:p w14:paraId="5CDAF1A2" w14:textId="77777777" w:rsidR="006C63A3" w:rsidRDefault="007A1090">
      <w:pPr>
        <w:rPr>
          <w:color w:val="FF0000"/>
        </w:rPr>
      </w:pPr>
      <w:r>
        <w:rPr>
          <w:rFonts w:hint="eastAsia"/>
        </w:rPr>
        <w:t>地址重定位分为</w:t>
      </w:r>
      <w:r>
        <w:rPr>
          <w:rFonts w:hint="eastAsia"/>
          <w:b/>
          <w:bCs/>
        </w:rPr>
        <w:t>静态地址重定位</w:t>
      </w:r>
      <w:r>
        <w:rPr>
          <w:rFonts w:hint="eastAsia"/>
        </w:rPr>
        <w:t>和</w:t>
      </w:r>
      <w:r>
        <w:rPr>
          <w:rFonts w:hint="eastAsia"/>
          <w:b/>
          <w:bCs/>
        </w:rPr>
        <w:t>动态地址重定位</w:t>
      </w:r>
      <w:r>
        <w:rPr>
          <w:rFonts w:hint="eastAsia"/>
        </w:rPr>
        <w:t>。</w:t>
      </w:r>
    </w:p>
    <w:p w14:paraId="5674B4E2" w14:textId="77777777" w:rsidR="006C63A3" w:rsidRDefault="007A1090">
      <w:pPr>
        <w:rPr>
          <w:b/>
          <w:bCs/>
        </w:rPr>
      </w:pPr>
      <w:r>
        <w:rPr>
          <w:rFonts w:hint="eastAsia"/>
          <w:b/>
          <w:bCs/>
        </w:rPr>
        <w:t>1.</w:t>
      </w:r>
      <w:r>
        <w:rPr>
          <w:rFonts w:hint="eastAsia"/>
          <w:b/>
          <w:bCs/>
        </w:rPr>
        <w:t>静态重定位</w:t>
      </w:r>
    </w:p>
    <w:p w14:paraId="564C248E" w14:textId="38440EB7" w:rsidR="006C63A3" w:rsidRDefault="007A1090">
      <w:pPr>
        <w:ind w:firstLineChars="200" w:firstLine="420"/>
      </w:pPr>
      <w:r>
        <w:rPr>
          <w:rFonts w:hint="eastAsia"/>
        </w:rPr>
        <w:t>静态重定位是指</w:t>
      </w:r>
      <w:r>
        <w:rPr>
          <w:rFonts w:hint="eastAsia"/>
          <w:b/>
          <w:bCs/>
        </w:rPr>
        <w:t>在程序装入主存时</w:t>
      </w:r>
      <w:r>
        <w:rPr>
          <w:rFonts w:hint="eastAsia"/>
        </w:rPr>
        <w:t>已经完成了逻辑地址到物理地址的变换，在程序的执行期间将不会再发生变化。</w:t>
      </w:r>
      <w:r w:rsidR="00786301">
        <w:rPr>
          <w:rFonts w:hint="eastAsia"/>
        </w:rPr>
        <w:t>早期的操作系统采用此方法。</w:t>
      </w:r>
    </w:p>
    <w:p w14:paraId="4B4B314B" w14:textId="77777777" w:rsidR="00786301" w:rsidRDefault="007A1090">
      <w:pPr>
        <w:rPr>
          <w:b/>
          <w:bCs/>
        </w:rPr>
      </w:pPr>
      <w:r>
        <w:rPr>
          <w:rFonts w:hint="eastAsia"/>
          <w:b/>
          <w:bCs/>
        </w:rPr>
        <w:t>优点：</w:t>
      </w:r>
    </w:p>
    <w:p w14:paraId="42234F5A" w14:textId="2F774701" w:rsidR="006C63A3" w:rsidRDefault="007A1090" w:rsidP="00786301">
      <w:pPr>
        <w:ind w:firstLineChars="200" w:firstLine="420"/>
      </w:pPr>
      <w:r>
        <w:rPr>
          <w:rFonts w:hint="eastAsia"/>
        </w:rPr>
        <w:t>无须硬件</w:t>
      </w:r>
      <w:r w:rsidR="00786301">
        <w:rPr>
          <w:rFonts w:hint="eastAsia"/>
        </w:rPr>
        <w:t>、</w:t>
      </w:r>
      <w:r>
        <w:rPr>
          <w:rFonts w:hint="eastAsia"/>
        </w:rPr>
        <w:t>地址变换机构的支持，只要求程序本身是可重定位的，只对那些要修改的地址部分具有某种标识</w:t>
      </w:r>
      <w:r w:rsidR="00990E87">
        <w:rPr>
          <w:rFonts w:hint="eastAsia"/>
        </w:rPr>
        <w:t>，由专门设计的程序来完成</w:t>
      </w:r>
      <w:r>
        <w:rPr>
          <w:rFonts w:hint="eastAsia"/>
        </w:rPr>
        <w:t>。</w:t>
      </w:r>
    </w:p>
    <w:p w14:paraId="3659F2B3" w14:textId="77777777" w:rsidR="00786301" w:rsidRDefault="007A1090">
      <w:pPr>
        <w:rPr>
          <w:b/>
          <w:bCs/>
        </w:rPr>
      </w:pPr>
      <w:r>
        <w:rPr>
          <w:rFonts w:hint="eastAsia"/>
          <w:b/>
          <w:bCs/>
        </w:rPr>
        <w:t>缺点：</w:t>
      </w:r>
    </w:p>
    <w:p w14:paraId="5FA7FB85" w14:textId="1EAEE37D" w:rsidR="006C63A3" w:rsidRDefault="007A1090" w:rsidP="00786301">
      <w:pPr>
        <w:ind w:firstLineChars="200" w:firstLine="420"/>
      </w:pPr>
      <w:r>
        <w:rPr>
          <w:rFonts w:hint="eastAsia"/>
        </w:rPr>
        <w:lastRenderedPageBreak/>
        <w:t>必须给作业分配一个连续的存储区域，在作业的执行期间不能扩充存储空间，也不能在主存中移动，多个作业也难以共享主存中的同一程序副本和数据。</w:t>
      </w:r>
    </w:p>
    <w:p w14:paraId="4A6916A0" w14:textId="77777777" w:rsidR="006C63A3" w:rsidRDefault="007A1090">
      <w:pPr>
        <w:rPr>
          <w:b/>
          <w:bCs/>
        </w:rPr>
      </w:pPr>
      <w:r>
        <w:rPr>
          <w:rFonts w:hint="eastAsia"/>
          <w:b/>
          <w:bCs/>
        </w:rPr>
        <w:t>2.</w:t>
      </w:r>
      <w:r>
        <w:rPr>
          <w:rFonts w:hint="eastAsia"/>
          <w:b/>
          <w:bCs/>
        </w:rPr>
        <w:t>动态重定位</w:t>
      </w:r>
    </w:p>
    <w:p w14:paraId="3C95D4E3" w14:textId="77777777" w:rsidR="006C63A3" w:rsidRDefault="007A1090">
      <w:pPr>
        <w:ind w:firstLineChars="200" w:firstLine="420"/>
      </w:pPr>
      <w:r>
        <w:rPr>
          <w:rFonts w:hint="eastAsia"/>
        </w:rPr>
        <w:t>动态重定位是指在</w:t>
      </w:r>
      <w:r>
        <w:rPr>
          <w:rFonts w:hint="eastAsia"/>
          <w:b/>
          <w:bCs/>
        </w:rPr>
        <w:t>程序运行期间</w:t>
      </w:r>
      <w:r>
        <w:rPr>
          <w:rFonts w:hint="eastAsia"/>
        </w:rPr>
        <w:t>完成逻辑地址到物理地址的变换。其实现机制要依赖硬件地址变换机构，如基地址寄存器（</w:t>
      </w:r>
      <w:r>
        <w:rPr>
          <w:rFonts w:hint="eastAsia"/>
        </w:rPr>
        <w:t>BR</w:t>
      </w:r>
      <w:r>
        <w:rPr>
          <w:rFonts w:hint="eastAsia"/>
        </w:rPr>
        <w:t>）。</w:t>
      </w:r>
    </w:p>
    <w:p w14:paraId="5D8335CD" w14:textId="77777777" w:rsidR="00320722" w:rsidRDefault="007A1090">
      <w:pPr>
        <w:rPr>
          <w:b/>
          <w:bCs/>
        </w:rPr>
      </w:pPr>
      <w:r>
        <w:rPr>
          <w:rFonts w:hint="eastAsia"/>
          <w:b/>
          <w:bCs/>
        </w:rPr>
        <w:t>优点：</w:t>
      </w:r>
    </w:p>
    <w:p w14:paraId="5B14DD5B" w14:textId="7B5741C6" w:rsidR="006C63A3" w:rsidRDefault="007A1090" w:rsidP="00320722">
      <w:pPr>
        <w:ind w:firstLineChars="200" w:firstLine="420"/>
      </w:pPr>
      <w:r>
        <w:rPr>
          <w:rFonts w:hint="eastAsia"/>
        </w:rPr>
        <w:t>程序在执行期间可以换入和换出内存，以解决主存空间不足的问题；可以在主存中移动，把主存中的碎片集中起来，以充分利用空间；不必给程序分配连续的主存空间，可以较好地利用较小的主存快；可以实现共享。</w:t>
      </w:r>
    </w:p>
    <w:p w14:paraId="0444AD1C" w14:textId="59B1B3A2" w:rsidR="00320722" w:rsidRDefault="00320722">
      <w:r w:rsidRPr="005F06E4">
        <w:rPr>
          <w:rFonts w:ascii="宋体" w:eastAsia="宋体" w:hAnsi="宋体" w:cs="Arial"/>
          <w:noProof/>
          <w:color w:val="666666"/>
          <w:kern w:val="0"/>
          <w:szCs w:val="21"/>
        </w:rPr>
        <w:drawing>
          <wp:inline distT="0" distB="0" distL="0" distR="0" wp14:anchorId="11452AFE" wp14:editId="1706F171">
            <wp:extent cx="5274310" cy="17335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733550"/>
                    </a:xfrm>
                    <a:prstGeom prst="rect">
                      <a:avLst/>
                    </a:prstGeom>
                    <a:noFill/>
                    <a:ln>
                      <a:noFill/>
                    </a:ln>
                  </pic:spPr>
                </pic:pic>
              </a:graphicData>
            </a:graphic>
          </wp:inline>
        </w:drawing>
      </w:r>
    </w:p>
    <w:p w14:paraId="4A7CE48B" w14:textId="77777777" w:rsidR="006C63A3" w:rsidRDefault="007A1090">
      <w:pPr>
        <w:pStyle w:val="2"/>
      </w:pPr>
      <w:r>
        <w:rPr>
          <w:rFonts w:hint="eastAsia"/>
        </w:rPr>
        <w:t>4.2</w:t>
      </w:r>
      <w:r>
        <w:rPr>
          <w:rFonts w:hint="eastAsia"/>
        </w:rPr>
        <w:t>存储管理方案</w:t>
      </w:r>
    </w:p>
    <w:p w14:paraId="34588555" w14:textId="77777777" w:rsidR="006C63A3" w:rsidRDefault="007A1090">
      <w:r>
        <w:rPr>
          <w:rFonts w:hint="eastAsia"/>
          <w:b/>
          <w:bCs/>
        </w:rPr>
        <w:t>存储管理的主要目的：</w:t>
      </w:r>
      <w:r>
        <w:rPr>
          <w:rFonts w:hint="eastAsia"/>
        </w:rPr>
        <w:t>解决多个用户使用主存的问题。</w:t>
      </w:r>
    </w:p>
    <w:p w14:paraId="42FFE9BE" w14:textId="40490AFD" w:rsidR="006C63A3" w:rsidRDefault="007A1090">
      <w:r>
        <w:rPr>
          <w:rFonts w:hint="eastAsia"/>
        </w:rPr>
        <w:t>存储管理方案主要包括</w:t>
      </w:r>
      <w:r>
        <w:rPr>
          <w:rFonts w:hint="eastAsia"/>
          <w:b/>
          <w:bCs/>
        </w:rPr>
        <w:t>分区存储管理</w:t>
      </w:r>
      <w:r>
        <w:rPr>
          <w:rFonts w:hint="eastAsia"/>
        </w:rPr>
        <w:t xml:space="preserve"> </w:t>
      </w:r>
      <w:r>
        <w:rPr>
          <w:rFonts w:hint="eastAsia"/>
        </w:rPr>
        <w:t>、</w:t>
      </w:r>
      <w:r>
        <w:rPr>
          <w:rFonts w:hint="eastAsia"/>
          <w:b/>
          <w:bCs/>
        </w:rPr>
        <w:t>分页存储管理</w:t>
      </w:r>
      <w:r>
        <w:rPr>
          <w:rFonts w:hint="eastAsia"/>
        </w:rPr>
        <w:t>、</w:t>
      </w:r>
      <w:r>
        <w:rPr>
          <w:rFonts w:hint="eastAsia"/>
          <w:b/>
          <w:bCs/>
        </w:rPr>
        <w:t>分段存储管理</w:t>
      </w:r>
      <w:r>
        <w:rPr>
          <w:rFonts w:hint="eastAsia"/>
        </w:rPr>
        <w:t>、</w:t>
      </w:r>
      <w:r>
        <w:rPr>
          <w:rFonts w:hint="eastAsia"/>
          <w:b/>
          <w:bCs/>
        </w:rPr>
        <w:t>段页式存储管理</w:t>
      </w:r>
      <w:r>
        <w:rPr>
          <w:rFonts w:hint="eastAsia"/>
        </w:rPr>
        <w:t>以及</w:t>
      </w:r>
      <w:r>
        <w:rPr>
          <w:rFonts w:hint="eastAsia"/>
          <w:b/>
          <w:bCs/>
        </w:rPr>
        <w:t>虚拟存储管理</w:t>
      </w:r>
      <w:r>
        <w:rPr>
          <w:rFonts w:hint="eastAsia"/>
        </w:rPr>
        <w:t>。</w:t>
      </w:r>
    </w:p>
    <w:p w14:paraId="4D37679F" w14:textId="618F2530" w:rsidR="00320722" w:rsidRDefault="00320722">
      <w:r>
        <w:rPr>
          <w:noProof/>
        </w:rPr>
        <w:lastRenderedPageBreak/>
        <w:drawing>
          <wp:inline distT="0" distB="0" distL="114300" distR="114300" wp14:anchorId="4B9287E4" wp14:editId="79F927FB">
            <wp:extent cx="4512358" cy="5073184"/>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srcRect l="3506" t="2973" r="10926" b="6653"/>
                    <a:stretch>
                      <a:fillRect/>
                    </a:stretch>
                  </pic:blipFill>
                  <pic:spPr>
                    <a:xfrm>
                      <a:off x="0" y="0"/>
                      <a:ext cx="4516550" cy="5077897"/>
                    </a:xfrm>
                    <a:prstGeom prst="rect">
                      <a:avLst/>
                    </a:prstGeom>
                    <a:noFill/>
                    <a:ln>
                      <a:noFill/>
                    </a:ln>
                  </pic:spPr>
                </pic:pic>
              </a:graphicData>
            </a:graphic>
          </wp:inline>
        </w:drawing>
      </w:r>
    </w:p>
    <w:p w14:paraId="6EB6EC05" w14:textId="77777777" w:rsidR="006C63A3" w:rsidRDefault="007A1090">
      <w:pPr>
        <w:pStyle w:val="3"/>
      </w:pPr>
      <w:r>
        <w:rPr>
          <w:rFonts w:hint="eastAsia"/>
        </w:rPr>
        <w:t>4.2.1</w:t>
      </w:r>
      <w:r>
        <w:rPr>
          <w:rFonts w:hint="eastAsia"/>
        </w:rPr>
        <w:t>分区存储管理</w:t>
      </w:r>
    </w:p>
    <w:p w14:paraId="7A897F63" w14:textId="0518BB7F" w:rsidR="006C63A3" w:rsidRPr="00834375" w:rsidRDefault="007A1090" w:rsidP="00834375">
      <w:pPr>
        <w:ind w:firstLineChars="200" w:firstLine="422"/>
        <w:rPr>
          <w:rFonts w:asciiTheme="minorEastAsia" w:hAnsiTheme="minorEastAsia"/>
        </w:rPr>
      </w:pPr>
      <w:r w:rsidRPr="00834375">
        <w:rPr>
          <w:rFonts w:asciiTheme="minorEastAsia" w:hAnsiTheme="minorEastAsia" w:hint="eastAsia"/>
          <w:b/>
          <w:bCs/>
        </w:rPr>
        <w:t>定义：</w:t>
      </w:r>
      <w:r w:rsidRPr="00834375">
        <w:rPr>
          <w:rFonts w:asciiTheme="minorEastAsia" w:hAnsiTheme="minorEastAsia" w:hint="eastAsia"/>
        </w:rPr>
        <w:t>早期的存储管理方案，基本思想是把主存的用户区划分成若干个区域，</w:t>
      </w:r>
      <w:r w:rsidRPr="00834375">
        <w:rPr>
          <w:rFonts w:asciiTheme="minorEastAsia" w:hAnsiTheme="minorEastAsia" w:hint="eastAsia"/>
          <w:b/>
          <w:bCs/>
        </w:rPr>
        <w:t>每个区域分配给一个用户作业使用</w:t>
      </w:r>
      <w:r w:rsidRPr="00834375">
        <w:rPr>
          <w:rFonts w:asciiTheme="minorEastAsia" w:hAnsiTheme="minorEastAsia" w:hint="eastAsia"/>
        </w:rPr>
        <w:t>，并限定它们只能在自己的区域中运行，这种主存分配方案就是分区存储管理方式。</w:t>
      </w:r>
    </w:p>
    <w:p w14:paraId="20DDB375" w14:textId="743A4B72" w:rsidR="00834375" w:rsidRDefault="00834375" w:rsidP="00834375">
      <w:pPr>
        <w:ind w:firstLineChars="200" w:firstLine="420"/>
      </w:pPr>
      <w:r>
        <w:rPr>
          <w:noProof/>
        </w:rPr>
        <w:drawing>
          <wp:inline distT="0" distB="0" distL="114300" distR="114300" wp14:anchorId="7B6D3A3D" wp14:editId="106D534C">
            <wp:extent cx="4353059" cy="2265787"/>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4393064" cy="2286610"/>
                    </a:xfrm>
                    <a:prstGeom prst="rect">
                      <a:avLst/>
                    </a:prstGeom>
                    <a:noFill/>
                    <a:ln>
                      <a:noFill/>
                    </a:ln>
                  </pic:spPr>
                </pic:pic>
              </a:graphicData>
            </a:graphic>
          </wp:inline>
        </w:drawing>
      </w:r>
    </w:p>
    <w:p w14:paraId="0F723AF5" w14:textId="77777777" w:rsidR="006C63A3" w:rsidRPr="006E4231" w:rsidRDefault="007A1090" w:rsidP="0057462C">
      <w:pPr>
        <w:pStyle w:val="4"/>
      </w:pPr>
      <w:r w:rsidRPr="006E4231">
        <w:rPr>
          <w:rFonts w:hint="eastAsia"/>
        </w:rPr>
        <w:lastRenderedPageBreak/>
        <w:t>1.</w:t>
      </w:r>
      <w:r w:rsidRPr="006E4231">
        <w:rPr>
          <w:rFonts w:hint="eastAsia"/>
        </w:rPr>
        <w:t>固定分区</w:t>
      </w:r>
    </w:p>
    <w:p w14:paraId="2C4C88B2" w14:textId="77777777" w:rsidR="006C63A3" w:rsidRPr="00834375" w:rsidRDefault="007A1090" w:rsidP="00834375">
      <w:pPr>
        <w:ind w:firstLineChars="200" w:firstLine="422"/>
        <w:rPr>
          <w:rFonts w:asciiTheme="minorEastAsia" w:hAnsiTheme="minorEastAsia"/>
        </w:rPr>
      </w:pPr>
      <w:r w:rsidRPr="00834375">
        <w:rPr>
          <w:rFonts w:asciiTheme="minorEastAsia" w:hAnsiTheme="minorEastAsia" w:hint="eastAsia"/>
          <w:b/>
          <w:bCs/>
        </w:rPr>
        <w:t>原理：</w:t>
      </w:r>
      <w:r w:rsidRPr="00834375">
        <w:rPr>
          <w:rFonts w:asciiTheme="minorEastAsia" w:hAnsiTheme="minorEastAsia" w:hint="eastAsia"/>
        </w:rPr>
        <w:t>是一种</w:t>
      </w:r>
      <w:r w:rsidRPr="00834375">
        <w:rPr>
          <w:rFonts w:asciiTheme="minorEastAsia" w:hAnsiTheme="minorEastAsia" w:hint="eastAsia"/>
          <w:b/>
          <w:bCs/>
        </w:rPr>
        <w:t>静态</w:t>
      </w:r>
      <w:r w:rsidRPr="00834375">
        <w:rPr>
          <w:rFonts w:asciiTheme="minorEastAsia" w:hAnsiTheme="minorEastAsia" w:hint="eastAsia"/>
        </w:rPr>
        <w:t>分区方式，在系统生成时已将主存划分为若干个分区，每个分区的大小可不等。操作系统通过主存分配情况表管理主存。</w:t>
      </w:r>
    </w:p>
    <w:p w14:paraId="0F24D747" w14:textId="2BA61361" w:rsidR="006C63A3" w:rsidRPr="00834375" w:rsidRDefault="007A1090" w:rsidP="00834375">
      <w:pPr>
        <w:ind w:firstLineChars="200" w:firstLine="422"/>
        <w:rPr>
          <w:rFonts w:asciiTheme="minorEastAsia" w:hAnsiTheme="minorEastAsia"/>
        </w:rPr>
      </w:pPr>
      <w:r w:rsidRPr="00834375">
        <w:rPr>
          <w:rFonts w:asciiTheme="minorEastAsia" w:hAnsiTheme="minorEastAsia" w:hint="eastAsia"/>
          <w:b/>
          <w:bCs/>
        </w:rPr>
        <w:t>缺点：</w:t>
      </w:r>
      <w:r w:rsidRPr="00834375">
        <w:rPr>
          <w:rFonts w:asciiTheme="minorEastAsia" w:hAnsiTheme="minorEastAsia" w:hint="eastAsia"/>
        </w:rPr>
        <w:t>已</w:t>
      </w:r>
      <w:proofErr w:type="gramStart"/>
      <w:r w:rsidRPr="00834375">
        <w:rPr>
          <w:rFonts w:asciiTheme="minorEastAsia" w:hAnsiTheme="minorEastAsia" w:hint="eastAsia"/>
        </w:rPr>
        <w:t>分配区</w:t>
      </w:r>
      <w:proofErr w:type="gramEnd"/>
      <w:r w:rsidRPr="00834375">
        <w:rPr>
          <w:rFonts w:asciiTheme="minorEastAsia" w:hAnsiTheme="minorEastAsia" w:hint="eastAsia"/>
        </w:rPr>
        <w:t>中存在未用空间。因为程序或作业的大小不可能刚好等于分区的大小，故造成了空间的浪费。</w:t>
      </w:r>
      <w:r w:rsidR="00834375" w:rsidRPr="00834375">
        <w:rPr>
          <w:rFonts w:asciiTheme="minorEastAsia" w:hAnsiTheme="minorEastAsia" w:hint="eastAsia"/>
        </w:rPr>
        <w:t>（将已</w:t>
      </w:r>
      <w:proofErr w:type="gramStart"/>
      <w:r w:rsidR="00834375" w:rsidRPr="00834375">
        <w:rPr>
          <w:rFonts w:asciiTheme="minorEastAsia" w:hAnsiTheme="minorEastAsia" w:hint="eastAsia"/>
        </w:rPr>
        <w:t>分配区</w:t>
      </w:r>
      <w:proofErr w:type="gramEnd"/>
      <w:r w:rsidR="00834375" w:rsidRPr="00834375">
        <w:rPr>
          <w:rFonts w:asciiTheme="minorEastAsia" w:hAnsiTheme="minorEastAsia" w:hint="eastAsia"/>
        </w:rPr>
        <w:t>未使用空间称为零头或</w:t>
      </w:r>
      <w:r w:rsidR="00834375" w:rsidRPr="00834375">
        <w:rPr>
          <w:rFonts w:asciiTheme="minorEastAsia" w:hAnsiTheme="minorEastAsia" w:hint="eastAsia"/>
          <w:b/>
          <w:bCs/>
        </w:rPr>
        <w:t>内碎片</w:t>
      </w:r>
      <w:r w:rsidR="00834375" w:rsidRPr="00834375">
        <w:rPr>
          <w:rFonts w:asciiTheme="minorEastAsia" w:hAnsiTheme="minorEastAsia" w:hint="eastAsia"/>
        </w:rPr>
        <w:t>）</w:t>
      </w:r>
    </w:p>
    <w:p w14:paraId="136384A1" w14:textId="1A4E8F46" w:rsidR="006C63A3" w:rsidRDefault="007A1090">
      <w:r>
        <w:rPr>
          <w:rFonts w:hint="eastAsia"/>
          <w:noProof/>
        </w:rPr>
        <w:drawing>
          <wp:inline distT="0" distB="0" distL="114300" distR="114300" wp14:anchorId="118C9BC1" wp14:editId="5A3FE380">
            <wp:extent cx="5267960" cy="3249930"/>
            <wp:effectExtent l="0" t="0" r="5080" b="11430"/>
            <wp:docPr id="9" name="图片 9" descr="未命名文件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36)"/>
                    <pic:cNvPicPr>
                      <a:picLocks noChangeAspect="1"/>
                    </pic:cNvPicPr>
                  </pic:nvPicPr>
                  <pic:blipFill>
                    <a:blip r:embed="rId16"/>
                    <a:stretch>
                      <a:fillRect/>
                    </a:stretch>
                  </pic:blipFill>
                  <pic:spPr>
                    <a:xfrm>
                      <a:off x="0" y="0"/>
                      <a:ext cx="5267960" cy="3249930"/>
                    </a:xfrm>
                    <a:prstGeom prst="rect">
                      <a:avLst/>
                    </a:prstGeom>
                  </pic:spPr>
                </pic:pic>
              </a:graphicData>
            </a:graphic>
          </wp:inline>
        </w:drawing>
      </w:r>
    </w:p>
    <w:p w14:paraId="52DB24E1" w14:textId="77777777" w:rsidR="006E4231" w:rsidRDefault="006E4231"/>
    <w:p w14:paraId="6BE3D30D" w14:textId="77777777" w:rsidR="006C63A3" w:rsidRDefault="007A1090">
      <w:pPr>
        <w:ind w:firstLineChars="1500" w:firstLine="3150"/>
      </w:pPr>
      <w:r>
        <w:rPr>
          <w:rFonts w:hint="eastAsia"/>
        </w:rPr>
        <w:t>图：固定分区</w:t>
      </w:r>
    </w:p>
    <w:p w14:paraId="7B4C20C6" w14:textId="77777777" w:rsidR="006C63A3" w:rsidRPr="006E4231" w:rsidRDefault="007A1090" w:rsidP="0057462C">
      <w:pPr>
        <w:pStyle w:val="4"/>
      </w:pPr>
      <w:r w:rsidRPr="006E4231">
        <w:rPr>
          <w:rFonts w:hint="eastAsia"/>
        </w:rPr>
        <w:t>2.</w:t>
      </w:r>
      <w:r w:rsidRPr="006E4231">
        <w:rPr>
          <w:rFonts w:hint="eastAsia"/>
        </w:rPr>
        <w:t>可变分区</w:t>
      </w:r>
    </w:p>
    <w:p w14:paraId="3292392D" w14:textId="043A4BBC" w:rsidR="006C63A3" w:rsidRDefault="007A1090" w:rsidP="00834375">
      <w:pPr>
        <w:ind w:firstLineChars="200" w:firstLine="422"/>
      </w:pPr>
      <w:r w:rsidRPr="00834375">
        <w:rPr>
          <w:rFonts w:asciiTheme="minorEastAsia" w:hAnsiTheme="minorEastAsia" w:hint="eastAsia"/>
          <w:b/>
          <w:bCs/>
        </w:rPr>
        <w:t>原理：</w:t>
      </w:r>
      <w:r w:rsidRPr="00834375">
        <w:rPr>
          <w:rFonts w:asciiTheme="minorEastAsia" w:hAnsiTheme="minorEastAsia" w:hint="eastAsia"/>
        </w:rPr>
        <w:t>是一种动态分区方式，存储空间的划分是在作业装入时进行的，故分区的个数是可变的，分区的大小刚好等于作业的大小。可变分区分配需要两种管理表格，</w:t>
      </w:r>
      <w:r w:rsidRPr="00834375">
        <w:rPr>
          <w:rFonts w:asciiTheme="minorEastAsia" w:hAnsiTheme="minorEastAsia" w:hint="eastAsia"/>
          <w:b/>
          <w:bCs/>
        </w:rPr>
        <w:t>已分配</w:t>
      </w:r>
      <w:proofErr w:type="gramStart"/>
      <w:r w:rsidRPr="00834375">
        <w:rPr>
          <w:rFonts w:asciiTheme="minorEastAsia" w:hAnsiTheme="minorEastAsia" w:hint="eastAsia"/>
          <w:b/>
          <w:bCs/>
        </w:rPr>
        <w:t>表</w:t>
      </w:r>
      <w:r w:rsidRPr="00834375">
        <w:rPr>
          <w:rFonts w:asciiTheme="minorEastAsia" w:hAnsiTheme="minorEastAsia" w:hint="eastAsia"/>
        </w:rPr>
        <w:t>记录</w:t>
      </w:r>
      <w:proofErr w:type="gramEnd"/>
      <w:r>
        <w:rPr>
          <w:rFonts w:hint="eastAsia"/>
        </w:rPr>
        <w:t>已分配分区的情况，</w:t>
      </w:r>
      <w:r w:rsidRPr="00834375">
        <w:rPr>
          <w:rFonts w:hint="eastAsia"/>
          <w:b/>
          <w:bCs/>
        </w:rPr>
        <w:t>未分配</w:t>
      </w:r>
      <w:proofErr w:type="gramStart"/>
      <w:r w:rsidRPr="00834375">
        <w:rPr>
          <w:rFonts w:hint="eastAsia"/>
          <w:b/>
          <w:bCs/>
        </w:rPr>
        <w:t>表</w:t>
      </w:r>
      <w:r>
        <w:rPr>
          <w:rFonts w:hint="eastAsia"/>
        </w:rPr>
        <w:t>记录</w:t>
      </w:r>
      <w:proofErr w:type="gramEnd"/>
      <w:r>
        <w:rPr>
          <w:rFonts w:hint="eastAsia"/>
        </w:rPr>
        <w:t>未分配分区的情况。</w:t>
      </w:r>
    </w:p>
    <w:p w14:paraId="0F3E0AD8" w14:textId="77777777" w:rsidR="00834375" w:rsidRDefault="00834375" w:rsidP="00834375">
      <w:pPr>
        <w:ind w:firstLineChars="200" w:firstLine="422"/>
      </w:pPr>
      <w:r w:rsidRPr="00834375">
        <w:rPr>
          <w:rFonts w:hint="eastAsia"/>
          <w:b/>
          <w:bCs/>
        </w:rPr>
        <w:t>优缺点：</w:t>
      </w:r>
      <w:r>
        <w:rPr>
          <w:rFonts w:hint="eastAsia"/>
        </w:rPr>
        <w:t>可变分区使主存分配更灵活，提高主存利用率，但由于系统不断的分配和回收，会出现不连续的小空闲区，由于不连续而无法分配，产生了未分配的无用空间，即外碎片。解决外碎片的方法是拼接（紧凑），即向一个方向（如向低地址端）移动已分配的作业，是那些外碎片再另一个方向（即高地址段）连成一片。</w:t>
      </w:r>
    </w:p>
    <w:p w14:paraId="4B781EFF" w14:textId="5A32C600" w:rsidR="00834375" w:rsidRPr="00834375" w:rsidRDefault="00834375" w:rsidP="00834375">
      <w:pPr>
        <w:ind w:firstLineChars="200" w:firstLine="420"/>
      </w:pPr>
    </w:p>
    <w:p w14:paraId="2EA846E5" w14:textId="01A02A6F" w:rsidR="006C63A3" w:rsidRDefault="007A1090" w:rsidP="00834375">
      <w:pPr>
        <w:ind w:firstLineChars="200" w:firstLine="420"/>
      </w:pPr>
      <w:r>
        <w:rPr>
          <w:rFonts w:hint="eastAsia"/>
        </w:rPr>
        <w:t>对于可变分区的请求和释放分区</w:t>
      </w:r>
      <w:r w:rsidR="00834375">
        <w:rPr>
          <w:rFonts w:hint="eastAsia"/>
        </w:rPr>
        <w:t>需要相应的算法，</w:t>
      </w:r>
      <w:r>
        <w:rPr>
          <w:rFonts w:hint="eastAsia"/>
        </w:rPr>
        <w:t>主要有以下四种算法：</w:t>
      </w:r>
    </w:p>
    <w:p w14:paraId="08B486FA" w14:textId="77777777" w:rsidR="006C63A3" w:rsidRPr="00834375" w:rsidRDefault="007A1090">
      <w:pPr>
        <w:rPr>
          <w:rFonts w:asciiTheme="minorEastAsia" w:hAnsiTheme="minorEastAsia"/>
          <w:b/>
          <w:bCs/>
        </w:rPr>
      </w:pPr>
      <w:r w:rsidRPr="00834375">
        <w:rPr>
          <w:rFonts w:asciiTheme="minorEastAsia" w:hAnsiTheme="minorEastAsia" w:hint="eastAsia"/>
          <w:b/>
          <w:bCs/>
        </w:rPr>
        <w:t>1).最佳适应算法</w:t>
      </w:r>
    </w:p>
    <w:p w14:paraId="77B59601" w14:textId="4894B6BF" w:rsidR="000C0ECA" w:rsidRDefault="000C0ECA" w:rsidP="000C0ECA">
      <w:pPr>
        <w:tabs>
          <w:tab w:val="left" w:pos="941"/>
        </w:tabs>
        <w:ind w:firstLineChars="200" w:firstLine="420"/>
        <w:rPr>
          <w:b/>
          <w:bCs/>
        </w:rPr>
      </w:pPr>
      <w:r w:rsidRPr="000C0ECA">
        <w:rPr>
          <w:rFonts w:hint="eastAsia"/>
        </w:rPr>
        <w:t>系统中有</w:t>
      </w:r>
      <w:r w:rsidRPr="000C0ECA">
        <w:rPr>
          <w:rFonts w:hint="eastAsia"/>
        </w:rPr>
        <w:t>n</w:t>
      </w:r>
      <w:proofErr w:type="gramStart"/>
      <w:r w:rsidRPr="000C0ECA">
        <w:rPr>
          <w:rFonts w:hint="eastAsia"/>
        </w:rPr>
        <w:t>个</w:t>
      </w:r>
      <w:proofErr w:type="gramEnd"/>
      <w:r w:rsidRPr="000C0ECA">
        <w:rPr>
          <w:rFonts w:hint="eastAsia"/>
        </w:rPr>
        <w:t>空白区（自由区），每当用户申请一个空间时，将从这个空白区中找到一个最接近用户需求的空白分区，但空闲区不可能刚好等于用户需要的区的大小，所以必然要将一个分区一分为二，但随着系统不断的释放空间（分区不断的一分为二），会使产生的小分区小到无法再继续分配，将这样无用的分区称为</w:t>
      </w:r>
      <w:r w:rsidRPr="000C0ECA">
        <w:rPr>
          <w:rFonts w:hint="eastAsia"/>
          <w:b/>
          <w:bCs/>
        </w:rPr>
        <w:t>外碎片。</w:t>
      </w:r>
    </w:p>
    <w:p w14:paraId="0C48A70B" w14:textId="77777777" w:rsidR="000C0ECA" w:rsidRDefault="000C0ECA" w:rsidP="000C0ECA">
      <w:pPr>
        <w:tabs>
          <w:tab w:val="left" w:pos="941"/>
        </w:tabs>
        <w:ind w:firstLineChars="200" w:firstLine="420"/>
      </w:pPr>
      <w:r>
        <w:rPr>
          <w:rFonts w:hint="eastAsia"/>
        </w:rPr>
        <w:t>优点：能保留较大的空白区</w:t>
      </w:r>
    </w:p>
    <w:p w14:paraId="5A3CFC14" w14:textId="77777777" w:rsidR="000C0ECA" w:rsidRDefault="000C0ECA" w:rsidP="000C0ECA">
      <w:pPr>
        <w:tabs>
          <w:tab w:val="left" w:pos="941"/>
        </w:tabs>
        <w:ind w:firstLineChars="200" w:firstLine="420"/>
      </w:pPr>
      <w:r>
        <w:rPr>
          <w:rFonts w:hint="eastAsia"/>
        </w:rPr>
        <w:lastRenderedPageBreak/>
        <w:t>缺点：会产生过小的分区即外碎片</w:t>
      </w:r>
    </w:p>
    <w:p w14:paraId="0002F7E5" w14:textId="77777777" w:rsidR="006C63A3" w:rsidRDefault="007A1090">
      <w:r>
        <w:rPr>
          <w:rFonts w:hint="eastAsia"/>
          <w:noProof/>
        </w:rPr>
        <w:drawing>
          <wp:inline distT="0" distB="0" distL="114300" distR="114300" wp14:anchorId="60077BAA" wp14:editId="1A20249E">
            <wp:extent cx="5269230" cy="2449195"/>
            <wp:effectExtent l="0" t="0" r="3810" b="4445"/>
            <wp:docPr id="5" name="图片 5" descr="未命名文件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30)"/>
                    <pic:cNvPicPr>
                      <a:picLocks noChangeAspect="1"/>
                    </pic:cNvPicPr>
                  </pic:nvPicPr>
                  <pic:blipFill>
                    <a:blip r:embed="rId17"/>
                    <a:stretch>
                      <a:fillRect/>
                    </a:stretch>
                  </pic:blipFill>
                  <pic:spPr>
                    <a:xfrm>
                      <a:off x="0" y="0"/>
                      <a:ext cx="5269230" cy="2449195"/>
                    </a:xfrm>
                    <a:prstGeom prst="rect">
                      <a:avLst/>
                    </a:prstGeom>
                  </pic:spPr>
                </pic:pic>
              </a:graphicData>
            </a:graphic>
          </wp:inline>
        </w:drawing>
      </w:r>
    </w:p>
    <w:p w14:paraId="0CECB64E" w14:textId="77777777" w:rsidR="006C63A3" w:rsidRDefault="007A1090">
      <w:r>
        <w:rPr>
          <w:rFonts w:hint="eastAsia"/>
        </w:rPr>
        <w:t xml:space="preserve">                            </w:t>
      </w:r>
      <w:r>
        <w:rPr>
          <w:rFonts w:hint="eastAsia"/>
        </w:rPr>
        <w:t>图：最佳适应算法</w:t>
      </w:r>
    </w:p>
    <w:p w14:paraId="701A84F5" w14:textId="77777777" w:rsidR="006C63A3" w:rsidRDefault="007A1090">
      <w:pPr>
        <w:rPr>
          <w:b/>
          <w:bCs/>
        </w:rPr>
      </w:pPr>
      <w:r>
        <w:rPr>
          <w:rFonts w:hint="eastAsia"/>
          <w:b/>
          <w:bCs/>
        </w:rPr>
        <w:t>2).</w:t>
      </w:r>
      <w:r>
        <w:rPr>
          <w:rFonts w:hint="eastAsia"/>
          <w:b/>
          <w:bCs/>
        </w:rPr>
        <w:t>最差适应算法</w:t>
      </w:r>
    </w:p>
    <w:p w14:paraId="446BA2A3" w14:textId="77777777" w:rsidR="006C63A3" w:rsidRDefault="007A1090">
      <w:pPr>
        <w:ind w:firstLineChars="200" w:firstLine="420"/>
      </w:pPr>
      <w:r>
        <w:rPr>
          <w:rFonts w:hint="eastAsia"/>
        </w:rPr>
        <w:t>系统总是将用户作业装入最大的空白分区。这种算法将一个最大的分区一分为二，所以剩下的空白区通常也大，不容易产生外碎片。</w:t>
      </w:r>
    </w:p>
    <w:p w14:paraId="704B1CDB" w14:textId="77777777" w:rsidR="006C63A3" w:rsidRDefault="007A1090">
      <w:r>
        <w:rPr>
          <w:noProof/>
        </w:rPr>
        <w:drawing>
          <wp:inline distT="0" distB="0" distL="114300" distR="114300" wp14:anchorId="5E297E8A" wp14:editId="78E8565C">
            <wp:extent cx="5269865" cy="2287905"/>
            <wp:effectExtent l="0" t="0" r="3175" b="13335"/>
            <wp:docPr id="4" name="图片 4" descr="未命名文件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32)"/>
                    <pic:cNvPicPr>
                      <a:picLocks noChangeAspect="1"/>
                    </pic:cNvPicPr>
                  </pic:nvPicPr>
                  <pic:blipFill>
                    <a:blip r:embed="rId18"/>
                    <a:stretch>
                      <a:fillRect/>
                    </a:stretch>
                  </pic:blipFill>
                  <pic:spPr>
                    <a:xfrm>
                      <a:off x="0" y="0"/>
                      <a:ext cx="5269865" cy="2287905"/>
                    </a:xfrm>
                    <a:prstGeom prst="rect">
                      <a:avLst/>
                    </a:prstGeom>
                  </pic:spPr>
                </pic:pic>
              </a:graphicData>
            </a:graphic>
          </wp:inline>
        </w:drawing>
      </w:r>
    </w:p>
    <w:p w14:paraId="0C9EEF01" w14:textId="77777777" w:rsidR="006C63A3" w:rsidRDefault="007A1090">
      <w:r>
        <w:rPr>
          <w:rFonts w:hint="eastAsia"/>
        </w:rPr>
        <w:t xml:space="preserve">                              </w:t>
      </w:r>
      <w:r>
        <w:rPr>
          <w:rFonts w:hint="eastAsia"/>
        </w:rPr>
        <w:t>图：最差适应算法</w:t>
      </w:r>
    </w:p>
    <w:p w14:paraId="4843AD23" w14:textId="77777777" w:rsidR="006C63A3" w:rsidRDefault="007A1090">
      <w:pPr>
        <w:rPr>
          <w:b/>
          <w:bCs/>
        </w:rPr>
      </w:pPr>
      <w:r>
        <w:rPr>
          <w:rFonts w:hint="eastAsia"/>
          <w:b/>
          <w:bCs/>
        </w:rPr>
        <w:t>3).</w:t>
      </w:r>
      <w:r>
        <w:rPr>
          <w:rFonts w:hint="eastAsia"/>
          <w:b/>
          <w:bCs/>
        </w:rPr>
        <w:t>首次适应算法</w:t>
      </w:r>
    </w:p>
    <w:p w14:paraId="67560542" w14:textId="07C80955" w:rsidR="006C63A3" w:rsidRDefault="007A1090">
      <w:pPr>
        <w:ind w:firstLineChars="200" w:firstLine="420"/>
      </w:pPr>
      <w:r>
        <w:rPr>
          <w:rFonts w:hint="eastAsia"/>
        </w:rPr>
        <w:t>每当用户作业申请一个空间时，系统总是从主存的低地址开始选择一个能装入作业的空白区。</w:t>
      </w:r>
    </w:p>
    <w:p w14:paraId="1025E6F3" w14:textId="77777777" w:rsidR="000C0ECA" w:rsidRDefault="000C0ECA" w:rsidP="000C0ECA">
      <w:pPr>
        <w:tabs>
          <w:tab w:val="left" w:pos="941"/>
        </w:tabs>
      </w:pPr>
      <w:r>
        <w:rPr>
          <w:rFonts w:hint="eastAsia"/>
        </w:rPr>
        <w:t>优点：用户释放空间时，更容易实现相邻的空白区合并。</w:t>
      </w:r>
    </w:p>
    <w:p w14:paraId="1919A47D" w14:textId="77777777" w:rsidR="000C0ECA" w:rsidRDefault="000C0ECA" w:rsidP="000C0ECA">
      <w:pPr>
        <w:tabs>
          <w:tab w:val="left" w:pos="941"/>
        </w:tabs>
      </w:pPr>
      <w:r>
        <w:rPr>
          <w:rFonts w:hint="eastAsia"/>
        </w:rPr>
        <w:t>缺点：每次查找又都从低地址部分开始，会增加查找的开销。</w:t>
      </w:r>
    </w:p>
    <w:p w14:paraId="1CFC250B" w14:textId="77777777" w:rsidR="000C0ECA" w:rsidRPr="000C0ECA" w:rsidRDefault="000C0ECA">
      <w:pPr>
        <w:ind w:firstLineChars="200" w:firstLine="420"/>
      </w:pPr>
    </w:p>
    <w:p w14:paraId="6A14A43E" w14:textId="77777777" w:rsidR="006C63A3" w:rsidRDefault="007A1090">
      <w:pPr>
        <w:ind w:firstLineChars="200" w:firstLine="420"/>
      </w:pPr>
      <w:r>
        <w:rPr>
          <w:noProof/>
        </w:rPr>
        <w:lastRenderedPageBreak/>
        <w:drawing>
          <wp:inline distT="0" distB="0" distL="114300" distR="114300" wp14:anchorId="04460CA6" wp14:editId="0E5FEE49">
            <wp:extent cx="5264150" cy="2962910"/>
            <wp:effectExtent l="0" t="0" r="8890" b="8890"/>
            <wp:docPr id="6" name="图片 6" descr="未命名文件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34)"/>
                    <pic:cNvPicPr>
                      <a:picLocks noChangeAspect="1"/>
                    </pic:cNvPicPr>
                  </pic:nvPicPr>
                  <pic:blipFill>
                    <a:blip r:embed="rId19"/>
                    <a:stretch>
                      <a:fillRect/>
                    </a:stretch>
                  </pic:blipFill>
                  <pic:spPr>
                    <a:xfrm>
                      <a:off x="0" y="0"/>
                      <a:ext cx="5264150" cy="2962910"/>
                    </a:xfrm>
                    <a:prstGeom prst="rect">
                      <a:avLst/>
                    </a:prstGeom>
                  </pic:spPr>
                </pic:pic>
              </a:graphicData>
            </a:graphic>
          </wp:inline>
        </w:drawing>
      </w:r>
    </w:p>
    <w:p w14:paraId="34EDD49D" w14:textId="77777777" w:rsidR="006C63A3" w:rsidRDefault="007A1090">
      <w:pPr>
        <w:ind w:firstLineChars="200" w:firstLine="420"/>
      </w:pPr>
      <w:r>
        <w:rPr>
          <w:rFonts w:hint="eastAsia"/>
        </w:rPr>
        <w:t xml:space="preserve">                         </w:t>
      </w:r>
      <w:r>
        <w:rPr>
          <w:rFonts w:hint="eastAsia"/>
        </w:rPr>
        <w:t>图：首次适应算法</w:t>
      </w:r>
    </w:p>
    <w:p w14:paraId="230248B4" w14:textId="77777777" w:rsidR="006C63A3" w:rsidRDefault="007A1090">
      <w:pPr>
        <w:rPr>
          <w:b/>
          <w:bCs/>
        </w:rPr>
      </w:pPr>
      <w:r>
        <w:rPr>
          <w:rFonts w:hint="eastAsia"/>
          <w:b/>
          <w:bCs/>
        </w:rPr>
        <w:t>4).</w:t>
      </w:r>
      <w:r>
        <w:rPr>
          <w:rFonts w:hint="eastAsia"/>
          <w:b/>
          <w:bCs/>
        </w:rPr>
        <w:t>循环首次适应算法</w:t>
      </w:r>
    </w:p>
    <w:p w14:paraId="29ABE7AD" w14:textId="3E04FAB4" w:rsidR="006C63A3" w:rsidRDefault="007A1090">
      <w:pPr>
        <w:ind w:firstLineChars="200" w:firstLine="420"/>
      </w:pPr>
      <w:r>
        <w:rPr>
          <w:rFonts w:hint="eastAsia"/>
        </w:rPr>
        <w:t>与首次适应算法的不同之处是，每次分配都是从刚分配的空白区开始寻找一个能满足用户要求的空白区。</w:t>
      </w:r>
    </w:p>
    <w:p w14:paraId="43B058C1" w14:textId="77777777" w:rsidR="000C0ECA" w:rsidRDefault="000C0ECA" w:rsidP="000C0ECA">
      <w:pPr>
        <w:tabs>
          <w:tab w:val="left" w:pos="941"/>
        </w:tabs>
        <w:ind w:firstLineChars="200" w:firstLine="420"/>
      </w:pPr>
      <w:r>
        <w:rPr>
          <w:rFonts w:hint="eastAsia"/>
        </w:rPr>
        <w:t>优</w:t>
      </w:r>
      <w:r>
        <w:t>点：使内存中的空闲分区分布的更为均匀，减少了查找时的系统开销。</w:t>
      </w:r>
    </w:p>
    <w:p w14:paraId="60129378" w14:textId="77777777" w:rsidR="000C0ECA" w:rsidRPr="000C0ECA" w:rsidRDefault="000C0ECA">
      <w:pPr>
        <w:ind w:firstLineChars="200" w:firstLine="420"/>
      </w:pPr>
    </w:p>
    <w:p w14:paraId="42E399DC" w14:textId="77777777" w:rsidR="006C63A3" w:rsidRDefault="007A1090">
      <w:r>
        <w:rPr>
          <w:noProof/>
        </w:rPr>
        <w:drawing>
          <wp:inline distT="0" distB="0" distL="114300" distR="114300" wp14:anchorId="11451FEB" wp14:editId="23E63318">
            <wp:extent cx="5267960" cy="3249930"/>
            <wp:effectExtent l="0" t="0" r="5080" b="11430"/>
            <wp:docPr id="8" name="图片 8" descr="未命名文件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35)"/>
                    <pic:cNvPicPr>
                      <a:picLocks noChangeAspect="1"/>
                    </pic:cNvPicPr>
                  </pic:nvPicPr>
                  <pic:blipFill>
                    <a:blip r:embed="rId20"/>
                    <a:stretch>
                      <a:fillRect/>
                    </a:stretch>
                  </pic:blipFill>
                  <pic:spPr>
                    <a:xfrm>
                      <a:off x="0" y="0"/>
                      <a:ext cx="5267960" cy="3249930"/>
                    </a:xfrm>
                    <a:prstGeom prst="rect">
                      <a:avLst/>
                    </a:prstGeom>
                  </pic:spPr>
                </pic:pic>
              </a:graphicData>
            </a:graphic>
          </wp:inline>
        </w:drawing>
      </w:r>
    </w:p>
    <w:p w14:paraId="309267BC" w14:textId="77777777" w:rsidR="006C63A3" w:rsidRDefault="007A1090">
      <w:r>
        <w:rPr>
          <w:rFonts w:hint="eastAsia"/>
        </w:rPr>
        <w:t xml:space="preserve">                          </w:t>
      </w:r>
      <w:r>
        <w:rPr>
          <w:rFonts w:hint="eastAsia"/>
        </w:rPr>
        <w:t>图：循环首次适应算法</w:t>
      </w:r>
    </w:p>
    <w:p w14:paraId="603E201A" w14:textId="47E3E035" w:rsidR="000C0ECA" w:rsidRDefault="000C0ECA" w:rsidP="000C0ECA">
      <w:pPr>
        <w:ind w:firstLineChars="200" w:firstLine="422"/>
        <w:rPr>
          <w:b/>
          <w:bCs/>
        </w:rPr>
      </w:pPr>
      <w:r>
        <w:rPr>
          <w:rFonts w:hint="eastAsia"/>
          <w:b/>
          <w:bCs/>
        </w:rPr>
        <w:t>可变分区不可避免得会产生外碎片问题。</w:t>
      </w:r>
    </w:p>
    <w:p w14:paraId="2AEAA832" w14:textId="1D077E83" w:rsidR="006C63A3" w:rsidRDefault="007A1090" w:rsidP="000C0ECA">
      <w:pPr>
        <w:ind w:firstLineChars="200" w:firstLine="422"/>
      </w:pPr>
      <w:r>
        <w:rPr>
          <w:rFonts w:hint="eastAsia"/>
          <w:b/>
          <w:bCs/>
        </w:rPr>
        <w:t>解决外碎片的方法：</w:t>
      </w:r>
      <w:r>
        <w:rPr>
          <w:rFonts w:hint="eastAsia"/>
        </w:rPr>
        <w:t>拼接，即向一个方向（例如向低地址端）移动已分配的作业，使那些零散的小空闲区在另一个方向连成一片。</w:t>
      </w:r>
    </w:p>
    <w:p w14:paraId="438D3105" w14:textId="77777777" w:rsidR="006E4231" w:rsidRDefault="006E4231" w:rsidP="000C0ECA">
      <w:pPr>
        <w:ind w:firstLineChars="200" w:firstLine="420"/>
      </w:pPr>
    </w:p>
    <w:p w14:paraId="07435870" w14:textId="77777777" w:rsidR="006C63A3" w:rsidRPr="006E4231" w:rsidRDefault="007A1090" w:rsidP="0057462C">
      <w:pPr>
        <w:pStyle w:val="4"/>
      </w:pPr>
      <w:r w:rsidRPr="006E4231">
        <w:rPr>
          <w:rFonts w:hint="eastAsia"/>
        </w:rPr>
        <w:lastRenderedPageBreak/>
        <w:t>3.</w:t>
      </w:r>
      <w:r w:rsidRPr="006E4231">
        <w:rPr>
          <w:rFonts w:hint="eastAsia"/>
        </w:rPr>
        <w:t>可重定位分区</w:t>
      </w:r>
    </w:p>
    <w:p w14:paraId="3DA48519" w14:textId="77777777" w:rsidR="006C63A3" w:rsidRDefault="007A1090" w:rsidP="000C0ECA">
      <w:pPr>
        <w:ind w:firstLineChars="200" w:firstLine="420"/>
      </w:pPr>
      <w:r>
        <w:rPr>
          <w:rFonts w:hint="eastAsia"/>
        </w:rPr>
        <w:t>可重定位分区是</w:t>
      </w:r>
      <w:r>
        <w:rPr>
          <w:rFonts w:hint="eastAsia"/>
          <w:b/>
          <w:bCs/>
        </w:rPr>
        <w:t>解决碎片问题</w:t>
      </w:r>
      <w:r>
        <w:rPr>
          <w:rFonts w:hint="eastAsia"/>
        </w:rPr>
        <w:t>的简单且行之有效的方法。</w:t>
      </w:r>
    </w:p>
    <w:p w14:paraId="6B92E3B3" w14:textId="77777777" w:rsidR="006C63A3" w:rsidRDefault="007A1090" w:rsidP="000C0ECA">
      <w:pPr>
        <w:ind w:firstLineChars="200" w:firstLine="422"/>
      </w:pPr>
      <w:r>
        <w:rPr>
          <w:rFonts w:hint="eastAsia"/>
          <w:b/>
          <w:bCs/>
        </w:rPr>
        <w:t>基本思想：</w:t>
      </w:r>
      <w:r>
        <w:rPr>
          <w:rFonts w:hint="eastAsia"/>
        </w:rPr>
        <w:t>移动所有已分配好的分区，使之成为连续区域。如同队列有一个队员出列，指挥员要求大家“靠拢”一样。</w:t>
      </w:r>
    </w:p>
    <w:p w14:paraId="5489DAB8" w14:textId="77777777" w:rsidR="000C0ECA" w:rsidRDefault="007A1090" w:rsidP="000C0ECA">
      <w:pPr>
        <w:ind w:firstLineChars="200" w:firstLine="422"/>
      </w:pPr>
      <w:r>
        <w:rPr>
          <w:rFonts w:hint="eastAsia"/>
          <w:b/>
          <w:bCs/>
        </w:rPr>
        <w:t>执行时机：</w:t>
      </w:r>
      <w:r>
        <w:rPr>
          <w:rFonts w:hint="eastAsia"/>
        </w:rPr>
        <w:t>分区“靠拢”的时机是当用户请求空间得不到满足时或某个作业执行完毕时。由于靠拢是要代价的，所以通常是在用户请求空间得不到满足时进行。</w:t>
      </w:r>
    </w:p>
    <w:p w14:paraId="7D363F23" w14:textId="44811C7C" w:rsidR="006C63A3" w:rsidRDefault="007A1090" w:rsidP="000C0ECA">
      <w:pPr>
        <w:ind w:firstLineChars="200" w:firstLine="420"/>
      </w:pPr>
      <w:r>
        <w:rPr>
          <w:rFonts w:hint="eastAsia"/>
        </w:rPr>
        <w:t>需要注意的是，当进行分区“靠拢”时会导致地址发生变化，所以有地址重定位问题</w:t>
      </w:r>
      <w:r w:rsidR="000C0ECA">
        <w:rPr>
          <w:rFonts w:hint="eastAsia"/>
        </w:rPr>
        <w:t>，需要地址重定位技术的支持。</w:t>
      </w:r>
    </w:p>
    <w:p w14:paraId="282E8DED" w14:textId="77777777" w:rsidR="006E4231" w:rsidRDefault="006E4231" w:rsidP="000C0ECA">
      <w:pPr>
        <w:ind w:firstLineChars="200" w:firstLine="420"/>
      </w:pPr>
    </w:p>
    <w:p w14:paraId="25211E53" w14:textId="641B8D38" w:rsidR="006C63A3" w:rsidRPr="006E4231" w:rsidRDefault="006E4231" w:rsidP="0057462C">
      <w:pPr>
        <w:pStyle w:val="4"/>
      </w:pPr>
      <w:r w:rsidRPr="006E4231">
        <w:rPr>
          <w:rFonts w:hint="eastAsia"/>
        </w:rPr>
        <w:t>4</w:t>
      </w:r>
      <w:r w:rsidRPr="006E4231">
        <w:t>.</w:t>
      </w:r>
      <w:r w:rsidR="007A1090" w:rsidRPr="006E4231">
        <w:rPr>
          <w:rFonts w:hint="eastAsia"/>
        </w:rPr>
        <w:t>分区保护</w:t>
      </w:r>
    </w:p>
    <w:p w14:paraId="5F28673A" w14:textId="77777777" w:rsidR="00E80173" w:rsidRPr="00A9279E" w:rsidRDefault="00E80173" w:rsidP="00E80173">
      <w:pPr>
        <w:widowControl/>
        <w:spacing w:line="420" w:lineRule="atLeast"/>
        <w:jc w:val="left"/>
        <w:rPr>
          <w:rFonts w:ascii="宋体" w:eastAsia="宋体" w:hAnsi="宋体" w:cs="Arial"/>
          <w:kern w:val="0"/>
          <w:szCs w:val="21"/>
        </w:rPr>
      </w:pPr>
      <w:r w:rsidRPr="00A9279E">
        <w:rPr>
          <w:rFonts w:ascii="宋体" w:eastAsia="宋体" w:hAnsi="宋体" w:cs="Arial"/>
          <w:kern w:val="0"/>
          <w:szCs w:val="21"/>
        </w:rPr>
        <w:t>---- 存储保护是为了防止一个作业有意或无意地破坏操作系统或其他作业。</w:t>
      </w:r>
    </w:p>
    <w:p w14:paraId="2C0D05A5" w14:textId="77777777" w:rsidR="00E80173" w:rsidRPr="00A9279E" w:rsidRDefault="00E80173" w:rsidP="00E80173">
      <w:pPr>
        <w:widowControl/>
        <w:spacing w:line="420" w:lineRule="atLeast"/>
        <w:jc w:val="left"/>
        <w:rPr>
          <w:rFonts w:ascii="宋体" w:eastAsia="宋体" w:hAnsi="宋体" w:cs="Arial"/>
          <w:kern w:val="0"/>
          <w:szCs w:val="21"/>
        </w:rPr>
      </w:pPr>
    </w:p>
    <w:p w14:paraId="0A9E6229" w14:textId="77777777" w:rsidR="00E80173" w:rsidRPr="00A9279E" w:rsidRDefault="00E80173" w:rsidP="00E80173">
      <w:pPr>
        <w:widowControl/>
        <w:spacing w:line="420" w:lineRule="atLeast"/>
        <w:ind w:firstLineChars="200" w:firstLine="420"/>
        <w:jc w:val="left"/>
        <w:rPr>
          <w:rFonts w:ascii="宋体" w:eastAsia="宋体" w:hAnsi="宋体" w:cs="Arial"/>
          <w:kern w:val="0"/>
          <w:szCs w:val="21"/>
        </w:rPr>
      </w:pPr>
      <w:r w:rsidRPr="00A9279E">
        <w:rPr>
          <w:rFonts w:ascii="宋体" w:eastAsia="宋体" w:hAnsi="宋体" w:cs="Arial"/>
          <w:kern w:val="0"/>
          <w:szCs w:val="21"/>
        </w:rPr>
        <w:t>1）上、下界寄存器方法。采用上、下界寄存</w:t>
      </w:r>
      <w:r>
        <w:rPr>
          <w:rFonts w:ascii="宋体" w:eastAsia="宋体" w:hAnsi="宋体" w:cs="Arial" w:hint="eastAsia"/>
          <w:kern w:val="0"/>
          <w:szCs w:val="21"/>
        </w:rPr>
        <w:t>。；</w:t>
      </w:r>
      <w:r w:rsidRPr="00A9279E">
        <w:rPr>
          <w:rFonts w:ascii="宋体" w:eastAsia="宋体" w:hAnsi="宋体" w:cs="Arial"/>
          <w:kern w:val="0"/>
          <w:szCs w:val="21"/>
        </w:rPr>
        <w:t>器分别存放作业的结束地址和开始地址。在作业运行过程中，将每一个访问内存的地址都同这两个寄存器的内容进行比较。在正常情况下，这个地址应大于下界寄存器，且小于上界寄存器的内容，如超出这个范围便产生保护性中断。</w:t>
      </w:r>
    </w:p>
    <w:p w14:paraId="792882DA" w14:textId="77777777" w:rsidR="00E80173" w:rsidRPr="00A9279E" w:rsidRDefault="00E80173" w:rsidP="00E80173">
      <w:pPr>
        <w:widowControl/>
        <w:spacing w:line="420" w:lineRule="atLeast"/>
        <w:jc w:val="left"/>
        <w:rPr>
          <w:rFonts w:ascii="宋体" w:eastAsia="宋体" w:hAnsi="宋体" w:cs="Arial"/>
          <w:kern w:val="0"/>
          <w:szCs w:val="21"/>
        </w:rPr>
      </w:pPr>
    </w:p>
    <w:p w14:paraId="2230DBBC" w14:textId="77777777" w:rsidR="00E80173" w:rsidRPr="00A9279E" w:rsidRDefault="00E80173" w:rsidP="00E80173">
      <w:pPr>
        <w:widowControl/>
        <w:spacing w:line="420" w:lineRule="atLeast"/>
        <w:ind w:firstLineChars="200" w:firstLine="420"/>
        <w:jc w:val="left"/>
        <w:rPr>
          <w:rFonts w:ascii="宋体" w:eastAsia="宋体" w:hAnsi="宋体" w:cs="Arial"/>
          <w:kern w:val="0"/>
          <w:szCs w:val="21"/>
        </w:rPr>
      </w:pPr>
      <w:r w:rsidRPr="00A9279E">
        <w:rPr>
          <w:rFonts w:ascii="宋体" w:eastAsia="宋体" w:hAnsi="宋体" w:cs="Arial"/>
          <w:kern w:val="0"/>
          <w:szCs w:val="21"/>
        </w:rPr>
        <w:t>2）基址、限长寄存器方法。采用基址和限长寄存器分别存放作业的起始地址及作业的地址空间长度。当作业执行时，将每一个访问内存的相对地址和这个限长寄存器比较，如果超过了限长，则发出越界中断信号，并停止作业的运行。</w:t>
      </w:r>
    </w:p>
    <w:p w14:paraId="3984F47C" w14:textId="36E074F4" w:rsidR="006C63A3" w:rsidRPr="00E80173" w:rsidRDefault="007A1090" w:rsidP="006E4231">
      <w:pPr>
        <w:pStyle w:val="3"/>
      </w:pPr>
      <w:r>
        <w:rPr>
          <w:rFonts w:hint="eastAsia"/>
        </w:rPr>
        <w:t>4.</w:t>
      </w:r>
      <w:r w:rsidR="006E4231">
        <w:t>2.2</w:t>
      </w:r>
      <w:r>
        <w:rPr>
          <w:rFonts w:hint="eastAsia"/>
        </w:rPr>
        <w:t>分页存储管理</w:t>
      </w:r>
    </w:p>
    <w:p w14:paraId="5B395BCE" w14:textId="4B385239" w:rsidR="00E80173" w:rsidRDefault="00E80173" w:rsidP="00E80173">
      <w:pPr>
        <w:ind w:firstLineChars="200" w:firstLine="420"/>
      </w:pPr>
      <w:r>
        <w:rPr>
          <w:rFonts w:hint="eastAsia"/>
        </w:rPr>
        <w:t>为什么不用分区管理了：分区管理解决了多道程序共享主存的可行方案，但用户程序必须装入连续的地址空间中，若无满足用户的连续空间，需要进行分区靠拢操作，这需要耗费系统时间为代价。因此引入分页管理。</w:t>
      </w:r>
    </w:p>
    <w:p w14:paraId="4AB73511" w14:textId="77777777" w:rsidR="006E4231" w:rsidRDefault="006E4231" w:rsidP="00E80173">
      <w:pPr>
        <w:ind w:firstLineChars="200" w:firstLine="420"/>
      </w:pPr>
    </w:p>
    <w:p w14:paraId="515A501E" w14:textId="7471C5F9" w:rsidR="006C63A3" w:rsidRPr="006E4231" w:rsidRDefault="006E4231" w:rsidP="0057462C">
      <w:pPr>
        <w:pStyle w:val="4"/>
      </w:pPr>
      <w:r w:rsidRPr="006E4231">
        <w:t>1.</w:t>
      </w:r>
      <w:proofErr w:type="gramStart"/>
      <w:r w:rsidR="007A1090" w:rsidRPr="006E4231">
        <w:rPr>
          <w:rFonts w:hint="eastAsia"/>
        </w:rPr>
        <w:t>纯分页</w:t>
      </w:r>
      <w:proofErr w:type="gramEnd"/>
      <w:r w:rsidR="007A1090" w:rsidRPr="006E4231">
        <w:rPr>
          <w:rFonts w:hint="eastAsia"/>
        </w:rPr>
        <w:t>存储管理</w:t>
      </w:r>
    </w:p>
    <w:p w14:paraId="10C07182" w14:textId="0EAAD1BA" w:rsidR="006C63A3" w:rsidRDefault="006E4231">
      <w:pPr>
        <w:rPr>
          <w:b/>
          <w:bCs/>
        </w:rPr>
      </w:pPr>
      <w:r>
        <w:rPr>
          <w:b/>
          <w:bCs/>
        </w:rPr>
        <w:t>1</w:t>
      </w:r>
      <w:r w:rsidR="007A1090">
        <w:rPr>
          <w:rFonts w:hint="eastAsia"/>
          <w:b/>
          <w:bCs/>
        </w:rPr>
        <w:t>分页原理</w:t>
      </w:r>
    </w:p>
    <w:p w14:paraId="41CF3D33" w14:textId="2A55B018" w:rsidR="006C63A3" w:rsidRDefault="007A1090" w:rsidP="00E80173">
      <w:pPr>
        <w:ind w:firstLineChars="200" w:firstLine="422"/>
      </w:pPr>
      <w:r>
        <w:rPr>
          <w:rFonts w:hint="eastAsia"/>
          <w:b/>
          <w:bCs/>
        </w:rPr>
        <w:t>页的定义：</w:t>
      </w:r>
      <w:r w:rsidRPr="00E80173">
        <w:rPr>
          <w:rFonts w:hint="eastAsia"/>
        </w:rPr>
        <w:t>将一个进程的地址空间划分成若干个大小相等的区域，称为</w:t>
      </w:r>
      <w:r w:rsidR="00E80173" w:rsidRPr="00E80173">
        <w:t>页面或</w:t>
      </w:r>
      <w:r w:rsidRPr="00E80173">
        <w:rPr>
          <w:rFonts w:hint="eastAsia"/>
          <w:b/>
          <w:bCs/>
        </w:rPr>
        <w:t>页</w:t>
      </w:r>
      <w:r>
        <w:rPr>
          <w:rFonts w:hint="eastAsia"/>
        </w:rPr>
        <w:t>。</w:t>
      </w:r>
    </w:p>
    <w:p w14:paraId="466BB77A" w14:textId="77777777" w:rsidR="006C63A3" w:rsidRPr="00E80173" w:rsidRDefault="007A1090" w:rsidP="00E80173">
      <w:pPr>
        <w:ind w:firstLineChars="200" w:firstLine="422"/>
      </w:pPr>
      <w:r>
        <w:rPr>
          <w:rFonts w:hint="eastAsia"/>
          <w:b/>
          <w:bCs/>
        </w:rPr>
        <w:t>块的定义：</w:t>
      </w:r>
      <w:r w:rsidRPr="00E80173">
        <w:rPr>
          <w:rFonts w:hint="eastAsia"/>
        </w:rPr>
        <w:t>相应地，将主存空间划分成与</w:t>
      </w:r>
      <w:proofErr w:type="gramStart"/>
      <w:r w:rsidRPr="00E80173">
        <w:rPr>
          <w:rFonts w:hint="eastAsia"/>
        </w:rPr>
        <w:t>页相同</w:t>
      </w:r>
      <w:proofErr w:type="gramEnd"/>
      <w:r w:rsidRPr="00E80173">
        <w:rPr>
          <w:rFonts w:hint="eastAsia"/>
        </w:rPr>
        <w:t>大小的若干个物理块，称为</w:t>
      </w:r>
      <w:r w:rsidRPr="00E80173">
        <w:rPr>
          <w:rFonts w:hint="eastAsia"/>
          <w:b/>
          <w:bCs/>
        </w:rPr>
        <w:t>块</w:t>
      </w:r>
      <w:r w:rsidRPr="00E80173">
        <w:rPr>
          <w:rFonts w:hint="eastAsia"/>
        </w:rPr>
        <w:t>或页框。</w:t>
      </w:r>
    </w:p>
    <w:p w14:paraId="6D304A2B" w14:textId="68D804FC" w:rsidR="006C63A3" w:rsidRDefault="00E80173" w:rsidP="00E80173">
      <w:pPr>
        <w:ind w:firstLineChars="200" w:firstLine="420"/>
      </w:pPr>
      <w:r>
        <w:rPr>
          <w:rFonts w:hint="eastAsia"/>
        </w:rPr>
        <w:t>在</w:t>
      </w:r>
      <w:proofErr w:type="gramStart"/>
      <w:r>
        <w:rPr>
          <w:rFonts w:hint="eastAsia"/>
        </w:rPr>
        <w:t>为进程</w:t>
      </w:r>
      <w:proofErr w:type="gramEnd"/>
      <w:r>
        <w:rPr>
          <w:rFonts w:hint="eastAsia"/>
        </w:rPr>
        <w:t>分配内存时，</w:t>
      </w:r>
      <w:proofErr w:type="gramStart"/>
      <w:r>
        <w:rPr>
          <w:rFonts w:hint="eastAsia"/>
        </w:rPr>
        <w:t>将进程</w:t>
      </w:r>
      <w:proofErr w:type="gramEnd"/>
      <w:r>
        <w:rPr>
          <w:rFonts w:hint="eastAsia"/>
        </w:rPr>
        <w:t>中的若干个</w:t>
      </w:r>
      <w:proofErr w:type="gramStart"/>
      <w:r>
        <w:rPr>
          <w:rFonts w:hint="eastAsia"/>
        </w:rPr>
        <w:t>页分别</w:t>
      </w:r>
      <w:proofErr w:type="gramEnd"/>
      <w:r>
        <w:rPr>
          <w:rFonts w:hint="eastAsia"/>
        </w:rPr>
        <w:t>装入到多个可以不相邻接的物理块中。由于进程的最后一页经常装不满一块而形成了不可利用的碎片，称之为</w:t>
      </w:r>
      <w:r w:rsidRPr="00E80173">
        <w:rPr>
          <w:rFonts w:hint="eastAsia"/>
          <w:b/>
          <w:bCs/>
        </w:rPr>
        <w:t>页内碎片</w:t>
      </w:r>
      <w:r>
        <w:rPr>
          <w:rFonts w:hint="eastAsia"/>
        </w:rPr>
        <w:t>。</w:t>
      </w:r>
      <w:r w:rsidR="007A1090">
        <w:rPr>
          <w:noProof/>
        </w:rPr>
        <w:lastRenderedPageBreak/>
        <w:drawing>
          <wp:inline distT="0" distB="0" distL="114300" distR="114300" wp14:anchorId="5142E673" wp14:editId="0E8FB59A">
            <wp:extent cx="4542155" cy="4025265"/>
            <wp:effectExtent l="0" t="0" r="14605" b="13335"/>
            <wp:docPr id="10" name="图片 10" descr="未命名文件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37)"/>
                    <pic:cNvPicPr>
                      <a:picLocks noChangeAspect="1"/>
                    </pic:cNvPicPr>
                  </pic:nvPicPr>
                  <pic:blipFill>
                    <a:blip r:embed="rId21"/>
                    <a:stretch>
                      <a:fillRect/>
                    </a:stretch>
                  </pic:blipFill>
                  <pic:spPr>
                    <a:xfrm>
                      <a:off x="0" y="0"/>
                      <a:ext cx="4542155" cy="4025265"/>
                    </a:xfrm>
                    <a:prstGeom prst="rect">
                      <a:avLst/>
                    </a:prstGeom>
                  </pic:spPr>
                </pic:pic>
              </a:graphicData>
            </a:graphic>
          </wp:inline>
        </w:drawing>
      </w:r>
    </w:p>
    <w:p w14:paraId="709A4C07" w14:textId="77777777" w:rsidR="006C63A3" w:rsidRDefault="007A1090">
      <w:r>
        <w:rPr>
          <w:rFonts w:hint="eastAsia"/>
        </w:rPr>
        <w:t xml:space="preserve">                         </w:t>
      </w:r>
      <w:r>
        <w:rPr>
          <w:rFonts w:hint="eastAsia"/>
        </w:rPr>
        <w:t>图：分页原理</w:t>
      </w:r>
    </w:p>
    <w:p w14:paraId="6A63A4D9" w14:textId="704E80A9" w:rsidR="006C63A3" w:rsidRDefault="007A1090">
      <w:pPr>
        <w:rPr>
          <w:b/>
          <w:bCs/>
        </w:rPr>
      </w:pPr>
      <w:r>
        <w:rPr>
          <w:rFonts w:hint="eastAsia"/>
          <w:b/>
          <w:bCs/>
        </w:rPr>
        <w:t>2.</w:t>
      </w:r>
      <w:r>
        <w:rPr>
          <w:rFonts w:hint="eastAsia"/>
          <w:b/>
          <w:bCs/>
        </w:rPr>
        <w:t>地址结构</w:t>
      </w:r>
    </w:p>
    <w:p w14:paraId="0BB7FFDD" w14:textId="77777777" w:rsidR="006C63A3" w:rsidRDefault="007A1090" w:rsidP="0057462C">
      <w:pPr>
        <w:ind w:firstLineChars="200" w:firstLine="420"/>
      </w:pPr>
      <w:r>
        <w:rPr>
          <w:rFonts w:hint="eastAsia"/>
        </w:rPr>
        <w:t>分</w:t>
      </w:r>
      <w:proofErr w:type="gramStart"/>
      <w:r>
        <w:rPr>
          <w:rFonts w:hint="eastAsia"/>
        </w:rPr>
        <w:t>页系统</w:t>
      </w:r>
      <w:proofErr w:type="gramEnd"/>
      <w:r>
        <w:rPr>
          <w:rFonts w:hint="eastAsia"/>
        </w:rPr>
        <w:t>的地址结构如下图所示：</w:t>
      </w:r>
    </w:p>
    <w:p w14:paraId="2CDF6B65" w14:textId="77777777" w:rsidR="006C63A3" w:rsidRDefault="007A1090">
      <w:r>
        <w:rPr>
          <w:noProof/>
        </w:rPr>
        <w:drawing>
          <wp:inline distT="0" distB="0" distL="114300" distR="114300" wp14:anchorId="3A369708" wp14:editId="5B4CEFB0">
            <wp:extent cx="5272405" cy="1312545"/>
            <wp:effectExtent l="0" t="0" r="635" b="13335"/>
            <wp:docPr id="11" name="图片 11" descr="未命名文件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39)"/>
                    <pic:cNvPicPr>
                      <a:picLocks noChangeAspect="1"/>
                    </pic:cNvPicPr>
                  </pic:nvPicPr>
                  <pic:blipFill>
                    <a:blip r:embed="rId22"/>
                    <a:stretch>
                      <a:fillRect/>
                    </a:stretch>
                  </pic:blipFill>
                  <pic:spPr>
                    <a:xfrm>
                      <a:off x="0" y="0"/>
                      <a:ext cx="5272405" cy="1312545"/>
                    </a:xfrm>
                    <a:prstGeom prst="rect">
                      <a:avLst/>
                    </a:prstGeom>
                  </pic:spPr>
                </pic:pic>
              </a:graphicData>
            </a:graphic>
          </wp:inline>
        </w:drawing>
      </w:r>
    </w:p>
    <w:p w14:paraId="1227DEAE" w14:textId="77777777" w:rsidR="006C63A3" w:rsidRDefault="007A1090">
      <w:r>
        <w:rPr>
          <w:rFonts w:hint="eastAsia"/>
        </w:rPr>
        <w:t xml:space="preserve">                             </w:t>
      </w:r>
      <w:r>
        <w:rPr>
          <w:rFonts w:hint="eastAsia"/>
        </w:rPr>
        <w:t>图：分页地址结构</w:t>
      </w:r>
    </w:p>
    <w:p w14:paraId="1E967CA6" w14:textId="7E9D6A89" w:rsidR="006C63A3" w:rsidRDefault="007A1090" w:rsidP="00E80173">
      <w:pPr>
        <w:ind w:firstLineChars="200" w:firstLine="422"/>
      </w:pPr>
      <w:r>
        <w:rPr>
          <w:rFonts w:hint="eastAsia"/>
          <w:b/>
          <w:bCs/>
        </w:rPr>
        <w:t>地址结构组成：</w:t>
      </w:r>
      <w:r>
        <w:rPr>
          <w:rFonts w:hint="eastAsia"/>
        </w:rPr>
        <w:t>由两部分组成，前一部分为页号</w:t>
      </w:r>
      <w:r>
        <w:rPr>
          <w:rFonts w:hint="eastAsia"/>
        </w:rPr>
        <w:t>P;</w:t>
      </w:r>
      <w:r>
        <w:rPr>
          <w:rFonts w:hint="eastAsia"/>
        </w:rPr>
        <w:t>后一部分为偏移量</w:t>
      </w:r>
      <w:r>
        <w:rPr>
          <w:rFonts w:hint="eastAsia"/>
        </w:rPr>
        <w:t>W</w:t>
      </w:r>
      <w:r>
        <w:rPr>
          <w:rFonts w:hint="eastAsia"/>
        </w:rPr>
        <w:t>，即页内地址。图中的地址长度为</w:t>
      </w:r>
      <w:r>
        <w:rPr>
          <w:rFonts w:hint="eastAsia"/>
        </w:rPr>
        <w:t>32</w:t>
      </w:r>
      <w:r>
        <w:rPr>
          <w:rFonts w:hint="eastAsia"/>
        </w:rPr>
        <w:t>位，其中，</w:t>
      </w:r>
      <w:r>
        <w:rPr>
          <w:rFonts w:hint="eastAsia"/>
        </w:rPr>
        <w:t>0-</w:t>
      </w:r>
      <w:proofErr w:type="gramStart"/>
      <w:r>
        <w:rPr>
          <w:rFonts w:hint="eastAsia"/>
        </w:rPr>
        <w:t>11</w:t>
      </w:r>
      <w:r>
        <w:rPr>
          <w:rFonts w:hint="eastAsia"/>
        </w:rPr>
        <w:t>位为页内</w:t>
      </w:r>
      <w:proofErr w:type="gramEnd"/>
      <w:r>
        <w:rPr>
          <w:rFonts w:hint="eastAsia"/>
        </w:rPr>
        <w:t>地址（每页的大小为</w:t>
      </w:r>
      <w:r w:rsidR="006E4231">
        <w:rPr>
          <w:rFonts w:hint="eastAsia"/>
        </w:rPr>
        <w:t>2</w:t>
      </w:r>
      <w:r w:rsidR="006E4231">
        <w:rPr>
          <w:rFonts w:hint="eastAsia"/>
          <w:vertAlign w:val="superscript"/>
        </w:rPr>
        <w:t>12</w:t>
      </w:r>
      <w:r w:rsidR="006E4231">
        <w:rPr>
          <w:rFonts w:hint="eastAsia"/>
        </w:rPr>
        <w:t>=</w:t>
      </w:r>
      <w:r>
        <w:rPr>
          <w:rFonts w:hint="eastAsia"/>
        </w:rPr>
        <w:t>4kb</w:t>
      </w:r>
      <w:r>
        <w:rPr>
          <w:rFonts w:hint="eastAsia"/>
        </w:rPr>
        <w:t>），</w:t>
      </w:r>
      <w:r>
        <w:rPr>
          <w:rFonts w:hint="eastAsia"/>
        </w:rPr>
        <w:t>12-31</w:t>
      </w:r>
      <w:r>
        <w:rPr>
          <w:rFonts w:hint="eastAsia"/>
        </w:rPr>
        <w:t>位为页号</w:t>
      </w:r>
      <w:r w:rsidR="006E4231">
        <w:rPr>
          <w:rFonts w:hint="eastAsia"/>
        </w:rPr>
        <w:t>2</w:t>
      </w:r>
      <w:r w:rsidR="006E4231">
        <w:rPr>
          <w:rFonts w:hint="eastAsia"/>
          <w:vertAlign w:val="superscript"/>
        </w:rPr>
        <w:t>20</w:t>
      </w:r>
      <w:r w:rsidR="006E4231">
        <w:rPr>
          <w:rFonts w:hint="eastAsia"/>
        </w:rPr>
        <w:t>=1Mb</w:t>
      </w:r>
      <w:r>
        <w:rPr>
          <w:rFonts w:hint="eastAsia"/>
        </w:rPr>
        <w:t>，所以允许地址空间的大小最多为</w:t>
      </w:r>
      <w:r>
        <w:rPr>
          <w:rFonts w:hint="eastAsia"/>
        </w:rPr>
        <w:t>1Mb</w:t>
      </w:r>
      <w:proofErr w:type="gramStart"/>
      <w:r>
        <w:rPr>
          <w:rFonts w:hint="eastAsia"/>
        </w:rPr>
        <w:t>个</w:t>
      </w:r>
      <w:proofErr w:type="gramEnd"/>
      <w:r>
        <w:rPr>
          <w:rFonts w:hint="eastAsia"/>
        </w:rPr>
        <w:t>页。</w:t>
      </w:r>
    </w:p>
    <w:p w14:paraId="0E38B211" w14:textId="570EDD59" w:rsidR="006C63A3" w:rsidRDefault="007A1090">
      <w:pPr>
        <w:rPr>
          <w:b/>
          <w:bCs/>
        </w:rPr>
      </w:pPr>
      <w:r>
        <w:rPr>
          <w:rFonts w:hint="eastAsia"/>
          <w:b/>
          <w:bCs/>
        </w:rPr>
        <w:t>3.</w:t>
      </w:r>
      <w:r>
        <w:rPr>
          <w:rFonts w:hint="eastAsia"/>
          <w:b/>
          <w:bCs/>
        </w:rPr>
        <w:t>页表</w:t>
      </w:r>
    </w:p>
    <w:p w14:paraId="0AA64807" w14:textId="16973DDE" w:rsidR="0057462C" w:rsidRDefault="007A1090" w:rsidP="0057462C">
      <w:pPr>
        <w:ind w:firstLineChars="200" w:firstLine="422"/>
        <w:rPr>
          <w:b/>
          <w:bCs/>
        </w:rPr>
      </w:pPr>
      <w:r>
        <w:rPr>
          <w:rFonts w:hint="eastAsia"/>
          <w:b/>
          <w:bCs/>
        </w:rPr>
        <w:t>页表</w:t>
      </w:r>
      <w:r w:rsidR="0057462C">
        <w:rPr>
          <w:rFonts w:hint="eastAsia"/>
          <w:b/>
          <w:bCs/>
        </w:rPr>
        <w:t>意义</w:t>
      </w:r>
      <w:r>
        <w:rPr>
          <w:rFonts w:hint="eastAsia"/>
          <w:b/>
          <w:bCs/>
        </w:rPr>
        <w:t>：</w:t>
      </w:r>
    </w:p>
    <w:p w14:paraId="3013EDC6" w14:textId="3302B9FF" w:rsidR="006C63A3" w:rsidRDefault="007A1090" w:rsidP="0057462C">
      <w:pPr>
        <w:ind w:firstLineChars="200" w:firstLine="420"/>
        <w:rPr>
          <w:b/>
          <w:bCs/>
        </w:rPr>
      </w:pPr>
      <w:r>
        <w:rPr>
          <w:rFonts w:hint="eastAsia"/>
        </w:rPr>
        <w:t>当进程的多个页面离散地分配到主存的多个物理块时，系统应能保证在主存中找到进程要访问的页面所对应的物理块。为此，系统为每个进程建立了一张页面映射表，简称页表。每个页在表中占一个表项，记录该页在主存中对应的物理块号。</w:t>
      </w:r>
      <w:r>
        <w:rPr>
          <w:rFonts w:hint="eastAsia"/>
        </w:rPr>
        <w:t xml:space="preserve"> </w:t>
      </w:r>
    </w:p>
    <w:p w14:paraId="242E4746" w14:textId="77777777" w:rsidR="0057462C" w:rsidRDefault="007A1090" w:rsidP="0057462C">
      <w:pPr>
        <w:ind w:firstLineChars="200" w:firstLine="422"/>
        <w:rPr>
          <w:b/>
          <w:bCs/>
        </w:rPr>
      </w:pPr>
      <w:r>
        <w:rPr>
          <w:rFonts w:hint="eastAsia"/>
          <w:b/>
          <w:bCs/>
        </w:rPr>
        <w:t>页表作用：</w:t>
      </w:r>
    </w:p>
    <w:p w14:paraId="0795963B" w14:textId="1E711B9A" w:rsidR="006C63A3" w:rsidRDefault="007A1090" w:rsidP="0057462C">
      <w:pPr>
        <w:ind w:firstLineChars="200" w:firstLine="420"/>
      </w:pPr>
      <w:r w:rsidRPr="0057462C">
        <w:rPr>
          <w:rFonts w:hint="eastAsia"/>
        </w:rPr>
        <w:t>实现从页号到</w:t>
      </w:r>
      <w:proofErr w:type="gramStart"/>
      <w:r w:rsidRPr="0057462C">
        <w:rPr>
          <w:rFonts w:hint="eastAsia"/>
        </w:rPr>
        <w:t>物理块号的</w:t>
      </w:r>
      <w:proofErr w:type="gramEnd"/>
      <w:r w:rsidRPr="0057462C">
        <w:rPr>
          <w:rFonts w:hint="eastAsia"/>
        </w:rPr>
        <w:t>地址映射。</w:t>
      </w:r>
    </w:p>
    <w:p w14:paraId="743CAE3F" w14:textId="13247843" w:rsidR="0057462C" w:rsidRDefault="0057462C" w:rsidP="0057462C">
      <w:pPr>
        <w:ind w:firstLineChars="200" w:firstLine="422"/>
        <w:rPr>
          <w:b/>
          <w:bCs/>
        </w:rPr>
      </w:pPr>
      <w:r w:rsidRPr="0057462C">
        <w:rPr>
          <w:rFonts w:hint="eastAsia"/>
          <w:b/>
          <w:bCs/>
        </w:rPr>
        <w:t>如何实现</w:t>
      </w:r>
      <w:r w:rsidR="00C52773">
        <w:rPr>
          <w:rFonts w:hint="eastAsia"/>
          <w:b/>
          <w:bCs/>
        </w:rPr>
        <w:t>及页表寄存器</w:t>
      </w:r>
      <w:r w:rsidRPr="0057462C">
        <w:rPr>
          <w:rFonts w:hint="eastAsia"/>
          <w:b/>
          <w:bCs/>
        </w:rPr>
        <w:t>：</w:t>
      </w:r>
    </w:p>
    <w:p w14:paraId="080251EB" w14:textId="7926530A" w:rsidR="0057462C" w:rsidRPr="0057462C" w:rsidRDefault="0057462C" w:rsidP="0057462C">
      <w:pPr>
        <w:ind w:firstLineChars="200" w:firstLine="420"/>
        <w:rPr>
          <w:b/>
          <w:bCs/>
        </w:rPr>
      </w:pPr>
      <w:r>
        <w:rPr>
          <w:rFonts w:hint="eastAsia"/>
        </w:rPr>
        <w:t>进程未执行时，页表</w:t>
      </w:r>
      <w:proofErr w:type="gramStart"/>
      <w:r>
        <w:rPr>
          <w:rFonts w:hint="eastAsia"/>
        </w:rPr>
        <w:t>的始址和</w:t>
      </w:r>
      <w:proofErr w:type="gramEnd"/>
      <w:r>
        <w:rPr>
          <w:rFonts w:hint="eastAsia"/>
        </w:rPr>
        <w:t>页表长度存放在本进程的</w:t>
      </w:r>
      <w:r>
        <w:rPr>
          <w:rFonts w:hint="eastAsia"/>
        </w:rPr>
        <w:t>PCB</w:t>
      </w:r>
      <w:r>
        <w:rPr>
          <w:rFonts w:hint="eastAsia"/>
        </w:rPr>
        <w:t>（进程控制块）中。当调度</w:t>
      </w:r>
      <w:r>
        <w:rPr>
          <w:rFonts w:hint="eastAsia"/>
        </w:rPr>
        <w:lastRenderedPageBreak/>
        <w:t>程序调度到</w:t>
      </w:r>
      <w:proofErr w:type="gramStart"/>
      <w:r>
        <w:rPr>
          <w:rFonts w:hint="eastAsia"/>
        </w:rPr>
        <w:t>某进程</w:t>
      </w:r>
      <w:proofErr w:type="gramEnd"/>
      <w:r>
        <w:rPr>
          <w:rFonts w:hint="eastAsia"/>
        </w:rPr>
        <w:t>时，才将这两个数据装入</w:t>
      </w:r>
      <w:r w:rsidRPr="0057462C">
        <w:rPr>
          <w:rFonts w:hint="eastAsia"/>
          <w:b/>
          <w:bCs/>
        </w:rPr>
        <w:t>页表寄存器</w:t>
      </w:r>
      <w:r>
        <w:rPr>
          <w:rFonts w:hint="eastAsia"/>
        </w:rPr>
        <w:t>中。</w:t>
      </w:r>
      <w:r w:rsidR="00C52773">
        <w:rPr>
          <w:rFonts w:ascii="宋体" w:eastAsia="宋体" w:hAnsi="宋体" w:cs="宋体" w:hint="eastAsia"/>
          <w:color w:val="4D4D4D"/>
          <w:szCs w:val="21"/>
          <w:shd w:val="clear" w:color="auto" w:fill="FFFFFF"/>
        </w:rPr>
        <w:t>在单处理机环境下，虽然系统中可以运行多个进程，但只需一个页表寄存器。</w:t>
      </w:r>
    </w:p>
    <w:p w14:paraId="10B10BFC" w14:textId="77777777" w:rsidR="006C63A3" w:rsidRDefault="007A1090">
      <w:r>
        <w:rPr>
          <w:noProof/>
        </w:rPr>
        <w:drawing>
          <wp:inline distT="0" distB="0" distL="114300" distR="114300" wp14:anchorId="31940E5A" wp14:editId="17F75D40">
            <wp:extent cx="5267325" cy="2842895"/>
            <wp:effectExtent l="0" t="0" r="5715" b="6985"/>
            <wp:docPr id="13" name="图片 13" descr="未命名文件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文件 (41)"/>
                    <pic:cNvPicPr>
                      <a:picLocks noChangeAspect="1"/>
                    </pic:cNvPicPr>
                  </pic:nvPicPr>
                  <pic:blipFill>
                    <a:blip r:embed="rId23"/>
                    <a:stretch>
                      <a:fillRect/>
                    </a:stretch>
                  </pic:blipFill>
                  <pic:spPr>
                    <a:xfrm>
                      <a:off x="0" y="0"/>
                      <a:ext cx="5267325" cy="2842895"/>
                    </a:xfrm>
                    <a:prstGeom prst="rect">
                      <a:avLst/>
                    </a:prstGeom>
                  </pic:spPr>
                </pic:pic>
              </a:graphicData>
            </a:graphic>
          </wp:inline>
        </w:drawing>
      </w:r>
    </w:p>
    <w:p w14:paraId="73257F03" w14:textId="77777777" w:rsidR="006C63A3" w:rsidRDefault="007A1090">
      <w:r>
        <w:rPr>
          <w:rFonts w:hint="eastAsia"/>
        </w:rPr>
        <w:t xml:space="preserve">                       </w:t>
      </w:r>
      <w:r>
        <w:rPr>
          <w:rFonts w:hint="eastAsia"/>
        </w:rPr>
        <w:t>图：页式存储管理的地址映射</w:t>
      </w:r>
    </w:p>
    <w:p w14:paraId="66F48377" w14:textId="77777777" w:rsidR="0057462C" w:rsidRDefault="007A1090" w:rsidP="0057462C">
      <w:pPr>
        <w:ind w:firstLineChars="200" w:firstLine="422"/>
        <w:rPr>
          <w:b/>
          <w:bCs/>
        </w:rPr>
      </w:pPr>
      <w:r>
        <w:rPr>
          <w:rFonts w:hint="eastAsia"/>
          <w:b/>
          <w:bCs/>
        </w:rPr>
        <w:t>实例分析：</w:t>
      </w:r>
    </w:p>
    <w:p w14:paraId="00868656" w14:textId="201529E2" w:rsidR="006C63A3" w:rsidRDefault="007A1090" w:rsidP="0057462C">
      <w:pPr>
        <w:ind w:firstLineChars="200" w:firstLine="420"/>
      </w:pPr>
      <w:r>
        <w:rPr>
          <w:rFonts w:hint="eastAsia"/>
        </w:rPr>
        <w:t>例如，进程在执行时，系统通过查找页表就可以找到每页所对应的物理块号。图中逻辑页号为</w:t>
      </w:r>
      <w:r>
        <w:rPr>
          <w:rFonts w:hint="eastAsia"/>
        </w:rPr>
        <w:t>4</w:t>
      </w:r>
      <w:r>
        <w:rPr>
          <w:rFonts w:hint="eastAsia"/>
        </w:rPr>
        <w:t>，查找页表可得该页的</w:t>
      </w:r>
      <w:proofErr w:type="gramStart"/>
      <w:r>
        <w:rPr>
          <w:rFonts w:hint="eastAsia"/>
        </w:rPr>
        <w:t>物理块号为</w:t>
      </w:r>
      <w:proofErr w:type="gramEnd"/>
      <w:r>
        <w:rPr>
          <w:rFonts w:hint="eastAsia"/>
        </w:rPr>
        <w:t>15</w:t>
      </w:r>
      <w:r>
        <w:rPr>
          <w:rFonts w:hint="eastAsia"/>
        </w:rPr>
        <w:t>，与页内地址</w:t>
      </w:r>
      <w:r>
        <w:rPr>
          <w:rFonts w:hint="eastAsia"/>
        </w:rPr>
        <w:t>256</w:t>
      </w:r>
      <w:r>
        <w:rPr>
          <w:rFonts w:hint="eastAsia"/>
        </w:rPr>
        <w:t>拼接得到物理地址。可见，页表的作用是实现从页号到</w:t>
      </w:r>
      <w:proofErr w:type="gramStart"/>
      <w:r>
        <w:rPr>
          <w:rFonts w:hint="eastAsia"/>
        </w:rPr>
        <w:t>物理块号的</w:t>
      </w:r>
      <w:proofErr w:type="gramEnd"/>
      <w:r>
        <w:rPr>
          <w:rFonts w:hint="eastAsia"/>
        </w:rPr>
        <w:t>地址映射。</w:t>
      </w:r>
    </w:p>
    <w:p w14:paraId="1B0C1046" w14:textId="77777777" w:rsidR="0057462C" w:rsidRDefault="007A1090" w:rsidP="0057462C">
      <w:pPr>
        <w:ind w:firstLineChars="200" w:firstLine="422"/>
        <w:rPr>
          <w:b/>
          <w:bCs/>
        </w:rPr>
      </w:pPr>
      <w:r>
        <w:rPr>
          <w:rFonts w:hint="eastAsia"/>
          <w:b/>
          <w:bCs/>
        </w:rPr>
        <w:t>地址变换机构的基本任务：</w:t>
      </w:r>
    </w:p>
    <w:p w14:paraId="43DC489D" w14:textId="4D644731" w:rsidR="006C63A3" w:rsidRDefault="007A1090" w:rsidP="0057462C">
      <w:pPr>
        <w:ind w:firstLineChars="200" w:firstLine="420"/>
      </w:pPr>
      <w:r>
        <w:rPr>
          <w:rFonts w:hint="eastAsia"/>
        </w:rPr>
        <w:t>利用页表把用户程序中的逻辑地址变换成主存中的物理地址，实际上就是将用户程序中的页号变换成主存中的物理块号。</w:t>
      </w:r>
    </w:p>
    <w:p w14:paraId="0017E720" w14:textId="4C1157F1" w:rsidR="006C63A3" w:rsidRDefault="007A1090" w:rsidP="0057462C">
      <w:pPr>
        <w:pStyle w:val="4"/>
      </w:pPr>
      <w:r>
        <w:rPr>
          <w:rFonts w:hint="eastAsia"/>
        </w:rPr>
        <w:t>2</w:t>
      </w:r>
      <w:r>
        <w:rPr>
          <w:rFonts w:hint="eastAsia"/>
        </w:rPr>
        <w:t>快表</w:t>
      </w:r>
    </w:p>
    <w:p w14:paraId="0C74E330" w14:textId="55E8C0A6" w:rsidR="00C52773" w:rsidRDefault="00C52773" w:rsidP="00C52773">
      <w:pPr>
        <w:ind w:firstLineChars="200" w:firstLine="422"/>
        <w:rPr>
          <w:b/>
          <w:bCs/>
        </w:rPr>
      </w:pPr>
      <w:r>
        <w:rPr>
          <w:rFonts w:hint="eastAsia"/>
          <w:b/>
          <w:bCs/>
        </w:rPr>
        <w:t>1</w:t>
      </w:r>
      <w:r>
        <w:rPr>
          <w:b/>
          <w:bCs/>
        </w:rPr>
        <w:t>.</w:t>
      </w:r>
      <w:proofErr w:type="gramStart"/>
      <w:r>
        <w:rPr>
          <w:rFonts w:hint="eastAsia"/>
          <w:b/>
          <w:bCs/>
        </w:rPr>
        <w:t>快表的</w:t>
      </w:r>
      <w:proofErr w:type="gramEnd"/>
      <w:r>
        <w:rPr>
          <w:rFonts w:hint="eastAsia"/>
          <w:b/>
          <w:bCs/>
        </w:rPr>
        <w:t>由来</w:t>
      </w:r>
    </w:p>
    <w:p w14:paraId="7B3C6846" w14:textId="77777777" w:rsidR="00C52773" w:rsidRDefault="00C52773" w:rsidP="00C52773">
      <w:pPr>
        <w:ind w:firstLineChars="200" w:firstLine="420"/>
      </w:pPr>
      <w:r>
        <w:t>由于页表是存放在内存中的，这使</w:t>
      </w:r>
      <w:r>
        <w:t>CPU</w:t>
      </w:r>
      <w:r>
        <w:t>在每存取一个数据时，都要</w:t>
      </w:r>
      <w:r>
        <w:rPr>
          <w:highlight w:val="yellow"/>
        </w:rPr>
        <w:t>两次访问内存</w:t>
      </w:r>
      <w:r>
        <w:t>。第一次是访问内存中的页表，从中找到指定页的物理块号，再</w:t>
      </w:r>
      <w:proofErr w:type="gramStart"/>
      <w:r>
        <w:t>将块号与</w:t>
      </w:r>
      <w:proofErr w:type="gramEnd"/>
      <w:r>
        <w:t>页内偏移量</w:t>
      </w:r>
      <w:r>
        <w:t>W</w:t>
      </w:r>
      <w:r>
        <w:t>拼接，以</w:t>
      </w:r>
      <w:r>
        <w:rPr>
          <w:highlight w:val="yellow"/>
        </w:rPr>
        <w:t>形成物理地址</w:t>
      </w:r>
      <w:r>
        <w:t>。第二次访问内存时，才是从第一次所得地址中</w:t>
      </w:r>
      <w:r>
        <w:rPr>
          <w:highlight w:val="yellow"/>
        </w:rPr>
        <w:t>获得所需数据</w:t>
      </w:r>
      <w:r>
        <w:rPr>
          <w:highlight w:val="yellow"/>
        </w:rPr>
        <w:t>(</w:t>
      </w:r>
      <w:r>
        <w:rPr>
          <w:highlight w:val="yellow"/>
        </w:rPr>
        <w:t>或向此地址中写入数据</w:t>
      </w:r>
      <w:r>
        <w:rPr>
          <w:highlight w:val="yellow"/>
        </w:rPr>
        <w:t>)</w:t>
      </w:r>
      <w:r>
        <w:rPr>
          <w:rFonts w:hint="eastAsia"/>
        </w:rPr>
        <w:t>。</w:t>
      </w:r>
    </w:p>
    <w:p w14:paraId="57793C57" w14:textId="77777777" w:rsidR="00C52773" w:rsidRDefault="00C52773" w:rsidP="00C52773">
      <w:pPr>
        <w:ind w:firstLineChars="200" w:firstLine="420"/>
      </w:pPr>
      <w:r>
        <w:rPr>
          <w:rFonts w:hint="eastAsia"/>
        </w:rPr>
        <w:t>为了提高访问主存的速度有以下两种解决方案：</w:t>
      </w:r>
    </w:p>
    <w:p w14:paraId="610CB9A2" w14:textId="08C839F0" w:rsidR="00C52773" w:rsidRDefault="00C52773" w:rsidP="00C52773">
      <w:pPr>
        <w:ind w:firstLineChars="200" w:firstLine="420"/>
      </w:pPr>
      <w:r>
        <w:rPr>
          <w:rFonts w:hint="eastAsia"/>
        </w:rPr>
        <w:t>1</w:t>
      </w:r>
      <w:r>
        <w:rPr>
          <w:rFonts w:hint="eastAsia"/>
        </w:rPr>
        <w:t>）在地址变换机构中增设一个具有并行查寻能力的特殊高速缓冲寄存器，又称为“联想寄存器”，用来存储页表。此方法需要大量硬件开销，经济上不可行。</w:t>
      </w:r>
    </w:p>
    <w:p w14:paraId="403A687F" w14:textId="757ED5BA" w:rsidR="00C52773" w:rsidRDefault="00C52773" w:rsidP="00C52773">
      <w:pPr>
        <w:ind w:firstLineChars="200" w:firstLine="420"/>
      </w:pPr>
      <w:r>
        <w:rPr>
          <w:rFonts w:hint="eastAsia"/>
        </w:rPr>
        <w:t>2</w:t>
      </w:r>
      <w:r>
        <w:rPr>
          <w:rFonts w:hint="eastAsia"/>
        </w:rPr>
        <w:t>）在地址变换机构中增设一个小容量的高速存储器，又称“联想存储器”，也称之为</w:t>
      </w:r>
      <w:r>
        <w:rPr>
          <w:rFonts w:hint="eastAsia"/>
          <w:highlight w:val="yellow"/>
        </w:rPr>
        <w:t>快表，</w:t>
      </w:r>
      <w:r>
        <w:rPr>
          <w:rFonts w:hint="eastAsia"/>
        </w:rPr>
        <w:t>用来存放当前访问频率高的少数活动页的页号及相关信息。</w:t>
      </w:r>
    </w:p>
    <w:p w14:paraId="50C05218" w14:textId="14F5B160" w:rsidR="00C52773" w:rsidRDefault="00C52773" w:rsidP="00C52773">
      <w:pPr>
        <w:ind w:firstLineChars="200" w:firstLine="422"/>
        <w:rPr>
          <w:b/>
          <w:bCs/>
        </w:rPr>
      </w:pPr>
      <w:r>
        <w:rPr>
          <w:rFonts w:hint="eastAsia"/>
          <w:b/>
          <w:bCs/>
        </w:rPr>
        <w:t>2</w:t>
      </w:r>
      <w:r>
        <w:rPr>
          <w:b/>
          <w:bCs/>
        </w:rPr>
        <w:t>.</w:t>
      </w:r>
      <w:r w:rsidRPr="00C52773">
        <w:rPr>
          <w:rFonts w:hint="eastAsia"/>
          <w:b/>
          <w:bCs/>
        </w:rPr>
        <w:t xml:space="preserve"> </w:t>
      </w:r>
      <w:proofErr w:type="gramStart"/>
      <w:r>
        <w:rPr>
          <w:rFonts w:hint="eastAsia"/>
          <w:b/>
          <w:bCs/>
        </w:rPr>
        <w:t>快表工作</w:t>
      </w:r>
      <w:proofErr w:type="gramEnd"/>
      <w:r>
        <w:rPr>
          <w:rFonts w:hint="eastAsia"/>
          <w:b/>
          <w:bCs/>
        </w:rPr>
        <w:t>原理</w:t>
      </w:r>
    </w:p>
    <w:p w14:paraId="79CC90ED" w14:textId="77777777" w:rsidR="00C52773" w:rsidRDefault="00C52773" w:rsidP="00C52773">
      <w:pPr>
        <w:ind w:firstLineChars="200" w:firstLine="420"/>
      </w:pPr>
      <w:proofErr w:type="gramStart"/>
      <w:r>
        <w:rPr>
          <w:rFonts w:hint="eastAsia"/>
        </w:rPr>
        <w:t>查找快表</w:t>
      </w:r>
      <w:proofErr w:type="gramEnd"/>
      <w:r>
        <w:rPr>
          <w:rFonts w:hint="eastAsia"/>
        </w:rPr>
        <w:t>和查找内存页表是并行的，一旦在快表中找到相符的逻辑页号，就停止查找内存页表；</w:t>
      </w:r>
      <w:proofErr w:type="gramStart"/>
      <w:r>
        <w:rPr>
          <w:rFonts w:hint="eastAsia"/>
        </w:rPr>
        <w:t>若快表中</w:t>
      </w:r>
      <w:proofErr w:type="gramEnd"/>
      <w:r>
        <w:rPr>
          <w:rFonts w:hint="eastAsia"/>
        </w:rPr>
        <w:t>找不到，则继续在内存的页表中查找，得到物理地址后，需将物理</w:t>
      </w:r>
      <w:proofErr w:type="gramStart"/>
      <w:r>
        <w:rPr>
          <w:rFonts w:hint="eastAsia"/>
        </w:rPr>
        <w:t>块号填入快表</w:t>
      </w:r>
      <w:proofErr w:type="gramEnd"/>
      <w:r>
        <w:rPr>
          <w:rFonts w:hint="eastAsia"/>
        </w:rPr>
        <w:t>的空闲单元，若无空闲单元，则根据淘汰算法淘汰某一页，再填入新得到的页号。</w:t>
      </w:r>
    </w:p>
    <w:p w14:paraId="5953BAF1" w14:textId="77777777" w:rsidR="00C52773" w:rsidRPr="00C52773" w:rsidRDefault="00C52773" w:rsidP="00C52773">
      <w:pPr>
        <w:ind w:firstLineChars="200" w:firstLine="420"/>
      </w:pPr>
    </w:p>
    <w:p w14:paraId="28CEBE91" w14:textId="7D1A3762" w:rsidR="00C52773" w:rsidRPr="00C52773" w:rsidRDefault="00C52773" w:rsidP="00C52773">
      <w:pPr>
        <w:ind w:firstLineChars="200" w:firstLine="422"/>
        <w:rPr>
          <w:b/>
          <w:bCs/>
        </w:rPr>
      </w:pPr>
    </w:p>
    <w:p w14:paraId="69BD1AEC" w14:textId="77777777" w:rsidR="006C63A3" w:rsidRDefault="007A1090">
      <w:pPr>
        <w:ind w:firstLine="420"/>
      </w:pPr>
      <w:r>
        <w:rPr>
          <w:noProof/>
        </w:rPr>
        <w:drawing>
          <wp:inline distT="0" distB="0" distL="114300" distR="114300" wp14:anchorId="07C12FD4" wp14:editId="195487BF">
            <wp:extent cx="5270500" cy="1734185"/>
            <wp:effectExtent l="0" t="0" r="2540" b="3175"/>
            <wp:docPr id="14" name="图片 14" descr="未命名文件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文件 (42)"/>
                    <pic:cNvPicPr>
                      <a:picLocks noChangeAspect="1"/>
                    </pic:cNvPicPr>
                  </pic:nvPicPr>
                  <pic:blipFill>
                    <a:blip r:embed="rId24"/>
                    <a:stretch>
                      <a:fillRect/>
                    </a:stretch>
                  </pic:blipFill>
                  <pic:spPr>
                    <a:xfrm>
                      <a:off x="0" y="0"/>
                      <a:ext cx="5270500" cy="1734185"/>
                    </a:xfrm>
                    <a:prstGeom prst="rect">
                      <a:avLst/>
                    </a:prstGeom>
                  </pic:spPr>
                </pic:pic>
              </a:graphicData>
            </a:graphic>
          </wp:inline>
        </w:drawing>
      </w:r>
    </w:p>
    <w:p w14:paraId="16BEC693" w14:textId="77777777" w:rsidR="006C63A3" w:rsidRDefault="007A1090">
      <w:pPr>
        <w:ind w:firstLine="420"/>
      </w:pPr>
      <w:r>
        <w:rPr>
          <w:rFonts w:hint="eastAsia"/>
        </w:rPr>
        <w:t xml:space="preserve">                         </w:t>
      </w:r>
      <w:r>
        <w:rPr>
          <w:rFonts w:hint="eastAsia"/>
        </w:rPr>
        <w:t>图：地址映射访问内存过程</w:t>
      </w:r>
    </w:p>
    <w:p w14:paraId="2FD4AC07" w14:textId="77777777" w:rsidR="006C63A3" w:rsidRDefault="006C63A3">
      <w:pPr>
        <w:ind w:firstLine="420"/>
      </w:pPr>
    </w:p>
    <w:p w14:paraId="3091D5A2" w14:textId="20F380FA" w:rsidR="006C63A3" w:rsidRDefault="007A1090" w:rsidP="0057462C">
      <w:pPr>
        <w:pStyle w:val="4"/>
      </w:pPr>
      <w:r>
        <w:rPr>
          <w:rFonts w:hint="eastAsia"/>
        </w:rPr>
        <w:t>3</w:t>
      </w:r>
      <w:proofErr w:type="gramStart"/>
      <w:r>
        <w:rPr>
          <w:rFonts w:hint="eastAsia"/>
        </w:rPr>
        <w:t>两</w:t>
      </w:r>
      <w:proofErr w:type="gramEnd"/>
      <w:r>
        <w:rPr>
          <w:rFonts w:hint="eastAsia"/>
        </w:rPr>
        <w:t>级页表机制</w:t>
      </w:r>
    </w:p>
    <w:p w14:paraId="18531CB3" w14:textId="00F41DFF" w:rsidR="00C52773" w:rsidRDefault="00C52773" w:rsidP="00C52773">
      <w:pPr>
        <w:rPr>
          <w:b/>
          <w:bCs/>
        </w:rPr>
      </w:pPr>
      <w:r>
        <w:rPr>
          <w:rFonts w:hint="eastAsia"/>
          <w:b/>
          <w:bCs/>
        </w:rPr>
        <w:t>1</w:t>
      </w:r>
      <w:proofErr w:type="gramStart"/>
      <w:r w:rsidRPr="00C52773">
        <w:rPr>
          <w:rFonts w:hint="eastAsia"/>
          <w:b/>
          <w:bCs/>
        </w:rPr>
        <w:t>两</w:t>
      </w:r>
      <w:proofErr w:type="gramEnd"/>
      <w:r w:rsidRPr="00C52773">
        <w:rPr>
          <w:rFonts w:hint="eastAsia"/>
          <w:b/>
          <w:bCs/>
        </w:rPr>
        <w:t>级页表机制</w:t>
      </w:r>
      <w:r>
        <w:rPr>
          <w:rFonts w:hint="eastAsia"/>
          <w:b/>
          <w:bCs/>
        </w:rPr>
        <w:t>的由来</w:t>
      </w:r>
    </w:p>
    <w:p w14:paraId="38A7CC3D" w14:textId="4780BF04" w:rsidR="00C52773" w:rsidRPr="00C52773" w:rsidRDefault="00C52773" w:rsidP="00C52773">
      <w:r>
        <w:rPr>
          <w:rFonts w:hint="eastAsia"/>
        </w:rPr>
        <w:t>由</w:t>
      </w:r>
      <w:r>
        <w:rPr>
          <w:rFonts w:hint="eastAsia"/>
        </w:rPr>
        <w:t>80386</w:t>
      </w:r>
      <w:r>
        <w:rPr>
          <w:rFonts w:hint="eastAsia"/>
        </w:rPr>
        <w:t>的分页地址结构可知，每个表项的占用空间为</w:t>
      </w:r>
      <w:r>
        <w:rPr>
          <w:rFonts w:hint="eastAsia"/>
        </w:rPr>
        <w:t>32</w:t>
      </w:r>
      <w:r>
        <w:rPr>
          <w:rFonts w:hint="eastAsia"/>
        </w:rPr>
        <w:t>位即</w:t>
      </w:r>
      <w:r>
        <w:rPr>
          <w:rFonts w:hint="eastAsia"/>
        </w:rPr>
        <w:t>4B</w:t>
      </w:r>
      <w:r>
        <w:rPr>
          <w:rFonts w:hint="eastAsia"/>
        </w:rPr>
        <w:t>，且页表项（页号）达</w:t>
      </w:r>
      <w:r>
        <w:rPr>
          <w:rFonts w:hint="eastAsia"/>
        </w:rPr>
        <w:t>1Mb</w:t>
      </w:r>
      <w:proofErr w:type="gramStart"/>
      <w:r>
        <w:rPr>
          <w:rFonts w:hint="eastAsia"/>
        </w:rPr>
        <w:t>个</w:t>
      </w:r>
      <w:proofErr w:type="gramEnd"/>
      <w:r>
        <w:rPr>
          <w:rFonts w:hint="eastAsia"/>
        </w:rPr>
        <w:t>，所以每个进程的页表占用</w:t>
      </w:r>
      <w:r>
        <w:rPr>
          <w:rFonts w:hint="eastAsia"/>
        </w:rPr>
        <w:t>4MB</w:t>
      </w:r>
      <w:r>
        <w:rPr>
          <w:rFonts w:hint="eastAsia"/>
        </w:rPr>
        <w:t>主存空间，并且页表的存储空间要求是连续的。为了减少页表所占用的连续的主存空间，在</w:t>
      </w:r>
      <w:r>
        <w:rPr>
          <w:rFonts w:hint="eastAsia"/>
        </w:rPr>
        <w:t>80386</w:t>
      </w:r>
      <w:r>
        <w:rPr>
          <w:rFonts w:hint="eastAsia"/>
        </w:rPr>
        <w:t>中采用了</w:t>
      </w:r>
      <w:r w:rsidRPr="00C52773">
        <w:rPr>
          <w:rFonts w:hint="eastAsia"/>
          <w:b/>
          <w:bCs/>
        </w:rPr>
        <w:t>两级页表机制</w:t>
      </w:r>
      <w:r w:rsidRPr="00C52773">
        <w:rPr>
          <w:rFonts w:hint="eastAsia"/>
        </w:rPr>
        <w:t>。</w:t>
      </w:r>
    </w:p>
    <w:p w14:paraId="65BD856F" w14:textId="77777777" w:rsidR="006C63A3" w:rsidRDefault="007A1090">
      <w:r>
        <w:rPr>
          <w:rFonts w:hint="eastAsia"/>
          <w:b/>
          <w:bCs/>
        </w:rPr>
        <w:t>两级页表优点：</w:t>
      </w:r>
      <w:r>
        <w:rPr>
          <w:rFonts w:hint="eastAsia"/>
        </w:rPr>
        <w:t>为了减少页表所占用的连续的主存空间。</w:t>
      </w:r>
    </w:p>
    <w:p w14:paraId="28516659" w14:textId="77777777" w:rsidR="00C52773" w:rsidRDefault="007A1090">
      <w:pPr>
        <w:rPr>
          <w:b/>
          <w:bCs/>
        </w:rPr>
      </w:pPr>
      <w:r>
        <w:rPr>
          <w:rFonts w:hint="eastAsia"/>
          <w:b/>
          <w:bCs/>
        </w:rPr>
        <w:t>基本方法：</w:t>
      </w:r>
    </w:p>
    <w:p w14:paraId="32B4EE82" w14:textId="302F7968" w:rsidR="006C63A3" w:rsidRDefault="007A1090" w:rsidP="00C52773">
      <w:pPr>
        <w:ind w:firstLineChars="200" w:firstLine="420"/>
      </w:pPr>
      <w:r>
        <w:rPr>
          <w:rFonts w:hint="eastAsia"/>
        </w:rPr>
        <w:t>是将页表进行分页，每个页面的大小与主存物理块的大小相同，并为它们进行编号，可以离散地将各个页面分别存放在不同的物理块中。</w:t>
      </w:r>
    </w:p>
    <w:p w14:paraId="622EBC61" w14:textId="5DF8DE72" w:rsidR="006C63A3" w:rsidRDefault="007A1090" w:rsidP="00C52773">
      <w:pPr>
        <w:ind w:firstLineChars="200" w:firstLine="420"/>
      </w:pPr>
      <w:r>
        <w:rPr>
          <w:rFonts w:hint="eastAsia"/>
        </w:rPr>
        <w:t>为此需要建立一张页表，称为外层页表（页表目录），即第一级是页目录表，其中的</w:t>
      </w:r>
      <w:proofErr w:type="gramStart"/>
      <w:r>
        <w:rPr>
          <w:rFonts w:hint="eastAsia"/>
        </w:rPr>
        <w:t>每个表目是</w:t>
      </w:r>
      <w:proofErr w:type="gramEnd"/>
      <w:r>
        <w:rPr>
          <w:rFonts w:hint="eastAsia"/>
        </w:rPr>
        <w:t>存放某个页表的物理地址；第二级是页表，其中的</w:t>
      </w:r>
      <w:proofErr w:type="gramStart"/>
      <w:r>
        <w:rPr>
          <w:rFonts w:hint="eastAsia"/>
        </w:rPr>
        <w:t>每个表目所</w:t>
      </w:r>
      <w:proofErr w:type="gramEnd"/>
      <w:r>
        <w:rPr>
          <w:rFonts w:hint="eastAsia"/>
        </w:rPr>
        <w:t>存放的是页的物理块号。</w:t>
      </w:r>
    </w:p>
    <w:p w14:paraId="35FDB632" w14:textId="77777777" w:rsidR="006C63A3" w:rsidRDefault="007A1090">
      <w:r>
        <w:rPr>
          <w:noProof/>
        </w:rPr>
        <w:drawing>
          <wp:inline distT="0" distB="0" distL="114300" distR="114300" wp14:anchorId="5AE878E9" wp14:editId="23736A46">
            <wp:extent cx="5274310" cy="1848485"/>
            <wp:effectExtent l="0" t="0" r="13970" b="10795"/>
            <wp:docPr id="15" name="图片 15" descr="未命名文件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未命名文件 (43)"/>
                    <pic:cNvPicPr>
                      <a:picLocks noChangeAspect="1"/>
                    </pic:cNvPicPr>
                  </pic:nvPicPr>
                  <pic:blipFill>
                    <a:blip r:embed="rId25"/>
                    <a:stretch>
                      <a:fillRect/>
                    </a:stretch>
                  </pic:blipFill>
                  <pic:spPr>
                    <a:xfrm>
                      <a:off x="0" y="0"/>
                      <a:ext cx="5274310" cy="1848485"/>
                    </a:xfrm>
                    <a:prstGeom prst="rect">
                      <a:avLst/>
                    </a:prstGeom>
                  </pic:spPr>
                </pic:pic>
              </a:graphicData>
            </a:graphic>
          </wp:inline>
        </w:drawing>
      </w:r>
    </w:p>
    <w:p w14:paraId="614377A6" w14:textId="77777777" w:rsidR="006C63A3" w:rsidRDefault="007A1090">
      <w:r>
        <w:rPr>
          <w:rFonts w:hint="eastAsia"/>
        </w:rPr>
        <w:t xml:space="preserve">                        </w:t>
      </w:r>
      <w:r>
        <w:rPr>
          <w:rFonts w:hint="eastAsia"/>
        </w:rPr>
        <w:t>图：两级页表的地址变换机构</w:t>
      </w:r>
    </w:p>
    <w:p w14:paraId="74521330" w14:textId="1606B5F5" w:rsidR="006C63A3" w:rsidRDefault="007A1090" w:rsidP="007A1090">
      <w:pPr>
        <w:pStyle w:val="3"/>
      </w:pPr>
      <w:r>
        <w:rPr>
          <w:rFonts w:hint="eastAsia"/>
        </w:rPr>
        <w:t>4.</w:t>
      </w:r>
      <w:r>
        <w:t>2.3</w:t>
      </w:r>
      <w:r>
        <w:rPr>
          <w:rFonts w:hint="eastAsia"/>
        </w:rPr>
        <w:t>分段存储管理</w:t>
      </w:r>
    </w:p>
    <w:p w14:paraId="3BD883B2" w14:textId="5AC3761F" w:rsidR="007A1090" w:rsidRDefault="007A1090" w:rsidP="007A1090">
      <w:pPr>
        <w:ind w:firstLineChars="200" w:firstLine="422"/>
        <w:rPr>
          <w:b/>
          <w:bCs/>
        </w:rPr>
      </w:pPr>
      <w:r>
        <w:rPr>
          <w:rFonts w:hint="eastAsia"/>
          <w:b/>
          <w:bCs/>
        </w:rPr>
        <w:t>1</w:t>
      </w:r>
      <w:r>
        <w:rPr>
          <w:rFonts w:hint="eastAsia"/>
          <w:b/>
          <w:bCs/>
        </w:rPr>
        <w:t>分段存储管理简介：</w:t>
      </w:r>
    </w:p>
    <w:p w14:paraId="0BB70A42" w14:textId="6B51E78A" w:rsidR="006C63A3" w:rsidRDefault="007A1090" w:rsidP="007A1090">
      <w:pPr>
        <w:ind w:firstLineChars="200" w:firstLine="420"/>
      </w:pPr>
      <w:r>
        <w:rPr>
          <w:rFonts w:hint="eastAsia"/>
        </w:rPr>
        <w:t>将一个</w:t>
      </w:r>
      <w:r>
        <w:rPr>
          <w:rFonts w:hint="eastAsia"/>
          <w:b/>
          <w:bCs/>
        </w:rPr>
        <w:t>作业</w:t>
      </w:r>
      <w:r>
        <w:rPr>
          <w:rFonts w:hint="eastAsia"/>
        </w:rPr>
        <w:t>的地址空间被划分为若干个段，每个段是</w:t>
      </w:r>
      <w:r w:rsidRPr="007A1090">
        <w:rPr>
          <w:rFonts w:hint="eastAsia"/>
          <w:b/>
          <w:bCs/>
        </w:rPr>
        <w:t>一组完整的逻辑信息</w:t>
      </w:r>
      <w:r>
        <w:rPr>
          <w:rFonts w:hint="eastAsia"/>
        </w:rPr>
        <w:t>，例如有主程序段、子程序段、数据段以及堆栈段等，每个段都有自己的名字，都是</w:t>
      </w:r>
      <w:r>
        <w:rPr>
          <w:rFonts w:hint="eastAsia"/>
          <w:b/>
          <w:bCs/>
        </w:rPr>
        <w:t>从</w:t>
      </w:r>
      <w:r>
        <w:rPr>
          <w:rFonts w:hint="eastAsia"/>
          <w:b/>
          <w:bCs/>
        </w:rPr>
        <w:t>0</w:t>
      </w:r>
      <w:r>
        <w:rPr>
          <w:rFonts w:hint="eastAsia"/>
          <w:b/>
          <w:bCs/>
        </w:rPr>
        <w:t>开始编址</w:t>
      </w:r>
      <w:r>
        <w:rPr>
          <w:rFonts w:hint="eastAsia"/>
        </w:rPr>
        <w:t>的一段</w:t>
      </w:r>
      <w:r>
        <w:rPr>
          <w:rFonts w:hint="eastAsia"/>
        </w:rPr>
        <w:lastRenderedPageBreak/>
        <w:t>连续的地址空间，各段的长度是不等的。</w:t>
      </w:r>
      <w:r>
        <w:t>段与段之间的地址不连续</w:t>
      </w:r>
      <w:r>
        <w:rPr>
          <w:rFonts w:hint="eastAsia"/>
        </w:rPr>
        <w:t>。</w:t>
      </w:r>
    </w:p>
    <w:p w14:paraId="04375FAC" w14:textId="77777777" w:rsidR="00BF2E00" w:rsidRDefault="007A1090" w:rsidP="00BF2E00">
      <w:pPr>
        <w:ind w:firstLineChars="200" w:firstLine="422"/>
        <w:rPr>
          <w:b/>
          <w:bCs/>
        </w:rPr>
      </w:pPr>
      <w:r>
        <w:rPr>
          <w:rFonts w:hint="eastAsia"/>
          <w:b/>
          <w:bCs/>
        </w:rPr>
        <w:t>2</w:t>
      </w:r>
      <w:r>
        <w:rPr>
          <w:rFonts w:hint="eastAsia"/>
          <w:b/>
          <w:bCs/>
        </w:rPr>
        <w:t>地址结构：</w:t>
      </w:r>
    </w:p>
    <w:p w14:paraId="08113629" w14:textId="59B808D3" w:rsidR="006C63A3" w:rsidRPr="00BF2E00" w:rsidRDefault="007A1090" w:rsidP="00BF2E00">
      <w:pPr>
        <w:ind w:firstLineChars="200" w:firstLine="420"/>
        <w:rPr>
          <w:b/>
          <w:bCs/>
        </w:rPr>
      </w:pPr>
      <w:r>
        <w:rPr>
          <w:rFonts w:hint="eastAsia"/>
        </w:rPr>
        <w:t>由</w:t>
      </w:r>
      <w:r>
        <w:rPr>
          <w:rFonts w:hint="eastAsia"/>
          <w:b/>
          <w:bCs/>
        </w:rPr>
        <w:t>段号（名）</w:t>
      </w:r>
      <w:r>
        <w:rPr>
          <w:rFonts w:hint="eastAsia"/>
        </w:rPr>
        <w:t>和</w:t>
      </w:r>
      <w:r>
        <w:rPr>
          <w:rFonts w:hint="eastAsia"/>
          <w:b/>
          <w:bCs/>
        </w:rPr>
        <w:t>段内地址</w:t>
      </w:r>
      <w:r>
        <w:rPr>
          <w:rFonts w:hint="eastAsia"/>
        </w:rPr>
        <w:t>两部分组成。</w:t>
      </w:r>
    </w:p>
    <w:p w14:paraId="17576E81" w14:textId="77777777" w:rsidR="006C63A3" w:rsidRDefault="007A1090">
      <w:pPr>
        <w:ind w:firstLine="420"/>
      </w:pPr>
      <w:r>
        <w:rPr>
          <w:noProof/>
        </w:rPr>
        <w:drawing>
          <wp:inline distT="0" distB="0" distL="114300" distR="114300" wp14:anchorId="1DC0BAED" wp14:editId="05CFD21E">
            <wp:extent cx="4972050" cy="1581150"/>
            <wp:effectExtent l="0" t="0" r="11430" b="3810"/>
            <wp:docPr id="3" name="图片 3" descr="未命名文件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44)"/>
                    <pic:cNvPicPr>
                      <a:picLocks noChangeAspect="1"/>
                    </pic:cNvPicPr>
                  </pic:nvPicPr>
                  <pic:blipFill>
                    <a:blip r:embed="rId26"/>
                    <a:stretch>
                      <a:fillRect/>
                    </a:stretch>
                  </pic:blipFill>
                  <pic:spPr>
                    <a:xfrm>
                      <a:off x="0" y="0"/>
                      <a:ext cx="4972050" cy="1581150"/>
                    </a:xfrm>
                    <a:prstGeom prst="rect">
                      <a:avLst/>
                    </a:prstGeom>
                  </pic:spPr>
                </pic:pic>
              </a:graphicData>
            </a:graphic>
          </wp:inline>
        </w:drawing>
      </w:r>
    </w:p>
    <w:p w14:paraId="103719C4" w14:textId="77777777" w:rsidR="006C63A3" w:rsidRDefault="007A1090">
      <w:pPr>
        <w:ind w:firstLine="420"/>
      </w:pPr>
      <w:r>
        <w:rPr>
          <w:rFonts w:hint="eastAsia"/>
        </w:rPr>
        <w:t xml:space="preserve">                            </w:t>
      </w:r>
      <w:r>
        <w:rPr>
          <w:rFonts w:hint="eastAsia"/>
        </w:rPr>
        <w:t>图：分段的地址结构</w:t>
      </w:r>
    </w:p>
    <w:p w14:paraId="36EDBEA8" w14:textId="77777777" w:rsidR="00BF2E00" w:rsidRDefault="007A1090" w:rsidP="00BF2E00">
      <w:pPr>
        <w:ind w:firstLineChars="200" w:firstLine="422"/>
        <w:rPr>
          <w:b/>
          <w:bCs/>
        </w:rPr>
      </w:pPr>
      <w:r>
        <w:rPr>
          <w:rFonts w:hint="eastAsia"/>
          <w:b/>
          <w:bCs/>
        </w:rPr>
        <w:t>3</w:t>
      </w:r>
      <w:r>
        <w:rPr>
          <w:rFonts w:hint="eastAsia"/>
          <w:b/>
          <w:bCs/>
        </w:rPr>
        <w:t>段表：</w:t>
      </w:r>
    </w:p>
    <w:p w14:paraId="495CDE2A" w14:textId="40772C5D" w:rsidR="006C63A3" w:rsidRPr="00BF2E00" w:rsidRDefault="007A1090" w:rsidP="00BF2E00">
      <w:pPr>
        <w:ind w:firstLineChars="200" w:firstLine="420"/>
        <w:rPr>
          <w:b/>
          <w:bCs/>
        </w:rPr>
      </w:pPr>
      <w:r>
        <w:rPr>
          <w:rFonts w:hint="eastAsia"/>
        </w:rPr>
        <w:t>在系统中为每个进程建立一张段映射表，简称为“段表”。每个段在表中占有一个表项，在其中记录了该段在主存中的起始地址（又称为“基址”）和段的长度。</w:t>
      </w:r>
    </w:p>
    <w:p w14:paraId="0AC3D584" w14:textId="77777777" w:rsidR="006C63A3" w:rsidRDefault="007A1090" w:rsidP="007A1090">
      <w:pPr>
        <w:ind w:firstLineChars="200" w:firstLine="420"/>
      </w:pPr>
      <w:r>
        <w:rPr>
          <w:rFonts w:hint="eastAsia"/>
        </w:rPr>
        <w:t>进程在执行时，</w:t>
      </w:r>
      <w:r>
        <w:rPr>
          <w:rFonts w:hint="eastAsia"/>
          <w:b/>
          <w:bCs/>
        </w:rPr>
        <w:t>通过查段表来找到每个段所对应的主存区。</w:t>
      </w:r>
    </w:p>
    <w:p w14:paraId="4463B72E" w14:textId="77777777" w:rsidR="00BF2E00" w:rsidRDefault="007A1090" w:rsidP="00BF2E00">
      <w:pPr>
        <w:ind w:firstLineChars="200" w:firstLine="422"/>
        <w:rPr>
          <w:b/>
          <w:bCs/>
        </w:rPr>
      </w:pPr>
      <w:r>
        <w:rPr>
          <w:b/>
          <w:bCs/>
        </w:rPr>
        <w:t>4</w:t>
      </w:r>
      <w:r>
        <w:rPr>
          <w:rFonts w:hint="eastAsia"/>
          <w:b/>
          <w:bCs/>
        </w:rPr>
        <w:t>地址变换实现过程：</w:t>
      </w:r>
    </w:p>
    <w:p w14:paraId="3B62F74E" w14:textId="7488EFC8" w:rsidR="006C63A3" w:rsidRPr="00BF2E00" w:rsidRDefault="007A1090" w:rsidP="00BF2E00">
      <w:pPr>
        <w:ind w:firstLineChars="200" w:firstLine="420"/>
        <w:rPr>
          <w:b/>
          <w:bCs/>
        </w:rPr>
      </w:pPr>
      <w:r>
        <w:rPr>
          <w:rFonts w:hint="eastAsia"/>
        </w:rPr>
        <w:t>为实现从逻辑地址到物理地址的变换功能，系统中设置了段表寄存器，用于存放</w:t>
      </w:r>
      <w:proofErr w:type="gramStart"/>
      <w:r>
        <w:rPr>
          <w:rFonts w:hint="eastAsia"/>
        </w:rPr>
        <w:t>段表始址和</w:t>
      </w:r>
      <w:proofErr w:type="gramEnd"/>
      <w:r>
        <w:rPr>
          <w:rFonts w:hint="eastAsia"/>
        </w:rPr>
        <w:t>段表长度。在进行地址变换时，系统将逻辑地址中的段号</w:t>
      </w:r>
      <w:r>
        <w:rPr>
          <w:rFonts w:hint="eastAsia"/>
        </w:rPr>
        <w:t>S</w:t>
      </w:r>
      <w:r>
        <w:rPr>
          <w:rFonts w:hint="eastAsia"/>
        </w:rPr>
        <w:t>与段表长度</w:t>
      </w:r>
      <w:r>
        <w:rPr>
          <w:rFonts w:hint="eastAsia"/>
        </w:rPr>
        <w:t>L</w:t>
      </w:r>
      <w:r>
        <w:rPr>
          <w:rFonts w:hint="eastAsia"/>
        </w:rPr>
        <w:t>进行比较，若</w:t>
      </w:r>
      <w:r>
        <w:rPr>
          <w:rFonts w:hint="eastAsia"/>
        </w:rPr>
        <w:t>S</w:t>
      </w:r>
      <w:r>
        <w:rPr>
          <w:rFonts w:hint="eastAsia"/>
        </w:rPr>
        <w:t>≥</w:t>
      </w:r>
      <w:r>
        <w:rPr>
          <w:rFonts w:hint="eastAsia"/>
        </w:rPr>
        <w:t>L</w:t>
      </w:r>
      <w:r>
        <w:rPr>
          <w:rFonts w:hint="eastAsia"/>
        </w:rPr>
        <w:t>表示段号太大，访问越界。</w:t>
      </w:r>
    </w:p>
    <w:p w14:paraId="5EB64745" w14:textId="77777777" w:rsidR="006C63A3" w:rsidRDefault="007A1090">
      <w:pPr>
        <w:ind w:firstLine="420"/>
      </w:pPr>
      <w:r>
        <w:rPr>
          <w:noProof/>
        </w:rPr>
        <w:drawing>
          <wp:inline distT="0" distB="0" distL="114300" distR="114300" wp14:anchorId="10BC8F56" wp14:editId="2CD37FD4">
            <wp:extent cx="5264785" cy="3152140"/>
            <wp:effectExtent l="0" t="0" r="8255" b="2540"/>
            <wp:docPr id="7" name="图片 7" descr="未命名文件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 (45)"/>
                    <pic:cNvPicPr>
                      <a:picLocks noChangeAspect="1"/>
                    </pic:cNvPicPr>
                  </pic:nvPicPr>
                  <pic:blipFill>
                    <a:blip r:embed="rId27"/>
                    <a:stretch>
                      <a:fillRect/>
                    </a:stretch>
                  </pic:blipFill>
                  <pic:spPr>
                    <a:xfrm>
                      <a:off x="0" y="0"/>
                      <a:ext cx="5264785" cy="3152140"/>
                    </a:xfrm>
                    <a:prstGeom prst="rect">
                      <a:avLst/>
                    </a:prstGeom>
                  </pic:spPr>
                </pic:pic>
              </a:graphicData>
            </a:graphic>
          </wp:inline>
        </w:drawing>
      </w:r>
    </w:p>
    <w:p w14:paraId="4F6533D8" w14:textId="2E8802D5" w:rsidR="006C63A3" w:rsidRDefault="007A1090" w:rsidP="00BF2E00">
      <w:pPr>
        <w:ind w:firstLine="420"/>
      </w:pPr>
      <w:r>
        <w:rPr>
          <w:rFonts w:hint="eastAsia"/>
        </w:rPr>
        <w:t xml:space="preserve">                         </w:t>
      </w:r>
      <w:r>
        <w:rPr>
          <w:rFonts w:hint="eastAsia"/>
        </w:rPr>
        <w:t>图：段式存储管理的地址变换机构</w:t>
      </w:r>
    </w:p>
    <w:p w14:paraId="7A371BD4" w14:textId="3897C905" w:rsidR="00BF2E00" w:rsidRPr="00BF2E00" w:rsidRDefault="007A1090" w:rsidP="00941018">
      <w:pPr>
        <w:pStyle w:val="3"/>
      </w:pPr>
      <w:r>
        <w:rPr>
          <w:rFonts w:hint="eastAsia"/>
        </w:rPr>
        <w:lastRenderedPageBreak/>
        <w:t>4.</w:t>
      </w:r>
      <w:r w:rsidR="00BF2E00">
        <w:t>2.4</w:t>
      </w:r>
      <w:r>
        <w:rPr>
          <w:rFonts w:hint="eastAsia"/>
        </w:rPr>
        <w:t>段页式存储管理</w:t>
      </w:r>
    </w:p>
    <w:p w14:paraId="7325124D" w14:textId="7D7A32F4" w:rsidR="00BF2E00" w:rsidRDefault="00BF2E00" w:rsidP="00BF2E00">
      <w:pPr>
        <w:pStyle w:val="4"/>
      </w:pPr>
      <w:r>
        <w:rPr>
          <w:rFonts w:hint="eastAsia"/>
        </w:rPr>
        <w:t>1</w:t>
      </w:r>
      <w:r>
        <w:t>.</w:t>
      </w:r>
      <w:r w:rsidRPr="00BF2E00">
        <w:rPr>
          <w:rFonts w:hint="eastAsia"/>
        </w:rPr>
        <w:t xml:space="preserve"> </w:t>
      </w:r>
      <w:r>
        <w:rPr>
          <w:rFonts w:hint="eastAsia"/>
        </w:rPr>
        <w:t>分页分段比较</w:t>
      </w:r>
    </w:p>
    <w:p w14:paraId="60DFC86C" w14:textId="77777777" w:rsidR="00BF2E00" w:rsidRDefault="00BF2E00" w:rsidP="00BF2E00">
      <w:pPr>
        <w:pStyle w:val="a5"/>
        <w:widowControl/>
        <w:shd w:val="clear" w:color="auto" w:fill="FFFFFF"/>
        <w:spacing w:beforeAutospacing="0" w:after="192" w:afterAutospacing="0" w:line="312" w:lineRule="atLeast"/>
        <w:ind w:firstLineChars="200" w:firstLine="420"/>
        <w:rPr>
          <w:rFonts w:ascii="宋体" w:eastAsia="宋体" w:hAnsi="宋体" w:cs="宋体"/>
          <w:color w:val="4D4D4D"/>
          <w:sz w:val="21"/>
          <w:szCs w:val="21"/>
        </w:rPr>
      </w:pPr>
      <w:r>
        <w:rPr>
          <w:rFonts w:ascii="宋体" w:eastAsia="宋体" w:hAnsi="宋体" w:cs="宋体" w:hint="eastAsia"/>
          <w:color w:val="333333"/>
          <w:sz w:val="21"/>
          <w:szCs w:val="21"/>
          <w:shd w:val="clear" w:color="auto" w:fill="FFFFFF"/>
        </w:rPr>
        <w:t>分段和分</w:t>
      </w:r>
      <w:proofErr w:type="gramStart"/>
      <w:r>
        <w:rPr>
          <w:rFonts w:ascii="宋体" w:eastAsia="宋体" w:hAnsi="宋体" w:cs="宋体" w:hint="eastAsia"/>
          <w:color w:val="333333"/>
          <w:sz w:val="21"/>
          <w:szCs w:val="21"/>
          <w:shd w:val="clear" w:color="auto" w:fill="FFFFFF"/>
        </w:rPr>
        <w:t>页其实</w:t>
      </w:r>
      <w:proofErr w:type="gramEnd"/>
      <w:r>
        <w:rPr>
          <w:rFonts w:ascii="宋体" w:eastAsia="宋体" w:hAnsi="宋体" w:cs="宋体" w:hint="eastAsia"/>
          <w:color w:val="333333"/>
          <w:sz w:val="21"/>
          <w:szCs w:val="21"/>
          <w:shd w:val="clear" w:color="auto" w:fill="FFFFFF"/>
        </w:rPr>
        <w:t>都是一种对地址的划分或者映射的方式。 h两者的区别主要有以下几点：</w:t>
      </w:r>
    </w:p>
    <w:p w14:paraId="0418BD97" w14:textId="77777777" w:rsidR="00BF2E00" w:rsidRDefault="00BF2E00" w:rsidP="00BF2E00">
      <w:pPr>
        <w:pStyle w:val="a5"/>
        <w:widowControl/>
        <w:shd w:val="clear" w:color="auto" w:fill="FFFFFF"/>
        <w:spacing w:beforeAutospacing="0" w:after="192" w:afterAutospacing="0" w:line="312" w:lineRule="atLeast"/>
        <w:ind w:firstLineChars="200" w:firstLine="422"/>
        <w:rPr>
          <w:rFonts w:ascii="宋体" w:eastAsia="宋体" w:hAnsi="宋体" w:cs="宋体"/>
          <w:color w:val="4D4D4D"/>
          <w:sz w:val="21"/>
          <w:szCs w:val="21"/>
        </w:rPr>
      </w:pPr>
      <w:r>
        <w:rPr>
          <w:rFonts w:ascii="宋体" w:eastAsia="宋体" w:hAnsi="宋体" w:cs="宋体" w:hint="eastAsia"/>
          <w:b/>
          <w:bCs/>
          <w:color w:val="333333"/>
          <w:sz w:val="21"/>
          <w:szCs w:val="21"/>
          <w:shd w:val="clear" w:color="auto" w:fill="FFFFFF"/>
        </w:rPr>
        <w:t>1.</w:t>
      </w:r>
      <w:r>
        <w:rPr>
          <w:rFonts w:ascii="宋体" w:eastAsia="宋体" w:hAnsi="宋体" w:cs="宋体" w:hint="eastAsia"/>
          <w:color w:val="333333"/>
          <w:sz w:val="21"/>
          <w:szCs w:val="21"/>
          <w:shd w:val="clear" w:color="auto" w:fill="FFFFFF"/>
        </w:rPr>
        <w:t>页是信息的物理单位，分页是为实现离散分配方式，以消减内存的外零头，提高内存的利用率；或者说，</w:t>
      </w:r>
      <w:r>
        <w:rPr>
          <w:rFonts w:ascii="宋体" w:eastAsia="宋体" w:hAnsi="宋体" w:cs="宋体" w:hint="eastAsia"/>
          <w:b/>
          <w:color w:val="333333"/>
          <w:sz w:val="21"/>
          <w:szCs w:val="21"/>
          <w:shd w:val="clear" w:color="auto" w:fill="FFFFFF"/>
        </w:rPr>
        <w:t>分</w:t>
      </w:r>
      <w:proofErr w:type="gramStart"/>
      <w:r>
        <w:rPr>
          <w:rFonts w:ascii="宋体" w:eastAsia="宋体" w:hAnsi="宋体" w:cs="宋体" w:hint="eastAsia"/>
          <w:b/>
          <w:color w:val="333333"/>
          <w:sz w:val="21"/>
          <w:szCs w:val="21"/>
          <w:shd w:val="clear" w:color="auto" w:fill="FFFFFF"/>
        </w:rPr>
        <w:t>页仅仅</w:t>
      </w:r>
      <w:proofErr w:type="gramEnd"/>
      <w:r>
        <w:rPr>
          <w:rFonts w:ascii="宋体" w:eastAsia="宋体" w:hAnsi="宋体" w:cs="宋体" w:hint="eastAsia"/>
          <w:b/>
          <w:color w:val="333333"/>
          <w:sz w:val="21"/>
          <w:szCs w:val="21"/>
          <w:shd w:val="clear" w:color="auto" w:fill="FFFFFF"/>
        </w:rPr>
        <w:t>是由于系统管理的需要</w:t>
      </w:r>
      <w:r>
        <w:rPr>
          <w:rFonts w:ascii="宋体" w:eastAsia="宋体" w:hAnsi="宋体" w:cs="宋体" w:hint="eastAsia"/>
          <w:color w:val="333333"/>
          <w:sz w:val="21"/>
          <w:szCs w:val="21"/>
          <w:shd w:val="clear" w:color="auto" w:fill="FFFFFF"/>
        </w:rPr>
        <w:t>，而不是用户的需要（也是</w:t>
      </w:r>
      <w:r>
        <w:rPr>
          <w:rFonts w:ascii="宋体" w:eastAsia="宋体" w:hAnsi="宋体" w:cs="宋体" w:hint="eastAsia"/>
          <w:b/>
          <w:color w:val="333333"/>
          <w:sz w:val="21"/>
          <w:szCs w:val="21"/>
          <w:shd w:val="clear" w:color="auto" w:fill="FFFFFF"/>
        </w:rPr>
        <w:t>对用户透明</w:t>
      </w:r>
      <w:r>
        <w:rPr>
          <w:rFonts w:ascii="宋体" w:eastAsia="宋体" w:hAnsi="宋体" w:cs="宋体" w:hint="eastAsia"/>
          <w:color w:val="333333"/>
          <w:sz w:val="21"/>
          <w:szCs w:val="21"/>
          <w:shd w:val="clear" w:color="auto" w:fill="FFFFFF"/>
        </w:rPr>
        <w:t>的）。</w:t>
      </w:r>
      <w:r>
        <w:rPr>
          <w:rFonts w:ascii="宋体" w:eastAsia="宋体" w:hAnsi="宋体" w:cs="宋体" w:hint="eastAsia"/>
          <w:b/>
          <w:color w:val="333333"/>
          <w:sz w:val="21"/>
          <w:szCs w:val="21"/>
          <w:shd w:val="clear" w:color="auto" w:fill="FFFFFF"/>
        </w:rPr>
        <w:t>段是信息的逻辑单位，它含有一组其意义相对完整的信息</w:t>
      </w:r>
      <w:r>
        <w:rPr>
          <w:rFonts w:ascii="宋体" w:eastAsia="宋体" w:hAnsi="宋体" w:cs="宋体" w:hint="eastAsia"/>
          <w:color w:val="333333"/>
          <w:sz w:val="21"/>
          <w:szCs w:val="21"/>
          <w:shd w:val="clear" w:color="auto" w:fill="FFFFFF"/>
        </w:rPr>
        <w:t>（比如数据段、代码段和堆栈段等）。</w:t>
      </w:r>
      <w:r>
        <w:rPr>
          <w:rFonts w:ascii="宋体" w:eastAsia="宋体" w:hAnsi="宋体" w:cs="宋体" w:hint="eastAsia"/>
          <w:b/>
          <w:color w:val="333333"/>
          <w:sz w:val="21"/>
          <w:szCs w:val="21"/>
          <w:shd w:val="clear" w:color="auto" w:fill="FFFFFF"/>
        </w:rPr>
        <w:t>分段的目的是为了能更好的满足用户的需要</w:t>
      </w:r>
      <w:r>
        <w:rPr>
          <w:rFonts w:ascii="宋体" w:eastAsia="宋体" w:hAnsi="宋体" w:cs="宋体" w:hint="eastAsia"/>
          <w:color w:val="333333"/>
          <w:sz w:val="21"/>
          <w:szCs w:val="21"/>
          <w:shd w:val="clear" w:color="auto" w:fill="FFFFFF"/>
        </w:rPr>
        <w:t>（用户也是可以使用的）。</w:t>
      </w:r>
    </w:p>
    <w:p w14:paraId="442E01FA" w14:textId="77777777" w:rsidR="00BF2E00" w:rsidRDefault="00BF2E00" w:rsidP="00BF2E00">
      <w:pPr>
        <w:pStyle w:val="a5"/>
        <w:widowControl/>
        <w:shd w:val="clear" w:color="auto" w:fill="FFFFFF"/>
        <w:spacing w:beforeAutospacing="0" w:after="192" w:afterAutospacing="0" w:line="312" w:lineRule="atLeast"/>
        <w:ind w:firstLineChars="200" w:firstLine="422"/>
        <w:rPr>
          <w:rFonts w:ascii="宋体" w:eastAsia="宋体" w:hAnsi="宋体" w:cs="宋体"/>
          <w:color w:val="4D4D4D"/>
          <w:sz w:val="21"/>
          <w:szCs w:val="21"/>
        </w:rPr>
      </w:pPr>
      <w:r>
        <w:rPr>
          <w:rFonts w:ascii="宋体" w:eastAsia="宋体" w:hAnsi="宋体" w:cs="宋体" w:hint="eastAsia"/>
          <w:b/>
          <w:bCs/>
          <w:color w:val="333333"/>
          <w:sz w:val="21"/>
          <w:szCs w:val="21"/>
          <w:shd w:val="clear" w:color="auto" w:fill="FFFFFF"/>
        </w:rPr>
        <w:t>2.</w:t>
      </w:r>
      <w:r>
        <w:rPr>
          <w:rFonts w:ascii="宋体" w:eastAsia="宋体" w:hAnsi="宋体" w:cs="宋体" w:hint="eastAsia"/>
          <w:color w:val="333333"/>
          <w:sz w:val="21"/>
          <w:szCs w:val="21"/>
          <w:shd w:val="clear" w:color="auto" w:fill="FFFFFF"/>
        </w:rPr>
        <w:t>页的大小固定且由系统确定，把逻辑地址划分为页号和页内地址两部分，是由机器硬件实现的，因而一个系统只能有一种大小的页面。</w:t>
      </w:r>
      <w:r>
        <w:rPr>
          <w:rFonts w:ascii="宋体" w:eastAsia="宋体" w:hAnsi="宋体" w:cs="宋体" w:hint="eastAsia"/>
          <w:b/>
          <w:color w:val="333333"/>
          <w:sz w:val="21"/>
          <w:szCs w:val="21"/>
          <w:shd w:val="clear" w:color="auto" w:fill="FFFFFF"/>
        </w:rPr>
        <w:t>段的长度却不固定，决定于用户所编写的程序</w:t>
      </w:r>
      <w:r>
        <w:rPr>
          <w:rFonts w:ascii="宋体" w:eastAsia="宋体" w:hAnsi="宋体" w:cs="宋体" w:hint="eastAsia"/>
          <w:color w:val="333333"/>
          <w:sz w:val="21"/>
          <w:szCs w:val="21"/>
          <w:shd w:val="clear" w:color="auto" w:fill="FFFFFF"/>
        </w:rPr>
        <w:t>，通常由编辑程序在对源程序进行编辑时，根据信息的性质来划分。</w:t>
      </w:r>
    </w:p>
    <w:p w14:paraId="340EAF89" w14:textId="77777777" w:rsidR="00BF2E00" w:rsidRDefault="00BF2E00" w:rsidP="00BF2E00">
      <w:pPr>
        <w:pStyle w:val="a5"/>
        <w:widowControl/>
        <w:shd w:val="clear" w:color="auto" w:fill="FFFFFF"/>
        <w:spacing w:beforeAutospacing="0" w:after="192" w:afterAutospacing="0" w:line="312" w:lineRule="atLeast"/>
        <w:ind w:firstLineChars="200" w:firstLine="422"/>
        <w:rPr>
          <w:rFonts w:ascii="宋体" w:eastAsia="宋体" w:hAnsi="宋体" w:cs="宋体"/>
          <w:color w:val="4D4D4D"/>
          <w:sz w:val="21"/>
          <w:szCs w:val="21"/>
        </w:rPr>
      </w:pPr>
      <w:r>
        <w:rPr>
          <w:rFonts w:ascii="宋体" w:eastAsia="宋体" w:hAnsi="宋体" w:cs="宋体" w:hint="eastAsia"/>
          <w:b/>
          <w:bCs/>
          <w:color w:val="333333"/>
          <w:sz w:val="21"/>
          <w:szCs w:val="21"/>
          <w:shd w:val="clear" w:color="auto" w:fill="FFFFFF"/>
        </w:rPr>
        <w:t>3.</w:t>
      </w:r>
      <w:r>
        <w:rPr>
          <w:rFonts w:ascii="宋体" w:eastAsia="宋体" w:hAnsi="宋体" w:cs="宋体" w:hint="eastAsia"/>
          <w:color w:val="333333"/>
          <w:sz w:val="21"/>
          <w:szCs w:val="21"/>
          <w:shd w:val="clear" w:color="auto" w:fill="FFFFFF"/>
        </w:rPr>
        <w:t>分页的作业地址空间是维</w:t>
      </w:r>
      <w:proofErr w:type="gramStart"/>
      <w:r>
        <w:rPr>
          <w:rFonts w:ascii="宋体" w:eastAsia="宋体" w:hAnsi="宋体" w:cs="宋体" w:hint="eastAsia"/>
          <w:color w:val="333333"/>
          <w:sz w:val="21"/>
          <w:szCs w:val="21"/>
          <w:shd w:val="clear" w:color="auto" w:fill="FFFFFF"/>
        </w:rPr>
        <w:t>一</w:t>
      </w:r>
      <w:proofErr w:type="gramEnd"/>
      <w:r>
        <w:rPr>
          <w:rFonts w:ascii="宋体" w:eastAsia="宋体" w:hAnsi="宋体" w:cs="宋体" w:hint="eastAsia"/>
          <w:color w:val="333333"/>
          <w:sz w:val="21"/>
          <w:szCs w:val="21"/>
          <w:shd w:val="clear" w:color="auto" w:fill="FFFFFF"/>
        </w:rPr>
        <w:t>的，即单一的线性空间，程序员只须利用一个记忆符（线性地址的16</w:t>
      </w:r>
      <w:r>
        <w:rPr>
          <w:rFonts w:ascii="宋体" w:eastAsia="宋体" w:hAnsi="宋体" w:cs="宋体" w:hint="eastAsia"/>
          <w:color w:val="4D4D4D"/>
          <w:sz w:val="21"/>
          <w:szCs w:val="21"/>
          <w:shd w:val="clear" w:color="auto" w:fill="FFFFFF"/>
        </w:rPr>
        <w:t>进制表示），即可表示</w:t>
      </w:r>
      <w:proofErr w:type="gramStart"/>
      <w:r>
        <w:rPr>
          <w:rFonts w:ascii="宋体" w:eastAsia="宋体" w:hAnsi="宋体" w:cs="宋体" w:hint="eastAsia"/>
          <w:color w:val="4D4D4D"/>
          <w:sz w:val="21"/>
          <w:szCs w:val="21"/>
          <w:shd w:val="clear" w:color="auto" w:fill="FFFFFF"/>
        </w:rPr>
        <w:t>一</w:t>
      </w:r>
      <w:proofErr w:type="gramEnd"/>
      <w:r>
        <w:rPr>
          <w:rFonts w:ascii="宋体" w:eastAsia="宋体" w:hAnsi="宋体" w:cs="宋体" w:hint="eastAsia"/>
          <w:color w:val="4D4D4D"/>
          <w:sz w:val="21"/>
          <w:szCs w:val="21"/>
          <w:shd w:val="clear" w:color="auto" w:fill="FFFFFF"/>
        </w:rPr>
        <w:t>地址。分段的作业地址空间是二维的，程序员在标识一个地址时，既需给出段名（比如数据段、代码段和堆栈段等），又需给出段内地址。</w:t>
      </w:r>
    </w:p>
    <w:p w14:paraId="3270DAD6" w14:textId="77777777" w:rsidR="00BF2E00" w:rsidRDefault="00BF2E00" w:rsidP="00BF2E00">
      <w:pPr>
        <w:pStyle w:val="a5"/>
        <w:widowControl/>
        <w:shd w:val="clear" w:color="auto" w:fill="FFFFFF"/>
        <w:spacing w:beforeAutospacing="0" w:after="192" w:afterAutospacing="0" w:line="312" w:lineRule="atLeast"/>
        <w:ind w:firstLineChars="200" w:firstLine="422"/>
        <w:rPr>
          <w:rFonts w:ascii="宋体" w:eastAsia="宋体" w:hAnsi="宋体" w:cs="宋体"/>
          <w:color w:val="4D4D4D"/>
          <w:sz w:val="21"/>
          <w:szCs w:val="21"/>
        </w:rPr>
      </w:pPr>
      <w:r>
        <w:rPr>
          <w:rFonts w:ascii="宋体" w:eastAsia="宋体" w:hAnsi="宋体" w:cs="宋体" w:hint="eastAsia"/>
          <w:b/>
          <w:bCs/>
          <w:color w:val="333333"/>
          <w:sz w:val="21"/>
          <w:szCs w:val="21"/>
          <w:shd w:val="clear" w:color="auto" w:fill="FFFFFF"/>
        </w:rPr>
        <w:t>4.</w:t>
      </w:r>
      <w:r>
        <w:rPr>
          <w:rFonts w:ascii="宋体" w:eastAsia="宋体" w:hAnsi="宋体" w:cs="宋体" w:hint="eastAsia"/>
          <w:color w:val="333333"/>
          <w:sz w:val="21"/>
          <w:szCs w:val="21"/>
          <w:shd w:val="clear" w:color="auto" w:fill="FFFFFF"/>
        </w:rPr>
        <w:t>页和段都有</w:t>
      </w:r>
      <w:r>
        <w:rPr>
          <w:rFonts w:ascii="宋体" w:eastAsia="宋体" w:hAnsi="宋体" w:cs="宋体" w:hint="eastAsia"/>
          <w:b/>
          <w:bCs/>
          <w:color w:val="333333"/>
          <w:sz w:val="21"/>
          <w:szCs w:val="21"/>
          <w:shd w:val="clear" w:color="auto" w:fill="FFFFFF"/>
        </w:rPr>
        <w:t>存储保护机制</w:t>
      </w:r>
      <w:r>
        <w:rPr>
          <w:rFonts w:ascii="宋体" w:eastAsia="宋体" w:hAnsi="宋体" w:cs="宋体" w:hint="eastAsia"/>
          <w:color w:val="333333"/>
          <w:sz w:val="21"/>
          <w:szCs w:val="21"/>
          <w:shd w:val="clear" w:color="auto" w:fill="FFFFFF"/>
        </w:rPr>
        <w:t>。但存取权限不同：段有读、写和执行三种权限；</w:t>
      </w:r>
      <w:proofErr w:type="gramStart"/>
      <w:r>
        <w:rPr>
          <w:rFonts w:ascii="宋体" w:eastAsia="宋体" w:hAnsi="宋体" w:cs="宋体" w:hint="eastAsia"/>
          <w:color w:val="333333"/>
          <w:sz w:val="21"/>
          <w:szCs w:val="21"/>
          <w:shd w:val="clear" w:color="auto" w:fill="FFFFFF"/>
        </w:rPr>
        <w:t>而页只有</w:t>
      </w:r>
      <w:proofErr w:type="gramEnd"/>
      <w:r>
        <w:rPr>
          <w:rFonts w:ascii="宋体" w:eastAsia="宋体" w:hAnsi="宋体" w:cs="宋体" w:hint="eastAsia"/>
          <w:color w:val="333333"/>
          <w:sz w:val="21"/>
          <w:szCs w:val="21"/>
          <w:shd w:val="clear" w:color="auto" w:fill="FFFFFF"/>
        </w:rPr>
        <w:t>读和</w:t>
      </w:r>
      <w:proofErr w:type="gramStart"/>
      <w:r>
        <w:rPr>
          <w:rFonts w:ascii="宋体" w:eastAsia="宋体" w:hAnsi="宋体" w:cs="宋体" w:hint="eastAsia"/>
          <w:color w:val="333333"/>
          <w:sz w:val="21"/>
          <w:szCs w:val="21"/>
          <w:shd w:val="clear" w:color="auto" w:fill="FFFFFF"/>
        </w:rPr>
        <w:t>写两种</w:t>
      </w:r>
      <w:proofErr w:type="gramEnd"/>
      <w:r>
        <w:rPr>
          <w:rFonts w:ascii="宋体" w:eastAsia="宋体" w:hAnsi="宋体" w:cs="宋体" w:hint="eastAsia"/>
          <w:color w:val="333333"/>
          <w:sz w:val="21"/>
          <w:szCs w:val="21"/>
          <w:shd w:val="clear" w:color="auto" w:fill="FFFFFF"/>
        </w:rPr>
        <w:t>权限</w:t>
      </w:r>
    </w:p>
    <w:p w14:paraId="5401B73F" w14:textId="77777777" w:rsidR="00BF2E00" w:rsidRPr="00BF2E00" w:rsidRDefault="00BF2E00" w:rsidP="00BF2E00"/>
    <w:p w14:paraId="4DA6CC34" w14:textId="0F841CE6" w:rsidR="006C63A3" w:rsidRDefault="00BF2E00" w:rsidP="00941018">
      <w:pPr>
        <w:pStyle w:val="4"/>
        <w:jc w:val="left"/>
      </w:pPr>
      <w:r>
        <w:rPr>
          <w:rFonts w:hint="eastAsia"/>
        </w:rPr>
        <w:t>2</w:t>
      </w:r>
      <w:r w:rsidR="007A1090">
        <w:rPr>
          <w:rFonts w:hint="eastAsia"/>
        </w:rPr>
        <w:t>分页和分段存储管理优缺点。</w:t>
      </w:r>
    </w:p>
    <w:p w14:paraId="12F4C4A1" w14:textId="401E329F" w:rsidR="006C63A3" w:rsidRPr="00BF2E00" w:rsidRDefault="007A1090" w:rsidP="00941018">
      <w:pPr>
        <w:ind w:firstLineChars="200" w:firstLine="422"/>
        <w:jc w:val="left"/>
        <w:rPr>
          <w:b/>
          <w:bCs/>
        </w:rPr>
      </w:pPr>
      <w:r>
        <w:rPr>
          <w:rFonts w:hint="eastAsia"/>
          <w:b/>
          <w:bCs/>
        </w:rPr>
        <w:t>分页优点：</w:t>
      </w:r>
      <w:r>
        <w:rPr>
          <w:rFonts w:hint="eastAsia"/>
        </w:rPr>
        <w:t>因为分页的过程是由操作系统完成的，对用户是透明的，所以用户不必</w:t>
      </w:r>
      <w:proofErr w:type="gramStart"/>
      <w:r>
        <w:rPr>
          <w:rFonts w:hint="eastAsia"/>
        </w:rPr>
        <w:t>关心分</w:t>
      </w:r>
      <w:proofErr w:type="gramEnd"/>
      <w:r>
        <w:rPr>
          <w:rFonts w:hint="eastAsia"/>
        </w:rPr>
        <w:t>页的过程。</w:t>
      </w:r>
    </w:p>
    <w:p w14:paraId="532810E1" w14:textId="0F68BCC3" w:rsidR="006C63A3" w:rsidRPr="00BF2E00" w:rsidRDefault="007A1090" w:rsidP="00941018">
      <w:pPr>
        <w:ind w:firstLineChars="200" w:firstLine="422"/>
        <w:jc w:val="left"/>
        <w:rPr>
          <w:b/>
          <w:bCs/>
        </w:rPr>
      </w:pPr>
      <w:r>
        <w:rPr>
          <w:rFonts w:hint="eastAsia"/>
          <w:b/>
          <w:bCs/>
        </w:rPr>
        <w:t>分页缺点：</w:t>
      </w:r>
      <w:r>
        <w:rPr>
          <w:rFonts w:hint="eastAsia"/>
        </w:rPr>
        <w:t>不易实现共享。段是信息的逻辑单位。</w:t>
      </w:r>
    </w:p>
    <w:p w14:paraId="431C7103" w14:textId="58C818B5" w:rsidR="006C63A3" w:rsidRPr="00BF2E00" w:rsidRDefault="007A1090" w:rsidP="00941018">
      <w:pPr>
        <w:ind w:firstLineChars="200" w:firstLine="422"/>
        <w:jc w:val="left"/>
        <w:rPr>
          <w:b/>
          <w:bCs/>
        </w:rPr>
      </w:pPr>
      <w:r>
        <w:rPr>
          <w:rFonts w:hint="eastAsia"/>
          <w:b/>
          <w:bCs/>
        </w:rPr>
        <w:t>分段优点：</w:t>
      </w:r>
      <w:r>
        <w:rPr>
          <w:rFonts w:hint="eastAsia"/>
        </w:rPr>
        <w:t>易于实现段的共享，即允许若干个进程共享一个或多个段，而且对段的保护也十分简单。</w:t>
      </w:r>
    </w:p>
    <w:p w14:paraId="0FB40113" w14:textId="0799F6A5" w:rsidR="00941018" w:rsidRDefault="00941018" w:rsidP="00941018">
      <w:pPr>
        <w:pStyle w:val="4"/>
        <w:jc w:val="left"/>
      </w:pPr>
      <w:r>
        <w:rPr>
          <w:rFonts w:hint="eastAsia"/>
        </w:rPr>
        <w:t>3</w:t>
      </w:r>
      <w:r w:rsidR="007A1090">
        <w:rPr>
          <w:rFonts w:hint="eastAsia"/>
        </w:rPr>
        <w:t>段页式存储管理优点</w:t>
      </w:r>
    </w:p>
    <w:p w14:paraId="352861CC" w14:textId="558CA573" w:rsidR="006C63A3" w:rsidRDefault="007A1090" w:rsidP="00BF2E00">
      <w:pPr>
        <w:ind w:firstLineChars="200" w:firstLine="420"/>
      </w:pPr>
      <w:r>
        <w:rPr>
          <w:rFonts w:hint="eastAsia"/>
        </w:rPr>
        <w:t>既具有分</w:t>
      </w:r>
      <w:proofErr w:type="gramStart"/>
      <w:r>
        <w:rPr>
          <w:rFonts w:hint="eastAsia"/>
        </w:rPr>
        <w:t>页系统</w:t>
      </w:r>
      <w:proofErr w:type="gramEnd"/>
      <w:r>
        <w:rPr>
          <w:rFonts w:hint="eastAsia"/>
        </w:rPr>
        <w:t>能有效地提高主存利用率的优点，又具有分段系统能很好地满足用户需要的长处，显然是一种比较有效的存储管理方式。</w:t>
      </w:r>
    </w:p>
    <w:p w14:paraId="4BB6C633" w14:textId="3DDE823F" w:rsidR="00941018" w:rsidRDefault="00941018" w:rsidP="00941018">
      <w:pPr>
        <w:pStyle w:val="4"/>
      </w:pPr>
      <w:r>
        <w:rPr>
          <w:rFonts w:hint="eastAsia"/>
        </w:rPr>
        <w:t>4</w:t>
      </w:r>
      <w:r w:rsidR="007A1090">
        <w:rPr>
          <w:rFonts w:hint="eastAsia"/>
        </w:rPr>
        <w:t>段页式系统基本原理</w:t>
      </w:r>
    </w:p>
    <w:p w14:paraId="693CA38D" w14:textId="69390662" w:rsidR="006C63A3" w:rsidRDefault="007A1090" w:rsidP="00941018">
      <w:pPr>
        <w:ind w:firstLineChars="200" w:firstLine="420"/>
        <w:jc w:val="left"/>
      </w:pPr>
      <w:r>
        <w:rPr>
          <w:rFonts w:hint="eastAsia"/>
        </w:rPr>
        <w:t>先将整个主存划分成大小相等的存储块（页框），将用户程序按程序的逻辑关系分为若干个段，并为每个段赋予一个段名，再将每个段划分成若干页。以页框为单位离散分配。在</w:t>
      </w:r>
      <w:r>
        <w:rPr>
          <w:rFonts w:hint="eastAsia"/>
        </w:rPr>
        <w:lastRenderedPageBreak/>
        <w:t>段页式系统中，其地址结构由段号、段内页号和页内地址三部分组成。</w:t>
      </w:r>
    </w:p>
    <w:p w14:paraId="565B4D42" w14:textId="77777777" w:rsidR="006C63A3" w:rsidRDefault="007A1090">
      <w:r>
        <w:rPr>
          <w:noProof/>
        </w:rPr>
        <w:drawing>
          <wp:inline distT="0" distB="0" distL="114300" distR="114300" wp14:anchorId="48DBBA96" wp14:editId="3091ECC7">
            <wp:extent cx="4914900" cy="1152525"/>
            <wp:effectExtent l="0" t="0" r="7620" b="5715"/>
            <wp:docPr id="12" name="图片 12" descr="未命名文件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命名文件 (46)"/>
                    <pic:cNvPicPr>
                      <a:picLocks noChangeAspect="1"/>
                    </pic:cNvPicPr>
                  </pic:nvPicPr>
                  <pic:blipFill>
                    <a:blip r:embed="rId28"/>
                    <a:stretch>
                      <a:fillRect/>
                    </a:stretch>
                  </pic:blipFill>
                  <pic:spPr>
                    <a:xfrm>
                      <a:off x="0" y="0"/>
                      <a:ext cx="4914900" cy="1152525"/>
                    </a:xfrm>
                    <a:prstGeom prst="rect">
                      <a:avLst/>
                    </a:prstGeom>
                  </pic:spPr>
                </pic:pic>
              </a:graphicData>
            </a:graphic>
          </wp:inline>
        </w:drawing>
      </w:r>
    </w:p>
    <w:p w14:paraId="07AFD28B" w14:textId="77777777" w:rsidR="006C63A3" w:rsidRDefault="007A1090">
      <w:r>
        <w:rPr>
          <w:rFonts w:hint="eastAsia"/>
        </w:rPr>
        <w:t xml:space="preserve">                       </w:t>
      </w:r>
      <w:r>
        <w:rPr>
          <w:rFonts w:hint="eastAsia"/>
        </w:rPr>
        <w:t>图：段页式管理的地址结构</w:t>
      </w:r>
    </w:p>
    <w:p w14:paraId="07192A88" w14:textId="77777777" w:rsidR="00941018" w:rsidRDefault="00941018" w:rsidP="00941018">
      <w:pPr>
        <w:pStyle w:val="4"/>
      </w:pPr>
      <w:r>
        <w:t>5</w:t>
      </w:r>
      <w:r w:rsidR="007A1090">
        <w:rPr>
          <w:rFonts w:hint="eastAsia"/>
        </w:rPr>
        <w:t>地址变换实现过程</w:t>
      </w:r>
    </w:p>
    <w:p w14:paraId="7F2CD1BE" w14:textId="1663A0B6" w:rsidR="006C63A3" w:rsidRDefault="007A1090" w:rsidP="00941018">
      <w:pPr>
        <w:ind w:firstLineChars="200" w:firstLine="420"/>
        <w:jc w:val="left"/>
      </w:pPr>
      <w:r>
        <w:rPr>
          <w:rFonts w:hint="eastAsia"/>
        </w:rPr>
        <w:t>为实现从逻辑地址到物理地址的变换，系统中必须</w:t>
      </w:r>
      <w:r>
        <w:rPr>
          <w:rFonts w:hint="eastAsia"/>
          <w:b/>
          <w:bCs/>
        </w:rPr>
        <w:t>同时配置段表和页表</w:t>
      </w:r>
      <w:r>
        <w:rPr>
          <w:rFonts w:hint="eastAsia"/>
        </w:rPr>
        <w:t>。由于将段中的</w:t>
      </w:r>
      <w:proofErr w:type="gramStart"/>
      <w:r>
        <w:rPr>
          <w:rFonts w:hint="eastAsia"/>
        </w:rPr>
        <w:t>页进行</w:t>
      </w:r>
      <w:proofErr w:type="gramEnd"/>
      <w:r>
        <w:rPr>
          <w:rFonts w:hint="eastAsia"/>
        </w:rPr>
        <w:t>离散地分配，段表中的内容不再是段的</w:t>
      </w:r>
      <w:proofErr w:type="gramStart"/>
      <w:r>
        <w:rPr>
          <w:rFonts w:hint="eastAsia"/>
        </w:rPr>
        <w:t>主存始址和</w:t>
      </w:r>
      <w:proofErr w:type="gramEnd"/>
      <w:r>
        <w:rPr>
          <w:rFonts w:hint="eastAsia"/>
        </w:rPr>
        <w:t>段长，而是</w:t>
      </w:r>
      <w:proofErr w:type="gramStart"/>
      <w:r>
        <w:rPr>
          <w:rFonts w:hint="eastAsia"/>
        </w:rPr>
        <w:t>页表始址和</w:t>
      </w:r>
      <w:proofErr w:type="gramEnd"/>
      <w:r>
        <w:rPr>
          <w:rFonts w:hint="eastAsia"/>
        </w:rPr>
        <w:t>页表长度。在段页式系统中有一个段表寄存器，用于存放段表起始地址和段表长度</w:t>
      </w:r>
      <w:r>
        <w:rPr>
          <w:rFonts w:hint="eastAsia"/>
        </w:rPr>
        <w:t>TL</w:t>
      </w:r>
      <w:r>
        <w:rPr>
          <w:rFonts w:hint="eastAsia"/>
        </w:rPr>
        <w:t>。</w:t>
      </w:r>
      <w:r>
        <w:rPr>
          <w:noProof/>
        </w:rPr>
        <w:drawing>
          <wp:inline distT="0" distB="0" distL="114300" distR="114300" wp14:anchorId="6935516D" wp14:editId="3D81B936">
            <wp:extent cx="5271770" cy="2558415"/>
            <wp:effectExtent l="0" t="0" r="1270" b="1905"/>
            <wp:docPr id="16" name="图片 16" descr="未命名文件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未命名文件 (47)"/>
                    <pic:cNvPicPr>
                      <a:picLocks noChangeAspect="1"/>
                    </pic:cNvPicPr>
                  </pic:nvPicPr>
                  <pic:blipFill>
                    <a:blip r:embed="rId29"/>
                    <a:stretch>
                      <a:fillRect/>
                    </a:stretch>
                  </pic:blipFill>
                  <pic:spPr>
                    <a:xfrm>
                      <a:off x="0" y="0"/>
                      <a:ext cx="5271770" cy="2558415"/>
                    </a:xfrm>
                    <a:prstGeom prst="rect">
                      <a:avLst/>
                    </a:prstGeom>
                  </pic:spPr>
                </pic:pic>
              </a:graphicData>
            </a:graphic>
          </wp:inline>
        </w:drawing>
      </w:r>
    </w:p>
    <w:p w14:paraId="75776F84" w14:textId="77777777" w:rsidR="006C63A3" w:rsidRDefault="007A1090">
      <w:pPr>
        <w:ind w:firstLine="420"/>
      </w:pPr>
      <w:r>
        <w:rPr>
          <w:rFonts w:hint="eastAsia"/>
        </w:rPr>
        <w:t xml:space="preserve">                   </w:t>
      </w:r>
      <w:r>
        <w:rPr>
          <w:rFonts w:hint="eastAsia"/>
        </w:rPr>
        <w:t>图：段页式存储管理的地址变换结构</w:t>
      </w:r>
    </w:p>
    <w:p w14:paraId="01FE00C9" w14:textId="77777777" w:rsidR="006C63A3" w:rsidRDefault="007A1090">
      <w:pPr>
        <w:rPr>
          <w:b/>
          <w:bCs/>
        </w:rPr>
      </w:pPr>
      <w:r>
        <w:rPr>
          <w:rFonts w:hint="eastAsia"/>
          <w:b/>
          <w:bCs/>
        </w:rPr>
        <w:t>逻辑地址到物理地址变换过程如下：</w:t>
      </w:r>
    </w:p>
    <w:p w14:paraId="0870CCCE" w14:textId="77777777" w:rsidR="006C63A3" w:rsidRDefault="007A1090">
      <w:pPr>
        <w:numPr>
          <w:ilvl w:val="0"/>
          <w:numId w:val="1"/>
        </w:numPr>
      </w:pPr>
      <w:r>
        <w:rPr>
          <w:rFonts w:hint="eastAsia"/>
        </w:rPr>
        <w:t>根据段号</w:t>
      </w:r>
      <w:r>
        <w:rPr>
          <w:rFonts w:hint="eastAsia"/>
        </w:rPr>
        <w:t>S</w:t>
      </w:r>
      <w:r>
        <w:rPr>
          <w:rFonts w:hint="eastAsia"/>
        </w:rPr>
        <w:t>查段表，得到页表的起始地址；</w:t>
      </w:r>
    </w:p>
    <w:p w14:paraId="6A6DADA3" w14:textId="77777777" w:rsidR="006C63A3" w:rsidRDefault="007A1090">
      <w:pPr>
        <w:numPr>
          <w:ilvl w:val="0"/>
          <w:numId w:val="1"/>
        </w:numPr>
      </w:pPr>
      <w:r>
        <w:rPr>
          <w:rFonts w:hint="eastAsia"/>
        </w:rPr>
        <w:t>根据页号</w:t>
      </w:r>
      <w:r>
        <w:rPr>
          <w:rFonts w:hint="eastAsia"/>
        </w:rPr>
        <w:t>P</w:t>
      </w:r>
      <w:r>
        <w:rPr>
          <w:rFonts w:hint="eastAsia"/>
        </w:rPr>
        <w:t>查页表，得到</w:t>
      </w:r>
      <w:proofErr w:type="gramStart"/>
      <w:r>
        <w:rPr>
          <w:rFonts w:hint="eastAsia"/>
        </w:rPr>
        <w:t>物理块号</w:t>
      </w:r>
      <w:proofErr w:type="gramEnd"/>
      <w:r>
        <w:rPr>
          <w:rFonts w:hint="eastAsia"/>
        </w:rPr>
        <w:t>b</w:t>
      </w:r>
      <w:r>
        <w:rPr>
          <w:rFonts w:hint="eastAsia"/>
        </w:rPr>
        <w:t>；</w:t>
      </w:r>
    </w:p>
    <w:p w14:paraId="0CAB3CE5" w14:textId="77777777" w:rsidR="006C63A3" w:rsidRDefault="007A1090">
      <w:pPr>
        <w:numPr>
          <w:ilvl w:val="0"/>
          <w:numId w:val="1"/>
        </w:numPr>
      </w:pPr>
      <w:r>
        <w:rPr>
          <w:rFonts w:hint="eastAsia"/>
        </w:rPr>
        <w:t>将物理</w:t>
      </w:r>
      <w:proofErr w:type="gramStart"/>
      <w:r>
        <w:rPr>
          <w:rFonts w:hint="eastAsia"/>
        </w:rPr>
        <w:t>块号</w:t>
      </w:r>
      <w:r>
        <w:rPr>
          <w:rFonts w:hint="eastAsia"/>
        </w:rPr>
        <w:t>b</w:t>
      </w:r>
      <w:r>
        <w:rPr>
          <w:rFonts w:hint="eastAsia"/>
        </w:rPr>
        <w:t>拼页</w:t>
      </w:r>
      <w:proofErr w:type="gramEnd"/>
      <w:r>
        <w:rPr>
          <w:rFonts w:hint="eastAsia"/>
        </w:rPr>
        <w:t>内地址</w:t>
      </w:r>
      <w:r>
        <w:rPr>
          <w:rFonts w:hint="eastAsia"/>
        </w:rPr>
        <w:t>w</w:t>
      </w:r>
      <w:r>
        <w:rPr>
          <w:rFonts w:hint="eastAsia"/>
        </w:rPr>
        <w:t>得到物理地址。</w:t>
      </w:r>
    </w:p>
    <w:p w14:paraId="204BDCF5" w14:textId="5B005882" w:rsidR="006C63A3" w:rsidRDefault="007A1090" w:rsidP="00941018">
      <w:pPr>
        <w:pStyle w:val="3"/>
      </w:pPr>
      <w:r>
        <w:rPr>
          <w:rFonts w:hint="eastAsia"/>
        </w:rPr>
        <w:t>4.</w:t>
      </w:r>
      <w:r w:rsidR="00941018">
        <w:t>2.</w:t>
      </w:r>
      <w:r>
        <w:rPr>
          <w:rFonts w:hint="eastAsia"/>
        </w:rPr>
        <w:t>7</w:t>
      </w:r>
      <w:r>
        <w:rPr>
          <w:rFonts w:hint="eastAsia"/>
        </w:rPr>
        <w:t>虚拟存储管理</w:t>
      </w:r>
    </w:p>
    <w:p w14:paraId="1C5CAEDE" w14:textId="0A5AB729" w:rsidR="00941018" w:rsidRPr="00941018" w:rsidRDefault="007A1090" w:rsidP="00941018">
      <w:pPr>
        <w:ind w:firstLineChars="200" w:firstLine="420"/>
      </w:pPr>
      <w:r>
        <w:rPr>
          <w:rFonts w:hint="eastAsia"/>
        </w:rPr>
        <w:t>前面介绍的几种存储管理方案中，必须为每个作业分配足够的空间，以便装入全部信息。当主存空间不能满足作业要求时，作业无法装入主存执行。</w:t>
      </w:r>
    </w:p>
    <w:p w14:paraId="561A7834" w14:textId="37504978" w:rsidR="006C63A3" w:rsidRDefault="007A1090" w:rsidP="00941018">
      <w:pPr>
        <w:pStyle w:val="4"/>
      </w:pPr>
      <w:r>
        <w:rPr>
          <w:rFonts w:hint="eastAsia"/>
        </w:rPr>
        <w:t>1</w:t>
      </w:r>
      <w:r>
        <w:rPr>
          <w:rFonts w:hint="eastAsia"/>
        </w:rPr>
        <w:t>虚拟存储器</w:t>
      </w:r>
    </w:p>
    <w:p w14:paraId="50824831" w14:textId="77777777" w:rsidR="006C63A3" w:rsidRDefault="007A1090" w:rsidP="00941018">
      <w:pPr>
        <w:ind w:firstLineChars="200" w:firstLine="422"/>
      </w:pPr>
      <w:r>
        <w:rPr>
          <w:rFonts w:hint="eastAsia"/>
          <w:b/>
          <w:bCs/>
        </w:rPr>
        <w:t>定义：</w:t>
      </w:r>
      <w:r>
        <w:rPr>
          <w:rFonts w:hint="eastAsia"/>
        </w:rPr>
        <w:t>如果一个作业只部分装入主存便可开始启动运行，其余部分暂时留在磁盘上，在需要时再装入主存，这样可以有效地利用主存空间。</w:t>
      </w:r>
      <w:r>
        <w:rPr>
          <w:rFonts w:hint="eastAsia"/>
          <w:b/>
          <w:bCs/>
        </w:rPr>
        <w:t>从用户角度看</w:t>
      </w:r>
      <w:r>
        <w:rPr>
          <w:rFonts w:hint="eastAsia"/>
        </w:rPr>
        <w:t>，该系统所具有的主存容</w:t>
      </w:r>
      <w:r>
        <w:rPr>
          <w:rFonts w:hint="eastAsia"/>
        </w:rPr>
        <w:lastRenderedPageBreak/>
        <w:t>量将比实际主存容量大得多，人们把这样的存储器称为虚拟存储器。</w:t>
      </w:r>
    </w:p>
    <w:p w14:paraId="31186FD2" w14:textId="77777777" w:rsidR="006C63A3" w:rsidRDefault="007A1090" w:rsidP="00941018">
      <w:pPr>
        <w:ind w:firstLineChars="200" w:firstLine="422"/>
      </w:pPr>
      <w:r>
        <w:rPr>
          <w:rFonts w:hint="eastAsia"/>
          <w:b/>
          <w:bCs/>
        </w:rPr>
        <w:t>主要用处：</w:t>
      </w:r>
      <w:r>
        <w:rPr>
          <w:rFonts w:hint="eastAsia"/>
        </w:rPr>
        <w:t>扩大主存容量。其容量是由计算机的地址结构决定的。</w:t>
      </w:r>
    </w:p>
    <w:p w14:paraId="118693F9" w14:textId="013BB8F9" w:rsidR="006C63A3" w:rsidRDefault="007A1090" w:rsidP="00941018">
      <w:pPr>
        <w:pStyle w:val="4"/>
      </w:pPr>
      <w:r>
        <w:rPr>
          <w:rFonts w:hint="eastAsia"/>
        </w:rPr>
        <w:t>2</w:t>
      </w:r>
      <w:r>
        <w:rPr>
          <w:rFonts w:hint="eastAsia"/>
        </w:rPr>
        <w:t>程序局部性原理</w:t>
      </w:r>
    </w:p>
    <w:p w14:paraId="6B33D677" w14:textId="3EB771EF" w:rsidR="00941018" w:rsidRPr="00941018" w:rsidRDefault="00941018" w:rsidP="00941018">
      <w:r>
        <w:rPr>
          <w:noProof/>
        </w:rPr>
        <w:drawing>
          <wp:inline distT="0" distB="0" distL="114300" distR="114300" wp14:anchorId="1E9ABB69" wp14:editId="3DB2F171">
            <wp:extent cx="3683357" cy="1763832"/>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0"/>
                    <a:stretch>
                      <a:fillRect/>
                    </a:stretch>
                  </pic:blipFill>
                  <pic:spPr>
                    <a:xfrm>
                      <a:off x="0" y="0"/>
                      <a:ext cx="3730257" cy="1786291"/>
                    </a:xfrm>
                    <a:prstGeom prst="rect">
                      <a:avLst/>
                    </a:prstGeom>
                    <a:noFill/>
                    <a:ln>
                      <a:noFill/>
                    </a:ln>
                  </pic:spPr>
                </pic:pic>
              </a:graphicData>
            </a:graphic>
          </wp:inline>
        </w:drawing>
      </w:r>
    </w:p>
    <w:p w14:paraId="72E77246" w14:textId="77777777" w:rsidR="006C63A3" w:rsidRDefault="007A1090" w:rsidP="00941018">
      <w:pPr>
        <w:ind w:firstLineChars="200" w:firstLine="420"/>
      </w:pPr>
      <w:r>
        <w:rPr>
          <w:rFonts w:hint="eastAsia"/>
        </w:rPr>
        <w:t>程序在执行时将呈现出局部性规律，即在一段时间内，程序的执行仅局限于某个部分。相应地，它所访问的存储空间也局限于某个区域内。程序的局限性表现在</w:t>
      </w:r>
      <w:r>
        <w:rPr>
          <w:rFonts w:hint="eastAsia"/>
          <w:b/>
          <w:bCs/>
        </w:rPr>
        <w:t>时间局限性</w:t>
      </w:r>
      <w:r>
        <w:rPr>
          <w:rFonts w:hint="eastAsia"/>
        </w:rPr>
        <w:t>和</w:t>
      </w:r>
      <w:r>
        <w:rPr>
          <w:rFonts w:hint="eastAsia"/>
          <w:b/>
          <w:bCs/>
        </w:rPr>
        <w:t>空间局限性</w:t>
      </w:r>
      <w:r>
        <w:rPr>
          <w:rFonts w:hint="eastAsia"/>
        </w:rPr>
        <w:t>两个方面。</w:t>
      </w:r>
    </w:p>
    <w:p w14:paraId="3417D7D3" w14:textId="77777777" w:rsidR="006C63A3" w:rsidRDefault="007A1090">
      <w:pPr>
        <w:rPr>
          <w:b/>
          <w:bCs/>
        </w:rPr>
      </w:pPr>
      <w:r>
        <w:rPr>
          <w:rFonts w:hint="eastAsia"/>
          <w:b/>
          <w:bCs/>
        </w:rPr>
        <w:t>1.</w:t>
      </w:r>
      <w:r>
        <w:rPr>
          <w:rFonts w:hint="eastAsia"/>
          <w:b/>
          <w:bCs/>
        </w:rPr>
        <w:t>时间局限性</w:t>
      </w:r>
    </w:p>
    <w:p w14:paraId="11BF7ED0" w14:textId="77777777" w:rsidR="006C63A3" w:rsidRDefault="007A1090">
      <w:pPr>
        <w:ind w:firstLine="420"/>
      </w:pPr>
      <w:r>
        <w:rPr>
          <w:rFonts w:hint="eastAsia"/>
        </w:rPr>
        <w:t>指如果程序中的某条指令一旦执行，则不久的</w:t>
      </w:r>
      <w:proofErr w:type="gramStart"/>
      <w:r>
        <w:rPr>
          <w:rFonts w:hint="eastAsia"/>
        </w:rPr>
        <w:t>将来该</w:t>
      </w:r>
      <w:proofErr w:type="gramEnd"/>
      <w:r>
        <w:rPr>
          <w:rFonts w:hint="eastAsia"/>
        </w:rPr>
        <w:t>指令可能再次被执行；如果某个存储单元被访问，则不久以后该存储单元可能再次被访问。</w:t>
      </w:r>
    </w:p>
    <w:p w14:paraId="7A70BE23" w14:textId="77777777" w:rsidR="006C63A3" w:rsidRDefault="007A1090">
      <w:r>
        <w:rPr>
          <w:rFonts w:hint="eastAsia"/>
          <w:b/>
          <w:bCs/>
        </w:rPr>
        <w:t>产生原因：</w:t>
      </w:r>
      <w:r>
        <w:rPr>
          <w:rFonts w:hint="eastAsia"/>
        </w:rPr>
        <w:t>程序中存在着大量的循环操作。</w:t>
      </w:r>
    </w:p>
    <w:p w14:paraId="523B36FB" w14:textId="77777777" w:rsidR="006C63A3" w:rsidRDefault="007A1090">
      <w:pPr>
        <w:rPr>
          <w:b/>
          <w:bCs/>
        </w:rPr>
      </w:pPr>
      <w:r>
        <w:rPr>
          <w:rFonts w:hint="eastAsia"/>
          <w:b/>
          <w:bCs/>
        </w:rPr>
        <w:t>2.</w:t>
      </w:r>
      <w:r>
        <w:rPr>
          <w:rFonts w:hint="eastAsia"/>
          <w:b/>
          <w:bCs/>
        </w:rPr>
        <w:t>空间局限性</w:t>
      </w:r>
    </w:p>
    <w:p w14:paraId="44B9152C" w14:textId="77777777" w:rsidR="006C63A3" w:rsidRDefault="007A1090">
      <w:pPr>
        <w:ind w:firstLine="420"/>
      </w:pPr>
      <w:r>
        <w:rPr>
          <w:rFonts w:hint="eastAsia"/>
        </w:rPr>
        <w:t>指一旦程序访问了某个存储单元，则在不久的将来，其附近的存储单元也最有可能被访问。即程序在一段时间内所访问的地址可能集中在一定的范围内。</w:t>
      </w:r>
    </w:p>
    <w:p w14:paraId="0B6E1899" w14:textId="77777777" w:rsidR="006C63A3" w:rsidRDefault="007A1090">
      <w:r>
        <w:rPr>
          <w:rFonts w:hint="eastAsia"/>
          <w:b/>
          <w:bCs/>
        </w:rPr>
        <w:t>产生原因：</w:t>
      </w:r>
      <w:r>
        <w:rPr>
          <w:rFonts w:hint="eastAsia"/>
        </w:rPr>
        <w:t>程序是顺序执行的。</w:t>
      </w:r>
    </w:p>
    <w:p w14:paraId="19B2505E" w14:textId="3269E571" w:rsidR="006C63A3" w:rsidRDefault="007A1090" w:rsidP="00941018">
      <w:pPr>
        <w:pStyle w:val="4"/>
      </w:pPr>
      <w:r>
        <w:rPr>
          <w:rFonts w:hint="eastAsia"/>
        </w:rPr>
        <w:t>3</w:t>
      </w:r>
      <w:r>
        <w:rPr>
          <w:rFonts w:hint="eastAsia"/>
        </w:rPr>
        <w:t>虚拟存储器的实现</w:t>
      </w:r>
    </w:p>
    <w:p w14:paraId="68C1F51F" w14:textId="2393F180" w:rsidR="006C63A3" w:rsidRDefault="007A1090" w:rsidP="00941018">
      <w:pPr>
        <w:ind w:firstLineChars="200" w:firstLine="422"/>
        <w:rPr>
          <w:bCs/>
        </w:rPr>
      </w:pPr>
      <w:r>
        <w:rPr>
          <w:rFonts w:hint="eastAsia"/>
          <w:b/>
        </w:rPr>
        <w:t>虚拟存储器</w:t>
      </w:r>
      <w:r>
        <w:rPr>
          <w:rFonts w:hint="eastAsia"/>
          <w:bCs/>
        </w:rPr>
        <w:t>是具有请求调入功能和置换功能，能仅把作业的一部分装入主存便可运行作业的存储器系统，是能从逻辑上对主存容量进行扩充的一种虚拟的存储器系统。</w:t>
      </w:r>
    </w:p>
    <w:p w14:paraId="73E59155" w14:textId="77777777" w:rsidR="006C63A3" w:rsidRDefault="007A1090">
      <w:pPr>
        <w:ind w:firstLineChars="200" w:firstLine="420"/>
        <w:rPr>
          <w:bCs/>
        </w:rPr>
      </w:pPr>
      <w:r>
        <w:rPr>
          <w:rFonts w:hint="eastAsia"/>
          <w:bCs/>
        </w:rPr>
        <w:t>虚拟存储器的</w:t>
      </w:r>
      <w:r>
        <w:rPr>
          <w:rFonts w:hint="eastAsia"/>
          <w:b/>
        </w:rPr>
        <w:t>逻辑容量由主存和外存容量之和以及</w:t>
      </w:r>
      <w:r>
        <w:rPr>
          <w:rFonts w:hint="eastAsia"/>
          <w:b/>
        </w:rPr>
        <w:t>CPU</w:t>
      </w:r>
      <w:r>
        <w:rPr>
          <w:rFonts w:hint="eastAsia"/>
          <w:b/>
        </w:rPr>
        <w:t>可寻址的范围来决定</w:t>
      </w:r>
      <w:r>
        <w:rPr>
          <w:rFonts w:hint="eastAsia"/>
          <w:bCs/>
        </w:rPr>
        <w:t>，其运行速度接近于主存速度，成本也下降。</w:t>
      </w:r>
    </w:p>
    <w:p w14:paraId="4905595F" w14:textId="7DA47FFB" w:rsidR="006C63A3" w:rsidRDefault="007A1090">
      <w:pPr>
        <w:ind w:firstLineChars="200" w:firstLine="422"/>
        <w:rPr>
          <w:b/>
        </w:rPr>
      </w:pPr>
      <w:r>
        <w:rPr>
          <w:rFonts w:hint="eastAsia"/>
          <w:b/>
        </w:rPr>
        <w:t>虚拟存储器是一种性能非常优越的存储器管理技术。</w:t>
      </w:r>
    </w:p>
    <w:p w14:paraId="2ACEC123" w14:textId="14F6393E" w:rsidR="00941018" w:rsidRDefault="00941018">
      <w:pPr>
        <w:ind w:firstLineChars="200" w:firstLine="420"/>
        <w:rPr>
          <w:b/>
        </w:rPr>
      </w:pPr>
      <w:r>
        <w:rPr>
          <w:noProof/>
        </w:rPr>
        <w:drawing>
          <wp:inline distT="0" distB="0" distL="114300" distR="114300" wp14:anchorId="44FEC61B" wp14:editId="1609C70C">
            <wp:extent cx="3979571" cy="1766836"/>
            <wp:effectExtent l="0" t="0" r="1905"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1"/>
                    <a:stretch>
                      <a:fillRect/>
                    </a:stretch>
                  </pic:blipFill>
                  <pic:spPr>
                    <a:xfrm>
                      <a:off x="0" y="0"/>
                      <a:ext cx="4003567" cy="1777490"/>
                    </a:xfrm>
                    <a:prstGeom prst="rect">
                      <a:avLst/>
                    </a:prstGeom>
                    <a:noFill/>
                    <a:ln>
                      <a:noFill/>
                    </a:ln>
                  </pic:spPr>
                </pic:pic>
              </a:graphicData>
            </a:graphic>
          </wp:inline>
        </w:drawing>
      </w:r>
    </w:p>
    <w:p w14:paraId="6D427623" w14:textId="77777777" w:rsidR="006C63A3" w:rsidRDefault="007A1090">
      <w:pPr>
        <w:rPr>
          <w:b/>
        </w:rPr>
      </w:pPr>
      <w:r>
        <w:rPr>
          <w:rFonts w:hint="eastAsia"/>
          <w:b/>
        </w:rPr>
        <w:t>实现方式主要有以下三种：</w:t>
      </w:r>
    </w:p>
    <w:p w14:paraId="29BB1ABF" w14:textId="77777777" w:rsidR="006C63A3" w:rsidRDefault="007A1090">
      <w:pPr>
        <w:rPr>
          <w:b/>
        </w:rPr>
      </w:pPr>
      <w:r>
        <w:rPr>
          <w:rFonts w:hint="eastAsia"/>
          <w:b/>
        </w:rPr>
        <w:lastRenderedPageBreak/>
        <w:t>1.</w:t>
      </w:r>
      <w:r>
        <w:rPr>
          <w:rFonts w:hint="eastAsia"/>
          <w:b/>
        </w:rPr>
        <w:t>请求分页系统</w:t>
      </w:r>
    </w:p>
    <w:p w14:paraId="09FDD8F2" w14:textId="77777777" w:rsidR="006C63A3" w:rsidRDefault="007A1090">
      <w:pPr>
        <w:rPr>
          <w:bCs/>
        </w:rPr>
      </w:pPr>
      <w:r>
        <w:rPr>
          <w:rFonts w:hint="eastAsia"/>
          <w:b/>
        </w:rPr>
        <w:t xml:space="preserve">    </w:t>
      </w:r>
      <w:r>
        <w:rPr>
          <w:rFonts w:hint="eastAsia"/>
          <w:bCs/>
        </w:rPr>
        <w:t>该系统是在分</w:t>
      </w:r>
      <w:proofErr w:type="gramStart"/>
      <w:r>
        <w:rPr>
          <w:rFonts w:hint="eastAsia"/>
          <w:bCs/>
        </w:rPr>
        <w:t>页系统</w:t>
      </w:r>
      <w:proofErr w:type="gramEnd"/>
      <w:r>
        <w:rPr>
          <w:rFonts w:hint="eastAsia"/>
          <w:bCs/>
        </w:rPr>
        <w:t>的基础上，增加了请求调页功能和页面置换功能所形成的</w:t>
      </w:r>
      <w:proofErr w:type="gramStart"/>
      <w:r>
        <w:rPr>
          <w:rFonts w:hint="eastAsia"/>
          <w:bCs/>
        </w:rPr>
        <w:t>的</w:t>
      </w:r>
      <w:proofErr w:type="gramEnd"/>
      <w:r>
        <w:rPr>
          <w:rFonts w:hint="eastAsia"/>
          <w:bCs/>
        </w:rPr>
        <w:t>页式虚拟存储系统。它允许只装入若干页的用户程序和数据（而非全部程序）就可以启动运行，以后再通过调页功能和页面置换功能陆续把将要使用的页面调入主存，同时把暂不运行的页面置换到外存上，置换时以页面为单位。</w:t>
      </w:r>
    </w:p>
    <w:p w14:paraId="6A78814C" w14:textId="77777777" w:rsidR="006C63A3" w:rsidRDefault="007A1090">
      <w:pPr>
        <w:rPr>
          <w:b/>
        </w:rPr>
      </w:pPr>
      <w:r>
        <w:rPr>
          <w:rFonts w:hint="eastAsia"/>
          <w:b/>
        </w:rPr>
        <w:t>2.</w:t>
      </w:r>
      <w:r>
        <w:rPr>
          <w:rFonts w:hint="eastAsia"/>
          <w:b/>
        </w:rPr>
        <w:t>请求分段系统</w:t>
      </w:r>
    </w:p>
    <w:p w14:paraId="2C052218" w14:textId="77777777" w:rsidR="006C63A3" w:rsidRDefault="007A1090">
      <w:pPr>
        <w:rPr>
          <w:bCs/>
        </w:rPr>
      </w:pPr>
      <w:r>
        <w:rPr>
          <w:rFonts w:hint="eastAsia"/>
          <w:b/>
        </w:rPr>
        <w:t xml:space="preserve">    </w:t>
      </w:r>
      <w:r>
        <w:rPr>
          <w:rFonts w:hint="eastAsia"/>
          <w:bCs/>
        </w:rPr>
        <w:t>该系统是在分段系统的基础上增加了</w:t>
      </w:r>
      <w:proofErr w:type="gramStart"/>
      <w:r>
        <w:rPr>
          <w:rFonts w:hint="eastAsia"/>
          <w:bCs/>
        </w:rPr>
        <w:t>请求调段和</w:t>
      </w:r>
      <w:proofErr w:type="gramEnd"/>
      <w:r>
        <w:rPr>
          <w:rFonts w:hint="eastAsia"/>
          <w:bCs/>
        </w:rPr>
        <w:t>分段置换功能所形成的段式虚拟存储系统。它允许只装入若干段的用户程序和数据就可以启动运行，以后再通</w:t>
      </w:r>
      <w:proofErr w:type="gramStart"/>
      <w:r>
        <w:rPr>
          <w:rFonts w:hint="eastAsia"/>
          <w:bCs/>
        </w:rPr>
        <w:t>过调段功能</w:t>
      </w:r>
      <w:proofErr w:type="gramEnd"/>
      <w:r>
        <w:rPr>
          <w:rFonts w:hint="eastAsia"/>
          <w:bCs/>
        </w:rPr>
        <w:t>和置换功能将不运行的段调出，同时调入将要运行的段，注意：置换时以段为单位。</w:t>
      </w:r>
    </w:p>
    <w:p w14:paraId="5BF9B242" w14:textId="77777777" w:rsidR="006C63A3" w:rsidRDefault="007A1090">
      <w:pPr>
        <w:rPr>
          <w:b/>
        </w:rPr>
      </w:pPr>
      <w:r>
        <w:rPr>
          <w:rFonts w:hint="eastAsia"/>
          <w:b/>
        </w:rPr>
        <w:t>3.</w:t>
      </w:r>
      <w:r>
        <w:rPr>
          <w:rFonts w:hint="eastAsia"/>
          <w:b/>
        </w:rPr>
        <w:t>请求段页式系统</w:t>
      </w:r>
    </w:p>
    <w:p w14:paraId="15386904" w14:textId="77777777" w:rsidR="006C63A3" w:rsidRDefault="007A1090">
      <w:pPr>
        <w:ind w:firstLine="420"/>
        <w:rPr>
          <w:bCs/>
        </w:rPr>
      </w:pPr>
      <w:r>
        <w:rPr>
          <w:rFonts w:hint="eastAsia"/>
          <w:bCs/>
        </w:rPr>
        <w:t>该系统是在段页式系统的基础上增加了请求调页和页面置换功能所形成的段页式虚拟存储系统。</w:t>
      </w:r>
    </w:p>
    <w:p w14:paraId="30218C88" w14:textId="49C820A5" w:rsidR="006C63A3" w:rsidRDefault="007A1090" w:rsidP="00941018">
      <w:pPr>
        <w:pStyle w:val="4"/>
      </w:pPr>
      <w:r>
        <w:rPr>
          <w:rFonts w:hint="eastAsia"/>
        </w:rPr>
        <w:t>4</w:t>
      </w:r>
      <w:r>
        <w:rPr>
          <w:rFonts w:hint="eastAsia"/>
        </w:rPr>
        <w:t>请求分</w:t>
      </w:r>
      <w:proofErr w:type="gramStart"/>
      <w:r>
        <w:rPr>
          <w:rFonts w:hint="eastAsia"/>
        </w:rPr>
        <w:t>页管理</w:t>
      </w:r>
      <w:proofErr w:type="gramEnd"/>
      <w:r>
        <w:rPr>
          <w:rFonts w:hint="eastAsia"/>
        </w:rPr>
        <w:t>的实现</w:t>
      </w:r>
    </w:p>
    <w:p w14:paraId="1218FB3A" w14:textId="77777777" w:rsidR="006C63A3" w:rsidRDefault="007A1090" w:rsidP="0001735F">
      <w:pPr>
        <w:ind w:firstLineChars="200" w:firstLine="422"/>
      </w:pPr>
      <w:r>
        <w:rPr>
          <w:rFonts w:hint="eastAsia"/>
          <w:b/>
          <w:bCs/>
        </w:rPr>
        <w:t>请求分页：</w:t>
      </w:r>
      <w:r>
        <w:rPr>
          <w:rFonts w:hint="eastAsia"/>
        </w:rPr>
        <w:t>在</w:t>
      </w:r>
      <w:proofErr w:type="gramStart"/>
      <w:r>
        <w:rPr>
          <w:rFonts w:hint="eastAsia"/>
        </w:rPr>
        <w:t>纯分页系统</w:t>
      </w:r>
      <w:proofErr w:type="gramEnd"/>
      <w:r>
        <w:rPr>
          <w:rFonts w:hint="eastAsia"/>
        </w:rPr>
        <w:t>的基础上增加了</w:t>
      </w:r>
      <w:r w:rsidRPr="0001735F">
        <w:rPr>
          <w:rFonts w:hint="eastAsia"/>
          <w:b/>
          <w:bCs/>
        </w:rPr>
        <w:t>请求调页功能</w:t>
      </w:r>
      <w:r>
        <w:rPr>
          <w:rFonts w:hint="eastAsia"/>
        </w:rPr>
        <w:t>、</w:t>
      </w:r>
      <w:r w:rsidRPr="0001735F">
        <w:rPr>
          <w:rFonts w:hint="eastAsia"/>
          <w:b/>
          <w:bCs/>
        </w:rPr>
        <w:t>页面置换功能</w:t>
      </w:r>
      <w:r>
        <w:rPr>
          <w:rFonts w:hint="eastAsia"/>
        </w:rPr>
        <w:t>所形成的页式虚拟存储系统，它是目前常用的一种虚拟存储器的方式。</w:t>
      </w:r>
    </w:p>
    <w:p w14:paraId="636A8DED" w14:textId="77777777" w:rsidR="006C63A3" w:rsidRDefault="007A1090" w:rsidP="0001735F">
      <w:pPr>
        <w:ind w:firstLineChars="200" w:firstLine="422"/>
      </w:pPr>
      <w:r>
        <w:rPr>
          <w:rFonts w:hint="eastAsia"/>
          <w:b/>
          <w:bCs/>
        </w:rPr>
        <w:t>页表机制：</w:t>
      </w:r>
      <w:proofErr w:type="gramStart"/>
      <w:r>
        <w:rPr>
          <w:rFonts w:hint="eastAsia"/>
        </w:rPr>
        <w:t>在纯分页</w:t>
      </w:r>
      <w:proofErr w:type="gramEnd"/>
      <w:r>
        <w:rPr>
          <w:rFonts w:hint="eastAsia"/>
        </w:rPr>
        <w:t>的页表机制上形成的，由于只将应用程序的一部分调入主存，还有一部分仍在磁盘上，故需在页表中再增加若干项（</w:t>
      </w:r>
      <w:proofErr w:type="gramStart"/>
      <w:r>
        <w:rPr>
          <w:rFonts w:hint="eastAsia"/>
        </w:rPr>
        <w:t>如状态位</w:t>
      </w:r>
      <w:proofErr w:type="gramEnd"/>
      <w:r>
        <w:rPr>
          <w:rFonts w:hint="eastAsia"/>
        </w:rPr>
        <w:t>、访问字段和</w:t>
      </w:r>
      <w:proofErr w:type="gramStart"/>
      <w:r>
        <w:rPr>
          <w:rFonts w:hint="eastAsia"/>
        </w:rPr>
        <w:t>辅存</w:t>
      </w:r>
      <w:proofErr w:type="gramEnd"/>
      <w:r>
        <w:rPr>
          <w:rFonts w:hint="eastAsia"/>
        </w:rPr>
        <w:t>地址等）供程序（数据）在换进、换出时参考。</w:t>
      </w:r>
    </w:p>
    <w:p w14:paraId="09D39D3C" w14:textId="77777777" w:rsidR="006C63A3" w:rsidRDefault="007A1090" w:rsidP="0001735F">
      <w:pPr>
        <w:ind w:firstLineChars="200" w:firstLine="422"/>
      </w:pPr>
      <w:r>
        <w:rPr>
          <w:rFonts w:hint="eastAsia"/>
          <w:b/>
          <w:bCs/>
        </w:rPr>
        <w:t>地址变换机构：</w:t>
      </w:r>
      <w:r>
        <w:rPr>
          <w:rFonts w:hint="eastAsia"/>
        </w:rPr>
        <w:t>在分</w:t>
      </w:r>
      <w:proofErr w:type="gramStart"/>
      <w:r>
        <w:rPr>
          <w:rFonts w:hint="eastAsia"/>
        </w:rPr>
        <w:t>页系统</w:t>
      </w:r>
      <w:proofErr w:type="gramEnd"/>
      <w:r>
        <w:rPr>
          <w:rFonts w:hint="eastAsia"/>
        </w:rPr>
        <w:t>的地址变换结构的基础上增加了某些功能，如产生和处理缺页中断、从主存中换出一页实现虚拟存储。</w:t>
      </w:r>
    </w:p>
    <w:p w14:paraId="1643BC00" w14:textId="77777777" w:rsidR="006C63A3" w:rsidRDefault="007A1090" w:rsidP="0001735F">
      <w:pPr>
        <w:ind w:firstLineChars="200" w:firstLine="422"/>
      </w:pPr>
      <w:r>
        <w:rPr>
          <w:rFonts w:hint="eastAsia"/>
          <w:b/>
          <w:bCs/>
        </w:rPr>
        <w:t>缺页中断：</w:t>
      </w:r>
      <w:r>
        <w:rPr>
          <w:rFonts w:hint="eastAsia"/>
        </w:rPr>
        <w:t>在请求分</w:t>
      </w:r>
      <w:proofErr w:type="gramStart"/>
      <w:r>
        <w:rPr>
          <w:rFonts w:hint="eastAsia"/>
        </w:rPr>
        <w:t>页系统</w:t>
      </w:r>
      <w:proofErr w:type="gramEnd"/>
      <w:r>
        <w:rPr>
          <w:rFonts w:hint="eastAsia"/>
        </w:rPr>
        <w:t>中，每当所要访问的页面不在主存时便要产生一个缺页中断，请求</w:t>
      </w:r>
      <w:r>
        <w:rPr>
          <w:rFonts w:hint="eastAsia"/>
        </w:rPr>
        <w:t>OS</w:t>
      </w:r>
      <w:r>
        <w:rPr>
          <w:rFonts w:hint="eastAsia"/>
        </w:rPr>
        <w:t>将所缺的页调入主存，这是由缺页中断机构完成的。</w:t>
      </w:r>
    </w:p>
    <w:p w14:paraId="3F8FFE21" w14:textId="77777777" w:rsidR="006C63A3" w:rsidRDefault="007A1090" w:rsidP="0001735F">
      <w:pPr>
        <w:ind w:firstLineChars="200" w:firstLine="422"/>
        <w:rPr>
          <w:b/>
          <w:bCs/>
        </w:rPr>
      </w:pPr>
      <w:r>
        <w:rPr>
          <w:rFonts w:hint="eastAsia"/>
          <w:b/>
          <w:bCs/>
        </w:rPr>
        <w:t>缺页中断与一般中断的主要区别如下：</w:t>
      </w:r>
    </w:p>
    <w:p w14:paraId="1214FF53" w14:textId="77777777" w:rsidR="006C63A3" w:rsidRDefault="007A1090">
      <w:pPr>
        <w:numPr>
          <w:ilvl w:val="0"/>
          <w:numId w:val="2"/>
        </w:numPr>
      </w:pPr>
      <w:r>
        <w:rPr>
          <w:rFonts w:hint="eastAsia"/>
        </w:rPr>
        <w:t>缺页中断在指令执行期间产生和处理中断信号，而一般中断在一条指令执行完，下一条指令开始执行前检查和处理中断信号。</w:t>
      </w:r>
    </w:p>
    <w:p w14:paraId="4A93C3A1" w14:textId="77777777" w:rsidR="006C63A3" w:rsidRDefault="007A1090">
      <w:pPr>
        <w:numPr>
          <w:ilvl w:val="0"/>
          <w:numId w:val="2"/>
        </w:numPr>
      </w:pPr>
      <w:r>
        <w:rPr>
          <w:rFonts w:hint="eastAsia"/>
        </w:rPr>
        <w:t>发生缺页中断时，返回到被中断指令的开始重新执行该指令，而一般中断返回到下一条指令开始。</w:t>
      </w:r>
    </w:p>
    <w:p w14:paraId="21C4E556" w14:textId="77777777" w:rsidR="006C63A3" w:rsidRDefault="007A1090">
      <w:pPr>
        <w:numPr>
          <w:ilvl w:val="0"/>
          <w:numId w:val="2"/>
        </w:numPr>
      </w:pPr>
      <w:r>
        <w:rPr>
          <w:rFonts w:hint="eastAsia"/>
        </w:rPr>
        <w:t>一条指令在执行期间可能会产生多次缺页中断。</w:t>
      </w:r>
    </w:p>
    <w:p w14:paraId="199ED2A9" w14:textId="26406575" w:rsidR="006C63A3" w:rsidRDefault="007A1090" w:rsidP="00941018">
      <w:pPr>
        <w:pStyle w:val="4"/>
      </w:pPr>
      <w:r>
        <w:rPr>
          <w:rFonts w:hint="eastAsia"/>
        </w:rPr>
        <w:t>5</w:t>
      </w:r>
      <w:r>
        <w:rPr>
          <w:rFonts w:hint="eastAsia"/>
        </w:rPr>
        <w:t>页面置换算法</w:t>
      </w:r>
    </w:p>
    <w:p w14:paraId="5F5EE6B9" w14:textId="77777777" w:rsidR="0001735F" w:rsidRDefault="0001735F" w:rsidP="0001735F">
      <w:pPr>
        <w:ind w:firstLineChars="200" w:firstLine="420"/>
      </w:pPr>
      <w:r>
        <w:rPr>
          <w:rFonts w:hint="eastAsia"/>
        </w:rPr>
        <w:t>对于页面虚拟存储系统，</w:t>
      </w:r>
      <w:r>
        <w:t>在进程运行过程中，如果发生缺页，此时主存中又无空闲块时，为了保证进程能正常运行，必须从主存中调出一页程序</w:t>
      </w:r>
      <w:r>
        <w:rPr>
          <w:rFonts w:hint="eastAsia"/>
        </w:rPr>
        <w:t>（或</w:t>
      </w:r>
      <w:r>
        <w:t>数据</w:t>
      </w:r>
      <w:r>
        <w:rPr>
          <w:rFonts w:hint="eastAsia"/>
        </w:rPr>
        <w:t>）</w:t>
      </w:r>
      <w:r>
        <w:t>送磁盘的对换区。但将哪个页面调出，需要根据</w:t>
      </w:r>
      <w:r>
        <w:rPr>
          <w:highlight w:val="yellow"/>
        </w:rPr>
        <w:t>页面置换算法</w:t>
      </w:r>
      <w:r>
        <w:t>确定。</w:t>
      </w:r>
    </w:p>
    <w:p w14:paraId="56C63B92" w14:textId="77777777" w:rsidR="0001735F" w:rsidRDefault="0001735F" w:rsidP="0001735F">
      <w:pPr>
        <w:ind w:firstLineChars="200" w:firstLine="420"/>
      </w:pPr>
      <w:r>
        <w:t>置换算法的好坏将直接影响系统的性能，不适当的算法可能会导致系统发生</w:t>
      </w:r>
      <w:r>
        <w:rPr>
          <w:highlight w:val="yellow"/>
        </w:rPr>
        <w:t>抖动</w:t>
      </w:r>
      <w:r>
        <w:t>。即刚被换出的</w:t>
      </w:r>
      <w:proofErr w:type="gramStart"/>
      <w:r>
        <w:t>页很快</w:t>
      </w:r>
      <w:proofErr w:type="gramEnd"/>
      <w:r>
        <w:t>又被访问，需重新调入，导致系统频繁地更换页面，以至于一个进程在运行中把大部分时间花费在完成页面置换的工作上，这种现象称为系统发生了抖动</w:t>
      </w:r>
      <w:r>
        <w:t>(</w:t>
      </w:r>
      <w:r>
        <w:t>颠簸</w:t>
      </w:r>
      <w:r>
        <w:t>)</w:t>
      </w:r>
      <w:r>
        <w:t>。请求分</w:t>
      </w:r>
      <w:proofErr w:type="gramStart"/>
      <w:r>
        <w:t>页系统</w:t>
      </w:r>
      <w:proofErr w:type="gramEnd"/>
      <w:r>
        <w:t>的</w:t>
      </w:r>
      <w:proofErr w:type="gramStart"/>
      <w:r>
        <w:t>核心问颗是</w:t>
      </w:r>
      <w:proofErr w:type="gramEnd"/>
      <w:r>
        <w:t>选择合适的页面置换算法</w:t>
      </w:r>
      <w:r>
        <w:rPr>
          <w:rFonts w:hint="eastAsia"/>
        </w:rPr>
        <w:t>。</w:t>
      </w:r>
    </w:p>
    <w:p w14:paraId="0DE82D41" w14:textId="77777777" w:rsidR="0001735F" w:rsidRDefault="0001735F" w:rsidP="0001735F">
      <w:pPr>
        <w:jc w:val="center"/>
      </w:pPr>
      <w:r>
        <w:rPr>
          <w:noProof/>
        </w:rPr>
        <w:lastRenderedPageBreak/>
        <w:drawing>
          <wp:inline distT="0" distB="0" distL="114300" distR="114300" wp14:anchorId="57349694" wp14:editId="17818100">
            <wp:extent cx="2967355" cy="1517650"/>
            <wp:effectExtent l="0" t="0" r="4445"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2"/>
                    <a:stretch>
                      <a:fillRect/>
                    </a:stretch>
                  </pic:blipFill>
                  <pic:spPr>
                    <a:xfrm>
                      <a:off x="0" y="0"/>
                      <a:ext cx="2967355" cy="1517650"/>
                    </a:xfrm>
                    <a:prstGeom prst="rect">
                      <a:avLst/>
                    </a:prstGeom>
                    <a:noFill/>
                    <a:ln>
                      <a:noFill/>
                    </a:ln>
                  </pic:spPr>
                </pic:pic>
              </a:graphicData>
            </a:graphic>
          </wp:inline>
        </w:drawing>
      </w:r>
    </w:p>
    <w:p w14:paraId="1F1CC898" w14:textId="77777777" w:rsidR="0001735F" w:rsidRDefault="0001735F" w:rsidP="0001735F">
      <w:pPr>
        <w:pStyle w:val="aa"/>
        <w:jc w:val="center"/>
      </w:pPr>
      <w:r>
        <w:t>图</w:t>
      </w:r>
      <w:r>
        <w:t xml:space="preserve"> </w:t>
      </w:r>
      <w:r>
        <w:fldChar w:fldCharType="begin"/>
      </w:r>
      <w:r>
        <w:instrText xml:space="preserve"> SEQ </w:instrText>
      </w:r>
      <w:r>
        <w:instrText>图</w:instrText>
      </w:r>
      <w:r>
        <w:instrText xml:space="preserve"> \* ARABIC </w:instrText>
      </w:r>
      <w:r>
        <w:fldChar w:fldCharType="separate"/>
      </w:r>
      <w:r>
        <w:t>16</w:t>
      </w:r>
      <w:r>
        <w:fldChar w:fldCharType="end"/>
      </w:r>
      <w:r>
        <w:rPr>
          <w:rFonts w:hint="eastAsia"/>
        </w:rPr>
        <w:t>页常用的面置换算法</w:t>
      </w:r>
    </w:p>
    <w:p w14:paraId="2E48289D" w14:textId="77777777" w:rsidR="0001735F" w:rsidRDefault="0001735F" w:rsidP="0001735F"/>
    <w:p w14:paraId="214AEE1F" w14:textId="77777777" w:rsidR="0001735F" w:rsidRDefault="0001735F" w:rsidP="0001735F">
      <w:pPr>
        <w:numPr>
          <w:ilvl w:val="0"/>
          <w:numId w:val="7"/>
        </w:numPr>
        <w:rPr>
          <w:b/>
          <w:bCs/>
        </w:rPr>
      </w:pPr>
      <w:r>
        <w:rPr>
          <w:rFonts w:hint="eastAsia"/>
          <w:b/>
          <w:bCs/>
        </w:rPr>
        <w:t>最佳置换算法</w:t>
      </w:r>
    </w:p>
    <w:p w14:paraId="529DE1FE" w14:textId="77777777" w:rsidR="0001735F" w:rsidRDefault="0001735F" w:rsidP="0001735F">
      <w:r>
        <w:t>一种理想化的算法</w:t>
      </w:r>
      <w:r>
        <w:rPr>
          <w:rFonts w:hint="eastAsia"/>
        </w:rPr>
        <w:t>。</w:t>
      </w:r>
      <w:r>
        <w:rPr>
          <w:highlight w:val="yellow"/>
        </w:rPr>
        <w:t>选择</w:t>
      </w:r>
      <w:r>
        <w:rPr>
          <w:rFonts w:hint="eastAsia"/>
          <w:highlight w:val="yellow"/>
        </w:rPr>
        <w:t>那</w:t>
      </w:r>
      <w:r>
        <w:rPr>
          <w:highlight w:val="yellow"/>
        </w:rPr>
        <w:t>些永不使用的，或者是在最长时间内不再被访问的页面置换出去</w:t>
      </w:r>
      <w:r>
        <w:t>。</w:t>
      </w:r>
    </w:p>
    <w:p w14:paraId="0DF3B919" w14:textId="77777777" w:rsidR="0001735F" w:rsidRDefault="0001735F" w:rsidP="0001735F">
      <w:r>
        <w:t>这种方法性能最好，但实际上难于实现。并且要确定哪一个页面是未来最长时间内不再被访问的是很难的，所以该算法通常用来评价其他算法。</w:t>
      </w:r>
    </w:p>
    <w:p w14:paraId="5A10B62B" w14:textId="77777777" w:rsidR="0001735F" w:rsidRDefault="0001735F" w:rsidP="0001735F">
      <w:pPr>
        <w:numPr>
          <w:ilvl w:val="0"/>
          <w:numId w:val="7"/>
        </w:numPr>
        <w:rPr>
          <w:b/>
          <w:bCs/>
        </w:rPr>
      </w:pPr>
      <w:r>
        <w:rPr>
          <w:rFonts w:hint="eastAsia"/>
          <w:b/>
          <w:bCs/>
        </w:rPr>
        <w:t>先进先出算法</w:t>
      </w:r>
    </w:p>
    <w:p w14:paraId="4E297167" w14:textId="77777777" w:rsidR="0001735F" w:rsidRDefault="0001735F" w:rsidP="0001735F">
      <w:r>
        <w:t>一种最直观、性能最差的算法</w:t>
      </w:r>
      <w:r>
        <w:rPr>
          <w:rFonts w:hint="eastAsia"/>
        </w:rPr>
        <w:t>。</w:t>
      </w:r>
      <w:r>
        <w:t>该算法总是</w:t>
      </w:r>
      <w:r>
        <w:rPr>
          <w:highlight w:val="yellow"/>
        </w:rPr>
        <w:t>淘汰最先进入主存的页面</w:t>
      </w:r>
      <w:r>
        <w:t>，即选择在主存中驻留时间最久的页面予以淘汰。它有</w:t>
      </w:r>
      <w:proofErr w:type="spellStart"/>
      <w:r>
        <w:t>Belady</w:t>
      </w:r>
      <w:proofErr w:type="spellEnd"/>
      <w:r>
        <w:t>异常现象。</w:t>
      </w:r>
    </w:p>
    <w:p w14:paraId="26F057D5" w14:textId="77777777" w:rsidR="0001735F" w:rsidRDefault="0001735F" w:rsidP="0001735F">
      <w:proofErr w:type="spellStart"/>
      <w:r>
        <w:t>Belady</w:t>
      </w:r>
      <w:proofErr w:type="spellEnd"/>
      <w:r>
        <w:t>现象，是指如果对一个进程未分配它所要求的全部页面，有时就会出现分配的页面数增多但</w:t>
      </w:r>
      <w:proofErr w:type="gramStart"/>
      <w:r>
        <w:t>缺页率</w:t>
      </w:r>
      <w:proofErr w:type="gramEnd"/>
      <w:r>
        <w:t>反而提高的异常现象。例如，对于页面访问序列</w:t>
      </w:r>
      <w:r>
        <w:t>“1</w:t>
      </w:r>
      <w:r>
        <w:t>，</w:t>
      </w:r>
      <w:r>
        <w:t>2</w:t>
      </w:r>
      <w:r>
        <w:t>，</w:t>
      </w:r>
      <w:r>
        <w:t>3</w:t>
      </w:r>
      <w:r>
        <w:t>，</w:t>
      </w:r>
      <w:r>
        <w:t>4</w:t>
      </w:r>
      <w:r>
        <w:t>，</w:t>
      </w:r>
      <w:r>
        <w:t>1</w:t>
      </w:r>
      <w:r>
        <w:t>，</w:t>
      </w:r>
      <w:r>
        <w:t>2</w:t>
      </w:r>
      <w:r>
        <w:t>，</w:t>
      </w:r>
      <w:r>
        <w:t>5</w:t>
      </w:r>
      <w:r>
        <w:t>，</w:t>
      </w:r>
      <w:r>
        <w:t>1</w:t>
      </w:r>
      <w:r>
        <w:t>，</w:t>
      </w:r>
      <w:r>
        <w:t>2</w:t>
      </w:r>
      <w:r>
        <w:t>，</w:t>
      </w:r>
      <w:r>
        <w:t>3</w:t>
      </w:r>
      <w:r>
        <w:t>，</w:t>
      </w:r>
      <w:r>
        <w:t>4</w:t>
      </w:r>
      <w:r>
        <w:t>，</w:t>
      </w:r>
      <w:r>
        <w:t>5"</w:t>
      </w:r>
      <w:r>
        <w:t>，当分配的物理块从</w:t>
      </w:r>
      <w:r>
        <w:t>3</w:t>
      </w:r>
      <w:r>
        <w:t>块增加到</w:t>
      </w:r>
      <w:r>
        <w:t>4</w:t>
      </w:r>
      <w:r>
        <w:t>块时，有缺页次数增加、缺页率提高的异常现象。</w:t>
      </w:r>
    </w:p>
    <w:p w14:paraId="6D6650EE" w14:textId="77777777" w:rsidR="0001735F" w:rsidRDefault="0001735F" w:rsidP="0001735F">
      <w:pPr>
        <w:numPr>
          <w:ilvl w:val="0"/>
          <w:numId w:val="7"/>
        </w:numPr>
        <w:rPr>
          <w:b/>
          <w:bCs/>
        </w:rPr>
      </w:pPr>
      <w:r>
        <w:rPr>
          <w:rFonts w:hint="eastAsia"/>
          <w:b/>
          <w:bCs/>
        </w:rPr>
        <w:t>最近</w:t>
      </w:r>
      <w:proofErr w:type="gramStart"/>
      <w:r>
        <w:rPr>
          <w:rFonts w:hint="eastAsia"/>
          <w:b/>
          <w:bCs/>
        </w:rPr>
        <w:t>最少未</w:t>
      </w:r>
      <w:proofErr w:type="gramEnd"/>
      <w:r>
        <w:rPr>
          <w:rFonts w:hint="eastAsia"/>
          <w:b/>
          <w:bCs/>
        </w:rPr>
        <w:t>使用算法</w:t>
      </w:r>
    </w:p>
    <w:p w14:paraId="093BB067" w14:textId="77777777" w:rsidR="0001735F" w:rsidRDefault="0001735F" w:rsidP="0001735F">
      <w:r>
        <w:t>该算法是选择</w:t>
      </w:r>
      <w:r>
        <w:rPr>
          <w:highlight w:val="yellow"/>
        </w:rPr>
        <w:t>最近</w:t>
      </w:r>
      <w:proofErr w:type="gramStart"/>
      <w:r>
        <w:rPr>
          <w:highlight w:val="yellow"/>
        </w:rPr>
        <w:t>最少未</w:t>
      </w:r>
      <w:proofErr w:type="gramEnd"/>
      <w:r>
        <w:rPr>
          <w:highlight w:val="yellow"/>
        </w:rPr>
        <w:t>使用的页面予以淘汰</w:t>
      </w:r>
      <w:r>
        <w:t>，系统在每个页面设置一个访问字段，用于记录这个页面自</w:t>
      </w:r>
      <w:r>
        <w:rPr>
          <w:highlight w:val="yellow"/>
        </w:rPr>
        <w:t>上次被访问以来所经历的时间</w:t>
      </w:r>
      <w:r>
        <w:rPr>
          <w:highlight w:val="yellow"/>
        </w:rPr>
        <w:t>T</w:t>
      </w:r>
      <w:r>
        <w:t>，当要淘汰一个页面时，选择</w:t>
      </w:r>
      <w:r>
        <w:t>T</w:t>
      </w:r>
      <w:r>
        <w:t>最大的页面，</w:t>
      </w:r>
    </w:p>
    <w:p w14:paraId="51EB0F4C" w14:textId="77777777" w:rsidR="0001735F" w:rsidRDefault="0001735F" w:rsidP="0001735F">
      <w:pPr>
        <w:numPr>
          <w:ilvl w:val="0"/>
          <w:numId w:val="7"/>
        </w:numPr>
        <w:rPr>
          <w:b/>
          <w:bCs/>
        </w:rPr>
      </w:pPr>
      <w:r>
        <w:rPr>
          <w:rFonts w:hint="eastAsia"/>
          <w:b/>
          <w:bCs/>
        </w:rPr>
        <w:t>最近未用置换算法</w:t>
      </w:r>
    </w:p>
    <w:p w14:paraId="41B6B312" w14:textId="77777777" w:rsidR="0001735F" w:rsidRDefault="0001735F" w:rsidP="0001735F">
      <w:r>
        <w:rPr>
          <w:rFonts w:hint="eastAsia"/>
        </w:rPr>
        <w:t>该</w:t>
      </w:r>
      <w:r>
        <w:t>算法</w:t>
      </w:r>
      <w:r>
        <w:rPr>
          <w:highlight w:val="yellow"/>
        </w:rPr>
        <w:t>将最近一段时间未引用过的页面</w:t>
      </w:r>
      <w:r>
        <w:t>换出。该算法为每个页面设置一位访问位</w:t>
      </w:r>
      <w:r>
        <w:rPr>
          <w:rFonts w:hint="eastAsia"/>
        </w:rPr>
        <w:t>（</w:t>
      </w:r>
      <w:r>
        <w:rPr>
          <w:rFonts w:hint="eastAsia"/>
        </w:rPr>
        <w:t>0</w:t>
      </w:r>
      <w:r>
        <w:rPr>
          <w:rFonts w:hint="eastAsia"/>
        </w:rPr>
        <w:t>或</w:t>
      </w:r>
      <w:r>
        <w:rPr>
          <w:rFonts w:hint="eastAsia"/>
        </w:rPr>
        <w:t>1</w:t>
      </w:r>
      <w:r>
        <w:rPr>
          <w:rFonts w:hint="eastAsia"/>
        </w:rPr>
        <w:t>）</w:t>
      </w:r>
      <w:r>
        <w:t>，将主存中的所有页面都通过链接指针链成一个循环队列。当某页被访问时，其访问位置</w:t>
      </w:r>
      <w:r>
        <w:t>1</w:t>
      </w:r>
      <w:r>
        <w:t>。在选择一页淘汰时，检查其访问位，如果是</w:t>
      </w:r>
      <w:r>
        <w:t>0</w:t>
      </w:r>
      <w:r>
        <w:t>，则选择该页换出</w:t>
      </w:r>
      <w:r>
        <w:t>;</w:t>
      </w:r>
      <w:r>
        <w:t>若为</w:t>
      </w:r>
      <w:r>
        <w:t>1</w:t>
      </w:r>
      <w:r>
        <w:t>，则重新置为</w:t>
      </w:r>
      <w:r>
        <w:t>0</w:t>
      </w:r>
      <w:r>
        <w:t>，暂不换出该页，在循环队列中检查下一个页面，直到访问位为</w:t>
      </w:r>
      <w:r>
        <w:t>0</w:t>
      </w:r>
      <w:r>
        <w:t>的页面为止。</w:t>
      </w:r>
    </w:p>
    <w:p w14:paraId="190098ED" w14:textId="146853A7" w:rsidR="0001735F" w:rsidRPr="0001735F" w:rsidRDefault="0001735F" w:rsidP="0001735F">
      <w:pPr>
        <w:pStyle w:val="4"/>
      </w:pPr>
      <w:r>
        <w:t>6</w:t>
      </w:r>
      <w:r>
        <w:rPr>
          <w:rFonts w:hint="eastAsia"/>
        </w:rPr>
        <w:t>工作集</w:t>
      </w:r>
    </w:p>
    <w:p w14:paraId="46F77857" w14:textId="77777777" w:rsidR="0001735F" w:rsidRDefault="0001735F" w:rsidP="0001735F">
      <w:pPr>
        <w:rPr>
          <w:b/>
          <w:bCs/>
        </w:rPr>
      </w:pPr>
      <w:r>
        <w:rPr>
          <w:rFonts w:hint="eastAsia"/>
          <w:b/>
          <w:bCs/>
        </w:rPr>
        <w:t>1</w:t>
      </w:r>
      <w:r>
        <w:rPr>
          <w:rFonts w:hint="eastAsia"/>
          <w:b/>
          <w:bCs/>
        </w:rPr>
        <w:t>）由来</w:t>
      </w:r>
    </w:p>
    <w:p w14:paraId="1ED07CF2" w14:textId="77777777" w:rsidR="0001735F" w:rsidRDefault="0001735F" w:rsidP="0001735F">
      <w:r>
        <w:t>程序在运行中所产生的缺页情况会影响程序的运行速度及系统性能，而</w:t>
      </w:r>
      <w:proofErr w:type="gramStart"/>
      <w:r>
        <w:t>缺页率</w:t>
      </w:r>
      <w:proofErr w:type="gramEnd"/>
      <w:r>
        <w:t>的高低又与每个进程所占用的物理块数目有关。</w:t>
      </w:r>
    </w:p>
    <w:p w14:paraId="3F561380" w14:textId="77777777" w:rsidR="0001735F" w:rsidRDefault="0001735F" w:rsidP="0001735F">
      <w:r>
        <w:t>那么，究竟</w:t>
      </w:r>
      <w:r>
        <w:rPr>
          <w:highlight w:val="yellow"/>
        </w:rPr>
        <w:t>应该为每个进程分配多少个物理块才能把</w:t>
      </w:r>
      <w:proofErr w:type="gramStart"/>
      <w:r>
        <w:rPr>
          <w:highlight w:val="yellow"/>
        </w:rPr>
        <w:t>缺页率</w:t>
      </w:r>
      <w:proofErr w:type="gramEnd"/>
      <w:r>
        <w:rPr>
          <w:highlight w:val="yellow"/>
        </w:rPr>
        <w:t>保持在一个合理的水平上</w:t>
      </w:r>
      <w:r>
        <w:t>?</w:t>
      </w:r>
      <w:r>
        <w:t>否则会因为进程频繁地</w:t>
      </w:r>
      <w:proofErr w:type="gramStart"/>
      <w:r>
        <w:t>从辅存</w:t>
      </w:r>
      <w:proofErr w:type="gramEnd"/>
      <w:r>
        <w:t>请求页面而出现抖动现象。为了解决这一问题，引入了工作集理论。</w:t>
      </w:r>
      <w:r>
        <w:rPr>
          <w:rFonts w:hint="eastAsia"/>
          <w:b/>
          <w:bCs/>
        </w:rPr>
        <w:t>2</w:t>
      </w:r>
      <w:r>
        <w:rPr>
          <w:rFonts w:hint="eastAsia"/>
          <w:b/>
          <w:bCs/>
        </w:rPr>
        <w:t>）介绍</w:t>
      </w:r>
    </w:p>
    <w:p w14:paraId="6436E931" w14:textId="77777777" w:rsidR="0001735F" w:rsidRDefault="0001735F" w:rsidP="0001735F">
      <w:r>
        <w:rPr>
          <w:rFonts w:hint="eastAsia"/>
        </w:rPr>
        <w:t>（</w:t>
      </w:r>
      <w:r>
        <w:rPr>
          <w:rFonts w:hint="eastAsia"/>
        </w:rPr>
        <w:t>1</w:t>
      </w:r>
      <w:r>
        <w:rPr>
          <w:rFonts w:hint="eastAsia"/>
        </w:rPr>
        <w:t>）</w:t>
      </w:r>
      <w:r>
        <w:t>一个进程当前正在使用的逻辑页面集合，可表示为二元函数</w:t>
      </w:r>
      <w:r>
        <w:t xml:space="preserve"> W(t,△</w:t>
      </w:r>
      <w:r>
        <w:rPr>
          <w:rFonts w:hint="eastAsia"/>
        </w:rPr>
        <w:t>)</w:t>
      </w:r>
      <w:r>
        <w:rPr>
          <w:rFonts w:hint="eastAsia"/>
        </w:rPr>
        <w:t>。</w:t>
      </w:r>
    </w:p>
    <w:p w14:paraId="299CF8E2" w14:textId="77777777" w:rsidR="0001735F" w:rsidRDefault="0001735F" w:rsidP="0001735F">
      <w:r>
        <w:rPr>
          <w:rFonts w:hint="eastAsia"/>
        </w:rPr>
        <w:t>（</w:t>
      </w:r>
      <w:r>
        <w:rPr>
          <w:rFonts w:hint="eastAsia"/>
        </w:rPr>
        <w:t>2</w:t>
      </w:r>
      <w:r>
        <w:rPr>
          <w:rFonts w:hint="eastAsia"/>
        </w:rPr>
        <w:t>）</w:t>
      </w:r>
      <w:r>
        <w:t>W(t,△</w:t>
      </w:r>
      <w:r>
        <w:rPr>
          <w:rFonts w:hint="eastAsia"/>
        </w:rPr>
        <w:t>)</w:t>
      </w:r>
    </w:p>
    <w:p w14:paraId="0604C827" w14:textId="77777777" w:rsidR="0001735F" w:rsidRDefault="0001735F" w:rsidP="0001735F">
      <w:pPr>
        <w:numPr>
          <w:ilvl w:val="0"/>
          <w:numId w:val="8"/>
        </w:numPr>
      </w:pPr>
      <w:r>
        <w:rPr>
          <w:rFonts w:hint="eastAsia"/>
        </w:rPr>
        <w:t xml:space="preserve">t </w:t>
      </w:r>
      <w:r>
        <w:rPr>
          <w:rFonts w:hint="eastAsia"/>
        </w:rPr>
        <w:t>是当前的执行时刻</w:t>
      </w:r>
    </w:p>
    <w:p w14:paraId="007F2FAD" w14:textId="77777777" w:rsidR="0001735F" w:rsidRDefault="0001735F" w:rsidP="0001735F">
      <w:pPr>
        <w:numPr>
          <w:ilvl w:val="0"/>
          <w:numId w:val="8"/>
        </w:numPr>
      </w:pPr>
      <w:r>
        <w:rPr>
          <w:rFonts w:hint="eastAsia"/>
        </w:rPr>
        <w:t>△</w:t>
      </w:r>
      <w:r>
        <w:rPr>
          <w:rFonts w:hint="eastAsia"/>
        </w:rPr>
        <w:t xml:space="preserve"> </w:t>
      </w:r>
      <w:r>
        <w:rPr>
          <w:rFonts w:hint="eastAsia"/>
        </w:rPr>
        <w:t>称为工作集窗口，即一个定长的页面访问时间窗口</w:t>
      </w:r>
    </w:p>
    <w:p w14:paraId="2A54B978" w14:textId="77777777" w:rsidR="0001735F" w:rsidRDefault="0001735F" w:rsidP="0001735F">
      <w:pPr>
        <w:numPr>
          <w:ilvl w:val="0"/>
          <w:numId w:val="8"/>
        </w:numPr>
      </w:pPr>
      <w:r>
        <w:rPr>
          <w:rFonts w:hint="eastAsia"/>
        </w:rPr>
        <w:t>W(t,</w:t>
      </w:r>
      <w:r>
        <w:rPr>
          <w:rFonts w:hint="eastAsia"/>
        </w:rPr>
        <w:t>△</w:t>
      </w:r>
      <w:r>
        <w:rPr>
          <w:rFonts w:hint="eastAsia"/>
        </w:rPr>
        <w:t xml:space="preserve">) </w:t>
      </w:r>
      <w:r>
        <w:rPr>
          <w:rFonts w:hint="eastAsia"/>
        </w:rPr>
        <w:t>是指在当前时刻</w:t>
      </w:r>
      <w:r>
        <w:rPr>
          <w:rFonts w:hint="eastAsia"/>
        </w:rPr>
        <w:t xml:space="preserve"> t </w:t>
      </w:r>
      <w:r>
        <w:rPr>
          <w:rFonts w:hint="eastAsia"/>
        </w:rPr>
        <w:t>前的</w:t>
      </w:r>
      <w:r>
        <w:rPr>
          <w:rFonts w:hint="eastAsia"/>
        </w:rPr>
        <w:t xml:space="preserve"> </w:t>
      </w:r>
      <w:r>
        <w:rPr>
          <w:rFonts w:hint="eastAsia"/>
        </w:rPr>
        <w:t>△</w:t>
      </w:r>
      <w:r>
        <w:rPr>
          <w:rFonts w:hint="eastAsia"/>
        </w:rPr>
        <w:t xml:space="preserve"> </w:t>
      </w:r>
      <w:r>
        <w:rPr>
          <w:rFonts w:hint="eastAsia"/>
        </w:rPr>
        <w:t>时间窗口中的所有访问页面所组成的集合</w:t>
      </w:r>
    </w:p>
    <w:p w14:paraId="0F5BFE39" w14:textId="77777777" w:rsidR="0001735F" w:rsidRDefault="0001735F" w:rsidP="0001735F">
      <w:pPr>
        <w:numPr>
          <w:ilvl w:val="0"/>
          <w:numId w:val="8"/>
        </w:numPr>
      </w:pPr>
      <w:r>
        <w:rPr>
          <w:rFonts w:hint="eastAsia"/>
        </w:rPr>
        <w:t>|W(t,</w:t>
      </w:r>
      <w:r>
        <w:rPr>
          <w:rFonts w:hint="eastAsia"/>
        </w:rPr>
        <w:t>△</w:t>
      </w:r>
      <w:r>
        <w:rPr>
          <w:rFonts w:hint="eastAsia"/>
        </w:rPr>
        <w:t xml:space="preserve">)| </w:t>
      </w:r>
      <w:r>
        <w:rPr>
          <w:rFonts w:hint="eastAsia"/>
        </w:rPr>
        <w:t>指工作集的大小，即页面数目</w:t>
      </w:r>
    </w:p>
    <w:p w14:paraId="4653FB6F" w14:textId="69222E80" w:rsidR="006C63A3" w:rsidRPr="0001735F" w:rsidRDefault="006C63A3" w:rsidP="0001735F">
      <w:pPr>
        <w:rPr>
          <w:b/>
          <w:bCs/>
        </w:rPr>
      </w:pPr>
    </w:p>
    <w:sectPr w:rsidR="006C63A3" w:rsidRPr="000173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13360" w14:textId="77777777" w:rsidR="007B326C" w:rsidRDefault="007B326C" w:rsidP="003C674D">
      <w:r>
        <w:separator/>
      </w:r>
    </w:p>
  </w:endnote>
  <w:endnote w:type="continuationSeparator" w:id="0">
    <w:p w14:paraId="7255CFB8" w14:textId="77777777" w:rsidR="007B326C" w:rsidRDefault="007B326C" w:rsidP="003C6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8ED26" w14:textId="77777777" w:rsidR="007B326C" w:rsidRDefault="007B326C" w:rsidP="003C674D">
      <w:r>
        <w:separator/>
      </w:r>
    </w:p>
  </w:footnote>
  <w:footnote w:type="continuationSeparator" w:id="0">
    <w:p w14:paraId="07848E7D" w14:textId="77777777" w:rsidR="007B326C" w:rsidRDefault="007B326C" w:rsidP="003C6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C058C6"/>
    <w:multiLevelType w:val="singleLevel"/>
    <w:tmpl w:val="87C058C6"/>
    <w:lvl w:ilvl="0">
      <w:start w:val="1"/>
      <w:numFmt w:val="bullet"/>
      <w:lvlText w:val=""/>
      <w:lvlJc w:val="left"/>
      <w:pPr>
        <w:ind w:left="420" w:hanging="420"/>
      </w:pPr>
      <w:rPr>
        <w:rFonts w:ascii="Wingdings" w:hAnsi="Wingdings" w:hint="default"/>
      </w:rPr>
    </w:lvl>
  </w:abstractNum>
  <w:abstractNum w:abstractNumId="1" w15:restartNumberingAfterBreak="0">
    <w:nsid w:val="0A880EA2"/>
    <w:multiLevelType w:val="singleLevel"/>
    <w:tmpl w:val="0A880EA2"/>
    <w:lvl w:ilvl="0">
      <w:start w:val="1"/>
      <w:numFmt w:val="bullet"/>
      <w:lvlText w:val=""/>
      <w:lvlJc w:val="left"/>
      <w:pPr>
        <w:ind w:left="420" w:hanging="420"/>
      </w:pPr>
      <w:rPr>
        <w:rFonts w:ascii="Wingdings" w:hAnsi="Wingdings" w:hint="default"/>
      </w:rPr>
    </w:lvl>
  </w:abstractNum>
  <w:abstractNum w:abstractNumId="2" w15:restartNumberingAfterBreak="0">
    <w:nsid w:val="0E3ECB95"/>
    <w:multiLevelType w:val="singleLevel"/>
    <w:tmpl w:val="0E3ECB95"/>
    <w:lvl w:ilvl="0">
      <w:start w:val="1"/>
      <w:numFmt w:val="decimal"/>
      <w:suff w:val="nothing"/>
      <w:lvlText w:val="%1）"/>
      <w:lvlJc w:val="left"/>
    </w:lvl>
  </w:abstractNum>
  <w:abstractNum w:abstractNumId="3" w15:restartNumberingAfterBreak="0">
    <w:nsid w:val="15D1F8EC"/>
    <w:multiLevelType w:val="singleLevel"/>
    <w:tmpl w:val="15D1F8EC"/>
    <w:lvl w:ilvl="0">
      <w:start w:val="1"/>
      <w:numFmt w:val="decimal"/>
      <w:suff w:val="nothing"/>
      <w:lvlText w:val="%1）"/>
      <w:lvlJc w:val="left"/>
    </w:lvl>
  </w:abstractNum>
  <w:abstractNum w:abstractNumId="4" w15:restartNumberingAfterBreak="0">
    <w:nsid w:val="265F9625"/>
    <w:multiLevelType w:val="singleLevel"/>
    <w:tmpl w:val="265F9625"/>
    <w:lvl w:ilvl="0">
      <w:start w:val="1"/>
      <w:numFmt w:val="decimal"/>
      <w:lvlText w:val="%1."/>
      <w:lvlJc w:val="left"/>
      <w:pPr>
        <w:tabs>
          <w:tab w:val="left" w:pos="312"/>
        </w:tabs>
      </w:pPr>
    </w:lvl>
  </w:abstractNum>
  <w:abstractNum w:abstractNumId="5" w15:restartNumberingAfterBreak="0">
    <w:nsid w:val="29E0291D"/>
    <w:multiLevelType w:val="singleLevel"/>
    <w:tmpl w:val="29E0291D"/>
    <w:lvl w:ilvl="0">
      <w:start w:val="1"/>
      <w:numFmt w:val="decimal"/>
      <w:suff w:val="nothing"/>
      <w:lvlText w:val="（%1）"/>
      <w:lvlJc w:val="left"/>
    </w:lvl>
  </w:abstractNum>
  <w:abstractNum w:abstractNumId="6" w15:restartNumberingAfterBreak="0">
    <w:nsid w:val="456E5E47"/>
    <w:multiLevelType w:val="hybridMultilevel"/>
    <w:tmpl w:val="330EEF06"/>
    <w:lvl w:ilvl="0" w:tplc="DB8AF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3065A9"/>
    <w:multiLevelType w:val="singleLevel"/>
    <w:tmpl w:val="663065A9"/>
    <w:lvl w:ilvl="0">
      <w:start w:val="1"/>
      <w:numFmt w:val="bullet"/>
      <w:lvlText w:val=""/>
      <w:lvlJc w:val="left"/>
      <w:pPr>
        <w:ind w:left="420" w:hanging="420"/>
      </w:pPr>
      <w:rPr>
        <w:rFonts w:ascii="Wingdings" w:hAnsi="Wingdings" w:hint="default"/>
      </w:rPr>
    </w:lvl>
  </w:abstractNum>
  <w:abstractNum w:abstractNumId="8" w15:restartNumberingAfterBreak="0">
    <w:nsid w:val="6713F5D5"/>
    <w:multiLevelType w:val="singleLevel"/>
    <w:tmpl w:val="04090011"/>
    <w:lvl w:ilvl="0">
      <w:start w:val="1"/>
      <w:numFmt w:val="decimal"/>
      <w:lvlText w:val="%1)"/>
      <w:lvlJc w:val="left"/>
      <w:pPr>
        <w:ind w:left="420" w:hanging="420"/>
      </w:pPr>
    </w:lvl>
  </w:abstractNum>
  <w:num w:numId="1">
    <w:abstractNumId w:val="4"/>
  </w:num>
  <w:num w:numId="2">
    <w:abstractNumId w:val="8"/>
  </w:num>
  <w:num w:numId="3">
    <w:abstractNumId w:val="7"/>
  </w:num>
  <w:num w:numId="4">
    <w:abstractNumId w:val="5"/>
  </w:num>
  <w:num w:numId="5">
    <w:abstractNumId w:val="2"/>
  </w:num>
  <w:num w:numId="6">
    <w:abstractNumId w:val="1"/>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63A3"/>
    <w:rsid w:val="0001735F"/>
    <w:rsid w:val="000C0ECA"/>
    <w:rsid w:val="0015695A"/>
    <w:rsid w:val="00305B0A"/>
    <w:rsid w:val="00320722"/>
    <w:rsid w:val="003C674D"/>
    <w:rsid w:val="0057462C"/>
    <w:rsid w:val="006C63A3"/>
    <w:rsid w:val="006E4231"/>
    <w:rsid w:val="00786301"/>
    <w:rsid w:val="007A1090"/>
    <w:rsid w:val="007B326C"/>
    <w:rsid w:val="00834375"/>
    <w:rsid w:val="00871CF1"/>
    <w:rsid w:val="00941018"/>
    <w:rsid w:val="00950425"/>
    <w:rsid w:val="00990E87"/>
    <w:rsid w:val="00B00CEF"/>
    <w:rsid w:val="00BF2E00"/>
    <w:rsid w:val="00C52773"/>
    <w:rsid w:val="00C951D2"/>
    <w:rsid w:val="00D744DF"/>
    <w:rsid w:val="00E80173"/>
    <w:rsid w:val="0CD51B89"/>
    <w:rsid w:val="12180EAE"/>
    <w:rsid w:val="157824E2"/>
    <w:rsid w:val="20372699"/>
    <w:rsid w:val="21C2775C"/>
    <w:rsid w:val="2CCB3C9C"/>
    <w:rsid w:val="2DC74E87"/>
    <w:rsid w:val="3C5D3DEF"/>
    <w:rsid w:val="3CBF163C"/>
    <w:rsid w:val="468A7F39"/>
    <w:rsid w:val="57BF2EA3"/>
    <w:rsid w:val="5A6C5021"/>
    <w:rsid w:val="5BD96297"/>
    <w:rsid w:val="713618FB"/>
    <w:rsid w:val="7AC42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45E6D4"/>
  <w15:docId w15:val="{F07F64C7-8EF9-48AD-8AB9-150DD62EC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rsid w:val="00871CF1"/>
    <w:pPr>
      <w:keepNext/>
      <w:keepLines/>
      <w:spacing w:before="260" w:after="260" w:line="413" w:lineRule="auto"/>
      <w:outlineLvl w:val="1"/>
    </w:pPr>
    <w:rPr>
      <w:rFonts w:ascii="Arial" w:eastAsia="黑体" w:hAnsi="Arial"/>
      <w:sz w:val="32"/>
    </w:rPr>
  </w:style>
  <w:style w:type="paragraph" w:styleId="3">
    <w:name w:val="heading 3"/>
    <w:basedOn w:val="a"/>
    <w:next w:val="a"/>
    <w:unhideWhenUsed/>
    <w:qFormat/>
    <w:rsid w:val="00871CF1"/>
    <w:pPr>
      <w:keepNext/>
      <w:keepLines/>
      <w:spacing w:before="260" w:after="260" w:line="413" w:lineRule="auto"/>
      <w:outlineLvl w:val="2"/>
    </w:pPr>
    <w:rPr>
      <w:sz w:val="30"/>
    </w:rPr>
  </w:style>
  <w:style w:type="paragraph" w:styleId="4">
    <w:name w:val="heading 4"/>
    <w:basedOn w:val="a"/>
    <w:next w:val="a"/>
    <w:link w:val="40"/>
    <w:unhideWhenUsed/>
    <w:qFormat/>
    <w:rsid w:val="006E42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character" w:styleId="a6">
    <w:name w:val="Strong"/>
    <w:basedOn w:val="a0"/>
    <w:uiPriority w:val="22"/>
    <w:qFormat/>
    <w:rPr>
      <w:b/>
    </w:rPr>
  </w:style>
  <w:style w:type="paragraph" w:styleId="a7">
    <w:name w:val="List Paragraph"/>
    <w:basedOn w:val="a"/>
    <w:uiPriority w:val="99"/>
    <w:rsid w:val="00834375"/>
    <w:pPr>
      <w:ind w:firstLineChars="200" w:firstLine="420"/>
    </w:pPr>
  </w:style>
  <w:style w:type="character" w:customStyle="1" w:styleId="40">
    <w:name w:val="标题 4 字符"/>
    <w:basedOn w:val="a0"/>
    <w:link w:val="4"/>
    <w:rsid w:val="006E4231"/>
    <w:rPr>
      <w:rFonts w:asciiTheme="majorHAnsi" w:eastAsiaTheme="majorEastAsia" w:hAnsiTheme="majorHAnsi" w:cstheme="majorBidi"/>
      <w:b/>
      <w:bCs/>
      <w:kern w:val="2"/>
      <w:sz w:val="28"/>
      <w:szCs w:val="28"/>
    </w:rPr>
  </w:style>
  <w:style w:type="paragraph" w:styleId="a8">
    <w:name w:val="Title"/>
    <w:basedOn w:val="a"/>
    <w:next w:val="a"/>
    <w:link w:val="a9"/>
    <w:qFormat/>
    <w:rsid w:val="006E423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6E4231"/>
    <w:rPr>
      <w:rFonts w:asciiTheme="majorHAnsi" w:eastAsiaTheme="majorEastAsia" w:hAnsiTheme="majorHAnsi" w:cstheme="majorBidi"/>
      <w:b/>
      <w:bCs/>
      <w:kern w:val="2"/>
      <w:sz w:val="32"/>
      <w:szCs w:val="32"/>
    </w:rPr>
  </w:style>
  <w:style w:type="paragraph" w:styleId="aa">
    <w:name w:val="caption"/>
    <w:basedOn w:val="a"/>
    <w:next w:val="a"/>
    <w:semiHidden/>
    <w:unhideWhenUsed/>
    <w:qFormat/>
    <w:rsid w:val="0001735F"/>
    <w:rPr>
      <w:rFonts w:ascii="Arial" w:eastAsia="黑体" w:hAnsi="Arial"/>
      <w:sz w:val="20"/>
    </w:rPr>
  </w:style>
  <w:style w:type="character" w:styleId="ab">
    <w:name w:val="Hyperlink"/>
    <w:basedOn w:val="a0"/>
    <w:rsid w:val="00C951D2"/>
    <w:rPr>
      <w:color w:val="0563C1" w:themeColor="hyperlink"/>
      <w:u w:val="single"/>
    </w:rPr>
  </w:style>
  <w:style w:type="character" w:styleId="ac">
    <w:name w:val="Unresolved Mention"/>
    <w:basedOn w:val="a0"/>
    <w:uiPriority w:val="99"/>
    <w:semiHidden/>
    <w:unhideWhenUsed/>
    <w:rsid w:val="00C95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blog.csdn.net/xiaolongwoaini99/article/details/100105504"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3C31223-2CB9-4042-9CE3-5CDAF51F3E9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19</Pages>
  <Words>1498</Words>
  <Characters>8541</Characters>
  <Application>Microsoft Office Word</Application>
  <DocSecurity>0</DocSecurity>
  <Lines>71</Lines>
  <Paragraphs>20</Paragraphs>
  <ScaleCrop>false</ScaleCrop>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文博</cp:lastModifiedBy>
  <cp:revision>5</cp:revision>
  <dcterms:created xsi:type="dcterms:W3CDTF">2014-10-29T12:08:00Z</dcterms:created>
  <dcterms:modified xsi:type="dcterms:W3CDTF">2021-04-01T10:53:00Z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