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EVALUAR PRÉSTAMO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  <w:br w:type="textWrapping"/>
            </w:r>
            <w:r w:rsidDel="00000000" w:rsidR="00000000" w:rsidRPr="00000000">
              <w:rPr>
                <w:rtl w:val="0"/>
              </w:rPr>
              <w:t xml:space="preserve">RF 13 – Evaluar la experiencia del préstamo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al operador evaluar el comportamiento del usuario al finalizar un préstamo, usando un sistema de calificación de 1 a 5 estrellas. La calificación se basa en el cumplimiento de las normas del servicio: respeto del tiempo máximo de uso, cuidado de la bicicleta y devolución correcta en la estación autorizada. Esta evaluación queda registrada y puede ser consultada posteriormente para detectar patrones de buen o mal uso. El puntaje puede ser visualizado por el usuario después de tener más de 3 viajes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préstamo debe haber sido devuelto.</w:t>
              <w:br w:type="textWrapping"/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operador debe estar autenticado en el sistema.</w:t>
              <w:br w:type="textWrapping"/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préstamo debe estar en estado “finalizado” y no haber sido evaluado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operador inicia sesión en el sistema.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Accede al módulo de gestión de préstamos.</w:t>
              <w:br w:type="textWrapping"/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Filtra los préstamos finalizados sin evaluación.</w:t>
              <w:br w:type="textWrapping"/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Selecciona un préstamo para evaluar.</w:t>
              <w:br w:type="textWrapping"/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información relevante del préstamo (usuario, duración, hora, estado de la bicicleta).</w:t>
              <w:br w:type="textWrapping"/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operador selecciona una calificación entre 1 y 5 estrellas, según el comportamiento del usuario.</w:t>
              <w:br w:type="textWrapping"/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Puede incluir un comentario opcional.</w:t>
              <w:br w:type="textWrapping"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operador confirma la evaluación.</w:t>
              <w:br w:type="textWrapping"/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registra la evaluación junto con la calificación y comentario.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préstamo queda evaluado y registrado en el sistema.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calificación se asocia al historial del usuario y puede influir en rankings o sanciones futuras.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ver su puntaje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genera un log de la evaluación.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puede definir criterios de calificación orientadores para los operadores.</w:t>
              <w:br w:type="textWrapping"/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Las calificaciones muy bajas pueden disparar una alerta interna o requerir justificación adicional.</w:t>
              <w:br w:type="textWrapping"/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Este caso de uso se relaciona con el historial de préstamos y puede cruzarse con reportes de incidentes.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