
<file path=META-INF/manifest.xml><?xml version="1.0" encoding="utf-8"?>
<manifest:manifest xmlns:manifest="urn:oasis:names:tc:opendocument:xmlns:manifest:1.0" xmlns:loext="urn:org:documentfoundation:names:experimental:office:xmlns:loext:1.0" manifest:version="1.3">
  <manifest:file-entry manifest:full-path="/" manifest:version="1.3" manifest:media-type="application/vnd.oasis.opendocument.text"/>
  <manifest:file-entry manifest:full-path="Configurations2/" manifest:media-type="application/vnd.sun.xml.ui.configuration"/>
  <manifest:file-entry manifest:full-path="manifest.rdf" manifest:media-type="application/rdf+xml"/>
  <manifest:file-entry manifest:full-path="styles.xml" manifest:media-type="text/xml"/>
  <manifest:file-entry manifest:full-path="meta.xml" manifest:media-type="text/xml"/>
  <manifest:file-entry manifest:full-path="settings.xml" manifest:media-type="text/xml"/>
  <manifest:file-entry manifest:full-path="content.xml" manifest:media-type="text/xml"/>
  <manifest:file-entry manifest:full-path="Thumbnails/thumbnail.png" manifest:media-type="image/png"/>
  <manifest:file-entry manifest:full-path="Pictures/100000010000037A0000020D3F1417214DF086D7.png" manifest:media-type="image/png"/>
</manifest:manifest>
</file>

<file path=content.xml><?xml version="1.0" encoding="utf-8"?>
<office:document-content xmlns:meta="urn:oasis:names:tc:opendocument:xmlns:meta:1.0" xmlns:office="urn:oasis:names:tc:opendocument:xmlns:office:1.0" xmlns:fo="urn:oasis:names:tc:opendocument:xmlns:xsl-fo-compatible:1.0" xmlns:ooo="http://openoffice.org/2004/office" xmlns:xlink="http://www.w3.org/1999/xlink" xmlns:dc="http://purl.org/dc/elements/1.1/" xmlns:style="urn:oasis:names:tc:opendocument:xmlns:style:1.0" xmlns:text="urn:oasis:names:tc:opendocument:xmlns:text:1.0" xmlns:draw="urn:oasis:names:tc:opendocument:xmlns:drawing:1.0" xmlns:dr3d="urn:oasis:names:tc:opendocument:xmlns:dr3d:1.0" xmlns:svg="urn:oasis:names:tc:opendocument:xmlns:svg-compatible:1.0" xmlns:chart="urn:oasis:names:tc:opendocument:xmlns:chart:1.0" xmlns:rpt="http://openoffice.org/2005/report" xmlns:table="urn:oasis:names:tc:opendocument:xmlns:table:1.0" xmlns:number="urn:oasis:names:tc:opendocument:xmlns:datastyle:1.0" xmlns:ooow="http://openoffice.org/2004/writer" xmlns:oooc="http://openoffice.org/2004/calc" xmlns:of="urn:oasis:names:tc:opendocument:xmlns:of:1.2" xmlns:tableooo="http://openoffice.org/2009/table" xmlns:calcext="urn:org:documentfoundation:names:experimental:calc:xmlns:calcext:1.0" xmlns:drawooo="http://openoffice.org/2010/draw" xmlns:loext="urn:org:documentfoundation:names:experimental:office:xmlns:loext:1.0" xmlns:field="urn:openoffice:names:experimental:ooo-ms-interop:xmlns:field:1.0" xmlns:math="http://www.w3.org/1998/Math/MathML" xmlns:form="urn:oasis:names:tc:opendocument:xmlns:form:1.0" xmlns:script="urn:oasis:names:tc:opendocument:xmlns:script:1.0" xmlns:dom="http://www.w3.org/2001/xml-events" xmlns:xforms="http://www.w3.org/2002/xforms" xmlns:xsd="http://www.w3.org/2001/XMLSchema" xmlns:xsi="http://www.w3.org/2001/XMLSchema-instance" xmlns:formx="urn:openoffice:names:experimental:ooxml-odf-interop:xmlns:form:1.0" xmlns:xhtml="http://www.w3.org/1999/xhtml" xmlns:grddl="http://www.w3.org/2003/g/data-view#" xmlns:css3t="http://www.w3.org/TR/css3-text/" xmlns:officeooo="http://openoffice.org/2009/office" office:version="1.3">
  <office:scripts/>
  <office:font-face-decls>
    <style:font-face style:name="Arial" svg:font-family="Arial" style:font-family-generic="swiss"/>
    <style:font-face style:name="Arial1" svg:font-family="Arial" style:font-family-generic="system" style:font-pitch="variable"/>
    <style:font-face style:name="Liberation Sans" svg:font-family="'Liberation Sans'" style:font-family-generic="swiss" style:font-pitch="variable"/>
    <style:font-face style:name="Liberation Serif" svg:font-family="'Liberation Serif'" style:font-family-generic="roman" style:font-pitch="variable"/>
    <style:font-face style:name="Microsoft YaHei" svg:font-family="'Microsoft YaHei'" style:font-family-generic="system" style:font-pitch="variable"/>
    <style:font-face style:name="NSimSun" svg:font-family="NSimSun" style:font-family-generic="system" style:font-pitch="variable"/>
  </office:font-face-decls>
  <office:automatic-styles>
    <style:style style:name="P1" style:family="paragraph" style:parent-style-name="Standard">
      <style:text-properties officeooo:rsid="000ef8a8" officeooo:paragraph-rsid="001bf3a9"/>
    </style:style>
    <style:style style:name="P2" style:family="paragraph" style:parent-style-name="Standard">
      <style:text-properties officeooo:rsid="000c2d77" officeooo:paragraph-rsid="001bf3a9"/>
    </style:style>
    <style:style style:name="P3" style:family="paragraph" style:parent-style-name="Standard">
      <style:text-properties officeooo:rsid="000b1258" officeooo:paragraph-rsid="001bf3a9"/>
    </style:style>
    <style:style style:name="P4" style:family="paragraph" style:parent-style-name="Standard">
      <style:text-properties officeooo:rsid="000b3893" officeooo:paragraph-rsid="001bf3a9"/>
    </style:style>
    <style:style style:name="P5" style:family="paragraph" style:parent-style-name="Standard">
      <style:text-properties officeooo:rsid="0013b17b" officeooo:paragraph-rsid="001bf3a9"/>
    </style:style>
    <style:style style:name="P6" style:family="paragraph" style:parent-style-name="Standard">
      <style:text-properties officeooo:rsid="000d266a" officeooo:paragraph-rsid="001bf3a9"/>
    </style:style>
    <style:style style:name="P7" style:family="paragraph" style:parent-style-name="Standard">
      <style:text-properties officeooo:paragraph-rsid="001bf3a9"/>
    </style:style>
    <style:style style:name="T1" style:family="text">
      <style:text-properties officeooo:rsid="0009a5a2"/>
    </style:style>
    <style:style style:name="T2" style:family="text">
      <style:text-properties officeooo:rsid="000ac202"/>
    </style:style>
    <style:style style:name="T3" style:family="text">
      <style:text-properties officeooo:rsid="000c01ab"/>
    </style:style>
    <style:style style:name="T4" style:family="text">
      <style:text-properties officeooo:rsid="000b1258"/>
    </style:style>
    <style:style style:name="T5" style:family="text">
      <style:text-properties officeooo:rsid="000ef8a8"/>
    </style:style>
    <style:style style:name="T6" style:family="text">
      <style:text-properties officeooo:rsid="000b3893"/>
    </style:style>
    <style:style style:name="T7" style:family="text">
      <style:text-properties officeooo:rsid="000d266a"/>
    </style:style>
    <style:style style:name="T8" style:family="text">
      <style:text-properties officeooo:rsid="00107f94"/>
    </style:style>
    <style:style style:name="T9" style:family="text">
      <style:text-properties officeooo:rsid="00105839"/>
    </style:style>
    <style:style style:name="fr1" style:family="graphic" style:parent-style-name="Graphics">
      <style:graphic-properties style:vertical-pos="from-top" style:vertical-rel="paragraph" style:horizontal-pos="from-left" style:horizontal-rel="paragraph" style:mirror="none" fo:clip="rect(0in, 0in, 0in, 0in)" draw:luminance="0%" draw:contrast="0%" draw:red="0%" draw:green="0%" draw:blue="0%" draw:gamma="100%" draw:color-inversion="false" draw:image-opacity="100%" draw:color-mode="standard"/>
    </style:style>
  </office:automatic-styles>
  <office:body>
    <office:text text:use-soft-page-breaks="true">
      <text:sequence-decls>
        <text:sequence-decl text:display-outline-level="0" text:name="Illustration"/>
        <text:sequence-decl text:display-outline-level="0" text:name="Table"/>
        <text:sequence-decl text:display-outline-level="0" text:name="Text"/>
        <text:sequence-decl text:display-outline-level="0" text:name="Drawing"/>
        <text:sequence-decl text:display-outline-level="0" text:name="Figure"/>
      </text:sequence-decls>
      <text:p text:style-name="P7">
        Lab 1-
        <text:span text:style-name="T1">4</text:span>
      </text:p>
      <text:p text:style-name="P7"/>
      <text:p text:style-name="P7">
        1) 
        <text:span text:style-name="T2">VirusTotal Results </text:span>
        <text:span text:style-name="T3">for Lab01-0</text:span>
        <text:span text:style-name="T1">4</text:span>
        <text:span text:style-name="T3">.exe</text:span>
        <text:span text:style-name="T2">:</text:span>
      </text:p>
      <text:p text:style-name="P2">Matched multiple signatures </text:p>
      <text:p text:style-name="P7">
        <text:span text:style-name="T4">MD5 hash: </text:span>
        625ac05fd47adc3c63700c3b30de79ab 
      </text:p>
      <text:p text:style-name="P3">PeiD compiler listed: C++</text:p>
      <text:p text:style-name="P3"/>
      <text:p text:style-name="P7"/>
      <text:p text:style-name="P7">
        <draw:frame draw:style-name="fr1" draw:name="Image1" text:anchor-type="char" svg:x="-0.3181in" svg:y="0.0728in" svg:width="3.9252in" svg:height="2.3154in" draw:z-index="0">
          <draw:image xlink:href="Pictures/100000010000037A0000020D3F1417214DF086D7.png" xlink:type="simple" xlink:show="embed" xlink:actuate="onLoad" draw:mime-type="image/png"/>
        </draw:frame>
        2) 
        <text:span text:style-name="T3">Indicators file was packed/obfuscated:</text:span>
      </text:p>
      <text:p text:style-name="P4"/>
      <text:p text:style-name="P7"/>
      <text:p text:style-name="P4">PEView and PeiD show this to be a possible GUI program</text:p>
      <text:p text:style-name="P5"/>
      <text:p text:style-name="P4">
        <text:span text:style-name="T5">3) </text:span>
        Compiled: 2019/08/30 at 22:26:59
      </text:p>
      <text:p text:style-name="P7"/>
      <text:p text:style-name="P7"/>
      <text:p text:style-name="P7"/>
      <text:p text:style-name="P7"/>
      <text:p text:style-name="P7"/>
      <text:p text:style-name="P7"/>
      <text:p text:style-name="P7">
        <text:span text:style-name="T5">4</text:span>
        ) 
        <text:span text:style-name="T6">Functions appear to indicate that it will possibly use the tmp directory to store files. It will also attempt to escalate privileges or add itself as a privileged </text:span>
        <text:span text:style-name="T5">executable. Strings shows us possible name of program it will run as ( </text:span>
        <text:span text:style-name="T7">wupdmgr.exe, winup.exe </text:span>
        <text:span text:style-name="T5">(possibly to download file?))</text:span>
      </text:p>
      <text:p text:style-name="P3">Imported functions:</text:p>
      <text:p text:style-name="P7"/>
      <text:p text:style-name="P3">From Kernel32.dll</text:p>
      <text:p text:style-name="P3">
        <text:tab/>
        CreateFileA
      </text:p>
      <text:p text:style-name="P3">
        <text:tab/>
        GetProcAddress
      </text:p>
      <text:p text:style-name="P3">
        <text:tab/>
        GetWindowsDirectoryA - Retrieves the path of the Windows directory. The Windows directory is the directory where some legacy applications store initialization and help files. New applications should not store files in the Windows directory; instead, they should store system-wide data in the application's installation directory, and user-specific data in the user's profile.
      </text:p>
      <text:p text:style-name="P3">
        <text:tab/>
        WriteFile
      </text:p>
      <text:p text:style-name="P3">
        <text:tab/>
        LoadLibraryA
      </text:p>
      <text:p text:style-name="P3">
        <text:tab/>
        *
        <text:span text:style-name="T5">LoadResource,FindResource – Use Resource Hacker to pivot</text:span>
      </text:p>
      <text:p text:style-name="P3">
        <text:tab/>
        GetTempPathA - Retrieves the path of the directory designated for temporary files.
      </text:p>
      <text:p text:style-name="P3">From Advapi32.dll</text:p>
      <text:p text:style-name="P3">
        <text:tab/>
        AdjustTokenPrivileges - function enables or disables privileges in the specified access token
      </text:p>
      <text:p text:style-name="P3">
        <text:tab/>
        LookupPrivilegeValueA
      </text:p>
      <text:p text:style-name="P3">
        <text:tab/>
        OpenProcessToken - 
        <text:s/>
        function opens the access token associated with a process
      </text:p>
      <text:p text:style-name="P3">
        <text:tab/>
      </text:p>
      <text:p text:style-name="P7"/>
      <text:p text:style-name="P7">
        <text:span text:style-name="T8">5</text:span>
        ) 
        <text:span text:style-name="T7">IOCs</text:span>
      </text:p>
      <text:p text:style-name="P7"/>
      <text:p text:style-name="P6">Host Based: </text:p>
      <text:p text:style-name="P6">
        <text:tab/>
        See executable
        <text:span text:style-name="T5">s</text:span>
         of winlogon.exe with debug privileges
      </text:p>
      <text:p text:style-name="P6">
        <text:tab/>
        See file called wupdmgr.exe in system32
      </text:p>
      <text:p text:style-name="P6">
        <text:tab/>
        See process called winup.exe
      </text:p>
      <text:p text:style-name="P6">
        <text:soft-page-break/>
        <text:tab/>
        <text:span text:style-name="T9">Temp directory shenanigans </text:span>
      </text:p>
      <text:p text:style-name="P6">Network Based:</text:p>
      <text:p text:style-name="P6">
        <text:tab/>
        DNS request to: 
        <text:a xlink:type="simple" xlink:href="http://www.practicalmalwareanalysis.com/updater.exe" text:style-name="Internet_20_link" text:visited-style-name="Visited_20_Internet_20_Link">http://www.practicalmalwareanalysis.com/updater.exe</text:a>
      </text:p>
      <text:p text:style-name="P6">
        <text:tab/>
        URLDownloadtoFileA
      </text:p>
      <text:p text:style-name="P6"/>
      <text:p text:style-name="P1">6) Resource Hacker</text:p>
      <text:p text:style-name="P1"/>
      <text:p text:style-name="P1">Resource Hacker shows a Windows executable stored in the resource section. Using Dep Walker, you can see the same URLDownloadtoFileA from Urlmon.dll (that I saw in strings)</text:p>
    </office:text>
  </office:body>
</office:document-content>
</file>

<file path=meta.xml><?xml version="1.0" encoding="utf-8"?>
<office:document-meta xmlns:grddl="http://www.w3.org/2003/g/data-view#" xmlns:meta="urn:oasis:names:tc:opendocument:xmlns:meta:1.0" xmlns:office="urn:oasis:names:tc:opendocument:xmlns:office:1.0" xmlns:ooo="http://openoffice.org/2004/office" xmlns:xlink="http://www.w3.org/1999/xlink" xmlns:dc="http://purl.org/dc/elements/1.1/" office:version="1.3">
  <office:meta>
    <meta:creation-date>2022-12-01T14:43:10.482000000</meta:creation-date>
    <dc:date>2022-12-01T14:43:28.643000000</dc:date>
    <meta:editing-duration>PT18S</meta:editing-duration>
    <meta:editing-cycles>1</meta:editing-cycles>
    <meta:document-statistic meta:table-count="0" meta:image-count="1" meta:object-count="0" meta:page-count="2" meta:paragraph-count="34" meta:word-count="251" meta:character-count="1837" meta:non-whitespace-character-count="1596"/>
    <meta:generator>LibreOffice/7.3.4.2$Windows_X86_64 LibreOffice_project/728fec16bd5f605073805c3c9e7c4212a0120dc5</meta:generator>
  </office:meta>
</office:document-meta>
</file>

<file path=settings.xml><?xml version="1.0" encoding="utf-8"?>
<office:document-settings xmlns:office="urn:oasis:names:tc:opendocument:xmlns:office:1.0" xmlns:ooo="http://openoffice.org/2004/office" xmlns:xlink="http://www.w3.org/1999/xlink" xmlns:config="urn:oasis:names:tc:opendocument:xmlns:config:1.0" office:version="1.3">
  <office:settings>
    <config:config-item-set config:name="ooo:view-settings">
      <config:config-item config:name="ViewAreaTop" config:type="long">0</config:config-item>
      <config:config-item config:name="ViewAreaLeft" config:type="long">0</config:config-item>
      <config:config-item config:name="ViewAreaWidth" config:type="long">32634</config:config-item>
      <config:config-item config:name="ViewAreaHeight" config:type="long">14695</config:config-item>
      <config:config-item config:name="ShowRedlineChanges" config:type="boolean">true</config:config-item>
      <config:config-item config:name="InBrowseMode" config:type="boolean">false</config:config-item>
      <config:config-item-map-indexed config:name="Views">
        <config:config-item-map-entry>
          <config:config-item config:name="ViewId" config:type="string">view2</config:config-item>
          <config:config-item config:name="ViewLeft" config:type="long">20948</config:config-item>
          <config:config-item config:name="ViewTop" config:type="long">34837</config:config-item>
          <config:config-item config:name="VisibleLeft" config:type="long">0</config:config-item>
          <config:config-item config:name="VisibleTop" config:type="long">0</config:config-item>
          <config:config-item config:name="VisibleRight" config:type="long">32632</config:config-item>
          <config:config-item config:name="VisibleBottom" config:type="long">14693</config:config-item>
          <config:config-item config:name="ZoomType" config:type="short">0</config:config-item>
          <config:config-item config:name="ViewLayoutColumns" config:type="short">1</config:config-item>
          <config:config-item config:name="ViewLayoutBookMode" config:type="boolean">false</config:config-item>
          <config:config-item config:name="ZoomFactor" config:type="short">120</config:config-item>
          <config:config-item config:name="IsSelectedFrame" config:type="boolean">false</config:config-item>
          <config:config-item config:name="KeepRatio" config:type="boolean">false</config:config-item>
          <config:config-item config:name="AnchoredTextOverflowLegacy" config:type="boolean">false</config:config-item>
        </config:config-item-map-entry>
      </config:config-item-map-indexed>
    </config:config-item-set>
    <config:config-item-set config:name="ooo:configuration-settings">
      <config:config-item config:name="ProtectForm" config:type="boolean">false</config:config-item>
      <config:config-item config:name="PrinterName" config:type="string"/>
      <config:config-item config:name="EmbeddedDatabaseName" config:type="string"/>
      <config:config-item config:name="CurrentDatabaseDataSource" config:type="string"/>
      <config:config-item config:name="LinkUpdateMode" config:type="short">1</config:config-item>
      <config:config-item config:name="AddParaTableSpacingAtStart" config:type="boolean">true</config:config-item>
      <config:config-item config:name="FloattableNomargins" config:type="boolean">false</config:config-item>
      <config:config-item config:name="UnbreakableNumberings" config:type="boolean">false</config:config-item>
      <config:config-item config:name="FieldAutoUpdate" config:type="boolean">true</config:config-item>
      <config:config-item config:name="AddVerticalFrameOffsets" config:type="boolean">false</config:config-item>
      <config:config-item config:name="BackgroundParaOverDrawings" config:type="boolean">false</config:config-item>
      <config:config-item config:name="AddParaTableSpacing" config:type="boolean">true</config:config-item>
      <config:config-item config:name="ChartAutoUpdate" config:type="boolean">true</config:config-item>
      <config:config-item config:name="CurrentDatabaseCommand" config:type="string"/>
      <config:config-item config:name="PrinterSetup" config:type="base64Binary"/>
      <config:config-item config:name="AlignTabStopPosition" config:type="boolean">true</config:config-item>
      <config:config-item config:name="PrinterPaperFromSetup" config:type="boolean">false</config:config-item>
      <config:config-item config:name="IsKernAsianPunctuation" config:type="boolean">false</config:config-item>
      <config:config-item config:name="CharacterCompressionType" config:type="short">0</config:config-item>
      <config:config-item config:name="ApplyUserData" config:type="boolean">true</config:config-item>
      <config:config-item config:name="DoNotJustifyLinesWithManualBreak" config:type="boolean">false</config:config-item>
      <config:config-item config:name="SaveThumbnail" config:type="boolean">true</config:config-item>
      <config:config-item config:name="SaveGlobalDocumentLinks" config:type="boolean">false</config:config-item>
      <config:config-item config:name="SmallCapsPercentage66" config:type="boolean">false</config:config-item>
      <config:config-item config:name="CurrentDatabaseCommandType" config:type="int">0</config:config-item>
      <config:config-item config:name="SaveVersionOnClose" config:type="boolean">false</config:config-item>
      <config:config-item config:name="UpdateFromTemplate" config:type="boolean">true</config:config-item>
      <config:config-item config:name="DoNotCaptureDrawObjsOnPage" config:type="boolean">false</config:config-item>
      <config:config-item config:name="UseFormerObjectPositioning" config:type="boolean">false</config:config-item>
      <config:config-item config:name="PrintSingleJobs" config:type="boolean">false</config:config-item>
      <config:config-item config:name="EmbedSystemFonts" config:type="boolean">false</config:config-item>
      <config:config-item config:name="PrinterIndependentLayout" config:type="string">high-resolution</config:config-item>
      <config:config-item config:name="IsLabelDocument" config:type="boolean">false</config:config-item>
      <config:config-item config:name="AddFrameOffsets" config:type="boolean">false</config:config-item>
      <config:config-item config:name="AddExternalLeading" config:type="boolean">true</config:config-item>
      <config:config-item config:name="MsWordCompMinLineHeightByFly" config:type="boolean">false</config:config-item>
      <config:config-item config:name="UseOldNumbering" config:type="boolean">false</config:config-item>
      <config:config-item config:name="OutlineLevelYieldsNumbering" config:type="boolean">false</config:config-item>
      <config:config-item config:name="DoNotResetParaAttrsForNumFont" config:type="boolean">false</config:config-item>
      <config:config-item config:name="IgnoreFirstLineIndentInNumbering" config:type="boolean">false</config:config-item>
      <config:config-item config:name="AllowPrintJobCancel" config:type="boolean">true</config:config-item>
      <config:config-item config:name="UseFormerLineSpacing" config:type="boolean">false</config:config-item>
      <config:config-item config:name="AddParaSpacingToTableCells" config:type="boolean">true</config:config-item>
      <config:config-item config:name="AddParaLineSpacingToTableCells" config:type="boolean">true</config:config-item>
      <config:config-item config:name="UseFormerTextWrapping" config:type="boolean">false</config:config-item>
      <config:config-item config:name="RedlineProtectionKey" config:type="base64Binary"/>
      <config:config-item config:name="ConsiderTextWrapOnObjPos" config:type="boolean">false</config:config-item>
      <config:config-item config:name="TableRowKeep" config:type="boolean">false</config:config-item>
      <config:config-item config:name="TabsRelativeToIndent" config:type="boolean">true</config:config-item>
      <config:config-item config:name="IgnoreTabsAndBlanksForLineCalculation" config:type="boolean">false</config:config-item>
      <config:config-item config:name="RsidRoot" config:type="int">1831849</config:config-item>
      <config:config-item config:name="LoadReadonly" config:type="boolean">false</config:config-item>
      <config:config-item config:name="ClipAsCharacterAnchoredWriterFlyFrames" config:type="boolean">false</config:config-item>
      <config:config-item config:name="UnxForceZeroExtLeading" config:type="boolean">false</config:config-item>
      <config:config-item config:name="UseOldPrinterMetrics" config:type="boolean">false</config:config-item>
      <config:config-item config:name="TabAtLeftIndentForParagraphsInList" config:type="boolean">false</config:config-item>
      <config:config-item config:name="Rsid" config:type="int">1831849</config:config-item>
      <config:config-item config:name="MsWordCompTrailingBlanks" config:type="boolean">false</config:config-item>
      <config:config-item config:name="MathBaselineAlignment" config:type="boolean">true</config:config-item>
      <config:config-item config:name="InvertBorderSpacing" config:type="boolean">false</config:config-item>
      <config:config-item config:name="CollapseEmptyCellPara" config:type="boolean">true</config:config-item>
      <config:config-item config:name="TabOverflow" config:type="boolean">true</config:config-item>
      <config:config-item config:name="StylesNoDefault" config:type="boolean">false</config:config-item>
      <config:config-item config:name="ClippedPictures" config:type="boolean">false</config:config-item>
      <config:config-item config:name="EmbedFonts" config:type="boolean">false</config:config-item>
      <config:config-item config:name="EmbedOnlyUsedFonts" config:type="boolean">false</config:config-item>
      <config:config-item config:name="EmbedLatinScriptFonts" config:type="boolean">true</config:config-item>
      <config:config-item config:name="EmbedAsianScriptFonts" config:type="boolean">true</config:config-item>
      <config:config-item config:name="EmptyDbFieldHidesPara" config:type="boolean">true</config:config-item>
      <config:config-item config:name="EmbedComplexScriptFonts" config:type="boolean">true</config:config-item>
      <config:config-item config:name="TabOverMargin" config:type="boolean">false</config:config-item>
      <config:config-item config:name="TabOverSpacing" config:type="boolean">false</config:config-item>
      <config:config-item config:name="TreatSingleColumnBreakAsPageBreak" config:type="boolean">false</config:config-item>
      <config:config-item config:name="SurroundTextWrapSmall" config:type="boolean">false</config:config-item>
      <config:config-item config:name="ApplyParagraphMarkFormatToNumbering" config:type="boolean">false</config:config-item>
      <config:config-item config:name="PropLineSpacingShrinksFirstLine" config:type="boolean">true</config:config-item>
      <config:config-item config:name="SubtractFlysAnchoredAtFlys" config:type="boolean">false</config:config-item>
      <config:config-item config:name="DisableOffPagePositioning" config:type="boolean">false</config:config-item>
      <config:config-item config:name="ContinuousEndnotes" config:type="boolean">false</config:config-item>
      <config:config-item config:name="ProtectBookmarks" config:type="boolean">false</config:config-item>
      <config:config-item config:name="ProtectFields" config:type="boolean">false</config:config-item>
      <config:config-item config:name="HeaderSpacingBelowLastPara" config:type="boolean">false</config:config-item>
      <config:config-item config:name="FrameAutowidthWithMorePara" config:type="boolean">false</config:config-item>
      <config:config-item config:name="GutterAtTop" config:type="boolean">false</config:config-item>
      <config:config-item config:name="FootnoteInColumnToPageEnd" config:type="boolean">true</config:config-item>
      <config:config-item config:name="PrintAnnotationMode" config:type="short">0</config:config-item>
      <config:config-item config:name="PrintGraphics" config:type="boolean">true</config:config-item>
      <config:config-item config:name="PrintBlackFonts" config:type="boolean">false</config:config-item>
      <config:config-item config:name="PrintLeftPages" config:type="boolean">true</config:config-item>
      <config:config-item config:name="PrintControls" config:type="boolean">true</config:config-item>
      <config:config-item config:name="PrintPageBackground" config:type="boolean">true</config:config-item>
      <config:config-item config:name="PrintTextPlaceholder" config:type="boolean">false</config:config-item>
      <config:config-item config:name="PrintDrawings" config:type="boolean">true</config:config-item>
      <config:config-item config:name="PrintHiddenText" config:type="boolean">false</config:config-item>
      <config:config-item config:name="PrintProspect" config:type="boolean">false</config:config-item>
      <config:config-item config:name="PrintTables" config:type="boolean">true</config:config-item>
      <config:config-item config:name="PrintProspectRTL" config:type="boolean">false</config:config-item>
      <config:config-item config:name="PrintReversed" config:type="boolean">false</config:config-item>
      <config:config-item config:name="PrintRightPages" config:type="boolean">true</config:config-item>
      <config:config-item config:name="PrintFaxName" config:type="string"/>
      <config:config-item config:name="PrintPaperFromSetup" config:type="boolean">false</config:config-item>
      <config:config-item config:name="PrintEmptyPages" config:type="boolean">true</config:config-item>
    </config:config-item-set>
  </office:settings>
</office:document-settings>
</file>

<file path=styles.xml><?xml version="1.0" encoding="utf-8"?>
<office:document-styles xmlns:meta="urn:oasis:names:tc:opendocument:xmlns:meta:1.0" xmlns:office="urn:oasis:names:tc:opendocument:xmlns:office:1.0" xmlns:fo="urn:oasis:names:tc:opendocument:xmlns:xsl-fo-compatible:1.0" xmlns:ooo="http://openoffice.org/2004/office" xmlns:xlink="http://www.w3.org/1999/xlink" xmlns:dc="http://purl.org/dc/elements/1.1/" xmlns:style="urn:oasis:names:tc:opendocument:xmlns:style:1.0" xmlns:text="urn:oasis:names:tc:opendocument:xmlns:text:1.0" xmlns:draw="urn:oasis:names:tc:opendocument:xmlns:drawing:1.0" xmlns:dr3d="urn:oasis:names:tc:opendocument:xmlns:dr3d:1.0" xmlns:svg="urn:oasis:names:tc:opendocument:xmlns:svg-compatible:1.0" xmlns:chart="urn:oasis:names:tc:opendocument:xmlns:chart:1.0" xmlns:rpt="http://openoffice.org/2005/report" xmlns:table="urn:oasis:names:tc:opendocument:xmlns:table:1.0" xmlns:number="urn:oasis:names:tc:opendocument:xmlns:datastyle:1.0" xmlns:ooow="http://openoffice.org/2004/writer" xmlns:oooc="http://openoffice.org/2004/calc" xmlns:of="urn:oasis:names:tc:opendocument:xmlns:of:1.2" xmlns:tableooo="http://openoffice.org/2009/table" xmlns:calcext="urn:org:documentfoundation:names:experimental:calc:xmlns:calcext:1.0" xmlns:drawooo="http://openoffice.org/2010/draw" xmlns:loext="urn:org:documentfoundation:names:experimental:office:xmlns:loext:1.0" xmlns:field="urn:openoffice:names:experimental:ooo-ms-interop:xmlns:field:1.0" xmlns:math="http://www.w3.org/1998/Math/MathML" xmlns:form="urn:oasis:names:tc:opendocument:xmlns:form:1.0" xmlns:script="urn:oasis:names:tc:opendocument:xmlns:script:1.0" xmlns:dom="http://www.w3.org/2001/xml-events" xmlns:xhtml="http://www.w3.org/1999/xhtml" xmlns:grddl="http://www.w3.org/2003/g/data-view#" xmlns:css3t="http://www.w3.org/TR/css3-text/" xmlns:officeooo="http://openoffice.org/2009/office" office:version="1.3">
  <office:font-face-decls>
    <style:font-face style:name="Arial" svg:font-family="Arial" style:font-family-generic="swiss"/>
    <style:font-face style:name="Arial1" svg:font-family="Arial" style:font-family-generic="system" style:font-pitch="variable"/>
    <style:font-face style:name="Liberation Sans" svg:font-family="'Liberation Sans'" style:font-family-generic="swiss" style:font-pitch="variable"/>
    <style:font-face style:name="Liberation Serif" svg:font-family="'Liberation Serif'" style:font-family-generic="roman" style:font-pitch="variable"/>
    <style:font-face style:name="Microsoft YaHei" svg:font-family="'Microsoft YaHei'" style:font-family-generic="system" style:font-pitch="variable"/>
    <style:font-face style:name="NSimSun" svg:font-family="NSimSun" style:font-family-generic="system" style:font-pitch="variable"/>
  </office:font-face-decls>
  <office:styles>
    <style:default-style style:family="graphic">
      <style:graphic-properties svg:stroke-color="#3465a4" draw:fill-color="#729fcf" fo:wrap-option="no-wrap" draw:shadow-offset-x="0.1181in" draw:shadow-offset-y="0.1181in" draw:start-line-spacing-horizontal="0.1114in" draw:start-line-spacing-vertical="0.1114in" draw:end-line-spacing-horizontal="0.1114in" draw:end-line-spacing-vertical="0.1114in" style:flow-with-text="false"/>
      <style:paragraph-properties style:text-autospace="ideograph-alpha" style:line-break="strict" style:writing-mode="lr-tb" style:font-independent-line-spacing="false">
        <style:tab-stops/>
      </style:paragraph-properties>
      <style:text-properties style:use-window-font-color="true" loext:opacity="0%" style:font-name="Liberation Serif" fo:font-size="12pt" fo:language="en" fo:country="US" style:letter-kerning="true" style:font-name-asian="NSimSun" style:font-size-asian="10.5pt" style:language-asian="zh" style:country-asian="CN" style:font-name-complex="Arial1" style:font-size-complex="12pt" style:language-complex="hi" style:country-complex="IN"/>
    </style:default-style>
    <style:default-style style:family="paragraph">
      <style:paragraph-properties fo:orphans="2" fo:widows="2" fo:hyphenation-ladder-count="no-limit" style:text-autospace="ideograph-alpha" style:punctuation-wrap="hanging" style:line-break="strict" style:tab-stop-distance="0.4925in" style:writing-mode="page"/>
      <style:text-properties style:use-window-font-color="true" loext:opacity="0%" style:font-name="Liberation Serif" fo:font-size="12pt" fo:language="en" fo:country="US" style:letter-kerning="true" style:font-name-asian="NSimSun" style:font-size-asian="10.5pt" style:language-asian="zh" style:country-asian="CN" style:font-name-complex="Arial1" style:font-size-complex="12pt" style:language-complex="hi" style:country-complex="IN" fo:hyphenate="false" fo:hyphenation-remain-char-count="2" fo:hyphenation-push-char-count="2" loext:hyphenation-no-caps="false"/>
    </style:default-style>
    <style:default-style style:family="table">
      <style:table-properties table:border-model="collapsing"/>
    </style:default-style>
    <style:default-style style:family="table-row">
      <style:table-row-properties fo:keep-together="auto"/>
    </style:default-style>
    <style:style style:name="Standard" style:family="paragraph" style:class="text"/>
    <style:style style:name="Heading" style:family="paragraph" style:parent-style-name="Standard" style:next-style-name="Text_20_body" style:class="text">
      <style:paragraph-properties fo:margin-top="0.1665in" fo:margin-bottom="0.0835in" style:contextual-spacing="false" fo:keep-with-next="always"/>
      <style:text-properties style:font-name="Liberation Sans" fo:font-family="'Liberation Sans'" style:font-family-generic="swiss" style:font-pitch="variable" fo:font-size="14pt" style:font-name-asian="Microsoft YaHei" style:font-family-asian="'Microsoft YaHei'" style:font-family-generic-asian="system" style:font-pitch-asian="variable" style:font-size-asian="14pt" style:font-name-complex="Arial1" style:font-family-complex="Arial" style:font-family-generic-complex="system" style:font-pitch-complex="variable" style:font-size-complex="14pt"/>
    </style:style>
    <style:style style:name="Text_20_body" style:display-name="Text body" style:family="paragraph" style:parent-style-name="Standard" style:class="text">
      <style:paragraph-properties fo:margin-top="0in" fo:margin-bottom="0.0972in" style:contextual-spacing="false" fo:line-height="115%"/>
    </style:style>
    <style:style style:name="List" style:family="paragraph" style:parent-style-name="Text_20_body" style:class="list">
      <style:text-properties style:font-size-asian="12pt" style:font-name-complex="Arial" style:font-family-complex="Arial" style:font-family-generic-complex="swiss"/>
    </style:style>
    <style:style style:name="Caption" style:family="paragraph" style:parent-style-name="Standard" style:class="extra">
      <style:paragraph-properties fo:margin-top="0.0835in" fo:margin-bottom="0.0835in" style:contextual-spacing="false" text:number-lines="false" text:line-number="0"/>
      <style:text-properties fo:font-size="12pt" fo:font-style="italic" style:font-size-asian="12pt" style:font-style-asian="italic" style:font-name-complex="Arial" style:font-family-complex="Arial" style:font-family-generic-complex="swiss" style:font-size-complex="12pt" style:font-style-complex="italic"/>
    </style:style>
    <style:style style:name="Index" style:family="paragraph" style:parent-style-name="Standard" style:class="index">
      <style:paragraph-properties text:number-lines="false" text:line-number="0"/>
      <style:text-properties fo:language="zxx" fo:country="none" style:font-size-asian="12pt" style:language-asian="zxx" style:country-asian="none" style:font-name-complex="Arial" style:font-family-complex="Arial" style:font-family-generic-complex="swiss" style:language-complex="zxx" style:country-complex="none"/>
    </style:style>
    <style:style style:name="Internet_20_link" style:display-name="Internet link" style:family="text">
      <style:text-properties fo:color="#000080" loext:opacity="100%" fo:language="zxx" fo:country="none" style:text-underline-style="solid" style:text-underline-width="auto" style:text-underline-color="font-color" style:language-asian="zxx" style:country-asian="none" style:language-complex="zxx" style:country-complex="none"/>
    </style:style>
    <style:style style:name="Graphics" style:family="graphic">
      <style:graphic-properties text:anchor-type="paragraph" svg:x="0in" svg:y="0in" style:wrap="dynamic" style:number-wrapped-paragraphs="no-limit" style:wrap-contour="false" style:vertical-pos="top" style:vertical-rel="paragraph" style:horizontal-pos="center" style:horizontal-rel="paragraph"/>
    </style:style>
    <text:outline-style style:name="Outline">
      <text:outline-level-style text:level="1" style:num-format="">
        <style:list-level-properties text:list-level-position-and-space-mode="label-alignment">
          <style:list-level-label-alignment text:label-followed-by="listtab"/>
        </style:list-level-properties>
      </text:outline-level-style>
      <text:outline-level-style text:level="2" style:num-format="">
        <style:list-level-properties text:list-level-position-and-space-mode="label-alignment">
          <style:list-level-label-alignment text:label-followed-by="listtab"/>
        </style:list-level-properties>
      </text:outline-level-style>
      <text:outline-level-style text:level="3" style:num-format="">
        <style:list-level-properties text:list-level-position-and-space-mode="label-alignment">
          <style:list-level-label-alignment text:label-followed-by="listtab"/>
        </style:list-level-properties>
      </text:outline-level-style>
      <text:outline-level-style text:level="4" style:num-format="">
        <style:list-level-properties text:list-level-position-and-space-mode="label-alignment">
          <style:list-level-label-alignment text:label-followed-by="listtab"/>
        </style:list-level-properties>
      </text:outline-level-style>
      <text:outline-level-style text:level="5" style:num-format="">
        <style:list-level-properties text:list-level-position-and-space-mode="label-alignment">
          <style:list-level-label-alignment text:label-followed-by="listtab"/>
        </style:list-level-properties>
      </text:outline-level-style>
      <text:outline-level-style text:level="6" style:num-format="">
        <style:list-level-properties text:list-level-position-and-space-mode="label-alignment">
          <style:list-level-label-alignment text:label-followed-by="listtab"/>
        </style:list-level-properties>
      </text:outline-level-style>
      <text:outline-level-style text:level="7" style:num-format="">
        <style:list-level-properties text:list-level-position-and-space-mode="label-alignment">
          <style:list-level-label-alignment text:label-followed-by="listtab"/>
        </style:list-level-properties>
      </text:outline-level-style>
      <text:outline-level-style text:level="8" style:num-format="">
        <style:list-level-properties text:list-level-position-and-space-mode="label-alignment">
          <style:list-level-label-alignment text:label-followed-by="listtab"/>
        </style:list-level-properties>
      </text:outline-level-style>
      <text:outline-level-style text:level="9" style:num-format="">
        <style:list-level-properties text:list-level-position-and-space-mode="label-alignment">
          <style:list-level-label-alignment text:label-followed-by="listtab"/>
        </style:list-level-properties>
      </text:outline-level-style>
      <text:outline-level-style text:level="10" style:num-format="">
        <style:list-level-properties text:list-level-position-and-space-mode="label-alignment">
          <style:list-level-label-alignment text:label-followed-by="listtab"/>
        </style:list-level-properties>
      </text:outline-level-style>
    </text:outline-style>
    <text:notes-configuration text:note-class="footnote" style:num-format="1" text:start-value="0" text:footnotes-position="page" text:start-numbering-at="document"/>
    <text:notes-configuration text:note-class="endnote" style:num-format="i" text:start-value="0"/>
    <text:linenumbering-configuration text:number-lines="false" text:offset="0.1965in" style:num-format="1" text:number-position="left" text:increment="5"/>
  </office:styles>
  <office:automatic-styles>
    <style:page-layout style:name="Mpm1">
      <style:page-layout-properties fo:page-width="8.5in" fo:page-height="11in" style:num-format="1" style:print-orientation="portrait" fo:margin-top="0.7874in" fo:margin-bottom="0.7874in" fo:margin-left="0.7874in" fo:margin-right="0.7874in" style:writing-mode="lr-tb" style:footnote-max-height="0in" loext:margin-gutter="0in">
        <style:footnote-sep style:width="0.0071in" style:distance-before-sep="0.0398in" style:distance-after-sep="0.0398in" style:line-style="solid" style:adjustment="left" style:rel-width="25%" style:color="#000000"/>
      </style:page-layout-properties>
      <style:header-style/>
      <style:footer-style/>
    </style:page-layout>
  </office:automatic-styles>
  <office:master-styles>
    <style:master-page style:name="Standard" style:page-layout-name="Mpm1"/>
  </office:master-styles>
</office:document-styles>
</file>