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12E0FD" w14:textId="77777777" w:rsidR="00345FAC" w:rsidRPr="00345FAC" w:rsidRDefault="00345FAC" w:rsidP="00345FAC">
      <w:pPr>
        <w:rPr>
          <w:b/>
          <w:bCs/>
        </w:rPr>
      </w:pPr>
      <w:r w:rsidRPr="00345FAC">
        <w:rPr>
          <w:b/>
          <w:bCs/>
        </w:rPr>
        <w:t>Custom Assembler Language Documentation</w:t>
      </w:r>
    </w:p>
    <w:p w14:paraId="594E32CF" w14:textId="77777777" w:rsidR="00345FAC" w:rsidRPr="00345FAC" w:rsidRDefault="00345FAC" w:rsidP="00345FAC">
      <w:pPr>
        <w:rPr>
          <w:b/>
          <w:bCs/>
        </w:rPr>
      </w:pPr>
      <w:r w:rsidRPr="00345FAC">
        <w:rPr>
          <w:b/>
          <w:bCs/>
        </w:rPr>
        <w:t>Overview</w:t>
      </w:r>
    </w:p>
    <w:p w14:paraId="2800146E" w14:textId="77777777" w:rsidR="00345FAC" w:rsidRPr="00345FAC" w:rsidRDefault="00345FAC" w:rsidP="00345FAC">
      <w:r w:rsidRPr="00345FAC">
        <w:t>This custom assembler language allows for basic programming constructs such as variable declarations, function definitions, function calls, while loops, and arithmetic operations. The language is designed to be simple and easy to understand, making it suitable for educational purposes or small-scale projects.</w:t>
      </w:r>
    </w:p>
    <w:p w14:paraId="261C82A6" w14:textId="77777777" w:rsidR="00345FAC" w:rsidRPr="00345FAC" w:rsidRDefault="00345FAC" w:rsidP="00345FAC">
      <w:pPr>
        <w:rPr>
          <w:b/>
          <w:bCs/>
        </w:rPr>
      </w:pPr>
      <w:r w:rsidRPr="00345FAC">
        <w:rPr>
          <w:b/>
          <w:bCs/>
        </w:rPr>
        <w:t>Lexical Structure</w:t>
      </w:r>
    </w:p>
    <w:p w14:paraId="2ECCE71C" w14:textId="77777777" w:rsidR="00345FAC" w:rsidRPr="00345FAC" w:rsidRDefault="00345FAC" w:rsidP="00345FAC">
      <w:pPr>
        <w:rPr>
          <w:b/>
          <w:bCs/>
        </w:rPr>
      </w:pPr>
      <w:r w:rsidRPr="00345FAC">
        <w:rPr>
          <w:b/>
          <w:bCs/>
        </w:rPr>
        <w:t>Tokens</w:t>
      </w:r>
    </w:p>
    <w:p w14:paraId="05CAD79F" w14:textId="77777777" w:rsidR="00345FAC" w:rsidRPr="00345FAC" w:rsidRDefault="00345FAC" w:rsidP="00345FAC">
      <w:r w:rsidRPr="00345FAC">
        <w:t>The language supports the following tokens:</w:t>
      </w:r>
    </w:p>
    <w:p w14:paraId="51BE95F3" w14:textId="77777777" w:rsidR="00345FAC" w:rsidRPr="00345FAC" w:rsidRDefault="00345FAC" w:rsidP="00345FAC">
      <w:pPr>
        <w:numPr>
          <w:ilvl w:val="0"/>
          <w:numId w:val="1"/>
        </w:numPr>
      </w:pPr>
      <w:r w:rsidRPr="00345FAC">
        <w:rPr>
          <w:b/>
          <w:bCs/>
        </w:rPr>
        <w:t>Keywords</w:t>
      </w:r>
      <w:r w:rsidRPr="00345FAC">
        <w:t>: </w:t>
      </w:r>
      <w:proofErr w:type="spellStart"/>
      <w:r w:rsidRPr="00345FAC">
        <w:t>func</w:t>
      </w:r>
      <w:proofErr w:type="spellEnd"/>
      <w:r w:rsidRPr="00345FAC">
        <w:t>, call, ret, while</w:t>
      </w:r>
    </w:p>
    <w:p w14:paraId="178B650B" w14:textId="77777777" w:rsidR="00345FAC" w:rsidRPr="00345FAC" w:rsidRDefault="00345FAC" w:rsidP="00345FAC">
      <w:pPr>
        <w:numPr>
          <w:ilvl w:val="0"/>
          <w:numId w:val="1"/>
        </w:numPr>
      </w:pPr>
      <w:r w:rsidRPr="00345FAC">
        <w:rPr>
          <w:b/>
          <w:bCs/>
        </w:rPr>
        <w:t>Types</w:t>
      </w:r>
      <w:r w:rsidRPr="00345FAC">
        <w:t>: int</w:t>
      </w:r>
    </w:p>
    <w:p w14:paraId="59B021B3" w14:textId="77777777" w:rsidR="00345FAC" w:rsidRPr="00345FAC" w:rsidRDefault="00345FAC" w:rsidP="00345FAC">
      <w:pPr>
        <w:numPr>
          <w:ilvl w:val="0"/>
          <w:numId w:val="1"/>
        </w:numPr>
      </w:pPr>
      <w:r w:rsidRPr="00345FAC">
        <w:rPr>
          <w:b/>
          <w:bCs/>
        </w:rPr>
        <w:t>Operators</w:t>
      </w:r>
      <w:r w:rsidRPr="00345FAC">
        <w:t>: +, -, ^, |, &amp;</w:t>
      </w:r>
    </w:p>
    <w:p w14:paraId="5509AD89" w14:textId="77777777" w:rsidR="00345FAC" w:rsidRPr="00345FAC" w:rsidRDefault="00345FAC" w:rsidP="00345FAC">
      <w:pPr>
        <w:numPr>
          <w:ilvl w:val="0"/>
          <w:numId w:val="1"/>
        </w:numPr>
      </w:pPr>
      <w:r w:rsidRPr="00345FAC">
        <w:rPr>
          <w:b/>
          <w:bCs/>
        </w:rPr>
        <w:t>Comparison Operators</w:t>
      </w:r>
      <w:r w:rsidRPr="00345FAC">
        <w:t>: &lt;, &gt;, &lt;=, &gt;=, ==</w:t>
      </w:r>
    </w:p>
    <w:p w14:paraId="6F5354FB" w14:textId="77777777" w:rsidR="00345FAC" w:rsidRPr="00345FAC" w:rsidRDefault="00345FAC" w:rsidP="00345FAC">
      <w:pPr>
        <w:numPr>
          <w:ilvl w:val="0"/>
          <w:numId w:val="1"/>
        </w:numPr>
      </w:pPr>
      <w:r w:rsidRPr="00345FAC">
        <w:rPr>
          <w:b/>
          <w:bCs/>
        </w:rPr>
        <w:t>Assignment Operator</w:t>
      </w:r>
      <w:r w:rsidRPr="00345FAC">
        <w:t>: =</w:t>
      </w:r>
    </w:p>
    <w:p w14:paraId="6AF016D2" w14:textId="77777777" w:rsidR="00345FAC" w:rsidRPr="00345FAC" w:rsidRDefault="00345FAC" w:rsidP="00345FAC">
      <w:pPr>
        <w:numPr>
          <w:ilvl w:val="0"/>
          <w:numId w:val="1"/>
        </w:numPr>
      </w:pPr>
      <w:r w:rsidRPr="00345FAC">
        <w:rPr>
          <w:b/>
          <w:bCs/>
        </w:rPr>
        <w:t>Statement Terminator</w:t>
      </w:r>
      <w:proofErr w:type="gramStart"/>
      <w:r w:rsidRPr="00345FAC">
        <w:t>: ;</w:t>
      </w:r>
      <w:proofErr w:type="gramEnd"/>
    </w:p>
    <w:p w14:paraId="17A85706" w14:textId="77777777" w:rsidR="00345FAC" w:rsidRPr="00345FAC" w:rsidRDefault="00345FAC" w:rsidP="00345FAC">
      <w:pPr>
        <w:numPr>
          <w:ilvl w:val="0"/>
          <w:numId w:val="1"/>
        </w:numPr>
      </w:pPr>
      <w:r w:rsidRPr="00345FAC">
        <w:rPr>
          <w:b/>
          <w:bCs/>
        </w:rPr>
        <w:t>Braces</w:t>
      </w:r>
      <w:r w:rsidRPr="00345FAC">
        <w:t>: {</w:t>
      </w:r>
      <w:proofErr w:type="gramStart"/>
      <w:r w:rsidRPr="00345FAC">
        <w:t>, }</w:t>
      </w:r>
      <w:proofErr w:type="gramEnd"/>
    </w:p>
    <w:p w14:paraId="301F47D7" w14:textId="77777777" w:rsidR="00345FAC" w:rsidRPr="00345FAC" w:rsidRDefault="00345FAC" w:rsidP="00345FAC">
      <w:pPr>
        <w:numPr>
          <w:ilvl w:val="0"/>
          <w:numId w:val="1"/>
        </w:numPr>
      </w:pPr>
      <w:r w:rsidRPr="00345FAC">
        <w:rPr>
          <w:b/>
          <w:bCs/>
        </w:rPr>
        <w:t>Parentheses</w:t>
      </w:r>
      <w:r w:rsidRPr="00345FAC">
        <w:t>: (</w:t>
      </w:r>
      <w:proofErr w:type="gramStart"/>
      <w:r w:rsidRPr="00345FAC">
        <w:t>, )</w:t>
      </w:r>
      <w:proofErr w:type="gramEnd"/>
    </w:p>
    <w:p w14:paraId="3B13C199" w14:textId="77777777" w:rsidR="00345FAC" w:rsidRPr="00345FAC" w:rsidRDefault="00345FAC" w:rsidP="00345FAC">
      <w:pPr>
        <w:numPr>
          <w:ilvl w:val="0"/>
          <w:numId w:val="1"/>
        </w:numPr>
      </w:pPr>
      <w:r w:rsidRPr="00345FAC">
        <w:rPr>
          <w:b/>
          <w:bCs/>
        </w:rPr>
        <w:t>Identifiers</w:t>
      </w:r>
      <w:r w:rsidRPr="00345FAC">
        <w:t>: Variable and function names (alphanumeric strings)</w:t>
      </w:r>
    </w:p>
    <w:p w14:paraId="7FF6D0C9" w14:textId="77777777" w:rsidR="00345FAC" w:rsidRPr="00345FAC" w:rsidRDefault="00345FAC" w:rsidP="00345FAC">
      <w:pPr>
        <w:numPr>
          <w:ilvl w:val="0"/>
          <w:numId w:val="1"/>
        </w:numPr>
      </w:pPr>
      <w:r w:rsidRPr="00345FAC">
        <w:rPr>
          <w:b/>
          <w:bCs/>
        </w:rPr>
        <w:t>Numbers</w:t>
      </w:r>
      <w:r w:rsidRPr="00345FAC">
        <w:t>: Integer literals</w:t>
      </w:r>
    </w:p>
    <w:p w14:paraId="3AB4B6CA" w14:textId="77777777" w:rsidR="00345FAC" w:rsidRPr="00345FAC" w:rsidRDefault="00345FAC" w:rsidP="00345FAC">
      <w:pPr>
        <w:rPr>
          <w:b/>
          <w:bCs/>
        </w:rPr>
      </w:pPr>
      <w:r w:rsidRPr="00345FAC">
        <w:rPr>
          <w:b/>
          <w:bCs/>
        </w:rPr>
        <w:t>Example</w:t>
      </w:r>
    </w:p>
    <w:p w14:paraId="41D54251" w14:textId="77777777" w:rsidR="00345FAC" w:rsidRPr="00345FAC" w:rsidRDefault="00345FAC" w:rsidP="00345FAC">
      <w:r w:rsidRPr="00345FAC">
        <w:t xml:space="preserve">int a = </w:t>
      </w:r>
      <w:proofErr w:type="gramStart"/>
      <w:r w:rsidRPr="00345FAC">
        <w:t>10;</w:t>
      </w:r>
      <w:proofErr w:type="gramEnd"/>
    </w:p>
    <w:p w14:paraId="2D5DFC96" w14:textId="77777777" w:rsidR="00345FAC" w:rsidRPr="00345FAC" w:rsidRDefault="00345FAC" w:rsidP="00345FAC">
      <w:r w:rsidRPr="00345FAC">
        <w:t xml:space="preserve">int b = </w:t>
      </w:r>
      <w:proofErr w:type="gramStart"/>
      <w:r w:rsidRPr="00345FAC">
        <w:t>20;</w:t>
      </w:r>
      <w:proofErr w:type="gramEnd"/>
    </w:p>
    <w:p w14:paraId="09AFD432" w14:textId="77777777" w:rsidR="00345FAC" w:rsidRPr="00345FAC" w:rsidRDefault="00345FAC" w:rsidP="00345FAC">
      <w:proofErr w:type="spellStart"/>
      <w:r w:rsidRPr="00345FAC">
        <w:t>func</w:t>
      </w:r>
      <w:proofErr w:type="spellEnd"/>
      <w:r w:rsidRPr="00345FAC">
        <w:t xml:space="preserve"> add {</w:t>
      </w:r>
    </w:p>
    <w:p w14:paraId="396C4381" w14:textId="77777777" w:rsidR="00345FAC" w:rsidRPr="00345FAC" w:rsidRDefault="00345FAC" w:rsidP="00345FAC">
      <w:r w:rsidRPr="00345FAC">
        <w:t xml:space="preserve">    int c = a + </w:t>
      </w:r>
      <w:proofErr w:type="gramStart"/>
      <w:r w:rsidRPr="00345FAC">
        <w:t>b;</w:t>
      </w:r>
      <w:proofErr w:type="gramEnd"/>
    </w:p>
    <w:p w14:paraId="09666E54" w14:textId="77777777" w:rsidR="00345FAC" w:rsidRPr="00345FAC" w:rsidRDefault="00345FAC" w:rsidP="00345FAC">
      <w:r w:rsidRPr="00345FAC">
        <w:t xml:space="preserve">    </w:t>
      </w:r>
      <w:proofErr w:type="gramStart"/>
      <w:r w:rsidRPr="00345FAC">
        <w:t>ret;</w:t>
      </w:r>
      <w:proofErr w:type="gramEnd"/>
    </w:p>
    <w:p w14:paraId="39A3446A" w14:textId="77777777" w:rsidR="00345FAC" w:rsidRPr="00345FAC" w:rsidRDefault="00345FAC" w:rsidP="00345FAC">
      <w:r w:rsidRPr="00345FAC">
        <w:t>}</w:t>
      </w:r>
    </w:p>
    <w:p w14:paraId="47845D51" w14:textId="77777777" w:rsidR="00345FAC" w:rsidRPr="00345FAC" w:rsidRDefault="00345FAC" w:rsidP="00345FAC">
      <w:r w:rsidRPr="00345FAC">
        <w:t xml:space="preserve">call </w:t>
      </w:r>
      <w:proofErr w:type="gramStart"/>
      <w:r w:rsidRPr="00345FAC">
        <w:t>add;</w:t>
      </w:r>
      <w:proofErr w:type="gramEnd"/>
    </w:p>
    <w:p w14:paraId="3BFCB8DA" w14:textId="77777777" w:rsidR="00345FAC" w:rsidRPr="00345FAC" w:rsidRDefault="00345FAC" w:rsidP="00345FAC">
      <w:r w:rsidRPr="00345FAC">
        <w:lastRenderedPageBreak/>
        <w:t>while (a &lt; b) {</w:t>
      </w:r>
    </w:p>
    <w:p w14:paraId="694C6786" w14:textId="77777777" w:rsidR="00345FAC" w:rsidRPr="00345FAC" w:rsidRDefault="00345FAC" w:rsidP="00345FAC">
      <w:r w:rsidRPr="00345FAC">
        <w:t xml:space="preserve">    a = a + </w:t>
      </w:r>
      <w:proofErr w:type="gramStart"/>
      <w:r w:rsidRPr="00345FAC">
        <w:t>1;</w:t>
      </w:r>
      <w:proofErr w:type="gramEnd"/>
    </w:p>
    <w:p w14:paraId="332C61D6" w14:textId="77777777" w:rsidR="00345FAC" w:rsidRPr="00345FAC" w:rsidRDefault="00345FAC" w:rsidP="00345FAC">
      <w:r w:rsidRPr="00345FAC">
        <w:t>}</w:t>
      </w:r>
    </w:p>
    <w:p w14:paraId="48B226A2" w14:textId="77777777" w:rsidR="00345FAC" w:rsidRPr="00345FAC" w:rsidRDefault="00345FAC" w:rsidP="00345FAC">
      <w:pPr>
        <w:rPr>
          <w:b/>
          <w:bCs/>
        </w:rPr>
      </w:pPr>
      <w:r w:rsidRPr="00345FAC">
        <w:rPr>
          <w:b/>
          <w:bCs/>
        </w:rPr>
        <w:t>Syntax and Semantics</w:t>
      </w:r>
    </w:p>
    <w:p w14:paraId="7580F129" w14:textId="77777777" w:rsidR="00345FAC" w:rsidRPr="00345FAC" w:rsidRDefault="00345FAC" w:rsidP="00345FAC">
      <w:pPr>
        <w:rPr>
          <w:b/>
          <w:bCs/>
        </w:rPr>
      </w:pPr>
      <w:r w:rsidRPr="00345FAC">
        <w:rPr>
          <w:b/>
          <w:bCs/>
        </w:rPr>
        <w:t>Variable Declarations</w:t>
      </w:r>
    </w:p>
    <w:p w14:paraId="6EB0A9B4" w14:textId="77777777" w:rsidR="00345FAC" w:rsidRPr="00345FAC" w:rsidRDefault="00345FAC" w:rsidP="00345FAC">
      <w:r w:rsidRPr="00345FAC">
        <w:t>Variables are declared using the int keyword followed by an identifier, an assignment operator, an expression, and a semicolon.</w:t>
      </w:r>
    </w:p>
    <w:p w14:paraId="0A6B4951" w14:textId="77777777" w:rsidR="00345FAC" w:rsidRPr="00345FAC" w:rsidRDefault="00345FAC" w:rsidP="00345FAC">
      <w:r w:rsidRPr="00345FAC">
        <w:t xml:space="preserve">int a = </w:t>
      </w:r>
      <w:proofErr w:type="gramStart"/>
      <w:r w:rsidRPr="00345FAC">
        <w:t>10;</w:t>
      </w:r>
      <w:proofErr w:type="gramEnd"/>
    </w:p>
    <w:p w14:paraId="50E863B1" w14:textId="77777777" w:rsidR="00345FAC" w:rsidRPr="00345FAC" w:rsidRDefault="00345FAC" w:rsidP="00345FAC">
      <w:pPr>
        <w:rPr>
          <w:b/>
          <w:bCs/>
        </w:rPr>
      </w:pPr>
      <w:r w:rsidRPr="00345FAC">
        <w:rPr>
          <w:b/>
          <w:bCs/>
        </w:rPr>
        <w:t>Function Definitions</w:t>
      </w:r>
    </w:p>
    <w:p w14:paraId="7E457123" w14:textId="77777777" w:rsidR="00345FAC" w:rsidRPr="00345FAC" w:rsidRDefault="00345FAC" w:rsidP="00345FAC">
      <w:r w:rsidRPr="00345FAC">
        <w:t>Functions are defined using the </w:t>
      </w:r>
      <w:proofErr w:type="spellStart"/>
      <w:r w:rsidRPr="00345FAC">
        <w:t>func</w:t>
      </w:r>
      <w:proofErr w:type="spellEnd"/>
      <w:r w:rsidRPr="00345FAC">
        <w:t> keyword followed by an identifier, a block of statements enclosed in braces, and a ret statement to return from the function.</w:t>
      </w:r>
    </w:p>
    <w:p w14:paraId="491244E0" w14:textId="77777777" w:rsidR="00345FAC" w:rsidRPr="00345FAC" w:rsidRDefault="00345FAC" w:rsidP="00345FAC">
      <w:proofErr w:type="spellStart"/>
      <w:r w:rsidRPr="00345FAC">
        <w:t>func</w:t>
      </w:r>
      <w:proofErr w:type="spellEnd"/>
      <w:r w:rsidRPr="00345FAC">
        <w:t xml:space="preserve"> add {</w:t>
      </w:r>
    </w:p>
    <w:p w14:paraId="5CE91446" w14:textId="77777777" w:rsidR="00345FAC" w:rsidRPr="00345FAC" w:rsidRDefault="00345FAC" w:rsidP="00345FAC">
      <w:r w:rsidRPr="00345FAC">
        <w:t xml:space="preserve">    int c = a + </w:t>
      </w:r>
      <w:proofErr w:type="gramStart"/>
      <w:r w:rsidRPr="00345FAC">
        <w:t>b;</w:t>
      </w:r>
      <w:proofErr w:type="gramEnd"/>
    </w:p>
    <w:p w14:paraId="74BBA588" w14:textId="77777777" w:rsidR="00345FAC" w:rsidRPr="00345FAC" w:rsidRDefault="00345FAC" w:rsidP="00345FAC">
      <w:r w:rsidRPr="00345FAC">
        <w:t xml:space="preserve">    </w:t>
      </w:r>
      <w:proofErr w:type="gramStart"/>
      <w:r w:rsidRPr="00345FAC">
        <w:t>ret;</w:t>
      </w:r>
      <w:proofErr w:type="gramEnd"/>
    </w:p>
    <w:p w14:paraId="5DCA4605" w14:textId="77777777" w:rsidR="00345FAC" w:rsidRPr="00345FAC" w:rsidRDefault="00345FAC" w:rsidP="00345FAC">
      <w:r w:rsidRPr="00345FAC">
        <w:t>}</w:t>
      </w:r>
    </w:p>
    <w:p w14:paraId="33ED1225" w14:textId="77777777" w:rsidR="00345FAC" w:rsidRPr="00345FAC" w:rsidRDefault="00345FAC" w:rsidP="00345FAC">
      <w:pPr>
        <w:rPr>
          <w:b/>
          <w:bCs/>
        </w:rPr>
      </w:pPr>
      <w:r w:rsidRPr="00345FAC">
        <w:rPr>
          <w:b/>
          <w:bCs/>
        </w:rPr>
        <w:t>Function Calls</w:t>
      </w:r>
    </w:p>
    <w:p w14:paraId="28DDF799" w14:textId="77777777" w:rsidR="00345FAC" w:rsidRPr="00345FAC" w:rsidRDefault="00345FAC" w:rsidP="00345FAC">
      <w:r w:rsidRPr="00345FAC">
        <w:t>Functions are called using the call keyword followed by the function name and a semicolon.</w:t>
      </w:r>
    </w:p>
    <w:p w14:paraId="66708079" w14:textId="77777777" w:rsidR="00345FAC" w:rsidRPr="00345FAC" w:rsidRDefault="00345FAC" w:rsidP="00345FAC">
      <w:r w:rsidRPr="00345FAC">
        <w:t xml:space="preserve">call </w:t>
      </w:r>
      <w:proofErr w:type="gramStart"/>
      <w:r w:rsidRPr="00345FAC">
        <w:t>add;</w:t>
      </w:r>
      <w:proofErr w:type="gramEnd"/>
    </w:p>
    <w:p w14:paraId="04FD7E46" w14:textId="77777777" w:rsidR="00345FAC" w:rsidRPr="00345FAC" w:rsidRDefault="00345FAC" w:rsidP="00345FAC">
      <w:pPr>
        <w:rPr>
          <w:b/>
          <w:bCs/>
        </w:rPr>
      </w:pPr>
      <w:r w:rsidRPr="00345FAC">
        <w:rPr>
          <w:b/>
          <w:bCs/>
        </w:rPr>
        <w:t>While Loops</w:t>
      </w:r>
    </w:p>
    <w:p w14:paraId="0BE1EE84" w14:textId="77777777" w:rsidR="00345FAC" w:rsidRPr="00345FAC" w:rsidRDefault="00345FAC" w:rsidP="00345FAC">
      <w:r w:rsidRPr="00345FAC">
        <w:t>While loops are defined using the while keyword followed by a condition in parentheses, and a block of statements enclosed in braces.</w:t>
      </w:r>
    </w:p>
    <w:p w14:paraId="7588026F" w14:textId="77777777" w:rsidR="00345FAC" w:rsidRPr="00345FAC" w:rsidRDefault="00345FAC" w:rsidP="00345FAC">
      <w:r w:rsidRPr="00345FAC">
        <w:t>while (a &lt; b) {</w:t>
      </w:r>
    </w:p>
    <w:p w14:paraId="7DD25D46" w14:textId="77777777" w:rsidR="00345FAC" w:rsidRPr="00345FAC" w:rsidRDefault="00345FAC" w:rsidP="00345FAC">
      <w:r w:rsidRPr="00345FAC">
        <w:t xml:space="preserve">    a = a + </w:t>
      </w:r>
      <w:proofErr w:type="gramStart"/>
      <w:r w:rsidRPr="00345FAC">
        <w:t>1;</w:t>
      </w:r>
      <w:proofErr w:type="gramEnd"/>
    </w:p>
    <w:p w14:paraId="0A513780" w14:textId="77777777" w:rsidR="00345FAC" w:rsidRPr="00345FAC" w:rsidRDefault="00345FAC" w:rsidP="00345FAC">
      <w:r w:rsidRPr="00345FAC">
        <w:t>}</w:t>
      </w:r>
    </w:p>
    <w:p w14:paraId="68CAE0B8" w14:textId="77777777" w:rsidR="00345FAC" w:rsidRPr="00345FAC" w:rsidRDefault="00345FAC" w:rsidP="00345FAC">
      <w:pPr>
        <w:rPr>
          <w:b/>
          <w:bCs/>
        </w:rPr>
      </w:pPr>
      <w:r w:rsidRPr="00345FAC">
        <w:rPr>
          <w:b/>
          <w:bCs/>
        </w:rPr>
        <w:t>Expressions</w:t>
      </w:r>
    </w:p>
    <w:p w14:paraId="4A1BEE07" w14:textId="77777777" w:rsidR="00345FAC" w:rsidRPr="00345FAC" w:rsidRDefault="00345FAC" w:rsidP="00345FAC">
      <w:r w:rsidRPr="00345FAC">
        <w:lastRenderedPageBreak/>
        <w:t>Expressions can include variables, numbers, and operators. They are used in variable declarations, assignments, and conditions.</w:t>
      </w:r>
    </w:p>
    <w:p w14:paraId="2C874DB3" w14:textId="77777777" w:rsidR="00345FAC" w:rsidRPr="00345FAC" w:rsidRDefault="00345FAC" w:rsidP="00345FAC">
      <w:r w:rsidRPr="00345FAC">
        <w:t xml:space="preserve">int c = a + </w:t>
      </w:r>
      <w:proofErr w:type="gramStart"/>
      <w:r w:rsidRPr="00345FAC">
        <w:t>b;</w:t>
      </w:r>
      <w:proofErr w:type="gramEnd"/>
    </w:p>
    <w:p w14:paraId="5DBC869F" w14:textId="77777777" w:rsidR="00345FAC" w:rsidRPr="00345FAC" w:rsidRDefault="00345FAC" w:rsidP="00345FAC">
      <w:r w:rsidRPr="00345FAC">
        <w:t xml:space="preserve">a = a + </w:t>
      </w:r>
      <w:proofErr w:type="gramStart"/>
      <w:r w:rsidRPr="00345FAC">
        <w:t>1;</w:t>
      </w:r>
      <w:proofErr w:type="gramEnd"/>
    </w:p>
    <w:p w14:paraId="24855D40" w14:textId="77777777" w:rsidR="00345FAC" w:rsidRPr="00345FAC" w:rsidRDefault="00345FAC" w:rsidP="00345FAC">
      <w:pPr>
        <w:rPr>
          <w:b/>
          <w:bCs/>
        </w:rPr>
      </w:pPr>
      <w:r w:rsidRPr="00345FAC">
        <w:rPr>
          <w:b/>
          <w:bCs/>
        </w:rPr>
        <w:t>Example Program</w:t>
      </w:r>
    </w:p>
    <w:p w14:paraId="2B5731C6" w14:textId="77777777" w:rsidR="00345FAC" w:rsidRPr="00345FAC" w:rsidRDefault="00345FAC" w:rsidP="00345FAC">
      <w:r w:rsidRPr="00345FAC">
        <w:t>Here is a complete example program that demonstrates variable declarations, function definitions, function calls, and while loops:</w:t>
      </w:r>
    </w:p>
    <w:p w14:paraId="4B1D4462" w14:textId="77777777" w:rsidR="00345FAC" w:rsidRPr="00345FAC" w:rsidRDefault="00345FAC" w:rsidP="00345FAC">
      <w:r w:rsidRPr="00345FAC">
        <w:t xml:space="preserve">int a = </w:t>
      </w:r>
      <w:proofErr w:type="gramStart"/>
      <w:r w:rsidRPr="00345FAC">
        <w:t>10;</w:t>
      </w:r>
      <w:proofErr w:type="gramEnd"/>
    </w:p>
    <w:p w14:paraId="3CD53A12" w14:textId="77777777" w:rsidR="00345FAC" w:rsidRPr="00345FAC" w:rsidRDefault="00345FAC" w:rsidP="00345FAC">
      <w:r w:rsidRPr="00345FAC">
        <w:t xml:space="preserve">int b = </w:t>
      </w:r>
      <w:proofErr w:type="gramStart"/>
      <w:r w:rsidRPr="00345FAC">
        <w:t>20;</w:t>
      </w:r>
      <w:proofErr w:type="gramEnd"/>
    </w:p>
    <w:p w14:paraId="5B218F8A" w14:textId="77777777" w:rsidR="00345FAC" w:rsidRPr="00345FAC" w:rsidRDefault="00345FAC" w:rsidP="00345FAC">
      <w:r w:rsidRPr="00345FAC">
        <w:t xml:space="preserve">int c = </w:t>
      </w:r>
      <w:proofErr w:type="gramStart"/>
      <w:r w:rsidRPr="00345FAC">
        <w:t>0;</w:t>
      </w:r>
      <w:proofErr w:type="gramEnd"/>
    </w:p>
    <w:p w14:paraId="318C9A85" w14:textId="77777777" w:rsidR="00345FAC" w:rsidRPr="00345FAC" w:rsidRDefault="00345FAC" w:rsidP="00345FAC"/>
    <w:p w14:paraId="7A109DAE" w14:textId="77777777" w:rsidR="00345FAC" w:rsidRPr="00345FAC" w:rsidRDefault="00345FAC" w:rsidP="00345FAC">
      <w:proofErr w:type="spellStart"/>
      <w:r w:rsidRPr="00345FAC">
        <w:t>func</w:t>
      </w:r>
      <w:proofErr w:type="spellEnd"/>
      <w:r w:rsidRPr="00345FAC">
        <w:t xml:space="preserve"> add {</w:t>
      </w:r>
    </w:p>
    <w:p w14:paraId="6A7E1358" w14:textId="77777777" w:rsidR="00345FAC" w:rsidRPr="00345FAC" w:rsidRDefault="00345FAC" w:rsidP="00345FAC">
      <w:r w:rsidRPr="00345FAC">
        <w:t xml:space="preserve">    int c = a + </w:t>
      </w:r>
      <w:proofErr w:type="gramStart"/>
      <w:r w:rsidRPr="00345FAC">
        <w:t>b;</w:t>
      </w:r>
      <w:proofErr w:type="gramEnd"/>
    </w:p>
    <w:p w14:paraId="01B90FFB" w14:textId="77777777" w:rsidR="00345FAC" w:rsidRPr="00345FAC" w:rsidRDefault="00345FAC" w:rsidP="00345FAC">
      <w:r w:rsidRPr="00345FAC">
        <w:t xml:space="preserve">    </w:t>
      </w:r>
      <w:proofErr w:type="gramStart"/>
      <w:r w:rsidRPr="00345FAC">
        <w:t>ret;</w:t>
      </w:r>
      <w:proofErr w:type="gramEnd"/>
    </w:p>
    <w:p w14:paraId="33A6D113" w14:textId="77777777" w:rsidR="00345FAC" w:rsidRPr="00345FAC" w:rsidRDefault="00345FAC" w:rsidP="00345FAC">
      <w:r w:rsidRPr="00345FAC">
        <w:t>}</w:t>
      </w:r>
    </w:p>
    <w:p w14:paraId="21AF84EC" w14:textId="77777777" w:rsidR="00345FAC" w:rsidRPr="00345FAC" w:rsidRDefault="00345FAC" w:rsidP="00345FAC"/>
    <w:p w14:paraId="658B12FF" w14:textId="77777777" w:rsidR="00345FAC" w:rsidRPr="00345FAC" w:rsidRDefault="00345FAC" w:rsidP="00345FAC">
      <w:proofErr w:type="spellStart"/>
      <w:r w:rsidRPr="00345FAC">
        <w:t>func</w:t>
      </w:r>
      <w:proofErr w:type="spellEnd"/>
      <w:r w:rsidRPr="00345FAC">
        <w:t xml:space="preserve"> increment {</w:t>
      </w:r>
    </w:p>
    <w:p w14:paraId="2364A27F" w14:textId="77777777" w:rsidR="00345FAC" w:rsidRPr="00345FAC" w:rsidRDefault="00345FAC" w:rsidP="00345FAC">
      <w:r w:rsidRPr="00345FAC">
        <w:t xml:space="preserve">    while (a &lt; b) {</w:t>
      </w:r>
    </w:p>
    <w:p w14:paraId="66BA9E27" w14:textId="77777777" w:rsidR="00345FAC" w:rsidRPr="00345FAC" w:rsidRDefault="00345FAC" w:rsidP="00345FAC">
      <w:r w:rsidRPr="00345FAC">
        <w:t xml:space="preserve">        a = a + </w:t>
      </w:r>
      <w:proofErr w:type="gramStart"/>
      <w:r w:rsidRPr="00345FAC">
        <w:t>1;</w:t>
      </w:r>
      <w:proofErr w:type="gramEnd"/>
    </w:p>
    <w:p w14:paraId="20522AF7" w14:textId="77777777" w:rsidR="00345FAC" w:rsidRPr="00345FAC" w:rsidRDefault="00345FAC" w:rsidP="00345FAC">
      <w:r w:rsidRPr="00345FAC">
        <w:t xml:space="preserve">    }</w:t>
      </w:r>
    </w:p>
    <w:p w14:paraId="0B4715AF" w14:textId="77777777" w:rsidR="00345FAC" w:rsidRPr="00345FAC" w:rsidRDefault="00345FAC" w:rsidP="00345FAC">
      <w:r w:rsidRPr="00345FAC">
        <w:t xml:space="preserve">    </w:t>
      </w:r>
      <w:proofErr w:type="gramStart"/>
      <w:r w:rsidRPr="00345FAC">
        <w:t>ret;</w:t>
      </w:r>
      <w:proofErr w:type="gramEnd"/>
    </w:p>
    <w:p w14:paraId="411786C8" w14:textId="77777777" w:rsidR="00345FAC" w:rsidRPr="00345FAC" w:rsidRDefault="00345FAC" w:rsidP="00345FAC">
      <w:r w:rsidRPr="00345FAC">
        <w:t>}</w:t>
      </w:r>
    </w:p>
    <w:p w14:paraId="3E9A86F1" w14:textId="77777777" w:rsidR="00345FAC" w:rsidRPr="00345FAC" w:rsidRDefault="00345FAC" w:rsidP="00345FAC"/>
    <w:p w14:paraId="49378EB0" w14:textId="77777777" w:rsidR="00345FAC" w:rsidRPr="00345FAC" w:rsidRDefault="00345FAC" w:rsidP="00345FAC">
      <w:r w:rsidRPr="00345FAC">
        <w:t xml:space="preserve">call </w:t>
      </w:r>
      <w:proofErr w:type="gramStart"/>
      <w:r w:rsidRPr="00345FAC">
        <w:t>add;</w:t>
      </w:r>
      <w:proofErr w:type="gramEnd"/>
    </w:p>
    <w:p w14:paraId="7369C62F" w14:textId="77777777" w:rsidR="00345FAC" w:rsidRPr="00345FAC" w:rsidRDefault="00345FAC" w:rsidP="00345FAC">
      <w:r w:rsidRPr="00345FAC">
        <w:t xml:space="preserve">call </w:t>
      </w:r>
      <w:proofErr w:type="gramStart"/>
      <w:r w:rsidRPr="00345FAC">
        <w:t>increment;</w:t>
      </w:r>
      <w:proofErr w:type="gramEnd"/>
    </w:p>
    <w:p w14:paraId="3BE4E785" w14:textId="77777777" w:rsidR="00345FAC" w:rsidRPr="00345FAC" w:rsidRDefault="00345FAC" w:rsidP="00345FAC"/>
    <w:p w14:paraId="5792A944" w14:textId="77777777" w:rsidR="00345FAC" w:rsidRPr="00345FAC" w:rsidRDefault="00345FAC" w:rsidP="00345FAC">
      <w:r w:rsidRPr="00345FAC">
        <w:t>while (c &lt; 30) {</w:t>
      </w:r>
    </w:p>
    <w:p w14:paraId="30746846" w14:textId="77777777" w:rsidR="00345FAC" w:rsidRPr="00345FAC" w:rsidRDefault="00345FAC" w:rsidP="00345FAC">
      <w:r w:rsidRPr="00345FAC">
        <w:lastRenderedPageBreak/>
        <w:t xml:space="preserve">    c = c + </w:t>
      </w:r>
      <w:proofErr w:type="gramStart"/>
      <w:r w:rsidRPr="00345FAC">
        <w:t>1;</w:t>
      </w:r>
      <w:proofErr w:type="gramEnd"/>
    </w:p>
    <w:p w14:paraId="7CD125B6" w14:textId="77777777" w:rsidR="00345FAC" w:rsidRPr="00345FAC" w:rsidRDefault="00345FAC" w:rsidP="00345FAC">
      <w:r w:rsidRPr="00345FAC">
        <w:t>}</w:t>
      </w:r>
    </w:p>
    <w:p w14:paraId="7EA0A09D" w14:textId="77777777" w:rsidR="00345FAC" w:rsidRPr="00345FAC" w:rsidRDefault="00345FAC" w:rsidP="00345FAC">
      <w:pPr>
        <w:rPr>
          <w:b/>
          <w:bCs/>
        </w:rPr>
      </w:pPr>
      <w:r w:rsidRPr="00345FAC">
        <w:rPr>
          <w:b/>
          <w:bCs/>
        </w:rPr>
        <w:t>Code Generation</w:t>
      </w:r>
    </w:p>
    <w:p w14:paraId="733E9DA5" w14:textId="77777777" w:rsidR="00345FAC" w:rsidRPr="00345FAC" w:rsidRDefault="00345FAC" w:rsidP="00345FAC">
      <w:r w:rsidRPr="00345FAC">
        <w:t>The assembler translates the high-level code into assembly instructions. Here is an example of the generated assembly code for the above program:</w:t>
      </w:r>
    </w:p>
    <w:p w14:paraId="4432B176" w14:textId="77777777" w:rsidR="00345FAC" w:rsidRPr="00345FAC" w:rsidRDefault="00345FAC" w:rsidP="00345FAC">
      <w:r w:rsidRPr="00345FAC">
        <w:t>LDI R0, 10</w:t>
      </w:r>
    </w:p>
    <w:p w14:paraId="67CED2B5" w14:textId="77777777" w:rsidR="00345FAC" w:rsidRPr="00345FAC" w:rsidRDefault="00345FAC" w:rsidP="00345FAC">
      <w:r w:rsidRPr="00345FAC">
        <w:t>LDI R1, 20</w:t>
      </w:r>
    </w:p>
    <w:p w14:paraId="0476579A" w14:textId="77777777" w:rsidR="00345FAC" w:rsidRPr="00345FAC" w:rsidRDefault="00345FAC" w:rsidP="00345FAC">
      <w:r w:rsidRPr="00345FAC">
        <w:t>LDI R2, 0</w:t>
      </w:r>
    </w:p>
    <w:p w14:paraId="4B0B6D5C" w14:textId="77777777" w:rsidR="00345FAC" w:rsidRPr="00345FAC" w:rsidRDefault="00345FAC" w:rsidP="00345FAC">
      <w:r w:rsidRPr="00345FAC">
        <w:t>add:</w:t>
      </w:r>
    </w:p>
    <w:p w14:paraId="106F4807" w14:textId="77777777" w:rsidR="00345FAC" w:rsidRPr="00345FAC" w:rsidRDefault="00345FAC" w:rsidP="00345FAC">
      <w:r w:rsidRPr="00345FAC">
        <w:t>ADD R2, R0, R1</w:t>
      </w:r>
    </w:p>
    <w:p w14:paraId="182AF3B6" w14:textId="77777777" w:rsidR="00345FAC" w:rsidRPr="00345FAC" w:rsidRDefault="00345FAC" w:rsidP="00345FAC">
      <w:r w:rsidRPr="00345FAC">
        <w:t>RET</w:t>
      </w:r>
    </w:p>
    <w:p w14:paraId="42D44550" w14:textId="77777777" w:rsidR="00345FAC" w:rsidRPr="00345FAC" w:rsidRDefault="00345FAC" w:rsidP="00345FAC">
      <w:r w:rsidRPr="00345FAC">
        <w:t>increment:</w:t>
      </w:r>
    </w:p>
    <w:p w14:paraId="6473F0BE" w14:textId="77777777" w:rsidR="00345FAC" w:rsidRPr="00345FAC" w:rsidRDefault="00345FAC" w:rsidP="00345FAC">
      <w:r w:rsidRPr="00345FAC">
        <w:t>L0:</w:t>
      </w:r>
    </w:p>
    <w:p w14:paraId="4EE78B54" w14:textId="77777777" w:rsidR="00345FAC" w:rsidRPr="00345FAC" w:rsidRDefault="00345FAC" w:rsidP="00345FAC">
      <w:r w:rsidRPr="00345FAC">
        <w:t>SUB R3, R1, R0</w:t>
      </w:r>
    </w:p>
    <w:p w14:paraId="23D8FB58" w14:textId="77777777" w:rsidR="00345FAC" w:rsidRPr="00345FAC" w:rsidRDefault="00345FAC" w:rsidP="00345FAC">
      <w:r w:rsidRPr="00345FAC">
        <w:t>BRH Z, L1</w:t>
      </w:r>
    </w:p>
    <w:p w14:paraId="562F330A" w14:textId="77777777" w:rsidR="00345FAC" w:rsidRPr="00345FAC" w:rsidRDefault="00345FAC" w:rsidP="00345FAC">
      <w:r w:rsidRPr="00345FAC">
        <w:t>ADD R0, R0, 1</w:t>
      </w:r>
    </w:p>
    <w:p w14:paraId="6BC5D8D4" w14:textId="77777777" w:rsidR="00345FAC" w:rsidRPr="00345FAC" w:rsidRDefault="00345FAC" w:rsidP="00345FAC">
      <w:r w:rsidRPr="00345FAC">
        <w:t>JMP L0</w:t>
      </w:r>
    </w:p>
    <w:p w14:paraId="201C20D3" w14:textId="77777777" w:rsidR="00345FAC" w:rsidRPr="00345FAC" w:rsidRDefault="00345FAC" w:rsidP="00345FAC">
      <w:r w:rsidRPr="00345FAC">
        <w:t>L1:</w:t>
      </w:r>
    </w:p>
    <w:p w14:paraId="7223F007" w14:textId="77777777" w:rsidR="00345FAC" w:rsidRPr="00345FAC" w:rsidRDefault="00345FAC" w:rsidP="00345FAC">
      <w:r w:rsidRPr="00345FAC">
        <w:t>RET</w:t>
      </w:r>
    </w:p>
    <w:p w14:paraId="67BC3147" w14:textId="77777777" w:rsidR="00345FAC" w:rsidRPr="00345FAC" w:rsidRDefault="00345FAC" w:rsidP="00345FAC">
      <w:r w:rsidRPr="00345FAC">
        <w:t xml:space="preserve">CAL </w:t>
      </w:r>
      <w:proofErr w:type="gramStart"/>
      <w:r w:rsidRPr="00345FAC">
        <w:t>add</w:t>
      </w:r>
      <w:proofErr w:type="gramEnd"/>
    </w:p>
    <w:p w14:paraId="39BB70FF" w14:textId="77777777" w:rsidR="00345FAC" w:rsidRPr="00345FAC" w:rsidRDefault="00345FAC" w:rsidP="00345FAC">
      <w:r w:rsidRPr="00345FAC">
        <w:t>CAL increment</w:t>
      </w:r>
    </w:p>
    <w:p w14:paraId="66EAB84E" w14:textId="77777777" w:rsidR="00345FAC" w:rsidRPr="00345FAC" w:rsidRDefault="00345FAC" w:rsidP="00345FAC">
      <w:r w:rsidRPr="00345FAC">
        <w:t>L2:</w:t>
      </w:r>
    </w:p>
    <w:p w14:paraId="55AD8816" w14:textId="77777777" w:rsidR="00345FAC" w:rsidRPr="00345FAC" w:rsidRDefault="00345FAC" w:rsidP="00345FAC">
      <w:r w:rsidRPr="00345FAC">
        <w:t>SUB R3, 30, R2</w:t>
      </w:r>
    </w:p>
    <w:p w14:paraId="7D4AA894" w14:textId="77777777" w:rsidR="00345FAC" w:rsidRPr="00345FAC" w:rsidRDefault="00345FAC" w:rsidP="00345FAC">
      <w:r w:rsidRPr="00345FAC">
        <w:t>BRH Z, L3</w:t>
      </w:r>
    </w:p>
    <w:p w14:paraId="343227E2" w14:textId="77777777" w:rsidR="00345FAC" w:rsidRPr="00345FAC" w:rsidRDefault="00345FAC" w:rsidP="00345FAC">
      <w:r w:rsidRPr="00345FAC">
        <w:t>ADD R2, R2, 1</w:t>
      </w:r>
    </w:p>
    <w:p w14:paraId="0330D528" w14:textId="77777777" w:rsidR="00345FAC" w:rsidRPr="00345FAC" w:rsidRDefault="00345FAC" w:rsidP="00345FAC">
      <w:r w:rsidRPr="00345FAC">
        <w:t>JMP L2</w:t>
      </w:r>
    </w:p>
    <w:p w14:paraId="036E2106" w14:textId="77777777" w:rsidR="00345FAC" w:rsidRPr="00345FAC" w:rsidRDefault="00345FAC" w:rsidP="00345FAC">
      <w:r w:rsidRPr="00345FAC">
        <w:lastRenderedPageBreak/>
        <w:t>L3:</w:t>
      </w:r>
    </w:p>
    <w:p w14:paraId="55DCEDFF" w14:textId="77777777" w:rsidR="00492F3D" w:rsidRDefault="00492F3D"/>
    <w:sectPr w:rsidR="00492F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EB5CC8"/>
    <w:multiLevelType w:val="multilevel"/>
    <w:tmpl w:val="4534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140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DA7"/>
    <w:rsid w:val="00345FAC"/>
    <w:rsid w:val="00492F3D"/>
    <w:rsid w:val="00A36DA7"/>
    <w:rsid w:val="00C118EE"/>
    <w:rsid w:val="00E30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40896"/>
  <w15:chartTrackingRefBased/>
  <w15:docId w15:val="{C84D0E6E-BA46-4F19-8369-0F57B9F9C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D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D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D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D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D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D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D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D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D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D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DA7"/>
    <w:rPr>
      <w:rFonts w:eastAsiaTheme="majorEastAsia" w:cstheme="majorBidi"/>
      <w:color w:val="272727" w:themeColor="text1" w:themeTint="D8"/>
    </w:rPr>
  </w:style>
  <w:style w:type="paragraph" w:styleId="Title">
    <w:name w:val="Title"/>
    <w:basedOn w:val="Normal"/>
    <w:next w:val="Normal"/>
    <w:link w:val="TitleChar"/>
    <w:uiPriority w:val="10"/>
    <w:qFormat/>
    <w:rsid w:val="00A36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DA7"/>
    <w:pPr>
      <w:spacing w:before="160"/>
      <w:jc w:val="center"/>
    </w:pPr>
    <w:rPr>
      <w:i/>
      <w:iCs/>
      <w:color w:val="404040" w:themeColor="text1" w:themeTint="BF"/>
    </w:rPr>
  </w:style>
  <w:style w:type="character" w:customStyle="1" w:styleId="QuoteChar">
    <w:name w:val="Quote Char"/>
    <w:basedOn w:val="DefaultParagraphFont"/>
    <w:link w:val="Quote"/>
    <w:uiPriority w:val="29"/>
    <w:rsid w:val="00A36DA7"/>
    <w:rPr>
      <w:i/>
      <w:iCs/>
      <w:color w:val="404040" w:themeColor="text1" w:themeTint="BF"/>
    </w:rPr>
  </w:style>
  <w:style w:type="paragraph" w:styleId="ListParagraph">
    <w:name w:val="List Paragraph"/>
    <w:basedOn w:val="Normal"/>
    <w:uiPriority w:val="34"/>
    <w:qFormat/>
    <w:rsid w:val="00A36DA7"/>
    <w:pPr>
      <w:ind w:left="720"/>
      <w:contextualSpacing/>
    </w:pPr>
  </w:style>
  <w:style w:type="character" w:styleId="IntenseEmphasis">
    <w:name w:val="Intense Emphasis"/>
    <w:basedOn w:val="DefaultParagraphFont"/>
    <w:uiPriority w:val="21"/>
    <w:qFormat/>
    <w:rsid w:val="00A36DA7"/>
    <w:rPr>
      <w:i/>
      <w:iCs/>
      <w:color w:val="0F4761" w:themeColor="accent1" w:themeShade="BF"/>
    </w:rPr>
  </w:style>
  <w:style w:type="paragraph" w:styleId="IntenseQuote">
    <w:name w:val="Intense Quote"/>
    <w:basedOn w:val="Normal"/>
    <w:next w:val="Normal"/>
    <w:link w:val="IntenseQuoteChar"/>
    <w:uiPriority w:val="30"/>
    <w:qFormat/>
    <w:rsid w:val="00A36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DA7"/>
    <w:rPr>
      <w:i/>
      <w:iCs/>
      <w:color w:val="0F4761" w:themeColor="accent1" w:themeShade="BF"/>
    </w:rPr>
  </w:style>
  <w:style w:type="character" w:styleId="IntenseReference">
    <w:name w:val="Intense Reference"/>
    <w:basedOn w:val="DefaultParagraphFont"/>
    <w:uiPriority w:val="32"/>
    <w:qFormat/>
    <w:rsid w:val="00A36D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2023027">
      <w:bodyDiv w:val="1"/>
      <w:marLeft w:val="0"/>
      <w:marRight w:val="0"/>
      <w:marTop w:val="0"/>
      <w:marBottom w:val="0"/>
      <w:divBdr>
        <w:top w:val="none" w:sz="0" w:space="0" w:color="auto"/>
        <w:left w:val="none" w:sz="0" w:space="0" w:color="auto"/>
        <w:bottom w:val="none" w:sz="0" w:space="0" w:color="auto"/>
        <w:right w:val="none" w:sz="0" w:space="0" w:color="auto"/>
      </w:divBdr>
      <w:divsChild>
        <w:div w:id="2119133425">
          <w:marLeft w:val="0"/>
          <w:marRight w:val="0"/>
          <w:marTop w:val="0"/>
          <w:marBottom w:val="0"/>
          <w:divBdr>
            <w:top w:val="none" w:sz="0" w:space="0" w:color="auto"/>
            <w:left w:val="none" w:sz="0" w:space="0" w:color="auto"/>
            <w:bottom w:val="none" w:sz="0" w:space="0" w:color="auto"/>
            <w:right w:val="none" w:sz="0" w:space="0" w:color="auto"/>
          </w:divBdr>
        </w:div>
        <w:div w:id="2079208047">
          <w:marLeft w:val="0"/>
          <w:marRight w:val="0"/>
          <w:marTop w:val="0"/>
          <w:marBottom w:val="0"/>
          <w:divBdr>
            <w:top w:val="none" w:sz="0" w:space="0" w:color="auto"/>
            <w:left w:val="none" w:sz="0" w:space="0" w:color="auto"/>
            <w:bottom w:val="none" w:sz="0" w:space="0" w:color="auto"/>
            <w:right w:val="none" w:sz="0" w:space="0" w:color="auto"/>
          </w:divBdr>
        </w:div>
        <w:div w:id="1648902636">
          <w:marLeft w:val="0"/>
          <w:marRight w:val="0"/>
          <w:marTop w:val="0"/>
          <w:marBottom w:val="0"/>
          <w:divBdr>
            <w:top w:val="none" w:sz="0" w:space="0" w:color="auto"/>
            <w:left w:val="none" w:sz="0" w:space="0" w:color="auto"/>
            <w:bottom w:val="none" w:sz="0" w:space="0" w:color="auto"/>
            <w:right w:val="none" w:sz="0" w:space="0" w:color="auto"/>
          </w:divBdr>
        </w:div>
        <w:div w:id="242689205">
          <w:marLeft w:val="0"/>
          <w:marRight w:val="0"/>
          <w:marTop w:val="0"/>
          <w:marBottom w:val="0"/>
          <w:divBdr>
            <w:top w:val="none" w:sz="0" w:space="0" w:color="auto"/>
            <w:left w:val="none" w:sz="0" w:space="0" w:color="auto"/>
            <w:bottom w:val="none" w:sz="0" w:space="0" w:color="auto"/>
            <w:right w:val="none" w:sz="0" w:space="0" w:color="auto"/>
          </w:divBdr>
        </w:div>
        <w:div w:id="1328047929">
          <w:marLeft w:val="0"/>
          <w:marRight w:val="0"/>
          <w:marTop w:val="0"/>
          <w:marBottom w:val="0"/>
          <w:divBdr>
            <w:top w:val="none" w:sz="0" w:space="0" w:color="auto"/>
            <w:left w:val="none" w:sz="0" w:space="0" w:color="auto"/>
            <w:bottom w:val="none" w:sz="0" w:space="0" w:color="auto"/>
            <w:right w:val="none" w:sz="0" w:space="0" w:color="auto"/>
          </w:divBdr>
        </w:div>
        <w:div w:id="329217357">
          <w:marLeft w:val="0"/>
          <w:marRight w:val="0"/>
          <w:marTop w:val="0"/>
          <w:marBottom w:val="0"/>
          <w:divBdr>
            <w:top w:val="none" w:sz="0" w:space="0" w:color="auto"/>
            <w:left w:val="none" w:sz="0" w:space="0" w:color="auto"/>
            <w:bottom w:val="none" w:sz="0" w:space="0" w:color="auto"/>
            <w:right w:val="none" w:sz="0" w:space="0" w:color="auto"/>
          </w:divBdr>
        </w:div>
        <w:div w:id="1147286360">
          <w:marLeft w:val="0"/>
          <w:marRight w:val="0"/>
          <w:marTop w:val="0"/>
          <w:marBottom w:val="0"/>
          <w:divBdr>
            <w:top w:val="none" w:sz="0" w:space="0" w:color="auto"/>
            <w:left w:val="none" w:sz="0" w:space="0" w:color="auto"/>
            <w:bottom w:val="none" w:sz="0" w:space="0" w:color="auto"/>
            <w:right w:val="none" w:sz="0" w:space="0" w:color="auto"/>
          </w:divBdr>
        </w:div>
        <w:div w:id="1573541088">
          <w:marLeft w:val="0"/>
          <w:marRight w:val="0"/>
          <w:marTop w:val="0"/>
          <w:marBottom w:val="0"/>
          <w:divBdr>
            <w:top w:val="none" w:sz="0" w:space="0" w:color="auto"/>
            <w:left w:val="none" w:sz="0" w:space="0" w:color="auto"/>
            <w:bottom w:val="none" w:sz="0" w:space="0" w:color="auto"/>
            <w:right w:val="none" w:sz="0" w:space="0" w:color="auto"/>
          </w:divBdr>
        </w:div>
      </w:divsChild>
    </w:div>
    <w:div w:id="1795169217">
      <w:bodyDiv w:val="1"/>
      <w:marLeft w:val="0"/>
      <w:marRight w:val="0"/>
      <w:marTop w:val="0"/>
      <w:marBottom w:val="0"/>
      <w:divBdr>
        <w:top w:val="none" w:sz="0" w:space="0" w:color="auto"/>
        <w:left w:val="none" w:sz="0" w:space="0" w:color="auto"/>
        <w:bottom w:val="none" w:sz="0" w:space="0" w:color="auto"/>
        <w:right w:val="none" w:sz="0" w:space="0" w:color="auto"/>
      </w:divBdr>
      <w:divsChild>
        <w:div w:id="680623072">
          <w:marLeft w:val="0"/>
          <w:marRight w:val="0"/>
          <w:marTop w:val="0"/>
          <w:marBottom w:val="0"/>
          <w:divBdr>
            <w:top w:val="none" w:sz="0" w:space="0" w:color="auto"/>
            <w:left w:val="none" w:sz="0" w:space="0" w:color="auto"/>
            <w:bottom w:val="none" w:sz="0" w:space="0" w:color="auto"/>
            <w:right w:val="none" w:sz="0" w:space="0" w:color="auto"/>
          </w:divBdr>
        </w:div>
        <w:div w:id="1569614673">
          <w:marLeft w:val="0"/>
          <w:marRight w:val="0"/>
          <w:marTop w:val="0"/>
          <w:marBottom w:val="0"/>
          <w:divBdr>
            <w:top w:val="none" w:sz="0" w:space="0" w:color="auto"/>
            <w:left w:val="none" w:sz="0" w:space="0" w:color="auto"/>
            <w:bottom w:val="none" w:sz="0" w:space="0" w:color="auto"/>
            <w:right w:val="none" w:sz="0" w:space="0" w:color="auto"/>
          </w:divBdr>
        </w:div>
        <w:div w:id="868251773">
          <w:marLeft w:val="0"/>
          <w:marRight w:val="0"/>
          <w:marTop w:val="0"/>
          <w:marBottom w:val="0"/>
          <w:divBdr>
            <w:top w:val="none" w:sz="0" w:space="0" w:color="auto"/>
            <w:left w:val="none" w:sz="0" w:space="0" w:color="auto"/>
            <w:bottom w:val="none" w:sz="0" w:space="0" w:color="auto"/>
            <w:right w:val="none" w:sz="0" w:space="0" w:color="auto"/>
          </w:divBdr>
        </w:div>
        <w:div w:id="260719311">
          <w:marLeft w:val="0"/>
          <w:marRight w:val="0"/>
          <w:marTop w:val="0"/>
          <w:marBottom w:val="0"/>
          <w:divBdr>
            <w:top w:val="none" w:sz="0" w:space="0" w:color="auto"/>
            <w:left w:val="none" w:sz="0" w:space="0" w:color="auto"/>
            <w:bottom w:val="none" w:sz="0" w:space="0" w:color="auto"/>
            <w:right w:val="none" w:sz="0" w:space="0" w:color="auto"/>
          </w:divBdr>
        </w:div>
        <w:div w:id="255096950">
          <w:marLeft w:val="0"/>
          <w:marRight w:val="0"/>
          <w:marTop w:val="0"/>
          <w:marBottom w:val="0"/>
          <w:divBdr>
            <w:top w:val="none" w:sz="0" w:space="0" w:color="auto"/>
            <w:left w:val="none" w:sz="0" w:space="0" w:color="auto"/>
            <w:bottom w:val="none" w:sz="0" w:space="0" w:color="auto"/>
            <w:right w:val="none" w:sz="0" w:space="0" w:color="auto"/>
          </w:divBdr>
        </w:div>
        <w:div w:id="96681859">
          <w:marLeft w:val="0"/>
          <w:marRight w:val="0"/>
          <w:marTop w:val="0"/>
          <w:marBottom w:val="0"/>
          <w:divBdr>
            <w:top w:val="none" w:sz="0" w:space="0" w:color="auto"/>
            <w:left w:val="none" w:sz="0" w:space="0" w:color="auto"/>
            <w:bottom w:val="none" w:sz="0" w:space="0" w:color="auto"/>
            <w:right w:val="none" w:sz="0" w:space="0" w:color="auto"/>
          </w:divBdr>
        </w:div>
        <w:div w:id="567611672">
          <w:marLeft w:val="0"/>
          <w:marRight w:val="0"/>
          <w:marTop w:val="0"/>
          <w:marBottom w:val="0"/>
          <w:divBdr>
            <w:top w:val="none" w:sz="0" w:space="0" w:color="auto"/>
            <w:left w:val="none" w:sz="0" w:space="0" w:color="auto"/>
            <w:bottom w:val="none" w:sz="0" w:space="0" w:color="auto"/>
            <w:right w:val="none" w:sz="0" w:space="0" w:color="auto"/>
          </w:divBdr>
        </w:div>
        <w:div w:id="152031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360</Words>
  <Characters>2054</Characters>
  <Application>Microsoft Office Word</Application>
  <DocSecurity>0</DocSecurity>
  <Lines>17</Lines>
  <Paragraphs>4</Paragraphs>
  <ScaleCrop>false</ScaleCrop>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Buunk, Jurre</dc:creator>
  <cp:keywords/>
  <dc:description/>
  <cp:lastModifiedBy>Buunk, Jurre</cp:lastModifiedBy>
  <cp:revision>2</cp:revision>
  <dcterms:created xsi:type="dcterms:W3CDTF">2024-09-06T12:12:00Z</dcterms:created>
  <dcterms:modified xsi:type="dcterms:W3CDTF">2024-09-06T12:13:00Z</dcterms:modified>
</cp:coreProperties>
</file>