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5BE1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</w:p>
    <w:p w14:paraId="56F36F93" w14:textId="77777777" w:rsidR="00AB1230" w:rsidRDefault="00AB1230" w:rsidP="00AB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Implementation Plan</w:t>
      </w:r>
    </w:p>
    <w:p w14:paraId="540C3404" w14:textId="77777777" w:rsidR="00AB1230" w:rsidRDefault="00AB1230" w:rsidP="00AB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7.1 Deployment Strategy</w:t>
      </w:r>
    </w:p>
    <w:p w14:paraId="73346C0B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ensure a smooth and effective deployment of the ERP system with minimal disruption to ongoing operations.</w:t>
      </w:r>
    </w:p>
    <w:p w14:paraId="3D21E618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885098C" w14:textId="77777777" w:rsidR="00AB1230" w:rsidRDefault="00AB1230" w:rsidP="00AB12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1: Preparation and Planning</w:t>
      </w:r>
    </w:p>
    <w:p w14:paraId="02CC301B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 thorough needs assessment and finalize system requirements.</w:t>
      </w:r>
    </w:p>
    <w:p w14:paraId="6E5E3307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infrastructure, including server setup, database initialization, and security measures.</w:t>
      </w:r>
    </w:p>
    <w:p w14:paraId="2ED88EBB" w14:textId="77777777" w:rsidR="00AB1230" w:rsidRDefault="00AB1230" w:rsidP="00AB12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2: System Installation and Configuration</w:t>
      </w:r>
    </w:p>
    <w:p w14:paraId="44E857CD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ERP software components on designated servers.</w:t>
      </w:r>
    </w:p>
    <w:p w14:paraId="207D3256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system settings, including user roles, permissions, and workflow rules.</w:t>
      </w:r>
    </w:p>
    <w:p w14:paraId="7E00BF11" w14:textId="77777777" w:rsidR="00AB1230" w:rsidRDefault="00AB1230" w:rsidP="00AB12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3: Data Migration</w:t>
      </w:r>
    </w:p>
    <w:p w14:paraId="7DAEE75B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Migrate existing data from old systems or databases to the new ERP system.</w:t>
      </w:r>
    </w:p>
    <w:p w14:paraId="39EE9BC0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data integrity and accuracy after migration.</w:t>
      </w:r>
    </w:p>
    <w:p w14:paraId="11D9DAD0" w14:textId="77777777" w:rsidR="00AB1230" w:rsidRDefault="00AB1230" w:rsidP="00AB12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4: Testing</w:t>
      </w:r>
    </w:p>
    <w:p w14:paraId="6DAC0AAB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comprehensive testing, including unit testing, system integration testing, and user acceptance testing (UAT).</w:t>
      </w:r>
    </w:p>
    <w:p w14:paraId="7C22294B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any issues identified during testing phases.</w:t>
      </w:r>
    </w:p>
    <w:p w14:paraId="45972718" w14:textId="77777777" w:rsidR="00AB1230" w:rsidRDefault="00AB1230" w:rsidP="00AB12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5: Go-Live and Monitoring</w:t>
      </w:r>
    </w:p>
    <w:p w14:paraId="52C39F81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Officially launch the ERP system for full operational use.</w:t>
      </w:r>
    </w:p>
    <w:p w14:paraId="35CB0542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system performance and user feedback closely for the initial weeks.</w:t>
      </w:r>
    </w:p>
    <w:p w14:paraId="4895964F" w14:textId="77777777" w:rsidR="00AB1230" w:rsidRDefault="00AB1230" w:rsidP="00AB123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 6: Post-Implementation Review</w:t>
      </w:r>
    </w:p>
    <w:p w14:paraId="2DB42CAB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a post-implementation review to evaluate the system's performance and identify any areas for improvement.</w:t>
      </w:r>
    </w:p>
    <w:p w14:paraId="74225909" w14:textId="77777777" w:rsidR="00AB1230" w:rsidRDefault="00AB1230" w:rsidP="00AB123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and implement necessary updates or enhancements.</w:t>
      </w:r>
    </w:p>
    <w:p w14:paraId="64BEA1F5" w14:textId="77777777" w:rsidR="00AB1230" w:rsidRDefault="00AB1230" w:rsidP="00AB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7.2 Training Plan</w:t>
      </w:r>
    </w:p>
    <w:p w14:paraId="00581F3B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equip all users with the necessary skills and knowledge to effectively use the ERP system.</w:t>
      </w:r>
    </w:p>
    <w:p w14:paraId="4FB2CB23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Strategies:</w:t>
      </w:r>
    </w:p>
    <w:p w14:paraId="1927DA1B" w14:textId="77777777" w:rsidR="00AB1230" w:rsidRDefault="00AB1230" w:rsidP="00AB12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Role-Based Training:</w:t>
      </w:r>
      <w:r>
        <w:rPr>
          <w:rFonts w:ascii="Times New Roman" w:hAnsi="Times New Roman" w:cs="Times New Roman"/>
          <w:sz w:val="24"/>
          <w:szCs w:val="24"/>
        </w:rPr>
        <w:t xml:space="preserve"> Provide tailored training sessions based on user roles and responsibilities within the ERP system.</w:t>
      </w:r>
    </w:p>
    <w:p w14:paraId="28E6FE40" w14:textId="77777777" w:rsidR="00AB1230" w:rsidRDefault="00AB1230" w:rsidP="00AB12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Online Training Modules:</w:t>
      </w:r>
      <w:r>
        <w:rPr>
          <w:rFonts w:ascii="Times New Roman" w:hAnsi="Times New Roman" w:cs="Times New Roman"/>
          <w:sz w:val="24"/>
          <w:szCs w:val="24"/>
        </w:rPr>
        <w:t xml:space="preserve"> Develop comprehensive online tutorials and documentation to facilitate self-learning and reference.</w:t>
      </w:r>
    </w:p>
    <w:p w14:paraId="40B498D1" w14:textId="77777777" w:rsidR="00AB1230" w:rsidRDefault="00AB1230" w:rsidP="00AB12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Hands-On Workshops:</w:t>
      </w:r>
      <w:r>
        <w:rPr>
          <w:rFonts w:ascii="Times New Roman" w:hAnsi="Times New Roman" w:cs="Times New Roman"/>
          <w:sz w:val="24"/>
          <w:szCs w:val="24"/>
        </w:rPr>
        <w:t xml:space="preserve"> Organize interactive workshops where users can practice using the system with real data.</w:t>
      </w:r>
    </w:p>
    <w:p w14:paraId="6B577346" w14:textId="77777777" w:rsidR="00AB1230" w:rsidRDefault="00AB1230" w:rsidP="00AB123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 Education:</w:t>
      </w:r>
      <w:r>
        <w:rPr>
          <w:rFonts w:ascii="Times New Roman" w:hAnsi="Times New Roman" w:cs="Times New Roman"/>
          <w:sz w:val="24"/>
          <w:szCs w:val="24"/>
        </w:rPr>
        <w:t xml:space="preserve"> Offer ongoing training sessions to cover updates, new features, and advanced functionalities.</w:t>
      </w:r>
    </w:p>
    <w:p w14:paraId="14EE2D1C" w14:textId="77777777" w:rsidR="00AB1230" w:rsidRDefault="00AB1230" w:rsidP="00AB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7.3 Support and Maintenance</w:t>
      </w:r>
    </w:p>
    <w:p w14:paraId="10453536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ensure the ERP system remains functional, secure, and up-to-date with business needs.</w:t>
      </w:r>
    </w:p>
    <w:p w14:paraId="4A170845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Strategies:</w:t>
      </w:r>
    </w:p>
    <w:p w14:paraId="70A52CFC" w14:textId="77777777" w:rsidR="00AB1230" w:rsidRDefault="00AB1230" w:rsidP="00AB12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Help Desk Support:</w:t>
      </w:r>
      <w:r>
        <w:rPr>
          <w:rFonts w:ascii="Times New Roman" w:hAnsi="Times New Roman" w:cs="Times New Roman"/>
          <w:sz w:val="24"/>
          <w:szCs w:val="24"/>
        </w:rPr>
        <w:t xml:space="preserve"> Establish a dedicated help desk for users to report issues, request assistance, and provide feedback.</w:t>
      </w:r>
    </w:p>
    <w:p w14:paraId="0BBBAB4C" w14:textId="77777777" w:rsidR="00AB1230" w:rsidRDefault="00AB1230" w:rsidP="00AB12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Regular Maintenance:</w:t>
      </w:r>
      <w:r>
        <w:rPr>
          <w:rFonts w:ascii="Times New Roman" w:hAnsi="Times New Roman" w:cs="Times New Roman"/>
          <w:sz w:val="24"/>
          <w:szCs w:val="24"/>
        </w:rPr>
        <w:t xml:space="preserve"> Schedule regular maintenance for the ERP system, including updates, backups, and security checks.</w:t>
      </w:r>
    </w:p>
    <w:p w14:paraId="39A73DE1" w14:textId="77777777" w:rsidR="00AB1230" w:rsidRDefault="00AB1230" w:rsidP="00AB12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Monitoring:</w:t>
      </w:r>
      <w:r>
        <w:rPr>
          <w:rFonts w:ascii="Times New Roman" w:hAnsi="Times New Roman" w:cs="Times New Roman"/>
          <w:sz w:val="24"/>
          <w:szCs w:val="24"/>
        </w:rPr>
        <w:t xml:space="preserve"> Continuously monitor system performance and address any efficiency or reliability issues.</w:t>
      </w:r>
    </w:p>
    <w:p w14:paraId="5FFDAE36" w14:textId="77777777" w:rsidR="00AB1230" w:rsidRDefault="00AB1230" w:rsidP="00AB123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Feedback Loop:</w:t>
      </w:r>
      <w:r>
        <w:rPr>
          <w:rFonts w:ascii="Times New Roman" w:hAnsi="Times New Roman" w:cs="Times New Roman"/>
          <w:sz w:val="24"/>
          <w:szCs w:val="24"/>
        </w:rPr>
        <w:t xml:space="preserve"> Implement a feedback loop to gather and analyze user feedback for ongoing system improvements.</w:t>
      </w:r>
    </w:p>
    <w:p w14:paraId="221146C7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</w:p>
    <w:p w14:paraId="0BD50F1F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</w:p>
    <w:p w14:paraId="07B1CF0A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</w:p>
    <w:p w14:paraId="4B605DA4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</w:p>
    <w:p w14:paraId="4AF54075" w14:textId="77777777" w:rsidR="00AB1230" w:rsidRDefault="00AB1230" w:rsidP="00AB1230">
      <w:pPr>
        <w:rPr>
          <w:rFonts w:ascii="Times New Roman" w:hAnsi="Times New Roman" w:cs="Times New Roman"/>
          <w:sz w:val="24"/>
          <w:szCs w:val="24"/>
        </w:rPr>
      </w:pPr>
    </w:p>
    <w:p w14:paraId="32754BDC" w14:textId="77777777" w:rsidR="00642980" w:rsidRDefault="00642980"/>
    <w:sectPr w:rsidR="0064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9522A"/>
    <w:multiLevelType w:val="multilevel"/>
    <w:tmpl w:val="B61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7326BEF"/>
    <w:multiLevelType w:val="multilevel"/>
    <w:tmpl w:val="FC2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1C63BB2"/>
    <w:multiLevelType w:val="multilevel"/>
    <w:tmpl w:val="9AE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62828708">
    <w:abstractNumId w:val="0"/>
  </w:num>
  <w:num w:numId="2" w16cid:durableId="121315726">
    <w:abstractNumId w:val="1"/>
  </w:num>
  <w:num w:numId="3" w16cid:durableId="78060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30"/>
    <w:rsid w:val="0021420D"/>
    <w:rsid w:val="00311EF4"/>
    <w:rsid w:val="00642980"/>
    <w:rsid w:val="00A73E79"/>
    <w:rsid w:val="00A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6F01"/>
  <w15:chartTrackingRefBased/>
  <w15:docId w15:val="{55CB3717-0596-40CB-9A9D-4B1E085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30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Adu Boateng</dc:creator>
  <cp:keywords/>
  <dc:description/>
  <cp:lastModifiedBy>Justin Adu Boateng</cp:lastModifiedBy>
  <cp:revision>1</cp:revision>
  <dcterms:created xsi:type="dcterms:W3CDTF">2024-09-03T20:33:00Z</dcterms:created>
  <dcterms:modified xsi:type="dcterms:W3CDTF">2024-09-03T20:34:00Z</dcterms:modified>
</cp:coreProperties>
</file>