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CF4E" w14:textId="3B5CEB3B" w:rsidR="00DB389A" w:rsidRDefault="005829FF" w:rsidP="00DB389A">
      <w:pPr>
        <w:jc w:val="center"/>
        <w:rPr>
          <w:rFonts w:ascii="Arial" w:hAnsi="Arial" w:cs="Arial"/>
          <w:b/>
          <w:bCs/>
          <w:sz w:val="40"/>
          <w:szCs w:val="40"/>
        </w:rPr>
      </w:pPr>
      <w:r w:rsidRPr="00DB389A">
        <w:rPr>
          <w:rFonts w:ascii="Arial" w:hAnsi="Arial" w:cs="Arial"/>
          <w:b/>
          <w:bCs/>
          <w:sz w:val="40"/>
          <w:szCs w:val="40"/>
        </w:rPr>
        <w:t>Big Mountain Resort Report</w:t>
      </w:r>
    </w:p>
    <w:p w14:paraId="76B90614" w14:textId="5E6F1ABD" w:rsidR="00DB389A" w:rsidRPr="00DB389A" w:rsidRDefault="00DB389A" w:rsidP="00DB389A">
      <w:pPr>
        <w:rPr>
          <w:rFonts w:ascii="Arial" w:hAnsi="Arial" w:cs="Arial"/>
          <w:sz w:val="40"/>
          <w:szCs w:val="40"/>
        </w:rPr>
      </w:pPr>
      <w:r>
        <w:rPr>
          <w:rFonts w:ascii="Arial" w:hAnsi="Arial" w:cs="Arial"/>
          <w:sz w:val="40"/>
          <w:szCs w:val="40"/>
        </w:rPr>
        <w:t>___</w:t>
      </w:r>
      <w:r w:rsidRPr="00DB389A">
        <w:rPr>
          <w:rFonts w:ascii="Arial" w:hAnsi="Arial" w:cs="Arial"/>
          <w:sz w:val="40"/>
          <w:szCs w:val="40"/>
        </w:rPr>
        <w:t>___</w:t>
      </w:r>
      <w:r>
        <w:rPr>
          <w:rFonts w:ascii="Arial" w:hAnsi="Arial" w:cs="Arial"/>
          <w:sz w:val="40"/>
          <w:szCs w:val="40"/>
        </w:rPr>
        <w:t>____________________________________</w:t>
      </w:r>
    </w:p>
    <w:p w14:paraId="2C06ACC1" w14:textId="77777777" w:rsidR="00DB389A" w:rsidRDefault="00DB389A" w:rsidP="005829FF">
      <w:pPr>
        <w:rPr>
          <w:rFonts w:ascii="Arial" w:hAnsi="Arial" w:cs="Arial"/>
          <w:b/>
          <w:bCs/>
          <w:sz w:val="28"/>
          <w:szCs w:val="28"/>
        </w:rPr>
      </w:pPr>
    </w:p>
    <w:p w14:paraId="27FDB65F" w14:textId="6761BFC4" w:rsidR="00DB389A" w:rsidRPr="00DB389A" w:rsidRDefault="00DB389A" w:rsidP="005829FF">
      <w:pPr>
        <w:rPr>
          <w:rFonts w:ascii="Arial" w:hAnsi="Arial" w:cs="Arial"/>
          <w:b/>
          <w:bCs/>
          <w:sz w:val="28"/>
          <w:szCs w:val="28"/>
        </w:rPr>
      </w:pPr>
      <w:r w:rsidRPr="00DB389A">
        <w:rPr>
          <w:rFonts w:ascii="Arial" w:hAnsi="Arial" w:cs="Arial"/>
          <w:b/>
          <w:bCs/>
          <w:sz w:val="28"/>
          <w:szCs w:val="28"/>
        </w:rPr>
        <w:t>Problem Statement</w:t>
      </w:r>
    </w:p>
    <w:p w14:paraId="76F11081" w14:textId="228221EE" w:rsidR="005829FF" w:rsidRDefault="005829FF" w:rsidP="005829FF">
      <w:pPr>
        <w:rPr>
          <w:rFonts w:ascii="Arial" w:hAnsi="Arial" w:cs="Arial"/>
          <w:sz w:val="24"/>
          <w:szCs w:val="24"/>
        </w:rPr>
      </w:pPr>
      <w:r>
        <w:rPr>
          <w:rFonts w:ascii="Arial" w:hAnsi="Arial" w:cs="Arial"/>
          <w:b/>
          <w:bCs/>
          <w:sz w:val="28"/>
          <w:szCs w:val="28"/>
        </w:rPr>
        <w:tab/>
      </w:r>
      <w:r>
        <w:rPr>
          <w:rFonts w:ascii="Arial" w:hAnsi="Arial" w:cs="Arial"/>
          <w:sz w:val="24"/>
          <w:szCs w:val="24"/>
        </w:rPr>
        <w:t xml:space="preserve">The business problem </w:t>
      </w:r>
      <w:r w:rsidR="00DE576E">
        <w:rPr>
          <w:rFonts w:ascii="Arial" w:hAnsi="Arial" w:cs="Arial"/>
          <w:sz w:val="24"/>
          <w:szCs w:val="24"/>
        </w:rPr>
        <w:t>is that we need to increase seasonal revenue at Big Mountain Resort (B</w:t>
      </w:r>
      <w:r w:rsidR="00666CFF">
        <w:rPr>
          <w:rFonts w:ascii="Arial" w:hAnsi="Arial" w:cs="Arial"/>
          <w:sz w:val="24"/>
          <w:szCs w:val="24"/>
        </w:rPr>
        <w:t>MR</w:t>
      </w:r>
      <w:r w:rsidR="00DE576E">
        <w:rPr>
          <w:rFonts w:ascii="Arial" w:hAnsi="Arial" w:cs="Arial"/>
          <w:sz w:val="24"/>
          <w:szCs w:val="24"/>
        </w:rPr>
        <w:t xml:space="preserve">) enough to offset the recent increase in operational costs due to the addition of a </w:t>
      </w:r>
      <w:r w:rsidR="00B110A9">
        <w:rPr>
          <w:rFonts w:ascii="Arial" w:hAnsi="Arial" w:cs="Arial"/>
          <w:sz w:val="24"/>
          <w:szCs w:val="24"/>
        </w:rPr>
        <w:t>brand-new</w:t>
      </w:r>
      <w:r w:rsidR="00DE576E">
        <w:rPr>
          <w:rFonts w:ascii="Arial" w:hAnsi="Arial" w:cs="Arial"/>
          <w:sz w:val="24"/>
          <w:szCs w:val="24"/>
        </w:rPr>
        <w:t xml:space="preserve"> chair lift that cost $1.54M to implement.</w:t>
      </w:r>
      <w:r w:rsidR="00B110A9">
        <w:rPr>
          <w:rFonts w:ascii="Arial" w:hAnsi="Arial" w:cs="Arial"/>
          <w:sz w:val="24"/>
          <w:szCs w:val="24"/>
        </w:rPr>
        <w:t xml:space="preserve"> The overall focus was put on finding ways to cut down on costs without undermining ticket value or justify setting higher prices for tickets.</w:t>
      </w:r>
    </w:p>
    <w:p w14:paraId="7AC46E20" w14:textId="5CC1BD08" w:rsidR="00DB389A" w:rsidRDefault="00DB389A" w:rsidP="005829FF">
      <w:pPr>
        <w:rPr>
          <w:rFonts w:ascii="Arial" w:hAnsi="Arial" w:cs="Arial"/>
          <w:sz w:val="24"/>
          <w:szCs w:val="24"/>
        </w:rPr>
      </w:pPr>
    </w:p>
    <w:p w14:paraId="063C33A2" w14:textId="46574B4F" w:rsidR="00DB389A" w:rsidRPr="00DB389A" w:rsidRDefault="00DB389A" w:rsidP="00DB389A">
      <w:pPr>
        <w:rPr>
          <w:rFonts w:ascii="Arial" w:hAnsi="Arial" w:cs="Arial"/>
          <w:b/>
          <w:bCs/>
          <w:sz w:val="28"/>
          <w:szCs w:val="28"/>
        </w:rPr>
      </w:pPr>
      <w:r>
        <w:rPr>
          <w:rFonts w:ascii="Arial" w:hAnsi="Arial" w:cs="Arial"/>
          <w:b/>
          <w:bCs/>
          <w:sz w:val="28"/>
          <w:szCs w:val="28"/>
        </w:rPr>
        <w:t>Data</w:t>
      </w:r>
    </w:p>
    <w:p w14:paraId="029A48D3" w14:textId="34B3D6E9" w:rsidR="0028283A" w:rsidRDefault="00DB389A" w:rsidP="005829FF">
      <w:pPr>
        <w:rPr>
          <w:rFonts w:ascii="Arial" w:hAnsi="Arial" w:cs="Arial"/>
          <w:sz w:val="24"/>
          <w:szCs w:val="24"/>
        </w:rPr>
      </w:pPr>
      <w:r>
        <w:rPr>
          <w:rFonts w:ascii="Arial" w:hAnsi="Arial" w:cs="Arial"/>
          <w:sz w:val="24"/>
          <w:szCs w:val="24"/>
        </w:rPr>
        <w:tab/>
        <w:t xml:space="preserve">The data used throughout the project was a CSV file acquired from Alesha Eisen, the database manager. The file contained </w:t>
      </w:r>
      <w:r w:rsidR="0028283A">
        <w:rPr>
          <w:rFonts w:ascii="Arial" w:hAnsi="Arial" w:cs="Arial"/>
          <w:sz w:val="24"/>
          <w:szCs w:val="24"/>
        </w:rPr>
        <w:t>330 resorts within the same market in the United States, including data for B</w:t>
      </w:r>
      <w:r w:rsidR="00666CFF">
        <w:rPr>
          <w:rFonts w:ascii="Arial" w:hAnsi="Arial" w:cs="Arial"/>
          <w:sz w:val="24"/>
          <w:szCs w:val="24"/>
        </w:rPr>
        <w:t>MR</w:t>
      </w:r>
      <w:r w:rsidR="0028283A">
        <w:rPr>
          <w:rFonts w:ascii="Arial" w:hAnsi="Arial" w:cs="Arial"/>
          <w:sz w:val="24"/>
          <w:szCs w:val="24"/>
        </w:rPr>
        <w:t>. The features of the data are listed below:</w:t>
      </w:r>
    </w:p>
    <w:p w14:paraId="009BCC6C" w14:textId="71104A13" w:rsidR="0028283A" w:rsidRDefault="0028283A" w:rsidP="0028283A">
      <w:pPr>
        <w:jc w:val="center"/>
        <w:rPr>
          <w:rFonts w:ascii="Arial" w:hAnsi="Arial" w:cs="Arial"/>
          <w:sz w:val="24"/>
          <w:szCs w:val="24"/>
        </w:rPr>
      </w:pPr>
      <w:r>
        <w:rPr>
          <w:rFonts w:ascii="Arial" w:hAnsi="Arial" w:cs="Arial"/>
          <w:noProof/>
          <w:sz w:val="24"/>
          <w:szCs w:val="24"/>
        </w:rPr>
        <w:drawing>
          <wp:inline distT="0" distB="0" distL="0" distR="0" wp14:anchorId="18F6A7C7" wp14:editId="54C7EBB4">
            <wp:extent cx="4352925" cy="441194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368817" cy="4428055"/>
                    </a:xfrm>
                    <a:prstGeom prst="rect">
                      <a:avLst/>
                    </a:prstGeom>
                  </pic:spPr>
                </pic:pic>
              </a:graphicData>
            </a:graphic>
          </wp:inline>
        </w:drawing>
      </w:r>
    </w:p>
    <w:p w14:paraId="0AF62EC6" w14:textId="216D128F" w:rsidR="0028283A" w:rsidRDefault="0028283A" w:rsidP="005829FF">
      <w:pPr>
        <w:rPr>
          <w:rFonts w:ascii="Arial" w:hAnsi="Arial" w:cs="Arial"/>
          <w:sz w:val="24"/>
          <w:szCs w:val="24"/>
        </w:rPr>
      </w:pPr>
    </w:p>
    <w:p w14:paraId="706DCD5D" w14:textId="4E95B2E2" w:rsidR="0028283A" w:rsidRDefault="0028283A" w:rsidP="005829FF">
      <w:pPr>
        <w:rPr>
          <w:rFonts w:ascii="Arial" w:hAnsi="Arial" w:cs="Arial"/>
          <w:b/>
          <w:bCs/>
          <w:sz w:val="28"/>
          <w:szCs w:val="28"/>
        </w:rPr>
      </w:pPr>
      <w:r>
        <w:rPr>
          <w:rFonts w:ascii="Arial" w:hAnsi="Arial" w:cs="Arial"/>
          <w:b/>
          <w:bCs/>
          <w:sz w:val="28"/>
          <w:szCs w:val="28"/>
        </w:rPr>
        <w:t>Analysis</w:t>
      </w:r>
      <w:r w:rsidR="00BA30D6">
        <w:rPr>
          <w:rFonts w:ascii="Arial" w:hAnsi="Arial" w:cs="Arial"/>
          <w:b/>
          <w:bCs/>
          <w:sz w:val="28"/>
          <w:szCs w:val="28"/>
        </w:rPr>
        <w:t xml:space="preserve"> Findings</w:t>
      </w:r>
    </w:p>
    <w:p w14:paraId="1E6FE2AA" w14:textId="7ACBF06B" w:rsidR="0028283A" w:rsidRDefault="0028283A" w:rsidP="005829FF">
      <w:pPr>
        <w:rPr>
          <w:rFonts w:ascii="Arial" w:hAnsi="Arial" w:cs="Arial"/>
          <w:sz w:val="24"/>
          <w:szCs w:val="24"/>
        </w:rPr>
      </w:pPr>
      <w:r>
        <w:rPr>
          <w:rFonts w:ascii="Arial" w:hAnsi="Arial" w:cs="Arial"/>
          <w:sz w:val="24"/>
          <w:szCs w:val="24"/>
        </w:rPr>
        <w:tab/>
      </w:r>
      <w:r w:rsidR="00FC467B">
        <w:rPr>
          <w:rFonts w:ascii="Arial" w:hAnsi="Arial" w:cs="Arial"/>
          <w:sz w:val="24"/>
          <w:szCs w:val="24"/>
        </w:rPr>
        <w:t>After testing several different models on predicting ticket price, we determined that the best performing one was our random forest model. During our analysis, we found that</w:t>
      </w:r>
      <w:r w:rsidR="00E306BB">
        <w:rPr>
          <w:rFonts w:ascii="Arial" w:hAnsi="Arial" w:cs="Arial"/>
          <w:sz w:val="24"/>
          <w:szCs w:val="24"/>
        </w:rPr>
        <w:t xml:space="preserve"> among </w:t>
      </w:r>
      <w:r w:rsidR="00FC467B">
        <w:rPr>
          <w:rFonts w:ascii="Arial" w:hAnsi="Arial" w:cs="Arial"/>
          <w:sz w:val="24"/>
          <w:szCs w:val="24"/>
        </w:rPr>
        <w:t xml:space="preserve">the most important features that can help us predict ticket price are </w:t>
      </w:r>
      <w:r w:rsidR="00343392">
        <w:rPr>
          <w:rFonts w:ascii="Arial" w:hAnsi="Arial" w:cs="Arial"/>
          <w:sz w:val="24"/>
          <w:szCs w:val="24"/>
        </w:rPr>
        <w:t xml:space="preserve">the number of fast </w:t>
      </w:r>
      <w:r w:rsidR="00153D95">
        <w:rPr>
          <w:rFonts w:ascii="Arial" w:hAnsi="Arial" w:cs="Arial"/>
          <w:sz w:val="24"/>
          <w:szCs w:val="24"/>
        </w:rPr>
        <w:t>four</w:t>
      </w:r>
      <w:r w:rsidR="00343392">
        <w:rPr>
          <w:rFonts w:ascii="Arial" w:hAnsi="Arial" w:cs="Arial"/>
          <w:sz w:val="24"/>
          <w:szCs w:val="24"/>
        </w:rPr>
        <w:t xml:space="preserve"> person chairs, count of runs on the resort</w:t>
      </w:r>
      <w:r w:rsidR="00CA54C2">
        <w:rPr>
          <w:rFonts w:ascii="Arial" w:hAnsi="Arial" w:cs="Arial"/>
          <w:sz w:val="24"/>
          <w:szCs w:val="24"/>
        </w:rPr>
        <w:t>, snow making area coverage,</w:t>
      </w:r>
      <w:r w:rsidR="00343392">
        <w:rPr>
          <w:rFonts w:ascii="Arial" w:hAnsi="Arial" w:cs="Arial"/>
          <w:sz w:val="24"/>
          <w:szCs w:val="24"/>
        </w:rPr>
        <w:t xml:space="preserve"> </w:t>
      </w:r>
      <w:r w:rsidR="00CA54C2">
        <w:rPr>
          <w:rFonts w:ascii="Arial" w:hAnsi="Arial" w:cs="Arial"/>
          <w:sz w:val="24"/>
          <w:szCs w:val="24"/>
        </w:rPr>
        <w:t xml:space="preserve">and </w:t>
      </w:r>
      <w:r w:rsidR="00FC467B">
        <w:rPr>
          <w:rFonts w:ascii="Arial" w:hAnsi="Arial" w:cs="Arial"/>
          <w:sz w:val="24"/>
          <w:szCs w:val="24"/>
        </w:rPr>
        <w:t>vertical drop</w:t>
      </w:r>
      <w:r w:rsidR="00CA54C2">
        <w:rPr>
          <w:rFonts w:ascii="Arial" w:hAnsi="Arial" w:cs="Arial"/>
          <w:sz w:val="24"/>
          <w:szCs w:val="24"/>
        </w:rPr>
        <w:t>.</w:t>
      </w:r>
      <w:r w:rsidR="00721AA3">
        <w:rPr>
          <w:rFonts w:ascii="Arial" w:hAnsi="Arial" w:cs="Arial"/>
          <w:sz w:val="24"/>
          <w:szCs w:val="24"/>
        </w:rPr>
        <w:t xml:space="preserve"> It was determined that no additional data is needed to move forward.</w:t>
      </w:r>
    </w:p>
    <w:p w14:paraId="4884FA51" w14:textId="2E8FCE7C" w:rsidR="00B63A6B" w:rsidRDefault="00721AA3" w:rsidP="005829FF">
      <w:pPr>
        <w:rPr>
          <w:rFonts w:ascii="Arial" w:hAnsi="Arial" w:cs="Arial"/>
          <w:sz w:val="24"/>
          <w:szCs w:val="24"/>
        </w:rPr>
      </w:pPr>
      <w:r>
        <w:rPr>
          <w:rFonts w:ascii="Arial" w:hAnsi="Arial" w:cs="Arial"/>
          <w:sz w:val="24"/>
          <w:szCs w:val="24"/>
        </w:rPr>
        <w:tab/>
        <w:t>We deduced that B</w:t>
      </w:r>
      <w:r w:rsidR="00666CFF">
        <w:rPr>
          <w:rFonts w:ascii="Arial" w:hAnsi="Arial" w:cs="Arial"/>
          <w:sz w:val="24"/>
          <w:szCs w:val="24"/>
        </w:rPr>
        <w:t>MR</w:t>
      </w:r>
      <w:r>
        <w:rPr>
          <w:rFonts w:ascii="Arial" w:hAnsi="Arial" w:cs="Arial"/>
          <w:sz w:val="24"/>
          <w:szCs w:val="24"/>
        </w:rPr>
        <w:t xml:space="preserve"> lies amongst the top resorts in many amenities offered, and </w:t>
      </w:r>
      <w:r w:rsidR="00B63A6B">
        <w:rPr>
          <w:rFonts w:ascii="Arial" w:hAnsi="Arial" w:cs="Arial"/>
          <w:sz w:val="24"/>
          <w:szCs w:val="24"/>
        </w:rPr>
        <w:t xml:space="preserve">because of this can afford to raise the ticket price slightly. Below are the histograms </w:t>
      </w:r>
      <w:r w:rsidR="00153D95">
        <w:rPr>
          <w:rFonts w:ascii="Arial" w:hAnsi="Arial" w:cs="Arial"/>
          <w:sz w:val="24"/>
          <w:szCs w:val="24"/>
        </w:rPr>
        <w:t xml:space="preserve">pertaining to the features mentioned above </w:t>
      </w:r>
      <w:r w:rsidR="00B63A6B">
        <w:rPr>
          <w:rFonts w:ascii="Arial" w:hAnsi="Arial" w:cs="Arial"/>
          <w:sz w:val="24"/>
          <w:szCs w:val="24"/>
        </w:rPr>
        <w:t xml:space="preserve">that represent the counts of </w:t>
      </w:r>
      <w:r w:rsidR="00153D95">
        <w:rPr>
          <w:rFonts w:ascii="Arial" w:hAnsi="Arial" w:cs="Arial"/>
          <w:sz w:val="24"/>
          <w:szCs w:val="24"/>
        </w:rPr>
        <w:t>all the r</w:t>
      </w:r>
      <w:r w:rsidR="00B63A6B">
        <w:rPr>
          <w:rFonts w:ascii="Arial" w:hAnsi="Arial" w:cs="Arial"/>
          <w:sz w:val="24"/>
          <w:szCs w:val="24"/>
        </w:rPr>
        <w:t>esorts included in our data</w:t>
      </w:r>
      <w:r w:rsidR="00153D95">
        <w:rPr>
          <w:rFonts w:ascii="Arial" w:hAnsi="Arial" w:cs="Arial"/>
          <w:sz w:val="24"/>
          <w:szCs w:val="24"/>
        </w:rPr>
        <w:t xml:space="preserve"> and where they fall relative to B</w:t>
      </w:r>
      <w:r w:rsidR="00666CFF">
        <w:rPr>
          <w:rFonts w:ascii="Arial" w:hAnsi="Arial" w:cs="Arial"/>
          <w:sz w:val="24"/>
          <w:szCs w:val="24"/>
        </w:rPr>
        <w:t>MR</w:t>
      </w:r>
      <w:r w:rsidR="00153D95">
        <w:rPr>
          <w:rFonts w:ascii="Arial" w:hAnsi="Arial" w:cs="Arial"/>
          <w:sz w:val="24"/>
          <w:szCs w:val="24"/>
        </w:rPr>
        <w:t>:</w:t>
      </w:r>
    </w:p>
    <w:p w14:paraId="424165EC" w14:textId="77777777" w:rsidR="003F60D7" w:rsidRDefault="003F60D7" w:rsidP="003F60D7">
      <w:pPr>
        <w:jc w:val="center"/>
        <w:rPr>
          <w:rFonts w:ascii="Arial" w:hAnsi="Arial" w:cs="Arial"/>
          <w:sz w:val="24"/>
          <w:szCs w:val="24"/>
        </w:rPr>
      </w:pPr>
      <w:r>
        <w:rPr>
          <w:rFonts w:ascii="Arial" w:hAnsi="Arial" w:cs="Arial"/>
          <w:noProof/>
          <w:sz w:val="24"/>
          <w:szCs w:val="24"/>
        </w:rPr>
        <w:drawing>
          <wp:inline distT="0" distB="0" distL="0" distR="0" wp14:anchorId="03D29571" wp14:editId="7ED3C0CA">
            <wp:extent cx="4295775" cy="2313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21620" cy="2327027"/>
                    </a:xfrm>
                    <a:prstGeom prst="rect">
                      <a:avLst/>
                    </a:prstGeom>
                  </pic:spPr>
                </pic:pic>
              </a:graphicData>
            </a:graphic>
          </wp:inline>
        </w:drawing>
      </w:r>
    </w:p>
    <w:p w14:paraId="6CB86C3F" w14:textId="2C9A9B37" w:rsidR="003F60D7" w:rsidRDefault="003F60D7" w:rsidP="003F60D7">
      <w:pPr>
        <w:jc w:val="center"/>
        <w:rPr>
          <w:rFonts w:ascii="Arial" w:hAnsi="Arial" w:cs="Arial"/>
          <w:sz w:val="24"/>
          <w:szCs w:val="24"/>
        </w:rPr>
      </w:pPr>
      <w:r>
        <w:rPr>
          <w:rFonts w:ascii="Arial" w:hAnsi="Arial" w:cs="Arial"/>
          <w:noProof/>
          <w:sz w:val="24"/>
          <w:szCs w:val="24"/>
        </w:rPr>
        <w:drawing>
          <wp:inline distT="0" distB="0" distL="0" distR="0" wp14:anchorId="595E45AC" wp14:editId="2691BDC7">
            <wp:extent cx="4281603" cy="23241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295671" cy="2331736"/>
                    </a:xfrm>
                    <a:prstGeom prst="rect">
                      <a:avLst/>
                    </a:prstGeom>
                  </pic:spPr>
                </pic:pic>
              </a:graphicData>
            </a:graphic>
          </wp:inline>
        </w:drawing>
      </w:r>
    </w:p>
    <w:p w14:paraId="068F6145" w14:textId="1055ECCB" w:rsidR="003F60D7" w:rsidRDefault="003F60D7" w:rsidP="003F60D7">
      <w:pPr>
        <w:jc w:val="center"/>
        <w:rPr>
          <w:rFonts w:ascii="Arial" w:hAnsi="Arial" w:cs="Arial"/>
          <w:sz w:val="24"/>
          <w:szCs w:val="24"/>
        </w:rPr>
      </w:pPr>
      <w:r>
        <w:rPr>
          <w:rFonts w:ascii="Arial" w:hAnsi="Arial" w:cs="Arial"/>
          <w:noProof/>
          <w:sz w:val="24"/>
          <w:szCs w:val="24"/>
        </w:rPr>
        <w:lastRenderedPageBreak/>
        <w:drawing>
          <wp:inline distT="0" distB="0" distL="0" distR="0" wp14:anchorId="63B0D5B2" wp14:editId="78BCD08A">
            <wp:extent cx="4267200" cy="23206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291285" cy="2333734"/>
                    </a:xfrm>
                    <a:prstGeom prst="rect">
                      <a:avLst/>
                    </a:prstGeom>
                  </pic:spPr>
                </pic:pic>
              </a:graphicData>
            </a:graphic>
          </wp:inline>
        </w:drawing>
      </w:r>
    </w:p>
    <w:p w14:paraId="4B69D0CE" w14:textId="6863DEEE" w:rsidR="003F60D7" w:rsidRDefault="003F60D7" w:rsidP="003F60D7">
      <w:pPr>
        <w:jc w:val="center"/>
        <w:rPr>
          <w:rFonts w:ascii="Arial" w:hAnsi="Arial" w:cs="Arial"/>
          <w:sz w:val="24"/>
          <w:szCs w:val="24"/>
        </w:rPr>
      </w:pPr>
      <w:r>
        <w:rPr>
          <w:rFonts w:ascii="Arial" w:hAnsi="Arial" w:cs="Arial"/>
          <w:noProof/>
          <w:sz w:val="24"/>
          <w:szCs w:val="24"/>
        </w:rPr>
        <w:drawing>
          <wp:inline distT="0" distB="0" distL="0" distR="0" wp14:anchorId="140E7F88" wp14:editId="1E16B67F">
            <wp:extent cx="4286250" cy="23234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295500" cy="2328467"/>
                    </a:xfrm>
                    <a:prstGeom prst="rect">
                      <a:avLst/>
                    </a:prstGeom>
                  </pic:spPr>
                </pic:pic>
              </a:graphicData>
            </a:graphic>
          </wp:inline>
        </w:drawing>
      </w:r>
    </w:p>
    <w:p w14:paraId="5A6C4486" w14:textId="068DB062" w:rsidR="003F60D7" w:rsidRDefault="003F60D7" w:rsidP="003F60D7">
      <w:pPr>
        <w:rPr>
          <w:rFonts w:ascii="Arial" w:hAnsi="Arial" w:cs="Arial"/>
          <w:sz w:val="24"/>
          <w:szCs w:val="24"/>
        </w:rPr>
      </w:pPr>
    </w:p>
    <w:p w14:paraId="4BB5238B" w14:textId="493196ED" w:rsidR="003F60D7" w:rsidRDefault="00666CFF" w:rsidP="003F60D7">
      <w:pPr>
        <w:rPr>
          <w:rFonts w:ascii="Arial" w:hAnsi="Arial" w:cs="Arial"/>
          <w:b/>
          <w:bCs/>
          <w:sz w:val="28"/>
          <w:szCs w:val="28"/>
        </w:rPr>
      </w:pPr>
      <w:r>
        <w:rPr>
          <w:rFonts w:ascii="Arial" w:hAnsi="Arial" w:cs="Arial"/>
          <w:b/>
          <w:bCs/>
          <w:sz w:val="28"/>
          <w:szCs w:val="28"/>
        </w:rPr>
        <w:t>Recommendations</w:t>
      </w:r>
    </w:p>
    <w:p w14:paraId="04B46211" w14:textId="1CB8EF83" w:rsidR="003F60D7" w:rsidRPr="005829FF" w:rsidRDefault="003F60D7" w:rsidP="003F60D7">
      <w:pPr>
        <w:rPr>
          <w:rFonts w:ascii="Arial" w:hAnsi="Arial" w:cs="Arial"/>
          <w:sz w:val="24"/>
          <w:szCs w:val="24"/>
        </w:rPr>
      </w:pPr>
      <w:r>
        <w:rPr>
          <w:rFonts w:ascii="Arial" w:hAnsi="Arial" w:cs="Arial"/>
          <w:sz w:val="24"/>
          <w:szCs w:val="24"/>
        </w:rPr>
        <w:tab/>
      </w:r>
      <w:r w:rsidR="00666CFF">
        <w:rPr>
          <w:rFonts w:ascii="Arial" w:hAnsi="Arial" w:cs="Arial"/>
          <w:sz w:val="24"/>
          <w:szCs w:val="24"/>
        </w:rPr>
        <w:t xml:space="preserve">Our analysis tells us that Big Mountain Resort should </w:t>
      </w:r>
      <w:r w:rsidR="00BB4193">
        <w:rPr>
          <w:rFonts w:ascii="Arial" w:hAnsi="Arial" w:cs="Arial"/>
          <w:sz w:val="24"/>
          <w:szCs w:val="24"/>
        </w:rPr>
        <w:t>slightly raise their price due to being in a high percentile of amenities offered in the market.</w:t>
      </w:r>
      <w:r w:rsidR="00A3174D">
        <w:rPr>
          <w:rFonts w:ascii="Arial" w:hAnsi="Arial" w:cs="Arial"/>
          <w:sz w:val="24"/>
          <w:szCs w:val="24"/>
        </w:rPr>
        <w:t xml:space="preserve"> Of the scenarios provided by the business, I would recommend implementing the second, which involved adding a run and a chairlift, as well as increasing the vertical drop by 150 feet.</w:t>
      </w:r>
      <w:r w:rsidR="00C161D2">
        <w:rPr>
          <w:rFonts w:ascii="Arial" w:hAnsi="Arial" w:cs="Arial"/>
          <w:sz w:val="24"/>
          <w:szCs w:val="24"/>
        </w:rPr>
        <w:t xml:space="preserve"> Our model suggests that making these changes supports a ticket price increase of $1.99.</w:t>
      </w:r>
      <w:r w:rsidR="00A3174D">
        <w:rPr>
          <w:rFonts w:ascii="Arial" w:hAnsi="Arial" w:cs="Arial"/>
          <w:sz w:val="24"/>
          <w:szCs w:val="24"/>
        </w:rPr>
        <w:t xml:space="preserve"> It is worth noting that if the business decides to move forward with this plan of action, we should look into how much the operational costs will increase with having to add to our facilities.</w:t>
      </w:r>
    </w:p>
    <w:sectPr w:rsidR="003F60D7" w:rsidRPr="00582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6E"/>
    <w:rsid w:val="00153D95"/>
    <w:rsid w:val="0028283A"/>
    <w:rsid w:val="00343392"/>
    <w:rsid w:val="003F60D7"/>
    <w:rsid w:val="005829FF"/>
    <w:rsid w:val="00666CFF"/>
    <w:rsid w:val="00721AA3"/>
    <w:rsid w:val="0092156E"/>
    <w:rsid w:val="0096237F"/>
    <w:rsid w:val="00A3174D"/>
    <w:rsid w:val="00B110A9"/>
    <w:rsid w:val="00B63A6B"/>
    <w:rsid w:val="00BA30D6"/>
    <w:rsid w:val="00BB4193"/>
    <w:rsid w:val="00BE5AD6"/>
    <w:rsid w:val="00C161D2"/>
    <w:rsid w:val="00CA54C2"/>
    <w:rsid w:val="00DB389A"/>
    <w:rsid w:val="00DE576E"/>
    <w:rsid w:val="00E306BB"/>
    <w:rsid w:val="00FC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117A"/>
  <w15:chartTrackingRefBased/>
  <w15:docId w15:val="{F9F78298-5AE4-4B4F-B523-C21D38C2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Bell</dc:creator>
  <cp:keywords/>
  <dc:description/>
  <cp:lastModifiedBy>Justin Bell</cp:lastModifiedBy>
  <cp:revision>23</cp:revision>
  <dcterms:created xsi:type="dcterms:W3CDTF">2022-04-08T15:36:00Z</dcterms:created>
  <dcterms:modified xsi:type="dcterms:W3CDTF">2022-04-08T17:14:00Z</dcterms:modified>
</cp:coreProperties>
</file>