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ממשיכים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תחשוב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לראש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לרווק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מונוגמיה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מונוגמיה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מונוגמיה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הבטן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בינתיים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לשיחה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בינתיים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חשפנות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האופציות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להישאר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חשפנות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להיפרד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חשפנות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להיפרד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להישאר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מבוגרת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השעון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הביולוגי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עצות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זורם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אהבה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בנות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נהניתי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במועדוני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חשפנות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בילד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קיצר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שלגירושים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הילד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למועדוני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חשפנות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הרי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מין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כובש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הבחורה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מוזרה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מבסוט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לגמור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לחשפנית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למועדוני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חשפנות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כיף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הכיבוש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כיבוש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כיבוש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החרמנות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כשחזרתי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מכשהגעתי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החרמנות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דפיניטלי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לבגוד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בעייתי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לבגוד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ולהישאר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ולסבול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לסבול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הסבל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הפיתרון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ממזערים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הצדדים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שהאופציה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לבגוד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סבל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ועצמאות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כלכלית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וחמש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בלעדיו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סתם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50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240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שנתיים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320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400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500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חודשים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חופש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נראה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לזרום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לזרום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לומר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תוכניות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רחוק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מהדרך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13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espp</w:t>
      </w:r>
      <w:r w:rsidDel="00000000" w:rsidR="00000000" w:rsidRPr="00000000">
        <w:rPr>
          <w:rtl w:val="1"/>
        </w:rPr>
        <w:t xml:space="preserve"> 13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401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13 </w:t>
      </w:r>
      <w:r w:rsidDel="00000000" w:rsidR="00000000" w:rsidRPr="00000000">
        <w:rPr>
          <w:rtl w:val="1"/>
        </w:rPr>
        <w:t xml:space="preserve">בבונוסים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rsu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40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מהמשכורת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שכירות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rsu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משכורת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והמעביד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15%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11.5%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לשליש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401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9% </w:t>
      </w:r>
      <w:r w:rsidDel="00000000" w:rsidR="00000000" w:rsidRPr="00000000">
        <w:rPr>
          <w:rtl w:val="1"/>
        </w:rPr>
        <w:t xml:space="preserve">והמעביד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-6%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מץ</w:t>
      </w:r>
      <w:r w:rsidDel="00000000" w:rsidR="00000000" w:rsidRPr="00000000">
        <w:rPr>
          <w:rtl w:val="1"/>
        </w:rPr>
        <w:t xml:space="preserve">׳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75%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-6%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4.5%, </w:t>
      </w:r>
      <w:r w:rsidDel="00000000" w:rsidR="00000000" w:rsidRPr="00000000">
        <w:rPr>
          <w:rtl w:val="1"/>
        </w:rPr>
        <w:t xml:space="preserve">סכה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13.5%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RSU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הבונוסים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13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-13%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-10%,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0"/>
        </w:rPr>
        <w:t xml:space="preserve">rsu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130 </w:t>
      </w:r>
      <w:r w:rsidDel="00000000" w:rsidR="00000000" w:rsidRPr="00000000">
        <w:rPr>
          <w:rtl w:val="1"/>
        </w:rPr>
        <w:t xml:space="preserve">משכורת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סכה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150,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-13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8.6%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1"/>
        </w:rPr>
        <w:t xml:space="preserve">סכה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-11.5+13.5+8.5=33.5%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השליש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מוזר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אלפייה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מסתדר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12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8% 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-15%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המץ</w:t>
      </w:r>
      <w:r w:rsidDel="00000000" w:rsidR="00000000" w:rsidRPr="00000000">
        <w:rPr>
          <w:rtl w:val="1"/>
        </w:rPr>
        <w:t xml:space="preserve">׳ </w:t>
      </w:r>
      <w:r w:rsidDel="00000000" w:rsidR="00000000" w:rsidRPr="00000000">
        <w:rPr>
          <w:rtl w:val="1"/>
        </w:rPr>
        <w:t xml:space="preserve">כשאני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משכורת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1.5%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espp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4.5%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401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6%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-106%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35%,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מוזר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5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5.2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2.65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שבועיים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52 </w:t>
      </w:r>
      <w:r w:rsidDel="00000000" w:rsidR="00000000" w:rsidRPr="00000000">
        <w:rPr>
          <w:rtl w:val="1"/>
        </w:rPr>
        <w:t xml:space="preserve">שבועות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26 </w:t>
      </w:r>
      <w:r w:rsidDel="00000000" w:rsidR="00000000" w:rsidRPr="00000000">
        <w:rPr>
          <w:rtl w:val="1"/>
        </w:rPr>
        <w:t xml:space="preserve">זוגות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69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ההורדות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ומיסים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10% </w:t>
      </w:r>
      <w:r w:rsidDel="00000000" w:rsidR="00000000" w:rsidRPr="00000000">
        <w:rPr>
          <w:rtl w:val="1"/>
        </w:rPr>
        <w:t xml:space="preserve">מהברוטו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espp</w:t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9% </w:t>
      </w:r>
      <w:r w:rsidDel="00000000" w:rsidR="00000000" w:rsidRPr="00000000">
        <w:rPr>
          <w:rtl w:val="1"/>
        </w:rPr>
        <w:t xml:space="preserve">מהברוטו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-401</w:t>
      </w:r>
      <w:r w:rsidDel="00000000" w:rsidR="00000000" w:rsidRPr="00000000">
        <w:rPr>
          <w:rtl w:val="0"/>
        </w:rPr>
        <w:t xml:space="preserve">k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1"/>
        </w:rPr>
        <w:t xml:space="preserve">הברוטו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128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24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1"/>
        </w:rPr>
        <w:t xml:space="preserve">סכה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69+24=93</w:t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1"/>
        </w:rPr>
        <w:t xml:space="preserve">הבונוס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20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7</w:t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93+13=106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1.5+4.5=6%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0"/>
        </w:rPr>
        <w:t xml:space="preserve">espp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401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מהברוטו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128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8</w:t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1"/>
        </w:rPr>
        <w:t xml:space="preserve">סכה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114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לשליש</w:t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44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150,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30%</w:t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מהמעסיק</w:t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</w:t>
      </w:r>
      <w:r w:rsidDel="00000000" w:rsidR="00000000" w:rsidRPr="00000000">
        <w:rPr>
          <w:rtl w:val="1"/>
        </w:rPr>
        <w:t xml:space="preserve"> 40</w:t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-1 </w:t>
      </w:r>
      <w:r w:rsidDel="00000000" w:rsidR="00000000" w:rsidRPr="00000000">
        <w:rPr>
          <w:rtl w:val="1"/>
        </w:rPr>
        <w:t xml:space="preserve">הנוסף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לחסוך</w:t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עוזר</w:t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מיליונר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50</w:t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1"/>
        </w:rPr>
        <w:t xml:space="preserve">בעצמי</w:t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</w:t>
      </w:r>
      <w:r w:rsidDel="00000000" w:rsidR="00000000" w:rsidRPr="00000000">
        <w:rPr>
          <w:rtl w:val="1"/>
        </w:rPr>
        <w:t xml:space="preserve"> 40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720 </w:t>
      </w:r>
      <w:r w:rsidDel="00000000" w:rsidR="00000000" w:rsidRPr="00000000">
        <w:rPr>
          <w:rtl w:val="1"/>
        </w:rPr>
        <w:t xml:space="preserve">אלף</w:t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480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לפרוש</w:t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העוד</w:t>
      </w:r>
      <w:r w:rsidDel="00000000" w:rsidR="00000000" w:rsidRPr="00000000">
        <w:rPr>
          <w:rtl w:val="1"/>
        </w:rPr>
        <w:t xml:space="preserve"> 240,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הבדל</w:t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ריבית</w:t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סוף</w:t>
      </w:r>
      <w:r w:rsidDel="00000000" w:rsidR="00000000" w:rsidRPr="00000000">
        <w:rPr>
          <w:rtl w:val="1"/>
        </w:rPr>
        <w:t xml:space="preserve"> 2024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פורש</w:t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1"/>
        </w:rPr>
        <w:t xml:space="preserve">סבבה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-20%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6</w:t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בוטים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בוטים</w:t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ההשקעות</w:t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האפשרויות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איטי</w:t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חשובים</w:t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הסתכל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מרוויח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האחרונות</w:t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