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68D" w:rsidRDefault="00B0363D">
      <w:r>
        <w:t>Where does charge come from?</w:t>
      </w:r>
    </w:p>
    <w:p w:rsidR="00B0363D" w:rsidRDefault="00B0363D">
      <w:r>
        <w:tab/>
        <w:t>Protons &amp; electrons</w:t>
      </w:r>
    </w:p>
    <w:p w:rsidR="00B0363D" w:rsidRDefault="00B0363D">
      <w:r>
        <w:t>What is coulomb’s law?</w:t>
      </w:r>
    </w:p>
    <w:p w:rsidR="00B0363D" w:rsidRDefault="00B0363D">
      <w:r>
        <w:tab/>
        <w:t>F=kqq/r^2</w:t>
      </w:r>
    </w:p>
    <w:p w:rsidR="00B0363D" w:rsidRDefault="00B0363D">
      <w:r>
        <w:tab/>
        <w:t>K=8.988*10^9</w:t>
      </w:r>
    </w:p>
    <w:p w:rsidR="002577D1" w:rsidRDefault="002577D1">
      <w:r>
        <w:t>VECTOR ADDITION</w:t>
      </w:r>
    </w:p>
    <w:p w:rsidR="002577D1" w:rsidRDefault="002577D1">
      <w:bookmarkStart w:id="0" w:name="_GoBack"/>
      <w:bookmarkEnd w:id="0"/>
    </w:p>
    <w:sectPr w:rsidR="00257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63D"/>
    <w:rsid w:val="001E2931"/>
    <w:rsid w:val="002577D1"/>
    <w:rsid w:val="00516136"/>
    <w:rsid w:val="00792725"/>
    <w:rsid w:val="008A77F4"/>
    <w:rsid w:val="00AE476E"/>
    <w:rsid w:val="00B0363D"/>
    <w:rsid w:val="00D82A48"/>
    <w:rsid w:val="00D941D2"/>
    <w:rsid w:val="00D9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479EF"/>
  <w15:chartTrackingRefBased/>
  <w15:docId w15:val="{64912B63-6C42-4C40-973A-01557134F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2</cp:revision>
  <dcterms:created xsi:type="dcterms:W3CDTF">2017-08-19T17:23:00Z</dcterms:created>
  <dcterms:modified xsi:type="dcterms:W3CDTF">2017-08-19T17:27:00Z</dcterms:modified>
</cp:coreProperties>
</file>