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886" w:rsidRDefault="000401EA" w:rsidP="000401EA">
      <w:pPr>
        <w:rPr>
          <w:rFonts w:ascii="Times New Roman" w:hAnsi="Times New Roman" w:cs="Times New Roman"/>
          <w:b/>
          <w:sz w:val="28"/>
          <w:szCs w:val="28"/>
        </w:rPr>
      </w:pPr>
      <w:r>
        <w:rPr>
          <w:rFonts w:ascii="Times New Roman" w:hAnsi="Times New Roman" w:cs="Times New Roman"/>
          <w:b/>
          <w:sz w:val="28"/>
          <w:szCs w:val="28"/>
        </w:rPr>
        <w:t>VETO East 2011 Pack</w:t>
      </w:r>
    </w:p>
    <w:p w:rsidR="000401EA" w:rsidRDefault="000401EA" w:rsidP="000401EA">
      <w:pPr>
        <w:rPr>
          <w:rFonts w:ascii="Times New Roman" w:hAnsi="Times New Roman" w:cs="Times New Roman"/>
          <w:b/>
          <w:sz w:val="28"/>
          <w:szCs w:val="28"/>
        </w:rPr>
      </w:pPr>
      <w:r>
        <w:rPr>
          <w:rFonts w:ascii="Times New Roman" w:hAnsi="Times New Roman" w:cs="Times New Roman"/>
          <w:b/>
          <w:sz w:val="28"/>
          <w:szCs w:val="28"/>
        </w:rPr>
        <w:t xml:space="preserve">Written by: Jay </w:t>
      </w:r>
      <w:proofErr w:type="spellStart"/>
      <w:r>
        <w:rPr>
          <w:rFonts w:ascii="Times New Roman" w:hAnsi="Times New Roman" w:cs="Times New Roman"/>
          <w:b/>
          <w:sz w:val="28"/>
          <w:szCs w:val="28"/>
        </w:rPr>
        <w:t>Misuk</w:t>
      </w:r>
      <w:proofErr w:type="spellEnd"/>
      <w:r>
        <w:rPr>
          <w:rFonts w:ascii="Times New Roman" w:hAnsi="Times New Roman" w:cs="Times New Roman"/>
          <w:b/>
          <w:sz w:val="28"/>
          <w:szCs w:val="28"/>
        </w:rPr>
        <w:t xml:space="preserve"> (McMaster/</w:t>
      </w:r>
      <w:proofErr w:type="spellStart"/>
      <w:r>
        <w:rPr>
          <w:rFonts w:ascii="Times New Roman" w:hAnsi="Times New Roman" w:cs="Times New Roman"/>
          <w:b/>
          <w:sz w:val="28"/>
          <w:szCs w:val="28"/>
        </w:rPr>
        <w:t>UofT</w:t>
      </w:r>
      <w:proofErr w:type="spellEnd"/>
      <w:r>
        <w:rPr>
          <w:rFonts w:ascii="Times New Roman" w:hAnsi="Times New Roman" w:cs="Times New Roman"/>
          <w:b/>
          <w:sz w:val="28"/>
          <w:szCs w:val="28"/>
        </w:rPr>
        <w:t>)</w:t>
      </w:r>
    </w:p>
    <w:p w:rsidR="000401EA" w:rsidRDefault="000401EA" w:rsidP="000401EA">
      <w:pPr>
        <w:rPr>
          <w:rFonts w:ascii="Times New Roman" w:hAnsi="Times New Roman" w:cs="Times New Roman"/>
          <w:sz w:val="24"/>
          <w:szCs w:val="24"/>
        </w:rPr>
      </w:pPr>
    </w:p>
    <w:p w:rsidR="000401EA" w:rsidRPr="000401EA" w:rsidRDefault="000401EA" w:rsidP="000401EA">
      <w:pPr>
        <w:rPr>
          <w:rFonts w:ascii="Times New Roman" w:hAnsi="Times New Roman" w:cs="Times New Roman"/>
          <w:b/>
          <w:sz w:val="24"/>
          <w:szCs w:val="24"/>
          <w:u w:val="single"/>
        </w:rPr>
      </w:pPr>
      <w:r>
        <w:rPr>
          <w:rFonts w:ascii="Times New Roman" w:hAnsi="Times New Roman" w:cs="Times New Roman"/>
          <w:b/>
          <w:sz w:val="24"/>
          <w:szCs w:val="24"/>
          <w:u w:val="single"/>
        </w:rPr>
        <w:t>Tossups</w:t>
      </w:r>
    </w:p>
    <w:p w:rsidR="0073273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 </w:t>
      </w:r>
      <w:r w:rsidR="0073273A">
        <w:rPr>
          <w:rFonts w:ascii="Times New Roman" w:hAnsi="Times New Roman" w:cs="Times New Roman"/>
          <w:sz w:val="24"/>
          <w:szCs w:val="24"/>
        </w:rPr>
        <w:t xml:space="preserve">This element is found in its pure form in a silvery colour, which can tarnish to black when oxidized. A soft and ductile radioactive metal, it has an extremely wide liquid range of 2946 ºC, and its dioxide compound has the highest melting point of all oxides, at 3300 ºC. With a half-life of 14.05 billion years and a high abundance in the Earth’s crust, </w:t>
      </w:r>
      <w:proofErr w:type="gramStart"/>
      <w:r w:rsidR="0073273A">
        <w:rPr>
          <w:rFonts w:ascii="Times New Roman" w:hAnsi="Times New Roman" w:cs="Times New Roman"/>
          <w:sz w:val="24"/>
          <w:szCs w:val="24"/>
        </w:rPr>
        <w:t>this element’s 232 isotope</w:t>
      </w:r>
      <w:proofErr w:type="gramEnd"/>
      <w:r w:rsidR="0073273A">
        <w:rPr>
          <w:rFonts w:ascii="Times New Roman" w:hAnsi="Times New Roman" w:cs="Times New Roman"/>
          <w:sz w:val="24"/>
          <w:szCs w:val="24"/>
        </w:rPr>
        <w:t xml:space="preserve"> was used as a breeder for nuclear fuel in the molten-salt reactor experiment in the 1960’s. FTP, what is this actinide with atomic number 90 that countries such as Russia and India plan on using for cleaner nuclear power in the near future, named after the Norse god of thunder?</w:t>
      </w:r>
    </w:p>
    <w:p w:rsidR="000401EA" w:rsidRPr="0073273A" w:rsidRDefault="0073273A" w:rsidP="000401EA">
      <w:pPr>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Thorium</w:t>
      </w:r>
    </w:p>
    <w:p w:rsidR="00E87181"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 </w:t>
      </w:r>
      <w:r w:rsidR="00E87181">
        <w:rPr>
          <w:rFonts w:ascii="Times New Roman" w:hAnsi="Times New Roman" w:cs="Times New Roman"/>
          <w:sz w:val="24"/>
          <w:szCs w:val="24"/>
        </w:rPr>
        <w:t xml:space="preserve">1909’s </w:t>
      </w:r>
      <w:r w:rsidR="00E87181">
        <w:rPr>
          <w:rFonts w:ascii="Times New Roman" w:hAnsi="Times New Roman" w:cs="Times New Roman"/>
          <w:i/>
          <w:sz w:val="24"/>
          <w:szCs w:val="24"/>
        </w:rPr>
        <w:t>Analyses of Railroad Investments</w:t>
      </w:r>
      <w:r w:rsidR="00E87181">
        <w:rPr>
          <w:rFonts w:ascii="Times New Roman" w:hAnsi="Times New Roman" w:cs="Times New Roman"/>
          <w:sz w:val="24"/>
          <w:szCs w:val="24"/>
        </w:rPr>
        <w:t xml:space="preserve"> was a seminal work of this company’s founder, and its success laid the basis for this company’s founding in 1914. Beginning with coverage of US municipal bonds, by the 1970’s this company began issuing and covering bonds, and rating different client countries by a system that has been hotly contested for accusations of blackmail and damaging the reputation of corporations and nations alike just by changing the credit ratings. This kind of action has had major economic and political impacts in such nations as Canada in 1995, and more recently in Portugal, whose foreign debt was downgraded to “Ba2”, a ‘junk’ status. FTP, what is this member of the ‘Big 3’ of credit rating agencies along with Standard and Poor’s and Fitch Ratings, based out of the US and accused by the EU of economic terrorism during the current debt crisis?</w:t>
      </w:r>
    </w:p>
    <w:p w:rsidR="000401EA" w:rsidRDefault="00E87181"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E87181">
        <w:rPr>
          <w:rFonts w:ascii="Times New Roman" w:hAnsi="Times New Roman" w:cs="Times New Roman"/>
          <w:b/>
          <w:sz w:val="24"/>
          <w:szCs w:val="24"/>
          <w:u w:val="single"/>
        </w:rPr>
        <w:t>Moody’s</w:t>
      </w:r>
      <w:r>
        <w:rPr>
          <w:rFonts w:ascii="Times New Roman" w:hAnsi="Times New Roman" w:cs="Times New Roman"/>
          <w:sz w:val="24"/>
          <w:szCs w:val="24"/>
        </w:rPr>
        <w:t xml:space="preserve"> Investment Ratings</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3. </w:t>
      </w:r>
      <w:r w:rsidR="00960982">
        <w:rPr>
          <w:rFonts w:ascii="Times New Roman" w:hAnsi="Times New Roman" w:cs="Times New Roman"/>
          <w:sz w:val="24"/>
          <w:szCs w:val="24"/>
        </w:rPr>
        <w:t>The Turkish word ‘</w:t>
      </w:r>
      <w:proofErr w:type="spellStart"/>
      <w:r w:rsidR="00960982">
        <w:rPr>
          <w:rFonts w:ascii="Times New Roman" w:hAnsi="Times New Roman" w:cs="Times New Roman"/>
          <w:sz w:val="24"/>
          <w:szCs w:val="24"/>
        </w:rPr>
        <w:t>dört</w:t>
      </w:r>
      <w:proofErr w:type="spellEnd"/>
      <w:r w:rsidR="00960982">
        <w:rPr>
          <w:rFonts w:ascii="Times New Roman" w:hAnsi="Times New Roman" w:cs="Times New Roman"/>
          <w:sz w:val="24"/>
          <w:szCs w:val="24"/>
        </w:rPr>
        <w:t xml:space="preserve">’ (‘dirt’), meaning ‘four’, is one of the proposed cognates of this language according to a theory championed by such linguists as Sergei </w:t>
      </w:r>
      <w:proofErr w:type="spellStart"/>
      <w:r w:rsidR="00960982">
        <w:rPr>
          <w:rFonts w:ascii="Times New Roman" w:hAnsi="Times New Roman" w:cs="Times New Roman"/>
          <w:sz w:val="24"/>
          <w:szCs w:val="24"/>
        </w:rPr>
        <w:t>Starostin</w:t>
      </w:r>
      <w:proofErr w:type="spellEnd"/>
      <w:r w:rsidR="00960982">
        <w:rPr>
          <w:rFonts w:ascii="Times New Roman" w:hAnsi="Times New Roman" w:cs="Times New Roman"/>
          <w:sz w:val="24"/>
          <w:szCs w:val="24"/>
        </w:rPr>
        <w:t xml:space="preserve"> and G.J. </w:t>
      </w:r>
      <w:proofErr w:type="spellStart"/>
      <w:r w:rsidR="00960982">
        <w:rPr>
          <w:rFonts w:ascii="Times New Roman" w:hAnsi="Times New Roman" w:cs="Times New Roman"/>
          <w:sz w:val="24"/>
          <w:szCs w:val="24"/>
        </w:rPr>
        <w:t>Ramstedt</w:t>
      </w:r>
      <w:proofErr w:type="spellEnd"/>
      <w:r w:rsidR="00960982">
        <w:rPr>
          <w:rFonts w:ascii="Times New Roman" w:hAnsi="Times New Roman" w:cs="Times New Roman"/>
          <w:sz w:val="24"/>
          <w:szCs w:val="24"/>
        </w:rPr>
        <w:t>, although this view has been hotly contested since the 1950’s because of the paucity of evidence</w:t>
      </w:r>
      <w:r w:rsidR="000034D9">
        <w:rPr>
          <w:rFonts w:ascii="Times New Roman" w:hAnsi="Times New Roman" w:cs="Times New Roman"/>
          <w:sz w:val="24"/>
          <w:szCs w:val="24"/>
        </w:rPr>
        <w:t xml:space="preserve"> supporting it</w:t>
      </w:r>
      <w:r w:rsidR="00960982">
        <w:rPr>
          <w:rFonts w:ascii="Times New Roman" w:hAnsi="Times New Roman" w:cs="Times New Roman"/>
          <w:sz w:val="24"/>
          <w:szCs w:val="24"/>
        </w:rPr>
        <w:t>.</w:t>
      </w:r>
      <w:r w:rsidR="000034D9">
        <w:rPr>
          <w:rFonts w:ascii="Times New Roman" w:hAnsi="Times New Roman" w:cs="Times New Roman"/>
          <w:sz w:val="24"/>
          <w:szCs w:val="24"/>
        </w:rPr>
        <w:t xml:space="preserve"> Other strange theories abound, including a somewhat extreme familial designation for this language based off of </w:t>
      </w:r>
      <w:r w:rsidR="000E231B">
        <w:rPr>
          <w:rFonts w:ascii="Times New Roman" w:hAnsi="Times New Roman" w:cs="Times New Roman"/>
          <w:sz w:val="24"/>
          <w:szCs w:val="24"/>
        </w:rPr>
        <w:t xml:space="preserve">early sound correspondences, and apparent word cognates between the Old form of this language and the Tamil found in the </w:t>
      </w:r>
      <w:proofErr w:type="spellStart"/>
      <w:r w:rsidR="000E231B">
        <w:rPr>
          <w:rFonts w:ascii="Times New Roman" w:hAnsi="Times New Roman" w:cs="Times New Roman"/>
          <w:sz w:val="24"/>
          <w:szCs w:val="24"/>
        </w:rPr>
        <w:t>Cangkam</w:t>
      </w:r>
      <w:proofErr w:type="spellEnd"/>
      <w:r w:rsidR="000E231B">
        <w:rPr>
          <w:rFonts w:ascii="Times New Roman" w:hAnsi="Times New Roman" w:cs="Times New Roman"/>
          <w:sz w:val="24"/>
          <w:szCs w:val="24"/>
        </w:rPr>
        <w:t xml:space="preserve"> (</w:t>
      </w:r>
      <w:proofErr w:type="spellStart"/>
      <w:r w:rsidR="000E231B">
        <w:rPr>
          <w:rFonts w:ascii="Times New Roman" w:hAnsi="Times New Roman" w:cs="Times New Roman"/>
          <w:sz w:val="24"/>
          <w:szCs w:val="24"/>
        </w:rPr>
        <w:t>tsang-kam</w:t>
      </w:r>
      <w:proofErr w:type="spellEnd"/>
      <w:r w:rsidR="000E231B">
        <w:rPr>
          <w:rFonts w:ascii="Times New Roman" w:hAnsi="Times New Roman" w:cs="Times New Roman"/>
          <w:sz w:val="24"/>
          <w:szCs w:val="24"/>
        </w:rPr>
        <w:t xml:space="preserve">) verses. FTP, what is this modern language spoken by over 130 million people across an archipelago that is also home to the Ainu language, known in its own language as </w:t>
      </w:r>
      <w:proofErr w:type="spellStart"/>
      <w:r w:rsidR="000E231B" w:rsidRPr="000E231B">
        <w:rPr>
          <w:rFonts w:ascii="Times New Roman" w:hAnsi="Times New Roman" w:cs="Times New Roman"/>
          <w:i/>
          <w:sz w:val="24"/>
          <w:szCs w:val="24"/>
        </w:rPr>
        <w:t>Nihongo</w:t>
      </w:r>
      <w:proofErr w:type="spellEnd"/>
      <w:r w:rsidR="000E231B">
        <w:rPr>
          <w:rFonts w:ascii="Times New Roman" w:hAnsi="Times New Roman" w:cs="Times New Roman"/>
          <w:sz w:val="24"/>
          <w:szCs w:val="24"/>
        </w:rPr>
        <w:t xml:space="preserve">? </w:t>
      </w:r>
      <w:r w:rsidR="000034D9">
        <w:rPr>
          <w:rFonts w:ascii="Times New Roman" w:hAnsi="Times New Roman" w:cs="Times New Roman"/>
          <w:sz w:val="24"/>
          <w:szCs w:val="24"/>
        </w:rPr>
        <w:t xml:space="preserve"> </w:t>
      </w:r>
      <w:r w:rsidR="00960982">
        <w:rPr>
          <w:rFonts w:ascii="Times New Roman" w:hAnsi="Times New Roman" w:cs="Times New Roman"/>
          <w:sz w:val="24"/>
          <w:szCs w:val="24"/>
        </w:rPr>
        <w:t xml:space="preserve"> </w:t>
      </w:r>
    </w:p>
    <w:p w:rsidR="000E231B" w:rsidRDefault="000E231B"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0E231B">
        <w:rPr>
          <w:rFonts w:ascii="Times New Roman" w:hAnsi="Times New Roman" w:cs="Times New Roman"/>
          <w:b/>
          <w:sz w:val="24"/>
          <w:szCs w:val="24"/>
          <w:u w:val="single"/>
        </w:rPr>
        <w:t>Japanese</w:t>
      </w:r>
      <w:r>
        <w:rPr>
          <w:rFonts w:ascii="Times New Roman" w:hAnsi="Times New Roman" w:cs="Times New Roman"/>
          <w:sz w:val="24"/>
          <w:szCs w:val="24"/>
        </w:rPr>
        <w:t xml:space="preserve"> or </w:t>
      </w:r>
      <w:proofErr w:type="spellStart"/>
      <w:r>
        <w:rPr>
          <w:rFonts w:ascii="Times New Roman" w:hAnsi="Times New Roman" w:cs="Times New Roman"/>
          <w:b/>
          <w:sz w:val="24"/>
          <w:szCs w:val="24"/>
          <w:u w:val="single"/>
        </w:rPr>
        <w:t>Japonic</w:t>
      </w:r>
      <w:proofErr w:type="spellEnd"/>
      <w:r>
        <w:rPr>
          <w:rFonts w:ascii="Times New Roman" w:hAnsi="Times New Roman" w:cs="Times New Roman"/>
          <w:sz w:val="24"/>
          <w:szCs w:val="24"/>
        </w:rPr>
        <w:t xml:space="preserve"> language/family (accept </w:t>
      </w:r>
      <w:proofErr w:type="spellStart"/>
      <w:r w:rsidRPr="000E231B">
        <w:rPr>
          <w:rFonts w:ascii="Times New Roman" w:hAnsi="Times New Roman" w:cs="Times New Roman"/>
          <w:sz w:val="24"/>
          <w:szCs w:val="24"/>
          <w:u w:val="single"/>
        </w:rPr>
        <w:t>Nihongo</w:t>
      </w:r>
      <w:proofErr w:type="spellEnd"/>
      <w:r>
        <w:rPr>
          <w:rFonts w:ascii="Times New Roman" w:hAnsi="Times New Roman" w:cs="Times New Roman"/>
          <w:sz w:val="24"/>
          <w:szCs w:val="24"/>
        </w:rPr>
        <w:t xml:space="preserve"> before the very end)</w:t>
      </w:r>
    </w:p>
    <w:p w:rsidR="0054319D"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4. </w:t>
      </w:r>
      <w:r w:rsidR="00937D68">
        <w:rPr>
          <w:rFonts w:ascii="Times New Roman" w:hAnsi="Times New Roman" w:cs="Times New Roman"/>
          <w:sz w:val="24"/>
          <w:szCs w:val="24"/>
        </w:rPr>
        <w:t>Due to a circus being in town at the same time, there were not enough hotel rooms in town for all the delegates,</w:t>
      </w:r>
      <w:r w:rsidR="004E04E4">
        <w:rPr>
          <w:rFonts w:ascii="Times New Roman" w:hAnsi="Times New Roman" w:cs="Times New Roman"/>
          <w:sz w:val="24"/>
          <w:szCs w:val="24"/>
        </w:rPr>
        <w:t xml:space="preserve"> thus leading the Canadians to board on their steamship after evening festivities. </w:t>
      </w:r>
      <w:r w:rsidR="004E04E4">
        <w:rPr>
          <w:rFonts w:ascii="Times New Roman" w:hAnsi="Times New Roman" w:cs="Times New Roman"/>
          <w:sz w:val="24"/>
          <w:szCs w:val="24"/>
        </w:rPr>
        <w:lastRenderedPageBreak/>
        <w:t>M</w:t>
      </w:r>
      <w:r w:rsidR="00937D68">
        <w:rPr>
          <w:rFonts w:ascii="Times New Roman" w:hAnsi="Times New Roman" w:cs="Times New Roman"/>
          <w:sz w:val="24"/>
          <w:szCs w:val="24"/>
        </w:rPr>
        <w:t xml:space="preserve">ost of the townspeople remained oblivious or apathetic to the events transpiring, which </w:t>
      </w:r>
      <w:r w:rsidR="004E04E4">
        <w:rPr>
          <w:rFonts w:ascii="Times New Roman" w:hAnsi="Times New Roman" w:cs="Times New Roman"/>
          <w:sz w:val="24"/>
          <w:szCs w:val="24"/>
        </w:rPr>
        <w:t>was perhaps prophetic of electorate interest of the late 20</w:t>
      </w:r>
      <w:r w:rsidR="004E04E4" w:rsidRPr="004E04E4">
        <w:rPr>
          <w:rFonts w:ascii="Times New Roman" w:hAnsi="Times New Roman" w:cs="Times New Roman"/>
          <w:sz w:val="24"/>
          <w:szCs w:val="24"/>
          <w:vertAlign w:val="superscript"/>
        </w:rPr>
        <w:t>th</w:t>
      </w:r>
      <w:r w:rsidR="004E04E4">
        <w:rPr>
          <w:rFonts w:ascii="Times New Roman" w:hAnsi="Times New Roman" w:cs="Times New Roman"/>
          <w:sz w:val="24"/>
          <w:szCs w:val="24"/>
        </w:rPr>
        <w:t xml:space="preserve"> and early 21</w:t>
      </w:r>
      <w:r w:rsidR="004E04E4" w:rsidRPr="004E04E4">
        <w:rPr>
          <w:rFonts w:ascii="Times New Roman" w:hAnsi="Times New Roman" w:cs="Times New Roman"/>
          <w:sz w:val="24"/>
          <w:szCs w:val="24"/>
          <w:vertAlign w:val="superscript"/>
        </w:rPr>
        <w:t>st</w:t>
      </w:r>
      <w:r w:rsidR="004E04E4">
        <w:rPr>
          <w:rFonts w:ascii="Times New Roman" w:hAnsi="Times New Roman" w:cs="Times New Roman"/>
          <w:sz w:val="24"/>
          <w:szCs w:val="24"/>
        </w:rPr>
        <w:t xml:space="preserve"> century, while the delegates split their time between socializing and dancing and debating such issues as the American Civil War and </w:t>
      </w:r>
      <w:r w:rsidR="0054319D">
        <w:rPr>
          <w:rFonts w:ascii="Times New Roman" w:hAnsi="Times New Roman" w:cs="Times New Roman"/>
          <w:sz w:val="24"/>
          <w:szCs w:val="24"/>
        </w:rPr>
        <w:t>why Newfoundland was not invited, a slight which would not be forgotten on the Rock for over a century</w:t>
      </w:r>
      <w:r w:rsidR="004E04E4">
        <w:rPr>
          <w:rFonts w:ascii="Times New Roman" w:hAnsi="Times New Roman" w:cs="Times New Roman"/>
          <w:sz w:val="24"/>
          <w:szCs w:val="24"/>
        </w:rPr>
        <w:t>.</w:t>
      </w:r>
      <w:r w:rsidR="0054319D">
        <w:rPr>
          <w:rFonts w:ascii="Times New Roman" w:hAnsi="Times New Roman" w:cs="Times New Roman"/>
          <w:sz w:val="24"/>
          <w:szCs w:val="24"/>
        </w:rPr>
        <w:t xml:space="preserve"> Discussing a British-encouraged Maritime Union, increasing military and political power for the colonies in order to lessen the burden on the Empire, the 6-day long conference prompted a much more important one the next month. FTP, what was this Sept. 1-7 colonial conference and shindig that took place at Government House, perhaps the most prestigious thing to have ever happened on PEI?</w:t>
      </w:r>
    </w:p>
    <w:p w:rsidR="000401EA" w:rsidRDefault="0054319D"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54319D">
        <w:rPr>
          <w:rFonts w:ascii="Times New Roman" w:hAnsi="Times New Roman" w:cs="Times New Roman"/>
          <w:b/>
          <w:sz w:val="24"/>
          <w:szCs w:val="24"/>
          <w:u w:val="single"/>
        </w:rPr>
        <w:t>Charlottetown Conference</w:t>
      </w:r>
    </w:p>
    <w:p w:rsidR="00E20340"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5. </w:t>
      </w:r>
      <w:r w:rsidR="00895ACB">
        <w:rPr>
          <w:rFonts w:ascii="Times New Roman" w:hAnsi="Times New Roman" w:cs="Times New Roman"/>
          <w:i/>
          <w:sz w:val="24"/>
          <w:szCs w:val="24"/>
        </w:rPr>
        <w:t>The Economist</w:t>
      </w:r>
      <w:r w:rsidR="00895ACB">
        <w:rPr>
          <w:rFonts w:ascii="Times New Roman" w:hAnsi="Times New Roman" w:cs="Times New Roman"/>
          <w:sz w:val="24"/>
          <w:szCs w:val="24"/>
        </w:rPr>
        <w:t xml:space="preserve"> describes this concept as the ‘fifth domain of warfare’. The </w:t>
      </w:r>
      <w:proofErr w:type="spellStart"/>
      <w:r w:rsidR="00895ACB">
        <w:rPr>
          <w:rFonts w:ascii="Times New Roman" w:hAnsi="Times New Roman" w:cs="Times New Roman"/>
          <w:sz w:val="24"/>
          <w:szCs w:val="24"/>
        </w:rPr>
        <w:t>Lipman</w:t>
      </w:r>
      <w:proofErr w:type="spellEnd"/>
      <w:r w:rsidR="00895ACB">
        <w:rPr>
          <w:rFonts w:ascii="Times New Roman" w:hAnsi="Times New Roman" w:cs="Times New Roman"/>
          <w:sz w:val="24"/>
          <w:szCs w:val="24"/>
        </w:rPr>
        <w:t xml:space="preserve"> Report, released in 2010, describes how economy and infrastructure worldwide may be at risk from increasing incidents of this action, which was central to the plot of </w:t>
      </w:r>
      <w:r w:rsidR="00895ACB" w:rsidRPr="00895ACB">
        <w:rPr>
          <w:rFonts w:ascii="Times New Roman" w:hAnsi="Times New Roman" w:cs="Times New Roman"/>
          <w:i/>
          <w:sz w:val="24"/>
          <w:szCs w:val="24"/>
        </w:rPr>
        <w:t>Live Free or Die Hard</w:t>
      </w:r>
      <w:r w:rsidR="00895ACB">
        <w:rPr>
          <w:rFonts w:ascii="Times New Roman" w:hAnsi="Times New Roman" w:cs="Times New Roman"/>
          <w:sz w:val="24"/>
          <w:szCs w:val="24"/>
        </w:rPr>
        <w:t xml:space="preserve">. Titan Rain and Moonlight Maze were US government designations for operations of this type identified as being launched by China and Russia respectively in the 1990’s. Perhaps most famously, Estonia was a victim of this type of action on their independence day in 2007 in retaliation for relocating the Bronze Soldier of </w:t>
      </w:r>
      <w:proofErr w:type="spellStart"/>
      <w:r w:rsidR="00895ACB">
        <w:rPr>
          <w:rFonts w:ascii="Times New Roman" w:hAnsi="Times New Roman" w:cs="Times New Roman"/>
          <w:sz w:val="24"/>
          <w:szCs w:val="24"/>
        </w:rPr>
        <w:t>Talinn</w:t>
      </w:r>
      <w:proofErr w:type="spellEnd"/>
      <w:r w:rsidR="00895ACB">
        <w:rPr>
          <w:rFonts w:ascii="Times New Roman" w:hAnsi="Times New Roman" w:cs="Times New Roman"/>
          <w:sz w:val="24"/>
          <w:szCs w:val="24"/>
        </w:rPr>
        <w:t>, although numerous observers point fingers at China for being the largest perpetrator in the 21</w:t>
      </w:r>
      <w:r w:rsidR="00895ACB" w:rsidRPr="00895ACB">
        <w:rPr>
          <w:rFonts w:ascii="Times New Roman" w:hAnsi="Times New Roman" w:cs="Times New Roman"/>
          <w:sz w:val="24"/>
          <w:szCs w:val="24"/>
          <w:vertAlign w:val="superscript"/>
        </w:rPr>
        <w:t>st</w:t>
      </w:r>
      <w:r w:rsidR="00895ACB">
        <w:rPr>
          <w:rFonts w:ascii="Times New Roman" w:hAnsi="Times New Roman" w:cs="Times New Roman"/>
          <w:sz w:val="24"/>
          <w:szCs w:val="24"/>
        </w:rPr>
        <w:t xml:space="preserve"> century. FTP, what is this concept, characterized by such </w:t>
      </w:r>
      <w:r w:rsidR="00E20340">
        <w:rPr>
          <w:rFonts w:ascii="Times New Roman" w:hAnsi="Times New Roman" w:cs="Times New Roman"/>
          <w:sz w:val="24"/>
          <w:szCs w:val="24"/>
        </w:rPr>
        <w:t xml:space="preserve">weapons as ping floods, Trojans, </w:t>
      </w:r>
      <w:proofErr w:type="spellStart"/>
      <w:r w:rsidR="00E20340">
        <w:rPr>
          <w:rFonts w:ascii="Times New Roman" w:hAnsi="Times New Roman" w:cs="Times New Roman"/>
          <w:sz w:val="24"/>
          <w:szCs w:val="24"/>
        </w:rPr>
        <w:t>botnets</w:t>
      </w:r>
      <w:proofErr w:type="spellEnd"/>
      <w:r w:rsidR="00E20340">
        <w:rPr>
          <w:rFonts w:ascii="Times New Roman" w:hAnsi="Times New Roman" w:cs="Times New Roman"/>
          <w:sz w:val="24"/>
          <w:szCs w:val="24"/>
        </w:rPr>
        <w:t>, and email bombs?</w:t>
      </w:r>
    </w:p>
    <w:p w:rsidR="000401EA" w:rsidRDefault="00E20340" w:rsidP="000401EA">
      <w:pPr>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sidRPr="00E20340">
        <w:rPr>
          <w:rFonts w:ascii="Times New Roman" w:hAnsi="Times New Roman" w:cs="Times New Roman"/>
          <w:b/>
          <w:sz w:val="24"/>
          <w:szCs w:val="24"/>
          <w:u w:val="single"/>
        </w:rPr>
        <w:t>Cyberwarfare</w:t>
      </w:r>
      <w:proofErr w:type="spellEnd"/>
      <w:r>
        <w:rPr>
          <w:rFonts w:ascii="Times New Roman" w:hAnsi="Times New Roman" w:cs="Times New Roman"/>
          <w:sz w:val="24"/>
          <w:szCs w:val="24"/>
        </w:rPr>
        <w:t>; or similar terms</w:t>
      </w:r>
      <w:r w:rsidR="00334547">
        <w:rPr>
          <w:rFonts w:ascii="Times New Roman" w:hAnsi="Times New Roman" w:cs="Times New Roman"/>
          <w:sz w:val="24"/>
          <w:szCs w:val="24"/>
        </w:rPr>
        <w:t xml:space="preserve"> including ‘cyber’,</w:t>
      </w:r>
      <w:r>
        <w:rPr>
          <w:rFonts w:ascii="Times New Roman" w:hAnsi="Times New Roman" w:cs="Times New Roman"/>
          <w:sz w:val="24"/>
          <w:szCs w:val="24"/>
        </w:rPr>
        <w:t xml:space="preserve"> such as ‘</w:t>
      </w:r>
      <w:proofErr w:type="spellStart"/>
      <w:r>
        <w:rPr>
          <w:rFonts w:ascii="Times New Roman" w:hAnsi="Times New Roman" w:cs="Times New Roman"/>
          <w:sz w:val="24"/>
          <w:szCs w:val="24"/>
        </w:rPr>
        <w:t>cyberwar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cyberattacks</w:t>
      </w:r>
      <w:proofErr w:type="spellEnd"/>
      <w:r>
        <w:rPr>
          <w:rFonts w:ascii="Times New Roman" w:hAnsi="Times New Roman" w:cs="Times New Roman"/>
          <w:sz w:val="24"/>
          <w:szCs w:val="24"/>
        </w:rPr>
        <w:t>’, etc. (prompt on any specific types of hacking or attacks)</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6. </w:t>
      </w:r>
      <w:r w:rsidR="00D024F2">
        <w:rPr>
          <w:rFonts w:ascii="Times New Roman" w:hAnsi="Times New Roman" w:cs="Times New Roman"/>
          <w:sz w:val="24"/>
          <w:szCs w:val="24"/>
        </w:rPr>
        <w:t>Penning over 200 works, including operas, ballets, choral hymns and songs, this composer</w:t>
      </w:r>
      <w:r w:rsidR="00334547">
        <w:rPr>
          <w:rFonts w:ascii="Times New Roman" w:hAnsi="Times New Roman" w:cs="Times New Roman"/>
          <w:sz w:val="24"/>
          <w:szCs w:val="24"/>
        </w:rPr>
        <w:t xml:space="preserve"> </w:t>
      </w:r>
      <w:r w:rsidR="00D024F2">
        <w:rPr>
          <w:rFonts w:ascii="Times New Roman" w:hAnsi="Times New Roman" w:cs="Times New Roman"/>
          <w:sz w:val="24"/>
          <w:szCs w:val="24"/>
        </w:rPr>
        <w:t xml:space="preserve">and avowed socialist vegetarian was a trombonist by trade, and began teaching at James Allen’s Girls’ School and St. Paul’s Girls’ School, both in London. Influenced by the likes of Walt Whitman and fellow English composers, this man </w:t>
      </w:r>
      <w:r w:rsidR="00052B97">
        <w:rPr>
          <w:rFonts w:ascii="Times New Roman" w:hAnsi="Times New Roman" w:cs="Times New Roman"/>
          <w:sz w:val="24"/>
          <w:szCs w:val="24"/>
        </w:rPr>
        <w:t xml:space="preserve">began to explore old folksongs and madrigals, while his hobby of rambling led him to compose his </w:t>
      </w:r>
      <w:proofErr w:type="spellStart"/>
      <w:r w:rsidR="00052B97" w:rsidRPr="00052B97">
        <w:rPr>
          <w:rFonts w:ascii="Times New Roman" w:hAnsi="Times New Roman" w:cs="Times New Roman"/>
          <w:i/>
          <w:sz w:val="24"/>
          <w:szCs w:val="24"/>
        </w:rPr>
        <w:t>Beni</w:t>
      </w:r>
      <w:proofErr w:type="spellEnd"/>
      <w:r w:rsidR="00052B97" w:rsidRPr="00052B97">
        <w:rPr>
          <w:rFonts w:ascii="Times New Roman" w:hAnsi="Times New Roman" w:cs="Times New Roman"/>
          <w:i/>
          <w:sz w:val="24"/>
          <w:szCs w:val="24"/>
        </w:rPr>
        <w:t xml:space="preserve"> Mora</w:t>
      </w:r>
      <w:r w:rsidR="00052B97">
        <w:rPr>
          <w:rFonts w:ascii="Times New Roman" w:hAnsi="Times New Roman" w:cs="Times New Roman"/>
          <w:sz w:val="24"/>
          <w:szCs w:val="24"/>
        </w:rPr>
        <w:t xml:space="preserve"> suite after cycling around French-controlled Algeria. However, he is more famous among concert band enthusiasts for his influential wind band compositions and his </w:t>
      </w:r>
      <w:r w:rsidR="00052B97" w:rsidRPr="00052B97">
        <w:rPr>
          <w:rFonts w:ascii="Times New Roman" w:hAnsi="Times New Roman" w:cs="Times New Roman"/>
          <w:i/>
          <w:sz w:val="24"/>
          <w:szCs w:val="24"/>
        </w:rPr>
        <w:t xml:space="preserve">A </w:t>
      </w:r>
      <w:proofErr w:type="spellStart"/>
      <w:r w:rsidR="00052B97" w:rsidRPr="00052B97">
        <w:rPr>
          <w:rFonts w:ascii="Times New Roman" w:hAnsi="Times New Roman" w:cs="Times New Roman"/>
          <w:i/>
          <w:sz w:val="24"/>
          <w:szCs w:val="24"/>
        </w:rPr>
        <w:t>Moorside</w:t>
      </w:r>
      <w:proofErr w:type="spellEnd"/>
      <w:r w:rsidR="00052B97" w:rsidRPr="00052B97">
        <w:rPr>
          <w:rFonts w:ascii="Times New Roman" w:hAnsi="Times New Roman" w:cs="Times New Roman"/>
          <w:i/>
          <w:sz w:val="24"/>
          <w:szCs w:val="24"/>
        </w:rPr>
        <w:t xml:space="preserve"> Suite</w:t>
      </w:r>
      <w:r w:rsidR="00052B97">
        <w:rPr>
          <w:rFonts w:ascii="Times New Roman" w:hAnsi="Times New Roman" w:cs="Times New Roman"/>
          <w:sz w:val="24"/>
          <w:szCs w:val="24"/>
        </w:rPr>
        <w:t xml:space="preserve"> for brass band. FTP, who is this early 20</w:t>
      </w:r>
      <w:r w:rsidR="00052B97" w:rsidRPr="00052B97">
        <w:rPr>
          <w:rFonts w:ascii="Times New Roman" w:hAnsi="Times New Roman" w:cs="Times New Roman"/>
          <w:sz w:val="24"/>
          <w:szCs w:val="24"/>
          <w:vertAlign w:val="superscript"/>
        </w:rPr>
        <w:t>th</w:t>
      </w:r>
      <w:r w:rsidR="00052B97">
        <w:rPr>
          <w:rFonts w:ascii="Times New Roman" w:hAnsi="Times New Roman" w:cs="Times New Roman"/>
          <w:sz w:val="24"/>
          <w:szCs w:val="24"/>
        </w:rPr>
        <w:t xml:space="preserve"> century British composer of such works as </w:t>
      </w:r>
      <w:proofErr w:type="spellStart"/>
      <w:r w:rsidR="00052B97" w:rsidRPr="00052B97">
        <w:rPr>
          <w:rFonts w:ascii="Times New Roman" w:hAnsi="Times New Roman" w:cs="Times New Roman"/>
          <w:i/>
          <w:sz w:val="24"/>
          <w:szCs w:val="24"/>
        </w:rPr>
        <w:t>Egdon</w:t>
      </w:r>
      <w:proofErr w:type="spellEnd"/>
      <w:r w:rsidR="00052B97" w:rsidRPr="00052B97">
        <w:rPr>
          <w:rFonts w:ascii="Times New Roman" w:hAnsi="Times New Roman" w:cs="Times New Roman"/>
          <w:i/>
          <w:sz w:val="24"/>
          <w:szCs w:val="24"/>
        </w:rPr>
        <w:t xml:space="preserve"> Heath</w:t>
      </w:r>
      <w:r w:rsidR="00052B97">
        <w:rPr>
          <w:rFonts w:ascii="Times New Roman" w:hAnsi="Times New Roman" w:cs="Times New Roman"/>
          <w:sz w:val="24"/>
          <w:szCs w:val="24"/>
        </w:rPr>
        <w:t xml:space="preserve">, </w:t>
      </w:r>
      <w:r w:rsidR="00052B97" w:rsidRPr="00052B97">
        <w:rPr>
          <w:rFonts w:ascii="Times New Roman" w:hAnsi="Times New Roman" w:cs="Times New Roman"/>
          <w:i/>
          <w:sz w:val="24"/>
          <w:szCs w:val="24"/>
        </w:rPr>
        <w:t>The Hymn of Jesus</w:t>
      </w:r>
      <w:r w:rsidR="00052B97">
        <w:rPr>
          <w:rFonts w:ascii="Times New Roman" w:hAnsi="Times New Roman" w:cs="Times New Roman"/>
          <w:sz w:val="24"/>
          <w:szCs w:val="24"/>
        </w:rPr>
        <w:t xml:space="preserve">, </w:t>
      </w:r>
      <w:r w:rsidR="00052B97" w:rsidRPr="00052B97">
        <w:rPr>
          <w:rFonts w:ascii="Times New Roman" w:hAnsi="Times New Roman" w:cs="Times New Roman"/>
          <w:i/>
          <w:sz w:val="24"/>
          <w:szCs w:val="24"/>
        </w:rPr>
        <w:t xml:space="preserve">First Suite in </w:t>
      </w:r>
      <w:proofErr w:type="spellStart"/>
      <w:r w:rsidR="00052B97" w:rsidRPr="00052B97">
        <w:rPr>
          <w:rFonts w:ascii="Times New Roman" w:hAnsi="Times New Roman" w:cs="Times New Roman"/>
          <w:i/>
          <w:sz w:val="24"/>
          <w:szCs w:val="24"/>
        </w:rPr>
        <w:t>Eb</w:t>
      </w:r>
      <w:proofErr w:type="spellEnd"/>
      <w:r w:rsidR="00052B97" w:rsidRPr="00052B97">
        <w:rPr>
          <w:rFonts w:ascii="Times New Roman" w:hAnsi="Times New Roman" w:cs="Times New Roman"/>
          <w:i/>
          <w:sz w:val="24"/>
          <w:szCs w:val="24"/>
        </w:rPr>
        <w:t xml:space="preserve"> for Military Band</w:t>
      </w:r>
      <w:r w:rsidR="00052B97">
        <w:rPr>
          <w:rFonts w:ascii="Times New Roman" w:hAnsi="Times New Roman" w:cs="Times New Roman"/>
          <w:sz w:val="24"/>
          <w:szCs w:val="24"/>
        </w:rPr>
        <w:t xml:space="preserve">, and </w:t>
      </w:r>
      <w:r w:rsidR="00052B97" w:rsidRPr="00052B97">
        <w:rPr>
          <w:rFonts w:ascii="Times New Roman" w:hAnsi="Times New Roman" w:cs="Times New Roman"/>
          <w:i/>
          <w:sz w:val="24"/>
          <w:szCs w:val="24"/>
        </w:rPr>
        <w:t>The Planets</w:t>
      </w:r>
      <w:r w:rsidR="00052B97">
        <w:rPr>
          <w:rFonts w:ascii="Times New Roman" w:hAnsi="Times New Roman" w:cs="Times New Roman"/>
          <w:sz w:val="24"/>
          <w:szCs w:val="24"/>
        </w:rPr>
        <w:t>?</w:t>
      </w:r>
    </w:p>
    <w:p w:rsidR="00052B97" w:rsidRDefault="00052B97" w:rsidP="000401EA">
      <w:pPr>
        <w:rPr>
          <w:rFonts w:ascii="Times New Roman" w:hAnsi="Times New Roman" w:cs="Times New Roman"/>
          <w:sz w:val="24"/>
          <w:szCs w:val="24"/>
        </w:rPr>
      </w:pPr>
      <w:r>
        <w:rPr>
          <w:rFonts w:ascii="Times New Roman" w:hAnsi="Times New Roman" w:cs="Times New Roman"/>
          <w:sz w:val="24"/>
          <w:szCs w:val="24"/>
        </w:rPr>
        <w:t xml:space="preserve">Answer: Gustav </w:t>
      </w:r>
      <w:proofErr w:type="spellStart"/>
      <w:r w:rsidRPr="00052B97">
        <w:rPr>
          <w:rFonts w:ascii="Times New Roman" w:hAnsi="Times New Roman" w:cs="Times New Roman"/>
          <w:b/>
          <w:sz w:val="24"/>
          <w:szCs w:val="24"/>
          <w:u w:val="single"/>
        </w:rPr>
        <w:t>Holst</w:t>
      </w:r>
      <w:proofErr w:type="spellEnd"/>
    </w:p>
    <w:p w:rsidR="009B7527"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7. </w:t>
      </w:r>
      <w:r w:rsidR="00B113F9">
        <w:rPr>
          <w:rFonts w:ascii="Times New Roman" w:hAnsi="Times New Roman" w:cs="Times New Roman"/>
          <w:sz w:val="24"/>
          <w:szCs w:val="24"/>
        </w:rPr>
        <w:t>Little is known for certain about this writer, as his</w:t>
      </w:r>
      <w:r w:rsidR="009B7527">
        <w:rPr>
          <w:rFonts w:ascii="Times New Roman" w:hAnsi="Times New Roman" w:cs="Times New Roman"/>
          <w:sz w:val="24"/>
          <w:szCs w:val="24"/>
        </w:rPr>
        <w:t xml:space="preserve"> original</w:t>
      </w:r>
      <w:r w:rsidR="00B113F9">
        <w:rPr>
          <w:rFonts w:ascii="Times New Roman" w:hAnsi="Times New Roman" w:cs="Times New Roman"/>
          <w:sz w:val="24"/>
          <w:szCs w:val="24"/>
        </w:rPr>
        <w:t xml:space="preserve"> writings were all destroyed in the various burnings of the Great Library of Alexandria. </w:t>
      </w:r>
      <w:r w:rsidR="009B7527">
        <w:rPr>
          <w:rFonts w:ascii="Times New Roman" w:hAnsi="Times New Roman" w:cs="Times New Roman"/>
          <w:sz w:val="24"/>
          <w:szCs w:val="24"/>
        </w:rPr>
        <w:t>Given that all traces of his writings have been gleaned from later sources, the time he was writing in has been pegged at sometime in the 3</w:t>
      </w:r>
      <w:r w:rsidR="009B7527" w:rsidRPr="009B7527">
        <w:rPr>
          <w:rFonts w:ascii="Times New Roman" w:hAnsi="Times New Roman" w:cs="Times New Roman"/>
          <w:sz w:val="24"/>
          <w:szCs w:val="24"/>
          <w:vertAlign w:val="superscript"/>
        </w:rPr>
        <w:t>rd</w:t>
      </w:r>
      <w:r w:rsidR="009B7527">
        <w:rPr>
          <w:rFonts w:ascii="Times New Roman" w:hAnsi="Times New Roman" w:cs="Times New Roman"/>
          <w:sz w:val="24"/>
          <w:szCs w:val="24"/>
        </w:rPr>
        <w:t xml:space="preserve"> century BC. As an academic and priest of Ra at Heliopolis, this man wrote many works in Greek and for a Greek audience, such as </w:t>
      </w:r>
      <w:r w:rsidR="009B7527" w:rsidRPr="009B7527">
        <w:rPr>
          <w:rFonts w:ascii="Times New Roman" w:hAnsi="Times New Roman" w:cs="Times New Roman"/>
          <w:i/>
          <w:sz w:val="24"/>
          <w:szCs w:val="24"/>
        </w:rPr>
        <w:t>The Sacred Book</w:t>
      </w:r>
      <w:r w:rsidR="009B7527">
        <w:rPr>
          <w:rFonts w:ascii="Times New Roman" w:hAnsi="Times New Roman" w:cs="Times New Roman"/>
          <w:sz w:val="24"/>
          <w:szCs w:val="24"/>
        </w:rPr>
        <w:t xml:space="preserve">, </w:t>
      </w:r>
      <w:r w:rsidR="009B7527" w:rsidRPr="009B7527">
        <w:rPr>
          <w:rFonts w:ascii="Times New Roman" w:hAnsi="Times New Roman" w:cs="Times New Roman"/>
          <w:i/>
          <w:sz w:val="24"/>
          <w:szCs w:val="24"/>
        </w:rPr>
        <w:t>On Antiquity and Religion</w:t>
      </w:r>
      <w:r w:rsidR="009B7527">
        <w:rPr>
          <w:rFonts w:ascii="Times New Roman" w:hAnsi="Times New Roman" w:cs="Times New Roman"/>
          <w:sz w:val="24"/>
          <w:szCs w:val="24"/>
        </w:rPr>
        <w:t xml:space="preserve">, </w:t>
      </w:r>
      <w:r w:rsidR="009B7527" w:rsidRPr="009B7527">
        <w:rPr>
          <w:rFonts w:ascii="Times New Roman" w:hAnsi="Times New Roman" w:cs="Times New Roman"/>
          <w:i/>
          <w:sz w:val="24"/>
          <w:szCs w:val="24"/>
        </w:rPr>
        <w:t>On Festivals</w:t>
      </w:r>
      <w:r w:rsidR="009B7527">
        <w:rPr>
          <w:rFonts w:ascii="Times New Roman" w:hAnsi="Times New Roman" w:cs="Times New Roman"/>
          <w:sz w:val="24"/>
          <w:szCs w:val="24"/>
        </w:rPr>
        <w:t xml:space="preserve">, the </w:t>
      </w:r>
      <w:r w:rsidR="009B7527" w:rsidRPr="009B7527">
        <w:rPr>
          <w:rFonts w:ascii="Times New Roman" w:hAnsi="Times New Roman" w:cs="Times New Roman"/>
          <w:i/>
          <w:sz w:val="24"/>
          <w:szCs w:val="24"/>
        </w:rPr>
        <w:t>Digest of Physics</w:t>
      </w:r>
      <w:r w:rsidR="009B7527">
        <w:rPr>
          <w:rFonts w:ascii="Times New Roman" w:hAnsi="Times New Roman" w:cs="Times New Roman"/>
          <w:sz w:val="24"/>
          <w:szCs w:val="24"/>
        </w:rPr>
        <w:t xml:space="preserve">, and </w:t>
      </w:r>
      <w:r w:rsidR="009B7527" w:rsidRPr="009B7527">
        <w:rPr>
          <w:rFonts w:ascii="Times New Roman" w:hAnsi="Times New Roman" w:cs="Times New Roman"/>
          <w:i/>
          <w:sz w:val="24"/>
          <w:szCs w:val="24"/>
        </w:rPr>
        <w:t>Against Herodotus</w:t>
      </w:r>
      <w:r w:rsidR="009B7527">
        <w:rPr>
          <w:rFonts w:ascii="Times New Roman" w:hAnsi="Times New Roman" w:cs="Times New Roman"/>
          <w:sz w:val="24"/>
          <w:szCs w:val="24"/>
        </w:rPr>
        <w:t xml:space="preserve">. It is in his most important work </w:t>
      </w:r>
      <w:r w:rsidR="009B7527">
        <w:rPr>
          <w:rFonts w:ascii="Times New Roman" w:hAnsi="Times New Roman" w:cs="Times New Roman"/>
          <w:sz w:val="24"/>
          <w:szCs w:val="24"/>
        </w:rPr>
        <w:lastRenderedPageBreak/>
        <w:t xml:space="preserve">however that this author coined the term ‘dynasty’, meaning ‘governmental power’. FTP, who was this Egyptian author, </w:t>
      </w:r>
      <w:proofErr w:type="gramStart"/>
      <w:r w:rsidR="009B7527">
        <w:rPr>
          <w:rFonts w:ascii="Times New Roman" w:hAnsi="Times New Roman" w:cs="Times New Roman"/>
          <w:sz w:val="24"/>
          <w:szCs w:val="24"/>
        </w:rPr>
        <w:t>whose</w:t>
      </w:r>
      <w:proofErr w:type="gramEnd"/>
      <w:r w:rsidR="009B7527">
        <w:rPr>
          <w:rFonts w:ascii="Times New Roman" w:hAnsi="Times New Roman" w:cs="Times New Roman"/>
          <w:sz w:val="24"/>
          <w:szCs w:val="24"/>
        </w:rPr>
        <w:t xml:space="preserve"> </w:t>
      </w:r>
      <w:proofErr w:type="spellStart"/>
      <w:r w:rsidR="009B7527" w:rsidRPr="009B7527">
        <w:rPr>
          <w:rFonts w:ascii="Times New Roman" w:hAnsi="Times New Roman" w:cs="Times New Roman"/>
          <w:i/>
          <w:sz w:val="24"/>
          <w:szCs w:val="24"/>
        </w:rPr>
        <w:t>Aegyptiaca</w:t>
      </w:r>
      <w:proofErr w:type="spellEnd"/>
      <w:r w:rsidR="009B7527">
        <w:rPr>
          <w:rFonts w:ascii="Times New Roman" w:hAnsi="Times New Roman" w:cs="Times New Roman"/>
          <w:sz w:val="24"/>
          <w:szCs w:val="24"/>
        </w:rPr>
        <w:t xml:space="preserve"> was summarized within an </w:t>
      </w:r>
      <w:r w:rsidR="009B7527" w:rsidRPr="009B7527">
        <w:rPr>
          <w:rFonts w:ascii="Times New Roman" w:hAnsi="Times New Roman" w:cs="Times New Roman"/>
          <w:i/>
          <w:sz w:val="24"/>
          <w:szCs w:val="24"/>
        </w:rPr>
        <w:t>Epitome</w:t>
      </w:r>
      <w:r w:rsidR="009B7527">
        <w:rPr>
          <w:rFonts w:ascii="Times New Roman" w:hAnsi="Times New Roman" w:cs="Times New Roman"/>
          <w:sz w:val="24"/>
          <w:szCs w:val="24"/>
        </w:rPr>
        <w:t xml:space="preserve"> by Josephus, and today is considered one of the most important sources for the chronology of the pharaohs?</w:t>
      </w:r>
    </w:p>
    <w:p w:rsidR="000401EA" w:rsidRDefault="009B7527" w:rsidP="000401EA">
      <w:pPr>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sidRPr="009B7527">
        <w:rPr>
          <w:rFonts w:ascii="Times New Roman" w:hAnsi="Times New Roman" w:cs="Times New Roman"/>
          <w:b/>
          <w:sz w:val="24"/>
          <w:szCs w:val="24"/>
          <w:u w:val="single"/>
        </w:rPr>
        <w:t>Manetho</w:t>
      </w:r>
      <w:proofErr w:type="spellEnd"/>
    </w:p>
    <w:p w:rsidR="00744A70"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8. </w:t>
      </w:r>
      <w:r w:rsidR="001E31B2">
        <w:rPr>
          <w:rFonts w:ascii="Times New Roman" w:hAnsi="Times New Roman" w:cs="Times New Roman"/>
          <w:sz w:val="24"/>
          <w:szCs w:val="24"/>
        </w:rPr>
        <w:t>William and John Herschel were the first astronomers to recognize a marked excess of what appeared to be dense nebular fields located near the no</w:t>
      </w:r>
      <w:r w:rsidR="00E6162C">
        <w:rPr>
          <w:rFonts w:ascii="Times New Roman" w:hAnsi="Times New Roman" w:cs="Times New Roman"/>
          <w:sz w:val="24"/>
          <w:szCs w:val="24"/>
        </w:rPr>
        <w:t>rth galactic pole, evidence of this structure</w:t>
      </w:r>
      <w:r w:rsidR="001E31B2">
        <w:rPr>
          <w:rFonts w:ascii="Times New Roman" w:hAnsi="Times New Roman" w:cs="Times New Roman"/>
          <w:sz w:val="24"/>
          <w:szCs w:val="24"/>
        </w:rPr>
        <w:t xml:space="preserve"> that was little understood until into the 1950’s. </w:t>
      </w:r>
      <w:r w:rsidR="00E6162C">
        <w:rPr>
          <w:rFonts w:ascii="Times New Roman" w:hAnsi="Times New Roman" w:cs="Times New Roman"/>
          <w:sz w:val="24"/>
          <w:szCs w:val="24"/>
        </w:rPr>
        <w:t xml:space="preserve">Gerard Henri de </w:t>
      </w:r>
      <w:proofErr w:type="spellStart"/>
      <w:r w:rsidR="00E6162C">
        <w:rPr>
          <w:rFonts w:ascii="Times New Roman" w:hAnsi="Times New Roman" w:cs="Times New Roman"/>
          <w:sz w:val="24"/>
          <w:szCs w:val="24"/>
        </w:rPr>
        <w:t>Vaucouleurs</w:t>
      </w:r>
      <w:proofErr w:type="spellEnd"/>
      <w:r w:rsidR="00E6162C">
        <w:rPr>
          <w:rFonts w:ascii="Times New Roman" w:hAnsi="Times New Roman" w:cs="Times New Roman"/>
          <w:sz w:val="24"/>
          <w:szCs w:val="24"/>
        </w:rPr>
        <w:t xml:space="preserve"> was the first person to argue that these dense nebular fields represented a greater structure, but it was not until red-shift studies done in the 1970’s and 1980’s that </w:t>
      </w:r>
      <w:r w:rsidR="00C61766">
        <w:rPr>
          <w:rFonts w:ascii="Times New Roman" w:hAnsi="Times New Roman" w:cs="Times New Roman"/>
          <w:sz w:val="24"/>
          <w:szCs w:val="24"/>
        </w:rPr>
        <w:t xml:space="preserve">sufficient evidence was available to accurately describe and label this structure. It consists of a flattened disk which contains up to 2/3s of the luminous matter, and a spherical halo which contains the remainder; the lack of density of which has led this structure to be described as ‘poor’ by cosmological standards. This structure </w:t>
      </w:r>
      <w:r w:rsidR="00744A70">
        <w:rPr>
          <w:rFonts w:ascii="Times New Roman" w:hAnsi="Times New Roman" w:cs="Times New Roman"/>
          <w:sz w:val="24"/>
          <w:szCs w:val="24"/>
        </w:rPr>
        <w:t>has</w:t>
      </w:r>
      <w:r w:rsidR="00C61766">
        <w:rPr>
          <w:rFonts w:ascii="Times New Roman" w:hAnsi="Times New Roman" w:cs="Times New Roman"/>
          <w:sz w:val="24"/>
          <w:szCs w:val="24"/>
        </w:rPr>
        <w:t xml:space="preserve"> near</w:t>
      </w:r>
      <w:r w:rsidR="00744A70">
        <w:rPr>
          <w:rFonts w:ascii="Times New Roman" w:hAnsi="Times New Roman" w:cs="Times New Roman"/>
          <w:sz w:val="24"/>
          <w:szCs w:val="24"/>
        </w:rPr>
        <w:t xml:space="preserve"> its centre</w:t>
      </w:r>
      <w:r w:rsidR="00C61766">
        <w:rPr>
          <w:rFonts w:ascii="Times New Roman" w:hAnsi="Times New Roman" w:cs="Times New Roman"/>
          <w:sz w:val="24"/>
          <w:szCs w:val="24"/>
        </w:rPr>
        <w:t xml:space="preserve"> an eponymous component structure which shares its name with the constellation in which th</w:t>
      </w:r>
      <w:r w:rsidR="00744A70">
        <w:rPr>
          <w:rFonts w:ascii="Times New Roman" w:hAnsi="Times New Roman" w:cs="Times New Roman"/>
          <w:sz w:val="24"/>
          <w:szCs w:val="24"/>
        </w:rPr>
        <w:t xml:space="preserve">e macrostructure is found. FTP, what is this earliest identified galactic </w:t>
      </w:r>
      <w:proofErr w:type="spellStart"/>
      <w:r w:rsidR="00744A70">
        <w:rPr>
          <w:rFonts w:ascii="Times New Roman" w:hAnsi="Times New Roman" w:cs="Times New Roman"/>
          <w:sz w:val="24"/>
          <w:szCs w:val="24"/>
        </w:rPr>
        <w:t>supercluster</w:t>
      </w:r>
      <w:proofErr w:type="spellEnd"/>
      <w:r w:rsidR="00744A70">
        <w:rPr>
          <w:rFonts w:ascii="Times New Roman" w:hAnsi="Times New Roman" w:cs="Times New Roman"/>
          <w:sz w:val="24"/>
          <w:szCs w:val="24"/>
        </w:rPr>
        <w:t xml:space="preserve">, home to the Sculptor Group, </w:t>
      </w:r>
      <w:proofErr w:type="spellStart"/>
      <w:r w:rsidR="00744A70">
        <w:rPr>
          <w:rFonts w:ascii="Times New Roman" w:hAnsi="Times New Roman" w:cs="Times New Roman"/>
          <w:sz w:val="24"/>
          <w:szCs w:val="24"/>
        </w:rPr>
        <w:t>Fornax</w:t>
      </w:r>
      <w:proofErr w:type="spellEnd"/>
      <w:r w:rsidR="00744A70">
        <w:rPr>
          <w:rFonts w:ascii="Times New Roman" w:hAnsi="Times New Roman" w:cs="Times New Roman"/>
          <w:sz w:val="24"/>
          <w:szCs w:val="24"/>
        </w:rPr>
        <w:t xml:space="preserve"> Cluster, </w:t>
      </w:r>
      <w:proofErr w:type="spellStart"/>
      <w:r w:rsidR="00744A70">
        <w:rPr>
          <w:rFonts w:ascii="Times New Roman" w:hAnsi="Times New Roman" w:cs="Times New Roman"/>
          <w:sz w:val="24"/>
          <w:szCs w:val="24"/>
        </w:rPr>
        <w:t>Eridanus</w:t>
      </w:r>
      <w:proofErr w:type="spellEnd"/>
      <w:r w:rsidR="00744A70">
        <w:rPr>
          <w:rFonts w:ascii="Times New Roman" w:hAnsi="Times New Roman" w:cs="Times New Roman"/>
          <w:sz w:val="24"/>
          <w:szCs w:val="24"/>
        </w:rPr>
        <w:t xml:space="preserve"> Cluster, and among others, the Local Group to which our Milky Way belongs?</w:t>
      </w:r>
    </w:p>
    <w:p w:rsidR="000401EA" w:rsidRPr="00744A70" w:rsidRDefault="00744A70"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744A70">
        <w:rPr>
          <w:rFonts w:ascii="Times New Roman" w:hAnsi="Times New Roman" w:cs="Times New Roman"/>
          <w:b/>
          <w:sz w:val="24"/>
          <w:szCs w:val="24"/>
          <w:u w:val="single"/>
        </w:rPr>
        <w:t>Virgo</w:t>
      </w:r>
      <w:r>
        <w:rPr>
          <w:rFonts w:ascii="Times New Roman" w:hAnsi="Times New Roman" w:cs="Times New Roman"/>
          <w:sz w:val="24"/>
          <w:szCs w:val="24"/>
        </w:rPr>
        <w:t xml:space="preserve"> or </w:t>
      </w:r>
      <w:r w:rsidRPr="00744A70">
        <w:rPr>
          <w:rFonts w:ascii="Times New Roman" w:hAnsi="Times New Roman" w:cs="Times New Roman"/>
          <w:b/>
          <w:sz w:val="24"/>
          <w:szCs w:val="24"/>
          <w:u w:val="single"/>
        </w:rPr>
        <w:t xml:space="preserve">Local </w:t>
      </w:r>
      <w:proofErr w:type="spellStart"/>
      <w:r w:rsidRPr="00744A70">
        <w:rPr>
          <w:rFonts w:ascii="Times New Roman" w:hAnsi="Times New Roman" w:cs="Times New Roman"/>
          <w:b/>
          <w:sz w:val="24"/>
          <w:szCs w:val="24"/>
          <w:u w:val="single"/>
        </w:rPr>
        <w:t>Supercluster</w:t>
      </w:r>
      <w:proofErr w:type="spellEnd"/>
    </w:p>
    <w:p w:rsidR="00DE227E"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9. </w:t>
      </w:r>
      <w:r w:rsidR="007471D8">
        <w:rPr>
          <w:rFonts w:ascii="Times New Roman" w:hAnsi="Times New Roman" w:cs="Times New Roman"/>
          <w:sz w:val="24"/>
          <w:szCs w:val="24"/>
        </w:rPr>
        <w:t xml:space="preserve">Over 2000 lines long and composed in </w:t>
      </w:r>
      <w:proofErr w:type="spellStart"/>
      <w:r w:rsidR="007471D8">
        <w:rPr>
          <w:rFonts w:ascii="Times New Roman" w:hAnsi="Times New Roman" w:cs="Times New Roman"/>
          <w:sz w:val="24"/>
          <w:szCs w:val="24"/>
        </w:rPr>
        <w:t>octosyllabic</w:t>
      </w:r>
      <w:proofErr w:type="spellEnd"/>
      <w:r w:rsidR="007471D8">
        <w:rPr>
          <w:rFonts w:ascii="Times New Roman" w:hAnsi="Times New Roman" w:cs="Times New Roman"/>
          <w:sz w:val="24"/>
          <w:szCs w:val="24"/>
        </w:rPr>
        <w:t xml:space="preserve"> couplets, this was one of its author’s earliest known works. Influenced by such Classical authors as Ovid and Virgil, some commentators have argued that this poem represents a parody of </w:t>
      </w:r>
      <w:r w:rsidR="007471D8">
        <w:rPr>
          <w:rFonts w:ascii="Times New Roman" w:hAnsi="Times New Roman" w:cs="Times New Roman"/>
          <w:i/>
          <w:sz w:val="24"/>
          <w:szCs w:val="24"/>
        </w:rPr>
        <w:t>The Divine Comedy</w:t>
      </w:r>
      <w:r w:rsidR="00DE227E">
        <w:rPr>
          <w:rFonts w:ascii="Times New Roman" w:hAnsi="Times New Roman" w:cs="Times New Roman"/>
          <w:sz w:val="24"/>
          <w:szCs w:val="24"/>
        </w:rPr>
        <w:t>. Adapted by such authors as John Skelton and Alexander Pope, the poem refers near its abrupt and incomplete end to a “man of great authority” whom has been taken to represent either John I of Portugal or Richard II of England. FTP, what is this poem by Geoffrey Chaucer, in which the terms ‘galaxy’ and ‘Milky Way’ first appeared in the English language, and which takes the form of a dream vision in which the poet finds himself in a temple adorned with images of well-known people and their accomplishments?</w:t>
      </w:r>
    </w:p>
    <w:p w:rsidR="000401EA" w:rsidRPr="00DE227E" w:rsidRDefault="00DE227E" w:rsidP="000401EA">
      <w:pPr>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The House of Fame</w:t>
      </w:r>
    </w:p>
    <w:p w:rsidR="009B7BAC" w:rsidRDefault="000401EA" w:rsidP="000401EA">
      <w:pPr>
        <w:rPr>
          <w:rFonts w:ascii="Times New Roman" w:hAnsi="Times New Roman" w:cs="Times New Roman"/>
          <w:sz w:val="24"/>
          <w:szCs w:val="24"/>
        </w:rPr>
      </w:pPr>
      <w:r>
        <w:rPr>
          <w:rFonts w:ascii="Times New Roman" w:hAnsi="Times New Roman" w:cs="Times New Roman"/>
          <w:sz w:val="24"/>
          <w:szCs w:val="24"/>
        </w:rPr>
        <w:t>10</w:t>
      </w:r>
      <w:r w:rsidR="00DE227E">
        <w:rPr>
          <w:rFonts w:ascii="Times New Roman" w:hAnsi="Times New Roman" w:cs="Times New Roman"/>
          <w:sz w:val="24"/>
          <w:szCs w:val="24"/>
        </w:rPr>
        <w:t>. This polity is known in its official language as ‘</w:t>
      </w:r>
      <w:proofErr w:type="spellStart"/>
      <w:r w:rsidR="00DE227E">
        <w:rPr>
          <w:rFonts w:ascii="Times New Roman" w:hAnsi="Times New Roman" w:cs="Times New Roman"/>
          <w:sz w:val="24"/>
          <w:szCs w:val="24"/>
        </w:rPr>
        <w:t>Apsny</w:t>
      </w:r>
      <w:proofErr w:type="spellEnd"/>
      <w:r w:rsidR="00DE227E">
        <w:rPr>
          <w:rFonts w:ascii="Times New Roman" w:hAnsi="Times New Roman" w:cs="Times New Roman"/>
          <w:sz w:val="24"/>
          <w:szCs w:val="24"/>
        </w:rPr>
        <w:t xml:space="preserve">’, although the region it is located in has had many names over the millennia, such as </w:t>
      </w:r>
      <w:proofErr w:type="spellStart"/>
      <w:r w:rsidR="00DE227E">
        <w:rPr>
          <w:rFonts w:ascii="Times New Roman" w:hAnsi="Times New Roman" w:cs="Times New Roman"/>
          <w:sz w:val="24"/>
          <w:szCs w:val="24"/>
        </w:rPr>
        <w:t>Egrisi</w:t>
      </w:r>
      <w:proofErr w:type="spellEnd"/>
      <w:r w:rsidR="00DE227E">
        <w:rPr>
          <w:rFonts w:ascii="Times New Roman" w:hAnsi="Times New Roman" w:cs="Times New Roman"/>
          <w:sz w:val="24"/>
          <w:szCs w:val="24"/>
        </w:rPr>
        <w:t xml:space="preserve">, and </w:t>
      </w:r>
      <w:proofErr w:type="spellStart"/>
      <w:r w:rsidR="00DE227E">
        <w:rPr>
          <w:rFonts w:ascii="Times New Roman" w:hAnsi="Times New Roman" w:cs="Times New Roman"/>
          <w:sz w:val="24"/>
          <w:szCs w:val="24"/>
        </w:rPr>
        <w:t>Lazistan</w:t>
      </w:r>
      <w:proofErr w:type="spellEnd"/>
      <w:r w:rsidR="00DE227E">
        <w:rPr>
          <w:rFonts w:ascii="Times New Roman" w:hAnsi="Times New Roman" w:cs="Times New Roman"/>
          <w:sz w:val="24"/>
          <w:szCs w:val="24"/>
        </w:rPr>
        <w:t>. Strabo wrote about a certain tribe living in this region which is likely the tribe from which the modern ethnic majority derives, and the territory of this polity was incorporated into the Roman Empire in the 1</w:t>
      </w:r>
      <w:r w:rsidR="00DE227E" w:rsidRPr="00DE227E">
        <w:rPr>
          <w:rFonts w:ascii="Times New Roman" w:hAnsi="Times New Roman" w:cs="Times New Roman"/>
          <w:sz w:val="24"/>
          <w:szCs w:val="24"/>
          <w:vertAlign w:val="superscript"/>
        </w:rPr>
        <w:t>st</w:t>
      </w:r>
      <w:r w:rsidR="00DE227E">
        <w:rPr>
          <w:rFonts w:ascii="Times New Roman" w:hAnsi="Times New Roman" w:cs="Times New Roman"/>
          <w:sz w:val="24"/>
          <w:szCs w:val="24"/>
        </w:rPr>
        <w:t xml:space="preserve"> century AD, which led to Christianity being adopted almost contemporaneously with Armenia. More recently, this polity</w:t>
      </w:r>
      <w:r w:rsidR="009B7BAC">
        <w:rPr>
          <w:rFonts w:ascii="Times New Roman" w:hAnsi="Times New Roman" w:cs="Times New Roman"/>
          <w:sz w:val="24"/>
          <w:szCs w:val="24"/>
        </w:rPr>
        <w:t xml:space="preserve">, which is only officially recognized as an independent state by Nauru, Nicaragua, Venezuela, and Russia, has been at the centre of various regional conflicts over national self-determination. Located in a linguistically diverse area shared by </w:t>
      </w:r>
      <w:proofErr w:type="spellStart"/>
      <w:r w:rsidR="009B7BAC">
        <w:rPr>
          <w:rFonts w:ascii="Times New Roman" w:hAnsi="Times New Roman" w:cs="Times New Roman"/>
          <w:sz w:val="24"/>
          <w:szCs w:val="24"/>
        </w:rPr>
        <w:t>Homshetsi</w:t>
      </w:r>
      <w:proofErr w:type="spellEnd"/>
      <w:r w:rsidR="009B7BAC">
        <w:rPr>
          <w:rFonts w:ascii="Times New Roman" w:hAnsi="Times New Roman" w:cs="Times New Roman"/>
          <w:sz w:val="24"/>
          <w:szCs w:val="24"/>
        </w:rPr>
        <w:t xml:space="preserve">, </w:t>
      </w:r>
      <w:proofErr w:type="spellStart"/>
      <w:r w:rsidR="009B7BAC">
        <w:rPr>
          <w:rFonts w:ascii="Times New Roman" w:hAnsi="Times New Roman" w:cs="Times New Roman"/>
          <w:sz w:val="24"/>
          <w:szCs w:val="24"/>
        </w:rPr>
        <w:t>Mingrelian</w:t>
      </w:r>
      <w:proofErr w:type="spellEnd"/>
      <w:r w:rsidR="009B7BAC">
        <w:rPr>
          <w:rFonts w:ascii="Times New Roman" w:hAnsi="Times New Roman" w:cs="Times New Roman"/>
          <w:sz w:val="24"/>
          <w:szCs w:val="24"/>
        </w:rPr>
        <w:t xml:space="preserve">, and Georgian-speaking peoples, its acting president is Alexander </w:t>
      </w:r>
      <w:proofErr w:type="spellStart"/>
      <w:r w:rsidR="009B7BAC">
        <w:rPr>
          <w:rFonts w:ascii="Times New Roman" w:hAnsi="Times New Roman" w:cs="Times New Roman"/>
          <w:sz w:val="24"/>
          <w:szCs w:val="24"/>
        </w:rPr>
        <w:t>Ankvab</w:t>
      </w:r>
      <w:proofErr w:type="spellEnd"/>
      <w:r w:rsidR="009B7BAC">
        <w:rPr>
          <w:rFonts w:ascii="Times New Roman" w:hAnsi="Times New Roman" w:cs="Times New Roman"/>
          <w:sz w:val="24"/>
          <w:szCs w:val="24"/>
        </w:rPr>
        <w:t xml:space="preserve">. FTP, </w:t>
      </w:r>
      <w:r w:rsidR="009B7BAC">
        <w:rPr>
          <w:rFonts w:ascii="Times New Roman" w:hAnsi="Times New Roman" w:cs="Times New Roman"/>
          <w:sz w:val="24"/>
          <w:szCs w:val="24"/>
        </w:rPr>
        <w:lastRenderedPageBreak/>
        <w:t>what is this breakaway republic that officially belongs to Georgia, which borders the Black Sea and has its capital at Sukhumi?</w:t>
      </w:r>
    </w:p>
    <w:p w:rsidR="000401EA" w:rsidRDefault="009B7BAC" w:rsidP="000401EA">
      <w:pPr>
        <w:rPr>
          <w:rFonts w:ascii="Times New Roman" w:hAnsi="Times New Roman" w:cs="Times New Roman"/>
          <w:sz w:val="24"/>
          <w:szCs w:val="24"/>
        </w:rPr>
      </w:pPr>
      <w:r>
        <w:rPr>
          <w:rFonts w:ascii="Times New Roman" w:hAnsi="Times New Roman" w:cs="Times New Roman"/>
          <w:sz w:val="24"/>
          <w:szCs w:val="24"/>
        </w:rPr>
        <w:t xml:space="preserve">Answer: Republic of </w:t>
      </w:r>
      <w:r w:rsidRPr="009B7BAC">
        <w:rPr>
          <w:rFonts w:ascii="Times New Roman" w:hAnsi="Times New Roman" w:cs="Times New Roman"/>
          <w:b/>
          <w:sz w:val="24"/>
          <w:szCs w:val="24"/>
          <w:u w:val="single"/>
        </w:rPr>
        <w:t>Abkhazia</w:t>
      </w:r>
      <w:r>
        <w:rPr>
          <w:rFonts w:ascii="Times New Roman" w:hAnsi="Times New Roman" w:cs="Times New Roman"/>
          <w:sz w:val="24"/>
          <w:szCs w:val="24"/>
        </w:rPr>
        <w:t xml:space="preserve"> (also accept: </w:t>
      </w:r>
      <w:proofErr w:type="spellStart"/>
      <w:r w:rsidRPr="009B7BAC">
        <w:rPr>
          <w:rFonts w:ascii="Times New Roman" w:hAnsi="Times New Roman" w:cs="Times New Roman"/>
          <w:b/>
          <w:i/>
          <w:sz w:val="24"/>
          <w:szCs w:val="24"/>
          <w:u w:val="single"/>
        </w:rPr>
        <w:t>Respublika</w:t>
      </w:r>
      <w:proofErr w:type="spellEnd"/>
      <w:r w:rsidRPr="009B7BAC">
        <w:rPr>
          <w:rFonts w:ascii="Times New Roman" w:hAnsi="Times New Roman" w:cs="Times New Roman"/>
          <w:b/>
          <w:i/>
          <w:sz w:val="24"/>
          <w:szCs w:val="24"/>
          <w:u w:val="single"/>
        </w:rPr>
        <w:t xml:space="preserve"> </w:t>
      </w:r>
      <w:proofErr w:type="spellStart"/>
      <w:proofErr w:type="gramStart"/>
      <w:r w:rsidRPr="009B7BAC">
        <w:rPr>
          <w:rFonts w:ascii="Times New Roman" w:hAnsi="Times New Roman" w:cs="Times New Roman"/>
          <w:b/>
          <w:i/>
          <w:sz w:val="24"/>
          <w:szCs w:val="24"/>
          <w:u w:val="single"/>
        </w:rPr>
        <w:t>Abkhaziya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or </w:t>
      </w:r>
      <w:proofErr w:type="spellStart"/>
      <w:r w:rsidRPr="009B7BAC">
        <w:rPr>
          <w:rFonts w:ascii="Times New Roman" w:hAnsi="Times New Roman" w:cs="Times New Roman"/>
          <w:b/>
          <w:i/>
          <w:sz w:val="24"/>
          <w:szCs w:val="24"/>
          <w:u w:val="single"/>
        </w:rPr>
        <w:t>Apsny</w:t>
      </w:r>
      <w:proofErr w:type="spellEnd"/>
      <w:r w:rsidRPr="009B7BAC">
        <w:rPr>
          <w:rFonts w:ascii="Times New Roman" w:hAnsi="Times New Roman" w:cs="Times New Roman"/>
          <w:b/>
          <w:i/>
          <w:sz w:val="24"/>
          <w:szCs w:val="24"/>
          <w:u w:val="single"/>
        </w:rPr>
        <w:t xml:space="preserve"> </w:t>
      </w:r>
      <w:proofErr w:type="spellStart"/>
      <w:r w:rsidRPr="009B7BAC">
        <w:rPr>
          <w:rFonts w:ascii="Times New Roman" w:hAnsi="Times New Roman" w:cs="Times New Roman"/>
          <w:b/>
          <w:i/>
          <w:sz w:val="24"/>
          <w:szCs w:val="24"/>
          <w:u w:val="single"/>
        </w:rPr>
        <w:t>Ahwynthkharra</w:t>
      </w:r>
      <w:proofErr w:type="spellEnd"/>
      <w:r>
        <w:rPr>
          <w:rFonts w:ascii="Times New Roman" w:hAnsi="Times New Roman" w:cs="Times New Roman"/>
          <w:sz w:val="24"/>
          <w:szCs w:val="24"/>
        </w:rPr>
        <w:t>)</w:t>
      </w:r>
      <w:r w:rsidR="00754555">
        <w:rPr>
          <w:rFonts w:ascii="Times New Roman" w:hAnsi="Times New Roman" w:cs="Times New Roman"/>
          <w:sz w:val="24"/>
          <w:szCs w:val="24"/>
        </w:rPr>
        <w:t xml:space="preserve"> </w:t>
      </w:r>
    </w:p>
    <w:p w:rsidR="00396517" w:rsidRDefault="000401EA" w:rsidP="000401EA">
      <w:pPr>
        <w:rPr>
          <w:rFonts w:ascii="Times New Roman" w:hAnsi="Times New Roman" w:cs="Times New Roman"/>
          <w:sz w:val="24"/>
          <w:szCs w:val="24"/>
        </w:rPr>
      </w:pPr>
      <w:r>
        <w:rPr>
          <w:rFonts w:ascii="Times New Roman" w:hAnsi="Times New Roman" w:cs="Times New Roman"/>
          <w:sz w:val="24"/>
          <w:szCs w:val="24"/>
        </w:rPr>
        <w:t>11.</w:t>
      </w:r>
      <w:r w:rsidR="00396517">
        <w:rPr>
          <w:rFonts w:ascii="Times New Roman" w:hAnsi="Times New Roman" w:cs="Times New Roman"/>
          <w:sz w:val="24"/>
          <w:szCs w:val="24"/>
        </w:rPr>
        <w:t xml:space="preserve"> (NOTE: Year and City required)</w:t>
      </w:r>
      <w:r>
        <w:rPr>
          <w:rFonts w:ascii="Times New Roman" w:hAnsi="Times New Roman" w:cs="Times New Roman"/>
          <w:sz w:val="24"/>
          <w:szCs w:val="24"/>
        </w:rPr>
        <w:t xml:space="preserve"> </w:t>
      </w:r>
      <w:r w:rsidR="00BF1668">
        <w:rPr>
          <w:rFonts w:ascii="Times New Roman" w:hAnsi="Times New Roman" w:cs="Times New Roman"/>
          <w:sz w:val="24"/>
          <w:szCs w:val="24"/>
        </w:rPr>
        <w:t>The host for this</w:t>
      </w:r>
      <w:r w:rsidR="00396517">
        <w:rPr>
          <w:rFonts w:ascii="Times New Roman" w:hAnsi="Times New Roman" w:cs="Times New Roman"/>
          <w:sz w:val="24"/>
          <w:szCs w:val="24"/>
        </w:rPr>
        <w:t xml:space="preserve"> 2-weeklong</w:t>
      </w:r>
      <w:r w:rsidR="00BF1668">
        <w:rPr>
          <w:rFonts w:ascii="Times New Roman" w:hAnsi="Times New Roman" w:cs="Times New Roman"/>
          <w:sz w:val="24"/>
          <w:szCs w:val="24"/>
        </w:rPr>
        <w:t xml:space="preserve"> event beat out </w:t>
      </w:r>
      <w:proofErr w:type="spellStart"/>
      <w:r w:rsidR="00BF1668">
        <w:rPr>
          <w:rFonts w:ascii="Times New Roman" w:hAnsi="Times New Roman" w:cs="Times New Roman"/>
          <w:sz w:val="24"/>
          <w:szCs w:val="24"/>
        </w:rPr>
        <w:t>Falun</w:t>
      </w:r>
      <w:proofErr w:type="spellEnd"/>
      <w:r w:rsidR="00BF1668">
        <w:rPr>
          <w:rFonts w:ascii="Times New Roman" w:hAnsi="Times New Roman" w:cs="Times New Roman"/>
          <w:sz w:val="24"/>
          <w:szCs w:val="24"/>
        </w:rPr>
        <w:t xml:space="preserve">, Sweden, and Cortina </w:t>
      </w:r>
      <w:proofErr w:type="spellStart"/>
      <w:r w:rsidR="00BF1668">
        <w:rPr>
          <w:rFonts w:ascii="Times New Roman" w:hAnsi="Times New Roman" w:cs="Times New Roman"/>
          <w:sz w:val="24"/>
          <w:szCs w:val="24"/>
        </w:rPr>
        <w:t>d’Ampezzo</w:t>
      </w:r>
      <w:proofErr w:type="spellEnd"/>
      <w:r w:rsidR="00BF1668">
        <w:rPr>
          <w:rFonts w:ascii="Times New Roman" w:hAnsi="Times New Roman" w:cs="Times New Roman"/>
          <w:sz w:val="24"/>
          <w:szCs w:val="24"/>
        </w:rPr>
        <w:t xml:space="preserve">, Italy, with its associated Paralympics taking place in Innsbruck. Fifty-seven nations competed, including Fiji, Guam, Guatemala, Jamaica, and the Netherlands Antilles for the first time, and it saw the US only take away six medals, while the USSR took home 29. This event saw the </w:t>
      </w:r>
      <w:r w:rsidR="00396517">
        <w:rPr>
          <w:rFonts w:ascii="Times New Roman" w:hAnsi="Times New Roman" w:cs="Times New Roman"/>
          <w:sz w:val="24"/>
          <w:szCs w:val="24"/>
        </w:rPr>
        <w:t xml:space="preserve">Dutch </w:t>
      </w:r>
      <w:proofErr w:type="spellStart"/>
      <w:r w:rsidR="00396517">
        <w:rPr>
          <w:rFonts w:ascii="Times New Roman" w:hAnsi="Times New Roman" w:cs="Times New Roman"/>
          <w:sz w:val="24"/>
          <w:szCs w:val="24"/>
        </w:rPr>
        <w:t>speedskater</w:t>
      </w:r>
      <w:proofErr w:type="spellEnd"/>
      <w:r w:rsidR="00396517">
        <w:rPr>
          <w:rFonts w:ascii="Times New Roman" w:hAnsi="Times New Roman" w:cs="Times New Roman"/>
          <w:sz w:val="24"/>
          <w:szCs w:val="24"/>
        </w:rPr>
        <w:t xml:space="preserve"> Yvonne van </w:t>
      </w:r>
      <w:proofErr w:type="spellStart"/>
      <w:r w:rsidR="00396517">
        <w:rPr>
          <w:rFonts w:ascii="Times New Roman" w:hAnsi="Times New Roman" w:cs="Times New Roman"/>
          <w:sz w:val="24"/>
          <w:szCs w:val="24"/>
        </w:rPr>
        <w:t>Gennip</w:t>
      </w:r>
      <w:proofErr w:type="spellEnd"/>
      <w:r w:rsidR="00396517">
        <w:rPr>
          <w:rFonts w:ascii="Times New Roman" w:hAnsi="Times New Roman" w:cs="Times New Roman"/>
          <w:sz w:val="24"/>
          <w:szCs w:val="24"/>
        </w:rPr>
        <w:t xml:space="preserve"> set two world records, a ski-jumper was sent flying into a camera tower by the wind, and the Battle of the </w:t>
      </w:r>
      <w:proofErr w:type="spellStart"/>
      <w:r w:rsidR="00396517">
        <w:rPr>
          <w:rFonts w:ascii="Times New Roman" w:hAnsi="Times New Roman" w:cs="Times New Roman"/>
          <w:sz w:val="24"/>
          <w:szCs w:val="24"/>
        </w:rPr>
        <w:t>Brians</w:t>
      </w:r>
      <w:proofErr w:type="spellEnd"/>
      <w:r w:rsidR="00396517">
        <w:rPr>
          <w:rFonts w:ascii="Times New Roman" w:hAnsi="Times New Roman" w:cs="Times New Roman"/>
          <w:sz w:val="24"/>
          <w:szCs w:val="24"/>
        </w:rPr>
        <w:t xml:space="preserve"> took place in figure skating. FTP, what was this sporting event which saw the debut of the Jamaican national bobsled team that inspired the movie Cool </w:t>
      </w:r>
      <w:proofErr w:type="spellStart"/>
      <w:r w:rsidR="00396517">
        <w:rPr>
          <w:rFonts w:ascii="Times New Roman" w:hAnsi="Times New Roman" w:cs="Times New Roman"/>
          <w:sz w:val="24"/>
          <w:szCs w:val="24"/>
        </w:rPr>
        <w:t>Runnings</w:t>
      </w:r>
      <w:proofErr w:type="spellEnd"/>
      <w:r w:rsidR="00396517">
        <w:rPr>
          <w:rFonts w:ascii="Times New Roman" w:hAnsi="Times New Roman" w:cs="Times New Roman"/>
          <w:sz w:val="24"/>
          <w:szCs w:val="24"/>
        </w:rPr>
        <w:t xml:space="preserve">, and events held at </w:t>
      </w:r>
      <w:proofErr w:type="spellStart"/>
      <w:r w:rsidR="00396517">
        <w:rPr>
          <w:rFonts w:ascii="Times New Roman" w:hAnsi="Times New Roman" w:cs="Times New Roman"/>
          <w:sz w:val="24"/>
          <w:szCs w:val="24"/>
        </w:rPr>
        <w:t>Canmore</w:t>
      </w:r>
      <w:proofErr w:type="spellEnd"/>
      <w:r w:rsidR="00396517">
        <w:rPr>
          <w:rFonts w:ascii="Times New Roman" w:hAnsi="Times New Roman" w:cs="Times New Roman"/>
          <w:sz w:val="24"/>
          <w:szCs w:val="24"/>
        </w:rPr>
        <w:t xml:space="preserve"> and </w:t>
      </w:r>
      <w:proofErr w:type="spellStart"/>
      <w:r w:rsidR="00396517">
        <w:rPr>
          <w:rFonts w:ascii="Times New Roman" w:hAnsi="Times New Roman" w:cs="Times New Roman"/>
          <w:sz w:val="24"/>
          <w:szCs w:val="24"/>
        </w:rPr>
        <w:t>Kananaskis</w:t>
      </w:r>
      <w:proofErr w:type="spellEnd"/>
      <w:r w:rsidR="00396517">
        <w:rPr>
          <w:rFonts w:ascii="Times New Roman" w:hAnsi="Times New Roman" w:cs="Times New Roman"/>
          <w:sz w:val="24"/>
          <w:szCs w:val="24"/>
        </w:rPr>
        <w:t>, as well as within the host city?</w:t>
      </w:r>
    </w:p>
    <w:p w:rsidR="000401EA" w:rsidRPr="00396517" w:rsidRDefault="00396517"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396517">
        <w:rPr>
          <w:rFonts w:ascii="Times New Roman" w:hAnsi="Times New Roman" w:cs="Times New Roman"/>
          <w:b/>
          <w:sz w:val="24"/>
          <w:szCs w:val="24"/>
          <w:u w:val="single"/>
        </w:rPr>
        <w:t>1988 Calgary Winter Olympics</w:t>
      </w:r>
    </w:p>
    <w:p w:rsidR="005651C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12. </w:t>
      </w:r>
      <w:r w:rsidR="00A85390">
        <w:rPr>
          <w:rFonts w:ascii="Times New Roman" w:hAnsi="Times New Roman" w:cs="Times New Roman"/>
          <w:sz w:val="24"/>
          <w:szCs w:val="24"/>
        </w:rPr>
        <w:t xml:space="preserve">The elderly </w:t>
      </w:r>
      <w:proofErr w:type="spellStart"/>
      <w:r w:rsidR="00A85390">
        <w:rPr>
          <w:rFonts w:ascii="Times New Roman" w:hAnsi="Times New Roman" w:cs="Times New Roman"/>
          <w:sz w:val="24"/>
          <w:szCs w:val="24"/>
        </w:rPr>
        <w:t>Mams</w:t>
      </w:r>
      <w:proofErr w:type="spellEnd"/>
      <w:r w:rsidR="00A85390">
        <w:rPr>
          <w:rFonts w:ascii="Times New Roman" w:hAnsi="Times New Roman" w:cs="Times New Roman"/>
          <w:sz w:val="24"/>
          <w:szCs w:val="24"/>
        </w:rPr>
        <w:t xml:space="preserve"> of Maya mythology were often associated with this object. The deity Ops was originally a deity of this in Sabine mythology, but became a god of wealth and fertility in the Roman pantheon. </w:t>
      </w:r>
      <w:proofErr w:type="spellStart"/>
      <w:r w:rsidR="00A85390">
        <w:rPr>
          <w:rFonts w:ascii="Times New Roman" w:hAnsi="Times New Roman" w:cs="Times New Roman"/>
          <w:sz w:val="24"/>
          <w:szCs w:val="24"/>
        </w:rPr>
        <w:t>Voltumna</w:t>
      </w:r>
      <w:proofErr w:type="spellEnd"/>
      <w:r w:rsidR="00A85390">
        <w:rPr>
          <w:rFonts w:ascii="Times New Roman" w:hAnsi="Times New Roman" w:cs="Times New Roman"/>
          <w:sz w:val="24"/>
          <w:szCs w:val="24"/>
        </w:rPr>
        <w:t xml:space="preserve"> was the supreme god of Etruscan myth according to Varro, at whose sacred grove the 12 </w:t>
      </w:r>
      <w:proofErr w:type="spellStart"/>
      <w:r w:rsidR="00A85390">
        <w:rPr>
          <w:rFonts w:ascii="Times New Roman" w:hAnsi="Times New Roman" w:cs="Times New Roman"/>
          <w:sz w:val="24"/>
          <w:szCs w:val="24"/>
        </w:rPr>
        <w:t>populi</w:t>
      </w:r>
      <w:proofErr w:type="spellEnd"/>
      <w:r w:rsidR="00A85390">
        <w:rPr>
          <w:rFonts w:ascii="Times New Roman" w:hAnsi="Times New Roman" w:cs="Times New Roman"/>
          <w:sz w:val="24"/>
          <w:szCs w:val="24"/>
        </w:rPr>
        <w:t xml:space="preserve"> of the Etruscans would renew their bonds; his chief association was also with this object. </w:t>
      </w:r>
      <w:proofErr w:type="spellStart"/>
      <w:r w:rsidR="00A85390">
        <w:rPr>
          <w:rFonts w:ascii="Times New Roman" w:hAnsi="Times New Roman" w:cs="Times New Roman"/>
          <w:sz w:val="24"/>
          <w:szCs w:val="24"/>
        </w:rPr>
        <w:t>Ninhursag</w:t>
      </w:r>
      <w:proofErr w:type="spellEnd"/>
      <w:r w:rsidR="00A85390">
        <w:rPr>
          <w:rFonts w:ascii="Times New Roman" w:hAnsi="Times New Roman" w:cs="Times New Roman"/>
          <w:sz w:val="24"/>
          <w:szCs w:val="24"/>
        </w:rPr>
        <w:t xml:space="preserve"> was a Sumerian goddess associated with this and fertility who was sometimes accompanied by a lion cub on a leash. In Slavic myth, Mat Zemlya is the collective term for a number of deities associated with this, and in modern times has been associated with Mary and fertility. FTP, </w:t>
      </w:r>
      <w:proofErr w:type="spellStart"/>
      <w:r w:rsidR="00A85390">
        <w:rPr>
          <w:rFonts w:ascii="Times New Roman" w:hAnsi="Times New Roman" w:cs="Times New Roman"/>
          <w:sz w:val="24"/>
          <w:szCs w:val="24"/>
        </w:rPr>
        <w:t>Xochiquetzal</w:t>
      </w:r>
      <w:proofErr w:type="spellEnd"/>
      <w:r w:rsidR="00A85390">
        <w:rPr>
          <w:rFonts w:ascii="Times New Roman" w:hAnsi="Times New Roman" w:cs="Times New Roman"/>
          <w:sz w:val="24"/>
          <w:szCs w:val="24"/>
        </w:rPr>
        <w:t xml:space="preserve"> and </w:t>
      </w:r>
      <w:proofErr w:type="spellStart"/>
      <w:r w:rsidR="00A85390">
        <w:rPr>
          <w:rFonts w:ascii="Times New Roman" w:hAnsi="Times New Roman" w:cs="Times New Roman"/>
          <w:sz w:val="24"/>
          <w:szCs w:val="24"/>
        </w:rPr>
        <w:t>Tu</w:t>
      </w:r>
      <w:proofErr w:type="spellEnd"/>
      <w:r w:rsidR="00A85390">
        <w:rPr>
          <w:rFonts w:ascii="Times New Roman" w:hAnsi="Times New Roman" w:cs="Times New Roman"/>
          <w:sz w:val="24"/>
          <w:szCs w:val="24"/>
        </w:rPr>
        <w:t xml:space="preserve"> Di Gong were Aztec and Chinese gods respectively of what </w:t>
      </w:r>
      <w:r w:rsidR="005651CA">
        <w:rPr>
          <w:rFonts w:ascii="Times New Roman" w:hAnsi="Times New Roman" w:cs="Times New Roman"/>
          <w:sz w:val="24"/>
          <w:szCs w:val="24"/>
        </w:rPr>
        <w:t>celestial object, represented as Gaia for the Greeks, to which many cultures refer to as their ‘Mother’?</w:t>
      </w:r>
    </w:p>
    <w:p w:rsidR="000401EA" w:rsidRPr="005651CA" w:rsidRDefault="005651CA" w:rsidP="000401EA">
      <w:pPr>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Earth</w:t>
      </w:r>
      <w:r>
        <w:rPr>
          <w:rFonts w:ascii="Times New Roman" w:hAnsi="Times New Roman" w:cs="Times New Roman"/>
          <w:sz w:val="24"/>
          <w:szCs w:val="24"/>
        </w:rPr>
        <w:t xml:space="preserve"> (prompt on Chthonic Deities)</w:t>
      </w:r>
    </w:p>
    <w:p w:rsidR="00983989"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13. </w:t>
      </w:r>
      <w:r w:rsidR="00E53272">
        <w:rPr>
          <w:rFonts w:ascii="Times New Roman" w:hAnsi="Times New Roman" w:cs="Times New Roman"/>
          <w:sz w:val="24"/>
          <w:szCs w:val="24"/>
        </w:rPr>
        <w:t>A coal-</w:t>
      </w:r>
      <w:proofErr w:type="spellStart"/>
      <w:r w:rsidR="00E53272">
        <w:rPr>
          <w:rFonts w:ascii="Times New Roman" w:hAnsi="Times New Roman" w:cs="Times New Roman"/>
          <w:sz w:val="24"/>
          <w:szCs w:val="24"/>
        </w:rPr>
        <w:t>miners</w:t>
      </w:r>
      <w:proofErr w:type="spellEnd"/>
      <w:r w:rsidR="00E53272">
        <w:rPr>
          <w:rFonts w:ascii="Times New Roman" w:hAnsi="Times New Roman" w:cs="Times New Roman"/>
          <w:sz w:val="24"/>
          <w:szCs w:val="24"/>
        </w:rPr>
        <w:t xml:space="preserve"> strike in Britain started in March of this year. In April, Advance Australia Fair was proclaimed the national anthem of Australia, while Sultan </w:t>
      </w:r>
      <w:proofErr w:type="spellStart"/>
      <w:r w:rsidR="00E53272">
        <w:rPr>
          <w:rFonts w:ascii="Times New Roman" w:hAnsi="Times New Roman" w:cs="Times New Roman"/>
          <w:sz w:val="24"/>
          <w:szCs w:val="24"/>
        </w:rPr>
        <w:t>Iskandar</w:t>
      </w:r>
      <w:proofErr w:type="spellEnd"/>
      <w:r w:rsidR="00E53272">
        <w:rPr>
          <w:rFonts w:ascii="Times New Roman" w:hAnsi="Times New Roman" w:cs="Times New Roman"/>
          <w:sz w:val="24"/>
          <w:szCs w:val="24"/>
        </w:rPr>
        <w:t xml:space="preserve"> became the 8</w:t>
      </w:r>
      <w:r w:rsidR="00E53272" w:rsidRPr="00E53272">
        <w:rPr>
          <w:rFonts w:ascii="Times New Roman" w:hAnsi="Times New Roman" w:cs="Times New Roman"/>
          <w:sz w:val="24"/>
          <w:szCs w:val="24"/>
          <w:vertAlign w:val="superscript"/>
        </w:rPr>
        <w:t>th</w:t>
      </w:r>
      <w:r w:rsidR="00E53272">
        <w:rPr>
          <w:rFonts w:ascii="Times New Roman" w:hAnsi="Times New Roman" w:cs="Times New Roman"/>
          <w:sz w:val="24"/>
          <w:szCs w:val="24"/>
        </w:rPr>
        <w:t xml:space="preserve"> Yang </w:t>
      </w:r>
      <w:proofErr w:type="spellStart"/>
      <w:r w:rsidR="00E53272">
        <w:rPr>
          <w:rFonts w:ascii="Times New Roman" w:hAnsi="Times New Roman" w:cs="Times New Roman"/>
          <w:sz w:val="24"/>
          <w:szCs w:val="24"/>
        </w:rPr>
        <w:t>di-Pertuan</w:t>
      </w:r>
      <w:proofErr w:type="spellEnd"/>
      <w:r w:rsidR="00E53272">
        <w:rPr>
          <w:rFonts w:ascii="Times New Roman" w:hAnsi="Times New Roman" w:cs="Times New Roman"/>
          <w:sz w:val="24"/>
          <w:szCs w:val="24"/>
        </w:rPr>
        <w:t xml:space="preserve"> </w:t>
      </w:r>
      <w:proofErr w:type="spellStart"/>
      <w:r w:rsidR="00E53272">
        <w:rPr>
          <w:rFonts w:ascii="Times New Roman" w:hAnsi="Times New Roman" w:cs="Times New Roman"/>
          <w:sz w:val="24"/>
          <w:szCs w:val="24"/>
        </w:rPr>
        <w:t>Agong</w:t>
      </w:r>
      <w:proofErr w:type="spellEnd"/>
      <w:r w:rsidR="00E53272">
        <w:rPr>
          <w:rFonts w:ascii="Times New Roman" w:hAnsi="Times New Roman" w:cs="Times New Roman"/>
          <w:sz w:val="24"/>
          <w:szCs w:val="24"/>
        </w:rPr>
        <w:t xml:space="preserve"> of Malaysia. This was also the year of the maiden voyage of Space Shuttle Discovery, and the assassination of </w:t>
      </w:r>
      <w:proofErr w:type="spellStart"/>
      <w:r w:rsidR="00E53272">
        <w:rPr>
          <w:rFonts w:ascii="Times New Roman" w:hAnsi="Times New Roman" w:cs="Times New Roman"/>
          <w:sz w:val="24"/>
          <w:szCs w:val="24"/>
        </w:rPr>
        <w:t>Indira</w:t>
      </w:r>
      <w:proofErr w:type="spellEnd"/>
      <w:r w:rsidR="00E53272">
        <w:rPr>
          <w:rFonts w:ascii="Times New Roman" w:hAnsi="Times New Roman" w:cs="Times New Roman"/>
          <w:sz w:val="24"/>
          <w:szCs w:val="24"/>
        </w:rPr>
        <w:t xml:space="preserve"> Gandhi by two Sikh members of her bodyguard, leading to her replacement by Rajiv Gandhi. FTP, what was this year which also saw </w:t>
      </w:r>
      <w:r w:rsidR="00983989">
        <w:rPr>
          <w:rFonts w:ascii="Times New Roman" w:hAnsi="Times New Roman" w:cs="Times New Roman"/>
          <w:sz w:val="24"/>
          <w:szCs w:val="24"/>
        </w:rPr>
        <w:t>Ronald Reagan defeat Walter Mondale, and Brian Mulroney win the largest majority in Canadian history.</w:t>
      </w:r>
    </w:p>
    <w:p w:rsidR="00983989" w:rsidRPr="00983989" w:rsidRDefault="00983989" w:rsidP="000401EA">
      <w:pPr>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1984</w:t>
      </w:r>
    </w:p>
    <w:p w:rsidR="00D402AD" w:rsidRDefault="00983989" w:rsidP="000401EA">
      <w:pPr>
        <w:rPr>
          <w:rFonts w:ascii="Times New Roman" w:hAnsi="Times New Roman" w:cs="Times New Roman"/>
          <w:sz w:val="24"/>
          <w:szCs w:val="24"/>
        </w:rPr>
      </w:pPr>
      <w:r>
        <w:rPr>
          <w:rFonts w:ascii="Times New Roman" w:hAnsi="Times New Roman" w:cs="Times New Roman"/>
          <w:sz w:val="24"/>
          <w:szCs w:val="24"/>
        </w:rPr>
        <w:t>1</w:t>
      </w:r>
      <w:r w:rsidR="000401EA">
        <w:rPr>
          <w:rFonts w:ascii="Times New Roman" w:hAnsi="Times New Roman" w:cs="Times New Roman"/>
          <w:sz w:val="24"/>
          <w:szCs w:val="24"/>
        </w:rPr>
        <w:t xml:space="preserve">4. </w:t>
      </w:r>
      <w:r w:rsidR="005947CC">
        <w:rPr>
          <w:rFonts w:ascii="Times New Roman" w:hAnsi="Times New Roman" w:cs="Times New Roman"/>
          <w:sz w:val="24"/>
          <w:szCs w:val="24"/>
        </w:rPr>
        <w:t xml:space="preserve">Born in Spain, this author was raised as a Canadian national in such places as Costa Rica, France, and Mexico. An avid world traveller, his writing has been influenced by his various sojourns and the stories he has heard both abroad and in Canada. He wrote a short story </w:t>
      </w:r>
      <w:r w:rsidR="005947CC">
        <w:rPr>
          <w:rFonts w:ascii="Times New Roman" w:hAnsi="Times New Roman" w:cs="Times New Roman"/>
          <w:sz w:val="24"/>
          <w:szCs w:val="24"/>
        </w:rPr>
        <w:lastRenderedPageBreak/>
        <w:t xml:space="preserve">collection called </w:t>
      </w:r>
      <w:r w:rsidR="005947CC" w:rsidRPr="00D402AD">
        <w:rPr>
          <w:rFonts w:ascii="Times New Roman" w:hAnsi="Times New Roman" w:cs="Times New Roman"/>
          <w:i/>
          <w:sz w:val="24"/>
          <w:szCs w:val="24"/>
        </w:rPr>
        <w:t xml:space="preserve">The Facts </w:t>
      </w:r>
      <w:proofErr w:type="gramStart"/>
      <w:r w:rsidR="005947CC" w:rsidRPr="00D402AD">
        <w:rPr>
          <w:rFonts w:ascii="Times New Roman" w:hAnsi="Times New Roman" w:cs="Times New Roman"/>
          <w:i/>
          <w:sz w:val="24"/>
          <w:szCs w:val="24"/>
        </w:rPr>
        <w:t>Behind</w:t>
      </w:r>
      <w:proofErr w:type="gramEnd"/>
      <w:r w:rsidR="005947CC" w:rsidRPr="00D402AD">
        <w:rPr>
          <w:rFonts w:ascii="Times New Roman" w:hAnsi="Times New Roman" w:cs="Times New Roman"/>
          <w:i/>
          <w:sz w:val="24"/>
          <w:szCs w:val="24"/>
        </w:rPr>
        <w:t xml:space="preserve"> the Helsinki </w:t>
      </w:r>
      <w:proofErr w:type="spellStart"/>
      <w:r w:rsidR="005947CC" w:rsidRPr="00D402AD">
        <w:rPr>
          <w:rFonts w:ascii="Times New Roman" w:hAnsi="Times New Roman" w:cs="Times New Roman"/>
          <w:i/>
          <w:sz w:val="24"/>
          <w:szCs w:val="24"/>
        </w:rPr>
        <w:t>Roccamatios</w:t>
      </w:r>
      <w:proofErr w:type="spellEnd"/>
      <w:r w:rsidR="005947CC" w:rsidRPr="00D402AD">
        <w:rPr>
          <w:rFonts w:ascii="Times New Roman" w:hAnsi="Times New Roman" w:cs="Times New Roman"/>
          <w:i/>
          <w:sz w:val="24"/>
          <w:szCs w:val="24"/>
        </w:rPr>
        <w:t xml:space="preserve"> and Other Stories</w:t>
      </w:r>
      <w:r w:rsidR="005947CC">
        <w:rPr>
          <w:rFonts w:ascii="Times New Roman" w:hAnsi="Times New Roman" w:cs="Times New Roman"/>
          <w:sz w:val="24"/>
          <w:szCs w:val="24"/>
        </w:rPr>
        <w:t xml:space="preserve"> in 1993 that did not receive much recognition until after 2004, and his novel </w:t>
      </w:r>
      <w:r w:rsidR="005947CC" w:rsidRPr="00D402AD">
        <w:rPr>
          <w:rFonts w:ascii="Times New Roman" w:hAnsi="Times New Roman" w:cs="Times New Roman"/>
          <w:i/>
          <w:sz w:val="24"/>
          <w:szCs w:val="24"/>
        </w:rPr>
        <w:t>Beatrice and Virgil</w:t>
      </w:r>
      <w:r w:rsidR="005947CC">
        <w:rPr>
          <w:rFonts w:ascii="Times New Roman" w:hAnsi="Times New Roman" w:cs="Times New Roman"/>
          <w:sz w:val="24"/>
          <w:szCs w:val="24"/>
        </w:rPr>
        <w:t xml:space="preserve"> is</w:t>
      </w:r>
      <w:r w:rsidR="00D402AD">
        <w:rPr>
          <w:rFonts w:ascii="Times New Roman" w:hAnsi="Times New Roman" w:cs="Times New Roman"/>
          <w:sz w:val="24"/>
          <w:szCs w:val="24"/>
        </w:rPr>
        <w:t xml:space="preserve"> a Holocaust allegory</w:t>
      </w:r>
      <w:r w:rsidR="005947CC">
        <w:rPr>
          <w:rFonts w:ascii="Times New Roman" w:hAnsi="Times New Roman" w:cs="Times New Roman"/>
          <w:sz w:val="24"/>
          <w:szCs w:val="24"/>
        </w:rPr>
        <w:t xml:space="preserve"> about two stuffed animals in a taxidermy shop</w:t>
      </w:r>
      <w:r w:rsidR="00D402AD">
        <w:rPr>
          <w:rFonts w:ascii="Times New Roman" w:hAnsi="Times New Roman" w:cs="Times New Roman"/>
          <w:sz w:val="24"/>
          <w:szCs w:val="24"/>
        </w:rPr>
        <w:t xml:space="preserve">. But it was his 13-month trip to India after university that inspired his best-known work about a young Indian boy who spends 227 days on a </w:t>
      </w:r>
      <w:proofErr w:type="spellStart"/>
      <w:r w:rsidR="00D402AD">
        <w:rPr>
          <w:rFonts w:ascii="Times New Roman" w:hAnsi="Times New Roman" w:cs="Times New Roman"/>
          <w:sz w:val="24"/>
          <w:szCs w:val="24"/>
        </w:rPr>
        <w:t>liferaft</w:t>
      </w:r>
      <w:proofErr w:type="spellEnd"/>
      <w:r w:rsidR="00D402AD">
        <w:rPr>
          <w:rFonts w:ascii="Times New Roman" w:hAnsi="Times New Roman" w:cs="Times New Roman"/>
          <w:sz w:val="24"/>
          <w:szCs w:val="24"/>
        </w:rPr>
        <w:t xml:space="preserve"> with a Bengal tiger named Richard Parker. FTP, who is this Canadian author, the winner of the 2002 Man Booker Prize for Fiction, writer of the novel </w:t>
      </w:r>
      <w:r w:rsidR="00D402AD" w:rsidRPr="00D402AD">
        <w:rPr>
          <w:rFonts w:ascii="Times New Roman" w:hAnsi="Times New Roman" w:cs="Times New Roman"/>
          <w:i/>
          <w:sz w:val="24"/>
          <w:szCs w:val="24"/>
        </w:rPr>
        <w:t>Life of Pi</w:t>
      </w:r>
      <w:r w:rsidR="00D402AD">
        <w:rPr>
          <w:rFonts w:ascii="Times New Roman" w:hAnsi="Times New Roman" w:cs="Times New Roman"/>
          <w:sz w:val="24"/>
          <w:szCs w:val="24"/>
        </w:rPr>
        <w:t>?</w:t>
      </w:r>
    </w:p>
    <w:p w:rsidR="000401EA" w:rsidRDefault="00D402AD" w:rsidP="000401EA">
      <w:pPr>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sidRPr="00D402AD">
        <w:rPr>
          <w:rFonts w:ascii="Times New Roman" w:hAnsi="Times New Roman" w:cs="Times New Roman"/>
          <w:b/>
          <w:sz w:val="24"/>
          <w:szCs w:val="24"/>
          <w:u w:val="single"/>
        </w:rPr>
        <w:t>Yann</w:t>
      </w:r>
      <w:proofErr w:type="spellEnd"/>
      <w:r w:rsidRPr="00D402AD">
        <w:rPr>
          <w:rFonts w:ascii="Times New Roman" w:hAnsi="Times New Roman" w:cs="Times New Roman"/>
          <w:b/>
          <w:sz w:val="24"/>
          <w:szCs w:val="24"/>
          <w:u w:val="single"/>
        </w:rPr>
        <w:t xml:space="preserve"> Martel</w:t>
      </w:r>
    </w:p>
    <w:p w:rsidR="00960756"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15. </w:t>
      </w:r>
      <w:r w:rsidR="00E6627B">
        <w:rPr>
          <w:rFonts w:ascii="Times New Roman" w:hAnsi="Times New Roman" w:cs="Times New Roman"/>
          <w:sz w:val="24"/>
          <w:szCs w:val="24"/>
        </w:rPr>
        <w:t xml:space="preserve">This man wrote about the piety and restraint required in one’s love life in </w:t>
      </w:r>
      <w:r w:rsidR="00E6627B" w:rsidRPr="00E6627B">
        <w:rPr>
          <w:rFonts w:ascii="Times New Roman" w:hAnsi="Times New Roman" w:cs="Times New Roman"/>
          <w:i/>
          <w:sz w:val="24"/>
          <w:szCs w:val="24"/>
        </w:rPr>
        <w:t>Discourse on Virginity</w:t>
      </w:r>
      <w:r w:rsidR="00E6627B">
        <w:rPr>
          <w:rFonts w:ascii="Times New Roman" w:hAnsi="Times New Roman" w:cs="Times New Roman"/>
          <w:sz w:val="24"/>
          <w:szCs w:val="24"/>
        </w:rPr>
        <w:t xml:space="preserve">, and </w:t>
      </w:r>
      <w:r w:rsidR="00E6627B" w:rsidRPr="00E6627B">
        <w:rPr>
          <w:rFonts w:ascii="Times New Roman" w:hAnsi="Times New Roman" w:cs="Times New Roman"/>
          <w:i/>
          <w:sz w:val="24"/>
          <w:szCs w:val="24"/>
        </w:rPr>
        <w:t>Love and Self-Control</w:t>
      </w:r>
      <w:r w:rsidR="00E6627B">
        <w:rPr>
          <w:rFonts w:ascii="Times New Roman" w:hAnsi="Times New Roman" w:cs="Times New Roman"/>
          <w:sz w:val="24"/>
          <w:szCs w:val="24"/>
        </w:rPr>
        <w:t xml:space="preserve">, and dabbled in the role of faith in medicine in </w:t>
      </w:r>
      <w:r w:rsidR="00E6627B" w:rsidRPr="00E6627B">
        <w:rPr>
          <w:rFonts w:ascii="Times New Roman" w:hAnsi="Times New Roman" w:cs="Times New Roman"/>
          <w:i/>
          <w:sz w:val="24"/>
          <w:szCs w:val="24"/>
        </w:rPr>
        <w:t>On Sickness and Health</w:t>
      </w:r>
      <w:r w:rsidR="00E6627B">
        <w:rPr>
          <w:rFonts w:ascii="Times New Roman" w:hAnsi="Times New Roman" w:cs="Times New Roman"/>
          <w:sz w:val="24"/>
          <w:szCs w:val="24"/>
        </w:rPr>
        <w:t>. H</w:t>
      </w:r>
      <w:r w:rsidR="00D402AD">
        <w:rPr>
          <w:rFonts w:ascii="Times New Roman" w:hAnsi="Times New Roman" w:cs="Times New Roman"/>
          <w:sz w:val="24"/>
          <w:szCs w:val="24"/>
        </w:rPr>
        <w:t>is Catholic feast day is May 2, but he is also revered by the Eastern and Oriental Orthodox, Lutheran, and Anglican</w:t>
      </w:r>
      <w:r w:rsidR="00E6627B">
        <w:rPr>
          <w:rFonts w:ascii="Times New Roman" w:hAnsi="Times New Roman" w:cs="Times New Roman"/>
          <w:sz w:val="24"/>
          <w:szCs w:val="24"/>
        </w:rPr>
        <w:t xml:space="preserve"> churches for his influence, which led to him being exiled by four different emperors over the span of 31 years. Influenced by Origen, he commented on the divinity of the Holy Spirit in his </w:t>
      </w:r>
      <w:r w:rsidR="00E6627B" w:rsidRPr="00E6627B">
        <w:rPr>
          <w:rFonts w:ascii="Times New Roman" w:hAnsi="Times New Roman" w:cs="Times New Roman"/>
          <w:i/>
          <w:sz w:val="24"/>
          <w:szCs w:val="24"/>
        </w:rPr>
        <w:t xml:space="preserve">Letters to </w:t>
      </w:r>
      <w:proofErr w:type="spellStart"/>
      <w:r w:rsidR="00E6627B" w:rsidRPr="00E6627B">
        <w:rPr>
          <w:rFonts w:ascii="Times New Roman" w:hAnsi="Times New Roman" w:cs="Times New Roman"/>
          <w:i/>
          <w:sz w:val="24"/>
          <w:szCs w:val="24"/>
        </w:rPr>
        <w:t>Serapion</w:t>
      </w:r>
      <w:proofErr w:type="spellEnd"/>
      <w:r w:rsidR="00E6627B">
        <w:rPr>
          <w:rFonts w:ascii="Times New Roman" w:hAnsi="Times New Roman" w:cs="Times New Roman"/>
          <w:sz w:val="24"/>
          <w:szCs w:val="24"/>
        </w:rPr>
        <w:t xml:space="preserve">, and wrote extensively in support of asceticism in such works as the </w:t>
      </w:r>
      <w:r w:rsidR="00E6627B" w:rsidRPr="00E6627B">
        <w:rPr>
          <w:rFonts w:ascii="Times New Roman" w:hAnsi="Times New Roman" w:cs="Times New Roman"/>
          <w:i/>
          <w:sz w:val="24"/>
          <w:szCs w:val="24"/>
        </w:rPr>
        <w:t>Life of St. Anthony</w:t>
      </w:r>
      <w:r w:rsidR="00E6627B">
        <w:rPr>
          <w:rFonts w:ascii="Times New Roman" w:hAnsi="Times New Roman" w:cs="Times New Roman"/>
          <w:sz w:val="24"/>
          <w:szCs w:val="24"/>
        </w:rPr>
        <w:t xml:space="preserve">. Nicknamed ‘Pillar of the Church’ by Gregory of </w:t>
      </w:r>
      <w:proofErr w:type="spellStart"/>
      <w:r w:rsidR="00E6627B">
        <w:rPr>
          <w:rFonts w:ascii="Times New Roman" w:hAnsi="Times New Roman" w:cs="Times New Roman"/>
          <w:sz w:val="24"/>
          <w:szCs w:val="24"/>
        </w:rPr>
        <w:t>Nazianzus</w:t>
      </w:r>
      <w:proofErr w:type="spellEnd"/>
      <w:r w:rsidR="00E6627B">
        <w:rPr>
          <w:rFonts w:ascii="Times New Roman" w:hAnsi="Times New Roman" w:cs="Times New Roman"/>
          <w:sz w:val="24"/>
          <w:szCs w:val="24"/>
        </w:rPr>
        <w:t xml:space="preserve">, and known for his exploits as ‘contra </w:t>
      </w:r>
      <w:proofErr w:type="spellStart"/>
      <w:r w:rsidR="00E6627B">
        <w:rPr>
          <w:rFonts w:ascii="Times New Roman" w:hAnsi="Times New Roman" w:cs="Times New Roman"/>
          <w:sz w:val="24"/>
          <w:szCs w:val="24"/>
        </w:rPr>
        <w:t>mundum</w:t>
      </w:r>
      <w:proofErr w:type="spellEnd"/>
      <w:r w:rsidR="00E6627B">
        <w:rPr>
          <w:rFonts w:ascii="Times New Roman" w:hAnsi="Times New Roman" w:cs="Times New Roman"/>
          <w:sz w:val="24"/>
          <w:szCs w:val="24"/>
        </w:rPr>
        <w:t>’, or ‘against the world’, it was his role at the 1</w:t>
      </w:r>
      <w:r w:rsidR="00E6627B" w:rsidRPr="00E6627B">
        <w:rPr>
          <w:rFonts w:ascii="Times New Roman" w:hAnsi="Times New Roman" w:cs="Times New Roman"/>
          <w:sz w:val="24"/>
          <w:szCs w:val="24"/>
          <w:vertAlign w:val="superscript"/>
        </w:rPr>
        <w:t>st</w:t>
      </w:r>
      <w:r w:rsidR="00E6627B">
        <w:rPr>
          <w:rFonts w:ascii="Times New Roman" w:hAnsi="Times New Roman" w:cs="Times New Roman"/>
          <w:sz w:val="24"/>
          <w:szCs w:val="24"/>
        </w:rPr>
        <w:t xml:space="preserve"> Council of Nicaea for which he is most famous. FTP, who is this 20</w:t>
      </w:r>
      <w:r w:rsidR="00E6627B" w:rsidRPr="00E6627B">
        <w:rPr>
          <w:rFonts w:ascii="Times New Roman" w:hAnsi="Times New Roman" w:cs="Times New Roman"/>
          <w:sz w:val="24"/>
          <w:szCs w:val="24"/>
          <w:vertAlign w:val="superscript"/>
        </w:rPr>
        <w:t>th</w:t>
      </w:r>
      <w:r w:rsidR="00E6627B">
        <w:rPr>
          <w:rFonts w:ascii="Times New Roman" w:hAnsi="Times New Roman" w:cs="Times New Roman"/>
          <w:sz w:val="24"/>
          <w:szCs w:val="24"/>
        </w:rPr>
        <w:t xml:space="preserve"> Bishop of Alexandria, revered as one of the four Gr</w:t>
      </w:r>
      <w:r w:rsidR="00960756">
        <w:rPr>
          <w:rFonts w:ascii="Times New Roman" w:hAnsi="Times New Roman" w:cs="Times New Roman"/>
          <w:sz w:val="24"/>
          <w:szCs w:val="24"/>
        </w:rPr>
        <w:t xml:space="preserve">eat Doctors of the Church from the East, the Father of the Canon in Protestant churches, the chief opponent of </w:t>
      </w:r>
      <w:proofErr w:type="spellStart"/>
      <w:r w:rsidR="00960756">
        <w:rPr>
          <w:rFonts w:ascii="Times New Roman" w:hAnsi="Times New Roman" w:cs="Times New Roman"/>
          <w:sz w:val="24"/>
          <w:szCs w:val="24"/>
        </w:rPr>
        <w:t>Arianism</w:t>
      </w:r>
      <w:proofErr w:type="spellEnd"/>
      <w:r w:rsidR="00960756">
        <w:rPr>
          <w:rFonts w:ascii="Times New Roman" w:hAnsi="Times New Roman" w:cs="Times New Roman"/>
          <w:sz w:val="24"/>
          <w:szCs w:val="24"/>
        </w:rPr>
        <w:t>?</w:t>
      </w:r>
    </w:p>
    <w:p w:rsidR="000401EA" w:rsidRPr="00960756" w:rsidRDefault="00960756" w:rsidP="000401EA">
      <w:pPr>
        <w:rPr>
          <w:rFonts w:ascii="Times New Roman" w:hAnsi="Times New Roman" w:cs="Times New Roman"/>
          <w:sz w:val="24"/>
          <w:szCs w:val="24"/>
        </w:rPr>
      </w:pPr>
      <w:r>
        <w:rPr>
          <w:rFonts w:ascii="Times New Roman" w:hAnsi="Times New Roman" w:cs="Times New Roman"/>
          <w:sz w:val="24"/>
          <w:szCs w:val="24"/>
        </w:rPr>
        <w:t xml:space="preserve">Answer: Pope St. </w:t>
      </w:r>
      <w:r w:rsidRPr="00960756">
        <w:rPr>
          <w:rFonts w:ascii="Times New Roman" w:hAnsi="Times New Roman" w:cs="Times New Roman"/>
          <w:b/>
          <w:sz w:val="24"/>
          <w:szCs w:val="24"/>
          <w:u w:val="single"/>
        </w:rPr>
        <w:t>Athanasius</w:t>
      </w:r>
      <w:r>
        <w:rPr>
          <w:rFonts w:ascii="Times New Roman" w:hAnsi="Times New Roman" w:cs="Times New Roman"/>
          <w:sz w:val="24"/>
          <w:szCs w:val="24"/>
        </w:rPr>
        <w:t xml:space="preserve"> I of Alexandria the Confessor, or the Apostolic</w:t>
      </w:r>
    </w:p>
    <w:p w:rsidR="00DF18C6"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16. </w:t>
      </w:r>
      <w:r w:rsidR="00E26C19">
        <w:rPr>
          <w:rFonts w:ascii="Times New Roman" w:hAnsi="Times New Roman" w:cs="Times New Roman"/>
          <w:sz w:val="24"/>
          <w:szCs w:val="24"/>
        </w:rPr>
        <w:t>Established as a distinct federal subject in 1922, this polity has a state assembly known as the ‘</w:t>
      </w:r>
      <w:r w:rsidR="00E26C19" w:rsidRPr="00E26C19">
        <w:rPr>
          <w:rFonts w:ascii="Times New Roman" w:hAnsi="Times New Roman" w:cs="Times New Roman"/>
          <w:sz w:val="24"/>
          <w:szCs w:val="24"/>
        </w:rPr>
        <w:t xml:space="preserve">Il </w:t>
      </w:r>
      <w:proofErr w:type="spellStart"/>
      <w:r w:rsidR="00E26C19" w:rsidRPr="00E26C19">
        <w:rPr>
          <w:rFonts w:ascii="Times New Roman" w:hAnsi="Times New Roman" w:cs="Times New Roman"/>
          <w:sz w:val="24"/>
          <w:szCs w:val="24"/>
        </w:rPr>
        <w:t>Tumen</w:t>
      </w:r>
      <w:proofErr w:type="spellEnd"/>
      <w:r w:rsidR="00E26C19">
        <w:rPr>
          <w:rFonts w:ascii="Times New Roman" w:hAnsi="Times New Roman" w:cs="Times New Roman"/>
          <w:sz w:val="24"/>
          <w:szCs w:val="24"/>
        </w:rPr>
        <w:t xml:space="preserve">’. The name of this republic is an </w:t>
      </w:r>
      <w:proofErr w:type="spellStart"/>
      <w:r w:rsidR="00E26C19">
        <w:rPr>
          <w:rFonts w:ascii="Times New Roman" w:hAnsi="Times New Roman" w:cs="Times New Roman"/>
          <w:sz w:val="24"/>
          <w:szCs w:val="24"/>
        </w:rPr>
        <w:t>endonym</w:t>
      </w:r>
      <w:proofErr w:type="spellEnd"/>
      <w:r w:rsidR="00E26C19">
        <w:rPr>
          <w:rFonts w:ascii="Times New Roman" w:hAnsi="Times New Roman" w:cs="Times New Roman"/>
          <w:sz w:val="24"/>
          <w:szCs w:val="24"/>
        </w:rPr>
        <w:t xml:space="preserve"> of uncertain origin, picked up by Russian soldiers and explorers as they conquered the region in the 17</w:t>
      </w:r>
      <w:r w:rsidR="00E26C19" w:rsidRPr="00E26C19">
        <w:rPr>
          <w:rFonts w:ascii="Times New Roman" w:hAnsi="Times New Roman" w:cs="Times New Roman"/>
          <w:sz w:val="24"/>
          <w:szCs w:val="24"/>
          <w:vertAlign w:val="superscript"/>
        </w:rPr>
        <w:t>th</w:t>
      </w:r>
      <w:r w:rsidR="00E26C19">
        <w:rPr>
          <w:rFonts w:ascii="Times New Roman" w:hAnsi="Times New Roman" w:cs="Times New Roman"/>
          <w:sz w:val="24"/>
          <w:szCs w:val="24"/>
        </w:rPr>
        <w:t xml:space="preserve"> century. </w:t>
      </w:r>
      <w:proofErr w:type="spellStart"/>
      <w:r w:rsidR="00E26C19">
        <w:rPr>
          <w:rFonts w:ascii="Times New Roman" w:hAnsi="Times New Roman" w:cs="Times New Roman"/>
          <w:sz w:val="24"/>
          <w:szCs w:val="24"/>
        </w:rPr>
        <w:t>Pyotr</w:t>
      </w:r>
      <w:proofErr w:type="spellEnd"/>
      <w:r w:rsidR="00E26C19">
        <w:rPr>
          <w:rFonts w:ascii="Times New Roman" w:hAnsi="Times New Roman" w:cs="Times New Roman"/>
          <w:sz w:val="24"/>
          <w:szCs w:val="24"/>
        </w:rPr>
        <w:t xml:space="preserve"> </w:t>
      </w:r>
      <w:proofErr w:type="spellStart"/>
      <w:r w:rsidR="00E26C19">
        <w:rPr>
          <w:rFonts w:ascii="Times New Roman" w:hAnsi="Times New Roman" w:cs="Times New Roman"/>
          <w:sz w:val="24"/>
          <w:szCs w:val="24"/>
        </w:rPr>
        <w:t>Beketov</w:t>
      </w:r>
      <w:proofErr w:type="spellEnd"/>
      <w:r w:rsidR="00E26C19">
        <w:rPr>
          <w:rFonts w:ascii="Times New Roman" w:hAnsi="Times New Roman" w:cs="Times New Roman"/>
          <w:sz w:val="24"/>
          <w:szCs w:val="24"/>
        </w:rPr>
        <w:t xml:space="preserve"> founded a new administrative centre at </w:t>
      </w:r>
      <w:proofErr w:type="spellStart"/>
      <w:r w:rsidR="00E26C19">
        <w:rPr>
          <w:rFonts w:ascii="Times New Roman" w:hAnsi="Times New Roman" w:cs="Times New Roman"/>
          <w:sz w:val="24"/>
          <w:szCs w:val="24"/>
        </w:rPr>
        <w:t>Lensky</w:t>
      </w:r>
      <w:proofErr w:type="spellEnd"/>
      <w:r w:rsidR="00E26C19">
        <w:rPr>
          <w:rFonts w:ascii="Times New Roman" w:hAnsi="Times New Roman" w:cs="Times New Roman"/>
          <w:sz w:val="24"/>
          <w:szCs w:val="24"/>
        </w:rPr>
        <w:t xml:space="preserve"> </w:t>
      </w:r>
      <w:proofErr w:type="spellStart"/>
      <w:r w:rsidR="00E26C19">
        <w:rPr>
          <w:rFonts w:ascii="Times New Roman" w:hAnsi="Times New Roman" w:cs="Times New Roman"/>
          <w:sz w:val="24"/>
          <w:szCs w:val="24"/>
        </w:rPr>
        <w:t>Ostrog</w:t>
      </w:r>
      <w:proofErr w:type="spellEnd"/>
      <w:r w:rsidR="00E26C19">
        <w:rPr>
          <w:rFonts w:ascii="Times New Roman" w:hAnsi="Times New Roman" w:cs="Times New Roman"/>
          <w:sz w:val="24"/>
          <w:szCs w:val="24"/>
        </w:rPr>
        <w:t xml:space="preserve"> in 1638 from which Moscow could exercise control over the local Turkic peoples remaining in the area, which later developed into a major port on the Lena River by the 20</w:t>
      </w:r>
      <w:r w:rsidR="00E26C19" w:rsidRPr="00E26C19">
        <w:rPr>
          <w:rFonts w:ascii="Times New Roman" w:hAnsi="Times New Roman" w:cs="Times New Roman"/>
          <w:sz w:val="24"/>
          <w:szCs w:val="24"/>
          <w:vertAlign w:val="superscript"/>
        </w:rPr>
        <w:t>th</w:t>
      </w:r>
      <w:r w:rsidR="00E26C19">
        <w:rPr>
          <w:rFonts w:ascii="Times New Roman" w:hAnsi="Times New Roman" w:cs="Times New Roman"/>
          <w:sz w:val="24"/>
          <w:szCs w:val="24"/>
        </w:rPr>
        <w:t xml:space="preserve"> century. Bordered to its north by the Laptev and East Siberian Seas, and containing the Verkhoyansk Range, 40% of its area is above the Arctic Circle, which has limited developmental potential. With a popul</w:t>
      </w:r>
      <w:r w:rsidR="00DF18C6">
        <w:rPr>
          <w:rFonts w:ascii="Times New Roman" w:hAnsi="Times New Roman" w:cs="Times New Roman"/>
          <w:sz w:val="24"/>
          <w:szCs w:val="24"/>
        </w:rPr>
        <w:t xml:space="preserve">ation density of only 0.31/km2, and capital at Yakutsk, FTP, what is this largest </w:t>
      </w:r>
      <w:proofErr w:type="spellStart"/>
      <w:r w:rsidR="00DF18C6">
        <w:rPr>
          <w:rFonts w:ascii="Times New Roman" w:hAnsi="Times New Roman" w:cs="Times New Roman"/>
          <w:sz w:val="24"/>
          <w:szCs w:val="24"/>
        </w:rPr>
        <w:t>subnational</w:t>
      </w:r>
      <w:proofErr w:type="spellEnd"/>
      <w:r w:rsidR="00DF18C6">
        <w:rPr>
          <w:rFonts w:ascii="Times New Roman" w:hAnsi="Times New Roman" w:cs="Times New Roman"/>
          <w:sz w:val="24"/>
          <w:szCs w:val="24"/>
        </w:rPr>
        <w:t xml:space="preserve"> entity in the world, a republic of the Russian Federation whose name is related to that of a large Russian island north of Japan?</w:t>
      </w:r>
    </w:p>
    <w:p w:rsidR="000401EA" w:rsidRPr="00DF18C6" w:rsidRDefault="00DF18C6" w:rsidP="000401EA">
      <w:pPr>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sidRPr="00DF18C6">
        <w:rPr>
          <w:rFonts w:ascii="Times New Roman" w:hAnsi="Times New Roman" w:cs="Times New Roman"/>
          <w:b/>
          <w:sz w:val="24"/>
          <w:szCs w:val="24"/>
          <w:u w:val="single"/>
        </w:rPr>
        <w:t>Sakha</w:t>
      </w:r>
      <w:proofErr w:type="spellEnd"/>
      <w:r>
        <w:rPr>
          <w:rFonts w:ascii="Times New Roman" w:hAnsi="Times New Roman" w:cs="Times New Roman"/>
          <w:sz w:val="24"/>
          <w:szCs w:val="24"/>
        </w:rPr>
        <w:t xml:space="preserve"> or </w:t>
      </w:r>
      <w:proofErr w:type="spellStart"/>
      <w:r>
        <w:rPr>
          <w:rFonts w:ascii="Times New Roman" w:hAnsi="Times New Roman" w:cs="Times New Roman"/>
          <w:b/>
          <w:sz w:val="24"/>
          <w:szCs w:val="24"/>
          <w:u w:val="single"/>
        </w:rPr>
        <w:t>Yakutia</w:t>
      </w:r>
      <w:proofErr w:type="spellEnd"/>
      <w:r w:rsidRPr="00DF18C6">
        <w:rPr>
          <w:rFonts w:ascii="Times New Roman" w:hAnsi="Times New Roman" w:cs="Times New Roman"/>
          <w:b/>
          <w:sz w:val="24"/>
          <w:szCs w:val="24"/>
          <w:u w:val="single"/>
        </w:rPr>
        <w:t xml:space="preserve"> Republic</w:t>
      </w:r>
      <w:r>
        <w:rPr>
          <w:rFonts w:ascii="Times New Roman" w:hAnsi="Times New Roman" w:cs="Times New Roman"/>
          <w:sz w:val="24"/>
          <w:szCs w:val="24"/>
        </w:rPr>
        <w:t xml:space="preserve">, or </w:t>
      </w:r>
      <w:proofErr w:type="spellStart"/>
      <w:r>
        <w:rPr>
          <w:rFonts w:ascii="Times New Roman" w:hAnsi="Times New Roman" w:cs="Times New Roman"/>
          <w:sz w:val="24"/>
          <w:szCs w:val="24"/>
        </w:rPr>
        <w:t>Respublika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Yakutia</w:t>
      </w:r>
      <w:proofErr w:type="spellEnd"/>
      <w:r>
        <w:rPr>
          <w:rFonts w:ascii="Times New Roman" w:hAnsi="Times New Roman" w:cs="Times New Roman"/>
          <w:sz w:val="24"/>
          <w:szCs w:val="24"/>
        </w:rPr>
        <w:t>)</w:t>
      </w:r>
    </w:p>
    <w:p w:rsidR="00204831"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17. </w:t>
      </w:r>
      <w:r w:rsidR="001A09CF">
        <w:rPr>
          <w:rFonts w:ascii="Times New Roman" w:hAnsi="Times New Roman" w:cs="Times New Roman"/>
          <w:sz w:val="24"/>
          <w:szCs w:val="24"/>
        </w:rPr>
        <w:t>A polyglot with experience with at least 22 languages, this man was a polymath who acquired degrees in the arts, medicine, and ophthalmology, as well as studying history, agriculture, painting, teaching, and many other professions.</w:t>
      </w:r>
      <w:r w:rsidR="00204831">
        <w:rPr>
          <w:rFonts w:ascii="Times New Roman" w:hAnsi="Times New Roman" w:cs="Times New Roman"/>
          <w:sz w:val="24"/>
          <w:szCs w:val="24"/>
        </w:rPr>
        <w:t xml:space="preserve"> He created a sculpture entitled </w:t>
      </w:r>
      <w:r w:rsidR="00204831" w:rsidRPr="00204831">
        <w:rPr>
          <w:rFonts w:ascii="Times New Roman" w:hAnsi="Times New Roman" w:cs="Times New Roman"/>
          <w:i/>
          <w:sz w:val="24"/>
          <w:szCs w:val="24"/>
        </w:rPr>
        <w:t xml:space="preserve">Triumph of Science </w:t>
      </w:r>
      <w:proofErr w:type="gramStart"/>
      <w:r w:rsidR="00204831" w:rsidRPr="00204831">
        <w:rPr>
          <w:rFonts w:ascii="Times New Roman" w:hAnsi="Times New Roman" w:cs="Times New Roman"/>
          <w:i/>
          <w:sz w:val="24"/>
          <w:szCs w:val="24"/>
        </w:rPr>
        <w:t>Over</w:t>
      </w:r>
      <w:proofErr w:type="gramEnd"/>
      <w:r w:rsidR="00204831" w:rsidRPr="00204831">
        <w:rPr>
          <w:rFonts w:ascii="Times New Roman" w:hAnsi="Times New Roman" w:cs="Times New Roman"/>
          <w:i/>
          <w:sz w:val="24"/>
          <w:szCs w:val="24"/>
        </w:rPr>
        <w:t xml:space="preserve"> Death</w:t>
      </w:r>
      <w:r w:rsidR="00204831">
        <w:rPr>
          <w:rFonts w:ascii="Times New Roman" w:hAnsi="Times New Roman" w:cs="Times New Roman"/>
          <w:sz w:val="24"/>
          <w:szCs w:val="24"/>
        </w:rPr>
        <w:t xml:space="preserve">, which was in praise of enlightenment, and while studying in Berlin he wrote an essay in French entitled </w:t>
      </w:r>
      <w:proofErr w:type="spellStart"/>
      <w:r w:rsidR="00204831" w:rsidRPr="00204831">
        <w:rPr>
          <w:rFonts w:ascii="Times New Roman" w:hAnsi="Times New Roman" w:cs="Times New Roman"/>
          <w:i/>
          <w:sz w:val="24"/>
          <w:szCs w:val="24"/>
        </w:rPr>
        <w:t>Dimanche</w:t>
      </w:r>
      <w:proofErr w:type="spellEnd"/>
      <w:r w:rsidR="00204831" w:rsidRPr="00204831">
        <w:rPr>
          <w:rFonts w:ascii="Times New Roman" w:hAnsi="Times New Roman" w:cs="Times New Roman"/>
          <w:i/>
          <w:sz w:val="24"/>
          <w:szCs w:val="24"/>
        </w:rPr>
        <w:t xml:space="preserve"> des </w:t>
      </w:r>
      <w:proofErr w:type="spellStart"/>
      <w:r w:rsidR="00204831" w:rsidRPr="00204831">
        <w:rPr>
          <w:rFonts w:ascii="Times New Roman" w:hAnsi="Times New Roman" w:cs="Times New Roman"/>
          <w:i/>
          <w:sz w:val="24"/>
          <w:szCs w:val="24"/>
        </w:rPr>
        <w:t>Rameaux</w:t>
      </w:r>
      <w:proofErr w:type="spellEnd"/>
      <w:r w:rsidR="00204831">
        <w:rPr>
          <w:rFonts w:ascii="Times New Roman" w:hAnsi="Times New Roman" w:cs="Times New Roman"/>
          <w:sz w:val="24"/>
          <w:szCs w:val="24"/>
        </w:rPr>
        <w:t xml:space="preserve">, which was intended as a criticism of the misguided work of missionaries and priests in European colonies. In the West he is perhaps better known for his two most successful novels; one influenced by Uncle Tom’s </w:t>
      </w:r>
      <w:r w:rsidR="00204831">
        <w:rPr>
          <w:rFonts w:ascii="Times New Roman" w:hAnsi="Times New Roman" w:cs="Times New Roman"/>
          <w:sz w:val="24"/>
          <w:szCs w:val="24"/>
        </w:rPr>
        <w:lastRenderedPageBreak/>
        <w:t xml:space="preserve">Cabin as an allegory for his nation’s growing nationalism against Spain that also critiqued the cultural depravity of his homeland, and the other being its sequel, both of which are mandatory reading for students in the Philippines. FTP, who was this Filipino Renaissance man and staunch nationalist, the author of </w:t>
      </w:r>
      <w:proofErr w:type="spellStart"/>
      <w:r w:rsidR="00204831" w:rsidRPr="00204831">
        <w:rPr>
          <w:rFonts w:ascii="Times New Roman" w:hAnsi="Times New Roman" w:cs="Times New Roman"/>
          <w:i/>
          <w:sz w:val="24"/>
          <w:szCs w:val="24"/>
        </w:rPr>
        <w:t>Noli</w:t>
      </w:r>
      <w:proofErr w:type="spellEnd"/>
      <w:r w:rsidR="00204831" w:rsidRPr="00204831">
        <w:rPr>
          <w:rFonts w:ascii="Times New Roman" w:hAnsi="Times New Roman" w:cs="Times New Roman"/>
          <w:i/>
          <w:sz w:val="24"/>
          <w:szCs w:val="24"/>
        </w:rPr>
        <w:t xml:space="preserve"> Me </w:t>
      </w:r>
      <w:proofErr w:type="spellStart"/>
      <w:r w:rsidR="00204831" w:rsidRPr="00204831">
        <w:rPr>
          <w:rFonts w:ascii="Times New Roman" w:hAnsi="Times New Roman" w:cs="Times New Roman"/>
          <w:i/>
          <w:sz w:val="24"/>
          <w:szCs w:val="24"/>
        </w:rPr>
        <w:t>Tangere</w:t>
      </w:r>
      <w:proofErr w:type="spellEnd"/>
      <w:r w:rsidR="00204831">
        <w:rPr>
          <w:rFonts w:ascii="Times New Roman" w:hAnsi="Times New Roman" w:cs="Times New Roman"/>
          <w:sz w:val="24"/>
          <w:szCs w:val="24"/>
        </w:rPr>
        <w:t xml:space="preserve"> and its sequel </w:t>
      </w:r>
      <w:r w:rsidR="00204831" w:rsidRPr="00204831">
        <w:rPr>
          <w:rFonts w:ascii="Times New Roman" w:hAnsi="Times New Roman" w:cs="Times New Roman"/>
          <w:i/>
          <w:sz w:val="24"/>
          <w:szCs w:val="24"/>
        </w:rPr>
        <w:t xml:space="preserve">El </w:t>
      </w:r>
      <w:proofErr w:type="spellStart"/>
      <w:proofErr w:type="gramStart"/>
      <w:r w:rsidR="00204831" w:rsidRPr="00204831">
        <w:rPr>
          <w:rFonts w:ascii="Times New Roman" w:hAnsi="Times New Roman" w:cs="Times New Roman"/>
          <w:i/>
          <w:sz w:val="24"/>
          <w:szCs w:val="24"/>
        </w:rPr>
        <w:t>Filibusterismo</w:t>
      </w:r>
      <w:proofErr w:type="spellEnd"/>
      <w:proofErr w:type="gramEnd"/>
      <w:r w:rsidR="00204831">
        <w:rPr>
          <w:rFonts w:ascii="Times New Roman" w:hAnsi="Times New Roman" w:cs="Times New Roman"/>
          <w:sz w:val="24"/>
          <w:szCs w:val="24"/>
        </w:rPr>
        <w:t>?</w:t>
      </w:r>
    </w:p>
    <w:p w:rsidR="000401EA" w:rsidRDefault="00204831"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155A10">
        <w:rPr>
          <w:rFonts w:ascii="Times New Roman" w:hAnsi="Times New Roman" w:cs="Times New Roman"/>
          <w:b/>
          <w:sz w:val="24"/>
          <w:szCs w:val="24"/>
          <w:u w:val="single"/>
        </w:rPr>
        <w:t>J</w:t>
      </w:r>
      <w:r w:rsidRPr="00155A10">
        <w:rPr>
          <w:rFonts w:ascii="Times New Roman" w:hAnsi="Times New Roman" w:cs="Times New Roman"/>
          <w:sz w:val="24"/>
          <w:szCs w:val="24"/>
        </w:rPr>
        <w:t>ose</w:t>
      </w:r>
      <w:r>
        <w:rPr>
          <w:rFonts w:ascii="Times New Roman" w:hAnsi="Times New Roman" w:cs="Times New Roman"/>
          <w:sz w:val="24"/>
          <w:szCs w:val="24"/>
        </w:rPr>
        <w:t xml:space="preserve"> </w:t>
      </w:r>
      <w:proofErr w:type="spellStart"/>
      <w:r>
        <w:rPr>
          <w:rFonts w:ascii="Times New Roman" w:hAnsi="Times New Roman" w:cs="Times New Roman"/>
          <w:sz w:val="24"/>
          <w:szCs w:val="24"/>
        </w:rPr>
        <w:t>Protacio</w:t>
      </w:r>
      <w:proofErr w:type="spellEnd"/>
      <w:r>
        <w:rPr>
          <w:rFonts w:ascii="Times New Roman" w:hAnsi="Times New Roman" w:cs="Times New Roman"/>
          <w:sz w:val="24"/>
          <w:szCs w:val="24"/>
        </w:rPr>
        <w:t xml:space="preserve"> </w:t>
      </w:r>
      <w:r w:rsidRPr="00204831">
        <w:rPr>
          <w:rFonts w:ascii="Times New Roman" w:hAnsi="Times New Roman" w:cs="Times New Roman"/>
          <w:b/>
          <w:sz w:val="24"/>
          <w:szCs w:val="24"/>
          <w:u w:val="single"/>
        </w:rPr>
        <w:t>Rizal</w:t>
      </w:r>
      <w:r>
        <w:rPr>
          <w:rFonts w:ascii="Times New Roman" w:hAnsi="Times New Roman" w:cs="Times New Roman"/>
          <w:sz w:val="24"/>
          <w:szCs w:val="24"/>
        </w:rPr>
        <w:t xml:space="preserve"> Mercado Alonzo y </w:t>
      </w:r>
      <w:proofErr w:type="spellStart"/>
      <w:r>
        <w:rPr>
          <w:rFonts w:ascii="Times New Roman" w:hAnsi="Times New Roman" w:cs="Times New Roman"/>
          <w:sz w:val="24"/>
          <w:szCs w:val="24"/>
        </w:rPr>
        <w:t>Realonda</w:t>
      </w:r>
      <w:proofErr w:type="spellEnd"/>
    </w:p>
    <w:p w:rsidR="002413B9"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18. </w:t>
      </w:r>
      <w:r w:rsidR="00155A10">
        <w:rPr>
          <w:rFonts w:ascii="Times New Roman" w:hAnsi="Times New Roman" w:cs="Times New Roman"/>
          <w:sz w:val="24"/>
          <w:szCs w:val="24"/>
        </w:rPr>
        <w:t xml:space="preserve">The effects of this hormone include an increase of DNA replication and protein synthesis via control of amino acid uptake in human metabolism, while in cells it can cause increased </w:t>
      </w:r>
      <w:proofErr w:type="spellStart"/>
      <w:r w:rsidR="00155A10">
        <w:rPr>
          <w:rFonts w:ascii="Times New Roman" w:hAnsi="Times New Roman" w:cs="Times New Roman"/>
          <w:sz w:val="24"/>
          <w:szCs w:val="24"/>
        </w:rPr>
        <w:t>esterification</w:t>
      </w:r>
      <w:proofErr w:type="spellEnd"/>
      <w:r w:rsidR="00155A10">
        <w:rPr>
          <w:rFonts w:ascii="Times New Roman" w:hAnsi="Times New Roman" w:cs="Times New Roman"/>
          <w:sz w:val="24"/>
          <w:szCs w:val="24"/>
        </w:rPr>
        <w:t xml:space="preserve"> of fatty acids, decreased proteolysis, decreased </w:t>
      </w:r>
      <w:proofErr w:type="spellStart"/>
      <w:r w:rsidR="00155A10">
        <w:rPr>
          <w:rFonts w:ascii="Times New Roman" w:hAnsi="Times New Roman" w:cs="Times New Roman"/>
          <w:sz w:val="24"/>
          <w:szCs w:val="24"/>
        </w:rPr>
        <w:t>lipolysis</w:t>
      </w:r>
      <w:proofErr w:type="spellEnd"/>
      <w:r w:rsidR="00155A10">
        <w:rPr>
          <w:rFonts w:ascii="Times New Roman" w:hAnsi="Times New Roman" w:cs="Times New Roman"/>
          <w:sz w:val="24"/>
          <w:szCs w:val="24"/>
        </w:rPr>
        <w:t xml:space="preserve">, and decreased </w:t>
      </w:r>
      <w:proofErr w:type="spellStart"/>
      <w:r w:rsidR="00155A10">
        <w:rPr>
          <w:rFonts w:ascii="Times New Roman" w:hAnsi="Times New Roman" w:cs="Times New Roman"/>
          <w:sz w:val="24"/>
          <w:szCs w:val="24"/>
        </w:rPr>
        <w:t>autophagy</w:t>
      </w:r>
      <w:proofErr w:type="spellEnd"/>
      <w:r w:rsidR="00155A10">
        <w:rPr>
          <w:rFonts w:ascii="Times New Roman" w:hAnsi="Times New Roman" w:cs="Times New Roman"/>
          <w:sz w:val="24"/>
          <w:szCs w:val="24"/>
        </w:rPr>
        <w:t xml:space="preserve">. When molecules of this hormone dock onto their corresponding receptors, eventually they may either be rereleased into the extracellular environment, or degraded by the cell through </w:t>
      </w:r>
      <w:proofErr w:type="spellStart"/>
      <w:r w:rsidR="00155A10">
        <w:rPr>
          <w:rFonts w:ascii="Times New Roman" w:hAnsi="Times New Roman" w:cs="Times New Roman"/>
          <w:sz w:val="24"/>
          <w:szCs w:val="24"/>
        </w:rPr>
        <w:t>endocytosis</w:t>
      </w:r>
      <w:proofErr w:type="spellEnd"/>
      <w:r w:rsidR="00155A10">
        <w:rPr>
          <w:rFonts w:ascii="Times New Roman" w:hAnsi="Times New Roman" w:cs="Times New Roman"/>
          <w:sz w:val="24"/>
          <w:szCs w:val="24"/>
        </w:rPr>
        <w:t xml:space="preserve"> of this hormone’s receptor complex. Composed of 51 amino acids, this hormone’s structure varies between species of animals, but its role is the same. Other than its most well-known function, this hormone affects vascular compliance and plays a role in cognition by enhancing learning, and particularly verbal memory. FTP, what is this peptic hormone secreted by the Islets of </w:t>
      </w:r>
      <w:proofErr w:type="spellStart"/>
      <w:r w:rsidR="00155A10">
        <w:rPr>
          <w:rFonts w:ascii="Times New Roman" w:hAnsi="Times New Roman" w:cs="Times New Roman"/>
          <w:sz w:val="24"/>
          <w:szCs w:val="24"/>
        </w:rPr>
        <w:t>Langerha</w:t>
      </w:r>
      <w:r w:rsidR="002413B9">
        <w:rPr>
          <w:rFonts w:ascii="Times New Roman" w:hAnsi="Times New Roman" w:cs="Times New Roman"/>
          <w:sz w:val="24"/>
          <w:szCs w:val="24"/>
        </w:rPr>
        <w:t>ns</w:t>
      </w:r>
      <w:proofErr w:type="spellEnd"/>
      <w:r w:rsidR="002413B9">
        <w:rPr>
          <w:rFonts w:ascii="Times New Roman" w:hAnsi="Times New Roman" w:cs="Times New Roman"/>
          <w:sz w:val="24"/>
          <w:szCs w:val="24"/>
        </w:rPr>
        <w:t xml:space="preserve">, which is typically in short supply in people with type 1 diabetes, and discovered by Canadian Nobel laureate Sir Frederick </w:t>
      </w:r>
      <w:proofErr w:type="spellStart"/>
      <w:r w:rsidR="002413B9">
        <w:rPr>
          <w:rFonts w:ascii="Times New Roman" w:hAnsi="Times New Roman" w:cs="Times New Roman"/>
          <w:sz w:val="24"/>
          <w:szCs w:val="24"/>
        </w:rPr>
        <w:t>Banting</w:t>
      </w:r>
      <w:proofErr w:type="spellEnd"/>
      <w:r w:rsidR="002413B9">
        <w:rPr>
          <w:rFonts w:ascii="Times New Roman" w:hAnsi="Times New Roman" w:cs="Times New Roman"/>
          <w:sz w:val="24"/>
          <w:szCs w:val="24"/>
        </w:rPr>
        <w:t>?</w:t>
      </w:r>
    </w:p>
    <w:p w:rsidR="000401EA" w:rsidRDefault="002413B9"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2413B9">
        <w:rPr>
          <w:rFonts w:ascii="Times New Roman" w:hAnsi="Times New Roman" w:cs="Times New Roman"/>
          <w:b/>
          <w:sz w:val="24"/>
          <w:szCs w:val="24"/>
          <w:u w:val="single"/>
        </w:rPr>
        <w:t>Insulin</w:t>
      </w:r>
    </w:p>
    <w:p w:rsidR="00886ABC" w:rsidRDefault="000401EA" w:rsidP="000401EA">
      <w:pPr>
        <w:rPr>
          <w:rFonts w:ascii="Times New Roman" w:hAnsi="Times New Roman" w:cs="Times New Roman"/>
          <w:sz w:val="24"/>
          <w:szCs w:val="24"/>
        </w:rPr>
      </w:pPr>
      <w:r>
        <w:rPr>
          <w:rFonts w:ascii="Times New Roman" w:hAnsi="Times New Roman" w:cs="Times New Roman"/>
          <w:sz w:val="24"/>
          <w:szCs w:val="24"/>
        </w:rPr>
        <w:t>19.</w:t>
      </w:r>
      <w:r w:rsidR="002413B9">
        <w:rPr>
          <w:rFonts w:ascii="Times New Roman" w:hAnsi="Times New Roman" w:cs="Times New Roman"/>
          <w:sz w:val="24"/>
          <w:szCs w:val="24"/>
        </w:rPr>
        <w:t xml:space="preserve"> This work is located atop Park Grill, between Chase Promenade and McCormick Tribune Plaza and Ice Rink, and is featured as the destination of Jake </w:t>
      </w:r>
      <w:proofErr w:type="spellStart"/>
      <w:r w:rsidR="002413B9">
        <w:rPr>
          <w:rFonts w:ascii="Times New Roman" w:hAnsi="Times New Roman" w:cs="Times New Roman"/>
          <w:sz w:val="24"/>
          <w:szCs w:val="24"/>
        </w:rPr>
        <w:t>Gyllenhaal’s</w:t>
      </w:r>
      <w:proofErr w:type="spellEnd"/>
      <w:r w:rsidR="002413B9">
        <w:rPr>
          <w:rFonts w:ascii="Times New Roman" w:hAnsi="Times New Roman" w:cs="Times New Roman"/>
          <w:sz w:val="24"/>
          <w:szCs w:val="24"/>
        </w:rPr>
        <w:t xml:space="preserve"> and Michelle Monaghan’s characters at the end of the movie </w:t>
      </w:r>
      <w:r w:rsidR="002413B9" w:rsidRPr="002413B9">
        <w:rPr>
          <w:rFonts w:ascii="Times New Roman" w:hAnsi="Times New Roman" w:cs="Times New Roman"/>
          <w:i/>
          <w:sz w:val="24"/>
          <w:szCs w:val="24"/>
        </w:rPr>
        <w:t>Source Code</w:t>
      </w:r>
      <w:r w:rsidR="002413B9">
        <w:rPr>
          <w:rFonts w:ascii="Times New Roman" w:hAnsi="Times New Roman" w:cs="Times New Roman"/>
          <w:sz w:val="24"/>
          <w:szCs w:val="24"/>
        </w:rPr>
        <w:t>.</w:t>
      </w:r>
      <w:r>
        <w:rPr>
          <w:rFonts w:ascii="Times New Roman" w:hAnsi="Times New Roman" w:cs="Times New Roman"/>
          <w:sz w:val="24"/>
          <w:szCs w:val="24"/>
        </w:rPr>
        <w:t xml:space="preserve"> </w:t>
      </w:r>
      <w:r w:rsidR="002413B9">
        <w:rPr>
          <w:rFonts w:ascii="Times New Roman" w:hAnsi="Times New Roman" w:cs="Times New Roman"/>
          <w:sz w:val="24"/>
          <w:szCs w:val="24"/>
        </w:rPr>
        <w:t>Conceived in 1999, considerations had to be made for potentially pernicious physical interactions in the summer and winter caused by extreme heat and extreme cold, as well as graffiti, bird droppings, and fingerprints. This was its creator’s first public outdoor work in the US</w:t>
      </w:r>
      <w:r w:rsidR="00886ABC">
        <w:rPr>
          <w:rFonts w:ascii="Times New Roman" w:hAnsi="Times New Roman" w:cs="Times New Roman"/>
          <w:sz w:val="24"/>
          <w:szCs w:val="24"/>
        </w:rPr>
        <w:t xml:space="preserve">, is 33 by 66 by 42 feet, and it features an omphalos, under which people may pass. Despite early claims from architect Norman Foster that it would be nearly impossible to make this sculpture appear seamless, the artist took inspiration from a droplet of liquid mercury and had an extremely complex infrastructure developed to support the 168 stainless steel plates that make up its outside. Formally dedicated in 2006, FTP what is this public sculpture located in Millennium Park, affectionately known by locals as “The Bean” despite creator </w:t>
      </w:r>
      <w:proofErr w:type="spellStart"/>
      <w:r w:rsidR="00886ABC">
        <w:rPr>
          <w:rFonts w:ascii="Times New Roman" w:hAnsi="Times New Roman" w:cs="Times New Roman"/>
          <w:sz w:val="24"/>
          <w:szCs w:val="24"/>
        </w:rPr>
        <w:t>Anish</w:t>
      </w:r>
      <w:proofErr w:type="spellEnd"/>
      <w:r w:rsidR="00886ABC">
        <w:rPr>
          <w:rFonts w:ascii="Times New Roman" w:hAnsi="Times New Roman" w:cs="Times New Roman"/>
          <w:sz w:val="24"/>
          <w:szCs w:val="24"/>
        </w:rPr>
        <w:t xml:space="preserve"> </w:t>
      </w:r>
      <w:proofErr w:type="spellStart"/>
      <w:r w:rsidR="00886ABC">
        <w:rPr>
          <w:rFonts w:ascii="Times New Roman" w:hAnsi="Times New Roman" w:cs="Times New Roman"/>
          <w:sz w:val="24"/>
          <w:szCs w:val="24"/>
        </w:rPr>
        <w:t>Kapoor’s</w:t>
      </w:r>
      <w:proofErr w:type="spellEnd"/>
      <w:r w:rsidR="00886ABC">
        <w:rPr>
          <w:rFonts w:ascii="Times New Roman" w:hAnsi="Times New Roman" w:cs="Times New Roman"/>
          <w:sz w:val="24"/>
          <w:szCs w:val="24"/>
        </w:rPr>
        <w:t xml:space="preserve"> protests, which has become a tourist attraction famous for its reflective surface?</w:t>
      </w:r>
    </w:p>
    <w:p w:rsidR="000401EA" w:rsidRPr="00886ABC" w:rsidRDefault="00886ABC"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002413B9" w:rsidRPr="00886ABC">
        <w:rPr>
          <w:rFonts w:ascii="Times New Roman" w:hAnsi="Times New Roman" w:cs="Times New Roman"/>
          <w:b/>
          <w:sz w:val="24"/>
          <w:szCs w:val="24"/>
          <w:u w:val="single"/>
        </w:rPr>
        <w:t>Cloud Gate</w:t>
      </w:r>
      <w:r>
        <w:rPr>
          <w:rFonts w:ascii="Times New Roman" w:hAnsi="Times New Roman" w:cs="Times New Roman"/>
          <w:sz w:val="24"/>
          <w:szCs w:val="24"/>
        </w:rPr>
        <w:t xml:space="preserve"> (prompt on “The Bean” before mentioned)</w:t>
      </w:r>
    </w:p>
    <w:p w:rsidR="00085D51"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20. </w:t>
      </w:r>
      <w:r w:rsidR="00AA476C">
        <w:rPr>
          <w:rFonts w:ascii="Times New Roman" w:hAnsi="Times New Roman" w:cs="Times New Roman"/>
          <w:sz w:val="24"/>
          <w:szCs w:val="24"/>
        </w:rPr>
        <w:t>As a result of this ongoing conflict, the nation in which it is occurring has been ranked 13</w:t>
      </w:r>
      <w:r w:rsidR="00AA476C" w:rsidRPr="00AA476C">
        <w:rPr>
          <w:rFonts w:ascii="Times New Roman" w:hAnsi="Times New Roman" w:cs="Times New Roman"/>
          <w:sz w:val="24"/>
          <w:szCs w:val="24"/>
          <w:vertAlign w:val="superscript"/>
        </w:rPr>
        <w:t>th</w:t>
      </w:r>
      <w:r w:rsidR="00AA476C">
        <w:rPr>
          <w:rFonts w:ascii="Times New Roman" w:hAnsi="Times New Roman" w:cs="Times New Roman"/>
          <w:sz w:val="24"/>
          <w:szCs w:val="24"/>
        </w:rPr>
        <w:t xml:space="preserve"> in the Economist Intelligence Unit Shoe-Thrower’s Index. In the spirit of the revolutionary wave that has struck the Arab world since Mohammed </w:t>
      </w:r>
      <w:proofErr w:type="spellStart"/>
      <w:r w:rsidR="00AA476C">
        <w:rPr>
          <w:rFonts w:ascii="Times New Roman" w:hAnsi="Times New Roman" w:cs="Times New Roman"/>
          <w:sz w:val="24"/>
          <w:szCs w:val="24"/>
        </w:rPr>
        <w:t>Bouazizi’s</w:t>
      </w:r>
      <w:proofErr w:type="spellEnd"/>
      <w:r w:rsidR="00AA476C">
        <w:rPr>
          <w:rFonts w:ascii="Times New Roman" w:hAnsi="Times New Roman" w:cs="Times New Roman"/>
          <w:sz w:val="24"/>
          <w:szCs w:val="24"/>
        </w:rPr>
        <w:t xml:space="preserve"> self-immolation in Tunisia, this nation’s Shiite majority has risen in protest against what it perceives to be their second-class status to the minority Sunnis. Despite the King’s concession of 1,000 dinars to each family in celebration of the tenth anniversary of the National Action Charter referendum on February 11, </w:t>
      </w:r>
      <w:r w:rsidR="00AA476C">
        <w:rPr>
          <w:rFonts w:ascii="Times New Roman" w:hAnsi="Times New Roman" w:cs="Times New Roman"/>
          <w:sz w:val="24"/>
          <w:szCs w:val="24"/>
        </w:rPr>
        <w:lastRenderedPageBreak/>
        <w:t xml:space="preserve">youth demonstrations began on February 14. The protests rallied around the famous Pearl Roundabout, enduring fierce raids by the national police force, until the Pearl Monument was torn down in March. FTP, what is this </w:t>
      </w:r>
      <w:r w:rsidR="00085D51">
        <w:rPr>
          <w:rFonts w:ascii="Times New Roman" w:hAnsi="Times New Roman" w:cs="Times New Roman"/>
          <w:sz w:val="24"/>
          <w:szCs w:val="24"/>
        </w:rPr>
        <w:t xml:space="preserve">national uprising in support of greater political freedom and equality for Shiites in the Gulf state run by King </w:t>
      </w:r>
      <w:proofErr w:type="spellStart"/>
      <w:r w:rsidR="00085D51">
        <w:rPr>
          <w:rFonts w:ascii="Times New Roman" w:hAnsi="Times New Roman" w:cs="Times New Roman"/>
          <w:sz w:val="24"/>
          <w:szCs w:val="24"/>
        </w:rPr>
        <w:t>Hamad</w:t>
      </w:r>
      <w:proofErr w:type="spellEnd"/>
      <w:r w:rsidR="00085D51">
        <w:rPr>
          <w:rFonts w:ascii="Times New Roman" w:hAnsi="Times New Roman" w:cs="Times New Roman"/>
          <w:sz w:val="24"/>
          <w:szCs w:val="24"/>
        </w:rPr>
        <w:t>?</w:t>
      </w:r>
    </w:p>
    <w:p w:rsidR="000401EA" w:rsidRDefault="00085D51"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007D79D9" w:rsidRPr="00085D51">
        <w:rPr>
          <w:rFonts w:ascii="Times New Roman" w:hAnsi="Times New Roman" w:cs="Times New Roman"/>
          <w:b/>
          <w:sz w:val="24"/>
          <w:szCs w:val="24"/>
          <w:u w:val="single"/>
        </w:rPr>
        <w:t>Bahr</w:t>
      </w:r>
      <w:r w:rsidRPr="00085D51">
        <w:rPr>
          <w:rFonts w:ascii="Times New Roman" w:hAnsi="Times New Roman" w:cs="Times New Roman"/>
          <w:b/>
          <w:sz w:val="24"/>
          <w:szCs w:val="24"/>
          <w:u w:val="single"/>
        </w:rPr>
        <w:t>aini Uprising</w:t>
      </w:r>
      <w:r>
        <w:rPr>
          <w:rFonts w:ascii="Times New Roman" w:hAnsi="Times New Roman" w:cs="Times New Roman"/>
          <w:sz w:val="24"/>
          <w:szCs w:val="24"/>
        </w:rPr>
        <w:t xml:space="preserve"> or anything implying popular dissent in Bahrain; (accept Pearls Revolution before mention of the Pearl Roundabout)</w:t>
      </w:r>
    </w:p>
    <w:p w:rsidR="00B96632"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21. </w:t>
      </w:r>
      <w:r w:rsidR="005F72C5">
        <w:rPr>
          <w:rFonts w:ascii="Times New Roman" w:hAnsi="Times New Roman" w:cs="Times New Roman"/>
          <w:sz w:val="24"/>
          <w:szCs w:val="24"/>
        </w:rPr>
        <w:t>750 AD saw a democratic election that saw this Buddhist state rise to power under leaders whose names were each suffixed with</w:t>
      </w:r>
      <w:r w:rsidR="00B96632">
        <w:rPr>
          <w:rFonts w:ascii="Times New Roman" w:hAnsi="Times New Roman" w:cs="Times New Roman"/>
          <w:sz w:val="24"/>
          <w:szCs w:val="24"/>
        </w:rPr>
        <w:t xml:space="preserve"> the dynastic name,</w:t>
      </w:r>
      <w:r w:rsidR="005F72C5">
        <w:rPr>
          <w:rFonts w:ascii="Times New Roman" w:hAnsi="Times New Roman" w:cs="Times New Roman"/>
          <w:sz w:val="24"/>
          <w:szCs w:val="24"/>
        </w:rPr>
        <w:t xml:space="preserve"> a word meaning ‘protector’ in early Bengali. The administration of this empire was known as the ‘Lords of </w:t>
      </w:r>
      <w:proofErr w:type="spellStart"/>
      <w:r w:rsidR="005F72C5">
        <w:rPr>
          <w:rFonts w:ascii="Times New Roman" w:hAnsi="Times New Roman" w:cs="Times New Roman"/>
          <w:sz w:val="24"/>
          <w:szCs w:val="24"/>
        </w:rPr>
        <w:t>Gauda</w:t>
      </w:r>
      <w:proofErr w:type="spellEnd"/>
      <w:r w:rsidR="005F72C5">
        <w:rPr>
          <w:rFonts w:ascii="Times New Roman" w:hAnsi="Times New Roman" w:cs="Times New Roman"/>
          <w:sz w:val="24"/>
          <w:szCs w:val="24"/>
        </w:rPr>
        <w:t xml:space="preserve">’ by its enemies, </w:t>
      </w:r>
      <w:r w:rsidR="00B96632">
        <w:rPr>
          <w:rFonts w:ascii="Times New Roman" w:hAnsi="Times New Roman" w:cs="Times New Roman"/>
          <w:sz w:val="24"/>
          <w:szCs w:val="24"/>
        </w:rPr>
        <w:t xml:space="preserve">and its capital was at </w:t>
      </w:r>
      <w:proofErr w:type="spellStart"/>
      <w:r w:rsidR="00B96632">
        <w:rPr>
          <w:rFonts w:ascii="Times New Roman" w:hAnsi="Times New Roman" w:cs="Times New Roman"/>
          <w:sz w:val="24"/>
          <w:szCs w:val="24"/>
        </w:rPr>
        <w:t>Pataliputra</w:t>
      </w:r>
      <w:proofErr w:type="spellEnd"/>
      <w:r w:rsidR="00B96632">
        <w:rPr>
          <w:rFonts w:ascii="Times New Roman" w:hAnsi="Times New Roman" w:cs="Times New Roman"/>
          <w:sz w:val="24"/>
          <w:szCs w:val="24"/>
        </w:rPr>
        <w:t xml:space="preserve">. At its height the empire spread from Assam in the east, to </w:t>
      </w:r>
      <w:proofErr w:type="spellStart"/>
      <w:r w:rsidR="00B96632">
        <w:rPr>
          <w:rFonts w:ascii="Times New Roman" w:hAnsi="Times New Roman" w:cs="Times New Roman"/>
          <w:sz w:val="24"/>
          <w:szCs w:val="24"/>
        </w:rPr>
        <w:t>Kamboja</w:t>
      </w:r>
      <w:proofErr w:type="spellEnd"/>
      <w:r w:rsidR="00B96632">
        <w:rPr>
          <w:rFonts w:ascii="Times New Roman" w:hAnsi="Times New Roman" w:cs="Times New Roman"/>
          <w:sz w:val="24"/>
          <w:szCs w:val="24"/>
        </w:rPr>
        <w:t xml:space="preserve"> in the north-west, to Deccan in the south, and it was noted across the region for its splendid artwork and education, influence of which has been seen in the south-east Asian </w:t>
      </w:r>
      <w:proofErr w:type="spellStart"/>
      <w:r w:rsidR="00B96632">
        <w:rPr>
          <w:rFonts w:ascii="Times New Roman" w:hAnsi="Times New Roman" w:cs="Times New Roman"/>
          <w:sz w:val="24"/>
          <w:szCs w:val="24"/>
        </w:rPr>
        <w:t>Sailendra</w:t>
      </w:r>
      <w:proofErr w:type="spellEnd"/>
      <w:r w:rsidR="00B96632">
        <w:rPr>
          <w:rFonts w:ascii="Times New Roman" w:hAnsi="Times New Roman" w:cs="Times New Roman"/>
          <w:sz w:val="24"/>
          <w:szCs w:val="24"/>
        </w:rPr>
        <w:t xml:space="preserve"> Empire. The universities of </w:t>
      </w:r>
      <w:proofErr w:type="spellStart"/>
      <w:r w:rsidR="00B96632">
        <w:rPr>
          <w:rFonts w:ascii="Times New Roman" w:hAnsi="Times New Roman" w:cs="Times New Roman"/>
          <w:sz w:val="24"/>
          <w:szCs w:val="24"/>
        </w:rPr>
        <w:t>Nalanda</w:t>
      </w:r>
      <w:proofErr w:type="spellEnd"/>
      <w:r w:rsidR="00B96632">
        <w:rPr>
          <w:rFonts w:ascii="Times New Roman" w:hAnsi="Times New Roman" w:cs="Times New Roman"/>
          <w:sz w:val="24"/>
          <w:szCs w:val="24"/>
        </w:rPr>
        <w:t xml:space="preserve"> and </w:t>
      </w:r>
      <w:proofErr w:type="spellStart"/>
      <w:r w:rsidR="00B96632">
        <w:rPr>
          <w:rFonts w:ascii="Times New Roman" w:hAnsi="Times New Roman" w:cs="Times New Roman"/>
          <w:sz w:val="24"/>
          <w:szCs w:val="24"/>
        </w:rPr>
        <w:t>Vikramashila</w:t>
      </w:r>
      <w:proofErr w:type="spellEnd"/>
      <w:r w:rsidR="00B96632">
        <w:rPr>
          <w:rFonts w:ascii="Times New Roman" w:hAnsi="Times New Roman" w:cs="Times New Roman"/>
          <w:sz w:val="24"/>
          <w:szCs w:val="24"/>
        </w:rPr>
        <w:t xml:space="preserve"> were established during this period, which saw a successful resistance against invasion attempts of </w:t>
      </w:r>
      <w:proofErr w:type="spellStart"/>
      <w:r w:rsidR="00B96632">
        <w:rPr>
          <w:rFonts w:ascii="Times New Roman" w:hAnsi="Times New Roman" w:cs="Times New Roman"/>
          <w:sz w:val="24"/>
          <w:szCs w:val="24"/>
        </w:rPr>
        <w:t>Rajendra</w:t>
      </w:r>
      <w:proofErr w:type="spellEnd"/>
      <w:r w:rsidR="00B96632">
        <w:rPr>
          <w:rFonts w:ascii="Times New Roman" w:hAnsi="Times New Roman" w:cs="Times New Roman"/>
          <w:sz w:val="24"/>
          <w:szCs w:val="24"/>
        </w:rPr>
        <w:t xml:space="preserve"> </w:t>
      </w:r>
      <w:proofErr w:type="spellStart"/>
      <w:r w:rsidR="00B96632">
        <w:rPr>
          <w:rFonts w:ascii="Times New Roman" w:hAnsi="Times New Roman" w:cs="Times New Roman"/>
          <w:sz w:val="24"/>
          <w:szCs w:val="24"/>
        </w:rPr>
        <w:t>Chola</w:t>
      </w:r>
      <w:proofErr w:type="spellEnd"/>
      <w:r w:rsidR="00B96632">
        <w:rPr>
          <w:rFonts w:ascii="Times New Roman" w:hAnsi="Times New Roman" w:cs="Times New Roman"/>
          <w:sz w:val="24"/>
          <w:szCs w:val="24"/>
        </w:rPr>
        <w:t xml:space="preserve"> and the </w:t>
      </w:r>
      <w:proofErr w:type="spellStart"/>
      <w:r w:rsidR="00B96632">
        <w:rPr>
          <w:rFonts w:ascii="Times New Roman" w:hAnsi="Times New Roman" w:cs="Times New Roman"/>
          <w:sz w:val="24"/>
          <w:szCs w:val="24"/>
        </w:rPr>
        <w:t>Chalukyas</w:t>
      </w:r>
      <w:proofErr w:type="spellEnd"/>
      <w:r w:rsidR="00B96632">
        <w:rPr>
          <w:rFonts w:ascii="Times New Roman" w:hAnsi="Times New Roman" w:cs="Times New Roman"/>
          <w:sz w:val="24"/>
          <w:szCs w:val="24"/>
        </w:rPr>
        <w:t xml:space="preserve">. FTP, what is this ruling dynasty and empire, considered </w:t>
      </w:r>
      <w:proofErr w:type="gramStart"/>
      <w:r w:rsidR="00B96632">
        <w:rPr>
          <w:rFonts w:ascii="Times New Roman" w:hAnsi="Times New Roman" w:cs="Times New Roman"/>
          <w:sz w:val="24"/>
          <w:szCs w:val="24"/>
        </w:rPr>
        <w:t>to be</w:t>
      </w:r>
      <w:proofErr w:type="gramEnd"/>
      <w:r w:rsidR="00B96632">
        <w:rPr>
          <w:rFonts w:ascii="Times New Roman" w:hAnsi="Times New Roman" w:cs="Times New Roman"/>
          <w:sz w:val="24"/>
          <w:szCs w:val="24"/>
        </w:rPr>
        <w:t xml:space="preserve"> the golden age of Bengal, founded by </w:t>
      </w:r>
      <w:proofErr w:type="spellStart"/>
      <w:r w:rsidR="00B96632">
        <w:rPr>
          <w:rFonts w:ascii="Times New Roman" w:hAnsi="Times New Roman" w:cs="Times New Roman"/>
          <w:sz w:val="24"/>
          <w:szCs w:val="24"/>
        </w:rPr>
        <w:t>Gopala</w:t>
      </w:r>
      <w:proofErr w:type="spellEnd"/>
      <w:r w:rsidR="00B96632">
        <w:rPr>
          <w:rFonts w:ascii="Times New Roman" w:hAnsi="Times New Roman" w:cs="Times New Roman"/>
          <w:sz w:val="24"/>
          <w:szCs w:val="24"/>
        </w:rPr>
        <w:t xml:space="preserve">, which reached its furthest extent under </w:t>
      </w:r>
      <w:proofErr w:type="spellStart"/>
      <w:r w:rsidR="00B96632">
        <w:rPr>
          <w:rFonts w:ascii="Times New Roman" w:hAnsi="Times New Roman" w:cs="Times New Roman"/>
          <w:sz w:val="24"/>
          <w:szCs w:val="24"/>
        </w:rPr>
        <w:t>Devapala</w:t>
      </w:r>
      <w:proofErr w:type="spellEnd"/>
      <w:r w:rsidR="00B96632">
        <w:rPr>
          <w:rFonts w:ascii="Times New Roman" w:hAnsi="Times New Roman" w:cs="Times New Roman"/>
          <w:sz w:val="24"/>
          <w:szCs w:val="24"/>
        </w:rPr>
        <w:t>?</w:t>
      </w:r>
    </w:p>
    <w:p w:rsidR="000401EA" w:rsidRDefault="00B96632"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B96632">
        <w:rPr>
          <w:rFonts w:ascii="Times New Roman" w:hAnsi="Times New Roman" w:cs="Times New Roman"/>
          <w:b/>
          <w:sz w:val="24"/>
          <w:szCs w:val="24"/>
          <w:u w:val="single"/>
        </w:rPr>
        <w:t>Pala</w:t>
      </w:r>
      <w:r>
        <w:rPr>
          <w:rFonts w:ascii="Times New Roman" w:hAnsi="Times New Roman" w:cs="Times New Roman"/>
          <w:sz w:val="24"/>
          <w:szCs w:val="24"/>
        </w:rPr>
        <w:t xml:space="preserve"> Empire or Dynasty</w:t>
      </w:r>
    </w:p>
    <w:p w:rsidR="00D34E4C"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22. </w:t>
      </w:r>
      <w:r w:rsidR="00B96632">
        <w:rPr>
          <w:rFonts w:ascii="Times New Roman" w:hAnsi="Times New Roman" w:cs="Times New Roman"/>
          <w:sz w:val="24"/>
          <w:szCs w:val="24"/>
        </w:rPr>
        <w:t xml:space="preserve">Towns in this province included </w:t>
      </w:r>
      <w:proofErr w:type="spellStart"/>
      <w:r w:rsidR="00B96632">
        <w:rPr>
          <w:rFonts w:ascii="Times New Roman" w:hAnsi="Times New Roman" w:cs="Times New Roman"/>
          <w:sz w:val="24"/>
          <w:szCs w:val="24"/>
        </w:rPr>
        <w:t>Metellinum</w:t>
      </w:r>
      <w:proofErr w:type="spellEnd"/>
      <w:r w:rsidR="00B96632">
        <w:rPr>
          <w:rFonts w:ascii="Times New Roman" w:hAnsi="Times New Roman" w:cs="Times New Roman"/>
          <w:sz w:val="24"/>
          <w:szCs w:val="24"/>
        </w:rPr>
        <w:t xml:space="preserve">, </w:t>
      </w:r>
      <w:proofErr w:type="spellStart"/>
      <w:r w:rsidR="00B96632">
        <w:rPr>
          <w:rFonts w:ascii="Times New Roman" w:hAnsi="Times New Roman" w:cs="Times New Roman"/>
          <w:sz w:val="24"/>
          <w:szCs w:val="24"/>
        </w:rPr>
        <w:t>Pax</w:t>
      </w:r>
      <w:proofErr w:type="spellEnd"/>
      <w:r w:rsidR="00B96632">
        <w:rPr>
          <w:rFonts w:ascii="Times New Roman" w:hAnsi="Times New Roman" w:cs="Times New Roman"/>
          <w:sz w:val="24"/>
          <w:szCs w:val="24"/>
        </w:rPr>
        <w:t xml:space="preserve"> Julia, and </w:t>
      </w:r>
      <w:proofErr w:type="spellStart"/>
      <w:r w:rsidR="00B96632">
        <w:rPr>
          <w:rFonts w:ascii="Times New Roman" w:hAnsi="Times New Roman" w:cs="Times New Roman"/>
          <w:sz w:val="24"/>
          <w:szCs w:val="24"/>
        </w:rPr>
        <w:t>Ossonoba</w:t>
      </w:r>
      <w:proofErr w:type="spellEnd"/>
      <w:r w:rsidR="00B96632">
        <w:rPr>
          <w:rFonts w:ascii="Times New Roman" w:hAnsi="Times New Roman" w:cs="Times New Roman"/>
          <w:sz w:val="24"/>
          <w:szCs w:val="24"/>
        </w:rPr>
        <w:t xml:space="preserve">, which was an important </w:t>
      </w:r>
      <w:r w:rsidR="00D34E4C">
        <w:rPr>
          <w:rFonts w:ascii="Times New Roman" w:hAnsi="Times New Roman" w:cs="Times New Roman"/>
          <w:sz w:val="24"/>
          <w:szCs w:val="24"/>
        </w:rPr>
        <w:t xml:space="preserve">fishing village under the late Republic. The eponymous major tribe of this province was speculated by Pliny the Elder to be connected with Bacchus, though modern scholarship points more to an etymology related to the Celtic god </w:t>
      </w:r>
      <w:proofErr w:type="spellStart"/>
      <w:r w:rsidR="00D34E4C">
        <w:rPr>
          <w:rFonts w:ascii="Times New Roman" w:hAnsi="Times New Roman" w:cs="Times New Roman"/>
          <w:sz w:val="24"/>
          <w:szCs w:val="24"/>
        </w:rPr>
        <w:t>Lugh</w:t>
      </w:r>
      <w:proofErr w:type="spellEnd"/>
      <w:r w:rsidR="00D34E4C">
        <w:rPr>
          <w:rFonts w:ascii="Times New Roman" w:hAnsi="Times New Roman" w:cs="Times New Roman"/>
          <w:sz w:val="24"/>
          <w:szCs w:val="24"/>
        </w:rPr>
        <w:t>. This region’s peoples fought on the side of the Carthaginians during the 2</w:t>
      </w:r>
      <w:r w:rsidR="00D34E4C" w:rsidRPr="00D34E4C">
        <w:rPr>
          <w:rFonts w:ascii="Times New Roman" w:hAnsi="Times New Roman" w:cs="Times New Roman"/>
          <w:sz w:val="24"/>
          <w:szCs w:val="24"/>
          <w:vertAlign w:val="superscript"/>
        </w:rPr>
        <w:t>nd</w:t>
      </w:r>
      <w:r w:rsidR="00D34E4C">
        <w:rPr>
          <w:rFonts w:ascii="Times New Roman" w:hAnsi="Times New Roman" w:cs="Times New Roman"/>
          <w:sz w:val="24"/>
          <w:szCs w:val="24"/>
        </w:rPr>
        <w:t xml:space="preserve"> Punic War, and were repeatedly beat back over the next 200 years by such Roman generals as </w:t>
      </w:r>
      <w:proofErr w:type="spellStart"/>
      <w:r w:rsidR="00D34E4C">
        <w:rPr>
          <w:rFonts w:ascii="Times New Roman" w:hAnsi="Times New Roman" w:cs="Times New Roman"/>
          <w:sz w:val="24"/>
          <w:szCs w:val="24"/>
        </w:rPr>
        <w:t>Lucius</w:t>
      </w:r>
      <w:proofErr w:type="spellEnd"/>
      <w:r w:rsidR="00D34E4C">
        <w:rPr>
          <w:rFonts w:ascii="Times New Roman" w:hAnsi="Times New Roman" w:cs="Times New Roman"/>
          <w:sz w:val="24"/>
          <w:szCs w:val="24"/>
        </w:rPr>
        <w:t xml:space="preserve"> </w:t>
      </w:r>
      <w:proofErr w:type="spellStart"/>
      <w:r w:rsidR="00D34E4C">
        <w:rPr>
          <w:rFonts w:ascii="Times New Roman" w:hAnsi="Times New Roman" w:cs="Times New Roman"/>
          <w:sz w:val="24"/>
          <w:szCs w:val="24"/>
        </w:rPr>
        <w:t>Postumius</w:t>
      </w:r>
      <w:proofErr w:type="spellEnd"/>
      <w:r w:rsidR="00D34E4C">
        <w:rPr>
          <w:rFonts w:ascii="Times New Roman" w:hAnsi="Times New Roman" w:cs="Times New Roman"/>
          <w:sz w:val="24"/>
          <w:szCs w:val="24"/>
        </w:rPr>
        <w:t xml:space="preserve"> Albinus, </w:t>
      </w:r>
      <w:proofErr w:type="spellStart"/>
      <w:r w:rsidR="00D34E4C">
        <w:rPr>
          <w:rFonts w:ascii="Times New Roman" w:hAnsi="Times New Roman" w:cs="Times New Roman"/>
          <w:sz w:val="24"/>
          <w:szCs w:val="24"/>
        </w:rPr>
        <w:t>Lucius</w:t>
      </w:r>
      <w:proofErr w:type="spellEnd"/>
      <w:r w:rsidR="00D34E4C">
        <w:rPr>
          <w:rFonts w:ascii="Times New Roman" w:hAnsi="Times New Roman" w:cs="Times New Roman"/>
          <w:sz w:val="24"/>
          <w:szCs w:val="24"/>
        </w:rPr>
        <w:t xml:space="preserve"> </w:t>
      </w:r>
      <w:proofErr w:type="spellStart"/>
      <w:r w:rsidR="00D34E4C">
        <w:rPr>
          <w:rFonts w:ascii="Times New Roman" w:hAnsi="Times New Roman" w:cs="Times New Roman"/>
          <w:sz w:val="24"/>
          <w:szCs w:val="24"/>
        </w:rPr>
        <w:t>Mummius</w:t>
      </w:r>
      <w:proofErr w:type="spellEnd"/>
      <w:r w:rsidR="00D34E4C">
        <w:rPr>
          <w:rFonts w:ascii="Times New Roman" w:hAnsi="Times New Roman" w:cs="Times New Roman"/>
          <w:sz w:val="24"/>
          <w:szCs w:val="24"/>
        </w:rPr>
        <w:t xml:space="preserve">, and Gaius Marius, until they were finally subdued once and for all by Augustus. Today, this province’s most well-preserved city is ancient </w:t>
      </w:r>
      <w:proofErr w:type="spellStart"/>
      <w:r w:rsidR="00D34E4C">
        <w:rPr>
          <w:rFonts w:ascii="Times New Roman" w:hAnsi="Times New Roman" w:cs="Times New Roman"/>
          <w:sz w:val="24"/>
          <w:szCs w:val="24"/>
        </w:rPr>
        <w:t>Conimbriga</w:t>
      </w:r>
      <w:proofErr w:type="spellEnd"/>
      <w:r w:rsidR="00D34E4C">
        <w:rPr>
          <w:rFonts w:ascii="Times New Roman" w:hAnsi="Times New Roman" w:cs="Times New Roman"/>
          <w:sz w:val="24"/>
          <w:szCs w:val="24"/>
        </w:rPr>
        <w:t xml:space="preserve">, which was sacked by the </w:t>
      </w:r>
      <w:proofErr w:type="spellStart"/>
      <w:r w:rsidR="00D34E4C">
        <w:rPr>
          <w:rFonts w:ascii="Times New Roman" w:hAnsi="Times New Roman" w:cs="Times New Roman"/>
          <w:sz w:val="24"/>
          <w:szCs w:val="24"/>
        </w:rPr>
        <w:t>Suevi</w:t>
      </w:r>
      <w:proofErr w:type="spellEnd"/>
      <w:r w:rsidR="00D34E4C">
        <w:rPr>
          <w:rFonts w:ascii="Times New Roman" w:hAnsi="Times New Roman" w:cs="Times New Roman"/>
          <w:sz w:val="24"/>
          <w:szCs w:val="24"/>
        </w:rPr>
        <w:t xml:space="preserve"> in 468, although its capital was at Augusta </w:t>
      </w:r>
      <w:proofErr w:type="spellStart"/>
      <w:r w:rsidR="00D34E4C">
        <w:rPr>
          <w:rFonts w:ascii="Times New Roman" w:hAnsi="Times New Roman" w:cs="Times New Roman"/>
          <w:sz w:val="24"/>
          <w:szCs w:val="24"/>
        </w:rPr>
        <w:t>Emerita</w:t>
      </w:r>
      <w:proofErr w:type="spellEnd"/>
      <w:r w:rsidR="00D34E4C">
        <w:rPr>
          <w:rFonts w:ascii="Times New Roman" w:hAnsi="Times New Roman" w:cs="Times New Roman"/>
          <w:sz w:val="24"/>
          <w:szCs w:val="24"/>
        </w:rPr>
        <w:t xml:space="preserve">. FTP, what was this furthest western province of the Roman Empire, bordering </w:t>
      </w:r>
      <w:proofErr w:type="spellStart"/>
      <w:r w:rsidR="00D34E4C">
        <w:rPr>
          <w:rFonts w:ascii="Times New Roman" w:hAnsi="Times New Roman" w:cs="Times New Roman"/>
          <w:sz w:val="24"/>
          <w:szCs w:val="24"/>
        </w:rPr>
        <w:t>Baetica</w:t>
      </w:r>
      <w:proofErr w:type="spellEnd"/>
      <w:r w:rsidR="00D34E4C">
        <w:rPr>
          <w:rFonts w:ascii="Times New Roman" w:hAnsi="Times New Roman" w:cs="Times New Roman"/>
          <w:sz w:val="24"/>
          <w:szCs w:val="24"/>
        </w:rPr>
        <w:t xml:space="preserve"> to the south and </w:t>
      </w:r>
      <w:proofErr w:type="spellStart"/>
      <w:r w:rsidR="00D34E4C">
        <w:rPr>
          <w:rFonts w:ascii="Times New Roman" w:hAnsi="Times New Roman" w:cs="Times New Roman"/>
          <w:sz w:val="24"/>
          <w:szCs w:val="24"/>
        </w:rPr>
        <w:t>Tarraconensis</w:t>
      </w:r>
      <w:proofErr w:type="spellEnd"/>
      <w:r w:rsidR="00D34E4C">
        <w:rPr>
          <w:rFonts w:ascii="Times New Roman" w:hAnsi="Times New Roman" w:cs="Times New Roman"/>
          <w:sz w:val="24"/>
          <w:szCs w:val="24"/>
        </w:rPr>
        <w:t xml:space="preserve"> to the north and east, which has often been used as an alternative name for modern Portugal?</w:t>
      </w:r>
    </w:p>
    <w:p w:rsidR="000401EA" w:rsidRPr="00D34E4C" w:rsidRDefault="00D34E4C"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00B96632">
        <w:rPr>
          <w:rFonts w:ascii="Times New Roman" w:hAnsi="Times New Roman" w:cs="Times New Roman"/>
          <w:sz w:val="24"/>
          <w:szCs w:val="24"/>
        </w:rPr>
        <w:t xml:space="preserve"> </w:t>
      </w:r>
      <w:r>
        <w:rPr>
          <w:rFonts w:ascii="Times New Roman" w:hAnsi="Times New Roman" w:cs="Times New Roman"/>
          <w:sz w:val="24"/>
          <w:szCs w:val="24"/>
        </w:rPr>
        <w:t xml:space="preserve">Hispania </w:t>
      </w:r>
      <w:r w:rsidR="007D79D9" w:rsidRPr="00D34E4C">
        <w:rPr>
          <w:rFonts w:ascii="Times New Roman" w:hAnsi="Times New Roman" w:cs="Times New Roman"/>
          <w:b/>
          <w:sz w:val="24"/>
          <w:szCs w:val="24"/>
          <w:u w:val="single"/>
        </w:rPr>
        <w:t>Lusitania</w:t>
      </w:r>
      <w:r>
        <w:rPr>
          <w:rFonts w:ascii="Times New Roman" w:hAnsi="Times New Roman" w:cs="Times New Roman"/>
          <w:sz w:val="24"/>
          <w:szCs w:val="24"/>
        </w:rPr>
        <w:t xml:space="preserve"> (Accept </w:t>
      </w:r>
      <w:r w:rsidRPr="0077493C">
        <w:rPr>
          <w:rFonts w:ascii="Times New Roman" w:hAnsi="Times New Roman" w:cs="Times New Roman"/>
          <w:b/>
          <w:sz w:val="24"/>
          <w:szCs w:val="24"/>
          <w:u w:val="single"/>
        </w:rPr>
        <w:t>Hispania Ulterior</w:t>
      </w:r>
      <w:r>
        <w:rPr>
          <w:rFonts w:ascii="Times New Roman" w:hAnsi="Times New Roman" w:cs="Times New Roman"/>
          <w:sz w:val="24"/>
          <w:szCs w:val="24"/>
        </w:rPr>
        <w:t xml:space="preserve"> before </w:t>
      </w:r>
      <w:r w:rsidR="0077493C">
        <w:rPr>
          <w:rFonts w:ascii="Times New Roman" w:hAnsi="Times New Roman" w:cs="Times New Roman"/>
          <w:sz w:val="24"/>
          <w:szCs w:val="24"/>
        </w:rPr>
        <w:t>mention of Pliny the Elder)</w:t>
      </w:r>
    </w:p>
    <w:p w:rsidR="00C108DB"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23. </w:t>
      </w:r>
      <w:r w:rsidR="00920FAE">
        <w:rPr>
          <w:rFonts w:ascii="Times New Roman" w:hAnsi="Times New Roman" w:cs="Times New Roman"/>
          <w:sz w:val="24"/>
          <w:szCs w:val="24"/>
        </w:rPr>
        <w:t>Written in four books, this poem in hexameter is modeled in large part on works by Varro</w:t>
      </w:r>
      <w:r w:rsidR="00F4012E">
        <w:rPr>
          <w:rFonts w:ascii="Times New Roman" w:hAnsi="Times New Roman" w:cs="Times New Roman"/>
          <w:sz w:val="24"/>
          <w:szCs w:val="24"/>
        </w:rPr>
        <w:t>, Lucretius</w:t>
      </w:r>
      <w:r w:rsidR="00920FAE">
        <w:rPr>
          <w:rFonts w:ascii="Times New Roman" w:hAnsi="Times New Roman" w:cs="Times New Roman"/>
          <w:sz w:val="24"/>
          <w:szCs w:val="24"/>
        </w:rPr>
        <w:t xml:space="preserve"> and Hesiod</w:t>
      </w:r>
      <w:r w:rsidR="00F4012E">
        <w:rPr>
          <w:rFonts w:ascii="Times New Roman" w:hAnsi="Times New Roman" w:cs="Times New Roman"/>
          <w:sz w:val="24"/>
          <w:szCs w:val="24"/>
        </w:rPr>
        <w:t xml:space="preserve">, and influenced its author’s subsequent epic. </w:t>
      </w:r>
      <w:r w:rsidR="008434B8">
        <w:rPr>
          <w:rFonts w:ascii="Times New Roman" w:hAnsi="Times New Roman" w:cs="Times New Roman"/>
          <w:sz w:val="24"/>
          <w:szCs w:val="24"/>
        </w:rPr>
        <w:t xml:space="preserve">Book one summarizes the following poem, which is followed by prayers to such deities as Ops and </w:t>
      </w:r>
      <w:proofErr w:type="spellStart"/>
      <w:r w:rsidR="008434B8">
        <w:rPr>
          <w:rFonts w:ascii="Times New Roman" w:hAnsi="Times New Roman" w:cs="Times New Roman"/>
          <w:sz w:val="24"/>
          <w:szCs w:val="24"/>
        </w:rPr>
        <w:t>Robigo</w:t>
      </w:r>
      <w:proofErr w:type="spellEnd"/>
      <w:r w:rsidR="008434B8">
        <w:rPr>
          <w:rFonts w:ascii="Times New Roman" w:hAnsi="Times New Roman" w:cs="Times New Roman"/>
          <w:sz w:val="24"/>
          <w:szCs w:val="24"/>
        </w:rPr>
        <w:t>, before the author extols the virtues of labour, and offers an interpretation of the weather-signs which foretold the assassination of Caesar. Book two deals with man’s struggle against the hostility of nature, and then praises the abundance and beauty of his homeland in the section ‘</w:t>
      </w:r>
      <w:proofErr w:type="spellStart"/>
      <w:r w:rsidR="008434B8">
        <w:rPr>
          <w:rFonts w:ascii="Times New Roman" w:hAnsi="Times New Roman" w:cs="Times New Roman"/>
          <w:sz w:val="24"/>
          <w:szCs w:val="24"/>
        </w:rPr>
        <w:t>Laudes</w:t>
      </w:r>
      <w:proofErr w:type="spellEnd"/>
      <w:r w:rsidR="008434B8">
        <w:rPr>
          <w:rFonts w:ascii="Times New Roman" w:hAnsi="Times New Roman" w:cs="Times New Roman"/>
          <w:sz w:val="24"/>
          <w:szCs w:val="24"/>
        </w:rPr>
        <w:t xml:space="preserve"> </w:t>
      </w:r>
      <w:proofErr w:type="spellStart"/>
      <w:r w:rsidR="008434B8">
        <w:rPr>
          <w:rFonts w:ascii="Times New Roman" w:hAnsi="Times New Roman" w:cs="Times New Roman"/>
          <w:sz w:val="24"/>
          <w:szCs w:val="24"/>
        </w:rPr>
        <w:t>Italiae</w:t>
      </w:r>
      <w:proofErr w:type="spellEnd"/>
      <w:r w:rsidR="008434B8">
        <w:rPr>
          <w:rFonts w:ascii="Times New Roman" w:hAnsi="Times New Roman" w:cs="Times New Roman"/>
          <w:sz w:val="24"/>
          <w:szCs w:val="24"/>
        </w:rPr>
        <w:t xml:space="preserve">’. Book three discusses animal husbandry, and book four famously discusses bees and their relation to human society. Ending with the tale of Orpheus’s journey to the underworld as told by </w:t>
      </w:r>
      <w:r w:rsidR="008434B8">
        <w:rPr>
          <w:rFonts w:ascii="Times New Roman" w:hAnsi="Times New Roman" w:cs="Times New Roman"/>
          <w:sz w:val="24"/>
          <w:szCs w:val="24"/>
        </w:rPr>
        <w:lastRenderedPageBreak/>
        <w:t xml:space="preserve">Proteus and a comparison between the author and Octavian, FTP, what is this major </w:t>
      </w:r>
      <w:r w:rsidR="00C108DB">
        <w:rPr>
          <w:rFonts w:ascii="Times New Roman" w:hAnsi="Times New Roman" w:cs="Times New Roman"/>
          <w:sz w:val="24"/>
          <w:szCs w:val="24"/>
        </w:rPr>
        <w:t>work by Virgil, a poem on agriculture named for the Greek verb for ‘to farm’?</w:t>
      </w:r>
    </w:p>
    <w:p w:rsidR="000401EA" w:rsidRDefault="00C108DB"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Pr="00C108DB">
        <w:rPr>
          <w:rFonts w:ascii="Times New Roman" w:hAnsi="Times New Roman" w:cs="Times New Roman"/>
          <w:b/>
          <w:sz w:val="24"/>
          <w:szCs w:val="24"/>
          <w:u w:val="single"/>
        </w:rPr>
        <w:t>Georgics</w:t>
      </w:r>
    </w:p>
    <w:p w:rsidR="005200E5"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24. </w:t>
      </w:r>
      <w:r w:rsidR="00C53E4D">
        <w:rPr>
          <w:rFonts w:ascii="Times New Roman" w:hAnsi="Times New Roman" w:cs="Times New Roman"/>
          <w:sz w:val="24"/>
          <w:szCs w:val="24"/>
        </w:rPr>
        <w:t xml:space="preserve">In 1979, Alain </w:t>
      </w:r>
      <w:proofErr w:type="spellStart"/>
      <w:r w:rsidR="00C53E4D">
        <w:rPr>
          <w:rFonts w:ascii="Times New Roman" w:hAnsi="Times New Roman" w:cs="Times New Roman"/>
          <w:sz w:val="24"/>
          <w:szCs w:val="24"/>
        </w:rPr>
        <w:t>Genestier</w:t>
      </w:r>
      <w:proofErr w:type="spellEnd"/>
      <w:r w:rsidR="00C53E4D">
        <w:rPr>
          <w:rFonts w:ascii="Times New Roman" w:hAnsi="Times New Roman" w:cs="Times New Roman"/>
          <w:sz w:val="24"/>
          <w:szCs w:val="24"/>
        </w:rPr>
        <w:t xml:space="preserve"> and Joseph </w:t>
      </w:r>
      <w:proofErr w:type="spellStart"/>
      <w:r w:rsidR="00C53E4D">
        <w:rPr>
          <w:rFonts w:ascii="Times New Roman" w:hAnsi="Times New Roman" w:cs="Times New Roman"/>
          <w:sz w:val="24"/>
          <w:szCs w:val="24"/>
        </w:rPr>
        <w:t>Terbiaut</w:t>
      </w:r>
      <w:proofErr w:type="spellEnd"/>
      <w:r w:rsidR="00C53E4D">
        <w:rPr>
          <w:rFonts w:ascii="Times New Roman" w:hAnsi="Times New Roman" w:cs="Times New Roman"/>
          <w:sz w:val="24"/>
          <w:szCs w:val="24"/>
        </w:rPr>
        <w:t xml:space="preserve"> of France won the Car division with their Range Rover, while Cyril </w:t>
      </w:r>
      <w:proofErr w:type="spellStart"/>
      <w:r w:rsidR="00C53E4D">
        <w:rPr>
          <w:rFonts w:ascii="Times New Roman" w:hAnsi="Times New Roman" w:cs="Times New Roman"/>
          <w:sz w:val="24"/>
          <w:szCs w:val="24"/>
        </w:rPr>
        <w:t>Neveu</w:t>
      </w:r>
      <w:proofErr w:type="spellEnd"/>
      <w:r w:rsidR="00C53E4D">
        <w:rPr>
          <w:rFonts w:ascii="Times New Roman" w:hAnsi="Times New Roman" w:cs="Times New Roman"/>
          <w:sz w:val="24"/>
          <w:szCs w:val="24"/>
        </w:rPr>
        <w:t xml:space="preserve"> of France won the Motorcycle division. </w:t>
      </w:r>
      <w:r w:rsidR="005200E5">
        <w:rPr>
          <w:rFonts w:ascii="Times New Roman" w:hAnsi="Times New Roman" w:cs="Times New Roman"/>
          <w:sz w:val="24"/>
          <w:szCs w:val="24"/>
        </w:rPr>
        <w:t>Incidents during this event have included Mark Thatcher getting lost and stranded for 6 days in 1982, 6 people getting killed during the 1988 race, and in all, over 50 competitors have died, and many more civilians have perished or been injured as a result of this race. The 2008 competition was cancelled due to threats made by Al Qaeda, and despite its name, the race has taken place in South America, starting and finishing at Buenos Aires. FTP, what is this off-road endurance race noted for crossing dunes, mud, camel grass, rocks, and erg as competitors originally raced from Paris, France to the capital of Senegal?</w:t>
      </w:r>
    </w:p>
    <w:p w:rsidR="000401EA" w:rsidRDefault="005200E5" w:rsidP="000401EA">
      <w:pPr>
        <w:rPr>
          <w:rFonts w:ascii="Times New Roman" w:hAnsi="Times New Roman" w:cs="Times New Roman"/>
          <w:sz w:val="24"/>
          <w:szCs w:val="24"/>
        </w:rPr>
      </w:pPr>
      <w:r>
        <w:rPr>
          <w:rFonts w:ascii="Times New Roman" w:hAnsi="Times New Roman" w:cs="Times New Roman"/>
          <w:sz w:val="24"/>
          <w:szCs w:val="24"/>
        </w:rPr>
        <w:t xml:space="preserve">Answer: </w:t>
      </w:r>
      <w:r w:rsidR="00C53E4D">
        <w:rPr>
          <w:rFonts w:ascii="Times New Roman" w:hAnsi="Times New Roman" w:cs="Times New Roman"/>
          <w:sz w:val="24"/>
          <w:szCs w:val="24"/>
        </w:rPr>
        <w:t xml:space="preserve"> </w:t>
      </w:r>
      <w:r w:rsidR="007D79D9" w:rsidRPr="005200E5">
        <w:rPr>
          <w:rFonts w:ascii="Times New Roman" w:hAnsi="Times New Roman" w:cs="Times New Roman"/>
          <w:b/>
          <w:sz w:val="24"/>
          <w:szCs w:val="24"/>
          <w:u w:val="single"/>
        </w:rPr>
        <w:t>Dakar Rally</w:t>
      </w:r>
    </w:p>
    <w:p w:rsidR="000401EA" w:rsidRDefault="000401EA" w:rsidP="000401EA">
      <w:pPr>
        <w:rPr>
          <w:rFonts w:ascii="Times New Roman" w:hAnsi="Times New Roman" w:cs="Times New Roman"/>
          <w:sz w:val="24"/>
          <w:szCs w:val="24"/>
        </w:rPr>
      </w:pPr>
    </w:p>
    <w:p w:rsidR="000401EA" w:rsidRDefault="000401EA" w:rsidP="000401EA">
      <w:pPr>
        <w:rPr>
          <w:rFonts w:ascii="Times New Roman" w:hAnsi="Times New Roman" w:cs="Times New Roman"/>
          <w:b/>
          <w:sz w:val="24"/>
          <w:szCs w:val="24"/>
          <w:u w:val="single"/>
        </w:rPr>
      </w:pPr>
      <w:r>
        <w:rPr>
          <w:rFonts w:ascii="Times New Roman" w:hAnsi="Times New Roman" w:cs="Times New Roman"/>
          <w:b/>
          <w:sz w:val="24"/>
          <w:szCs w:val="24"/>
          <w:u w:val="single"/>
        </w:rPr>
        <w:t>Bonuses</w:t>
      </w:r>
    </w:p>
    <w:p w:rsidR="00C7727E"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 </w:t>
      </w:r>
      <w:r w:rsidR="00C7727E">
        <w:rPr>
          <w:rFonts w:ascii="Times New Roman" w:hAnsi="Times New Roman" w:cs="Times New Roman"/>
          <w:sz w:val="24"/>
          <w:szCs w:val="24"/>
        </w:rPr>
        <w:t>Besides a federal district home to Brasilia, Brazil consists of 26 states descended from earlier hereditary captaincies. FTPE, name these states:</w:t>
      </w:r>
    </w:p>
    <w:p w:rsidR="00C7727E" w:rsidRDefault="00C7727E" w:rsidP="000401EA">
      <w:pPr>
        <w:rPr>
          <w:rFonts w:ascii="Times New Roman" w:hAnsi="Times New Roman" w:cs="Times New Roman"/>
          <w:sz w:val="24"/>
          <w:szCs w:val="24"/>
        </w:rPr>
      </w:pPr>
      <w:r>
        <w:rPr>
          <w:rFonts w:ascii="Times New Roman" w:hAnsi="Times New Roman" w:cs="Times New Roman"/>
          <w:sz w:val="24"/>
          <w:szCs w:val="24"/>
        </w:rPr>
        <w:t xml:space="preserve">A. This state is home to Brazil’s highest peak, Pico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Neblina</w:t>
      </w:r>
      <w:proofErr w:type="spellEnd"/>
      <w:r>
        <w:rPr>
          <w:rFonts w:ascii="Times New Roman" w:hAnsi="Times New Roman" w:cs="Times New Roman"/>
          <w:sz w:val="24"/>
          <w:szCs w:val="24"/>
        </w:rPr>
        <w:t>, and is the largest in the country, with capital at Manaus.</w:t>
      </w:r>
    </w:p>
    <w:p w:rsidR="00C7727E" w:rsidRPr="00C7727E" w:rsidRDefault="00C7727E"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Amazonas</w:t>
      </w:r>
    </w:p>
    <w:p w:rsidR="007D5D34" w:rsidRDefault="00C7727E" w:rsidP="000401EA">
      <w:pPr>
        <w:rPr>
          <w:rFonts w:ascii="Times New Roman" w:hAnsi="Times New Roman" w:cs="Times New Roman"/>
          <w:sz w:val="24"/>
          <w:szCs w:val="24"/>
        </w:rPr>
      </w:pPr>
      <w:r>
        <w:rPr>
          <w:rFonts w:ascii="Times New Roman" w:hAnsi="Times New Roman" w:cs="Times New Roman"/>
          <w:sz w:val="24"/>
          <w:szCs w:val="24"/>
        </w:rPr>
        <w:t xml:space="preserve">B. </w:t>
      </w:r>
      <w:r w:rsidR="007D5D34">
        <w:rPr>
          <w:rFonts w:ascii="Times New Roman" w:hAnsi="Times New Roman" w:cs="Times New Roman"/>
          <w:sz w:val="24"/>
          <w:szCs w:val="24"/>
        </w:rPr>
        <w:t>Dubbed the ‘locomotive of Brazil’, this state accounts for 33.9% of Brazil’s GDP, has the largest population, and is home to the largest city in South America.</w:t>
      </w:r>
    </w:p>
    <w:p w:rsidR="007D5D34" w:rsidRDefault="007D5D34" w:rsidP="007D5D34">
      <w:pPr>
        <w:ind w:firstLine="720"/>
        <w:rPr>
          <w:rFonts w:ascii="Times New Roman" w:hAnsi="Times New Roman" w:cs="Times New Roman"/>
          <w:b/>
          <w:sz w:val="24"/>
          <w:szCs w:val="24"/>
          <w:u w:val="single"/>
        </w:rPr>
      </w:pPr>
      <w:r>
        <w:rPr>
          <w:rFonts w:ascii="Times New Roman" w:hAnsi="Times New Roman" w:cs="Times New Roman"/>
          <w:b/>
          <w:sz w:val="24"/>
          <w:szCs w:val="24"/>
          <w:u w:val="single"/>
        </w:rPr>
        <w:t>Sao Paulo</w:t>
      </w:r>
    </w:p>
    <w:p w:rsidR="007D5D34" w:rsidRDefault="007D5D34" w:rsidP="007D5D34">
      <w:pPr>
        <w:rPr>
          <w:rFonts w:ascii="Times New Roman" w:hAnsi="Times New Roman" w:cs="Times New Roman"/>
          <w:sz w:val="24"/>
          <w:szCs w:val="24"/>
        </w:rPr>
      </w:pPr>
      <w:r>
        <w:rPr>
          <w:rFonts w:ascii="Times New Roman" w:hAnsi="Times New Roman" w:cs="Times New Roman"/>
          <w:sz w:val="24"/>
          <w:szCs w:val="24"/>
        </w:rPr>
        <w:t xml:space="preserve">C. Pedro Cabral first landed in and claimed Brazil for the Portuguese crown at Porto </w:t>
      </w:r>
      <w:proofErr w:type="spellStart"/>
      <w:r>
        <w:rPr>
          <w:rFonts w:ascii="Times New Roman" w:hAnsi="Times New Roman" w:cs="Times New Roman"/>
          <w:sz w:val="24"/>
          <w:szCs w:val="24"/>
        </w:rPr>
        <w:t>Seguro</w:t>
      </w:r>
      <w:proofErr w:type="spellEnd"/>
      <w:r>
        <w:rPr>
          <w:rFonts w:ascii="Times New Roman" w:hAnsi="Times New Roman" w:cs="Times New Roman"/>
          <w:sz w:val="24"/>
          <w:szCs w:val="24"/>
        </w:rPr>
        <w:t xml:space="preserve"> in this state. Its capital, Salvador, was founded in 1549 on a hill facing the Bay of All Saints.</w:t>
      </w:r>
    </w:p>
    <w:p w:rsidR="000401EA" w:rsidRDefault="007D5D34" w:rsidP="007D5D34">
      <w:pPr>
        <w:ind w:firstLine="720"/>
        <w:rPr>
          <w:rFonts w:ascii="Times New Roman" w:hAnsi="Times New Roman" w:cs="Times New Roman"/>
          <w:sz w:val="24"/>
          <w:szCs w:val="24"/>
        </w:rPr>
      </w:pPr>
      <w:r>
        <w:rPr>
          <w:rFonts w:ascii="Times New Roman" w:hAnsi="Times New Roman" w:cs="Times New Roman"/>
          <w:b/>
          <w:sz w:val="24"/>
          <w:szCs w:val="24"/>
          <w:u w:val="single"/>
        </w:rPr>
        <w:t>Bahia</w:t>
      </w:r>
      <w:r w:rsidR="007D79D9">
        <w:rPr>
          <w:rFonts w:ascii="Times New Roman" w:hAnsi="Times New Roman" w:cs="Times New Roman"/>
          <w:sz w:val="24"/>
          <w:szCs w:val="24"/>
        </w:rPr>
        <w:t xml:space="preserve"> </w:t>
      </w:r>
    </w:p>
    <w:p w:rsidR="007D5D34"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 </w:t>
      </w:r>
      <w:r w:rsidR="007D5D34">
        <w:rPr>
          <w:rFonts w:ascii="Times New Roman" w:hAnsi="Times New Roman" w:cs="Times New Roman"/>
          <w:sz w:val="24"/>
          <w:szCs w:val="24"/>
        </w:rPr>
        <w:t>FTPE, identify these Roman Emperors of the Third Century Crisis of 235-284AD.</w:t>
      </w:r>
    </w:p>
    <w:p w:rsidR="00293B2E" w:rsidRDefault="007D5D34" w:rsidP="000401EA">
      <w:pPr>
        <w:rPr>
          <w:rFonts w:ascii="Times New Roman" w:hAnsi="Times New Roman" w:cs="Times New Roman"/>
          <w:sz w:val="24"/>
          <w:szCs w:val="24"/>
        </w:rPr>
      </w:pPr>
      <w:r>
        <w:rPr>
          <w:rFonts w:ascii="Times New Roman" w:hAnsi="Times New Roman" w:cs="Times New Roman"/>
          <w:sz w:val="24"/>
          <w:szCs w:val="24"/>
        </w:rPr>
        <w:t xml:space="preserve">A. </w:t>
      </w:r>
      <w:r w:rsidR="00293B2E">
        <w:rPr>
          <w:rFonts w:ascii="Times New Roman" w:hAnsi="Times New Roman" w:cs="Times New Roman"/>
          <w:sz w:val="24"/>
          <w:szCs w:val="24"/>
        </w:rPr>
        <w:t xml:space="preserve">A son of Julius </w:t>
      </w:r>
      <w:proofErr w:type="spellStart"/>
      <w:r w:rsidR="00293B2E">
        <w:rPr>
          <w:rFonts w:ascii="Times New Roman" w:hAnsi="Times New Roman" w:cs="Times New Roman"/>
          <w:sz w:val="24"/>
          <w:szCs w:val="24"/>
        </w:rPr>
        <w:t>Marinus</w:t>
      </w:r>
      <w:proofErr w:type="spellEnd"/>
      <w:r w:rsidR="00293B2E">
        <w:rPr>
          <w:rFonts w:ascii="Times New Roman" w:hAnsi="Times New Roman" w:cs="Times New Roman"/>
          <w:sz w:val="24"/>
          <w:szCs w:val="24"/>
        </w:rPr>
        <w:t xml:space="preserve"> of </w:t>
      </w:r>
      <w:proofErr w:type="spellStart"/>
      <w:r w:rsidR="00293B2E">
        <w:rPr>
          <w:rFonts w:ascii="Times New Roman" w:hAnsi="Times New Roman" w:cs="Times New Roman"/>
          <w:sz w:val="24"/>
          <w:szCs w:val="24"/>
        </w:rPr>
        <w:t>Shahba</w:t>
      </w:r>
      <w:proofErr w:type="spellEnd"/>
      <w:r w:rsidR="00293B2E">
        <w:rPr>
          <w:rFonts w:ascii="Times New Roman" w:hAnsi="Times New Roman" w:cs="Times New Roman"/>
          <w:sz w:val="24"/>
          <w:szCs w:val="24"/>
        </w:rPr>
        <w:t xml:space="preserve">, this Emperor’s brother Gaius Julius </w:t>
      </w:r>
      <w:proofErr w:type="spellStart"/>
      <w:r w:rsidR="00293B2E">
        <w:rPr>
          <w:rFonts w:ascii="Times New Roman" w:hAnsi="Times New Roman" w:cs="Times New Roman"/>
          <w:sz w:val="24"/>
          <w:szCs w:val="24"/>
        </w:rPr>
        <w:t>Priscus</w:t>
      </w:r>
      <w:proofErr w:type="spellEnd"/>
      <w:r w:rsidR="00293B2E">
        <w:rPr>
          <w:rFonts w:ascii="Times New Roman" w:hAnsi="Times New Roman" w:cs="Times New Roman"/>
          <w:sz w:val="24"/>
          <w:szCs w:val="24"/>
        </w:rPr>
        <w:t xml:space="preserve"> served as a member of the Praetorian Guard under Gordian III. During his reign, Rome celebrated its millennium, but he was deposed by his successor Decius in 249.</w:t>
      </w:r>
    </w:p>
    <w:p w:rsidR="00293B2E" w:rsidRDefault="00293B2E" w:rsidP="00293B2E">
      <w:pPr>
        <w:ind w:firstLine="720"/>
        <w:rPr>
          <w:rFonts w:ascii="Times New Roman" w:hAnsi="Times New Roman" w:cs="Times New Roman"/>
          <w:sz w:val="24"/>
          <w:szCs w:val="24"/>
        </w:rPr>
      </w:pPr>
      <w:r>
        <w:rPr>
          <w:rFonts w:ascii="Times New Roman" w:hAnsi="Times New Roman" w:cs="Times New Roman"/>
          <w:b/>
          <w:sz w:val="24"/>
          <w:szCs w:val="24"/>
          <w:u w:val="single"/>
        </w:rPr>
        <w:t>Philip the Arab</w:t>
      </w:r>
      <w:r>
        <w:rPr>
          <w:rFonts w:ascii="Times New Roman" w:hAnsi="Times New Roman" w:cs="Times New Roman"/>
          <w:sz w:val="24"/>
          <w:szCs w:val="24"/>
        </w:rPr>
        <w:t xml:space="preserve"> (</w:t>
      </w:r>
      <w:proofErr w:type="spellStart"/>
      <w:r>
        <w:rPr>
          <w:rFonts w:ascii="Times New Roman" w:hAnsi="Times New Roman" w:cs="Times New Roman"/>
          <w:sz w:val="24"/>
          <w:szCs w:val="24"/>
        </w:rPr>
        <w:t>Philippus</w:t>
      </w:r>
      <w:proofErr w:type="spellEnd"/>
      <w:r>
        <w:rPr>
          <w:rFonts w:ascii="Times New Roman" w:hAnsi="Times New Roman" w:cs="Times New Roman"/>
          <w:sz w:val="24"/>
          <w:szCs w:val="24"/>
        </w:rPr>
        <w:t xml:space="preserve"> I Arabs</w:t>
      </w:r>
      <w:r w:rsidR="00993204">
        <w:rPr>
          <w:rFonts w:ascii="Times New Roman" w:hAnsi="Times New Roman" w:cs="Times New Roman"/>
          <w:sz w:val="24"/>
          <w:szCs w:val="24"/>
        </w:rPr>
        <w:t xml:space="preserve">; Marcus Julius </w:t>
      </w:r>
      <w:proofErr w:type="spellStart"/>
      <w:r w:rsidR="00993204">
        <w:rPr>
          <w:rFonts w:ascii="Times New Roman" w:hAnsi="Times New Roman" w:cs="Times New Roman"/>
          <w:sz w:val="24"/>
          <w:szCs w:val="24"/>
        </w:rPr>
        <w:t>Philippus</w:t>
      </w:r>
      <w:proofErr w:type="spellEnd"/>
      <w:r w:rsidR="00993204">
        <w:rPr>
          <w:rFonts w:ascii="Times New Roman" w:hAnsi="Times New Roman" w:cs="Times New Roman"/>
          <w:sz w:val="24"/>
          <w:szCs w:val="24"/>
        </w:rPr>
        <w:t xml:space="preserve"> Augustus</w:t>
      </w:r>
      <w:r>
        <w:rPr>
          <w:rFonts w:ascii="Times New Roman" w:hAnsi="Times New Roman" w:cs="Times New Roman"/>
          <w:sz w:val="24"/>
          <w:szCs w:val="24"/>
        </w:rPr>
        <w:t>)</w:t>
      </w:r>
    </w:p>
    <w:p w:rsidR="00293B2E" w:rsidRDefault="00293B2E" w:rsidP="00293B2E">
      <w:pPr>
        <w:rPr>
          <w:rFonts w:ascii="Times New Roman" w:hAnsi="Times New Roman" w:cs="Times New Roman"/>
          <w:sz w:val="24"/>
          <w:szCs w:val="24"/>
        </w:rPr>
      </w:pPr>
      <w:r>
        <w:rPr>
          <w:rFonts w:ascii="Times New Roman" w:hAnsi="Times New Roman" w:cs="Times New Roman"/>
          <w:sz w:val="24"/>
          <w:szCs w:val="24"/>
        </w:rPr>
        <w:lastRenderedPageBreak/>
        <w:t xml:space="preserve">B. Of barbarian background, like </w:t>
      </w:r>
      <w:proofErr w:type="spellStart"/>
      <w:r>
        <w:rPr>
          <w:rFonts w:ascii="Times New Roman" w:hAnsi="Times New Roman" w:cs="Times New Roman"/>
          <w:sz w:val="24"/>
          <w:szCs w:val="24"/>
        </w:rPr>
        <w:t>Maximinus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Thrax</w:t>
      </w:r>
      <w:proofErr w:type="spellEnd"/>
      <w:r>
        <w:rPr>
          <w:rFonts w:ascii="Times New Roman" w:hAnsi="Times New Roman" w:cs="Times New Roman"/>
          <w:sz w:val="24"/>
          <w:szCs w:val="24"/>
        </w:rPr>
        <w:t xml:space="preserve">, this man succeeded </w:t>
      </w:r>
      <w:proofErr w:type="spellStart"/>
      <w:r>
        <w:rPr>
          <w:rFonts w:ascii="Times New Roman" w:hAnsi="Times New Roman" w:cs="Times New Roman"/>
          <w:sz w:val="24"/>
          <w:szCs w:val="24"/>
        </w:rPr>
        <w:t>Gallienus</w:t>
      </w:r>
      <w:proofErr w:type="spellEnd"/>
      <w:r>
        <w:rPr>
          <w:rFonts w:ascii="Times New Roman" w:hAnsi="Times New Roman" w:cs="Times New Roman"/>
          <w:sz w:val="24"/>
          <w:szCs w:val="24"/>
        </w:rPr>
        <w:t xml:space="preserve"> in 268, going on to successfully fight the </w:t>
      </w:r>
      <w:proofErr w:type="spellStart"/>
      <w:r>
        <w:rPr>
          <w:rFonts w:ascii="Times New Roman" w:hAnsi="Times New Roman" w:cs="Times New Roman"/>
          <w:sz w:val="24"/>
          <w:szCs w:val="24"/>
        </w:rPr>
        <w:t>Alamanni</w:t>
      </w:r>
      <w:proofErr w:type="spellEnd"/>
      <w:r>
        <w:rPr>
          <w:rFonts w:ascii="Times New Roman" w:hAnsi="Times New Roman" w:cs="Times New Roman"/>
          <w:sz w:val="24"/>
          <w:szCs w:val="24"/>
        </w:rPr>
        <w:t xml:space="preserve"> and inflict a massive defeat on the Goths at </w:t>
      </w:r>
      <w:proofErr w:type="spellStart"/>
      <w:r>
        <w:rPr>
          <w:rFonts w:ascii="Times New Roman" w:hAnsi="Times New Roman" w:cs="Times New Roman"/>
          <w:sz w:val="24"/>
          <w:szCs w:val="24"/>
        </w:rPr>
        <w:t>Naissus</w:t>
      </w:r>
      <w:proofErr w:type="spellEnd"/>
      <w:r>
        <w:rPr>
          <w:rFonts w:ascii="Times New Roman" w:hAnsi="Times New Roman" w:cs="Times New Roman"/>
          <w:sz w:val="24"/>
          <w:szCs w:val="24"/>
        </w:rPr>
        <w:t>, before succumbing to the Plague of Cyprian in 270.</w:t>
      </w:r>
    </w:p>
    <w:p w:rsidR="00293B2E" w:rsidRDefault="00293B2E" w:rsidP="00293B2E">
      <w:pPr>
        <w:ind w:firstLine="720"/>
        <w:rPr>
          <w:rFonts w:ascii="Times New Roman" w:hAnsi="Times New Roman" w:cs="Times New Roman"/>
          <w:sz w:val="24"/>
          <w:szCs w:val="24"/>
        </w:rPr>
      </w:pPr>
      <w:r>
        <w:rPr>
          <w:rFonts w:ascii="Times New Roman" w:hAnsi="Times New Roman" w:cs="Times New Roman"/>
          <w:b/>
          <w:sz w:val="24"/>
          <w:szCs w:val="24"/>
          <w:u w:val="single"/>
        </w:rPr>
        <w:t>Claudius II</w:t>
      </w:r>
      <w:r>
        <w:rPr>
          <w:rFonts w:ascii="Times New Roman" w:hAnsi="Times New Roman" w:cs="Times New Roman"/>
          <w:sz w:val="24"/>
          <w:szCs w:val="24"/>
        </w:rPr>
        <w:t xml:space="preserve"> (Claudius </w:t>
      </w:r>
      <w:proofErr w:type="spellStart"/>
      <w:r>
        <w:rPr>
          <w:rFonts w:ascii="Times New Roman" w:hAnsi="Times New Roman" w:cs="Times New Roman"/>
          <w:sz w:val="24"/>
          <w:szCs w:val="24"/>
        </w:rPr>
        <w:t>Gothicus</w:t>
      </w:r>
      <w:proofErr w:type="spellEnd"/>
      <w:r w:rsidR="00993204">
        <w:rPr>
          <w:rFonts w:ascii="Times New Roman" w:hAnsi="Times New Roman" w:cs="Times New Roman"/>
          <w:sz w:val="24"/>
          <w:szCs w:val="24"/>
        </w:rPr>
        <w:t xml:space="preserve">; Marcus Aurelius </w:t>
      </w:r>
      <w:proofErr w:type="spellStart"/>
      <w:r w:rsidR="00993204">
        <w:rPr>
          <w:rFonts w:ascii="Times New Roman" w:hAnsi="Times New Roman" w:cs="Times New Roman"/>
          <w:sz w:val="24"/>
          <w:szCs w:val="24"/>
        </w:rPr>
        <w:t>Valerius</w:t>
      </w:r>
      <w:proofErr w:type="spellEnd"/>
      <w:r w:rsidR="00993204">
        <w:rPr>
          <w:rFonts w:ascii="Times New Roman" w:hAnsi="Times New Roman" w:cs="Times New Roman"/>
          <w:sz w:val="24"/>
          <w:szCs w:val="24"/>
        </w:rPr>
        <w:t xml:space="preserve"> Claudius Augustus</w:t>
      </w:r>
      <w:r>
        <w:rPr>
          <w:rFonts w:ascii="Times New Roman" w:hAnsi="Times New Roman" w:cs="Times New Roman"/>
          <w:sz w:val="24"/>
          <w:szCs w:val="24"/>
        </w:rPr>
        <w:t>)</w:t>
      </w:r>
    </w:p>
    <w:p w:rsidR="00993204" w:rsidRDefault="00293B2E" w:rsidP="00293B2E">
      <w:pPr>
        <w:rPr>
          <w:rFonts w:ascii="Times New Roman" w:hAnsi="Times New Roman" w:cs="Times New Roman"/>
          <w:sz w:val="24"/>
          <w:szCs w:val="24"/>
        </w:rPr>
      </w:pPr>
      <w:r>
        <w:rPr>
          <w:rFonts w:ascii="Times New Roman" w:hAnsi="Times New Roman" w:cs="Times New Roman"/>
          <w:sz w:val="24"/>
          <w:szCs w:val="24"/>
        </w:rPr>
        <w:t xml:space="preserve">C. </w:t>
      </w:r>
      <w:r w:rsidR="00993204">
        <w:rPr>
          <w:rFonts w:ascii="Times New Roman" w:hAnsi="Times New Roman" w:cs="Times New Roman"/>
          <w:sz w:val="24"/>
          <w:szCs w:val="24"/>
        </w:rPr>
        <w:t xml:space="preserve">This Emperor notably defeated the Goths, Vandals, </w:t>
      </w:r>
      <w:proofErr w:type="spellStart"/>
      <w:r w:rsidR="00993204">
        <w:rPr>
          <w:rFonts w:ascii="Times New Roman" w:hAnsi="Times New Roman" w:cs="Times New Roman"/>
          <w:sz w:val="24"/>
          <w:szCs w:val="24"/>
        </w:rPr>
        <w:t>Juthungi</w:t>
      </w:r>
      <w:proofErr w:type="spellEnd"/>
      <w:r w:rsidR="00993204">
        <w:rPr>
          <w:rFonts w:ascii="Times New Roman" w:hAnsi="Times New Roman" w:cs="Times New Roman"/>
          <w:sz w:val="24"/>
          <w:szCs w:val="24"/>
        </w:rPr>
        <w:t xml:space="preserve">, </w:t>
      </w:r>
      <w:proofErr w:type="spellStart"/>
      <w:r w:rsidR="00993204">
        <w:rPr>
          <w:rFonts w:ascii="Times New Roman" w:hAnsi="Times New Roman" w:cs="Times New Roman"/>
          <w:sz w:val="24"/>
          <w:szCs w:val="24"/>
        </w:rPr>
        <w:t>Sarmatians</w:t>
      </w:r>
      <w:proofErr w:type="spellEnd"/>
      <w:r w:rsidR="00993204">
        <w:rPr>
          <w:rFonts w:ascii="Times New Roman" w:hAnsi="Times New Roman" w:cs="Times New Roman"/>
          <w:sz w:val="24"/>
          <w:szCs w:val="24"/>
        </w:rPr>
        <w:t xml:space="preserve"> and Carpi, conquered the </w:t>
      </w:r>
      <w:proofErr w:type="spellStart"/>
      <w:r w:rsidR="00993204">
        <w:rPr>
          <w:rFonts w:ascii="Times New Roman" w:hAnsi="Times New Roman" w:cs="Times New Roman"/>
          <w:sz w:val="24"/>
          <w:szCs w:val="24"/>
        </w:rPr>
        <w:t>Palmyrene</w:t>
      </w:r>
      <w:proofErr w:type="spellEnd"/>
      <w:r w:rsidR="00993204">
        <w:rPr>
          <w:rFonts w:ascii="Times New Roman" w:hAnsi="Times New Roman" w:cs="Times New Roman"/>
          <w:sz w:val="24"/>
          <w:szCs w:val="24"/>
        </w:rPr>
        <w:t xml:space="preserve"> Empire in 273, conquered the Gallic Empire in 274, and abandoned Dacia, while building his namesake walls around Rome; he came to be known as the ‘Restorer of the World’.</w:t>
      </w:r>
    </w:p>
    <w:p w:rsidR="000401EA" w:rsidRDefault="00993204" w:rsidP="00993204">
      <w:pPr>
        <w:ind w:firstLine="720"/>
        <w:rPr>
          <w:rFonts w:ascii="Times New Roman" w:hAnsi="Times New Roman" w:cs="Times New Roman"/>
          <w:sz w:val="24"/>
          <w:szCs w:val="24"/>
        </w:rPr>
      </w:pPr>
      <w:r>
        <w:rPr>
          <w:rFonts w:ascii="Times New Roman" w:hAnsi="Times New Roman" w:cs="Times New Roman"/>
          <w:b/>
          <w:sz w:val="24"/>
          <w:szCs w:val="24"/>
          <w:u w:val="single"/>
        </w:rPr>
        <w:t>Aurelian</w:t>
      </w:r>
      <w:r w:rsidR="007D79D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Lucius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Aurelianus</w:t>
      </w:r>
      <w:proofErr w:type="spellEnd"/>
      <w:r>
        <w:rPr>
          <w:rFonts w:ascii="Times New Roman" w:hAnsi="Times New Roman" w:cs="Times New Roman"/>
          <w:sz w:val="24"/>
          <w:szCs w:val="24"/>
        </w:rPr>
        <w:t xml:space="preserve"> Augustus</w:t>
      </w:r>
      <w:proofErr w:type="gramStart"/>
      <w:r>
        <w:rPr>
          <w:rFonts w:ascii="Times New Roman" w:hAnsi="Times New Roman" w:cs="Times New Roman"/>
          <w:sz w:val="24"/>
          <w:szCs w:val="24"/>
        </w:rPr>
        <w:t>)</w:t>
      </w:r>
      <w:r w:rsidR="007D79D9">
        <w:rPr>
          <w:rFonts w:ascii="Times New Roman" w:hAnsi="Times New Roman" w:cs="Times New Roman"/>
          <w:sz w:val="24"/>
          <w:szCs w:val="24"/>
        </w:rPr>
        <w:t>(</w:t>
      </w:r>
      <w:proofErr w:type="gramEnd"/>
      <w:r w:rsidR="007D79D9">
        <w:rPr>
          <w:rFonts w:ascii="Times New Roman" w:hAnsi="Times New Roman" w:cs="Times New Roman"/>
          <w:sz w:val="24"/>
          <w:szCs w:val="24"/>
        </w:rPr>
        <w:t>Emperors of the Third Century Crisis)</w:t>
      </w:r>
    </w:p>
    <w:p w:rsidR="00993204"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3. </w:t>
      </w:r>
      <w:r w:rsidR="00993204">
        <w:rPr>
          <w:rFonts w:ascii="Times New Roman" w:hAnsi="Times New Roman" w:cs="Times New Roman"/>
          <w:sz w:val="24"/>
          <w:szCs w:val="24"/>
        </w:rPr>
        <w:t xml:space="preserve">The 2008 Global Financial Crisis has been described by many economists as the worst financial crisis since the Great Depression, but Canada seemed to come out of it in better shape than many other countries. FTPE, identify these </w:t>
      </w:r>
      <w:r w:rsidR="00097853">
        <w:rPr>
          <w:rFonts w:ascii="Times New Roman" w:hAnsi="Times New Roman" w:cs="Times New Roman"/>
          <w:sz w:val="24"/>
          <w:szCs w:val="24"/>
        </w:rPr>
        <w:t>people</w:t>
      </w:r>
      <w:r w:rsidR="00AD0860">
        <w:rPr>
          <w:rFonts w:ascii="Times New Roman" w:hAnsi="Times New Roman" w:cs="Times New Roman"/>
          <w:sz w:val="24"/>
          <w:szCs w:val="24"/>
        </w:rPr>
        <w:t xml:space="preserve"> and things</w:t>
      </w:r>
      <w:r w:rsidR="00993204">
        <w:rPr>
          <w:rFonts w:ascii="Times New Roman" w:hAnsi="Times New Roman" w:cs="Times New Roman"/>
          <w:sz w:val="24"/>
          <w:szCs w:val="24"/>
        </w:rPr>
        <w:t xml:space="preserve"> related to Canada’s handling of the 2008 financial crisis.</w:t>
      </w:r>
    </w:p>
    <w:p w:rsidR="00AD0860" w:rsidRDefault="00993204" w:rsidP="00AD0860">
      <w:pPr>
        <w:rPr>
          <w:rFonts w:ascii="Times New Roman" w:hAnsi="Times New Roman" w:cs="Times New Roman"/>
          <w:sz w:val="24"/>
          <w:szCs w:val="24"/>
        </w:rPr>
      </w:pPr>
      <w:r>
        <w:rPr>
          <w:rFonts w:ascii="Times New Roman" w:hAnsi="Times New Roman" w:cs="Times New Roman"/>
          <w:sz w:val="24"/>
          <w:szCs w:val="24"/>
        </w:rPr>
        <w:t>A.</w:t>
      </w:r>
      <w:r w:rsidR="00AD0860" w:rsidRPr="00AD0860">
        <w:rPr>
          <w:rFonts w:ascii="Times New Roman" w:hAnsi="Times New Roman" w:cs="Times New Roman"/>
          <w:sz w:val="24"/>
          <w:szCs w:val="24"/>
        </w:rPr>
        <w:t xml:space="preserve"> </w:t>
      </w:r>
      <w:r w:rsidR="00AD0860">
        <w:rPr>
          <w:rFonts w:ascii="Times New Roman" w:hAnsi="Times New Roman" w:cs="Times New Roman"/>
          <w:sz w:val="24"/>
          <w:szCs w:val="24"/>
        </w:rPr>
        <w:t xml:space="preserve">Five Prime Ministers have held this man’s current position, including Sir Charles Tupper, R.B. Bennett, John Turner, Jean Chretien, and most recently Paul Martin. He succeeded Ralph </w:t>
      </w:r>
      <w:proofErr w:type="spellStart"/>
      <w:r w:rsidR="00AD0860">
        <w:rPr>
          <w:rFonts w:ascii="Times New Roman" w:hAnsi="Times New Roman" w:cs="Times New Roman"/>
          <w:sz w:val="24"/>
          <w:szCs w:val="24"/>
        </w:rPr>
        <w:t>Goodale</w:t>
      </w:r>
      <w:proofErr w:type="spellEnd"/>
      <w:r w:rsidR="00AD0860">
        <w:rPr>
          <w:rFonts w:ascii="Times New Roman" w:hAnsi="Times New Roman" w:cs="Times New Roman"/>
          <w:sz w:val="24"/>
          <w:szCs w:val="24"/>
        </w:rPr>
        <w:t xml:space="preserve"> in 2006.</w:t>
      </w:r>
    </w:p>
    <w:p w:rsidR="00AD0860" w:rsidRDefault="00AD0860" w:rsidP="00AD0860">
      <w:pPr>
        <w:ind w:firstLine="720"/>
        <w:rPr>
          <w:rFonts w:ascii="Times New Roman" w:hAnsi="Times New Roman" w:cs="Times New Roman"/>
          <w:b/>
          <w:sz w:val="24"/>
          <w:szCs w:val="24"/>
          <w:u w:val="single"/>
        </w:rPr>
      </w:pPr>
      <w:r>
        <w:rPr>
          <w:rFonts w:ascii="Times New Roman" w:hAnsi="Times New Roman" w:cs="Times New Roman"/>
          <w:b/>
          <w:sz w:val="24"/>
          <w:szCs w:val="24"/>
          <w:u w:val="single"/>
        </w:rPr>
        <w:t>Jim Flaherty</w:t>
      </w:r>
    </w:p>
    <w:p w:rsidR="00097853" w:rsidRDefault="00AD0860" w:rsidP="000401EA">
      <w:pPr>
        <w:rPr>
          <w:rFonts w:ascii="Times New Roman" w:hAnsi="Times New Roman" w:cs="Times New Roman"/>
          <w:sz w:val="24"/>
          <w:szCs w:val="24"/>
        </w:rPr>
      </w:pPr>
      <w:r>
        <w:rPr>
          <w:rFonts w:ascii="Times New Roman" w:hAnsi="Times New Roman" w:cs="Times New Roman"/>
          <w:sz w:val="24"/>
          <w:szCs w:val="24"/>
        </w:rPr>
        <w:t>B.</w:t>
      </w:r>
      <w:r w:rsidR="00993204">
        <w:rPr>
          <w:rFonts w:ascii="Times New Roman" w:hAnsi="Times New Roman" w:cs="Times New Roman"/>
          <w:sz w:val="24"/>
          <w:szCs w:val="24"/>
        </w:rPr>
        <w:t xml:space="preserve"> Born in Fort Smith, NWT, </w:t>
      </w:r>
      <w:proofErr w:type="gramStart"/>
      <w:r w:rsidR="00097853">
        <w:rPr>
          <w:rFonts w:ascii="Times New Roman" w:hAnsi="Times New Roman" w:cs="Times New Roman"/>
          <w:sz w:val="24"/>
          <w:szCs w:val="24"/>
        </w:rPr>
        <w:t>this</w:t>
      </w:r>
      <w:proofErr w:type="gramEnd"/>
      <w:r w:rsidR="00097853">
        <w:rPr>
          <w:rFonts w:ascii="Times New Roman" w:hAnsi="Times New Roman" w:cs="Times New Roman"/>
          <w:sz w:val="24"/>
          <w:szCs w:val="24"/>
        </w:rPr>
        <w:t xml:space="preserve"> youngest governor of the Bank of Canada steered the nation clear of the worst impacts of the economic crisis, and led Canada to become the first country to recover its economy to pre-crisis levels.</w:t>
      </w:r>
    </w:p>
    <w:p w:rsidR="00097853" w:rsidRDefault="00097853" w:rsidP="00097853">
      <w:pPr>
        <w:ind w:firstLine="720"/>
        <w:rPr>
          <w:rFonts w:ascii="Times New Roman" w:hAnsi="Times New Roman" w:cs="Times New Roman"/>
          <w:b/>
          <w:sz w:val="24"/>
          <w:szCs w:val="24"/>
          <w:u w:val="single"/>
        </w:rPr>
      </w:pPr>
      <w:r>
        <w:rPr>
          <w:rFonts w:ascii="Times New Roman" w:hAnsi="Times New Roman" w:cs="Times New Roman"/>
          <w:b/>
          <w:sz w:val="24"/>
          <w:szCs w:val="24"/>
          <w:u w:val="single"/>
        </w:rPr>
        <w:t>Mark Carney</w:t>
      </w:r>
    </w:p>
    <w:p w:rsidR="00AD0860" w:rsidRDefault="00AD0860" w:rsidP="00AD0860">
      <w:pPr>
        <w:rPr>
          <w:rFonts w:ascii="Times New Roman" w:hAnsi="Times New Roman" w:cs="Times New Roman"/>
          <w:sz w:val="24"/>
          <w:szCs w:val="24"/>
        </w:rPr>
      </w:pPr>
      <w:r>
        <w:rPr>
          <w:rFonts w:ascii="Times New Roman" w:hAnsi="Times New Roman" w:cs="Times New Roman"/>
          <w:sz w:val="24"/>
          <w:szCs w:val="24"/>
        </w:rPr>
        <w:t>C</w:t>
      </w:r>
      <w:r w:rsidR="00097853">
        <w:rPr>
          <w:rFonts w:ascii="Times New Roman" w:hAnsi="Times New Roman" w:cs="Times New Roman"/>
          <w:sz w:val="24"/>
          <w:szCs w:val="24"/>
        </w:rPr>
        <w:t>.</w:t>
      </w:r>
      <w:r>
        <w:rPr>
          <w:rFonts w:ascii="Times New Roman" w:hAnsi="Times New Roman" w:cs="Times New Roman"/>
          <w:sz w:val="24"/>
          <w:szCs w:val="24"/>
        </w:rPr>
        <w:t xml:space="preserve"> Identified as a potential reason for Canada’s ability to stay afloat during the crisis, the Bank of Canada decided to provide a substantial additional amount of this quantity to the financial system, defined as an asset’s ability to be sold without causing a significant movement in the price and with minimum loss of value.</w:t>
      </w:r>
    </w:p>
    <w:p w:rsidR="00097853" w:rsidRDefault="00AD0860" w:rsidP="00AD0860">
      <w:pPr>
        <w:rPr>
          <w:rFonts w:ascii="Times New Roman" w:hAnsi="Times New Roman" w:cs="Times New Roman"/>
          <w:b/>
          <w:sz w:val="24"/>
          <w:szCs w:val="24"/>
          <w:u w:val="single"/>
        </w:rPr>
      </w:pPr>
      <w:r>
        <w:rPr>
          <w:rFonts w:ascii="Times New Roman" w:hAnsi="Times New Roman" w:cs="Times New Roman"/>
          <w:sz w:val="24"/>
          <w:szCs w:val="24"/>
        </w:rPr>
        <w:tab/>
        <w:t xml:space="preserve">Market </w:t>
      </w:r>
      <w:r>
        <w:rPr>
          <w:rFonts w:ascii="Times New Roman" w:hAnsi="Times New Roman" w:cs="Times New Roman"/>
          <w:b/>
          <w:sz w:val="24"/>
          <w:szCs w:val="24"/>
          <w:u w:val="single"/>
        </w:rPr>
        <w:t>Liquidity</w:t>
      </w:r>
      <w:r w:rsidR="00097853">
        <w:rPr>
          <w:rFonts w:ascii="Times New Roman" w:hAnsi="Times New Roman" w:cs="Times New Roman"/>
          <w:sz w:val="24"/>
          <w:szCs w:val="24"/>
        </w:rPr>
        <w:t xml:space="preserve"> </w:t>
      </w:r>
    </w:p>
    <w:p w:rsidR="00AD0860"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4. </w:t>
      </w:r>
      <w:r w:rsidR="00AD0860">
        <w:rPr>
          <w:rFonts w:ascii="Times New Roman" w:hAnsi="Times New Roman" w:cs="Times New Roman"/>
          <w:sz w:val="24"/>
          <w:szCs w:val="24"/>
        </w:rPr>
        <w:t>Identify these Canadian artists by their paintings, FTPE.</w:t>
      </w:r>
    </w:p>
    <w:p w:rsidR="00AD0860" w:rsidRDefault="00AD0860" w:rsidP="000401EA">
      <w:pPr>
        <w:rPr>
          <w:rFonts w:ascii="Times New Roman" w:hAnsi="Times New Roman" w:cs="Times New Roman"/>
          <w:sz w:val="24"/>
          <w:szCs w:val="24"/>
        </w:rPr>
      </w:pPr>
      <w:r>
        <w:rPr>
          <w:rFonts w:ascii="Times New Roman" w:hAnsi="Times New Roman" w:cs="Times New Roman"/>
          <w:sz w:val="24"/>
          <w:szCs w:val="24"/>
        </w:rPr>
        <w:t xml:space="preserve">A. This artist born in Toronto and currently living on </w:t>
      </w:r>
      <w:proofErr w:type="spellStart"/>
      <w:r>
        <w:rPr>
          <w:rFonts w:ascii="Times New Roman" w:hAnsi="Times New Roman" w:cs="Times New Roman"/>
          <w:sz w:val="24"/>
          <w:szCs w:val="24"/>
        </w:rPr>
        <w:t>Saltspring</w:t>
      </w:r>
      <w:proofErr w:type="spellEnd"/>
      <w:r>
        <w:rPr>
          <w:rFonts w:ascii="Times New Roman" w:hAnsi="Times New Roman" w:cs="Times New Roman"/>
          <w:sz w:val="24"/>
          <w:szCs w:val="24"/>
        </w:rPr>
        <w:t xml:space="preserve"> Island, BC is famous for his depictions of nature and wildlife, having published six books dedicated to his paintings which are valued across North America.</w:t>
      </w:r>
    </w:p>
    <w:p w:rsidR="00AD0860" w:rsidRDefault="00AD0860" w:rsidP="00AD0860">
      <w:pPr>
        <w:ind w:firstLine="720"/>
        <w:rPr>
          <w:rFonts w:ascii="Times New Roman" w:hAnsi="Times New Roman" w:cs="Times New Roman"/>
          <w:b/>
          <w:sz w:val="24"/>
          <w:szCs w:val="24"/>
          <w:u w:val="single"/>
        </w:rPr>
      </w:pPr>
      <w:r>
        <w:rPr>
          <w:rFonts w:ascii="Times New Roman" w:hAnsi="Times New Roman" w:cs="Times New Roman"/>
          <w:b/>
          <w:sz w:val="24"/>
          <w:szCs w:val="24"/>
          <w:u w:val="single"/>
        </w:rPr>
        <w:t>Robert Bateman</w:t>
      </w:r>
    </w:p>
    <w:p w:rsidR="00AD0860" w:rsidRDefault="00AD0860" w:rsidP="00AD0860">
      <w:pPr>
        <w:rPr>
          <w:rFonts w:ascii="Times New Roman" w:hAnsi="Times New Roman" w:cs="Times New Roman"/>
          <w:sz w:val="24"/>
          <w:szCs w:val="24"/>
        </w:rPr>
      </w:pPr>
      <w:r>
        <w:rPr>
          <w:rFonts w:ascii="Times New Roman" w:hAnsi="Times New Roman" w:cs="Times New Roman"/>
          <w:sz w:val="24"/>
          <w:szCs w:val="24"/>
        </w:rPr>
        <w:lastRenderedPageBreak/>
        <w:t xml:space="preserve">B. A noted Canadian Impressionist, this painter and member of the Group of 7 is famous for such works as </w:t>
      </w:r>
      <w:r w:rsidRPr="00AD0860">
        <w:rPr>
          <w:rFonts w:ascii="Times New Roman" w:hAnsi="Times New Roman" w:cs="Times New Roman"/>
          <w:i/>
          <w:sz w:val="24"/>
          <w:szCs w:val="24"/>
        </w:rPr>
        <w:t>The Edge of the Maple Wood</w:t>
      </w:r>
      <w:r>
        <w:rPr>
          <w:rFonts w:ascii="Times New Roman" w:hAnsi="Times New Roman" w:cs="Times New Roman"/>
          <w:sz w:val="24"/>
          <w:szCs w:val="24"/>
        </w:rPr>
        <w:t xml:space="preserve">, </w:t>
      </w:r>
      <w:proofErr w:type="spellStart"/>
      <w:r w:rsidRPr="00AD0860">
        <w:rPr>
          <w:rFonts w:ascii="Times New Roman" w:hAnsi="Times New Roman" w:cs="Times New Roman"/>
          <w:i/>
          <w:sz w:val="24"/>
          <w:szCs w:val="24"/>
        </w:rPr>
        <w:t>Vimy</w:t>
      </w:r>
      <w:proofErr w:type="spellEnd"/>
      <w:r w:rsidRPr="00AD0860">
        <w:rPr>
          <w:rFonts w:ascii="Times New Roman" w:hAnsi="Times New Roman" w:cs="Times New Roman"/>
          <w:i/>
          <w:sz w:val="24"/>
          <w:szCs w:val="24"/>
        </w:rPr>
        <w:t xml:space="preserve"> Ridge from </w:t>
      </w:r>
      <w:proofErr w:type="spellStart"/>
      <w:r w:rsidRPr="00AD0860">
        <w:rPr>
          <w:rFonts w:ascii="Times New Roman" w:hAnsi="Times New Roman" w:cs="Times New Roman"/>
          <w:i/>
          <w:sz w:val="24"/>
          <w:szCs w:val="24"/>
        </w:rPr>
        <w:t>Souchez</w:t>
      </w:r>
      <w:proofErr w:type="spellEnd"/>
      <w:r w:rsidRPr="00AD0860">
        <w:rPr>
          <w:rFonts w:ascii="Times New Roman" w:hAnsi="Times New Roman" w:cs="Times New Roman"/>
          <w:i/>
          <w:sz w:val="24"/>
          <w:szCs w:val="24"/>
        </w:rPr>
        <w:t xml:space="preserve"> Valley</w:t>
      </w:r>
      <w:r>
        <w:rPr>
          <w:rFonts w:ascii="Times New Roman" w:hAnsi="Times New Roman" w:cs="Times New Roman"/>
          <w:sz w:val="24"/>
          <w:szCs w:val="24"/>
        </w:rPr>
        <w:t xml:space="preserve">, and </w:t>
      </w:r>
      <w:r w:rsidRPr="00AD0860">
        <w:rPr>
          <w:rFonts w:ascii="Times New Roman" w:hAnsi="Times New Roman" w:cs="Times New Roman"/>
          <w:i/>
          <w:sz w:val="24"/>
          <w:szCs w:val="24"/>
        </w:rPr>
        <w:t>Cathedral at Ypres, Belgium</w:t>
      </w:r>
      <w:r>
        <w:rPr>
          <w:rFonts w:ascii="Times New Roman" w:hAnsi="Times New Roman" w:cs="Times New Roman"/>
          <w:sz w:val="24"/>
          <w:szCs w:val="24"/>
        </w:rPr>
        <w:t>.</w:t>
      </w:r>
    </w:p>
    <w:p w:rsidR="00AD0860" w:rsidRDefault="00AD0860" w:rsidP="00AD0860">
      <w:pPr>
        <w:ind w:firstLine="720"/>
        <w:rPr>
          <w:rFonts w:ascii="Times New Roman" w:hAnsi="Times New Roman" w:cs="Times New Roman"/>
          <w:b/>
          <w:sz w:val="24"/>
          <w:szCs w:val="24"/>
          <w:u w:val="single"/>
        </w:rPr>
      </w:pPr>
      <w:r>
        <w:rPr>
          <w:rFonts w:ascii="Times New Roman" w:hAnsi="Times New Roman" w:cs="Times New Roman"/>
          <w:b/>
          <w:sz w:val="24"/>
          <w:szCs w:val="24"/>
          <w:u w:val="single"/>
        </w:rPr>
        <w:t>A Y Jackson</w:t>
      </w:r>
    </w:p>
    <w:p w:rsidR="0024562E" w:rsidRDefault="00AD0860" w:rsidP="00AD0860">
      <w:pPr>
        <w:rPr>
          <w:rFonts w:ascii="Times New Roman" w:hAnsi="Times New Roman" w:cs="Times New Roman"/>
          <w:sz w:val="24"/>
          <w:szCs w:val="24"/>
        </w:rPr>
      </w:pPr>
      <w:r>
        <w:rPr>
          <w:rFonts w:ascii="Times New Roman" w:hAnsi="Times New Roman" w:cs="Times New Roman"/>
          <w:sz w:val="24"/>
          <w:szCs w:val="24"/>
        </w:rPr>
        <w:t>C. Renowned for his winter scenes, this popular 19</w:t>
      </w:r>
      <w:r w:rsidRPr="00AD0860">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artist </w:t>
      </w:r>
      <w:r w:rsidR="0024562E">
        <w:rPr>
          <w:rFonts w:ascii="Times New Roman" w:hAnsi="Times New Roman" w:cs="Times New Roman"/>
          <w:sz w:val="24"/>
          <w:szCs w:val="24"/>
        </w:rPr>
        <w:t xml:space="preserve">is famous for such </w:t>
      </w:r>
      <w:proofErr w:type="spellStart"/>
      <w:r w:rsidR="0024562E">
        <w:rPr>
          <w:rFonts w:ascii="Times New Roman" w:hAnsi="Times New Roman" w:cs="Times New Roman"/>
          <w:sz w:val="24"/>
          <w:szCs w:val="24"/>
        </w:rPr>
        <w:t>lighthearted</w:t>
      </w:r>
      <w:proofErr w:type="spellEnd"/>
      <w:r w:rsidR="0024562E">
        <w:rPr>
          <w:rFonts w:ascii="Times New Roman" w:hAnsi="Times New Roman" w:cs="Times New Roman"/>
          <w:sz w:val="24"/>
          <w:szCs w:val="24"/>
        </w:rPr>
        <w:t xml:space="preserve"> works as </w:t>
      </w:r>
      <w:r w:rsidR="0024562E" w:rsidRPr="0024562E">
        <w:rPr>
          <w:rFonts w:ascii="Times New Roman" w:hAnsi="Times New Roman" w:cs="Times New Roman"/>
          <w:i/>
          <w:sz w:val="24"/>
          <w:szCs w:val="24"/>
        </w:rPr>
        <w:t>Following the Moose</w:t>
      </w:r>
      <w:r w:rsidR="0024562E">
        <w:rPr>
          <w:rFonts w:ascii="Times New Roman" w:hAnsi="Times New Roman" w:cs="Times New Roman"/>
          <w:sz w:val="24"/>
          <w:szCs w:val="24"/>
        </w:rPr>
        <w:t xml:space="preserve">, </w:t>
      </w:r>
      <w:r w:rsidR="0024562E" w:rsidRPr="0024562E">
        <w:rPr>
          <w:rFonts w:ascii="Times New Roman" w:hAnsi="Times New Roman" w:cs="Times New Roman"/>
          <w:i/>
          <w:sz w:val="24"/>
          <w:szCs w:val="24"/>
        </w:rPr>
        <w:t>The Blacksmith’s Shop</w:t>
      </w:r>
      <w:r w:rsidR="0024562E">
        <w:rPr>
          <w:rFonts w:ascii="Times New Roman" w:hAnsi="Times New Roman" w:cs="Times New Roman"/>
          <w:sz w:val="24"/>
          <w:szCs w:val="24"/>
        </w:rPr>
        <w:t xml:space="preserve">, </w:t>
      </w:r>
      <w:r w:rsidR="0024562E" w:rsidRPr="0024562E">
        <w:rPr>
          <w:rFonts w:ascii="Times New Roman" w:hAnsi="Times New Roman" w:cs="Times New Roman"/>
          <w:i/>
          <w:sz w:val="24"/>
          <w:szCs w:val="24"/>
        </w:rPr>
        <w:t>The Habitant Farm</w:t>
      </w:r>
      <w:r w:rsidR="0024562E">
        <w:rPr>
          <w:rFonts w:ascii="Times New Roman" w:hAnsi="Times New Roman" w:cs="Times New Roman"/>
          <w:sz w:val="24"/>
          <w:szCs w:val="24"/>
        </w:rPr>
        <w:t xml:space="preserve">, and </w:t>
      </w:r>
      <w:r w:rsidR="0024562E" w:rsidRPr="0024562E">
        <w:rPr>
          <w:rFonts w:ascii="Times New Roman" w:hAnsi="Times New Roman" w:cs="Times New Roman"/>
          <w:i/>
          <w:sz w:val="24"/>
          <w:szCs w:val="24"/>
        </w:rPr>
        <w:t>The Toll Gate</w:t>
      </w:r>
      <w:r w:rsidR="0024562E">
        <w:rPr>
          <w:rFonts w:ascii="Times New Roman" w:hAnsi="Times New Roman" w:cs="Times New Roman"/>
          <w:sz w:val="24"/>
          <w:szCs w:val="24"/>
        </w:rPr>
        <w:t>.</w:t>
      </w:r>
    </w:p>
    <w:p w:rsidR="000401EA" w:rsidRDefault="0024562E" w:rsidP="0024562E">
      <w:pPr>
        <w:ind w:firstLine="720"/>
        <w:rPr>
          <w:rFonts w:ascii="Times New Roman" w:hAnsi="Times New Roman" w:cs="Times New Roman"/>
          <w:sz w:val="24"/>
          <w:szCs w:val="24"/>
        </w:rPr>
      </w:pPr>
      <w:r>
        <w:rPr>
          <w:rFonts w:ascii="Times New Roman" w:hAnsi="Times New Roman" w:cs="Times New Roman"/>
          <w:b/>
          <w:sz w:val="24"/>
          <w:szCs w:val="24"/>
          <w:u w:val="single"/>
        </w:rPr>
        <w:t xml:space="preserve">Cornelius </w:t>
      </w:r>
      <w:proofErr w:type="spellStart"/>
      <w:r>
        <w:rPr>
          <w:rFonts w:ascii="Times New Roman" w:hAnsi="Times New Roman" w:cs="Times New Roman"/>
          <w:b/>
          <w:sz w:val="24"/>
          <w:szCs w:val="24"/>
          <w:u w:val="single"/>
        </w:rPr>
        <w:t>Krieghoff</w:t>
      </w:r>
      <w:proofErr w:type="spellEnd"/>
      <w:r w:rsidR="005A696F">
        <w:rPr>
          <w:rFonts w:ascii="Times New Roman" w:hAnsi="Times New Roman" w:cs="Times New Roman"/>
          <w:sz w:val="24"/>
          <w:szCs w:val="24"/>
        </w:rPr>
        <w:t xml:space="preserve"> </w:t>
      </w:r>
    </w:p>
    <w:p w:rsidR="0024562E"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5. </w:t>
      </w:r>
      <w:r w:rsidR="0024562E">
        <w:rPr>
          <w:rFonts w:ascii="Times New Roman" w:hAnsi="Times New Roman" w:cs="Times New Roman"/>
          <w:sz w:val="24"/>
          <w:szCs w:val="24"/>
        </w:rPr>
        <w:t>How much do you know about the geography of other worlds? Let’s find out, FTPE.</w:t>
      </w:r>
    </w:p>
    <w:p w:rsidR="00D93A3C" w:rsidRDefault="0024562E" w:rsidP="000401EA">
      <w:pPr>
        <w:rPr>
          <w:rFonts w:ascii="Times New Roman" w:hAnsi="Times New Roman" w:cs="Times New Roman"/>
          <w:sz w:val="24"/>
          <w:szCs w:val="24"/>
        </w:rPr>
      </w:pPr>
      <w:r>
        <w:rPr>
          <w:rFonts w:ascii="Times New Roman" w:hAnsi="Times New Roman" w:cs="Times New Roman"/>
          <w:sz w:val="24"/>
          <w:szCs w:val="24"/>
        </w:rPr>
        <w:t xml:space="preserve">A. </w:t>
      </w:r>
      <w:r w:rsidR="00D93A3C">
        <w:rPr>
          <w:rFonts w:ascii="Times New Roman" w:hAnsi="Times New Roman" w:cs="Times New Roman"/>
          <w:sz w:val="24"/>
          <w:szCs w:val="24"/>
        </w:rPr>
        <w:t>This moon of Saturn’s most recognizable feature, the crater Herschel, gives it an appearance strikingly similar to that of the Death Star.</w:t>
      </w:r>
    </w:p>
    <w:p w:rsidR="00D93A3C" w:rsidRDefault="00D93A3C" w:rsidP="000401EA">
      <w:pPr>
        <w:rPr>
          <w:rFonts w:ascii="Times New Roman" w:hAnsi="Times New Roman" w:cs="Times New Roman"/>
          <w:b/>
          <w:sz w:val="24"/>
          <w:szCs w:val="24"/>
          <w:u w:val="single"/>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Mimas</w:t>
      </w:r>
      <w:proofErr w:type="spellEnd"/>
    </w:p>
    <w:p w:rsidR="000401EA" w:rsidRDefault="00D93A3C" w:rsidP="000401EA">
      <w:pPr>
        <w:rPr>
          <w:rFonts w:ascii="Times New Roman" w:hAnsi="Times New Roman" w:cs="Times New Roman"/>
          <w:sz w:val="24"/>
          <w:szCs w:val="24"/>
        </w:rPr>
      </w:pPr>
      <w:r>
        <w:rPr>
          <w:rFonts w:ascii="Times New Roman" w:hAnsi="Times New Roman" w:cs="Times New Roman"/>
          <w:sz w:val="24"/>
          <w:szCs w:val="24"/>
        </w:rPr>
        <w:t xml:space="preserve">B. This other moon of Saturn is believed to have liquid hydrocarbon lakes, and its surface is home to </w:t>
      </w:r>
      <w:proofErr w:type="spellStart"/>
      <w:r>
        <w:rPr>
          <w:rFonts w:ascii="Times New Roman" w:hAnsi="Times New Roman" w:cs="Times New Roman"/>
          <w:sz w:val="24"/>
          <w:szCs w:val="24"/>
        </w:rPr>
        <w:t>organosulfur</w:t>
      </w:r>
      <w:proofErr w:type="spellEnd"/>
      <w:r>
        <w:rPr>
          <w:rFonts w:ascii="Times New Roman" w:hAnsi="Times New Roman" w:cs="Times New Roman"/>
          <w:sz w:val="24"/>
          <w:szCs w:val="24"/>
        </w:rPr>
        <w:t xml:space="preserve"> compounds known as </w:t>
      </w:r>
      <w:proofErr w:type="spellStart"/>
      <w:r>
        <w:rPr>
          <w:rFonts w:ascii="Times New Roman" w:hAnsi="Times New Roman" w:cs="Times New Roman"/>
          <w:sz w:val="24"/>
          <w:szCs w:val="24"/>
        </w:rPr>
        <w:t>thiols</w:t>
      </w:r>
      <w:proofErr w:type="spellEnd"/>
      <w:r>
        <w:rPr>
          <w:rFonts w:ascii="Times New Roman" w:hAnsi="Times New Roman" w:cs="Times New Roman"/>
          <w:sz w:val="24"/>
          <w:szCs w:val="24"/>
        </w:rPr>
        <w:t xml:space="preserve"> which form </w:t>
      </w:r>
      <w:proofErr w:type="gramStart"/>
      <w:r>
        <w:rPr>
          <w:rFonts w:ascii="Times New Roman" w:hAnsi="Times New Roman" w:cs="Times New Roman"/>
          <w:sz w:val="24"/>
          <w:szCs w:val="24"/>
        </w:rPr>
        <w:t>a slush</w:t>
      </w:r>
      <w:proofErr w:type="gramEnd"/>
      <w:r>
        <w:rPr>
          <w:rFonts w:ascii="Times New Roman" w:hAnsi="Times New Roman" w:cs="Times New Roman"/>
          <w:sz w:val="24"/>
          <w:szCs w:val="24"/>
        </w:rPr>
        <w:t xml:space="preserve"> beneath the thick atmosphere of nitrogen, with methane and ethane clouds.</w:t>
      </w:r>
    </w:p>
    <w:p w:rsidR="00D93A3C" w:rsidRDefault="00D93A3C"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Titan</w:t>
      </w:r>
    </w:p>
    <w:p w:rsidR="00D93A3C" w:rsidRDefault="00D93A3C" w:rsidP="000401EA">
      <w:pPr>
        <w:rPr>
          <w:rFonts w:ascii="Times New Roman" w:hAnsi="Times New Roman" w:cs="Times New Roman"/>
          <w:sz w:val="24"/>
          <w:szCs w:val="24"/>
        </w:rPr>
      </w:pPr>
      <w:r>
        <w:rPr>
          <w:rFonts w:ascii="Times New Roman" w:hAnsi="Times New Roman" w:cs="Times New Roman"/>
          <w:sz w:val="24"/>
          <w:szCs w:val="24"/>
        </w:rPr>
        <w:t>C. Ishtar Terra and Aphrodite Terra are the two main continents found on this Solar System body, which is home to such strange geographic features as novae, coronae, and arachnoids.</w:t>
      </w:r>
    </w:p>
    <w:p w:rsidR="00D93A3C" w:rsidRPr="00D93A3C" w:rsidRDefault="00D93A3C"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Venus</w:t>
      </w:r>
    </w:p>
    <w:p w:rsidR="009E3968" w:rsidRDefault="000401EA" w:rsidP="00DF236C">
      <w:pPr>
        <w:rPr>
          <w:rFonts w:ascii="Times New Roman" w:hAnsi="Times New Roman" w:cs="Times New Roman"/>
          <w:sz w:val="24"/>
          <w:szCs w:val="24"/>
        </w:rPr>
      </w:pPr>
      <w:r>
        <w:rPr>
          <w:rFonts w:ascii="Times New Roman" w:hAnsi="Times New Roman" w:cs="Times New Roman"/>
          <w:sz w:val="24"/>
          <w:szCs w:val="24"/>
        </w:rPr>
        <w:t xml:space="preserve">6. </w:t>
      </w:r>
      <w:r w:rsidR="009E3968">
        <w:rPr>
          <w:rFonts w:ascii="Times New Roman" w:hAnsi="Times New Roman" w:cs="Times New Roman"/>
          <w:sz w:val="24"/>
          <w:szCs w:val="24"/>
        </w:rPr>
        <w:t>Now that many of us have come of age with the viewing of the final instalment in the Harry Potter movie series, let us reflect on some of the books, FTPE.</w:t>
      </w:r>
    </w:p>
    <w:p w:rsidR="00DF236C" w:rsidRDefault="009E3968" w:rsidP="009E3968">
      <w:pPr>
        <w:rPr>
          <w:rFonts w:ascii="Times New Roman" w:hAnsi="Times New Roman" w:cs="Times New Roman"/>
          <w:sz w:val="24"/>
          <w:szCs w:val="24"/>
        </w:rPr>
      </w:pPr>
      <w:r>
        <w:rPr>
          <w:rFonts w:ascii="Times New Roman" w:hAnsi="Times New Roman" w:cs="Times New Roman"/>
          <w:sz w:val="24"/>
          <w:szCs w:val="24"/>
        </w:rPr>
        <w:t xml:space="preserve">A. This book </w:t>
      </w:r>
      <w:r w:rsidR="004155A9">
        <w:rPr>
          <w:rFonts w:ascii="Times New Roman" w:hAnsi="Times New Roman" w:cs="Times New Roman"/>
          <w:sz w:val="24"/>
          <w:szCs w:val="24"/>
        </w:rPr>
        <w:t xml:space="preserve">sees Harry realize that he can speak </w:t>
      </w:r>
      <w:proofErr w:type="spellStart"/>
      <w:r w:rsidR="004155A9">
        <w:rPr>
          <w:rFonts w:ascii="Times New Roman" w:hAnsi="Times New Roman" w:cs="Times New Roman"/>
          <w:sz w:val="24"/>
          <w:szCs w:val="24"/>
        </w:rPr>
        <w:t>Parseltongue</w:t>
      </w:r>
      <w:proofErr w:type="spellEnd"/>
      <w:r w:rsidR="004155A9">
        <w:rPr>
          <w:rFonts w:ascii="Times New Roman" w:hAnsi="Times New Roman" w:cs="Times New Roman"/>
          <w:sz w:val="24"/>
          <w:szCs w:val="24"/>
        </w:rPr>
        <w:t xml:space="preserve">, and the diary of Tom Riddle makes its first appearance, which we only find out later to be a </w:t>
      </w:r>
      <w:proofErr w:type="spellStart"/>
      <w:r w:rsidR="004155A9">
        <w:rPr>
          <w:rFonts w:ascii="Times New Roman" w:hAnsi="Times New Roman" w:cs="Times New Roman"/>
          <w:sz w:val="24"/>
          <w:szCs w:val="24"/>
        </w:rPr>
        <w:t>horcrux</w:t>
      </w:r>
      <w:proofErr w:type="spellEnd"/>
      <w:r w:rsidR="004155A9">
        <w:rPr>
          <w:rFonts w:ascii="Times New Roman" w:hAnsi="Times New Roman" w:cs="Times New Roman"/>
          <w:sz w:val="24"/>
          <w:szCs w:val="24"/>
        </w:rPr>
        <w:t>.</w:t>
      </w:r>
    </w:p>
    <w:p w:rsidR="004155A9" w:rsidRDefault="004155A9" w:rsidP="009E3968">
      <w:pPr>
        <w:rPr>
          <w:rFonts w:ascii="Times New Roman" w:hAnsi="Times New Roman" w:cs="Times New Roman"/>
          <w:b/>
          <w:sz w:val="24"/>
          <w:szCs w:val="24"/>
        </w:rPr>
      </w:pPr>
      <w:r>
        <w:rPr>
          <w:rFonts w:ascii="Times New Roman" w:hAnsi="Times New Roman" w:cs="Times New Roman"/>
          <w:sz w:val="24"/>
          <w:szCs w:val="24"/>
        </w:rPr>
        <w:tab/>
        <w:t xml:space="preserve">Harry Potter and </w:t>
      </w:r>
      <w:proofErr w:type="gramStart"/>
      <w:r w:rsidRPr="004155A9">
        <w:rPr>
          <w:rFonts w:ascii="Times New Roman" w:hAnsi="Times New Roman" w:cs="Times New Roman"/>
          <w:b/>
          <w:sz w:val="24"/>
          <w:szCs w:val="24"/>
          <w:u w:val="single"/>
        </w:rPr>
        <w:t>The</w:t>
      </w:r>
      <w:proofErr w:type="gramEnd"/>
      <w:r w:rsidRPr="004155A9">
        <w:rPr>
          <w:rFonts w:ascii="Times New Roman" w:hAnsi="Times New Roman" w:cs="Times New Roman"/>
          <w:b/>
          <w:sz w:val="24"/>
          <w:szCs w:val="24"/>
          <w:u w:val="single"/>
        </w:rPr>
        <w:t xml:space="preserve"> Chamber of Secrets</w:t>
      </w:r>
    </w:p>
    <w:p w:rsidR="004155A9" w:rsidRDefault="004155A9" w:rsidP="009E3968">
      <w:pPr>
        <w:rPr>
          <w:rFonts w:ascii="Times New Roman" w:hAnsi="Times New Roman" w:cs="Times New Roman"/>
          <w:sz w:val="24"/>
          <w:szCs w:val="24"/>
        </w:rPr>
      </w:pPr>
      <w:r>
        <w:rPr>
          <w:rFonts w:ascii="Times New Roman" w:hAnsi="Times New Roman" w:cs="Times New Roman"/>
          <w:sz w:val="24"/>
          <w:szCs w:val="24"/>
        </w:rPr>
        <w:t xml:space="preserve">B. The only Harry Potter book to win a Hugo Award, this is the one in which Harry learns that Peter Pettigrew was the one who betrayed his parents, and the concept of the </w:t>
      </w:r>
      <w:proofErr w:type="spellStart"/>
      <w:r>
        <w:rPr>
          <w:rFonts w:ascii="Times New Roman" w:hAnsi="Times New Roman" w:cs="Times New Roman"/>
          <w:sz w:val="24"/>
          <w:szCs w:val="24"/>
        </w:rPr>
        <w:t>Portkey</w:t>
      </w:r>
      <w:proofErr w:type="spellEnd"/>
      <w:r>
        <w:rPr>
          <w:rFonts w:ascii="Times New Roman" w:hAnsi="Times New Roman" w:cs="Times New Roman"/>
          <w:sz w:val="24"/>
          <w:szCs w:val="24"/>
        </w:rPr>
        <w:t xml:space="preserve"> is introduced.</w:t>
      </w:r>
    </w:p>
    <w:p w:rsidR="004155A9" w:rsidRDefault="004155A9" w:rsidP="009E3968">
      <w:pPr>
        <w:rPr>
          <w:rFonts w:ascii="Times New Roman" w:hAnsi="Times New Roman" w:cs="Times New Roman"/>
          <w:b/>
          <w:sz w:val="24"/>
          <w:szCs w:val="24"/>
          <w:u w:val="single"/>
        </w:rPr>
      </w:pPr>
      <w:r>
        <w:rPr>
          <w:rFonts w:ascii="Times New Roman" w:hAnsi="Times New Roman" w:cs="Times New Roman"/>
          <w:sz w:val="24"/>
          <w:szCs w:val="24"/>
        </w:rPr>
        <w:tab/>
        <w:t xml:space="preserve">Harry Potter and </w:t>
      </w:r>
      <w:proofErr w:type="gramStart"/>
      <w:r>
        <w:rPr>
          <w:rFonts w:ascii="Times New Roman" w:hAnsi="Times New Roman" w:cs="Times New Roman"/>
          <w:b/>
          <w:sz w:val="24"/>
          <w:szCs w:val="24"/>
          <w:u w:val="single"/>
        </w:rPr>
        <w:t>The</w:t>
      </w:r>
      <w:proofErr w:type="gramEnd"/>
      <w:r>
        <w:rPr>
          <w:rFonts w:ascii="Times New Roman" w:hAnsi="Times New Roman" w:cs="Times New Roman"/>
          <w:b/>
          <w:sz w:val="24"/>
          <w:szCs w:val="24"/>
          <w:u w:val="single"/>
        </w:rPr>
        <w:t xml:space="preserve"> Goblet of Fire</w:t>
      </w:r>
    </w:p>
    <w:p w:rsidR="004155A9" w:rsidRDefault="004155A9" w:rsidP="009E3968">
      <w:pPr>
        <w:rPr>
          <w:rFonts w:ascii="Times New Roman" w:hAnsi="Times New Roman" w:cs="Times New Roman"/>
          <w:sz w:val="24"/>
          <w:szCs w:val="24"/>
        </w:rPr>
      </w:pPr>
      <w:r>
        <w:rPr>
          <w:rFonts w:ascii="Times New Roman" w:hAnsi="Times New Roman" w:cs="Times New Roman"/>
          <w:sz w:val="24"/>
          <w:szCs w:val="24"/>
        </w:rPr>
        <w:t xml:space="preserve">C. In this book, Harry and Ron tag-team a troll to save Hermione, and </w:t>
      </w:r>
      <w:proofErr w:type="spellStart"/>
      <w:r>
        <w:rPr>
          <w:rFonts w:ascii="Times New Roman" w:hAnsi="Times New Roman" w:cs="Times New Roman"/>
          <w:sz w:val="24"/>
          <w:szCs w:val="24"/>
        </w:rPr>
        <w:t>Hagrid</w:t>
      </w:r>
      <w:proofErr w:type="spellEnd"/>
      <w:r>
        <w:rPr>
          <w:rFonts w:ascii="Times New Roman" w:hAnsi="Times New Roman" w:cs="Times New Roman"/>
          <w:sz w:val="24"/>
          <w:szCs w:val="24"/>
        </w:rPr>
        <w:t xml:space="preserve"> lets loose a secret about a particular Nicolas </w:t>
      </w:r>
      <w:proofErr w:type="spellStart"/>
      <w:r>
        <w:rPr>
          <w:rFonts w:ascii="Times New Roman" w:hAnsi="Times New Roman" w:cs="Times New Roman"/>
          <w:sz w:val="24"/>
          <w:szCs w:val="24"/>
        </w:rPr>
        <w:t>Flamel</w:t>
      </w:r>
      <w:proofErr w:type="spellEnd"/>
      <w:r>
        <w:rPr>
          <w:rFonts w:ascii="Times New Roman" w:hAnsi="Times New Roman" w:cs="Times New Roman"/>
          <w:sz w:val="24"/>
          <w:szCs w:val="24"/>
        </w:rPr>
        <w:t>.</w:t>
      </w:r>
    </w:p>
    <w:p w:rsidR="004155A9" w:rsidRPr="004155A9" w:rsidRDefault="004155A9" w:rsidP="009E3968">
      <w:pPr>
        <w:rPr>
          <w:rFonts w:ascii="Times New Roman" w:hAnsi="Times New Roman" w:cs="Times New Roman"/>
          <w:b/>
          <w:sz w:val="24"/>
          <w:szCs w:val="24"/>
          <w:u w:val="single"/>
        </w:rPr>
      </w:pPr>
      <w:r>
        <w:rPr>
          <w:rFonts w:ascii="Times New Roman" w:hAnsi="Times New Roman" w:cs="Times New Roman"/>
          <w:sz w:val="24"/>
          <w:szCs w:val="24"/>
        </w:rPr>
        <w:lastRenderedPageBreak/>
        <w:tab/>
        <w:t xml:space="preserve">Harry Potter and </w:t>
      </w:r>
      <w:r>
        <w:rPr>
          <w:rFonts w:ascii="Times New Roman" w:hAnsi="Times New Roman" w:cs="Times New Roman"/>
          <w:b/>
          <w:sz w:val="24"/>
          <w:szCs w:val="24"/>
          <w:u w:val="single"/>
        </w:rPr>
        <w:t>The Philosopher’s Stone</w:t>
      </w:r>
      <w:r>
        <w:rPr>
          <w:rFonts w:ascii="Times New Roman" w:hAnsi="Times New Roman" w:cs="Times New Roman"/>
          <w:sz w:val="24"/>
          <w:szCs w:val="24"/>
        </w:rPr>
        <w:t xml:space="preserve"> (also accept </w:t>
      </w:r>
      <w:r>
        <w:rPr>
          <w:rFonts w:ascii="Times New Roman" w:hAnsi="Times New Roman" w:cs="Times New Roman"/>
          <w:b/>
          <w:sz w:val="24"/>
          <w:szCs w:val="24"/>
          <w:u w:val="single"/>
        </w:rPr>
        <w:t>The Sorcerer’s Stone)</w:t>
      </w:r>
    </w:p>
    <w:p w:rsidR="00F76A20"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7. </w:t>
      </w:r>
      <w:r w:rsidR="00F76A20">
        <w:rPr>
          <w:rFonts w:ascii="Times New Roman" w:hAnsi="Times New Roman" w:cs="Times New Roman"/>
          <w:sz w:val="24"/>
          <w:szCs w:val="24"/>
        </w:rPr>
        <w:t>Given the name or names of an exclave(s) or enclave(s), identify the country to which it belongs, FTPE.</w:t>
      </w:r>
    </w:p>
    <w:p w:rsidR="000401EA" w:rsidRDefault="00F76A20" w:rsidP="000401EA">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Barxudarli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Yuxari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Eskipara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Karki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Nakhchivan</w:t>
      </w:r>
      <w:proofErr w:type="spellEnd"/>
      <w:r>
        <w:rPr>
          <w:rFonts w:ascii="Times New Roman" w:hAnsi="Times New Roman" w:cs="Times New Roman"/>
          <w:sz w:val="24"/>
          <w:szCs w:val="24"/>
        </w:rPr>
        <w:t>.</w:t>
      </w:r>
    </w:p>
    <w:p w:rsidR="00F76A20" w:rsidRDefault="00F76A2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Azerbaijan</w:t>
      </w:r>
    </w:p>
    <w:p w:rsidR="00F76A20" w:rsidRDefault="00F76A20" w:rsidP="000401EA">
      <w:pPr>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Ormidhia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Xylotymvou</w:t>
      </w:r>
      <w:proofErr w:type="spellEnd"/>
      <w:r>
        <w:rPr>
          <w:rFonts w:ascii="Times New Roman" w:hAnsi="Times New Roman" w:cs="Times New Roman"/>
          <w:sz w:val="24"/>
          <w:szCs w:val="24"/>
        </w:rPr>
        <w:t>.</w:t>
      </w:r>
    </w:p>
    <w:p w:rsidR="00F76A20" w:rsidRDefault="00F76A2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Cyprus</w:t>
      </w:r>
    </w:p>
    <w:p w:rsidR="00F76A20" w:rsidRDefault="00F76A20" w:rsidP="000401EA">
      <w:pPr>
        <w:rPr>
          <w:rFonts w:ascii="Times New Roman" w:hAnsi="Times New Roman" w:cs="Times New Roman"/>
          <w:sz w:val="24"/>
          <w:szCs w:val="24"/>
        </w:rPr>
      </w:pPr>
      <w:r>
        <w:rPr>
          <w:rFonts w:ascii="Times New Roman" w:hAnsi="Times New Roman" w:cs="Times New Roman"/>
          <w:sz w:val="24"/>
          <w:szCs w:val="24"/>
        </w:rPr>
        <w:t>C. Ceuta and Melilla.</w:t>
      </w:r>
    </w:p>
    <w:p w:rsidR="00F76A20" w:rsidRPr="00F76A20" w:rsidRDefault="00F76A20" w:rsidP="000401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Spain</w:t>
      </w:r>
    </w:p>
    <w:p w:rsidR="00B22060"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8. </w:t>
      </w:r>
      <w:r w:rsidR="00B22060">
        <w:rPr>
          <w:rFonts w:ascii="Times New Roman" w:hAnsi="Times New Roman" w:cs="Times New Roman"/>
          <w:sz w:val="24"/>
          <w:szCs w:val="24"/>
        </w:rPr>
        <w:t xml:space="preserve">Identify the following Roman Catholic popes </w:t>
      </w:r>
      <w:r w:rsidR="004C0926">
        <w:rPr>
          <w:rFonts w:ascii="Times New Roman" w:hAnsi="Times New Roman" w:cs="Times New Roman"/>
          <w:sz w:val="24"/>
          <w:szCs w:val="24"/>
        </w:rPr>
        <w:t>of the 1</w:t>
      </w:r>
      <w:r w:rsidR="004C0926" w:rsidRPr="004C0926">
        <w:rPr>
          <w:rFonts w:ascii="Times New Roman" w:hAnsi="Times New Roman" w:cs="Times New Roman"/>
          <w:sz w:val="24"/>
          <w:szCs w:val="24"/>
          <w:vertAlign w:val="superscript"/>
        </w:rPr>
        <w:t>st</w:t>
      </w:r>
      <w:r w:rsidR="004C0926">
        <w:rPr>
          <w:rFonts w:ascii="Times New Roman" w:hAnsi="Times New Roman" w:cs="Times New Roman"/>
          <w:sz w:val="24"/>
          <w:szCs w:val="24"/>
        </w:rPr>
        <w:t xml:space="preserve"> millennium </w:t>
      </w:r>
      <w:r w:rsidR="00B22060">
        <w:rPr>
          <w:rFonts w:ascii="Times New Roman" w:hAnsi="Times New Roman" w:cs="Times New Roman"/>
          <w:sz w:val="24"/>
          <w:szCs w:val="24"/>
        </w:rPr>
        <w:t>from clues.</w:t>
      </w:r>
      <w:r w:rsidR="004C0926">
        <w:rPr>
          <w:rFonts w:ascii="Times New Roman" w:hAnsi="Times New Roman" w:cs="Times New Roman"/>
          <w:sz w:val="24"/>
          <w:szCs w:val="24"/>
        </w:rPr>
        <w:t xml:space="preserve"> Name and number required.</w:t>
      </w:r>
    </w:p>
    <w:p w:rsidR="00B22060" w:rsidRDefault="00B22060" w:rsidP="000401EA">
      <w:pPr>
        <w:rPr>
          <w:rFonts w:ascii="Times New Roman" w:hAnsi="Times New Roman" w:cs="Times New Roman"/>
          <w:sz w:val="24"/>
          <w:szCs w:val="24"/>
        </w:rPr>
      </w:pPr>
      <w:r>
        <w:rPr>
          <w:rFonts w:ascii="Times New Roman" w:hAnsi="Times New Roman" w:cs="Times New Roman"/>
          <w:sz w:val="24"/>
          <w:szCs w:val="24"/>
        </w:rPr>
        <w:t xml:space="preserve">A. According to Tertullian, this pope was consecrated by St. Peter, and he was martyred in the by being tied to an anchor and thrown into the Black Sea. </w:t>
      </w:r>
    </w:p>
    <w:p w:rsidR="00B22060" w:rsidRDefault="00B2206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Clement I</w:t>
      </w:r>
    </w:p>
    <w:p w:rsidR="00B22060" w:rsidRDefault="00B22060" w:rsidP="000401EA">
      <w:pPr>
        <w:rPr>
          <w:rFonts w:ascii="Times New Roman" w:hAnsi="Times New Roman" w:cs="Times New Roman"/>
          <w:sz w:val="24"/>
          <w:szCs w:val="24"/>
        </w:rPr>
      </w:pPr>
      <w:r>
        <w:rPr>
          <w:rFonts w:ascii="Times New Roman" w:hAnsi="Times New Roman" w:cs="Times New Roman"/>
          <w:sz w:val="24"/>
          <w:szCs w:val="24"/>
        </w:rPr>
        <w:t xml:space="preserve">B. Succeeding Pope Miltiades, this pope approved of the decisions made at the First Council of Nicaea, and legends of his close relationship with Emperor Constantine I appear in the </w:t>
      </w:r>
      <w:r w:rsidRPr="00B22060">
        <w:rPr>
          <w:rFonts w:ascii="Times New Roman" w:hAnsi="Times New Roman" w:cs="Times New Roman"/>
          <w:i/>
          <w:sz w:val="24"/>
          <w:szCs w:val="24"/>
        </w:rPr>
        <w:t>Donation of Constantine</w:t>
      </w:r>
      <w:r>
        <w:rPr>
          <w:rFonts w:ascii="Times New Roman" w:hAnsi="Times New Roman" w:cs="Times New Roman"/>
          <w:sz w:val="24"/>
          <w:szCs w:val="24"/>
        </w:rPr>
        <w:t>.</w:t>
      </w:r>
    </w:p>
    <w:p w:rsidR="00B22060" w:rsidRDefault="00B2206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Sylvester I</w:t>
      </w:r>
    </w:p>
    <w:p w:rsidR="00B22060" w:rsidRDefault="00B22060" w:rsidP="000401EA">
      <w:pPr>
        <w:rPr>
          <w:rFonts w:ascii="Times New Roman" w:hAnsi="Times New Roman" w:cs="Times New Roman"/>
          <w:sz w:val="24"/>
          <w:szCs w:val="24"/>
        </w:rPr>
      </w:pPr>
      <w:r>
        <w:rPr>
          <w:rFonts w:ascii="Times New Roman" w:hAnsi="Times New Roman" w:cs="Times New Roman"/>
          <w:sz w:val="24"/>
          <w:szCs w:val="24"/>
        </w:rPr>
        <w:t xml:space="preserve">C. </w:t>
      </w:r>
      <w:r w:rsidR="004C0926">
        <w:rPr>
          <w:rFonts w:ascii="Times New Roman" w:hAnsi="Times New Roman" w:cs="Times New Roman"/>
          <w:sz w:val="24"/>
          <w:szCs w:val="24"/>
        </w:rPr>
        <w:t>Originally an Italian aristocrat, this pope was notable for being the first to be called ‘Great’, due to his persuading Attila the Hun to halt his invasion of Italy in 452. He is also a notable Doctor of the Church.</w:t>
      </w:r>
    </w:p>
    <w:p w:rsidR="004C0926" w:rsidRPr="004C0926" w:rsidRDefault="004C0926" w:rsidP="000401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Leo I</w:t>
      </w:r>
    </w:p>
    <w:p w:rsidR="003170F5"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9. </w:t>
      </w:r>
      <w:r w:rsidR="003170F5">
        <w:rPr>
          <w:rFonts w:ascii="Times New Roman" w:hAnsi="Times New Roman" w:cs="Times New Roman"/>
          <w:sz w:val="24"/>
          <w:szCs w:val="24"/>
        </w:rPr>
        <w:t>Can you read Chinese? If not, you can read English translations in order to answer these questions on some Chinese works and authors, FTPE.</w:t>
      </w:r>
    </w:p>
    <w:p w:rsidR="000401EA" w:rsidRDefault="003170F5" w:rsidP="003170F5">
      <w:pPr>
        <w:rPr>
          <w:rFonts w:ascii="Times New Roman" w:hAnsi="Times New Roman" w:cs="Times New Roman"/>
          <w:sz w:val="24"/>
          <w:szCs w:val="24"/>
        </w:rPr>
      </w:pPr>
      <w:r>
        <w:rPr>
          <w:rFonts w:ascii="Times New Roman" w:hAnsi="Times New Roman" w:cs="Times New Roman"/>
          <w:sz w:val="24"/>
          <w:szCs w:val="24"/>
        </w:rPr>
        <w:t xml:space="preserve">A. This novel by Cao </w:t>
      </w:r>
      <w:proofErr w:type="spellStart"/>
      <w:r>
        <w:rPr>
          <w:rFonts w:ascii="Times New Roman" w:hAnsi="Times New Roman" w:cs="Times New Roman"/>
          <w:sz w:val="24"/>
          <w:szCs w:val="24"/>
        </w:rPr>
        <w:t>Xueqin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shway</w:t>
      </w:r>
      <w:proofErr w:type="spellEnd"/>
      <w:r>
        <w:rPr>
          <w:rFonts w:ascii="Times New Roman" w:hAnsi="Times New Roman" w:cs="Times New Roman"/>
          <w:sz w:val="24"/>
          <w:szCs w:val="24"/>
        </w:rPr>
        <w:t xml:space="preserve">-chin) has a field of study devoted exclusively to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and it provides an in-depth observation of the life and social structures of 18</w:t>
      </w:r>
      <w:r w:rsidRPr="003170F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Chinese aristocracy.</w:t>
      </w:r>
    </w:p>
    <w:p w:rsidR="003170F5" w:rsidRDefault="003170F5" w:rsidP="003170F5">
      <w:pPr>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b/>
          <w:sz w:val="24"/>
          <w:szCs w:val="24"/>
          <w:u w:val="single"/>
        </w:rPr>
        <w:t>Dream of the Red Chamber</w:t>
      </w:r>
      <w:r>
        <w:rPr>
          <w:rFonts w:ascii="Times New Roman" w:hAnsi="Times New Roman" w:cs="Times New Roman"/>
          <w:sz w:val="24"/>
          <w:szCs w:val="24"/>
        </w:rPr>
        <w:t xml:space="preserve"> (also accept: </w:t>
      </w:r>
      <w:r w:rsidRPr="003170F5">
        <w:rPr>
          <w:rFonts w:ascii="Times New Roman" w:hAnsi="Times New Roman" w:cs="Times New Roman"/>
          <w:sz w:val="24"/>
          <w:szCs w:val="24"/>
        </w:rPr>
        <w:t xml:space="preserve">A </w:t>
      </w:r>
      <w:r w:rsidRPr="003170F5">
        <w:rPr>
          <w:rFonts w:ascii="Times New Roman" w:hAnsi="Times New Roman" w:cs="Times New Roman"/>
          <w:b/>
          <w:sz w:val="24"/>
          <w:szCs w:val="24"/>
          <w:u w:val="single"/>
        </w:rPr>
        <w:t>Dream of Red Mansions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The </w:t>
      </w:r>
      <w:r w:rsidRPr="003170F5">
        <w:rPr>
          <w:rFonts w:ascii="Times New Roman" w:hAnsi="Times New Roman" w:cs="Times New Roman"/>
          <w:b/>
          <w:sz w:val="24"/>
          <w:szCs w:val="24"/>
          <w:u w:val="single"/>
        </w:rPr>
        <w:t>Story of the Stone</w:t>
      </w:r>
      <w:r>
        <w:rPr>
          <w:rFonts w:ascii="Times New Roman" w:hAnsi="Times New Roman" w:cs="Times New Roman"/>
          <w:sz w:val="24"/>
          <w:szCs w:val="24"/>
        </w:rPr>
        <w:t xml:space="preserve">, The </w:t>
      </w:r>
      <w:r w:rsidRPr="003170F5">
        <w:rPr>
          <w:rFonts w:ascii="Times New Roman" w:hAnsi="Times New Roman" w:cs="Times New Roman"/>
          <w:b/>
          <w:sz w:val="24"/>
          <w:szCs w:val="24"/>
          <w:u w:val="single"/>
        </w:rPr>
        <w:t>Record of the Stone</w:t>
      </w:r>
      <w:r>
        <w:rPr>
          <w:rFonts w:ascii="Times New Roman" w:hAnsi="Times New Roman" w:cs="Times New Roman"/>
          <w:sz w:val="24"/>
          <w:szCs w:val="24"/>
        </w:rPr>
        <w:t xml:space="preserve">, </w:t>
      </w:r>
      <w:r w:rsidRPr="003170F5">
        <w:rPr>
          <w:rFonts w:ascii="Times New Roman" w:hAnsi="Times New Roman" w:cs="Times New Roman"/>
          <w:b/>
          <w:sz w:val="24"/>
          <w:szCs w:val="24"/>
          <w:u w:val="single"/>
        </w:rPr>
        <w:t xml:space="preserve">Hong </w:t>
      </w:r>
      <w:proofErr w:type="spellStart"/>
      <w:r w:rsidRPr="003170F5">
        <w:rPr>
          <w:rFonts w:ascii="Times New Roman" w:hAnsi="Times New Roman" w:cs="Times New Roman"/>
          <w:b/>
          <w:sz w:val="24"/>
          <w:szCs w:val="24"/>
          <w:u w:val="single"/>
        </w:rPr>
        <w:t>Luo</w:t>
      </w:r>
      <w:proofErr w:type="spellEnd"/>
      <w:r w:rsidRPr="003170F5">
        <w:rPr>
          <w:rFonts w:ascii="Times New Roman" w:hAnsi="Times New Roman" w:cs="Times New Roman"/>
          <w:b/>
          <w:sz w:val="24"/>
          <w:szCs w:val="24"/>
          <w:u w:val="single"/>
        </w:rPr>
        <w:t xml:space="preserve"> </w:t>
      </w:r>
      <w:proofErr w:type="spellStart"/>
      <w:r w:rsidRPr="003170F5">
        <w:rPr>
          <w:rFonts w:ascii="Times New Roman" w:hAnsi="Times New Roman" w:cs="Times New Roman"/>
          <w:b/>
          <w:sz w:val="24"/>
          <w:szCs w:val="24"/>
          <w:u w:val="single"/>
        </w:rPr>
        <w:t>Meng</w:t>
      </w:r>
      <w:proofErr w:type="spellEnd"/>
      <w:r>
        <w:rPr>
          <w:rFonts w:ascii="Times New Roman" w:hAnsi="Times New Roman" w:cs="Times New Roman"/>
          <w:sz w:val="24"/>
          <w:szCs w:val="24"/>
        </w:rPr>
        <w:t xml:space="preserve">, </w:t>
      </w:r>
      <w:proofErr w:type="spellStart"/>
      <w:r w:rsidRPr="003170F5">
        <w:rPr>
          <w:rFonts w:ascii="Times New Roman" w:hAnsi="Times New Roman" w:cs="Times New Roman"/>
          <w:b/>
          <w:sz w:val="24"/>
          <w:szCs w:val="24"/>
          <w:u w:val="single"/>
        </w:rPr>
        <w:t>Shitou</w:t>
      </w:r>
      <w:proofErr w:type="spellEnd"/>
      <w:r w:rsidRPr="003170F5">
        <w:rPr>
          <w:rFonts w:ascii="Times New Roman" w:hAnsi="Times New Roman" w:cs="Times New Roman"/>
          <w:b/>
          <w:sz w:val="24"/>
          <w:szCs w:val="24"/>
          <w:u w:val="single"/>
        </w:rPr>
        <w:t xml:space="preserve"> </w:t>
      </w:r>
      <w:proofErr w:type="spellStart"/>
      <w:r w:rsidRPr="003170F5">
        <w:rPr>
          <w:rFonts w:ascii="Times New Roman" w:hAnsi="Times New Roman" w:cs="Times New Roman"/>
          <w:b/>
          <w:sz w:val="24"/>
          <w:szCs w:val="24"/>
          <w:u w:val="single"/>
        </w:rPr>
        <w:t>Ji</w:t>
      </w:r>
      <w:proofErr w:type="spellEnd"/>
      <w:r>
        <w:rPr>
          <w:rFonts w:ascii="Times New Roman" w:hAnsi="Times New Roman" w:cs="Times New Roman"/>
          <w:sz w:val="24"/>
          <w:szCs w:val="24"/>
        </w:rPr>
        <w:t xml:space="preserve">) </w:t>
      </w:r>
    </w:p>
    <w:p w:rsidR="008B3FC2" w:rsidRDefault="008B3FC2" w:rsidP="003170F5">
      <w:pPr>
        <w:rPr>
          <w:rFonts w:ascii="Times New Roman" w:hAnsi="Times New Roman" w:cs="Times New Roman"/>
          <w:sz w:val="24"/>
          <w:szCs w:val="24"/>
        </w:rPr>
      </w:pPr>
      <w:r>
        <w:rPr>
          <w:rFonts w:ascii="Times New Roman" w:hAnsi="Times New Roman" w:cs="Times New Roman"/>
          <w:sz w:val="24"/>
          <w:szCs w:val="24"/>
        </w:rPr>
        <w:lastRenderedPageBreak/>
        <w:t xml:space="preserve">B. Another of the Four Great Classical Novels, this Ming Dynasty work by We </w:t>
      </w:r>
      <w:proofErr w:type="spellStart"/>
      <w:r>
        <w:rPr>
          <w:rFonts w:ascii="Times New Roman" w:hAnsi="Times New Roman" w:cs="Times New Roman"/>
          <w:sz w:val="24"/>
          <w:szCs w:val="24"/>
        </w:rPr>
        <w:t>Cheng’en</w:t>
      </w:r>
      <w:proofErr w:type="spellEnd"/>
      <w:r>
        <w:rPr>
          <w:rFonts w:ascii="Times New Roman" w:hAnsi="Times New Roman" w:cs="Times New Roman"/>
          <w:sz w:val="24"/>
          <w:szCs w:val="24"/>
        </w:rPr>
        <w:t xml:space="preserve"> tells the story of the Buddhist monk </w:t>
      </w:r>
      <w:proofErr w:type="spellStart"/>
      <w:r>
        <w:rPr>
          <w:rFonts w:ascii="Times New Roman" w:hAnsi="Times New Roman" w:cs="Times New Roman"/>
          <w:sz w:val="24"/>
          <w:szCs w:val="24"/>
        </w:rPr>
        <w:t>Xuanzang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shuwan-zang</w:t>
      </w:r>
      <w:proofErr w:type="spellEnd"/>
      <w:r>
        <w:rPr>
          <w:rFonts w:ascii="Times New Roman" w:hAnsi="Times New Roman" w:cs="Times New Roman"/>
          <w:sz w:val="24"/>
          <w:szCs w:val="24"/>
        </w:rPr>
        <w:t>) and his pilgrimage to India.</w:t>
      </w:r>
    </w:p>
    <w:p w:rsidR="008B3FC2" w:rsidRDefault="008B3FC2" w:rsidP="003170F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 xml:space="preserve">Journey to the West </w:t>
      </w:r>
      <w:r>
        <w:rPr>
          <w:rFonts w:ascii="Times New Roman" w:hAnsi="Times New Roman" w:cs="Times New Roman"/>
          <w:sz w:val="24"/>
          <w:szCs w:val="24"/>
        </w:rPr>
        <w:t xml:space="preserve">(also accept: </w:t>
      </w:r>
      <w:r w:rsidRPr="008B3FC2">
        <w:rPr>
          <w:rFonts w:ascii="Times New Roman" w:hAnsi="Times New Roman" w:cs="Times New Roman"/>
          <w:b/>
          <w:sz w:val="24"/>
          <w:szCs w:val="24"/>
          <w:u w:val="single"/>
        </w:rPr>
        <w:t>Monkey</w:t>
      </w:r>
      <w:r>
        <w:rPr>
          <w:rFonts w:ascii="Times New Roman" w:hAnsi="Times New Roman" w:cs="Times New Roman"/>
          <w:sz w:val="24"/>
          <w:szCs w:val="24"/>
        </w:rPr>
        <w:t xml:space="preserve">, </w:t>
      </w:r>
      <w:r w:rsidRPr="008B3FC2">
        <w:rPr>
          <w:rFonts w:ascii="Times New Roman" w:hAnsi="Times New Roman" w:cs="Times New Roman"/>
          <w:b/>
          <w:sz w:val="24"/>
          <w:szCs w:val="24"/>
          <w:u w:val="single"/>
        </w:rPr>
        <w:t>Adventures of the Monkey God</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B3FC2">
        <w:rPr>
          <w:rFonts w:ascii="Times New Roman" w:hAnsi="Times New Roman" w:cs="Times New Roman"/>
          <w:b/>
          <w:sz w:val="24"/>
          <w:szCs w:val="24"/>
          <w:u w:val="single"/>
        </w:rPr>
        <w:t>The Adventures of Monkey</w:t>
      </w:r>
      <w:r>
        <w:rPr>
          <w:rFonts w:ascii="Times New Roman" w:hAnsi="Times New Roman" w:cs="Times New Roman"/>
          <w:sz w:val="24"/>
          <w:szCs w:val="24"/>
        </w:rPr>
        <w:t xml:space="preserve">, </w:t>
      </w:r>
      <w:proofErr w:type="gramStart"/>
      <w:r w:rsidRPr="008B3FC2">
        <w:rPr>
          <w:rFonts w:ascii="Times New Roman" w:hAnsi="Times New Roman" w:cs="Times New Roman"/>
          <w:b/>
          <w:sz w:val="24"/>
          <w:szCs w:val="24"/>
          <w:u w:val="single"/>
        </w:rPr>
        <w:t>Xi</w:t>
      </w:r>
      <w:proofErr w:type="gramEnd"/>
      <w:r w:rsidRPr="008B3FC2">
        <w:rPr>
          <w:rFonts w:ascii="Times New Roman" w:hAnsi="Times New Roman" w:cs="Times New Roman"/>
          <w:b/>
          <w:sz w:val="24"/>
          <w:szCs w:val="24"/>
          <w:u w:val="single"/>
        </w:rPr>
        <w:t xml:space="preserve"> You </w:t>
      </w:r>
      <w:proofErr w:type="spellStart"/>
      <w:r w:rsidRPr="008B3FC2">
        <w:rPr>
          <w:rFonts w:ascii="Times New Roman" w:hAnsi="Times New Roman" w:cs="Times New Roman"/>
          <w:b/>
          <w:sz w:val="24"/>
          <w:szCs w:val="24"/>
          <w:u w:val="single"/>
        </w:rPr>
        <w:t>Ji</w:t>
      </w:r>
      <w:proofErr w:type="spellEnd"/>
      <w:r>
        <w:rPr>
          <w:rFonts w:ascii="Times New Roman" w:hAnsi="Times New Roman" w:cs="Times New Roman"/>
          <w:sz w:val="24"/>
          <w:szCs w:val="24"/>
        </w:rPr>
        <w:t>)</w:t>
      </w:r>
    </w:p>
    <w:p w:rsidR="008B3FC2" w:rsidRDefault="008B3FC2" w:rsidP="003170F5">
      <w:pPr>
        <w:rPr>
          <w:rFonts w:ascii="Times New Roman" w:hAnsi="Times New Roman" w:cs="Times New Roman"/>
          <w:sz w:val="24"/>
          <w:szCs w:val="24"/>
        </w:rPr>
      </w:pPr>
      <w:r>
        <w:rPr>
          <w:rFonts w:ascii="Times New Roman" w:hAnsi="Times New Roman" w:cs="Times New Roman"/>
          <w:sz w:val="24"/>
          <w:szCs w:val="24"/>
        </w:rPr>
        <w:t xml:space="preserve">C. Lu </w:t>
      </w:r>
      <w:proofErr w:type="spellStart"/>
      <w:r>
        <w:rPr>
          <w:rFonts w:ascii="Times New Roman" w:hAnsi="Times New Roman" w:cs="Times New Roman"/>
          <w:sz w:val="24"/>
          <w:szCs w:val="24"/>
        </w:rPr>
        <w:t>Xun</w:t>
      </w:r>
      <w:proofErr w:type="spellEnd"/>
      <w:r>
        <w:rPr>
          <w:rFonts w:ascii="Times New Roman" w:hAnsi="Times New Roman" w:cs="Times New Roman"/>
          <w:sz w:val="24"/>
          <w:szCs w:val="24"/>
        </w:rPr>
        <w:t>, considered by many to be one of the founders of modern Chinese ‘</w:t>
      </w:r>
      <w:proofErr w:type="spellStart"/>
      <w:r>
        <w:rPr>
          <w:rFonts w:ascii="Times New Roman" w:hAnsi="Times New Roman" w:cs="Times New Roman"/>
          <w:sz w:val="24"/>
          <w:szCs w:val="24"/>
        </w:rPr>
        <w:t>baihua</w:t>
      </w:r>
      <w:proofErr w:type="spellEnd"/>
      <w:r>
        <w:rPr>
          <w:rFonts w:ascii="Times New Roman" w:hAnsi="Times New Roman" w:cs="Times New Roman"/>
          <w:sz w:val="24"/>
          <w:szCs w:val="24"/>
        </w:rPr>
        <w:t>’ literature, wrote this famous novel about the adventures of a rural peasant man who is a bully to the less fortunate but cowers in the presence of those worth more than him.</w:t>
      </w:r>
    </w:p>
    <w:p w:rsidR="008B3FC2" w:rsidRPr="008B3FC2" w:rsidRDefault="008B3FC2" w:rsidP="003170F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The True Story of Ah Q</w:t>
      </w:r>
      <w:r>
        <w:rPr>
          <w:rFonts w:ascii="Times New Roman" w:hAnsi="Times New Roman" w:cs="Times New Roman"/>
          <w:sz w:val="24"/>
          <w:szCs w:val="24"/>
        </w:rPr>
        <w:t xml:space="preserve"> (also accept: </w:t>
      </w:r>
      <w:r w:rsidRPr="008B3FC2">
        <w:rPr>
          <w:rFonts w:ascii="Times New Roman" w:hAnsi="Times New Roman" w:cs="Times New Roman"/>
          <w:b/>
          <w:sz w:val="24"/>
          <w:szCs w:val="24"/>
          <w:u w:val="single"/>
        </w:rPr>
        <w:t xml:space="preserve">A Q </w:t>
      </w:r>
      <w:proofErr w:type="spellStart"/>
      <w:r w:rsidRPr="008B3FC2">
        <w:rPr>
          <w:rFonts w:ascii="Times New Roman" w:hAnsi="Times New Roman" w:cs="Times New Roman"/>
          <w:b/>
          <w:sz w:val="24"/>
          <w:szCs w:val="24"/>
          <w:u w:val="single"/>
        </w:rPr>
        <w:t>Zhengzhuan</w:t>
      </w:r>
      <w:proofErr w:type="spellEnd"/>
      <w:r>
        <w:rPr>
          <w:rFonts w:ascii="Times New Roman" w:hAnsi="Times New Roman" w:cs="Times New Roman"/>
          <w:sz w:val="24"/>
          <w:szCs w:val="24"/>
        </w:rPr>
        <w:t>)</w:t>
      </w:r>
    </w:p>
    <w:p w:rsidR="00160886"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10. </w:t>
      </w:r>
      <w:r w:rsidR="00160886">
        <w:rPr>
          <w:rFonts w:ascii="Times New Roman" w:hAnsi="Times New Roman" w:cs="Times New Roman"/>
          <w:sz w:val="24"/>
          <w:szCs w:val="24"/>
        </w:rPr>
        <w:t>Answer these questions about some Ottoman Sultans, FTPE.</w:t>
      </w:r>
    </w:p>
    <w:p w:rsidR="00160886" w:rsidRDefault="00160886" w:rsidP="00160886">
      <w:pPr>
        <w:rPr>
          <w:rFonts w:ascii="Times New Roman" w:hAnsi="Times New Roman" w:cs="Times New Roman"/>
          <w:sz w:val="24"/>
          <w:szCs w:val="24"/>
        </w:rPr>
      </w:pPr>
      <w:r>
        <w:rPr>
          <w:rFonts w:ascii="Times New Roman" w:hAnsi="Times New Roman" w:cs="Times New Roman"/>
          <w:sz w:val="24"/>
          <w:szCs w:val="24"/>
        </w:rPr>
        <w:t xml:space="preserve">A. The son of </w:t>
      </w:r>
      <w:proofErr w:type="spellStart"/>
      <w:r>
        <w:rPr>
          <w:rFonts w:ascii="Times New Roman" w:hAnsi="Times New Roman" w:cs="Times New Roman"/>
          <w:sz w:val="24"/>
          <w:szCs w:val="24"/>
        </w:rPr>
        <w:t>Ertugrul</w:t>
      </w:r>
      <w:proofErr w:type="spellEnd"/>
      <w:r>
        <w:rPr>
          <w:rFonts w:ascii="Times New Roman" w:hAnsi="Times New Roman" w:cs="Times New Roman"/>
          <w:sz w:val="24"/>
          <w:szCs w:val="24"/>
        </w:rPr>
        <w:t xml:space="preserve"> Ghazi, this sultan declared independence from the </w:t>
      </w:r>
      <w:proofErr w:type="spellStart"/>
      <w:r>
        <w:rPr>
          <w:rFonts w:ascii="Times New Roman" w:hAnsi="Times New Roman" w:cs="Times New Roman"/>
          <w:sz w:val="24"/>
          <w:szCs w:val="24"/>
        </w:rPr>
        <w:t>Seljuks</w:t>
      </w:r>
      <w:proofErr w:type="spellEnd"/>
      <w:r>
        <w:rPr>
          <w:rFonts w:ascii="Times New Roman" w:hAnsi="Times New Roman" w:cs="Times New Roman"/>
          <w:sz w:val="24"/>
          <w:szCs w:val="24"/>
        </w:rPr>
        <w:t xml:space="preserve"> in 1299, thus establishing the Ottoman Empire in Anatolia.</w:t>
      </w:r>
    </w:p>
    <w:p w:rsidR="00160886" w:rsidRPr="00D64EF9" w:rsidRDefault="00160886" w:rsidP="0016088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Osman</w:t>
      </w:r>
      <w:proofErr w:type="spellEnd"/>
      <w:r>
        <w:rPr>
          <w:rFonts w:ascii="Times New Roman" w:hAnsi="Times New Roman" w:cs="Times New Roman"/>
          <w:b/>
          <w:sz w:val="24"/>
          <w:szCs w:val="24"/>
          <w:u w:val="single"/>
        </w:rPr>
        <w:t xml:space="preserve"> I</w:t>
      </w:r>
      <w:r w:rsidR="00D64EF9">
        <w:rPr>
          <w:rFonts w:ascii="Times New Roman" w:hAnsi="Times New Roman" w:cs="Times New Roman"/>
          <w:sz w:val="24"/>
          <w:szCs w:val="24"/>
        </w:rPr>
        <w:t xml:space="preserve"> Ghazi, </w:t>
      </w:r>
      <w:proofErr w:type="spellStart"/>
      <w:r w:rsidR="00D64EF9">
        <w:rPr>
          <w:rFonts w:ascii="Times New Roman" w:hAnsi="Times New Roman" w:cs="Times New Roman"/>
          <w:sz w:val="24"/>
          <w:szCs w:val="24"/>
        </w:rPr>
        <w:t>Bey</w:t>
      </w:r>
      <w:proofErr w:type="spellEnd"/>
      <w:r w:rsidR="00D64EF9">
        <w:rPr>
          <w:rFonts w:ascii="Times New Roman" w:hAnsi="Times New Roman" w:cs="Times New Roman"/>
          <w:sz w:val="24"/>
          <w:szCs w:val="24"/>
        </w:rPr>
        <w:t>, Kara (*he Warrior, The Esquire, The Black)</w:t>
      </w:r>
    </w:p>
    <w:p w:rsidR="00D64EF9" w:rsidRDefault="00160886" w:rsidP="00160886">
      <w:pPr>
        <w:rPr>
          <w:rFonts w:ascii="Times New Roman" w:hAnsi="Times New Roman" w:cs="Times New Roman"/>
          <w:sz w:val="24"/>
          <w:szCs w:val="24"/>
        </w:rPr>
      </w:pPr>
      <w:r>
        <w:rPr>
          <w:rFonts w:ascii="Times New Roman" w:hAnsi="Times New Roman" w:cs="Times New Roman"/>
          <w:sz w:val="24"/>
          <w:szCs w:val="24"/>
        </w:rPr>
        <w:t xml:space="preserve">B. This sultan first ruled from 1444-1446 when he was </w:t>
      </w:r>
      <w:r w:rsidR="00D64EF9">
        <w:rPr>
          <w:rFonts w:ascii="Times New Roman" w:hAnsi="Times New Roman" w:cs="Times New Roman"/>
          <w:sz w:val="24"/>
          <w:szCs w:val="24"/>
        </w:rPr>
        <w:t xml:space="preserve">asked to return the throne to his father </w:t>
      </w:r>
      <w:proofErr w:type="spellStart"/>
      <w:r w:rsidR="00D64EF9">
        <w:rPr>
          <w:rFonts w:ascii="Times New Roman" w:hAnsi="Times New Roman" w:cs="Times New Roman"/>
          <w:sz w:val="24"/>
          <w:szCs w:val="24"/>
        </w:rPr>
        <w:t>Murad</w:t>
      </w:r>
      <w:proofErr w:type="spellEnd"/>
      <w:r w:rsidR="00D64EF9">
        <w:rPr>
          <w:rFonts w:ascii="Times New Roman" w:hAnsi="Times New Roman" w:cs="Times New Roman"/>
          <w:sz w:val="24"/>
          <w:szCs w:val="24"/>
        </w:rPr>
        <w:t xml:space="preserve"> II, which he did reluctantly. However, after his father’s death, he reclaimed the throne and went on to conquer the Byzantine Empire in 1453, and continued to reign until 1481.</w:t>
      </w:r>
    </w:p>
    <w:p w:rsidR="00D64EF9" w:rsidRDefault="00D64EF9" w:rsidP="0016088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Mehmed</w:t>
      </w:r>
      <w:proofErr w:type="spellEnd"/>
      <w:r>
        <w:rPr>
          <w:rFonts w:ascii="Times New Roman" w:hAnsi="Times New Roman" w:cs="Times New Roman"/>
          <w:b/>
          <w:sz w:val="24"/>
          <w:szCs w:val="24"/>
          <w:u w:val="single"/>
        </w:rPr>
        <w:t xml:space="preserve"> II</w:t>
      </w:r>
      <w:r w:rsidR="00160886">
        <w:rPr>
          <w:rFonts w:ascii="Times New Roman" w:hAnsi="Times New Roman" w:cs="Times New Roman"/>
          <w:sz w:val="24"/>
          <w:szCs w:val="24"/>
        </w:rPr>
        <w:t xml:space="preserve"> </w:t>
      </w:r>
      <w:proofErr w:type="spellStart"/>
      <w:r>
        <w:rPr>
          <w:rFonts w:ascii="Times New Roman" w:hAnsi="Times New Roman" w:cs="Times New Roman"/>
          <w:sz w:val="24"/>
          <w:szCs w:val="24"/>
        </w:rPr>
        <w:t>Fatih</w:t>
      </w:r>
      <w:proofErr w:type="spellEnd"/>
      <w:r>
        <w:rPr>
          <w:rFonts w:ascii="Times New Roman" w:hAnsi="Times New Roman" w:cs="Times New Roman"/>
          <w:sz w:val="24"/>
          <w:szCs w:val="24"/>
        </w:rPr>
        <w:t xml:space="preserve"> (The Conqueror)</w:t>
      </w:r>
    </w:p>
    <w:p w:rsidR="00D64EF9" w:rsidRDefault="00D64EF9" w:rsidP="00160886">
      <w:pPr>
        <w:rPr>
          <w:rFonts w:ascii="Times New Roman" w:hAnsi="Times New Roman" w:cs="Times New Roman"/>
          <w:sz w:val="24"/>
          <w:szCs w:val="24"/>
        </w:rPr>
      </w:pPr>
      <w:r>
        <w:rPr>
          <w:rFonts w:ascii="Times New Roman" w:hAnsi="Times New Roman" w:cs="Times New Roman"/>
          <w:sz w:val="24"/>
          <w:szCs w:val="24"/>
        </w:rPr>
        <w:t xml:space="preserve">C. This son of </w:t>
      </w:r>
      <w:proofErr w:type="spellStart"/>
      <w:r>
        <w:rPr>
          <w:rFonts w:ascii="Times New Roman" w:hAnsi="Times New Roman" w:cs="Times New Roman"/>
          <w:sz w:val="24"/>
          <w:szCs w:val="24"/>
        </w:rPr>
        <w:t>Abdulaziz</w:t>
      </w:r>
      <w:proofErr w:type="spellEnd"/>
      <w:r>
        <w:rPr>
          <w:rFonts w:ascii="Times New Roman" w:hAnsi="Times New Roman" w:cs="Times New Roman"/>
          <w:sz w:val="24"/>
          <w:szCs w:val="24"/>
        </w:rPr>
        <w:t xml:space="preserve"> I was elected Caliph by the Grand National Assembly of Turkey, but exiled after the abolition of the caliphate in 1924; he was the last ruling Ottoman sultan.</w:t>
      </w:r>
    </w:p>
    <w:p w:rsidR="00D64EF9" w:rsidRPr="00D64EF9" w:rsidRDefault="00D64EF9" w:rsidP="0016088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Abdulmecid</w:t>
      </w:r>
      <w:proofErr w:type="spellEnd"/>
      <w:r>
        <w:rPr>
          <w:rFonts w:ascii="Times New Roman" w:hAnsi="Times New Roman" w:cs="Times New Roman"/>
          <w:b/>
          <w:sz w:val="24"/>
          <w:szCs w:val="24"/>
          <w:u w:val="single"/>
        </w:rPr>
        <w:t xml:space="preserve"> II</w:t>
      </w:r>
      <w:r>
        <w:rPr>
          <w:rFonts w:ascii="Times New Roman" w:hAnsi="Times New Roman" w:cs="Times New Roman"/>
          <w:sz w:val="24"/>
          <w:szCs w:val="24"/>
        </w:rPr>
        <w:t xml:space="preserve"> </w:t>
      </w:r>
      <w:proofErr w:type="spellStart"/>
      <w:r>
        <w:rPr>
          <w:rFonts w:ascii="Times New Roman" w:hAnsi="Times New Roman" w:cs="Times New Roman"/>
          <w:sz w:val="24"/>
          <w:szCs w:val="24"/>
        </w:rPr>
        <w:t>Halife</w:t>
      </w:r>
      <w:proofErr w:type="spellEnd"/>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11. </w:t>
      </w:r>
      <w:r w:rsidR="00D64EF9">
        <w:rPr>
          <w:rFonts w:ascii="Times New Roman" w:hAnsi="Times New Roman" w:cs="Times New Roman"/>
          <w:sz w:val="24"/>
          <w:szCs w:val="24"/>
        </w:rPr>
        <w:t>Identify these phyla, given some subphyla, FTPE.</w:t>
      </w:r>
    </w:p>
    <w:p w:rsidR="00D64EF9" w:rsidRDefault="00D64EF9" w:rsidP="000401EA">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Anthozoa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Scyphozoa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Hydrozoa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Mudusozoa</w:t>
      </w:r>
      <w:proofErr w:type="spellEnd"/>
    </w:p>
    <w:p w:rsidR="00D64EF9" w:rsidRDefault="00D64EF9" w:rsidP="000401EA">
      <w:pPr>
        <w:rPr>
          <w:rFonts w:ascii="Times New Roman" w:hAnsi="Times New Roman" w:cs="Times New Roman"/>
          <w:b/>
          <w:sz w:val="24"/>
          <w:szCs w:val="24"/>
          <w:u w:val="single"/>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Cnidaria</w:t>
      </w:r>
      <w:proofErr w:type="spellEnd"/>
    </w:p>
    <w:p w:rsidR="00D64EF9" w:rsidRDefault="00D64EF9" w:rsidP="000401EA">
      <w:pPr>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Scaphopoda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Polyplacophora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Gastropoda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Cephalopoda</w:t>
      </w:r>
      <w:proofErr w:type="spellEnd"/>
    </w:p>
    <w:p w:rsidR="00D64EF9" w:rsidRDefault="00D64EF9" w:rsidP="000401EA">
      <w:pPr>
        <w:rPr>
          <w:rFonts w:ascii="Times New Roman" w:hAnsi="Times New Roman" w:cs="Times New Roman"/>
          <w:b/>
          <w:sz w:val="24"/>
          <w:szCs w:val="24"/>
          <w:u w:val="single"/>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Mollusca</w:t>
      </w:r>
      <w:proofErr w:type="spellEnd"/>
    </w:p>
    <w:p w:rsidR="00D64EF9" w:rsidRDefault="00D64EF9" w:rsidP="000401EA">
      <w:p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Cestoda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Monogenea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Trematoda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Turbellaria</w:t>
      </w:r>
      <w:proofErr w:type="spellEnd"/>
    </w:p>
    <w:p w:rsidR="00D64EF9" w:rsidRPr="00D64EF9" w:rsidRDefault="00D64EF9" w:rsidP="000401EA">
      <w:pPr>
        <w:rPr>
          <w:rFonts w:ascii="Times New Roman" w:hAnsi="Times New Roman" w:cs="Times New Roman"/>
          <w:b/>
          <w:sz w:val="24"/>
          <w:szCs w:val="24"/>
          <w:u w:val="single"/>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Platyhelminthes</w:t>
      </w:r>
      <w:proofErr w:type="spellEnd"/>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12. </w:t>
      </w:r>
      <w:r w:rsidR="009721E8">
        <w:rPr>
          <w:rFonts w:ascii="Times New Roman" w:hAnsi="Times New Roman" w:cs="Times New Roman"/>
          <w:sz w:val="24"/>
          <w:szCs w:val="24"/>
        </w:rPr>
        <w:t>Given the province or territory and their party, identify these Canadian Premiers, FTPE.</w:t>
      </w:r>
    </w:p>
    <w:p w:rsidR="009721E8" w:rsidRDefault="009721E8" w:rsidP="000401EA">
      <w:pPr>
        <w:rPr>
          <w:rFonts w:ascii="Times New Roman" w:hAnsi="Times New Roman" w:cs="Times New Roman"/>
          <w:sz w:val="24"/>
          <w:szCs w:val="24"/>
        </w:rPr>
      </w:pPr>
      <w:r>
        <w:rPr>
          <w:rFonts w:ascii="Times New Roman" w:hAnsi="Times New Roman" w:cs="Times New Roman"/>
          <w:sz w:val="24"/>
          <w:szCs w:val="24"/>
        </w:rPr>
        <w:t>A. Newfoundland and Labrador, Progressive Conservative</w:t>
      </w:r>
    </w:p>
    <w:p w:rsidR="009721E8" w:rsidRDefault="009721E8" w:rsidP="000401EA">
      <w:pPr>
        <w:rPr>
          <w:rFonts w:ascii="Times New Roman" w:hAnsi="Times New Roman" w:cs="Times New Roman"/>
          <w:b/>
          <w:sz w:val="24"/>
          <w:szCs w:val="24"/>
          <w:u w:val="single"/>
        </w:rPr>
      </w:pPr>
      <w:r>
        <w:rPr>
          <w:rFonts w:ascii="Times New Roman" w:hAnsi="Times New Roman" w:cs="Times New Roman"/>
          <w:sz w:val="24"/>
          <w:szCs w:val="24"/>
        </w:rPr>
        <w:lastRenderedPageBreak/>
        <w:tab/>
      </w:r>
      <w:r w:rsidRPr="009721E8">
        <w:rPr>
          <w:rFonts w:ascii="Times New Roman" w:hAnsi="Times New Roman" w:cs="Times New Roman"/>
          <w:sz w:val="24"/>
          <w:szCs w:val="24"/>
        </w:rPr>
        <w:t>Kathy</w:t>
      </w:r>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Dunderdale</w:t>
      </w:r>
      <w:proofErr w:type="spellEnd"/>
    </w:p>
    <w:p w:rsidR="009721E8" w:rsidRDefault="009721E8" w:rsidP="000401EA">
      <w:pPr>
        <w:rPr>
          <w:rFonts w:ascii="Times New Roman" w:hAnsi="Times New Roman" w:cs="Times New Roman"/>
          <w:sz w:val="24"/>
          <w:szCs w:val="24"/>
        </w:rPr>
      </w:pPr>
      <w:r>
        <w:rPr>
          <w:rFonts w:ascii="Times New Roman" w:hAnsi="Times New Roman" w:cs="Times New Roman"/>
          <w:sz w:val="24"/>
          <w:szCs w:val="24"/>
        </w:rPr>
        <w:t>B. Prince Edward Island, Liberal</w:t>
      </w:r>
    </w:p>
    <w:p w:rsidR="009721E8" w:rsidRDefault="009721E8" w:rsidP="000401EA">
      <w:pPr>
        <w:rPr>
          <w:rFonts w:ascii="Times New Roman" w:hAnsi="Times New Roman" w:cs="Times New Roman"/>
          <w:b/>
          <w:sz w:val="24"/>
          <w:szCs w:val="24"/>
          <w:u w:val="single"/>
        </w:rPr>
      </w:pPr>
      <w:r>
        <w:rPr>
          <w:rFonts w:ascii="Times New Roman" w:hAnsi="Times New Roman" w:cs="Times New Roman"/>
          <w:sz w:val="24"/>
          <w:szCs w:val="24"/>
        </w:rPr>
        <w:tab/>
        <w:t xml:space="preserve">Robert </w:t>
      </w:r>
      <w:proofErr w:type="spellStart"/>
      <w:r w:rsidRPr="009721E8">
        <w:rPr>
          <w:rFonts w:ascii="Times New Roman" w:hAnsi="Times New Roman" w:cs="Times New Roman"/>
          <w:b/>
          <w:sz w:val="24"/>
          <w:szCs w:val="24"/>
          <w:u w:val="single"/>
        </w:rPr>
        <w:t>Ghiz</w:t>
      </w:r>
      <w:proofErr w:type="spellEnd"/>
    </w:p>
    <w:p w:rsidR="009721E8" w:rsidRDefault="009721E8" w:rsidP="000401EA">
      <w:pPr>
        <w:rPr>
          <w:rFonts w:ascii="Times New Roman" w:hAnsi="Times New Roman" w:cs="Times New Roman"/>
          <w:sz w:val="24"/>
          <w:szCs w:val="24"/>
        </w:rPr>
      </w:pPr>
      <w:r>
        <w:rPr>
          <w:rFonts w:ascii="Times New Roman" w:hAnsi="Times New Roman" w:cs="Times New Roman"/>
          <w:sz w:val="24"/>
          <w:szCs w:val="24"/>
        </w:rPr>
        <w:t>C. Quebec, Liberal Party</w:t>
      </w:r>
    </w:p>
    <w:p w:rsidR="009721E8" w:rsidRPr="009721E8" w:rsidRDefault="009721E8" w:rsidP="000401EA">
      <w:pPr>
        <w:rPr>
          <w:rFonts w:ascii="Times New Roman" w:hAnsi="Times New Roman" w:cs="Times New Roman"/>
          <w:sz w:val="24"/>
          <w:szCs w:val="24"/>
        </w:rPr>
      </w:pPr>
      <w:r>
        <w:rPr>
          <w:rFonts w:ascii="Times New Roman" w:hAnsi="Times New Roman" w:cs="Times New Roman"/>
          <w:sz w:val="24"/>
          <w:szCs w:val="24"/>
        </w:rPr>
        <w:tab/>
        <w:t xml:space="preserve">Jean </w:t>
      </w:r>
      <w:r w:rsidRPr="009721E8">
        <w:rPr>
          <w:rFonts w:ascii="Times New Roman" w:hAnsi="Times New Roman" w:cs="Times New Roman"/>
          <w:b/>
          <w:sz w:val="24"/>
          <w:szCs w:val="24"/>
          <w:u w:val="single"/>
        </w:rPr>
        <w:t>Charest</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13. </w:t>
      </w:r>
      <w:r w:rsidR="00E850E1">
        <w:rPr>
          <w:rFonts w:ascii="Times New Roman" w:hAnsi="Times New Roman" w:cs="Times New Roman"/>
          <w:sz w:val="24"/>
          <w:szCs w:val="24"/>
        </w:rPr>
        <w:t xml:space="preserve">Good </w:t>
      </w:r>
      <w:proofErr w:type="spellStart"/>
      <w:r w:rsidR="00E850E1">
        <w:rPr>
          <w:rFonts w:ascii="Times New Roman" w:hAnsi="Times New Roman" w:cs="Times New Roman"/>
          <w:sz w:val="24"/>
          <w:szCs w:val="24"/>
        </w:rPr>
        <w:t>ol</w:t>
      </w:r>
      <w:proofErr w:type="spellEnd"/>
      <w:r w:rsidR="00E850E1">
        <w:rPr>
          <w:rFonts w:ascii="Times New Roman" w:hAnsi="Times New Roman" w:cs="Times New Roman"/>
          <w:sz w:val="24"/>
          <w:szCs w:val="24"/>
        </w:rPr>
        <w:t>’ symphonic pseudonyms. FTPE give the common name for these symphonies, given the composer and number.</w:t>
      </w:r>
    </w:p>
    <w:p w:rsidR="00E850E1" w:rsidRDefault="00E850E1" w:rsidP="000401EA">
      <w:pPr>
        <w:rPr>
          <w:rFonts w:ascii="Times New Roman" w:hAnsi="Times New Roman" w:cs="Times New Roman"/>
          <w:sz w:val="24"/>
          <w:szCs w:val="24"/>
        </w:rPr>
      </w:pPr>
      <w:r>
        <w:rPr>
          <w:rFonts w:ascii="Times New Roman" w:hAnsi="Times New Roman" w:cs="Times New Roman"/>
          <w:sz w:val="24"/>
          <w:szCs w:val="24"/>
        </w:rPr>
        <w:t>A. Symphony No. 2, Gustav Mahler</w:t>
      </w:r>
    </w:p>
    <w:p w:rsidR="00E850E1" w:rsidRDefault="00E850E1"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Resurrection</w:t>
      </w:r>
    </w:p>
    <w:p w:rsidR="00E850E1" w:rsidRDefault="00E850E1" w:rsidP="000401EA">
      <w:pPr>
        <w:rPr>
          <w:rFonts w:ascii="Times New Roman" w:hAnsi="Times New Roman" w:cs="Times New Roman"/>
          <w:sz w:val="24"/>
          <w:szCs w:val="24"/>
        </w:rPr>
      </w:pPr>
      <w:r>
        <w:rPr>
          <w:rFonts w:ascii="Times New Roman" w:hAnsi="Times New Roman" w:cs="Times New Roman"/>
          <w:sz w:val="24"/>
          <w:szCs w:val="24"/>
        </w:rPr>
        <w:t>B. Symphony No. 8, Jean Sibelius</w:t>
      </w:r>
    </w:p>
    <w:p w:rsidR="00E850E1" w:rsidRDefault="00E850E1"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Unfinished</w:t>
      </w:r>
    </w:p>
    <w:p w:rsidR="00E850E1" w:rsidRDefault="00E850E1" w:rsidP="000401EA">
      <w:pPr>
        <w:rPr>
          <w:rFonts w:ascii="Times New Roman" w:hAnsi="Times New Roman" w:cs="Times New Roman"/>
          <w:sz w:val="24"/>
          <w:szCs w:val="24"/>
        </w:rPr>
      </w:pPr>
      <w:r>
        <w:rPr>
          <w:rFonts w:ascii="Times New Roman" w:hAnsi="Times New Roman" w:cs="Times New Roman"/>
          <w:sz w:val="24"/>
          <w:szCs w:val="24"/>
        </w:rPr>
        <w:t>C. Symphony No. 3, Beethoven</w:t>
      </w:r>
    </w:p>
    <w:p w:rsidR="00E850E1" w:rsidRPr="00E850E1" w:rsidRDefault="00E850E1" w:rsidP="000401EA">
      <w:pPr>
        <w:rPr>
          <w:rFonts w:ascii="Times New Roman" w:hAnsi="Times New Roman" w:cs="Times New Roman"/>
          <w:b/>
          <w:sz w:val="24"/>
          <w:szCs w:val="24"/>
          <w:u w:val="single"/>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Eroica</w:t>
      </w:r>
      <w:proofErr w:type="spellEnd"/>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14. </w:t>
      </w:r>
      <w:r w:rsidR="00E850E1">
        <w:rPr>
          <w:rFonts w:ascii="Times New Roman" w:hAnsi="Times New Roman" w:cs="Times New Roman"/>
          <w:sz w:val="24"/>
          <w:szCs w:val="24"/>
        </w:rPr>
        <w:t>Boom! Identify these thunder deities from their descriptions, FTPE.</w:t>
      </w:r>
    </w:p>
    <w:p w:rsidR="00E850E1" w:rsidRDefault="00E850E1" w:rsidP="000401EA">
      <w:pPr>
        <w:rPr>
          <w:rFonts w:ascii="Times New Roman" w:hAnsi="Times New Roman" w:cs="Times New Roman"/>
          <w:sz w:val="24"/>
          <w:szCs w:val="24"/>
        </w:rPr>
      </w:pPr>
      <w:r>
        <w:rPr>
          <w:rFonts w:ascii="Times New Roman" w:hAnsi="Times New Roman" w:cs="Times New Roman"/>
          <w:sz w:val="24"/>
          <w:szCs w:val="24"/>
        </w:rPr>
        <w:t>A. This Slavic thunder god had a copper beard, drove a chariot pulled by a goat, and wa</w:t>
      </w:r>
      <w:r w:rsidR="00A549C1">
        <w:rPr>
          <w:rFonts w:ascii="Times New Roman" w:hAnsi="Times New Roman" w:cs="Times New Roman"/>
          <w:sz w:val="24"/>
          <w:szCs w:val="24"/>
        </w:rPr>
        <w:t xml:space="preserve">s associated with thunder, </w:t>
      </w:r>
      <w:proofErr w:type="spellStart"/>
      <w:r w:rsidR="00A549C1">
        <w:rPr>
          <w:rFonts w:ascii="Times New Roman" w:hAnsi="Times New Roman" w:cs="Times New Roman"/>
          <w:sz w:val="24"/>
          <w:szCs w:val="24"/>
        </w:rPr>
        <w:t>ligh</w:t>
      </w:r>
      <w:r>
        <w:rPr>
          <w:rFonts w:ascii="Times New Roman" w:hAnsi="Times New Roman" w:cs="Times New Roman"/>
          <w:sz w:val="24"/>
          <w:szCs w:val="24"/>
        </w:rPr>
        <w:t>ening</w:t>
      </w:r>
      <w:proofErr w:type="spellEnd"/>
      <w:r>
        <w:rPr>
          <w:rFonts w:ascii="Times New Roman" w:hAnsi="Times New Roman" w:cs="Times New Roman"/>
          <w:sz w:val="24"/>
          <w:szCs w:val="24"/>
        </w:rPr>
        <w:t>, fire, mountains, oak, iris, eagle, horses, carts, weapons, and stone.</w:t>
      </w:r>
    </w:p>
    <w:p w:rsidR="00E850E1" w:rsidRDefault="00E850E1" w:rsidP="000401E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Perun</w:t>
      </w:r>
      <w:proofErr w:type="spellEnd"/>
      <w:r>
        <w:rPr>
          <w:rFonts w:ascii="Times New Roman" w:hAnsi="Times New Roman" w:cs="Times New Roman"/>
          <w:sz w:val="24"/>
          <w:szCs w:val="24"/>
        </w:rPr>
        <w:t xml:space="preserve"> (prompt on </w:t>
      </w:r>
      <w:proofErr w:type="spellStart"/>
      <w:r>
        <w:rPr>
          <w:rFonts w:ascii="Times New Roman" w:hAnsi="Times New Roman" w:cs="Times New Roman"/>
          <w:sz w:val="24"/>
          <w:szCs w:val="24"/>
        </w:rPr>
        <w:t>Perkunas</w:t>
      </w:r>
      <w:proofErr w:type="spellEnd"/>
      <w:r>
        <w:rPr>
          <w:rFonts w:ascii="Times New Roman" w:hAnsi="Times New Roman" w:cs="Times New Roman"/>
          <w:sz w:val="24"/>
          <w:szCs w:val="24"/>
        </w:rPr>
        <w:t>)</w:t>
      </w:r>
    </w:p>
    <w:p w:rsidR="00E850E1" w:rsidRDefault="00E850E1" w:rsidP="000401EA">
      <w:pPr>
        <w:rPr>
          <w:rFonts w:ascii="Times New Roman" w:hAnsi="Times New Roman" w:cs="Times New Roman"/>
          <w:sz w:val="24"/>
          <w:szCs w:val="24"/>
        </w:rPr>
      </w:pPr>
      <w:r>
        <w:rPr>
          <w:rFonts w:ascii="Times New Roman" w:hAnsi="Times New Roman" w:cs="Times New Roman"/>
          <w:sz w:val="24"/>
          <w:szCs w:val="24"/>
        </w:rPr>
        <w:t xml:space="preserve">B. In Maya mythology, this god had four aspects corresponding to the four directions and </w:t>
      </w:r>
      <w:r w:rsidR="00A549C1">
        <w:rPr>
          <w:rFonts w:ascii="Times New Roman" w:hAnsi="Times New Roman" w:cs="Times New Roman"/>
          <w:sz w:val="24"/>
          <w:szCs w:val="24"/>
        </w:rPr>
        <w:t>their respective colours, and he would strike the clouds with his lightning axe to create rain and storms.</w:t>
      </w:r>
    </w:p>
    <w:p w:rsidR="00A549C1" w:rsidRDefault="00A549C1" w:rsidP="000401EA">
      <w:pPr>
        <w:rPr>
          <w:rFonts w:ascii="Times New Roman" w:hAnsi="Times New Roman" w:cs="Times New Roman"/>
          <w:b/>
          <w:sz w:val="24"/>
          <w:szCs w:val="24"/>
          <w:u w:val="single"/>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Chaac</w:t>
      </w:r>
      <w:proofErr w:type="spellEnd"/>
    </w:p>
    <w:p w:rsidR="00A549C1" w:rsidRDefault="00A549C1" w:rsidP="000401EA">
      <w:p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Shango</w:t>
      </w:r>
      <w:proofErr w:type="spellEnd"/>
      <w:r>
        <w:rPr>
          <w:rFonts w:ascii="Times New Roman" w:hAnsi="Times New Roman" w:cs="Times New Roman"/>
          <w:sz w:val="24"/>
          <w:szCs w:val="24"/>
        </w:rPr>
        <w:t xml:space="preserve"> is the thunder and lightning ‘</w:t>
      </w:r>
      <w:proofErr w:type="spellStart"/>
      <w:r>
        <w:rPr>
          <w:rFonts w:ascii="Times New Roman" w:hAnsi="Times New Roman" w:cs="Times New Roman"/>
          <w:sz w:val="24"/>
          <w:szCs w:val="24"/>
        </w:rPr>
        <w:t>orisha</w:t>
      </w:r>
      <w:proofErr w:type="spellEnd"/>
      <w:r>
        <w:rPr>
          <w:rFonts w:ascii="Times New Roman" w:hAnsi="Times New Roman" w:cs="Times New Roman"/>
          <w:sz w:val="24"/>
          <w:szCs w:val="24"/>
        </w:rPr>
        <w:t>’ of this culture, who was allegedly the third king of this people’s ancestral Oyo kingdom.</w:t>
      </w:r>
    </w:p>
    <w:p w:rsidR="00A549C1" w:rsidRPr="00A549C1" w:rsidRDefault="00A549C1" w:rsidP="000401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Yoruba</w:t>
      </w:r>
      <w:r>
        <w:rPr>
          <w:rFonts w:ascii="Times New Roman" w:hAnsi="Times New Roman" w:cs="Times New Roman"/>
          <w:sz w:val="24"/>
          <w:szCs w:val="24"/>
        </w:rPr>
        <w:t xml:space="preserve"> </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15. </w:t>
      </w:r>
      <w:r w:rsidR="00A549C1">
        <w:rPr>
          <w:rFonts w:ascii="Times New Roman" w:hAnsi="Times New Roman" w:cs="Times New Roman"/>
          <w:sz w:val="24"/>
          <w:szCs w:val="24"/>
        </w:rPr>
        <w:t xml:space="preserve">Ever heard of mathematical sociology? Well, it is apparently the expression of sociological theory in formal terms, such as by constructing a mathematical model to derive implications of a </w:t>
      </w:r>
      <w:r w:rsidR="00A549C1">
        <w:rPr>
          <w:rFonts w:ascii="Times New Roman" w:hAnsi="Times New Roman" w:cs="Times New Roman"/>
          <w:sz w:val="24"/>
          <w:szCs w:val="24"/>
        </w:rPr>
        <w:lastRenderedPageBreak/>
        <w:t>theory that would otherwise be impossible to deduce intuitively. Answer some questions about terms related to it, FTPE.</w:t>
      </w:r>
    </w:p>
    <w:p w:rsidR="00A549C1" w:rsidRDefault="00A549C1" w:rsidP="000401EA">
      <w:pPr>
        <w:rPr>
          <w:rFonts w:ascii="Times New Roman" w:hAnsi="Times New Roman" w:cs="Times New Roman"/>
          <w:sz w:val="24"/>
          <w:szCs w:val="24"/>
        </w:rPr>
      </w:pPr>
      <w:r>
        <w:rPr>
          <w:rFonts w:ascii="Times New Roman" w:hAnsi="Times New Roman" w:cs="Times New Roman"/>
          <w:sz w:val="24"/>
          <w:szCs w:val="24"/>
        </w:rPr>
        <w:t xml:space="preserve">A. Analysis of these types of structures are perhaps the best-known contribution of mathematical sociology to social science, which deals with nodes connected by one or more specific types of interdependency, and may be best exemplified by such websites as that developed by Mark </w:t>
      </w:r>
      <w:proofErr w:type="spellStart"/>
      <w:r>
        <w:rPr>
          <w:rFonts w:ascii="Times New Roman" w:hAnsi="Times New Roman" w:cs="Times New Roman"/>
          <w:sz w:val="24"/>
          <w:szCs w:val="24"/>
        </w:rPr>
        <w:t>Zuckerburg</w:t>
      </w:r>
      <w:proofErr w:type="spellEnd"/>
      <w:r>
        <w:rPr>
          <w:rFonts w:ascii="Times New Roman" w:hAnsi="Times New Roman" w:cs="Times New Roman"/>
          <w:sz w:val="24"/>
          <w:szCs w:val="24"/>
        </w:rPr>
        <w:t>.</w:t>
      </w:r>
    </w:p>
    <w:p w:rsidR="00A549C1" w:rsidRDefault="00A549C1"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Social Networks</w:t>
      </w:r>
    </w:p>
    <w:p w:rsidR="008E50E9" w:rsidRDefault="00A549C1" w:rsidP="000401EA">
      <w:pPr>
        <w:rPr>
          <w:rFonts w:ascii="Times New Roman" w:hAnsi="Times New Roman" w:cs="Times New Roman"/>
          <w:sz w:val="24"/>
          <w:szCs w:val="24"/>
        </w:rPr>
      </w:pPr>
      <w:r>
        <w:rPr>
          <w:rFonts w:ascii="Times New Roman" w:hAnsi="Times New Roman" w:cs="Times New Roman"/>
          <w:sz w:val="24"/>
          <w:szCs w:val="24"/>
        </w:rPr>
        <w:t xml:space="preserve">B. </w:t>
      </w:r>
      <w:r w:rsidR="008E50E9">
        <w:rPr>
          <w:rFonts w:ascii="Times New Roman" w:hAnsi="Times New Roman" w:cs="Times New Roman"/>
          <w:sz w:val="24"/>
          <w:szCs w:val="24"/>
        </w:rPr>
        <w:t>This term refers to the property of nodes in relation to acquaintanceship, such as in the expression “if A is linked to both B and C, then there is a greater than chance probability that B and C are linked to each other”.</w:t>
      </w:r>
    </w:p>
    <w:p w:rsidR="008E50E9" w:rsidRDefault="008E50E9"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Connectivity</w:t>
      </w:r>
    </w:p>
    <w:p w:rsidR="008E50E9" w:rsidRDefault="008E50E9" w:rsidP="000401EA">
      <w:pPr>
        <w:rPr>
          <w:rFonts w:ascii="Times New Roman" w:hAnsi="Times New Roman" w:cs="Times New Roman"/>
          <w:sz w:val="24"/>
          <w:szCs w:val="24"/>
        </w:rPr>
      </w:pPr>
      <w:r>
        <w:rPr>
          <w:rFonts w:ascii="Times New Roman" w:hAnsi="Times New Roman" w:cs="Times New Roman"/>
          <w:sz w:val="24"/>
          <w:szCs w:val="24"/>
        </w:rPr>
        <w:t>C. In order to account for animosity in connectivity, mathematical sociology makes use of this type of mathematical study of abstract representations of networks of points and lines from a certain collection.</w:t>
      </w:r>
    </w:p>
    <w:p w:rsidR="008E50E9" w:rsidRPr="008E50E9" w:rsidRDefault="008E50E9"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Graph Theory</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16. </w:t>
      </w:r>
      <w:r w:rsidR="00557BF0">
        <w:rPr>
          <w:rFonts w:ascii="Times New Roman" w:hAnsi="Times New Roman" w:cs="Times New Roman"/>
          <w:sz w:val="24"/>
          <w:szCs w:val="24"/>
        </w:rPr>
        <w:t>FTPE, given some</w:t>
      </w:r>
      <w:r w:rsidR="008E50E9">
        <w:rPr>
          <w:rFonts w:ascii="Times New Roman" w:hAnsi="Times New Roman" w:cs="Times New Roman"/>
          <w:sz w:val="24"/>
          <w:szCs w:val="24"/>
        </w:rPr>
        <w:t xml:space="preserve"> video game console</w:t>
      </w:r>
      <w:r w:rsidR="00557BF0">
        <w:rPr>
          <w:rFonts w:ascii="Times New Roman" w:hAnsi="Times New Roman" w:cs="Times New Roman"/>
          <w:sz w:val="24"/>
          <w:szCs w:val="24"/>
        </w:rPr>
        <w:t>s</w:t>
      </w:r>
      <w:r w:rsidR="008E50E9">
        <w:rPr>
          <w:rFonts w:ascii="Times New Roman" w:hAnsi="Times New Roman" w:cs="Times New Roman"/>
          <w:sz w:val="24"/>
          <w:szCs w:val="24"/>
        </w:rPr>
        <w:t>, ide</w:t>
      </w:r>
      <w:r w:rsidR="00557BF0">
        <w:rPr>
          <w:rFonts w:ascii="Times New Roman" w:hAnsi="Times New Roman" w:cs="Times New Roman"/>
          <w:sz w:val="24"/>
          <w:szCs w:val="24"/>
        </w:rPr>
        <w:t>ntify the generation to which they belong</w:t>
      </w:r>
      <w:r w:rsidR="008E50E9">
        <w:rPr>
          <w:rFonts w:ascii="Times New Roman" w:hAnsi="Times New Roman" w:cs="Times New Roman"/>
          <w:sz w:val="24"/>
          <w:szCs w:val="24"/>
        </w:rPr>
        <w:t>.</w:t>
      </w:r>
      <w:r w:rsidR="006230E8">
        <w:rPr>
          <w:rFonts w:ascii="Times New Roman" w:hAnsi="Times New Roman" w:cs="Times New Roman"/>
          <w:sz w:val="24"/>
          <w:szCs w:val="24"/>
        </w:rPr>
        <w:t xml:space="preserve"> </w:t>
      </w:r>
    </w:p>
    <w:p w:rsidR="008E50E9" w:rsidRDefault="008E50E9" w:rsidP="000401EA">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557BF0">
        <w:rPr>
          <w:rFonts w:ascii="Times New Roman" w:hAnsi="Times New Roman" w:cs="Times New Roman"/>
          <w:sz w:val="24"/>
          <w:szCs w:val="24"/>
        </w:rPr>
        <w:t>Intellivision</w:t>
      </w:r>
      <w:proofErr w:type="spellEnd"/>
      <w:r w:rsidR="00557BF0">
        <w:rPr>
          <w:rFonts w:ascii="Times New Roman" w:hAnsi="Times New Roman" w:cs="Times New Roman"/>
          <w:sz w:val="24"/>
          <w:szCs w:val="24"/>
        </w:rPr>
        <w:t>, Odyssey 2</w:t>
      </w:r>
    </w:p>
    <w:p w:rsidR="00557BF0" w:rsidRDefault="00557BF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2</w:t>
      </w:r>
      <w:r w:rsidRPr="00557BF0">
        <w:rPr>
          <w:rFonts w:ascii="Times New Roman" w:hAnsi="Times New Roman" w:cs="Times New Roman"/>
          <w:b/>
          <w:sz w:val="24"/>
          <w:szCs w:val="24"/>
          <w:u w:val="single"/>
          <w:vertAlign w:val="superscript"/>
        </w:rPr>
        <w:t>nd</w:t>
      </w:r>
    </w:p>
    <w:p w:rsidR="00557BF0" w:rsidRDefault="00557BF0" w:rsidP="000401EA">
      <w:pPr>
        <w:rPr>
          <w:rFonts w:ascii="Times New Roman" w:hAnsi="Times New Roman" w:cs="Times New Roman"/>
          <w:sz w:val="24"/>
          <w:szCs w:val="24"/>
        </w:rPr>
      </w:pPr>
      <w:r>
        <w:rPr>
          <w:rFonts w:ascii="Times New Roman" w:hAnsi="Times New Roman" w:cs="Times New Roman"/>
          <w:sz w:val="24"/>
          <w:szCs w:val="24"/>
        </w:rPr>
        <w:t>B. Atari Jaguar, Game Boy Color, Amiga CD32</w:t>
      </w:r>
    </w:p>
    <w:p w:rsidR="00557BF0" w:rsidRDefault="00557BF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5</w:t>
      </w:r>
      <w:r w:rsidRPr="00557BF0">
        <w:rPr>
          <w:rFonts w:ascii="Times New Roman" w:hAnsi="Times New Roman" w:cs="Times New Roman"/>
          <w:b/>
          <w:sz w:val="24"/>
          <w:szCs w:val="24"/>
          <w:u w:val="single"/>
          <w:vertAlign w:val="superscript"/>
        </w:rPr>
        <w:t>th</w:t>
      </w:r>
    </w:p>
    <w:p w:rsidR="00557BF0" w:rsidRDefault="00557BF0" w:rsidP="000401EA">
      <w:pPr>
        <w:rPr>
          <w:rFonts w:ascii="Times New Roman" w:hAnsi="Times New Roman" w:cs="Times New Roman"/>
          <w:sz w:val="24"/>
          <w:szCs w:val="24"/>
        </w:rPr>
      </w:pPr>
      <w:r>
        <w:rPr>
          <w:rFonts w:ascii="Times New Roman" w:hAnsi="Times New Roman" w:cs="Times New Roman"/>
          <w:sz w:val="24"/>
          <w:szCs w:val="24"/>
        </w:rPr>
        <w:t>C. Atari 7800, Epoch Cassette Vision, Sega Master System</w:t>
      </w:r>
    </w:p>
    <w:p w:rsidR="00557BF0" w:rsidRPr="00557BF0" w:rsidRDefault="00557BF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3</w:t>
      </w:r>
      <w:r w:rsidRPr="00557BF0">
        <w:rPr>
          <w:rFonts w:ascii="Times New Roman" w:hAnsi="Times New Roman" w:cs="Times New Roman"/>
          <w:b/>
          <w:sz w:val="24"/>
          <w:szCs w:val="24"/>
          <w:u w:val="single"/>
          <w:vertAlign w:val="superscript"/>
        </w:rPr>
        <w:t>rd</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17. </w:t>
      </w:r>
      <w:r w:rsidR="00557BF0">
        <w:rPr>
          <w:rFonts w:ascii="Times New Roman" w:hAnsi="Times New Roman" w:cs="Times New Roman"/>
          <w:sz w:val="24"/>
          <w:szCs w:val="24"/>
        </w:rPr>
        <w:t>FTPE, identify these countries whose economies are failing worse than that of the US in 2008.</w:t>
      </w:r>
    </w:p>
    <w:p w:rsidR="00557BF0" w:rsidRDefault="00557BF0" w:rsidP="000401EA">
      <w:pPr>
        <w:rPr>
          <w:rFonts w:ascii="Times New Roman" w:hAnsi="Times New Roman" w:cs="Times New Roman"/>
          <w:sz w:val="24"/>
          <w:szCs w:val="24"/>
        </w:rPr>
      </w:pPr>
      <w:r>
        <w:rPr>
          <w:rFonts w:ascii="Times New Roman" w:hAnsi="Times New Roman" w:cs="Times New Roman"/>
          <w:sz w:val="24"/>
          <w:szCs w:val="24"/>
        </w:rPr>
        <w:t>A. Starting during the first weeks of 2010, this European nation’s financial crisis has been blamed domestically by over-expenditure and investment bubbles caused by the republican governments since the Carnation Revolution.</w:t>
      </w:r>
    </w:p>
    <w:p w:rsidR="00557BF0" w:rsidRDefault="00557BF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Portugal</w:t>
      </w:r>
    </w:p>
    <w:p w:rsidR="00557BF0" w:rsidRDefault="00557BF0" w:rsidP="000401EA">
      <w:pPr>
        <w:rPr>
          <w:rFonts w:ascii="Times New Roman" w:hAnsi="Times New Roman" w:cs="Times New Roman"/>
          <w:sz w:val="24"/>
          <w:szCs w:val="24"/>
        </w:rPr>
      </w:pPr>
      <w:r>
        <w:rPr>
          <w:rFonts w:ascii="Times New Roman" w:hAnsi="Times New Roman" w:cs="Times New Roman"/>
          <w:sz w:val="24"/>
          <w:szCs w:val="24"/>
        </w:rPr>
        <w:lastRenderedPageBreak/>
        <w:t xml:space="preserve">B. In April 2010, </w:t>
      </w:r>
      <w:proofErr w:type="gramStart"/>
      <w:r>
        <w:rPr>
          <w:rFonts w:ascii="Times New Roman" w:hAnsi="Times New Roman" w:cs="Times New Roman"/>
          <w:sz w:val="24"/>
          <w:szCs w:val="24"/>
        </w:rPr>
        <w:t>Standard</w:t>
      </w:r>
      <w:proofErr w:type="gramEnd"/>
      <w:r>
        <w:rPr>
          <w:rFonts w:ascii="Times New Roman" w:hAnsi="Times New Roman" w:cs="Times New Roman"/>
          <w:sz w:val="24"/>
          <w:szCs w:val="24"/>
        </w:rPr>
        <w:t xml:space="preserve"> and Poor decreased this country’s debt rating to a BB+ junk status, and since then, austerity measures imposed by the leading PASOK party have been insufficient, and have sparked mass demonstrations during the summer of 2011.</w:t>
      </w:r>
    </w:p>
    <w:p w:rsidR="00557BF0" w:rsidRDefault="00557BF0"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Greece</w:t>
      </w:r>
    </w:p>
    <w:p w:rsidR="00557BF0" w:rsidRDefault="00557BF0" w:rsidP="000401EA">
      <w:pPr>
        <w:rPr>
          <w:rFonts w:ascii="Times New Roman" w:hAnsi="Times New Roman" w:cs="Times New Roman"/>
          <w:sz w:val="24"/>
          <w:szCs w:val="24"/>
        </w:rPr>
      </w:pPr>
      <w:r>
        <w:rPr>
          <w:rFonts w:ascii="Times New Roman" w:hAnsi="Times New Roman" w:cs="Times New Roman"/>
          <w:sz w:val="24"/>
          <w:szCs w:val="24"/>
        </w:rPr>
        <w:t xml:space="preserve">C. Following the Lancaster House Agreement in 1979, this nation’s GDP saw annual increases of up to 20%, the highest on its continent; however, since the 1980’s </w:t>
      </w:r>
      <w:r w:rsidR="008C30A9">
        <w:rPr>
          <w:rFonts w:ascii="Times New Roman" w:hAnsi="Times New Roman" w:cs="Times New Roman"/>
          <w:sz w:val="24"/>
          <w:szCs w:val="24"/>
        </w:rPr>
        <w:t xml:space="preserve">this figure has plummeted due to policies such as Operation </w:t>
      </w:r>
      <w:proofErr w:type="spellStart"/>
      <w:r w:rsidR="008C30A9">
        <w:rPr>
          <w:rFonts w:ascii="Times New Roman" w:hAnsi="Times New Roman" w:cs="Times New Roman"/>
          <w:sz w:val="24"/>
          <w:szCs w:val="24"/>
        </w:rPr>
        <w:t>Murambatsvina</w:t>
      </w:r>
      <w:proofErr w:type="spellEnd"/>
      <w:r w:rsidR="008C30A9">
        <w:rPr>
          <w:rFonts w:ascii="Times New Roman" w:hAnsi="Times New Roman" w:cs="Times New Roman"/>
          <w:sz w:val="24"/>
          <w:szCs w:val="24"/>
        </w:rPr>
        <w:t>, GDP growth is at -5.7%, and unemployment is at 94%.</w:t>
      </w:r>
    </w:p>
    <w:p w:rsidR="008C30A9" w:rsidRPr="008C30A9" w:rsidRDefault="008C30A9"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Zimbabwe</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18. </w:t>
      </w:r>
      <w:r w:rsidR="00961BCD">
        <w:rPr>
          <w:rFonts w:ascii="Times New Roman" w:hAnsi="Times New Roman" w:cs="Times New Roman"/>
          <w:sz w:val="24"/>
          <w:szCs w:val="24"/>
        </w:rPr>
        <w:t>Everyone loves Nunavut! So let’s answer some questions about its illustrious history, FTPE.</w:t>
      </w:r>
    </w:p>
    <w:p w:rsidR="00961BCD" w:rsidRDefault="00961BCD" w:rsidP="000401EA">
      <w:pPr>
        <w:rPr>
          <w:rFonts w:ascii="Times New Roman" w:hAnsi="Times New Roman" w:cs="Times New Roman"/>
          <w:sz w:val="24"/>
          <w:szCs w:val="24"/>
        </w:rPr>
      </w:pPr>
      <w:r>
        <w:rPr>
          <w:rFonts w:ascii="Times New Roman" w:hAnsi="Times New Roman" w:cs="Times New Roman"/>
          <w:sz w:val="24"/>
          <w:szCs w:val="24"/>
        </w:rPr>
        <w:t xml:space="preserve">A. Many historians believe that the Norse </w:t>
      </w:r>
      <w:proofErr w:type="spellStart"/>
      <w:r>
        <w:rPr>
          <w:rFonts w:ascii="Times New Roman" w:hAnsi="Times New Roman" w:cs="Times New Roman"/>
          <w:sz w:val="24"/>
          <w:szCs w:val="24"/>
        </w:rPr>
        <w:t>placename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Helluland</w:t>
      </w:r>
      <w:proofErr w:type="spellEnd"/>
      <w:r>
        <w:rPr>
          <w:rFonts w:ascii="Times New Roman" w:hAnsi="Times New Roman" w:cs="Times New Roman"/>
          <w:sz w:val="24"/>
          <w:szCs w:val="24"/>
        </w:rPr>
        <w:t xml:space="preserve">, or ‘land of flat stones’, from various Norse sagas may correspond with this island belonging to Nunavut, home to such towns as Pond Inlet and </w:t>
      </w:r>
      <w:proofErr w:type="spellStart"/>
      <w:r>
        <w:rPr>
          <w:rFonts w:ascii="Times New Roman" w:hAnsi="Times New Roman" w:cs="Times New Roman"/>
          <w:sz w:val="24"/>
          <w:szCs w:val="24"/>
        </w:rPr>
        <w:t>Pangnirtung</w:t>
      </w:r>
      <w:proofErr w:type="spellEnd"/>
      <w:r>
        <w:rPr>
          <w:rFonts w:ascii="Times New Roman" w:hAnsi="Times New Roman" w:cs="Times New Roman"/>
          <w:sz w:val="24"/>
          <w:szCs w:val="24"/>
        </w:rPr>
        <w:t>.</w:t>
      </w:r>
    </w:p>
    <w:p w:rsidR="00961BCD" w:rsidRDefault="00961BCD"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Baffin Island</w:t>
      </w:r>
    </w:p>
    <w:p w:rsidR="00961BCD" w:rsidRDefault="00961BCD" w:rsidP="000401EA">
      <w:pPr>
        <w:rPr>
          <w:rFonts w:ascii="Times New Roman" w:hAnsi="Times New Roman" w:cs="Times New Roman"/>
          <w:sz w:val="24"/>
          <w:szCs w:val="24"/>
        </w:rPr>
      </w:pPr>
      <w:r>
        <w:rPr>
          <w:rFonts w:ascii="Times New Roman" w:hAnsi="Times New Roman" w:cs="Times New Roman"/>
          <w:sz w:val="24"/>
          <w:szCs w:val="24"/>
        </w:rPr>
        <w:t>B. The capital of Nunavut, now known as Iqaluit, was formerly founded in 1942 under this name, which was in honour of an English explorer who thought he had discovered gold ore at this site.</w:t>
      </w:r>
    </w:p>
    <w:p w:rsidR="00961BCD" w:rsidRDefault="00961BCD"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Frobisher Bay</w:t>
      </w:r>
    </w:p>
    <w:p w:rsidR="00961BCD" w:rsidRDefault="00961BCD" w:rsidP="000401EA">
      <w:pPr>
        <w:rPr>
          <w:rFonts w:ascii="Times New Roman" w:hAnsi="Times New Roman" w:cs="Times New Roman"/>
          <w:sz w:val="24"/>
          <w:szCs w:val="24"/>
        </w:rPr>
      </w:pPr>
      <w:r>
        <w:rPr>
          <w:rFonts w:ascii="Times New Roman" w:hAnsi="Times New Roman" w:cs="Times New Roman"/>
          <w:sz w:val="24"/>
          <w:szCs w:val="24"/>
        </w:rPr>
        <w:t xml:space="preserve">C. From 1999 to 2008, this Liberal from </w:t>
      </w:r>
      <w:proofErr w:type="spellStart"/>
      <w:r>
        <w:rPr>
          <w:rFonts w:ascii="Times New Roman" w:hAnsi="Times New Roman" w:cs="Times New Roman"/>
          <w:sz w:val="24"/>
          <w:szCs w:val="24"/>
        </w:rPr>
        <w:t>Pangnirtung</w:t>
      </w:r>
      <w:proofErr w:type="spellEnd"/>
      <w:r>
        <w:rPr>
          <w:rFonts w:ascii="Times New Roman" w:hAnsi="Times New Roman" w:cs="Times New Roman"/>
          <w:sz w:val="24"/>
          <w:szCs w:val="24"/>
        </w:rPr>
        <w:t xml:space="preserve"> served as the first Premier of Nunavut, and is currently the </w:t>
      </w:r>
      <w:r w:rsidR="005C4EFA">
        <w:rPr>
          <w:rFonts w:ascii="Times New Roman" w:hAnsi="Times New Roman" w:cs="Times New Roman"/>
          <w:sz w:val="24"/>
          <w:szCs w:val="24"/>
        </w:rPr>
        <w:t>only multi-term Premier to serve in a Canadian territory.</w:t>
      </w:r>
    </w:p>
    <w:p w:rsidR="005C4EFA" w:rsidRPr="005C4EFA" w:rsidRDefault="005C4EFA"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 xml:space="preserve">Paul </w:t>
      </w:r>
      <w:proofErr w:type="spellStart"/>
      <w:r>
        <w:rPr>
          <w:rFonts w:ascii="Times New Roman" w:hAnsi="Times New Roman" w:cs="Times New Roman"/>
          <w:b/>
          <w:sz w:val="24"/>
          <w:szCs w:val="24"/>
          <w:u w:val="single"/>
        </w:rPr>
        <w:t>Okalik</w:t>
      </w:r>
      <w:proofErr w:type="spellEnd"/>
    </w:p>
    <w:p w:rsidR="005C4EF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19. </w:t>
      </w:r>
      <w:r w:rsidR="005C4EFA">
        <w:rPr>
          <w:rFonts w:ascii="Times New Roman" w:hAnsi="Times New Roman" w:cs="Times New Roman"/>
          <w:sz w:val="24"/>
          <w:szCs w:val="24"/>
        </w:rPr>
        <w:t xml:space="preserve">An algorithm that sorts elements of a list into a certain order </w:t>
      </w:r>
      <w:proofErr w:type="gramStart"/>
      <w:r w:rsidR="005C4EFA">
        <w:rPr>
          <w:rFonts w:ascii="Times New Roman" w:hAnsi="Times New Roman" w:cs="Times New Roman"/>
          <w:sz w:val="24"/>
          <w:szCs w:val="24"/>
        </w:rPr>
        <w:t>are</w:t>
      </w:r>
      <w:proofErr w:type="gramEnd"/>
      <w:r w:rsidR="005C4EFA">
        <w:rPr>
          <w:rFonts w:ascii="Times New Roman" w:hAnsi="Times New Roman" w:cs="Times New Roman"/>
          <w:sz w:val="24"/>
          <w:szCs w:val="24"/>
        </w:rPr>
        <w:t xml:space="preserve"> known as sorting algorithms…surprise surprise! Identify some, FTPE.</w:t>
      </w:r>
    </w:p>
    <w:p w:rsidR="000401EA" w:rsidRDefault="005C4EFA" w:rsidP="000401EA">
      <w:pPr>
        <w:rPr>
          <w:rFonts w:ascii="Times New Roman" w:hAnsi="Times New Roman" w:cs="Times New Roman"/>
          <w:sz w:val="24"/>
          <w:szCs w:val="24"/>
        </w:rPr>
      </w:pPr>
      <w:r>
        <w:rPr>
          <w:rFonts w:ascii="Times New Roman" w:hAnsi="Times New Roman" w:cs="Times New Roman"/>
          <w:sz w:val="24"/>
          <w:szCs w:val="24"/>
        </w:rPr>
        <w:t xml:space="preserve">A. This comparison sort, also known as ‘partition-exchange sort’, has a best case performance of big </w:t>
      </w:r>
      <w:proofErr w:type="gramStart"/>
      <w:r>
        <w:rPr>
          <w:rFonts w:ascii="Times New Roman" w:hAnsi="Times New Roman" w:cs="Times New Roman"/>
          <w:sz w:val="24"/>
          <w:szCs w:val="24"/>
        </w:rPr>
        <w:t>O(</w:t>
      </w:r>
      <w:proofErr w:type="gramEnd"/>
      <w:r w:rsidRPr="005C4EFA">
        <w:rPr>
          <w:rFonts w:ascii="Times New Roman" w:hAnsi="Times New Roman" w:cs="Times New Roman"/>
          <w:i/>
          <w:sz w:val="24"/>
          <w:szCs w:val="24"/>
        </w:rPr>
        <w:t>n</w:t>
      </w:r>
      <w:r>
        <w:rPr>
          <w:rFonts w:ascii="Times New Roman" w:hAnsi="Times New Roman" w:cs="Times New Roman"/>
          <w:sz w:val="24"/>
          <w:szCs w:val="24"/>
        </w:rPr>
        <w:t xml:space="preserve"> log </w:t>
      </w:r>
      <w:r w:rsidRPr="005C4EFA">
        <w:rPr>
          <w:rFonts w:ascii="Times New Roman" w:hAnsi="Times New Roman" w:cs="Times New Roman"/>
          <w:i/>
          <w:sz w:val="24"/>
          <w:szCs w:val="24"/>
        </w:rPr>
        <w:t>n</w:t>
      </w:r>
      <w:r>
        <w:rPr>
          <w:rFonts w:ascii="Times New Roman" w:hAnsi="Times New Roman" w:cs="Times New Roman"/>
          <w:sz w:val="24"/>
          <w:szCs w:val="24"/>
        </w:rPr>
        <w:t>), and is often faster in practice than other similarly performing algorithms.</w:t>
      </w:r>
    </w:p>
    <w:p w:rsidR="005C4EFA" w:rsidRDefault="005C4EFA" w:rsidP="000401EA">
      <w:pPr>
        <w:rPr>
          <w:rFonts w:ascii="Times New Roman" w:hAnsi="Times New Roman" w:cs="Times New Roman"/>
          <w:b/>
          <w:sz w:val="24"/>
          <w:szCs w:val="24"/>
          <w:u w:val="single"/>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Quicksort</w:t>
      </w:r>
      <w:proofErr w:type="spellEnd"/>
    </w:p>
    <w:p w:rsidR="005C4EFA" w:rsidRDefault="005C4EFA" w:rsidP="000401EA">
      <w:pPr>
        <w:rPr>
          <w:rFonts w:ascii="Times New Roman" w:hAnsi="Times New Roman" w:cs="Times New Roman"/>
          <w:sz w:val="24"/>
          <w:szCs w:val="24"/>
        </w:rPr>
      </w:pPr>
      <w:r>
        <w:rPr>
          <w:rFonts w:ascii="Times New Roman" w:hAnsi="Times New Roman" w:cs="Times New Roman"/>
          <w:sz w:val="24"/>
          <w:szCs w:val="24"/>
        </w:rPr>
        <w:t xml:space="preserve">B. Also known as a ‘sinking sort’, this algorithm gets its name from how smaller elements make their way to the top of the list, and is a comparison sort with best case performance of big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5C4EFA" w:rsidRDefault="005C4EFA"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Bubble Sort</w:t>
      </w:r>
    </w:p>
    <w:p w:rsidR="005C4EFA" w:rsidRDefault="005C4EFA" w:rsidP="000401EA">
      <w:pPr>
        <w:rPr>
          <w:rFonts w:ascii="Times New Roman" w:hAnsi="Times New Roman" w:cs="Times New Roman"/>
          <w:sz w:val="24"/>
          <w:szCs w:val="24"/>
        </w:rPr>
      </w:pPr>
      <w:r>
        <w:rPr>
          <w:rFonts w:ascii="Times New Roman" w:hAnsi="Times New Roman" w:cs="Times New Roman"/>
          <w:sz w:val="24"/>
          <w:szCs w:val="24"/>
        </w:rPr>
        <w:lastRenderedPageBreak/>
        <w:t xml:space="preserve">C. This sorting algorithm uses a priority queue to locate the next element in the sort, and is a variation of </w:t>
      </w:r>
      <w:proofErr w:type="spellStart"/>
      <w:r>
        <w:rPr>
          <w:rFonts w:ascii="Times New Roman" w:hAnsi="Times New Roman" w:cs="Times New Roman"/>
          <w:sz w:val="24"/>
          <w:szCs w:val="24"/>
        </w:rPr>
        <w:t>heapsort</w:t>
      </w:r>
      <w:proofErr w:type="spellEnd"/>
      <w:r>
        <w:rPr>
          <w:rFonts w:ascii="Times New Roman" w:hAnsi="Times New Roman" w:cs="Times New Roman"/>
          <w:sz w:val="24"/>
          <w:szCs w:val="24"/>
        </w:rPr>
        <w:t>; its name is apt for the type of event being run today.</w:t>
      </w:r>
    </w:p>
    <w:p w:rsidR="005C4EFA" w:rsidRPr="005C4EFA" w:rsidRDefault="005C4EFA" w:rsidP="000401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Tournament Sort</w:t>
      </w:r>
    </w:p>
    <w:p w:rsidR="005C4EFA" w:rsidRDefault="000401EA" w:rsidP="00DF236C">
      <w:pPr>
        <w:rPr>
          <w:rFonts w:ascii="Times New Roman" w:hAnsi="Times New Roman" w:cs="Times New Roman"/>
          <w:sz w:val="24"/>
          <w:szCs w:val="24"/>
        </w:rPr>
      </w:pPr>
      <w:r>
        <w:rPr>
          <w:rFonts w:ascii="Times New Roman" w:hAnsi="Times New Roman" w:cs="Times New Roman"/>
          <w:sz w:val="24"/>
          <w:szCs w:val="24"/>
        </w:rPr>
        <w:t>20.</w:t>
      </w:r>
      <w:r w:rsidR="00DF236C">
        <w:rPr>
          <w:rFonts w:ascii="Times New Roman" w:hAnsi="Times New Roman" w:cs="Times New Roman"/>
          <w:sz w:val="24"/>
          <w:szCs w:val="24"/>
        </w:rPr>
        <w:t xml:space="preserve"> </w:t>
      </w:r>
      <w:r w:rsidR="005C4EFA">
        <w:rPr>
          <w:rFonts w:ascii="Times New Roman" w:hAnsi="Times New Roman" w:cs="Times New Roman"/>
          <w:sz w:val="24"/>
          <w:szCs w:val="24"/>
        </w:rPr>
        <w:t>Graham Greene was a prolific British author of the 20</w:t>
      </w:r>
      <w:r w:rsidR="005C4EFA" w:rsidRPr="005C4EFA">
        <w:rPr>
          <w:rFonts w:ascii="Times New Roman" w:hAnsi="Times New Roman" w:cs="Times New Roman"/>
          <w:sz w:val="24"/>
          <w:szCs w:val="24"/>
          <w:vertAlign w:val="superscript"/>
        </w:rPr>
        <w:t>th</w:t>
      </w:r>
      <w:r w:rsidR="005C4EFA">
        <w:rPr>
          <w:rFonts w:ascii="Times New Roman" w:hAnsi="Times New Roman" w:cs="Times New Roman"/>
          <w:sz w:val="24"/>
          <w:szCs w:val="24"/>
        </w:rPr>
        <w:t xml:space="preserve"> century; identify some of his works, FTPE.</w:t>
      </w:r>
    </w:p>
    <w:p w:rsidR="00DF236C" w:rsidRDefault="005C4EFA" w:rsidP="00DF236C">
      <w:pPr>
        <w:rPr>
          <w:rFonts w:ascii="Times New Roman" w:hAnsi="Times New Roman" w:cs="Times New Roman"/>
          <w:sz w:val="24"/>
          <w:szCs w:val="24"/>
        </w:rPr>
      </w:pPr>
      <w:r>
        <w:rPr>
          <w:rFonts w:ascii="Times New Roman" w:hAnsi="Times New Roman" w:cs="Times New Roman"/>
          <w:sz w:val="24"/>
          <w:szCs w:val="24"/>
        </w:rPr>
        <w:t xml:space="preserve">A. Alternatively published in the US under the name The Labyrinthine Ways, this Greene novel is about a Roman Catholic priest in Tabasco trying to maintain the faith during the anti-clerical </w:t>
      </w:r>
      <w:r w:rsidR="00606FAC">
        <w:rPr>
          <w:rFonts w:ascii="Times New Roman" w:hAnsi="Times New Roman" w:cs="Times New Roman"/>
          <w:sz w:val="24"/>
          <w:szCs w:val="24"/>
        </w:rPr>
        <w:t xml:space="preserve">presidency of </w:t>
      </w:r>
      <w:proofErr w:type="spellStart"/>
      <w:r w:rsidR="00606FAC">
        <w:rPr>
          <w:rFonts w:ascii="Times New Roman" w:hAnsi="Times New Roman" w:cs="Times New Roman"/>
          <w:sz w:val="24"/>
          <w:szCs w:val="24"/>
        </w:rPr>
        <w:t>Plutarco</w:t>
      </w:r>
      <w:proofErr w:type="spellEnd"/>
      <w:r w:rsidR="00606FAC">
        <w:rPr>
          <w:rFonts w:ascii="Times New Roman" w:hAnsi="Times New Roman" w:cs="Times New Roman"/>
          <w:sz w:val="24"/>
          <w:szCs w:val="24"/>
        </w:rPr>
        <w:t xml:space="preserve"> Calles, inspired by the author’s trip to southern Mexico in the 1930’s.</w:t>
      </w:r>
    </w:p>
    <w:p w:rsidR="00606FAC" w:rsidRDefault="00606FAC" w:rsidP="00DF236C">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The Power and the Glory</w:t>
      </w:r>
    </w:p>
    <w:p w:rsidR="00606FAC" w:rsidRDefault="00606FAC" w:rsidP="00DF236C">
      <w:pPr>
        <w:rPr>
          <w:rFonts w:ascii="Times New Roman" w:hAnsi="Times New Roman" w:cs="Times New Roman"/>
          <w:sz w:val="24"/>
          <w:szCs w:val="24"/>
        </w:rPr>
      </w:pPr>
      <w:r>
        <w:rPr>
          <w:rFonts w:ascii="Times New Roman" w:hAnsi="Times New Roman" w:cs="Times New Roman"/>
          <w:sz w:val="24"/>
          <w:szCs w:val="24"/>
        </w:rPr>
        <w:t xml:space="preserve">B. This black comedy centres on James </w:t>
      </w:r>
      <w:proofErr w:type="spellStart"/>
      <w:r>
        <w:rPr>
          <w:rFonts w:ascii="Times New Roman" w:hAnsi="Times New Roman" w:cs="Times New Roman"/>
          <w:sz w:val="24"/>
          <w:szCs w:val="24"/>
        </w:rPr>
        <w:t>Wormold</w:t>
      </w:r>
      <w:proofErr w:type="spellEnd"/>
      <w:r>
        <w:rPr>
          <w:rFonts w:ascii="Times New Roman" w:hAnsi="Times New Roman" w:cs="Times New Roman"/>
          <w:sz w:val="24"/>
          <w:szCs w:val="24"/>
        </w:rPr>
        <w:t xml:space="preserve">, a vacuum cleaner retailer working for the British Secret Service on an island controlled by </w:t>
      </w:r>
      <w:proofErr w:type="spellStart"/>
      <w:r>
        <w:rPr>
          <w:rFonts w:ascii="Times New Roman" w:hAnsi="Times New Roman" w:cs="Times New Roman"/>
          <w:sz w:val="24"/>
          <w:szCs w:val="24"/>
        </w:rPr>
        <w:t>Fulgencio</w:t>
      </w:r>
      <w:proofErr w:type="spellEnd"/>
      <w:r>
        <w:rPr>
          <w:rFonts w:ascii="Times New Roman" w:hAnsi="Times New Roman" w:cs="Times New Roman"/>
          <w:sz w:val="24"/>
          <w:szCs w:val="24"/>
        </w:rPr>
        <w:t xml:space="preserve"> Batista, and was adapted into a film of the same name in 1959 which starred Alec </w:t>
      </w:r>
      <w:proofErr w:type="spellStart"/>
      <w:r>
        <w:rPr>
          <w:rFonts w:ascii="Times New Roman" w:hAnsi="Times New Roman" w:cs="Times New Roman"/>
          <w:sz w:val="24"/>
          <w:szCs w:val="24"/>
        </w:rPr>
        <w:t>Guiness</w:t>
      </w:r>
      <w:proofErr w:type="spellEnd"/>
      <w:r>
        <w:rPr>
          <w:rFonts w:ascii="Times New Roman" w:hAnsi="Times New Roman" w:cs="Times New Roman"/>
          <w:sz w:val="24"/>
          <w:szCs w:val="24"/>
        </w:rPr>
        <w:t>.</w:t>
      </w:r>
    </w:p>
    <w:p w:rsidR="00606FAC" w:rsidRDefault="00606FAC" w:rsidP="00DF236C">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Our Man in Havana</w:t>
      </w:r>
    </w:p>
    <w:p w:rsidR="00606FAC" w:rsidRDefault="00606FAC" w:rsidP="00DF236C">
      <w:pPr>
        <w:rPr>
          <w:rFonts w:ascii="Times New Roman" w:hAnsi="Times New Roman" w:cs="Times New Roman"/>
          <w:sz w:val="24"/>
          <w:szCs w:val="24"/>
        </w:rPr>
      </w:pPr>
      <w:r>
        <w:rPr>
          <w:rFonts w:ascii="Times New Roman" w:hAnsi="Times New Roman" w:cs="Times New Roman"/>
          <w:sz w:val="24"/>
          <w:szCs w:val="24"/>
        </w:rPr>
        <w:t>C. The main reason why Greene was under constant US security surveillance from the 1950’s onwards, this book, influenced by his time as a war correspondent in French Indochina from 1951-4, is about a British journalist and American idealist named Alden Pyle and their adventures in Vietnam.</w:t>
      </w:r>
    </w:p>
    <w:p w:rsidR="00606FAC" w:rsidRPr="00606FAC" w:rsidRDefault="00606FAC" w:rsidP="00DF236C">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The Quiet American</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21. </w:t>
      </w:r>
      <w:r w:rsidR="00606FAC">
        <w:rPr>
          <w:rFonts w:ascii="Times New Roman" w:hAnsi="Times New Roman" w:cs="Times New Roman"/>
          <w:sz w:val="24"/>
          <w:szCs w:val="24"/>
        </w:rPr>
        <w:t xml:space="preserve">FTPE, given the largest city of an American state, </w:t>
      </w:r>
      <w:proofErr w:type="gramStart"/>
      <w:r w:rsidR="00606FAC">
        <w:rPr>
          <w:rFonts w:ascii="Times New Roman" w:hAnsi="Times New Roman" w:cs="Times New Roman"/>
          <w:sz w:val="24"/>
          <w:szCs w:val="24"/>
        </w:rPr>
        <w:t>identify</w:t>
      </w:r>
      <w:proofErr w:type="gramEnd"/>
      <w:r w:rsidR="00606FAC">
        <w:rPr>
          <w:rFonts w:ascii="Times New Roman" w:hAnsi="Times New Roman" w:cs="Times New Roman"/>
          <w:sz w:val="24"/>
          <w:szCs w:val="24"/>
        </w:rPr>
        <w:t xml:space="preserve"> its capital.</w:t>
      </w:r>
      <w:r w:rsidR="009B190F">
        <w:rPr>
          <w:rFonts w:ascii="Times New Roman" w:hAnsi="Times New Roman" w:cs="Times New Roman"/>
          <w:sz w:val="24"/>
          <w:szCs w:val="24"/>
        </w:rPr>
        <w:t xml:space="preserve"> </w:t>
      </w:r>
    </w:p>
    <w:p w:rsidR="00606FAC" w:rsidRDefault="00606FAC" w:rsidP="000401EA">
      <w:pPr>
        <w:rPr>
          <w:rFonts w:ascii="Times New Roman" w:hAnsi="Times New Roman" w:cs="Times New Roman"/>
          <w:sz w:val="24"/>
          <w:szCs w:val="24"/>
        </w:rPr>
      </w:pPr>
      <w:r>
        <w:rPr>
          <w:rFonts w:ascii="Times New Roman" w:hAnsi="Times New Roman" w:cs="Times New Roman"/>
          <w:sz w:val="24"/>
          <w:szCs w:val="24"/>
        </w:rPr>
        <w:t>A. Wilmington</w:t>
      </w:r>
    </w:p>
    <w:p w:rsidR="00606FAC" w:rsidRDefault="00606FAC"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Dover</w:t>
      </w:r>
    </w:p>
    <w:p w:rsidR="00606FAC" w:rsidRDefault="00606FAC" w:rsidP="000401EA">
      <w:pPr>
        <w:rPr>
          <w:rFonts w:ascii="Times New Roman" w:hAnsi="Times New Roman" w:cs="Times New Roman"/>
          <w:sz w:val="24"/>
          <w:szCs w:val="24"/>
        </w:rPr>
      </w:pPr>
      <w:r>
        <w:rPr>
          <w:rFonts w:ascii="Times New Roman" w:hAnsi="Times New Roman" w:cs="Times New Roman"/>
          <w:sz w:val="24"/>
          <w:szCs w:val="24"/>
        </w:rPr>
        <w:t>B. Sioux Falls</w:t>
      </w:r>
    </w:p>
    <w:p w:rsidR="00606FAC" w:rsidRDefault="00606FAC"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Pierre</w:t>
      </w:r>
    </w:p>
    <w:p w:rsidR="00606FAC" w:rsidRDefault="00606FAC" w:rsidP="000401EA">
      <w:pPr>
        <w:rPr>
          <w:rFonts w:ascii="Times New Roman" w:hAnsi="Times New Roman" w:cs="Times New Roman"/>
          <w:sz w:val="24"/>
          <w:szCs w:val="24"/>
        </w:rPr>
      </w:pPr>
      <w:r>
        <w:rPr>
          <w:rFonts w:ascii="Times New Roman" w:hAnsi="Times New Roman" w:cs="Times New Roman"/>
          <w:sz w:val="24"/>
          <w:szCs w:val="24"/>
        </w:rPr>
        <w:t>C. Billings</w:t>
      </w:r>
    </w:p>
    <w:p w:rsidR="00606FAC" w:rsidRPr="00606FAC" w:rsidRDefault="00606FAC" w:rsidP="000401E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Helena</w:t>
      </w:r>
    </w:p>
    <w:p w:rsidR="000401EA" w:rsidRDefault="000401EA" w:rsidP="000401EA">
      <w:pPr>
        <w:rPr>
          <w:rFonts w:ascii="Times New Roman" w:hAnsi="Times New Roman" w:cs="Times New Roman"/>
          <w:sz w:val="24"/>
          <w:szCs w:val="24"/>
        </w:rPr>
      </w:pPr>
      <w:r>
        <w:rPr>
          <w:rFonts w:ascii="Times New Roman" w:hAnsi="Times New Roman" w:cs="Times New Roman"/>
          <w:sz w:val="24"/>
          <w:szCs w:val="24"/>
        </w:rPr>
        <w:t xml:space="preserve">22. </w:t>
      </w:r>
      <w:r w:rsidR="00606FAC">
        <w:rPr>
          <w:rFonts w:ascii="Times New Roman" w:hAnsi="Times New Roman" w:cs="Times New Roman"/>
          <w:sz w:val="24"/>
          <w:szCs w:val="24"/>
        </w:rPr>
        <w:t>Answer these questions about a territory of India, FTPE.</w:t>
      </w:r>
    </w:p>
    <w:p w:rsidR="00606FAC" w:rsidRDefault="00606FAC" w:rsidP="000401EA">
      <w:pPr>
        <w:rPr>
          <w:rFonts w:ascii="Times New Roman" w:hAnsi="Times New Roman" w:cs="Times New Roman"/>
          <w:sz w:val="24"/>
          <w:szCs w:val="24"/>
        </w:rPr>
      </w:pPr>
      <w:r>
        <w:rPr>
          <w:rFonts w:ascii="Times New Roman" w:hAnsi="Times New Roman" w:cs="Times New Roman"/>
          <w:sz w:val="24"/>
          <w:szCs w:val="24"/>
        </w:rPr>
        <w:t xml:space="preserve">A. The territory in question consists of two island groups, with capital at Port Blair, and home to indigenous groups such as the </w:t>
      </w:r>
      <w:proofErr w:type="spellStart"/>
      <w:r>
        <w:rPr>
          <w:rFonts w:ascii="Times New Roman" w:hAnsi="Times New Roman" w:cs="Times New Roman"/>
          <w:sz w:val="24"/>
          <w:szCs w:val="24"/>
        </w:rPr>
        <w:t>Jarawa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Jangil</w:t>
      </w:r>
      <w:proofErr w:type="spellEnd"/>
      <w:r>
        <w:rPr>
          <w:rFonts w:ascii="Times New Roman" w:hAnsi="Times New Roman" w:cs="Times New Roman"/>
          <w:sz w:val="24"/>
          <w:szCs w:val="24"/>
        </w:rPr>
        <w:t>.</w:t>
      </w:r>
    </w:p>
    <w:p w:rsidR="00606FAC" w:rsidRDefault="00606FAC" w:rsidP="000401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Andaman and Nicobar</w:t>
      </w:r>
      <w:r>
        <w:rPr>
          <w:rFonts w:ascii="Times New Roman" w:hAnsi="Times New Roman" w:cs="Times New Roman"/>
          <w:sz w:val="24"/>
          <w:szCs w:val="24"/>
        </w:rPr>
        <w:t xml:space="preserve"> Islands</w:t>
      </w:r>
    </w:p>
    <w:p w:rsidR="00606FAC" w:rsidRDefault="00606FAC" w:rsidP="000401EA">
      <w:pPr>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B16D92">
        <w:rPr>
          <w:rFonts w:ascii="Times New Roman" w:hAnsi="Times New Roman" w:cs="Times New Roman"/>
          <w:sz w:val="24"/>
          <w:szCs w:val="24"/>
        </w:rPr>
        <w:t xml:space="preserve">This group of people, notable for their apparent preparedness in the wake of the 2004 Indian Ocean tsunami, number about 250 on their namesake island, and are considered one of the </w:t>
      </w:r>
      <w:proofErr w:type="spellStart"/>
      <w:proofErr w:type="gramStart"/>
      <w:r w:rsidR="00B16D92">
        <w:rPr>
          <w:rFonts w:ascii="Times New Roman" w:hAnsi="Times New Roman" w:cs="Times New Roman"/>
          <w:sz w:val="24"/>
          <w:szCs w:val="24"/>
        </w:rPr>
        <w:t>Uncontacted</w:t>
      </w:r>
      <w:proofErr w:type="spellEnd"/>
      <w:proofErr w:type="gramEnd"/>
      <w:r w:rsidR="00B16D92">
        <w:rPr>
          <w:rFonts w:ascii="Times New Roman" w:hAnsi="Times New Roman" w:cs="Times New Roman"/>
          <w:sz w:val="24"/>
          <w:szCs w:val="24"/>
        </w:rPr>
        <w:t xml:space="preserve"> tribes of the world.</w:t>
      </w:r>
    </w:p>
    <w:p w:rsidR="00B16D92" w:rsidRDefault="00B16D92" w:rsidP="000401E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sz w:val="24"/>
          <w:szCs w:val="24"/>
          <w:u w:val="single"/>
        </w:rPr>
        <w:t>Sentinelese</w:t>
      </w:r>
      <w:proofErr w:type="spellEnd"/>
      <w:r>
        <w:rPr>
          <w:rFonts w:ascii="Times New Roman" w:hAnsi="Times New Roman" w:cs="Times New Roman"/>
          <w:sz w:val="24"/>
          <w:szCs w:val="24"/>
        </w:rPr>
        <w:t xml:space="preserve"> (accept: </w:t>
      </w:r>
      <w:r>
        <w:rPr>
          <w:rFonts w:ascii="Times New Roman" w:hAnsi="Times New Roman" w:cs="Times New Roman"/>
          <w:b/>
          <w:sz w:val="24"/>
          <w:szCs w:val="24"/>
          <w:u w:val="single"/>
        </w:rPr>
        <w:t>Sentinel Islanders</w:t>
      </w:r>
      <w:r>
        <w:rPr>
          <w:rFonts w:ascii="Times New Roman" w:hAnsi="Times New Roman" w:cs="Times New Roman"/>
          <w:sz w:val="24"/>
          <w:szCs w:val="24"/>
        </w:rPr>
        <w:t xml:space="preserve"> or equivalents)</w:t>
      </w:r>
    </w:p>
    <w:p w:rsidR="00B16D92" w:rsidRDefault="00B16D92" w:rsidP="000401EA">
      <w:pPr>
        <w:rPr>
          <w:rFonts w:ascii="Times New Roman" w:hAnsi="Times New Roman" w:cs="Times New Roman"/>
          <w:sz w:val="24"/>
          <w:szCs w:val="24"/>
        </w:rPr>
      </w:pPr>
      <w:r>
        <w:rPr>
          <w:rFonts w:ascii="Times New Roman" w:hAnsi="Times New Roman" w:cs="Times New Roman"/>
          <w:sz w:val="24"/>
          <w:szCs w:val="24"/>
        </w:rPr>
        <w:t xml:space="preserve">C. The natives of the Andaman islands, as well as the </w:t>
      </w:r>
      <w:proofErr w:type="spellStart"/>
      <w:r>
        <w:rPr>
          <w:rFonts w:ascii="Times New Roman" w:hAnsi="Times New Roman" w:cs="Times New Roman"/>
          <w:sz w:val="24"/>
          <w:szCs w:val="24"/>
        </w:rPr>
        <w:t>Semang</w:t>
      </w:r>
      <w:proofErr w:type="spellEnd"/>
      <w:r>
        <w:rPr>
          <w:rFonts w:ascii="Times New Roman" w:hAnsi="Times New Roman" w:cs="Times New Roman"/>
          <w:sz w:val="24"/>
          <w:szCs w:val="24"/>
        </w:rPr>
        <w:t xml:space="preserve"> peoples of Malaysia, Mani of Thailand, and over 30 groups in the Philippines, all share this ethnic class qualifier that share common characteristics with African pygmies, hence the diminutive Spanish adjective from which this term is derived.</w:t>
      </w:r>
    </w:p>
    <w:p w:rsidR="00B16D92" w:rsidRPr="00B16D92" w:rsidRDefault="00B16D92" w:rsidP="000401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Negrito</w:t>
      </w:r>
    </w:p>
    <w:sectPr w:rsidR="00B16D92" w:rsidRPr="00B16D92" w:rsidSect="00CF19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01EA"/>
    <w:rsid w:val="000034D9"/>
    <w:rsid w:val="000401EA"/>
    <w:rsid w:val="00052B97"/>
    <w:rsid w:val="00085D51"/>
    <w:rsid w:val="00097853"/>
    <w:rsid w:val="000E231B"/>
    <w:rsid w:val="001349C8"/>
    <w:rsid w:val="001450EC"/>
    <w:rsid w:val="00155A10"/>
    <w:rsid w:val="00160886"/>
    <w:rsid w:val="001A09CF"/>
    <w:rsid w:val="001C2355"/>
    <w:rsid w:val="001D53ED"/>
    <w:rsid w:val="001E31B2"/>
    <w:rsid w:val="001F05D2"/>
    <w:rsid w:val="00204831"/>
    <w:rsid w:val="002358AB"/>
    <w:rsid w:val="002413B9"/>
    <w:rsid w:val="0024562E"/>
    <w:rsid w:val="00293B2E"/>
    <w:rsid w:val="003170F5"/>
    <w:rsid w:val="00334547"/>
    <w:rsid w:val="00396517"/>
    <w:rsid w:val="0040687F"/>
    <w:rsid w:val="004155A9"/>
    <w:rsid w:val="004765A3"/>
    <w:rsid w:val="00495E2D"/>
    <w:rsid w:val="004C0926"/>
    <w:rsid w:val="004E04E4"/>
    <w:rsid w:val="005200E5"/>
    <w:rsid w:val="0054319D"/>
    <w:rsid w:val="00557BF0"/>
    <w:rsid w:val="005651CA"/>
    <w:rsid w:val="005947CC"/>
    <w:rsid w:val="005A696F"/>
    <w:rsid w:val="005C4EFA"/>
    <w:rsid w:val="005F72C5"/>
    <w:rsid w:val="00606FAC"/>
    <w:rsid w:val="006230E8"/>
    <w:rsid w:val="0073273A"/>
    <w:rsid w:val="00744A70"/>
    <w:rsid w:val="007471D8"/>
    <w:rsid w:val="00754555"/>
    <w:rsid w:val="0077493C"/>
    <w:rsid w:val="007B31BA"/>
    <w:rsid w:val="007D5D34"/>
    <w:rsid w:val="007D79D9"/>
    <w:rsid w:val="008434B8"/>
    <w:rsid w:val="00886ABC"/>
    <w:rsid w:val="00895ACB"/>
    <w:rsid w:val="008B220E"/>
    <w:rsid w:val="008B3FC2"/>
    <w:rsid w:val="008C30A9"/>
    <w:rsid w:val="008E50E9"/>
    <w:rsid w:val="00920FAE"/>
    <w:rsid w:val="00937D68"/>
    <w:rsid w:val="00960756"/>
    <w:rsid w:val="00960982"/>
    <w:rsid w:val="00961BCD"/>
    <w:rsid w:val="009721E8"/>
    <w:rsid w:val="00983989"/>
    <w:rsid w:val="00993204"/>
    <w:rsid w:val="009959FC"/>
    <w:rsid w:val="009B190F"/>
    <w:rsid w:val="009B7527"/>
    <w:rsid w:val="009B7BAC"/>
    <w:rsid w:val="009E3968"/>
    <w:rsid w:val="00A549C1"/>
    <w:rsid w:val="00A85390"/>
    <w:rsid w:val="00AA476C"/>
    <w:rsid w:val="00AD0860"/>
    <w:rsid w:val="00B113F9"/>
    <w:rsid w:val="00B16D92"/>
    <w:rsid w:val="00B22060"/>
    <w:rsid w:val="00B96632"/>
    <w:rsid w:val="00BF1668"/>
    <w:rsid w:val="00C108DB"/>
    <w:rsid w:val="00C53E4D"/>
    <w:rsid w:val="00C55E20"/>
    <w:rsid w:val="00C61766"/>
    <w:rsid w:val="00C7727E"/>
    <w:rsid w:val="00C955B6"/>
    <w:rsid w:val="00CD0755"/>
    <w:rsid w:val="00CF19A2"/>
    <w:rsid w:val="00D024F2"/>
    <w:rsid w:val="00D34E4C"/>
    <w:rsid w:val="00D402AD"/>
    <w:rsid w:val="00D64EF9"/>
    <w:rsid w:val="00D93A3C"/>
    <w:rsid w:val="00DE1BEE"/>
    <w:rsid w:val="00DE227E"/>
    <w:rsid w:val="00DF18C6"/>
    <w:rsid w:val="00DF236C"/>
    <w:rsid w:val="00E20340"/>
    <w:rsid w:val="00E26C19"/>
    <w:rsid w:val="00E53272"/>
    <w:rsid w:val="00E6162C"/>
    <w:rsid w:val="00E6627B"/>
    <w:rsid w:val="00E850E1"/>
    <w:rsid w:val="00E87181"/>
    <w:rsid w:val="00EE4809"/>
    <w:rsid w:val="00F4012E"/>
    <w:rsid w:val="00F76A20"/>
    <w:rsid w:val="00F92AE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3637</TotalTime>
  <Pages>17</Pages>
  <Words>5570</Words>
  <Characters>31750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Senator</dc:creator>
  <cp:lastModifiedBy>Senator</cp:lastModifiedBy>
  <cp:revision>50</cp:revision>
  <dcterms:created xsi:type="dcterms:W3CDTF">2011-07-15T15:02:00Z</dcterms:created>
  <dcterms:modified xsi:type="dcterms:W3CDTF">2011-07-22T02:14:00Z</dcterms:modified>
</cp:coreProperties>
</file>