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50" w:rsidRPr="00D94050" w:rsidRDefault="00D94050" w:rsidP="00D94050">
      <w:pPr>
        <w:jc w:val="right"/>
      </w:pPr>
      <w:r>
        <w:t>Jeffery You (jy9vm)</w:t>
      </w:r>
    </w:p>
    <w:p w:rsidR="009C77D9" w:rsidRPr="009C77D9" w:rsidRDefault="009C77D9">
      <w:pPr>
        <w:rPr>
          <w:b/>
        </w:rPr>
      </w:pPr>
      <w:r w:rsidRPr="009C77D9">
        <w:rPr>
          <w:b/>
        </w:rPr>
        <w:t>Combinational Floating Point Adder</w:t>
      </w:r>
    </w:p>
    <w:p w:rsidR="009C77D9" w:rsidRDefault="009C77D9"/>
    <w:p w:rsidR="009C77D9" w:rsidRPr="009C77D9" w:rsidRDefault="009C77D9">
      <w:pPr>
        <w:rPr>
          <w:i/>
        </w:rPr>
      </w:pPr>
      <w:r w:rsidRPr="009C77D9">
        <w:rPr>
          <w:i/>
        </w:rPr>
        <w:t>Schematic</w:t>
      </w:r>
      <w:r w:rsidR="00D94050">
        <w:rPr>
          <w:i/>
        </w:rPr>
        <w:t>:</w:t>
      </w:r>
    </w:p>
    <w:p w:rsidR="009C77D9" w:rsidRDefault="00AB72A9" w:rsidP="009C77D9">
      <w:r>
        <w:rPr>
          <w:noProof/>
        </w:rPr>
        <w:drawing>
          <wp:inline distT="0" distB="0" distL="0" distR="0" wp14:anchorId="5B291D2B" wp14:editId="4D24F254">
            <wp:extent cx="5943600" cy="2684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D9" w:rsidRPr="009C77D9" w:rsidRDefault="009C77D9" w:rsidP="009C77D9"/>
    <w:p w:rsidR="009C77D9" w:rsidRPr="009C77D9" w:rsidRDefault="009C77D9" w:rsidP="009C77D9">
      <w:pPr>
        <w:rPr>
          <w:i/>
        </w:rPr>
      </w:pPr>
      <w:r w:rsidRPr="009C77D9">
        <w:rPr>
          <w:i/>
        </w:rPr>
        <w:t>Resource Requirements</w:t>
      </w:r>
      <w:r w:rsidR="00D94050">
        <w:rPr>
          <w:i/>
        </w:rPr>
        <w:t>:</w:t>
      </w:r>
    </w:p>
    <w:p w:rsidR="009C77D9" w:rsidRDefault="00AB72A9" w:rsidP="009C77D9">
      <w:r>
        <w:rPr>
          <w:noProof/>
        </w:rPr>
        <w:drawing>
          <wp:inline distT="0" distB="0" distL="0" distR="0" wp14:anchorId="0217BBDC" wp14:editId="29C5B1BD">
            <wp:extent cx="588645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D9" w:rsidRPr="009C77D9" w:rsidRDefault="00975293" w:rsidP="009C77D9">
      <w:r>
        <w:t xml:space="preserve">There are no registers utilization </w:t>
      </w:r>
      <w:r w:rsidR="00344423">
        <w:t xml:space="preserve">for the FPGA requirement report for the combinational </w:t>
      </w:r>
      <w:proofErr w:type="spellStart"/>
      <w:r w:rsidR="00344423">
        <w:t>datapath</w:t>
      </w:r>
      <w:proofErr w:type="spellEnd"/>
      <w:r w:rsidR="00344423">
        <w:t>.</w:t>
      </w:r>
    </w:p>
    <w:p w:rsidR="009C77D9" w:rsidRDefault="009C77D9" w:rsidP="009C77D9"/>
    <w:p w:rsidR="009C77D9" w:rsidRDefault="009C77D9">
      <w:r>
        <w:br w:type="page"/>
      </w:r>
    </w:p>
    <w:p w:rsidR="000C15F6" w:rsidRDefault="00C8295E" w:rsidP="009C77D9">
      <w:pPr>
        <w:rPr>
          <w:b/>
        </w:rPr>
      </w:pPr>
      <w:r w:rsidRPr="00C8295E">
        <w:rPr>
          <w:b/>
        </w:rPr>
        <w:lastRenderedPageBreak/>
        <w:t>Sequential Floating Point Data Path</w:t>
      </w:r>
    </w:p>
    <w:p w:rsidR="00C8295E" w:rsidRDefault="00C8295E" w:rsidP="009C77D9">
      <w:pPr>
        <w:rPr>
          <w:b/>
        </w:rPr>
      </w:pPr>
    </w:p>
    <w:p w:rsidR="00C8295E" w:rsidRPr="00C8295E" w:rsidRDefault="00C8295E" w:rsidP="009C77D9">
      <w:pPr>
        <w:rPr>
          <w:i/>
        </w:rPr>
      </w:pPr>
      <w:r>
        <w:rPr>
          <w:i/>
        </w:rPr>
        <w:t>Schematic:</w:t>
      </w:r>
    </w:p>
    <w:p w:rsidR="00E7162C" w:rsidRDefault="00E7162C" w:rsidP="009C77D9"/>
    <w:p w:rsidR="00E7162C" w:rsidRPr="00E7162C" w:rsidRDefault="00E7162C" w:rsidP="00E7162C"/>
    <w:p w:rsidR="00E7162C" w:rsidRPr="00E7162C" w:rsidRDefault="00067BD1" w:rsidP="00E7162C">
      <w:r>
        <w:rPr>
          <w:noProof/>
        </w:rPr>
        <w:drawing>
          <wp:inline distT="0" distB="0" distL="0" distR="0" wp14:anchorId="222FD82F" wp14:editId="1806C632">
            <wp:extent cx="5943600" cy="2407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2C" w:rsidRDefault="00F53AE1" w:rsidP="00E7162C">
      <w:r>
        <w:t xml:space="preserve">There are a lot of more wires associated with </w:t>
      </w:r>
      <w:r w:rsidR="00E6045E">
        <w:t>this design. It looks like the RTL made some of the MUXs boxes for some reason.</w:t>
      </w:r>
    </w:p>
    <w:p w:rsidR="00C8295E" w:rsidRDefault="00C8295E" w:rsidP="00E7162C"/>
    <w:p w:rsidR="00C8295E" w:rsidRPr="00C8295E" w:rsidRDefault="00C8295E" w:rsidP="00E7162C">
      <w:pPr>
        <w:rPr>
          <w:i/>
        </w:rPr>
      </w:pPr>
      <w:r w:rsidRPr="00C8295E">
        <w:rPr>
          <w:i/>
        </w:rPr>
        <w:t>Resource Requirements:</w:t>
      </w:r>
    </w:p>
    <w:p w:rsidR="001B0D4E" w:rsidRDefault="0087751B" w:rsidP="00E7162C">
      <w:r>
        <w:rPr>
          <w:noProof/>
        </w:rPr>
        <w:drawing>
          <wp:inline distT="0" distB="0" distL="0" distR="0" wp14:anchorId="4F1AF324" wp14:editId="5A4C75F9">
            <wp:extent cx="5667375" cy="2133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4E" w:rsidRPr="001B0D4E" w:rsidRDefault="001B0D4E" w:rsidP="001B0D4E"/>
    <w:p w:rsidR="001B0D4E" w:rsidRPr="001B0D4E" w:rsidRDefault="00D96314" w:rsidP="001B0D4E">
      <w:r>
        <w:t>There are now registers utilization now for the FPGA device.</w:t>
      </w:r>
    </w:p>
    <w:p w:rsidR="001B0D4E" w:rsidRDefault="001B0D4E">
      <w:r>
        <w:br w:type="page"/>
      </w:r>
    </w:p>
    <w:p w:rsidR="001B0D4E" w:rsidRPr="00D94050" w:rsidRDefault="001B0D4E" w:rsidP="001B0D4E">
      <w:pPr>
        <w:rPr>
          <w:b/>
        </w:rPr>
      </w:pPr>
      <w:r w:rsidRPr="00D94050">
        <w:rPr>
          <w:b/>
        </w:rPr>
        <w:lastRenderedPageBreak/>
        <w:t>Sequential Control Unit</w:t>
      </w:r>
    </w:p>
    <w:p w:rsidR="001B0D4E" w:rsidRDefault="001B0D4E" w:rsidP="001B0D4E">
      <w:r>
        <w:rPr>
          <w:noProof/>
        </w:rPr>
        <w:drawing>
          <wp:inline distT="0" distB="0" distL="0" distR="0" wp14:anchorId="52D125AB" wp14:editId="3A67B405">
            <wp:extent cx="6273742" cy="3825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984" cy="38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2C" w:rsidRDefault="00E7162C" w:rsidP="001B0D4E"/>
    <w:p w:rsidR="001B0D4E" w:rsidRDefault="009121B4" w:rsidP="001B0D4E">
      <w:r>
        <w:t xml:space="preserve">The FSM machine controls the enables on the registers to determine when the store and when to not store; these are my E’s. The </w:t>
      </w:r>
      <w:proofErr w:type="spellStart"/>
      <w:r>
        <w:t>Sel</w:t>
      </w:r>
      <w:proofErr w:type="spellEnd"/>
      <w:r>
        <w:t xml:space="preserve"> variable is the selector for the MUXs. The </w:t>
      </w:r>
      <w:proofErr w:type="spellStart"/>
      <w:r>
        <w:t>Sel</w:t>
      </w:r>
      <w:proofErr w:type="spellEnd"/>
      <w:r>
        <w:t xml:space="preserve"> variable changes depending on the clock cycle. It goes to “00” to “01” to “10” to indicate the cycle.</w:t>
      </w:r>
    </w:p>
    <w:p w:rsidR="001B0D4E" w:rsidRDefault="001B0D4E" w:rsidP="001B0D4E"/>
    <w:p w:rsidR="001B0D4E" w:rsidRDefault="001B0D4E" w:rsidP="001B0D4E"/>
    <w:p w:rsidR="001B0D4E" w:rsidRDefault="001B0D4E" w:rsidP="001B0D4E"/>
    <w:p w:rsidR="001B0D4E" w:rsidRDefault="001B0D4E" w:rsidP="001B0D4E"/>
    <w:p w:rsidR="001B0D4E" w:rsidRDefault="001B0D4E" w:rsidP="001B0D4E"/>
    <w:p w:rsidR="001A45AD" w:rsidRDefault="001A45AD">
      <w:pPr>
        <w:rPr>
          <w:i/>
        </w:rPr>
      </w:pPr>
      <w:r>
        <w:rPr>
          <w:i/>
        </w:rPr>
        <w:br w:type="page"/>
      </w:r>
    </w:p>
    <w:p w:rsidR="001B0D4E" w:rsidRPr="00D94050" w:rsidRDefault="001A45AD" w:rsidP="001B0D4E">
      <w:pPr>
        <w:rPr>
          <w:b/>
        </w:rPr>
      </w:pPr>
      <w:r w:rsidRPr="00D94050">
        <w:rPr>
          <w:b/>
        </w:rPr>
        <w:lastRenderedPageBreak/>
        <w:t>Sequential Floating Point Adder (Data Path + Control Unit)</w:t>
      </w:r>
    </w:p>
    <w:p w:rsidR="001A45AD" w:rsidRDefault="001A45AD" w:rsidP="001B0D4E">
      <w:pPr>
        <w:rPr>
          <w:i/>
        </w:rPr>
      </w:pPr>
    </w:p>
    <w:p w:rsidR="001A45AD" w:rsidRPr="00D94050" w:rsidRDefault="001A45AD" w:rsidP="001B0D4E">
      <w:pPr>
        <w:rPr>
          <w:i/>
        </w:rPr>
      </w:pPr>
      <w:r w:rsidRPr="00D94050">
        <w:rPr>
          <w:i/>
        </w:rPr>
        <w:t>Schematic:</w:t>
      </w:r>
    </w:p>
    <w:p w:rsidR="001A45AD" w:rsidRDefault="001A45AD" w:rsidP="001B0D4E">
      <w:pPr>
        <w:rPr>
          <w:i/>
        </w:rPr>
      </w:pPr>
      <w:r>
        <w:rPr>
          <w:noProof/>
        </w:rPr>
        <w:drawing>
          <wp:inline distT="0" distB="0" distL="0" distR="0" wp14:anchorId="553CAB19" wp14:editId="32C00869">
            <wp:extent cx="5943600" cy="2173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4E" w:rsidRPr="00E34369" w:rsidRDefault="00E34369" w:rsidP="001B0D4E">
      <w:r>
        <w:t xml:space="preserve">This schematic connects the FSM with the Sequential </w:t>
      </w:r>
      <w:proofErr w:type="spellStart"/>
      <w:r>
        <w:t>Datapath</w:t>
      </w:r>
      <w:proofErr w:type="spellEnd"/>
      <w:r>
        <w:t xml:space="preserve">. </w:t>
      </w:r>
    </w:p>
    <w:p w:rsidR="00E34369" w:rsidRDefault="00E34369" w:rsidP="001B0D4E">
      <w:pPr>
        <w:rPr>
          <w:i/>
        </w:rPr>
      </w:pPr>
    </w:p>
    <w:p w:rsidR="001B0D4E" w:rsidRPr="00D94050" w:rsidRDefault="00386DFD" w:rsidP="001B0D4E">
      <w:pPr>
        <w:rPr>
          <w:i/>
        </w:rPr>
      </w:pPr>
      <w:r w:rsidRPr="00D94050">
        <w:rPr>
          <w:i/>
        </w:rPr>
        <w:t>Resource Requirements:</w:t>
      </w:r>
    </w:p>
    <w:p w:rsidR="00386DFD" w:rsidRPr="00386DFD" w:rsidRDefault="00386DFD" w:rsidP="001B0D4E">
      <w:pPr>
        <w:rPr>
          <w:u w:val="single"/>
        </w:rPr>
      </w:pPr>
      <w:r>
        <w:rPr>
          <w:noProof/>
        </w:rPr>
        <w:drawing>
          <wp:inline distT="0" distB="0" distL="0" distR="0" wp14:anchorId="3FDA185B" wp14:editId="77353626">
            <wp:extent cx="581977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4E" w:rsidRDefault="001B0D4E" w:rsidP="001B0D4E">
      <w:pPr>
        <w:rPr>
          <w:i/>
        </w:rPr>
      </w:pPr>
    </w:p>
    <w:p w:rsidR="001B0D4E" w:rsidRPr="00F53AE1" w:rsidRDefault="00F53AE1" w:rsidP="001B0D4E">
      <w:r>
        <w:t>Registers are now being used for the FPGA utilization.</w:t>
      </w:r>
    </w:p>
    <w:p w:rsidR="001B0D4E" w:rsidRDefault="001B0D4E" w:rsidP="001B0D4E">
      <w:pPr>
        <w:rPr>
          <w:i/>
        </w:rPr>
      </w:pPr>
    </w:p>
    <w:p w:rsidR="001B0D4E" w:rsidRDefault="001B0D4E" w:rsidP="001B0D4E">
      <w:pPr>
        <w:rPr>
          <w:i/>
        </w:rPr>
      </w:pPr>
    </w:p>
    <w:p w:rsidR="001B0D4E" w:rsidRDefault="001B0D4E" w:rsidP="001B0D4E">
      <w:pPr>
        <w:rPr>
          <w:i/>
        </w:rPr>
      </w:pPr>
    </w:p>
    <w:p w:rsidR="001A45AD" w:rsidRDefault="001A45AD">
      <w:pPr>
        <w:rPr>
          <w:i/>
        </w:rPr>
      </w:pPr>
      <w:r>
        <w:rPr>
          <w:i/>
        </w:rPr>
        <w:br w:type="page"/>
      </w:r>
    </w:p>
    <w:p w:rsidR="001B0D4E" w:rsidRPr="00D94050" w:rsidRDefault="001B0D4E" w:rsidP="001B0D4E">
      <w:pPr>
        <w:rPr>
          <w:b/>
        </w:rPr>
      </w:pPr>
      <w:r w:rsidRPr="00D94050">
        <w:rPr>
          <w:b/>
        </w:rPr>
        <w:lastRenderedPageBreak/>
        <w:t xml:space="preserve">Sequential </w:t>
      </w:r>
      <w:proofErr w:type="spellStart"/>
      <w:r w:rsidRPr="00D94050">
        <w:rPr>
          <w:b/>
        </w:rPr>
        <w:t>TestBench</w:t>
      </w:r>
      <w:proofErr w:type="spellEnd"/>
    </w:p>
    <w:p w:rsidR="001B0D4E" w:rsidRDefault="00E00654" w:rsidP="001B0D4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3768725</wp:posOffset>
            </wp:positionV>
            <wp:extent cx="5273040" cy="4170547"/>
            <wp:effectExtent l="0" t="0" r="381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0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92B">
        <w:rPr>
          <w:noProof/>
        </w:rPr>
        <w:drawing>
          <wp:inline distT="0" distB="0" distL="0" distR="0" wp14:anchorId="3F834C66" wp14:editId="1F6E6074">
            <wp:extent cx="5082540" cy="3613165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8862" cy="36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4E" w:rsidRPr="001B0D4E" w:rsidRDefault="00E00654" w:rsidP="001B0D4E">
      <w:proofErr w:type="spellStart"/>
      <w:r>
        <w:lastRenderedPageBreak/>
        <w:t>Testbench</w:t>
      </w:r>
      <w:proofErr w:type="spellEnd"/>
      <w:r>
        <w:t xml:space="preserve"> worked out well. I made the program report a test failure if there was a problem. I tested 5 different cases. </w:t>
      </w:r>
      <w:r w:rsidR="00D21888">
        <w:t xml:space="preserve">Two </w:t>
      </w:r>
      <w:r w:rsidR="002C01AB">
        <w:t xml:space="preserve">different </w:t>
      </w:r>
      <w:r w:rsidR="00D21888">
        <w:t>cases for</w:t>
      </w:r>
      <w:r>
        <w:t xml:space="preserve"> adding two positive floating </w:t>
      </w:r>
      <w:r w:rsidR="00D21888">
        <w:t xml:space="preserve">numbers, two </w:t>
      </w:r>
      <w:r w:rsidR="002C01AB">
        <w:t xml:space="preserve">different </w:t>
      </w:r>
      <w:r w:rsidR="00D21888">
        <w:t>cases</w:t>
      </w:r>
      <w:r w:rsidR="002C01AB">
        <w:t xml:space="preserve"> for</w:t>
      </w:r>
      <w:r>
        <w:t xml:space="preserve"> adding two negative floating point numbers, one adding a negative and positive floating</w:t>
      </w:r>
      <w:r w:rsidR="00D21888">
        <w:t xml:space="preserve"> point numbers, and finally one adding a positive floating point number </w:t>
      </w:r>
      <w:r w:rsidR="00975293">
        <w:t>with a 0</w:t>
      </w:r>
      <w:r w:rsidR="00D21888">
        <w:t xml:space="preserve">. I extend WAIT to 500 initially due to some </w:t>
      </w:r>
      <w:r w:rsidR="002C01AB">
        <w:t xml:space="preserve">clock </w:t>
      </w:r>
      <w:r w:rsidR="004E7CAD">
        <w:t>skew</w:t>
      </w:r>
      <w:bookmarkStart w:id="0" w:name="_GoBack"/>
      <w:bookmarkEnd w:id="0"/>
      <w:r w:rsidR="002C01AB">
        <w:t xml:space="preserve"> delay for some reason that causes the first input entry not to register immediately. Within the cases, I extended to 6 clock cycles just in case the </w:t>
      </w:r>
      <w:r w:rsidR="000838CD">
        <w:t xml:space="preserve">new immediate </w:t>
      </w:r>
      <w:r w:rsidR="002C01AB">
        <w:t>input entries does not registe</w:t>
      </w:r>
      <w:r w:rsidR="002C088A">
        <w:t>r for the 1</w:t>
      </w:r>
      <w:r w:rsidR="002C088A" w:rsidRPr="002C088A">
        <w:rPr>
          <w:vertAlign w:val="superscript"/>
        </w:rPr>
        <w:t>st</w:t>
      </w:r>
      <w:r w:rsidR="002C088A">
        <w:t xml:space="preserve"> 3 clock cycles.</w:t>
      </w:r>
      <w:r w:rsidR="002C01AB">
        <w:t xml:space="preserve"> But the correct value is definitely given at the end of the 2</w:t>
      </w:r>
      <w:r w:rsidR="002C01AB" w:rsidRPr="002C01AB">
        <w:rPr>
          <w:vertAlign w:val="superscript"/>
        </w:rPr>
        <w:t>nd</w:t>
      </w:r>
      <w:r w:rsidR="002C01AB">
        <w:t xml:space="preserve"> 3 clock cycles. Also, I asserted within the</w:t>
      </w:r>
      <w:r w:rsidR="0029503A">
        <w:t xml:space="preserve"> middle of</w:t>
      </w:r>
      <w:r w:rsidR="002C01AB">
        <w:t xml:space="preserve"> 3</w:t>
      </w:r>
      <w:r w:rsidR="002C01AB" w:rsidRPr="002C01AB">
        <w:rPr>
          <w:vertAlign w:val="superscript"/>
        </w:rPr>
        <w:t>rd</w:t>
      </w:r>
      <w:r w:rsidR="002C01AB">
        <w:t xml:space="preserve"> cycle and not towards the falling edge of the 3</w:t>
      </w:r>
      <w:r w:rsidR="002C01AB" w:rsidRPr="002C01AB">
        <w:rPr>
          <w:vertAlign w:val="superscript"/>
        </w:rPr>
        <w:t>rd</w:t>
      </w:r>
      <w:r w:rsidR="002C01AB">
        <w:t xml:space="preserve"> clock cycle to avoid any output changes when the input changes.</w:t>
      </w:r>
      <w:r w:rsidR="00D21888">
        <w:t xml:space="preserve"> </w:t>
      </w:r>
      <w:r>
        <w:br w:type="textWrapping" w:clear="all"/>
      </w:r>
    </w:p>
    <w:sectPr w:rsidR="001B0D4E" w:rsidRPr="001B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510" w:rsidRDefault="00C54510" w:rsidP="001B0D4E">
      <w:pPr>
        <w:spacing w:after="0" w:line="240" w:lineRule="auto"/>
      </w:pPr>
      <w:r>
        <w:separator/>
      </w:r>
    </w:p>
  </w:endnote>
  <w:endnote w:type="continuationSeparator" w:id="0">
    <w:p w:rsidR="00C54510" w:rsidRDefault="00C54510" w:rsidP="001B0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510" w:rsidRDefault="00C54510" w:rsidP="001B0D4E">
      <w:pPr>
        <w:spacing w:after="0" w:line="240" w:lineRule="auto"/>
      </w:pPr>
      <w:r>
        <w:separator/>
      </w:r>
    </w:p>
  </w:footnote>
  <w:footnote w:type="continuationSeparator" w:id="0">
    <w:p w:rsidR="00C54510" w:rsidRDefault="00C54510" w:rsidP="001B0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D9"/>
    <w:rsid w:val="00067BD1"/>
    <w:rsid w:val="000838CD"/>
    <w:rsid w:val="000C15F6"/>
    <w:rsid w:val="001A45AD"/>
    <w:rsid w:val="001B0D4E"/>
    <w:rsid w:val="0029503A"/>
    <w:rsid w:val="002C01AB"/>
    <w:rsid w:val="002C088A"/>
    <w:rsid w:val="00344423"/>
    <w:rsid w:val="00386DFD"/>
    <w:rsid w:val="004E7CAD"/>
    <w:rsid w:val="005613D9"/>
    <w:rsid w:val="00791E45"/>
    <w:rsid w:val="00836F88"/>
    <w:rsid w:val="0087751B"/>
    <w:rsid w:val="009121B4"/>
    <w:rsid w:val="00937847"/>
    <w:rsid w:val="00975293"/>
    <w:rsid w:val="009C092B"/>
    <w:rsid w:val="009C77D9"/>
    <w:rsid w:val="00AB72A9"/>
    <w:rsid w:val="00C54510"/>
    <w:rsid w:val="00C8295E"/>
    <w:rsid w:val="00D21888"/>
    <w:rsid w:val="00D94050"/>
    <w:rsid w:val="00D96314"/>
    <w:rsid w:val="00E00654"/>
    <w:rsid w:val="00E04FAE"/>
    <w:rsid w:val="00E34369"/>
    <w:rsid w:val="00E6045E"/>
    <w:rsid w:val="00E7162C"/>
    <w:rsid w:val="00F01289"/>
    <w:rsid w:val="00F5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900B"/>
  <w15:chartTrackingRefBased/>
  <w15:docId w15:val="{EB073494-12DD-4A86-8150-ADFAA9BF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D4E"/>
  </w:style>
  <w:style w:type="paragraph" w:styleId="Footer">
    <w:name w:val="footer"/>
    <w:basedOn w:val="Normal"/>
    <w:link w:val="FooterChar"/>
    <w:uiPriority w:val="99"/>
    <w:unhideWhenUsed/>
    <w:rsid w:val="001B0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Crawley</dc:creator>
  <cp:keywords/>
  <dc:description/>
  <cp:lastModifiedBy>Crawley</cp:lastModifiedBy>
  <cp:revision>22</cp:revision>
  <cp:lastPrinted>2017-02-23T00:13:00Z</cp:lastPrinted>
  <dcterms:created xsi:type="dcterms:W3CDTF">2017-02-17T05:17:00Z</dcterms:created>
  <dcterms:modified xsi:type="dcterms:W3CDTF">2017-02-23T00:14:00Z</dcterms:modified>
</cp:coreProperties>
</file>