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246" w:rsidRDefault="00A3471D" w:rsidP="00A3471D">
      <w:pPr>
        <w:pStyle w:val="Bezmezer"/>
        <w:jc w:val="center"/>
        <w:rPr>
          <w:rFonts w:ascii="Times New Roman" w:hAnsi="Times New Roman" w:cs="Times New Roman"/>
          <w:b/>
          <w:sz w:val="40"/>
        </w:rPr>
      </w:pPr>
      <w:r w:rsidRPr="00114FFA">
        <w:rPr>
          <w:b/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02DA6E" wp14:editId="3682608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04850" cy="323850"/>
                <wp:effectExtent l="0" t="0" r="19050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71D" w:rsidRPr="003A4F10" w:rsidRDefault="00A3471D" w:rsidP="00A3471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MO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2DA6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55.5pt;height:25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7KKwIAAEoEAAAOAAAAZHJzL2Uyb0RvYy54bWysVF1u2zAMfh+wOwh6X+y4yZoacYouXYYB&#10;3Q/Q7gCyLMfCJFGTlNjZjXaOXWyUnKbZ38swPwikSH0kP5JeXg9akb1wXoKp6HSSUyIMh0aabUU/&#10;PWxeLCjxgZmGKTCiogfh6fXq+bNlb0tRQAeqEY4giPFlbyvahWDLLPO8E5r5CVhh0NiC0yyg6rZZ&#10;41iP6FplRZ6/zHpwjXXAhfd4ezsa6Srht63g4UPbehGIqijmFtLp0lnHM1stWbl1zHaSH9Ng/5CF&#10;ZtJg0BPULQuM7Jz8DUpL7sBDGyYcdAZtK7lINWA10/yXau47ZkWqBcnx9kST/3+w/P3+oyOyqWgx&#10;vaTEMI1NehBDgP33b8SCEqSIJPXWl+h7b9E7DK9gwGangr29A/7ZEwPrjpmtuHEO+k6wBpOcxpfZ&#10;2dMRx0eQun8HDcZiuwAJaGidjgwiJwTRsVmHU4MwH8Lx8jKfLeZo4Wi6KC6iHCOw8vGxdT68EaBJ&#10;FCrqsP8JnO3vfBhdH11iLA9KNhupVFLctl4rR/YMZ2WTviP6T27KkL6iV/NiPtb/V4g8fX+C0DLg&#10;0CupK7o4ObEysvbaNJgmKwOTapSxOmWONEbmRg7DUA/oGLmtoTkgoQ7G4cZlRKED95WSHge7ov7L&#10;jjlBiXprsClX09ksbkJSZvPLAhV3bqnPLcxwhKpooGQU1yFtT8zRwA02r5WJ2KdMjrniwKbWHJcr&#10;bsS5nryefgGrHwAAAP//AwBQSwMEFAAGAAgAAAAhACtheE/aAAAABAEAAA8AAABkcnMvZG93bnJl&#10;di54bWxMj81OwzAQhO9IvIO1lbgg6oSf0qZxKoQEghsURK9uvE0i7HWw3TS8PVsucNnVaFaz35Sr&#10;0VkxYIidJwX5NAOBVHvTUaPg/e3hYg4iJk1GW0+o4BsjrKrTk1IXxh/oFYd1agSHUCy0gjalvpAy&#10;1i06Hae+R2Jv54PTiWVopAn6wOHOysssm0mnO+IPre7xvsX6c713CubXT8MmPl+9fNSznV2k89vh&#10;8SsodTYZ75YgEo7p7xiO+IwOFTNt/Z5MFFYBF0m/8+jlOcutghvesirlf/jqBwAA//8DAFBLAQIt&#10;ABQABgAIAAAAIQC2gziS/gAAAOEBAAATAAAAAAAAAAAAAAAAAAAAAABbQ29udGVudF9UeXBlc10u&#10;eG1sUEsBAi0AFAAGAAgAAAAhADj9If/WAAAAlAEAAAsAAAAAAAAAAAAAAAAALwEAAF9yZWxzLy5y&#10;ZWxzUEsBAi0AFAAGAAgAAAAhAHFZ3sorAgAASgQAAA4AAAAAAAAAAAAAAAAALgIAAGRycy9lMm9E&#10;b2MueG1sUEsBAi0AFAAGAAgAAAAhACtheE/aAAAABAEAAA8AAAAAAAAAAAAAAAAAhQQAAGRycy9k&#10;b3ducmV2LnhtbFBLBQYAAAAABAAEAPMAAACMBQAAAAA=&#10;">
                <v:textbox>
                  <w:txbxContent>
                    <w:p w:rsidR="00A3471D" w:rsidRPr="003A4F10" w:rsidRDefault="00A3471D" w:rsidP="00A3471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MO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</w:rPr>
        <w:t>Filozofie 19. a 20. století</w:t>
      </w:r>
    </w:p>
    <w:p w:rsidR="00A3471D" w:rsidRPr="00A3471D" w:rsidRDefault="00A3471D" w:rsidP="00A3471D">
      <w:pPr>
        <w:pStyle w:val="Bezmezer"/>
        <w:rPr>
          <w:rFonts w:ascii="Times New Roman" w:hAnsi="Times New Roman" w:cs="Times New Roman"/>
          <w:b/>
          <w:sz w:val="40"/>
          <w:u w:val="thick"/>
        </w:rPr>
      </w:pPr>
    </w:p>
    <w:p w:rsidR="00A3471D" w:rsidRPr="00A3471D" w:rsidRDefault="00A3471D" w:rsidP="00A3471D">
      <w:pPr>
        <w:pStyle w:val="Bezmezer"/>
        <w:rPr>
          <w:rFonts w:ascii="Times New Roman" w:hAnsi="Times New Roman" w:cs="Times New Roman"/>
          <w:sz w:val="28"/>
          <w:u w:val="thick"/>
        </w:rPr>
      </w:pPr>
      <w:r w:rsidRPr="00A3471D">
        <w:rPr>
          <w:rFonts w:ascii="Times New Roman" w:hAnsi="Times New Roman" w:cs="Times New Roman"/>
          <w:sz w:val="28"/>
          <w:u w:val="thick"/>
        </w:rPr>
        <w:t>Filozofie 19. století</w:t>
      </w:r>
    </w:p>
    <w:p w:rsidR="00A3471D" w:rsidRDefault="00A3471D" w:rsidP="00A3471D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silně ovlivněna Kantem</w:t>
      </w:r>
    </w:p>
    <w:p w:rsidR="00A3471D" w:rsidRDefault="00A3471D" w:rsidP="00A3471D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ovlivněna francouzskou revolucí</w:t>
      </w:r>
    </w:p>
    <w:p w:rsidR="00A3471D" w:rsidRDefault="00A3471D" w:rsidP="00A3471D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ovlivněna průmyslovou revolucí </w:t>
      </w:r>
      <w:r w:rsidR="00F207F0">
        <w:rPr>
          <w:rFonts w:ascii="Times New Roman" w:hAnsi="Times New Roman" w:cs="Times New Roman"/>
          <w:sz w:val="24"/>
        </w:rPr>
        <w:t>(což se projevilo v orientaci na pokrok)</w:t>
      </w:r>
    </w:p>
    <w:p w:rsidR="00F207F0" w:rsidRDefault="00F207F0" w:rsidP="00A3471D">
      <w:pPr>
        <w:pStyle w:val="Bezmezer"/>
        <w:rPr>
          <w:rFonts w:ascii="Times New Roman" w:hAnsi="Times New Roman" w:cs="Times New Roman"/>
          <w:sz w:val="24"/>
        </w:rPr>
      </w:pPr>
    </w:p>
    <w:p w:rsidR="00F207F0" w:rsidRDefault="00F207F0" w:rsidP="00A3471D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Směry 19. století: </w:t>
      </w:r>
      <w:r>
        <w:rPr>
          <w:rFonts w:ascii="Times New Roman" w:hAnsi="Times New Roman" w:cs="Times New Roman"/>
          <w:sz w:val="24"/>
        </w:rPr>
        <w:sym w:font="Symbol" w:char="F0A7"/>
      </w:r>
      <w:r>
        <w:rPr>
          <w:rFonts w:ascii="Times New Roman" w:hAnsi="Times New Roman" w:cs="Times New Roman"/>
          <w:sz w:val="24"/>
        </w:rPr>
        <w:t xml:space="preserve"> </w:t>
      </w:r>
      <w:r w:rsidRPr="00F207F0">
        <w:rPr>
          <w:rFonts w:ascii="Times New Roman" w:hAnsi="Times New Roman" w:cs="Times New Roman"/>
          <w:b/>
          <w:sz w:val="24"/>
        </w:rPr>
        <w:t>pozitivismus</w:t>
      </w:r>
    </w:p>
    <w:p w:rsidR="00F207F0" w:rsidRDefault="00F207F0" w:rsidP="00A3471D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</w:t>
      </w:r>
      <w:r>
        <w:rPr>
          <w:rFonts w:ascii="Times New Roman" w:hAnsi="Times New Roman" w:cs="Times New Roman"/>
          <w:sz w:val="24"/>
        </w:rPr>
        <w:sym w:font="Symbol" w:char="F0A7"/>
      </w:r>
      <w:r>
        <w:rPr>
          <w:rFonts w:ascii="Times New Roman" w:hAnsi="Times New Roman" w:cs="Times New Roman"/>
          <w:sz w:val="24"/>
        </w:rPr>
        <w:t xml:space="preserve"> </w:t>
      </w:r>
      <w:r w:rsidRPr="00F207F0">
        <w:rPr>
          <w:rFonts w:ascii="Times New Roman" w:hAnsi="Times New Roman" w:cs="Times New Roman"/>
          <w:b/>
          <w:sz w:val="24"/>
        </w:rPr>
        <w:t>filosofie života</w:t>
      </w:r>
    </w:p>
    <w:p w:rsidR="00F207F0" w:rsidRDefault="00F207F0" w:rsidP="00A3471D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</w:t>
      </w:r>
      <w:r>
        <w:rPr>
          <w:rFonts w:ascii="Times New Roman" w:hAnsi="Times New Roman" w:cs="Times New Roman"/>
          <w:sz w:val="24"/>
        </w:rPr>
        <w:sym w:font="Symbol" w:char="F0A7"/>
      </w:r>
      <w:r>
        <w:rPr>
          <w:rFonts w:ascii="Times New Roman" w:hAnsi="Times New Roman" w:cs="Times New Roman"/>
          <w:sz w:val="24"/>
        </w:rPr>
        <w:t xml:space="preserve"> </w:t>
      </w:r>
      <w:r w:rsidRPr="00F207F0">
        <w:rPr>
          <w:rFonts w:ascii="Times New Roman" w:hAnsi="Times New Roman" w:cs="Times New Roman"/>
          <w:b/>
          <w:sz w:val="24"/>
        </w:rPr>
        <w:t>marxistická filozofie</w:t>
      </w:r>
    </w:p>
    <w:p w:rsidR="00F207F0" w:rsidRDefault="00F207F0" w:rsidP="00A3471D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</w:t>
      </w:r>
      <w:r>
        <w:rPr>
          <w:rFonts w:ascii="Times New Roman" w:hAnsi="Times New Roman" w:cs="Times New Roman"/>
          <w:sz w:val="24"/>
        </w:rPr>
        <w:sym w:font="Symbol" w:char="F0A7"/>
      </w:r>
      <w:r>
        <w:rPr>
          <w:rFonts w:ascii="Times New Roman" w:hAnsi="Times New Roman" w:cs="Times New Roman"/>
          <w:sz w:val="24"/>
        </w:rPr>
        <w:t xml:space="preserve"> </w:t>
      </w:r>
      <w:r w:rsidRPr="00F207F0">
        <w:rPr>
          <w:rFonts w:ascii="Times New Roman" w:hAnsi="Times New Roman" w:cs="Times New Roman"/>
          <w:b/>
          <w:sz w:val="24"/>
        </w:rPr>
        <w:t>pragmatismus</w:t>
      </w:r>
    </w:p>
    <w:p w:rsidR="00F207F0" w:rsidRDefault="00F207F0" w:rsidP="00A3471D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</w:t>
      </w:r>
      <w:r>
        <w:rPr>
          <w:rFonts w:ascii="Times New Roman" w:hAnsi="Times New Roman" w:cs="Times New Roman"/>
          <w:sz w:val="24"/>
        </w:rPr>
        <w:sym w:font="Symbol" w:char="F0A7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novokantovství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novohéglovství</w:t>
      </w:r>
      <w:proofErr w:type="spellEnd"/>
    </w:p>
    <w:p w:rsidR="00F703D5" w:rsidRDefault="00F703D5" w:rsidP="00A3471D">
      <w:pPr>
        <w:pStyle w:val="Bezmezer"/>
        <w:rPr>
          <w:rFonts w:ascii="Times New Roman" w:hAnsi="Times New Roman" w:cs="Times New Roman"/>
          <w:sz w:val="24"/>
        </w:rPr>
      </w:pPr>
    </w:p>
    <w:p w:rsidR="00F703D5" w:rsidRDefault="00F703D5" w:rsidP="00A3471D">
      <w:pPr>
        <w:pStyle w:val="Bezmezer"/>
        <w:rPr>
          <w:rFonts w:ascii="Times New Roman" w:hAnsi="Times New Roman" w:cs="Times New Roman"/>
          <w:b/>
          <w:sz w:val="24"/>
        </w:rPr>
      </w:pPr>
      <w:r w:rsidRPr="00F703D5">
        <w:rPr>
          <w:rFonts w:ascii="Times New Roman" w:hAnsi="Times New Roman" w:cs="Times New Roman"/>
          <w:b/>
          <w:sz w:val="24"/>
        </w:rPr>
        <w:t>POZITIVISMUS</w:t>
      </w:r>
    </w:p>
    <w:p w:rsidR="00F703D5" w:rsidRDefault="00F703D5" w:rsidP="00A3471D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druhé polovině 19. století, nejvíce v </w:t>
      </w:r>
      <w:proofErr w:type="gramStart"/>
      <w:r>
        <w:rPr>
          <w:rFonts w:ascii="Times New Roman" w:hAnsi="Times New Roman" w:cs="Times New Roman"/>
          <w:sz w:val="24"/>
        </w:rPr>
        <w:t>Anglie</w:t>
      </w:r>
      <w:proofErr w:type="gramEnd"/>
      <w:r>
        <w:rPr>
          <w:rFonts w:ascii="Times New Roman" w:hAnsi="Times New Roman" w:cs="Times New Roman"/>
          <w:sz w:val="24"/>
        </w:rPr>
        <w:t xml:space="preserve"> a Francii</w:t>
      </w:r>
    </w:p>
    <w:p w:rsidR="00F703D5" w:rsidRPr="00492D6C" w:rsidRDefault="00F703D5" w:rsidP="00A3471D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-zakladatel: </w:t>
      </w:r>
      <w:r w:rsidRPr="00F702DB">
        <w:rPr>
          <w:rFonts w:ascii="Times New Roman" w:hAnsi="Times New Roman" w:cs="Times New Roman"/>
          <w:b/>
          <w:sz w:val="24"/>
        </w:rPr>
        <w:t xml:space="preserve">August </w:t>
      </w:r>
      <w:proofErr w:type="spellStart"/>
      <w:r w:rsidRPr="00F702DB">
        <w:rPr>
          <w:rFonts w:ascii="Times New Roman" w:hAnsi="Times New Roman" w:cs="Times New Roman"/>
          <w:b/>
          <w:sz w:val="24"/>
        </w:rPr>
        <w:t>Comte</w:t>
      </w:r>
      <w:proofErr w:type="spellEnd"/>
      <w:r w:rsidR="00492D6C">
        <w:rPr>
          <w:rFonts w:ascii="Times New Roman" w:hAnsi="Times New Roman" w:cs="Times New Roman"/>
          <w:sz w:val="24"/>
        </w:rPr>
        <w:t xml:space="preserve"> (3 stádia vývoje společnosti → náboženské, filozofické, pozitivní) → sociologie</w:t>
      </w:r>
    </w:p>
    <w:p w:rsidR="00F703D5" w:rsidRDefault="00F703D5" w:rsidP="00A3471D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reakce na rozvoj přírodních věd</w:t>
      </w:r>
    </w:p>
    <w:p w:rsidR="00F703D5" w:rsidRDefault="00F703D5" w:rsidP="00A3471D">
      <w:pPr>
        <w:pStyle w:val="Bezmez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-nešlo o ucelený filozofický systém → navazuje na </w:t>
      </w:r>
      <w:r w:rsidRPr="00F703D5">
        <w:rPr>
          <w:rFonts w:ascii="Times New Roman" w:hAnsi="Times New Roman" w:cs="Times New Roman"/>
          <w:b/>
          <w:sz w:val="24"/>
        </w:rPr>
        <w:t>empirismus</w:t>
      </w:r>
    </w:p>
    <w:p w:rsidR="00F703D5" w:rsidRDefault="00F703D5" w:rsidP="00A3471D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-zaměřovali se na fakta, která jsou smyslově postižitelná</w:t>
      </w:r>
    </w:p>
    <w:p w:rsidR="00F703D5" w:rsidRDefault="00F703D5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>odmítali ontologické otázky – považovali je za neřešitelné → označili je jako pseudoproblémy</w:t>
      </w:r>
    </w:p>
    <w:p w:rsidR="0082047E" w:rsidRDefault="00F703D5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82047E">
        <w:rPr>
          <w:rFonts w:ascii="Times New Roman" w:hAnsi="Times New Roman" w:cs="Times New Roman"/>
          <w:sz w:val="24"/>
        </w:rPr>
        <w:t xml:space="preserve">chtěli redukovat filozofii na logiku </w:t>
      </w:r>
    </w:p>
    <w:p w:rsidR="00F703D5" w:rsidRDefault="0082047E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filozofie by měla hledat logické souvislosti mezi fakty, které poskytují přírodní vědy</w:t>
      </w:r>
    </w:p>
    <w:p w:rsidR="0082047E" w:rsidRDefault="0082047E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-tyto závěry se později ověřují empiricky a logicky</w:t>
      </w:r>
    </w:p>
    <w:p w:rsidR="00BC4EE7" w:rsidRDefault="00BC4EE7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-dospěli k </w:t>
      </w:r>
      <w:r w:rsidRPr="00BC4EE7">
        <w:rPr>
          <w:rFonts w:ascii="Times New Roman" w:hAnsi="Times New Roman" w:cs="Times New Roman"/>
          <w:b/>
          <w:sz w:val="24"/>
        </w:rPr>
        <w:t>scientismu</w:t>
      </w:r>
      <w:r>
        <w:rPr>
          <w:rFonts w:ascii="Times New Roman" w:hAnsi="Times New Roman" w:cs="Times New Roman"/>
          <w:sz w:val="24"/>
        </w:rPr>
        <w:t xml:space="preserve"> – víra v možnosti věd → věda podle nich poznává pouze fakta, nikoliv příčiny</w:t>
      </w:r>
    </w:p>
    <w:p w:rsidR="00336BD8" w:rsidRDefault="00336BD8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-pozitivismus se zaměřil na potřebu přeměny společnosti na základě osvícenských reforem</w:t>
      </w:r>
    </w:p>
    <w:p w:rsidR="003B14F7" w:rsidRDefault="003B14F7" w:rsidP="00F703D5">
      <w:pPr>
        <w:pStyle w:val="Bezmezer"/>
        <w:rPr>
          <w:rFonts w:ascii="Times New Roman" w:hAnsi="Times New Roman" w:cs="Times New Roman"/>
          <w:sz w:val="24"/>
        </w:rPr>
      </w:pPr>
    </w:p>
    <w:p w:rsidR="003B14F7" w:rsidRDefault="003B14F7" w:rsidP="00F703D5">
      <w:pPr>
        <w:pStyle w:val="Bezmezer"/>
        <w:rPr>
          <w:rFonts w:ascii="Times New Roman" w:hAnsi="Times New Roman" w:cs="Times New Roman"/>
          <w:sz w:val="24"/>
        </w:rPr>
      </w:pPr>
    </w:p>
    <w:p w:rsidR="00F2557E" w:rsidRPr="00F2557E" w:rsidRDefault="00F2557E" w:rsidP="00F703D5">
      <w:pPr>
        <w:pStyle w:val="Bezmezer"/>
        <w:rPr>
          <w:rFonts w:ascii="Times New Roman" w:hAnsi="Times New Roman" w:cs="Times New Roman"/>
          <w:b/>
          <w:sz w:val="24"/>
        </w:rPr>
      </w:pPr>
      <w:r w:rsidRPr="00F2557E">
        <w:rPr>
          <w:rFonts w:ascii="Times New Roman" w:hAnsi="Times New Roman" w:cs="Times New Roman"/>
          <w:b/>
          <w:sz w:val="24"/>
        </w:rPr>
        <w:t>FILOSOFIE ŽIVOTA</w:t>
      </w:r>
      <w:r w:rsidR="003B14F7" w:rsidRPr="00F2557E">
        <w:rPr>
          <w:rFonts w:ascii="Times New Roman" w:hAnsi="Times New Roman" w:cs="Times New Roman"/>
          <w:b/>
          <w:sz w:val="24"/>
        </w:rPr>
        <w:t xml:space="preserve"> </w:t>
      </w:r>
    </w:p>
    <w:p w:rsidR="003B14F7" w:rsidRDefault="00F2557E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filosofie voluntarismu a iracionalismu</w:t>
      </w:r>
    </w:p>
    <w:p w:rsidR="00F2557E" w:rsidRDefault="00F2557E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Iracionalismus = zdrojem poznání je intuice, ne rozum</w:t>
      </w:r>
    </w:p>
    <w:p w:rsidR="00F2557E" w:rsidRDefault="00F2557E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Voluntarismus = podstatu bytí můžeme pochopit jedině vůlí</w:t>
      </w:r>
    </w:p>
    <w:p w:rsidR="003B14F7" w:rsidRDefault="00F2557E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-představitelé: A</w:t>
      </w:r>
      <w:r w:rsidR="003B14F7" w:rsidRPr="003B14F7">
        <w:rPr>
          <w:rFonts w:ascii="Times New Roman" w:hAnsi="Times New Roman" w:cs="Times New Roman"/>
          <w:sz w:val="24"/>
        </w:rPr>
        <w:t xml:space="preserve">rthur </w:t>
      </w:r>
      <w:r w:rsidR="003B14F7" w:rsidRPr="00F2557E">
        <w:rPr>
          <w:rFonts w:ascii="Times New Roman" w:hAnsi="Times New Roman" w:cs="Times New Roman"/>
          <w:b/>
          <w:sz w:val="24"/>
        </w:rPr>
        <w:t>Schopenhauer</w:t>
      </w:r>
      <w:r>
        <w:rPr>
          <w:rFonts w:ascii="Times New Roman" w:hAnsi="Times New Roman" w:cs="Times New Roman"/>
          <w:sz w:val="24"/>
        </w:rPr>
        <w:t xml:space="preserve">, </w:t>
      </w:r>
      <w:r w:rsidRPr="00F2557E">
        <w:rPr>
          <w:rFonts w:ascii="Times New Roman" w:hAnsi="Times New Roman" w:cs="Times New Roman"/>
          <w:sz w:val="24"/>
        </w:rPr>
        <w:t xml:space="preserve">Friedrich </w:t>
      </w:r>
      <w:r w:rsidRPr="00F2557E">
        <w:rPr>
          <w:rFonts w:ascii="Times New Roman" w:hAnsi="Times New Roman" w:cs="Times New Roman"/>
          <w:b/>
          <w:sz w:val="24"/>
        </w:rPr>
        <w:t>Nietzsche</w:t>
      </w:r>
    </w:p>
    <w:p w:rsidR="00F2557E" w:rsidRDefault="00F2557E" w:rsidP="00F703D5">
      <w:pPr>
        <w:pStyle w:val="Bezmezer"/>
        <w:rPr>
          <w:rFonts w:ascii="Times New Roman" w:hAnsi="Times New Roman" w:cs="Times New Roman"/>
          <w:sz w:val="24"/>
        </w:rPr>
      </w:pPr>
    </w:p>
    <w:p w:rsidR="00F2557E" w:rsidRPr="00F2557E" w:rsidRDefault="00F2557E" w:rsidP="00F703D5">
      <w:pPr>
        <w:pStyle w:val="Bezmezer"/>
        <w:rPr>
          <w:rFonts w:ascii="Times New Roman" w:hAnsi="Times New Roman" w:cs="Times New Roman"/>
          <w:b/>
          <w:sz w:val="28"/>
        </w:rPr>
      </w:pPr>
      <w:r w:rsidRPr="00F2557E">
        <w:rPr>
          <w:rFonts w:ascii="Times New Roman" w:hAnsi="Times New Roman" w:cs="Times New Roman"/>
          <w:b/>
          <w:sz w:val="28"/>
        </w:rPr>
        <w:t>Arthur Schopenhauer</w:t>
      </w:r>
    </w:p>
    <w:p w:rsidR="00F2557E" w:rsidRDefault="00F2557E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-německý filosof, přelom 18. – 19. století</w:t>
      </w:r>
    </w:p>
    <w:p w:rsidR="00F2557E" w:rsidRDefault="00F2557E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-synem bankéře, byl označován jako chmurný genius, obdivoval indickou filosofii (budhismus) </w:t>
      </w:r>
    </w:p>
    <w:p w:rsidR="00F2557E" w:rsidRDefault="00F2557E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-ovlivněn Kantem a </w:t>
      </w:r>
      <w:proofErr w:type="spellStart"/>
      <w:r w:rsidRPr="00F2557E">
        <w:rPr>
          <w:rFonts w:ascii="Times New Roman" w:hAnsi="Times New Roman" w:cs="Times New Roman"/>
          <w:sz w:val="24"/>
        </w:rPr>
        <w:t>Schelling</w:t>
      </w:r>
      <w:r>
        <w:rPr>
          <w:rFonts w:ascii="Times New Roman" w:hAnsi="Times New Roman" w:cs="Times New Roman"/>
          <w:sz w:val="24"/>
        </w:rPr>
        <w:t>em</w:t>
      </w:r>
      <w:proofErr w:type="spellEnd"/>
    </w:p>
    <w:p w:rsidR="003E5194" w:rsidRDefault="003E5194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3E5194">
        <w:rPr>
          <w:rFonts w:ascii="Times New Roman" w:hAnsi="Times New Roman" w:cs="Times New Roman"/>
          <w:sz w:val="24"/>
          <w:u w:val="single"/>
        </w:rPr>
        <w:t>hlavní dílo</w:t>
      </w:r>
      <w:r>
        <w:rPr>
          <w:rFonts w:ascii="Times New Roman" w:hAnsi="Times New Roman" w:cs="Times New Roman"/>
          <w:sz w:val="24"/>
        </w:rPr>
        <w:t xml:space="preserve">: </w:t>
      </w:r>
      <w:r w:rsidRPr="003E5194">
        <w:rPr>
          <w:rFonts w:ascii="Times New Roman" w:hAnsi="Times New Roman" w:cs="Times New Roman"/>
          <w:b/>
          <w:sz w:val="24"/>
        </w:rPr>
        <w:t>Svět jako vůle a představa</w:t>
      </w:r>
    </w:p>
    <w:p w:rsidR="0069031A" w:rsidRDefault="0069031A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-podstatou osobnosti člověka je </w:t>
      </w:r>
      <w:r w:rsidRPr="0069031A">
        <w:rPr>
          <w:rFonts w:ascii="Times New Roman" w:hAnsi="Times New Roman" w:cs="Times New Roman"/>
          <w:sz w:val="24"/>
          <w:u w:val="single"/>
        </w:rPr>
        <w:t>vůle</w:t>
      </w:r>
      <w:r>
        <w:rPr>
          <w:rFonts w:ascii="Times New Roman" w:hAnsi="Times New Roman" w:cs="Times New Roman"/>
          <w:sz w:val="24"/>
        </w:rPr>
        <w:t xml:space="preserve"> → chápe ji jako slepé chtění, které je nezávislé na rozumu →</w:t>
      </w:r>
    </w:p>
    <w:p w:rsidR="0069031A" w:rsidRDefault="0069031A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je to projevem kosmické světové vůle, která tvoří základ veškerého bytí</w:t>
      </w:r>
    </w:p>
    <w:p w:rsidR="0069031A" w:rsidRDefault="0069031A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-vůle je nekonečná</w:t>
      </w:r>
    </w:p>
    <w:p w:rsidR="0069031A" w:rsidRDefault="0069031A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-jde o první pokus spojit objektivní idealismus se subjektivním idealismem</w:t>
      </w:r>
    </w:p>
    <w:p w:rsidR="00AD70D8" w:rsidRDefault="00AD70D8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-poznání podstaty světa skrz vůli je možné, ale ne pro každého, pouze pro umělce</w:t>
      </w:r>
    </w:p>
    <w:p w:rsidR="003B2E7C" w:rsidRDefault="003B2E7C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-podle něj existuje ještě jedno poznání a to skrz </w:t>
      </w:r>
      <w:r w:rsidRPr="003B2E7C">
        <w:rPr>
          <w:rFonts w:ascii="Times New Roman" w:hAnsi="Times New Roman" w:cs="Times New Roman"/>
          <w:sz w:val="24"/>
          <w:u w:val="single"/>
        </w:rPr>
        <w:t>mravní askezi</w:t>
      </w:r>
      <w:r>
        <w:rPr>
          <w:rFonts w:ascii="Times New Roman" w:hAnsi="Times New Roman" w:cs="Times New Roman"/>
          <w:sz w:val="24"/>
        </w:rPr>
        <w:t xml:space="preserve"> (vliv budhismu) →</w:t>
      </w:r>
    </w:p>
    <w:p w:rsidR="003B2E7C" w:rsidRDefault="003B2E7C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náš život probíhá mezi přáním a uspokojením přání → uspokojování přání může vést k nudě, zoufalství → jediné východisko z tohohle koloběhu je v tom, že se člověk vzdá všech přání a tužeb → asketizmus</w:t>
      </w:r>
    </w:p>
    <w:p w:rsidR="003E5194" w:rsidRDefault="003E5194" w:rsidP="00F703D5">
      <w:pPr>
        <w:pStyle w:val="Bezmezer"/>
        <w:rPr>
          <w:rFonts w:ascii="Times New Roman" w:hAnsi="Times New Roman" w:cs="Times New Roman"/>
          <w:sz w:val="24"/>
        </w:rPr>
      </w:pPr>
    </w:p>
    <w:p w:rsidR="00F630FA" w:rsidRDefault="00F630FA" w:rsidP="00F703D5">
      <w:pPr>
        <w:pStyle w:val="Bezmezer"/>
        <w:rPr>
          <w:rFonts w:ascii="Times New Roman" w:hAnsi="Times New Roman" w:cs="Times New Roman"/>
          <w:b/>
          <w:sz w:val="28"/>
        </w:rPr>
      </w:pPr>
    </w:p>
    <w:p w:rsidR="00F630FA" w:rsidRDefault="00F630FA" w:rsidP="00F703D5">
      <w:pPr>
        <w:pStyle w:val="Bezmezer"/>
        <w:rPr>
          <w:rFonts w:ascii="Times New Roman" w:hAnsi="Times New Roman" w:cs="Times New Roman"/>
          <w:b/>
          <w:sz w:val="28"/>
        </w:rPr>
      </w:pPr>
    </w:p>
    <w:p w:rsidR="00F630FA" w:rsidRDefault="00F630FA" w:rsidP="00F703D5">
      <w:pPr>
        <w:pStyle w:val="Bezmezer"/>
        <w:rPr>
          <w:rFonts w:ascii="Times New Roman" w:hAnsi="Times New Roman" w:cs="Times New Roman"/>
          <w:b/>
          <w:sz w:val="28"/>
        </w:rPr>
      </w:pPr>
    </w:p>
    <w:p w:rsidR="00F630FA" w:rsidRDefault="00F630FA" w:rsidP="00F703D5">
      <w:pPr>
        <w:pStyle w:val="Bezmezer"/>
        <w:rPr>
          <w:rFonts w:ascii="Times New Roman" w:hAnsi="Times New Roman" w:cs="Times New Roman"/>
          <w:b/>
          <w:sz w:val="28"/>
        </w:rPr>
      </w:pPr>
    </w:p>
    <w:p w:rsidR="00F630FA" w:rsidRDefault="00F630FA" w:rsidP="00F703D5">
      <w:pPr>
        <w:pStyle w:val="Bezmezer"/>
        <w:rPr>
          <w:rFonts w:ascii="Times New Roman" w:hAnsi="Times New Roman" w:cs="Times New Roman"/>
          <w:b/>
          <w:sz w:val="28"/>
        </w:rPr>
      </w:pPr>
    </w:p>
    <w:p w:rsidR="003E5194" w:rsidRDefault="003E5194" w:rsidP="00F703D5">
      <w:pPr>
        <w:pStyle w:val="Bezmezer"/>
        <w:rPr>
          <w:rFonts w:ascii="Times New Roman" w:hAnsi="Times New Roman" w:cs="Times New Roman"/>
          <w:b/>
          <w:sz w:val="28"/>
        </w:rPr>
      </w:pPr>
      <w:r w:rsidRPr="003E5194">
        <w:rPr>
          <w:rFonts w:ascii="Times New Roman" w:hAnsi="Times New Roman" w:cs="Times New Roman"/>
          <w:b/>
          <w:sz w:val="28"/>
        </w:rPr>
        <w:lastRenderedPageBreak/>
        <w:t>Friedrich Nietzsche</w:t>
      </w:r>
    </w:p>
    <w:p w:rsidR="003E5194" w:rsidRDefault="003E5194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-německý filosof, druhá polovina 19. století</w:t>
      </w:r>
    </w:p>
    <w:p w:rsidR="003E5194" w:rsidRDefault="003E5194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-ovlivněn Schopenhauerem</w:t>
      </w:r>
      <w:r w:rsidR="00E10B49">
        <w:rPr>
          <w:rFonts w:ascii="Times New Roman" w:hAnsi="Times New Roman" w:cs="Times New Roman"/>
          <w:sz w:val="24"/>
        </w:rPr>
        <w:t xml:space="preserve">, obdivoval antickou filosofii, hlavně </w:t>
      </w:r>
      <w:proofErr w:type="spellStart"/>
      <w:r w:rsidR="00E10B49">
        <w:rPr>
          <w:rFonts w:ascii="Times New Roman" w:hAnsi="Times New Roman" w:cs="Times New Roman"/>
          <w:sz w:val="24"/>
        </w:rPr>
        <w:t>Heraklaita</w:t>
      </w:r>
      <w:proofErr w:type="spellEnd"/>
      <w:r w:rsidR="00E10B49">
        <w:rPr>
          <w:rFonts w:ascii="Times New Roman" w:hAnsi="Times New Roman" w:cs="Times New Roman"/>
          <w:sz w:val="24"/>
        </w:rPr>
        <w:t>, miloval hudbu Wagnera</w:t>
      </w:r>
    </w:p>
    <w:p w:rsidR="003E5194" w:rsidRDefault="003E5194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AD221B">
        <w:rPr>
          <w:rFonts w:ascii="Times New Roman" w:hAnsi="Times New Roman" w:cs="Times New Roman"/>
          <w:sz w:val="24"/>
        </w:rPr>
        <w:t>synem evangelického kazatele, studoval filozofii</w:t>
      </w:r>
    </w:p>
    <w:p w:rsidR="00F630FA" w:rsidRDefault="00AD221B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AD221B">
        <w:rPr>
          <w:rFonts w:ascii="Times New Roman" w:hAnsi="Times New Roman" w:cs="Times New Roman"/>
          <w:sz w:val="24"/>
          <w:u w:val="single"/>
        </w:rPr>
        <w:t>hlavní dílo</w:t>
      </w:r>
      <w:r>
        <w:rPr>
          <w:rFonts w:ascii="Times New Roman" w:hAnsi="Times New Roman" w:cs="Times New Roman"/>
          <w:sz w:val="24"/>
        </w:rPr>
        <w:t xml:space="preserve">: </w:t>
      </w:r>
      <w:r w:rsidRPr="00AD221B">
        <w:rPr>
          <w:rFonts w:ascii="Times New Roman" w:hAnsi="Times New Roman" w:cs="Times New Roman"/>
          <w:b/>
          <w:sz w:val="24"/>
        </w:rPr>
        <w:t xml:space="preserve">Tak pravil </w:t>
      </w:r>
      <w:proofErr w:type="spellStart"/>
      <w:r w:rsidRPr="00AD221B">
        <w:rPr>
          <w:rFonts w:ascii="Times New Roman" w:hAnsi="Times New Roman" w:cs="Times New Roman"/>
          <w:b/>
          <w:sz w:val="24"/>
        </w:rPr>
        <w:t>Zarathustra</w:t>
      </w:r>
      <w:proofErr w:type="spellEnd"/>
      <w:r w:rsidR="00F630FA">
        <w:rPr>
          <w:rFonts w:ascii="Times New Roman" w:hAnsi="Times New Roman" w:cs="Times New Roman"/>
          <w:sz w:val="24"/>
        </w:rPr>
        <w:t xml:space="preserve"> </w:t>
      </w:r>
    </w:p>
    <w:p w:rsidR="00F630FA" w:rsidRDefault="00F630FA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</w:t>
      </w:r>
      <w:r w:rsidR="000164E0">
        <w:rPr>
          <w:rFonts w:ascii="Times New Roman" w:hAnsi="Times New Roman" w:cs="Times New Roman"/>
          <w:sz w:val="24"/>
        </w:rPr>
        <w:t xml:space="preserve"> kromě své filoz</w:t>
      </w:r>
      <w:r>
        <w:rPr>
          <w:rFonts w:ascii="Times New Roman" w:hAnsi="Times New Roman" w:cs="Times New Roman"/>
          <w:sz w:val="24"/>
        </w:rPr>
        <w:t xml:space="preserve">ofie zde vyložil své 3 stupně, kterými prochází člověk: </w:t>
      </w:r>
    </w:p>
    <w:p w:rsidR="00AD221B" w:rsidRDefault="00F630FA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1. závislost na autoritách</w:t>
      </w:r>
    </w:p>
    <w:p w:rsidR="00F630FA" w:rsidRDefault="00F630FA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2. oproštění se od autorit a nalézt svobodu</w:t>
      </w:r>
    </w:p>
    <w:p w:rsidR="00F630FA" w:rsidRDefault="00F630FA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3. obrat k vlastním hodnotám a cílům</w:t>
      </w:r>
    </w:p>
    <w:p w:rsidR="00F630FA" w:rsidRDefault="00F630FA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164E0">
        <w:rPr>
          <w:rFonts w:ascii="Times New Roman" w:hAnsi="Times New Roman" w:cs="Times New Roman"/>
          <w:sz w:val="24"/>
          <w:u w:val="single"/>
        </w:rPr>
        <w:t>jeho filozofie</w:t>
      </w:r>
      <w:r>
        <w:rPr>
          <w:rFonts w:ascii="Times New Roman" w:hAnsi="Times New Roman" w:cs="Times New Roman"/>
          <w:sz w:val="24"/>
        </w:rPr>
        <w:t>:</w:t>
      </w:r>
    </w:p>
    <w:p w:rsidR="00F630FA" w:rsidRDefault="00F630FA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-podle něj svět je nekonečný proces vznikání a zanikání</w:t>
      </w:r>
    </w:p>
    <w:p w:rsidR="000164E0" w:rsidRDefault="000164E0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-podstatou bytí je </w:t>
      </w:r>
      <w:r w:rsidRPr="000164E0">
        <w:rPr>
          <w:rFonts w:ascii="Times New Roman" w:hAnsi="Times New Roman" w:cs="Times New Roman"/>
          <w:sz w:val="24"/>
          <w:u w:val="single"/>
        </w:rPr>
        <w:t>vůle k</w:t>
      </w:r>
      <w:r w:rsidR="00B065C2">
        <w:rPr>
          <w:rFonts w:ascii="Times New Roman" w:hAnsi="Times New Roman" w:cs="Times New Roman"/>
          <w:sz w:val="24"/>
          <w:u w:val="single"/>
        </w:rPr>
        <w:t> </w:t>
      </w:r>
      <w:r w:rsidRPr="000164E0">
        <w:rPr>
          <w:rFonts w:ascii="Times New Roman" w:hAnsi="Times New Roman" w:cs="Times New Roman"/>
          <w:sz w:val="24"/>
          <w:u w:val="single"/>
        </w:rPr>
        <w:t>moci</w:t>
      </w:r>
      <w:r w:rsidR="00B065C2">
        <w:rPr>
          <w:rFonts w:ascii="Times New Roman" w:hAnsi="Times New Roman" w:cs="Times New Roman"/>
          <w:sz w:val="24"/>
        </w:rPr>
        <w:t xml:space="preserve"> → kosmický princip, který ovládá každého z</w:t>
      </w:r>
      <w:r w:rsidR="00462AC8">
        <w:rPr>
          <w:rFonts w:ascii="Times New Roman" w:hAnsi="Times New Roman" w:cs="Times New Roman"/>
          <w:sz w:val="24"/>
        </w:rPr>
        <w:t> </w:t>
      </w:r>
      <w:r w:rsidR="00B065C2">
        <w:rPr>
          <w:rFonts w:ascii="Times New Roman" w:hAnsi="Times New Roman" w:cs="Times New Roman"/>
          <w:sz w:val="24"/>
        </w:rPr>
        <w:t>nás</w:t>
      </w:r>
    </w:p>
    <w:p w:rsidR="00462AC8" w:rsidRDefault="00462AC8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-svět nepodléhá žádným zákonům → celý svět je chaos </w:t>
      </w:r>
    </w:p>
    <w:p w:rsidR="00462AC8" w:rsidRDefault="00462AC8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-svět je nepoznatelný a naše smysly a rozum slouží k biologickému přežití</w:t>
      </w:r>
    </w:p>
    <w:p w:rsidR="00DE6AAA" w:rsidRDefault="00DE6AAA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-ve světě se ale musíme orientovat a proto dáváme objektivní realitě </w:t>
      </w:r>
      <w:r w:rsidR="00220781">
        <w:rPr>
          <w:rFonts w:ascii="Times New Roman" w:hAnsi="Times New Roman" w:cs="Times New Roman"/>
          <w:sz w:val="24"/>
        </w:rPr>
        <w:t>vědecké poznatky, ale ty jsou falešné → protože nemají objektivní platnost</w:t>
      </w:r>
    </w:p>
    <w:p w:rsidR="00F02953" w:rsidRDefault="00F02953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-jeho filosofie je pozitivní a jeho východisko je: ‚‚bůh je mrtev, ať žije nadčlověk‘‘</w:t>
      </w:r>
    </w:p>
    <w:p w:rsidR="00F02953" w:rsidRDefault="00F02953" w:rsidP="00F703D5">
      <w:pPr>
        <w:pStyle w:val="Bezmez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-vychází z kritiky hodnot → nutné odstranit tradiční hodnoty → to vyjádřil v </w:t>
      </w:r>
      <w:r w:rsidRPr="00F02953">
        <w:rPr>
          <w:rFonts w:ascii="Times New Roman" w:hAnsi="Times New Roman" w:cs="Times New Roman"/>
          <w:sz w:val="24"/>
          <w:u w:val="single"/>
        </w:rPr>
        <w:t>sedmero anti</w:t>
      </w:r>
    </w:p>
    <w:p w:rsidR="00F02953" w:rsidRDefault="00F02953" w:rsidP="00F703D5">
      <w:pPr>
        <w:pStyle w:val="Bezmezer"/>
        <w:rPr>
          <w:rFonts w:ascii="Times New Roman" w:hAnsi="Times New Roman" w:cs="Times New Roman"/>
          <w:sz w:val="24"/>
        </w:rPr>
      </w:pPr>
      <w:r w:rsidRPr="00F02953"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antimoralistický</w:t>
      </w:r>
      <w:proofErr w:type="spellEnd"/>
      <w:r>
        <w:rPr>
          <w:rFonts w:ascii="Times New Roman" w:hAnsi="Times New Roman" w:cs="Times New Roman"/>
          <w:sz w:val="24"/>
        </w:rPr>
        <w:t xml:space="preserve"> (proti morálce)</w:t>
      </w:r>
    </w:p>
    <w:p w:rsidR="00F02953" w:rsidRDefault="00F02953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antidemokratický (demokracie vede k anarchii)</w:t>
      </w:r>
    </w:p>
    <w:p w:rsidR="00F02953" w:rsidRDefault="00F02953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antisocialistický </w:t>
      </w:r>
    </w:p>
    <w:p w:rsidR="00F02953" w:rsidRDefault="00F02953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antifeministický</w:t>
      </w:r>
    </w:p>
    <w:p w:rsidR="00F02953" w:rsidRDefault="00F02953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antiintelektualistický</w:t>
      </w:r>
      <w:proofErr w:type="spellEnd"/>
      <w:r>
        <w:rPr>
          <w:rFonts w:ascii="Times New Roman" w:hAnsi="Times New Roman" w:cs="Times New Roman"/>
          <w:sz w:val="24"/>
        </w:rPr>
        <w:t xml:space="preserve"> (rozum = služebník vůle</w:t>
      </w:r>
    </w:p>
    <w:p w:rsidR="00F02953" w:rsidRDefault="00F02953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antipesimistický</w:t>
      </w:r>
      <w:proofErr w:type="spellEnd"/>
    </w:p>
    <w:p w:rsidR="00F02953" w:rsidRDefault="00F02953" w:rsidP="00F703D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antikřesťanský</w:t>
      </w:r>
      <w:proofErr w:type="spellEnd"/>
      <w:r w:rsidR="00DC33DC">
        <w:rPr>
          <w:rFonts w:ascii="Times New Roman" w:hAnsi="Times New Roman" w:cs="Times New Roman"/>
          <w:sz w:val="24"/>
        </w:rPr>
        <w:t xml:space="preserve"> (křesťanství označil za protipřirozenost)</w:t>
      </w:r>
    </w:p>
    <w:p w:rsidR="0098274F" w:rsidRDefault="0098274F" w:rsidP="0098274F">
      <w:pPr>
        <w:pStyle w:val="Bezmezer"/>
        <w:rPr>
          <w:rFonts w:ascii="Times New Roman" w:hAnsi="Times New Roman" w:cs="Times New Roman"/>
          <w:sz w:val="24"/>
        </w:rPr>
      </w:pPr>
    </w:p>
    <w:p w:rsidR="0098274F" w:rsidRDefault="0098274F" w:rsidP="0098274F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-lidé si nejsou rovni, všichni jsme ovládání vůlí k moci</w:t>
      </w:r>
    </w:p>
    <w:p w:rsidR="0098274F" w:rsidRDefault="0098274F" w:rsidP="00F703D5">
      <w:pPr>
        <w:pStyle w:val="Bezmezer"/>
        <w:rPr>
          <w:rFonts w:ascii="Times New Roman" w:hAnsi="Times New Roman" w:cs="Times New Roman"/>
          <w:sz w:val="24"/>
        </w:rPr>
      </w:pPr>
    </w:p>
    <w:p w:rsidR="0098274F" w:rsidRPr="0098274F" w:rsidRDefault="0098274F" w:rsidP="00F703D5">
      <w:pPr>
        <w:pStyle w:val="Bezmezer"/>
        <w:rPr>
          <w:rFonts w:ascii="Times New Roman" w:hAnsi="Times New Roman" w:cs="Times New Roman"/>
          <w:sz w:val="24"/>
          <w:u w:val="single"/>
        </w:rPr>
      </w:pPr>
      <w:r w:rsidRPr="0098274F">
        <w:rPr>
          <w:rFonts w:ascii="Times New Roman" w:hAnsi="Times New Roman" w:cs="Times New Roman"/>
          <w:sz w:val="24"/>
          <w:u w:val="single"/>
        </w:rPr>
        <w:t>Znaky nadčlověka:</w:t>
      </w:r>
    </w:p>
    <w:p w:rsidR="0098274F" w:rsidRDefault="0098274F" w:rsidP="0098274F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6F"/>
      </w:r>
      <w:r>
        <w:rPr>
          <w:rFonts w:ascii="Times New Roman" w:hAnsi="Times New Roman" w:cs="Times New Roman"/>
          <w:sz w:val="24"/>
        </w:rPr>
        <w:t xml:space="preserve"> člověk, který ví o smrti boha (nevěřící = ateista)</w:t>
      </w:r>
    </w:p>
    <w:p w:rsidR="0098274F" w:rsidRDefault="0098274F" w:rsidP="0098274F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6F"/>
      </w:r>
      <w:r>
        <w:rPr>
          <w:rFonts w:ascii="Times New Roman" w:hAnsi="Times New Roman" w:cs="Times New Roman"/>
          <w:sz w:val="24"/>
        </w:rPr>
        <w:t xml:space="preserve"> člověk, který ví, že všechny snahy zachytit se na tomto světě jakýmkoliv způsobem jsou odsouzeny k zániku</w:t>
      </w:r>
    </w:p>
    <w:p w:rsidR="0098274F" w:rsidRDefault="0098274F" w:rsidP="0098274F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6F"/>
      </w:r>
      <w:r>
        <w:rPr>
          <w:rFonts w:ascii="Times New Roman" w:hAnsi="Times New Roman" w:cs="Times New Roman"/>
          <w:sz w:val="24"/>
        </w:rPr>
        <w:t xml:space="preserve"> člověk, který ví, že on sám je kusem vůle k moci a jinak nic (tragická moudrost)</w:t>
      </w:r>
    </w:p>
    <w:p w:rsidR="0098274F" w:rsidRDefault="0098274F" w:rsidP="0098274F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6F"/>
      </w:r>
      <w:r>
        <w:rPr>
          <w:rFonts w:ascii="Times New Roman" w:hAnsi="Times New Roman" w:cs="Times New Roman"/>
          <w:sz w:val="24"/>
        </w:rPr>
        <w:t xml:space="preserve"> člověk, který se smířil s myšlenkou věčného návratu (neustálý koloběh vzniku a zániku světa)</w:t>
      </w:r>
    </w:p>
    <w:p w:rsidR="0098274F" w:rsidRDefault="0098274F" w:rsidP="0098274F">
      <w:pPr>
        <w:pStyle w:val="Bezmezer"/>
        <w:rPr>
          <w:rFonts w:ascii="Times New Roman" w:hAnsi="Times New Roman" w:cs="Times New Roman"/>
          <w:sz w:val="24"/>
        </w:rPr>
      </w:pPr>
    </w:p>
    <w:p w:rsidR="0098274F" w:rsidRDefault="0098274F" w:rsidP="0098274F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-jeho představu o nadčlověku převzala fašistická ideologie (očištěna na konci 20. století)</w:t>
      </w:r>
    </w:p>
    <w:p w:rsidR="0098274F" w:rsidRDefault="0098274F" w:rsidP="0098274F">
      <w:pPr>
        <w:pStyle w:val="Bezmezer"/>
        <w:rPr>
          <w:rFonts w:ascii="Times New Roman" w:hAnsi="Times New Roman" w:cs="Times New Roman"/>
          <w:sz w:val="24"/>
        </w:rPr>
      </w:pPr>
    </w:p>
    <w:p w:rsidR="0098274F" w:rsidRDefault="0098274F" w:rsidP="0098274F">
      <w:pPr>
        <w:pStyle w:val="Bezmezer"/>
        <w:rPr>
          <w:rFonts w:ascii="Times New Roman" w:hAnsi="Times New Roman" w:cs="Times New Roman"/>
          <w:b/>
          <w:sz w:val="24"/>
        </w:rPr>
      </w:pPr>
    </w:p>
    <w:p w:rsidR="00F12993" w:rsidRDefault="00F12993" w:rsidP="0098274F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</w:p>
    <w:p w:rsidR="0098274F" w:rsidRPr="00F12993" w:rsidRDefault="0098274F" w:rsidP="0098274F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F12993">
        <w:rPr>
          <w:rFonts w:ascii="Times New Roman" w:hAnsi="Times New Roman" w:cs="Times New Roman"/>
          <w:b/>
          <w:sz w:val="24"/>
          <w:szCs w:val="24"/>
        </w:rPr>
        <w:t>PRAGMATISMUS</w:t>
      </w:r>
    </w:p>
    <w:p w:rsidR="0098274F" w:rsidRPr="00F12993" w:rsidRDefault="0098274F" w:rsidP="0098274F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F12993">
        <w:rPr>
          <w:rFonts w:ascii="Times New Roman" w:hAnsi="Times New Roman" w:cs="Times New Roman"/>
          <w:sz w:val="24"/>
          <w:szCs w:val="24"/>
        </w:rPr>
        <w:t>-vznikl v 19. století v Americe, v Evropě se rozšířil až ve 20. století</w:t>
      </w:r>
    </w:p>
    <w:p w:rsidR="0098274F" w:rsidRPr="00F12993" w:rsidRDefault="0098274F" w:rsidP="0098274F">
      <w:pPr>
        <w:pStyle w:val="Bezmez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12993">
        <w:rPr>
          <w:rFonts w:ascii="Times New Roman" w:hAnsi="Times New Roman" w:cs="Times New Roman"/>
          <w:sz w:val="24"/>
          <w:szCs w:val="24"/>
        </w:rPr>
        <w:t xml:space="preserve">-zakladatel: </w:t>
      </w:r>
      <w:r w:rsidRPr="005E0F61">
        <w:rPr>
          <w:rFonts w:ascii="Times New Roman" w:hAnsi="Times New Roman" w:cs="Times New Roman"/>
          <w:b/>
          <w:sz w:val="24"/>
          <w:szCs w:val="24"/>
        </w:rPr>
        <w:t xml:space="preserve">Charles </w:t>
      </w:r>
      <w:proofErr w:type="spellStart"/>
      <w:r w:rsidRPr="005E0F61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Peirce</w:t>
      </w:r>
      <w:proofErr w:type="spellEnd"/>
      <w:r w:rsidRPr="00F1299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(matemat</w:t>
      </w:r>
      <w:r w:rsidR="00F12993" w:rsidRPr="00F1299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ik, odmítal transcendentální </w:t>
      </w:r>
      <w:r w:rsidR="00BB674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požitky)</w:t>
      </w:r>
    </w:p>
    <w:p w:rsidR="00F12993" w:rsidRDefault="00F12993" w:rsidP="0098274F">
      <w:pPr>
        <w:pStyle w:val="Bezmez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1299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-pragmatici vytvořili </w:t>
      </w:r>
      <w:r w:rsidRPr="00F12993">
        <w:rPr>
          <w:rFonts w:ascii="Times New Roman" w:hAnsi="Times New Roman" w:cs="Times New Roman"/>
          <w:color w:val="202124"/>
          <w:sz w:val="24"/>
          <w:szCs w:val="24"/>
          <w:u w:val="thick"/>
          <w:shd w:val="clear" w:color="auto" w:fill="FFFFFF"/>
        </w:rPr>
        <w:t>teorii pravdy</w:t>
      </w:r>
      <w:r w:rsidRPr="00F1299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→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 každého může být prospěšné něco jiného → pravda je různorodá</w:t>
      </w:r>
    </w:p>
    <w:p w:rsidR="00F12993" w:rsidRPr="00F12993" w:rsidRDefault="00F12993" w:rsidP="0098274F">
      <w:pPr>
        <w:pStyle w:val="Bezmez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-představitelé: </w:t>
      </w:r>
      <w:r w:rsidRPr="00F1299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William James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="005E0F61" w:rsidRPr="005E0F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John </w:t>
      </w:r>
      <w:proofErr w:type="spellStart"/>
      <w:r w:rsidR="005E0F61" w:rsidRPr="005E0F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Dewey</w:t>
      </w:r>
      <w:proofErr w:type="spellEnd"/>
    </w:p>
    <w:p w:rsidR="00F12993" w:rsidRDefault="00F12993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</w:t>
      </w:r>
      <w:r w:rsidRPr="00F12993">
        <w:rPr>
          <w:rFonts w:ascii="Times New Roman" w:hAnsi="Times New Roman" w:cs="Times New Roman"/>
          <w:color w:val="202124"/>
          <w:sz w:val="24"/>
          <w:shd w:val="clear" w:color="auto" w:fill="FFFFFF"/>
        </w:rPr>
        <w:t>stoupencem u nás byl Karel Čapek</w:t>
      </w:r>
    </w:p>
    <w:p w:rsidR="00F12993" w:rsidRPr="00F12993" w:rsidRDefault="00F12993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</w:p>
    <w:p w:rsidR="00F12993" w:rsidRDefault="00F12993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</w:p>
    <w:p w:rsidR="00F12993" w:rsidRDefault="00F12993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</w:p>
    <w:p w:rsidR="00F12993" w:rsidRDefault="00F12993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</w:p>
    <w:p w:rsidR="00F12993" w:rsidRDefault="00F12993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</w:p>
    <w:p w:rsidR="00F12993" w:rsidRDefault="00F12993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</w:p>
    <w:p w:rsidR="00F12993" w:rsidRDefault="00F12993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</w:p>
    <w:p w:rsidR="00F12993" w:rsidRDefault="00F12993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</w:p>
    <w:p w:rsidR="00F12993" w:rsidRDefault="00F12993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</w:p>
    <w:p w:rsidR="00F12993" w:rsidRDefault="00F12993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</w:p>
    <w:p w:rsidR="00F12993" w:rsidRDefault="00F12993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</w:p>
    <w:p w:rsidR="00F12993" w:rsidRPr="00F12993" w:rsidRDefault="00F12993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  <w:r w:rsidRPr="00F12993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MARXISTICKÁ FILOZOFIE</w:t>
      </w:r>
    </w:p>
    <w:p w:rsidR="00F12993" w:rsidRDefault="00F12993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-vznik v 19. století</w:t>
      </w:r>
    </w:p>
    <w:p w:rsidR="00F12993" w:rsidRDefault="00F12993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-zakladatel: </w:t>
      </w:r>
      <w:r w:rsidRPr="005E0F61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Karl Marx</w:t>
      </w:r>
    </w:p>
    <w:p w:rsidR="00ED549C" w:rsidRPr="00ED549C" w:rsidRDefault="00ED549C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 xml:space="preserve">└ </w:t>
      </w:r>
      <w:r w:rsidRPr="00ED549C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německý filosof, studoval filosofii, 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dílo: </w:t>
      </w:r>
      <w:r w:rsidRPr="00ED549C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Bída filosofie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a ekonomické dílo </w:t>
      </w:r>
      <w:r w:rsidRPr="00ED549C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Kapitál</w:t>
      </w:r>
    </w:p>
    <w:p w:rsidR="00F12993" w:rsidRDefault="00F12993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-součástí ideologie marxismu, další části byli politická ekonomie a vědecký komunismus</w:t>
      </w:r>
    </w:p>
    <w:p w:rsidR="00F12993" w:rsidRDefault="00F12993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</w:t>
      </w:r>
      <w:r w:rsidR="00E83449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filozofie 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měla dvě části: </w:t>
      </w:r>
      <w:r w:rsidRPr="00F12993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dialektický materialismus</w:t>
      </w:r>
      <w:r w:rsidR="00E83449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 xml:space="preserve"> </w:t>
      </w:r>
    </w:p>
    <w:p w:rsidR="00F12993" w:rsidRDefault="00F12993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 xml:space="preserve">                          </w:t>
      </w:r>
      <w:r w:rsidR="00E83449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 xml:space="preserve">            </w:t>
      </w:r>
      <w:r w:rsidRPr="00F12993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historický materialismus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(vývoj lidské společnosti a aplikuje dialektiku na společnost) </w:t>
      </w:r>
    </w:p>
    <w:p w:rsidR="00E83449" w:rsidRDefault="00E83449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E83449" w:rsidRPr="00E83449" w:rsidRDefault="00E83449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  <w:r w:rsidRPr="00E83449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Dialektický materialismus</w:t>
      </w:r>
    </w:p>
    <w:p w:rsidR="00E83449" w:rsidRDefault="00E83449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-v ontologii je prvotní hmota, která se vyvíjí podle zákonů dialektiky (převzal od </w:t>
      </w:r>
      <w:proofErr w:type="spellStart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Hegla</w:t>
      </w:r>
      <w:proofErr w:type="spellEnd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→ 3 zákony dialektiky)</w:t>
      </w:r>
    </w:p>
    <w:p w:rsidR="00E83449" w:rsidRDefault="00E83449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-všechno duchovní je odvozeno od hmoty</w:t>
      </w:r>
    </w:p>
    <w:p w:rsidR="00E83449" w:rsidRPr="00E83449" w:rsidRDefault="00E83449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</w:p>
    <w:p w:rsidR="00E83449" w:rsidRPr="00E83449" w:rsidRDefault="00E83449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  <w:r w:rsidRPr="00E83449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Historický materialismus</w:t>
      </w:r>
    </w:p>
    <w:p w:rsidR="00E83449" w:rsidRDefault="00E83449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-aplikuje dialektiku i materialismus na společnost</w:t>
      </w:r>
    </w:p>
    <w:p w:rsidR="00E83449" w:rsidRDefault="00E83449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-rozlišuje dvě věci: </w:t>
      </w:r>
      <w:r w:rsidRPr="00E83449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1.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r w:rsidRPr="00E83449">
        <w:rPr>
          <w:rFonts w:ascii="Times New Roman" w:hAnsi="Times New Roman" w:cs="Times New Roman"/>
          <w:color w:val="202124"/>
          <w:sz w:val="24"/>
          <w:u w:val="thick"/>
          <w:shd w:val="clear" w:color="auto" w:fill="FFFFFF"/>
        </w:rPr>
        <w:t>materiální základna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(způsob výroby)</w:t>
      </w:r>
    </w:p>
    <w:p w:rsidR="00E83449" w:rsidRDefault="00E83449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                               └ společenské bytí</w:t>
      </w:r>
    </w:p>
    <w:p w:rsidR="00E83449" w:rsidRDefault="00E83449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                            </w:t>
      </w:r>
      <w:r w:rsidRPr="00E83449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2.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r w:rsidRPr="00E83449">
        <w:rPr>
          <w:rFonts w:ascii="Times New Roman" w:hAnsi="Times New Roman" w:cs="Times New Roman"/>
          <w:color w:val="202124"/>
          <w:sz w:val="24"/>
          <w:u w:val="thick"/>
          <w:shd w:val="clear" w:color="auto" w:fill="FFFFFF"/>
        </w:rPr>
        <w:t>duchovní nadstavba</w:t>
      </w:r>
    </w:p>
    <w:p w:rsidR="00E83449" w:rsidRDefault="00E83449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                                └ společenské vědomí (práce, morálka, náboženství, právo …)</w:t>
      </w:r>
    </w:p>
    <w:p w:rsidR="00E83449" w:rsidRDefault="00E83449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 w:rsidRPr="00E83449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→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prvotní je materiální základna, duchovní nadstavba je druhotná</w:t>
      </w:r>
    </w:p>
    <w:p w:rsidR="00E83449" w:rsidRDefault="00E83449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-zaměřuje se na materiální základnu → každou fázi vývoje lze charakterizovat </w:t>
      </w:r>
      <w:r w:rsidRPr="00E83449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výrobními sílami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(suroviny, stroje) a </w:t>
      </w:r>
      <w:r w:rsidRPr="00E83449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výrobní vztahy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(vztahy mezi lidmi ve výrobě) → určující jsou vlastnické vztahy</w:t>
      </w:r>
    </w:p>
    <w:p w:rsidR="00E83449" w:rsidRDefault="00ED549C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 v každé fázi výrobního způsobu se výrobní síly neustále rozvíjejí, až nastane okamžik, kdy výrobní vztahy začnou brzdit výrobní síly → nastává zvrat (revoluce) a dochází ke změně výrobních vztahů</w:t>
      </w:r>
    </w:p>
    <w:p w:rsidR="00ED549C" w:rsidRDefault="00ED549C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ED549C" w:rsidRDefault="00ED549C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-tady se uplatňuje první a druhý zákon dialektiky od </w:t>
      </w:r>
      <w:proofErr w:type="spellStart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Hegla</w:t>
      </w:r>
      <w:proofErr w:type="spellEnd"/>
    </w:p>
    <w:p w:rsidR="00ED549C" w:rsidRDefault="00ED549C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→ Marx zákon dialektiky a zákon změn od kvantitativních změn ke kvalitativním změnám nazval jako </w:t>
      </w:r>
      <w:r w:rsidR="00B336DC">
        <w:rPr>
          <w:rFonts w:ascii="Times New Roman" w:hAnsi="Times New Roman" w:cs="Times New Roman"/>
          <w:color w:val="202124"/>
          <w:sz w:val="24"/>
          <w:shd w:val="clear" w:color="auto" w:fill="FFFFFF"/>
        </w:rPr>
        <w:t>→</w:t>
      </w:r>
    </w:p>
    <w:p w:rsidR="00ED549C" w:rsidRDefault="00ED549C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→ soulad výrobních sil s charakterem výrobních vztahů</w:t>
      </w:r>
    </w:p>
    <w:p w:rsidR="00611D51" w:rsidRDefault="00ED549C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-třetí zákon negace </w:t>
      </w:r>
      <w:proofErr w:type="spellStart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n</w:t>
      </w:r>
      <w:r w:rsidR="00611D51">
        <w:rPr>
          <w:rFonts w:ascii="Times New Roman" w:hAnsi="Times New Roman" w:cs="Times New Roman"/>
          <w:color w:val="202124"/>
          <w:sz w:val="24"/>
          <w:shd w:val="clear" w:color="auto" w:fill="FFFFFF"/>
        </w:rPr>
        <w:t>egace</w:t>
      </w:r>
      <w:proofErr w:type="spellEnd"/>
      <w:r w:rsidR="00611D51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vysvětluje jako přechod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beztřídní společnosti </w:t>
      </w:r>
      <w:r w:rsidR="00611D51">
        <w:rPr>
          <w:rFonts w:ascii="Times New Roman" w:hAnsi="Times New Roman" w:cs="Times New Roman"/>
          <w:color w:val="202124"/>
          <w:sz w:val="24"/>
          <w:shd w:val="clear" w:color="auto" w:fill="FFFFFF"/>
        </w:rPr>
        <w:t>k třídní spol</w:t>
      </w:r>
      <w:r w:rsidR="00D864F3">
        <w:rPr>
          <w:rFonts w:ascii="Times New Roman" w:hAnsi="Times New Roman" w:cs="Times New Roman"/>
          <w:color w:val="202124"/>
          <w:sz w:val="24"/>
          <w:shd w:val="clear" w:color="auto" w:fill="FFFFFF"/>
        </w:rPr>
        <w:t>e</w:t>
      </w:r>
      <w:r w:rsidR="00611D51">
        <w:rPr>
          <w:rFonts w:ascii="Times New Roman" w:hAnsi="Times New Roman" w:cs="Times New Roman"/>
          <w:color w:val="202124"/>
          <w:sz w:val="24"/>
          <w:shd w:val="clear" w:color="auto" w:fill="FFFFFF"/>
        </w:rPr>
        <w:t>čnosti</w:t>
      </w:r>
    </w:p>
    <w:p w:rsidR="00ED549C" w:rsidRDefault="00611D51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</w:t>
      </w:r>
      <w:r w:rsidR="00ED549C">
        <w:rPr>
          <w:rFonts w:ascii="Times New Roman" w:hAnsi="Times New Roman" w:cs="Times New Roman"/>
          <w:color w:val="202124"/>
          <w:sz w:val="24"/>
          <w:shd w:val="clear" w:color="auto" w:fill="FFFFFF"/>
        </w:rPr>
        <w:t>první negací vznikly třídní společnosti (otrokářská, feudální a kapitalistická) a druhou negací vzniká beztřídní společnost (komunismus)</w:t>
      </w:r>
      <w:r w:rsidR="00D864F3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→</w:t>
      </w:r>
      <w:r w:rsidR="00ED549C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návrat beztřídní společnosti ale na vyšším stupni</w:t>
      </w:r>
    </w:p>
    <w:p w:rsidR="00ED549C" w:rsidRDefault="00ED549C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-celé dějiny jsou dějinami třídních bojů</w:t>
      </w:r>
    </w:p>
    <w:p w:rsidR="00ED549C" w:rsidRDefault="00ED549C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ED549C" w:rsidRPr="00ED549C" w:rsidRDefault="00ED549C" w:rsidP="0098274F">
      <w:pPr>
        <w:pStyle w:val="Bezmezer"/>
        <w:rPr>
          <w:rFonts w:ascii="Times New Roman" w:hAnsi="Times New Roman" w:cs="Times New Roman"/>
          <w:color w:val="202124"/>
          <w:sz w:val="28"/>
          <w:u w:val="thick"/>
          <w:shd w:val="clear" w:color="auto" w:fill="FFFFFF"/>
        </w:rPr>
      </w:pPr>
      <w:r w:rsidRPr="00ED549C">
        <w:rPr>
          <w:rFonts w:ascii="Times New Roman" w:hAnsi="Times New Roman" w:cs="Times New Roman"/>
          <w:color w:val="202124"/>
          <w:sz w:val="28"/>
          <w:u w:val="thick"/>
          <w:shd w:val="clear" w:color="auto" w:fill="FFFFFF"/>
        </w:rPr>
        <w:t>Filozofie 20. století</w:t>
      </w:r>
    </w:p>
    <w:p w:rsidR="00ED549C" w:rsidRDefault="00ED549C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-byla ovlivněna vývojovými změnami  (důsledky druhé průmyslové revoluce, vědecké poznatky</w:t>
      </w:r>
      <w:r w:rsidR="00B336DC">
        <w:rPr>
          <w:rFonts w:ascii="Times New Roman" w:hAnsi="Times New Roman" w:cs="Times New Roman"/>
          <w:color w:val="202124"/>
          <w:sz w:val="24"/>
          <w:shd w:val="clear" w:color="auto" w:fill="FFFFFF"/>
        </w:rPr>
        <w:t>)</w:t>
      </w:r>
    </w:p>
    <w:p w:rsidR="00B336DC" w:rsidRDefault="00B336DC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-ovlivněna první a druhou světovou válkou</w:t>
      </w:r>
    </w:p>
    <w:p w:rsidR="00B336DC" w:rsidRDefault="00B336DC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-ovlivněna informační explozí (nové informační prostředky)</w:t>
      </w:r>
    </w:p>
    <w:p w:rsidR="00B336DC" w:rsidRDefault="00B336DC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-vzniklo mnoho filozofických směrů</w:t>
      </w:r>
    </w:p>
    <w:p w:rsidR="005E5736" w:rsidRDefault="005E5736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sym w:font="Symbol" w:char="F0B7"/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r w:rsidRPr="009E6BC6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neomarxismus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– rozvinul se v Německu v 60. letech, reprezentován frankfurtskou školou, navázali na myšlenku Marxe o odcizení člověka, hl</w:t>
      </w:r>
      <w:r w:rsidR="009E6BC6">
        <w:rPr>
          <w:rFonts w:ascii="Times New Roman" w:hAnsi="Times New Roman" w:cs="Times New Roman"/>
          <w:color w:val="202124"/>
          <w:sz w:val="24"/>
          <w:shd w:val="clear" w:color="auto" w:fill="FFFFFF"/>
        </w:rPr>
        <w:t>avní otázkou byl smysl života, vycházeli z kritiky společnosti</w:t>
      </w:r>
    </w:p>
    <w:p w:rsidR="009E6BC6" w:rsidRDefault="009E6BC6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sym w:font="Symbol" w:char="F0B7"/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r w:rsidRPr="009E6BC6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novopozitivismus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– navazuje na pozitivismus 19. století, šlo o široký proud, základem byl Vídeňský kruh, představitelé pracovali na Vídeňské univerzitě, snažili se filosofii omezit na logiku</w:t>
      </w:r>
    </w:p>
    <w:p w:rsidR="009E6BC6" w:rsidRDefault="009E6BC6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sym w:font="Symbol" w:char="F0B7"/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r w:rsidRPr="009E6BC6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novotomismus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– navazují na učení Tomáše Akvinského, zabývá se problematikou gnoseologie, uznává dva zdroje poznání (rozumem a víry), na první místo klade víru, uznává vědu a vědění</w:t>
      </w:r>
      <w:r w:rsidR="00F35002">
        <w:rPr>
          <w:rFonts w:ascii="Times New Roman" w:hAnsi="Times New Roman" w:cs="Times New Roman"/>
          <w:color w:val="202124"/>
          <w:sz w:val="24"/>
          <w:shd w:val="clear" w:color="auto" w:fill="FFFFFF"/>
        </w:rPr>
        <w:t>, reaguje na všechny současné problémy podle hesla:</w:t>
      </w:r>
      <w:r w:rsidR="00A734B5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‚‚</w:t>
      </w:r>
      <w:proofErr w:type="spellStart"/>
      <w:r w:rsidR="00A734B5">
        <w:rPr>
          <w:rFonts w:ascii="Times New Roman" w:hAnsi="Times New Roman" w:cs="Times New Roman"/>
          <w:color w:val="202124"/>
          <w:sz w:val="24"/>
          <w:shd w:val="clear" w:color="auto" w:fill="FFFFFF"/>
        </w:rPr>
        <w:t>adgior</w:t>
      </w:r>
      <w:proofErr w:type="spellEnd"/>
      <w:r w:rsidR="00A734B5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 w:rsidR="00A734B5">
        <w:rPr>
          <w:rFonts w:ascii="Times New Roman" w:hAnsi="Times New Roman" w:cs="Times New Roman"/>
          <w:color w:val="202124"/>
          <w:sz w:val="24"/>
          <w:shd w:val="clear" w:color="auto" w:fill="FFFFFF"/>
        </w:rPr>
        <w:t>namento</w:t>
      </w:r>
      <w:proofErr w:type="spellEnd"/>
      <w:r w:rsidR="00A734B5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‘‘ (přihlížení církve každodennímu životu) </w:t>
      </w:r>
    </w:p>
    <w:p w:rsidR="009E6BC6" w:rsidRDefault="009E6BC6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sym w:font="Symbol" w:char="F0B7"/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r w:rsidRPr="009E6BC6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fenomenologie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– věda o jevech</w:t>
      </w:r>
    </w:p>
    <w:p w:rsidR="009E6BC6" w:rsidRDefault="009E6BC6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└ zakladatelem: </w:t>
      </w:r>
      <w:r w:rsidR="00F35002" w:rsidRPr="00F35002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 xml:space="preserve">Edmund </w:t>
      </w:r>
      <w:proofErr w:type="spellStart"/>
      <w:r w:rsidR="00F35002" w:rsidRPr="00F35002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Husserl</w:t>
      </w:r>
      <w:proofErr w:type="spellEnd"/>
      <w:r w:rsidR="00F35002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(německý univerzitní profesor)</w:t>
      </w:r>
    </w:p>
    <w:p w:rsidR="00F35002" w:rsidRDefault="00F35002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└ chtěli filosofii omezit na vědu, chtěli zkoumat jevy v jejich čisté podobě</w:t>
      </w:r>
    </w:p>
    <w:p w:rsidR="00F35002" w:rsidRDefault="00F35002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└ úkolem filosofie je zkoumání </w:t>
      </w:r>
      <w:proofErr w:type="spellStart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dvojvrstevnosti</w:t>
      </w:r>
      <w:proofErr w:type="spellEnd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jevů, každý jev má dvě základní vrstvy (empirickou a esencí)</w:t>
      </w:r>
    </w:p>
    <w:p w:rsidR="00F35002" w:rsidRDefault="00F35002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└ představitel u nás: </w:t>
      </w:r>
      <w:r w:rsidRPr="00F35002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Jan Patočka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– žil ve 20. století, univerzitní profesor, mluvčí charty 77</w:t>
      </w:r>
    </w:p>
    <w:p w:rsidR="00F35002" w:rsidRPr="00F35002" w:rsidRDefault="00F35002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 -</w:t>
      </w:r>
      <w:r w:rsidRPr="00F35002">
        <w:rPr>
          <w:rFonts w:ascii="Times New Roman" w:hAnsi="Times New Roman" w:cs="Times New Roman"/>
          <w:color w:val="202124"/>
          <w:sz w:val="24"/>
          <w:u w:val="single"/>
          <w:shd w:val="clear" w:color="auto" w:fill="FFFFFF"/>
        </w:rPr>
        <w:t>jeho hlavní dílo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: Přirozený svět jako filosofický problém</w:t>
      </w:r>
    </w:p>
    <w:p w:rsidR="00F35002" w:rsidRDefault="00F35002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 xml:space="preserve">   </w:t>
      </w:r>
      <w:r w:rsidRPr="00823CDC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-</w:t>
      </w:r>
      <w:r w:rsidR="00823CDC" w:rsidRPr="00823CDC">
        <w:rPr>
          <w:rFonts w:ascii="Times New Roman" w:hAnsi="Times New Roman" w:cs="Times New Roman"/>
          <w:color w:val="202124"/>
          <w:sz w:val="24"/>
          <w:shd w:val="clear" w:color="auto" w:fill="FFFFFF"/>
        </w:rPr>
        <w:t>předpokladem plné lidské existence je občanská svoboda ale zároveň i zodpovědnost</w:t>
      </w:r>
    </w:p>
    <w:p w:rsidR="00075B16" w:rsidRDefault="006977B7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 -provedl analýzu </w:t>
      </w:r>
      <w:r w:rsidRPr="006977B7">
        <w:rPr>
          <w:rFonts w:ascii="Times New Roman" w:hAnsi="Times New Roman" w:cs="Times New Roman"/>
          <w:color w:val="202124"/>
          <w:sz w:val="24"/>
          <w:u w:val="single"/>
          <w:shd w:val="clear" w:color="auto" w:fill="FFFFFF"/>
        </w:rPr>
        <w:t>3 základních životních pohybů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: </w:t>
      </w:r>
      <w:r w:rsidRPr="006977B7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1.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zakotvení ve světě (období dětství, mládí)</w:t>
      </w:r>
    </w:p>
    <w:p w:rsidR="006977B7" w:rsidRDefault="006977B7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                                                                                </w:t>
      </w:r>
      <w:r w:rsidRPr="006977B7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2.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sebezbavení</w:t>
      </w:r>
      <w:proofErr w:type="spellEnd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sebeprodloužením</w:t>
      </w:r>
      <w:proofErr w:type="spellEnd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(období dospělosti)</w:t>
      </w:r>
    </w:p>
    <w:p w:rsidR="006977B7" w:rsidRDefault="006977B7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                                                                                </w:t>
      </w:r>
      <w:r w:rsidRPr="006977B7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sebenalezení (období stáří, pochopí konečnost života)</w:t>
      </w:r>
    </w:p>
    <w:p w:rsidR="006977B7" w:rsidRPr="00823CDC" w:rsidRDefault="00AD37AF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lastRenderedPageBreak/>
        <w:sym w:font="Symbol" w:char="F0B7"/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r w:rsidRPr="00260867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strukturalismus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– ve všem hledá strukturu, strukturu chápou jako souhrn prvků v uzavřený systém, cílem filosofie by mělo být nalézat strukturu a vyjádřit ji nějakými z</w:t>
      </w:r>
      <w:r w:rsidR="00260867">
        <w:rPr>
          <w:rFonts w:ascii="Times New Roman" w:hAnsi="Times New Roman" w:cs="Times New Roman"/>
          <w:color w:val="202124"/>
          <w:sz w:val="24"/>
          <w:shd w:val="clear" w:color="auto" w:fill="FFFFFF"/>
        </w:rPr>
        <w:t>na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ky např. matematicko-logickými symboly</w:t>
      </w:r>
    </w:p>
    <w:p w:rsidR="00E83449" w:rsidRDefault="00E83449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260867" w:rsidRDefault="00260867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sym w:font="Symbol" w:char="F0B7"/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r w:rsidRPr="00260867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existencionalismus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– nejrozšířenější směr 20. století</w:t>
      </w:r>
    </w:p>
    <w:p w:rsidR="00260867" w:rsidRDefault="00260867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└ reagoval na 1. a 2. světovou válku, počátky spadají do období po 1. sv. v. v Německu a potom ve Francii</w:t>
      </w:r>
    </w:p>
    <w:p w:rsidR="00260867" w:rsidRDefault="00260867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└ do popředí se dostávají otázky člověka a jeho smyslu života</w:t>
      </w:r>
    </w:p>
    <w:p w:rsidR="00260867" w:rsidRDefault="00260867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└ šířil se i přes spisovatele v mnoha románech, povídkách</w:t>
      </w:r>
    </w:p>
    <w:p w:rsidR="00260867" w:rsidRDefault="00260867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└ navázal na Nietscheho a fenomenologie </w:t>
      </w:r>
    </w:p>
    <w:p w:rsidR="00260867" w:rsidRDefault="00260867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└ odmítá ontologické otázky, vyznačuje se subjektivismem (zaměření na člověka</w:t>
      </w:r>
      <w:r w:rsidR="002A70A6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- antropologie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)</w:t>
      </w:r>
    </w:p>
    <w:p w:rsidR="00260867" w:rsidRDefault="00260867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└ ‚‚existence předchází podstatě‘‘, podle nich existuje jen niterně prožívané bytí</w:t>
      </w:r>
    </w:p>
    <w:p w:rsidR="004A08E1" w:rsidRDefault="004A08E1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└ hlavní pojmy jsou svoboda a existence</w:t>
      </w:r>
    </w:p>
    <w:p w:rsidR="004A08E1" w:rsidRDefault="004A08E1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└ dělí se na náboženskou větev (existuje pro ně jen bůh) a na ateistickou větev</w:t>
      </w:r>
    </w:p>
    <w:p w:rsidR="002A70A6" w:rsidRDefault="002A70A6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└ společným znakem obou větví je důraz na existencionální prožitek </w:t>
      </w:r>
    </w:p>
    <w:p w:rsidR="002A70A6" w:rsidRDefault="002A70A6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→ smysl života můžeme pochopit v mezní situaci (může být, když se ocitneme na pokraji smrti …)</w:t>
      </w:r>
    </w:p>
    <w:p w:rsidR="002A70A6" w:rsidRDefault="002A70A6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└ představitelé ateistické větve: Albert </w:t>
      </w:r>
      <w:proofErr w:type="spellStart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Camus</w:t>
      </w:r>
      <w:proofErr w:type="spellEnd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, </w:t>
      </w:r>
      <w:r w:rsidRPr="002A70A6">
        <w:rPr>
          <w:rFonts w:ascii="Times New Roman" w:hAnsi="Times New Roman" w:cs="Times New Roman"/>
          <w:color w:val="202124"/>
          <w:sz w:val="24"/>
          <w:shd w:val="clear" w:color="auto" w:fill="FFFFFF"/>
        </w:rPr>
        <w:t>Jean-Paul Sartre</w:t>
      </w:r>
    </w:p>
    <w:p w:rsidR="00424A11" w:rsidRDefault="00424A11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2A70A6" w:rsidRPr="002A70A6" w:rsidRDefault="002A70A6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  <w:r w:rsidRPr="002A70A6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 xml:space="preserve">Albert </w:t>
      </w:r>
      <w:proofErr w:type="spellStart"/>
      <w:r w:rsidRPr="002A70A6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Camus</w:t>
      </w:r>
      <w:proofErr w:type="spellEnd"/>
    </w:p>
    <w:p w:rsidR="002A70A6" w:rsidRDefault="002A70A6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-francouzský spisovatel, filozof, nositelem Nobelovy ceny za literaturu, účastnil se odboje proti fašismu</w:t>
      </w:r>
    </w:p>
    <w:p w:rsidR="002A70A6" w:rsidRDefault="002A70A6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-představitelem ateistické větve</w:t>
      </w:r>
    </w:p>
    <w:p w:rsidR="002A70A6" w:rsidRDefault="002A70A6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-literární dílo: Cizinec, Mor</w:t>
      </w:r>
    </w:p>
    <w:p w:rsidR="002A70A6" w:rsidRDefault="002A70A6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-zaměřil se na otázky aktivity člověka a odcizení → lidská existence je absurdní → východisko vidí v aktivní revoltě v boji proti zlu → boj je sám o sobě absurdní, ale člověk v něm může nalézt smysl života</w:t>
      </w:r>
    </w:p>
    <w:p w:rsidR="00424A11" w:rsidRDefault="00424A11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-boj nechápe jako násilí ale jako vzdor usilující o spravedlnost</w:t>
      </w:r>
    </w:p>
    <w:p w:rsidR="00424A11" w:rsidRDefault="00424A11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424A11" w:rsidRDefault="00424A11" w:rsidP="0098274F">
      <w:pPr>
        <w:pStyle w:val="Bezmezer"/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</w:pPr>
      <w:r w:rsidRPr="00424A11">
        <w:rPr>
          <w:rFonts w:ascii="Times New Roman" w:hAnsi="Times New Roman" w:cs="Times New Roman"/>
          <w:b/>
          <w:color w:val="202124"/>
          <w:sz w:val="24"/>
          <w:shd w:val="clear" w:color="auto" w:fill="FFFFFF"/>
        </w:rPr>
        <w:t>Jean-Paul Sartre</w:t>
      </w:r>
    </w:p>
    <w:p w:rsidR="00424A11" w:rsidRDefault="00424A11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-francouzský spisovatel, filozof, byl středoškolským profesorem, účastnil se odboje proti fašismu</w:t>
      </w:r>
    </w:p>
    <w:p w:rsidR="00424A11" w:rsidRDefault="00424A11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-po válce se věnoval spisovatelské činnosti ale také politice (po válce se přiklonil k Marxismu)</w:t>
      </w:r>
    </w:p>
    <w:p w:rsidR="00424A11" w:rsidRDefault="00424A11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-filozofické spisy: Bytí a nicota, Hnus</w:t>
      </w:r>
    </w:p>
    <w:p w:rsidR="00424A11" w:rsidRDefault="00424A11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-literární dílo: Zeď</w:t>
      </w:r>
    </w:p>
    <w:p w:rsidR="00090772" w:rsidRDefault="00090772" w:rsidP="00090772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-představitelem ateistické větve</w:t>
      </w:r>
    </w:p>
    <w:p w:rsidR="00424A11" w:rsidRDefault="00424A11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-zabývá se problematikou svobody </w:t>
      </w:r>
      <w:r w:rsidR="00090772">
        <w:rPr>
          <w:rFonts w:ascii="Times New Roman" w:hAnsi="Times New Roman" w:cs="Times New Roman"/>
          <w:color w:val="202124"/>
          <w:sz w:val="24"/>
          <w:shd w:val="clear" w:color="auto" w:fill="FFFFFF"/>
        </w:rPr>
        <w:t>→ člověk není ničím ovlivňován → člověk je aktivní bytost</w:t>
      </w:r>
    </w:p>
    <w:p w:rsidR="00090772" w:rsidRDefault="00090772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→ podstatou existence je možnost svobodné volby </w:t>
      </w:r>
    </w:p>
    <w:p w:rsidR="00090772" w:rsidRDefault="00090772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-vymezil </w:t>
      </w:r>
      <w:r w:rsidRPr="00002FC9">
        <w:rPr>
          <w:rFonts w:ascii="Times New Roman" w:hAnsi="Times New Roman" w:cs="Times New Roman"/>
          <w:color w:val="202124"/>
          <w:sz w:val="24"/>
          <w:u w:val="single"/>
          <w:shd w:val="clear" w:color="auto" w:fill="FFFFFF"/>
        </w:rPr>
        <w:t xml:space="preserve">4 </w:t>
      </w:r>
      <w:r w:rsidR="00002FC9" w:rsidRPr="00002FC9">
        <w:rPr>
          <w:rFonts w:ascii="Times New Roman" w:hAnsi="Times New Roman" w:cs="Times New Roman"/>
          <w:color w:val="202124"/>
          <w:sz w:val="24"/>
          <w:u w:val="single"/>
          <w:shd w:val="clear" w:color="auto" w:fill="FFFFFF"/>
        </w:rPr>
        <w:t>limity</w:t>
      </w:r>
      <w:r w:rsidRPr="00002FC9">
        <w:rPr>
          <w:rFonts w:ascii="Times New Roman" w:hAnsi="Times New Roman" w:cs="Times New Roman"/>
          <w:color w:val="202124"/>
          <w:sz w:val="24"/>
          <w:u w:val="single"/>
          <w:shd w:val="clear" w:color="auto" w:fill="FFFFFF"/>
        </w:rPr>
        <w:t xml:space="preserve"> svobodné volby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sym w:font="Symbol" w:char="F0B7"/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jsme smrtelní</w:t>
      </w:r>
    </w:p>
    <w:p w:rsidR="00090772" w:rsidRDefault="00090772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                       </w:t>
      </w:r>
      <w:r w:rsidR="00002FC9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                        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sym w:font="Symbol" w:char="F0B7"/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jsme aktivní</w:t>
      </w:r>
    </w:p>
    <w:p w:rsidR="00090772" w:rsidRDefault="00090772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                              </w:t>
      </w:r>
      <w:r w:rsidR="00002FC9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                 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sym w:font="Symbol" w:char="F0B7"/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jsme na světě s ostatními lidmi</w:t>
      </w:r>
    </w:p>
    <w:p w:rsidR="00090772" w:rsidRDefault="00090772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                       </w:t>
      </w:r>
      <w:r w:rsidR="00002FC9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                        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sym w:font="Symbol" w:char="F0B7"/>
      </w: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jsme na světě pouze jednou</w:t>
      </w:r>
    </w:p>
    <w:p w:rsidR="00E109DD" w:rsidRDefault="00E109DD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002FC9" w:rsidRDefault="00002FC9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-podle něj naplnění svobody volby je angažovanost pro druhé</w:t>
      </w:r>
    </w:p>
    <w:p w:rsidR="00090772" w:rsidRDefault="00090772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-jeho výrok: ‚‚Člověk není ničím jiným, než tím co sám ze sebe učiní‘‘ </w:t>
      </w:r>
    </w:p>
    <w:p w:rsidR="00090772" w:rsidRDefault="00090772" w:rsidP="0098274F">
      <w:pPr>
        <w:pStyle w:val="Bezmezer"/>
        <w:rPr>
          <w:rFonts w:ascii="Times New Roman" w:hAnsi="Times New Roman" w:cs="Times New Roman"/>
          <w:color w:val="202124"/>
          <w:sz w:val="1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                   ‚‚Existence je </w:t>
      </w:r>
      <w:proofErr w:type="spellStart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sebepotvrzování</w:t>
      </w:r>
      <w:proofErr w:type="spellEnd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sebesama</w:t>
      </w:r>
      <w:proofErr w:type="spellEnd"/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na základě opakované volby‘‘ </w:t>
      </w:r>
      <w:r>
        <w:rPr>
          <w:rFonts w:ascii="Times New Roman" w:hAnsi="Times New Roman" w:cs="Times New Roman"/>
          <w:color w:val="202124"/>
          <w:sz w:val="18"/>
          <w:shd w:val="clear" w:color="auto" w:fill="FFFFFF"/>
        </w:rPr>
        <w:t>(naše volba je naše charakteristika</w:t>
      </w:r>
      <w:r w:rsidRPr="00090772">
        <w:rPr>
          <w:rFonts w:ascii="Times New Roman" w:hAnsi="Times New Roman" w:cs="Times New Roman"/>
          <w:color w:val="202124"/>
          <w:sz w:val="18"/>
          <w:shd w:val="clear" w:color="auto" w:fill="FFFFFF"/>
        </w:rPr>
        <w:t>)</w:t>
      </w:r>
    </w:p>
    <w:p w:rsidR="00002FC9" w:rsidRPr="00002FC9" w:rsidRDefault="00002FC9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090772" w:rsidRPr="00090772" w:rsidRDefault="00090772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424A11" w:rsidRDefault="00424A11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6D0DB1" w:rsidRDefault="006D0DB1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E83449" w:rsidRDefault="00E83449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5E0F61" w:rsidRDefault="005E0F61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F12993" w:rsidRDefault="00F12993" w:rsidP="0098274F">
      <w:pPr>
        <w:pStyle w:val="Bezmezer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</w:p>
    <w:p w:rsidR="00F12993" w:rsidRPr="0098274F" w:rsidRDefault="00F12993" w:rsidP="0098274F">
      <w:pPr>
        <w:pStyle w:val="Bezmezer"/>
        <w:rPr>
          <w:rFonts w:ascii="Times New Roman" w:hAnsi="Times New Roman" w:cs="Times New Roman"/>
          <w:sz w:val="24"/>
        </w:rPr>
      </w:pPr>
    </w:p>
    <w:p w:rsidR="008140FE" w:rsidRPr="00B065C2" w:rsidRDefault="008140FE" w:rsidP="00F703D5">
      <w:pPr>
        <w:pStyle w:val="Bezmezer"/>
        <w:rPr>
          <w:rFonts w:ascii="Times New Roman" w:hAnsi="Times New Roman" w:cs="Times New Roman"/>
          <w:sz w:val="24"/>
        </w:rPr>
      </w:pPr>
    </w:p>
    <w:p w:rsidR="00AD221B" w:rsidRPr="003E5194" w:rsidRDefault="00AD221B" w:rsidP="00F703D5">
      <w:pPr>
        <w:pStyle w:val="Bezmezer"/>
        <w:rPr>
          <w:rFonts w:ascii="Times New Roman" w:hAnsi="Times New Roman" w:cs="Times New Roman"/>
          <w:sz w:val="24"/>
        </w:rPr>
      </w:pPr>
    </w:p>
    <w:p w:rsidR="003E5194" w:rsidRDefault="003E5194" w:rsidP="00F703D5">
      <w:pPr>
        <w:pStyle w:val="Bezmezer"/>
        <w:rPr>
          <w:rFonts w:ascii="Times New Roman" w:hAnsi="Times New Roman" w:cs="Times New Roman"/>
          <w:sz w:val="24"/>
        </w:rPr>
      </w:pPr>
    </w:p>
    <w:p w:rsidR="00F2557E" w:rsidRDefault="00F2557E" w:rsidP="00F703D5">
      <w:pPr>
        <w:pStyle w:val="Bezmezer"/>
        <w:rPr>
          <w:rFonts w:ascii="Times New Roman" w:hAnsi="Times New Roman" w:cs="Times New Roman"/>
          <w:sz w:val="24"/>
        </w:rPr>
      </w:pPr>
    </w:p>
    <w:p w:rsidR="00F702DB" w:rsidRDefault="00F702DB" w:rsidP="00F703D5">
      <w:pPr>
        <w:pStyle w:val="Bezmezer"/>
        <w:rPr>
          <w:rFonts w:ascii="Times New Roman" w:hAnsi="Times New Roman" w:cs="Times New Roman"/>
          <w:sz w:val="24"/>
        </w:rPr>
      </w:pPr>
    </w:p>
    <w:p w:rsidR="00F703D5" w:rsidRPr="00F703D5" w:rsidRDefault="00F703D5" w:rsidP="00A3471D">
      <w:pPr>
        <w:pStyle w:val="Bezmezer"/>
        <w:rPr>
          <w:rFonts w:ascii="Times New Roman" w:hAnsi="Times New Roman" w:cs="Times New Roman"/>
          <w:sz w:val="24"/>
        </w:rPr>
      </w:pPr>
    </w:p>
    <w:p w:rsidR="00F703D5" w:rsidRPr="00F703D5" w:rsidRDefault="00F703D5" w:rsidP="00A3471D">
      <w:pPr>
        <w:pStyle w:val="Bezmezer"/>
        <w:rPr>
          <w:rFonts w:ascii="Times New Roman" w:hAnsi="Times New Roman" w:cs="Times New Roman"/>
          <w:sz w:val="24"/>
        </w:rPr>
      </w:pPr>
    </w:p>
    <w:p w:rsidR="00F703D5" w:rsidRPr="00A3471D" w:rsidRDefault="00F703D5" w:rsidP="00A3471D">
      <w:pPr>
        <w:pStyle w:val="Bezmezer"/>
        <w:rPr>
          <w:rFonts w:ascii="Times New Roman" w:hAnsi="Times New Roman" w:cs="Times New Roman"/>
          <w:sz w:val="24"/>
        </w:rPr>
      </w:pPr>
    </w:p>
    <w:sectPr w:rsidR="00F703D5" w:rsidRPr="00A3471D" w:rsidSect="0098274F">
      <w:pgSz w:w="11906" w:h="16838"/>
      <w:pgMar w:top="720" w:right="397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54A23"/>
    <w:multiLevelType w:val="hybridMultilevel"/>
    <w:tmpl w:val="FEEC629C"/>
    <w:lvl w:ilvl="0" w:tplc="D28AA4B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1D"/>
    <w:rsid w:val="00002FC9"/>
    <w:rsid w:val="000164E0"/>
    <w:rsid w:val="00075B16"/>
    <w:rsid w:val="00090772"/>
    <w:rsid w:val="00220781"/>
    <w:rsid w:val="00260867"/>
    <w:rsid w:val="002A70A6"/>
    <w:rsid w:val="00336BD8"/>
    <w:rsid w:val="003B14F7"/>
    <w:rsid w:val="003B2E7C"/>
    <w:rsid w:val="003E5194"/>
    <w:rsid w:val="00424A11"/>
    <w:rsid w:val="00462AC8"/>
    <w:rsid w:val="00492D6C"/>
    <w:rsid w:val="004A08E1"/>
    <w:rsid w:val="005E0F61"/>
    <w:rsid w:val="005E5736"/>
    <w:rsid w:val="00611D51"/>
    <w:rsid w:val="0069031A"/>
    <w:rsid w:val="006977B7"/>
    <w:rsid w:val="006D0DB1"/>
    <w:rsid w:val="008140FE"/>
    <w:rsid w:val="0082047E"/>
    <w:rsid w:val="00823CDC"/>
    <w:rsid w:val="0098274F"/>
    <w:rsid w:val="009E6BC6"/>
    <w:rsid w:val="00A02246"/>
    <w:rsid w:val="00A3471D"/>
    <w:rsid w:val="00A734B5"/>
    <w:rsid w:val="00AD221B"/>
    <w:rsid w:val="00AD37AF"/>
    <w:rsid w:val="00AD70D8"/>
    <w:rsid w:val="00B065C2"/>
    <w:rsid w:val="00B336DC"/>
    <w:rsid w:val="00BB6747"/>
    <w:rsid w:val="00BC4EE7"/>
    <w:rsid w:val="00D864F3"/>
    <w:rsid w:val="00DC33DC"/>
    <w:rsid w:val="00DE6AAA"/>
    <w:rsid w:val="00E109DD"/>
    <w:rsid w:val="00E10B49"/>
    <w:rsid w:val="00E83449"/>
    <w:rsid w:val="00ED549C"/>
    <w:rsid w:val="00F02953"/>
    <w:rsid w:val="00F12993"/>
    <w:rsid w:val="00F207F0"/>
    <w:rsid w:val="00F2557E"/>
    <w:rsid w:val="00F35002"/>
    <w:rsid w:val="00F630FA"/>
    <w:rsid w:val="00F702DB"/>
    <w:rsid w:val="00F7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8780D"/>
  <w15:chartTrackingRefBased/>
  <w15:docId w15:val="{F50C853B-6193-4F50-B5C4-41B64260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3471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A347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5</Pages>
  <Words>1606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37</cp:revision>
  <dcterms:created xsi:type="dcterms:W3CDTF">2021-04-22T06:10:00Z</dcterms:created>
  <dcterms:modified xsi:type="dcterms:W3CDTF">2021-05-07T05:55:00Z</dcterms:modified>
</cp:coreProperties>
</file>