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0252" w:rsidRPr="00C07635" w:rsidRDefault="00E3107B" w:rsidP="008C0252">
      <w:pPr>
        <w:spacing w:after="0" w:line="240" w:lineRule="auto"/>
        <w:jc w:val="center"/>
        <w:rPr>
          <w:b/>
          <w:bCs/>
          <w:sz w:val="28"/>
          <w:szCs w:val="28"/>
          <w:u w:val="single"/>
        </w:rPr>
      </w:pPr>
      <w:bookmarkStart w:id="0" w:name="_Ref42901103"/>
      <w:r>
        <w:rPr>
          <w:b/>
          <w:bCs/>
          <w:sz w:val="28"/>
          <w:szCs w:val="28"/>
          <w:u w:val="single"/>
        </w:rPr>
        <w:t xml:space="preserve">KOCAELİ ÜNİVERSİTESİ </w:t>
      </w:r>
      <w:r w:rsidR="008C0252">
        <w:rPr>
          <w:b/>
          <w:bCs/>
          <w:sz w:val="28"/>
          <w:szCs w:val="28"/>
          <w:u w:val="single"/>
        </w:rPr>
        <w:t>MÜHENDİSLİK FAKÜLTESİ</w:t>
      </w:r>
    </w:p>
    <w:p w:rsidR="008C0252" w:rsidRPr="00A74054" w:rsidRDefault="008C0252" w:rsidP="008C0252">
      <w:pPr>
        <w:spacing w:after="0" w:line="240" w:lineRule="auto"/>
        <w:jc w:val="center"/>
        <w:rPr>
          <w:szCs w:val="24"/>
        </w:rPr>
      </w:pPr>
    </w:p>
    <w:p w:rsidR="008C0252" w:rsidRPr="00373E6C" w:rsidRDefault="008C0252" w:rsidP="008C0252">
      <w:pPr>
        <w:spacing w:after="0" w:line="240" w:lineRule="auto"/>
        <w:jc w:val="center"/>
      </w:pPr>
    </w:p>
    <w:p w:rsidR="008C0252" w:rsidRPr="00373E6C" w:rsidRDefault="008C0252" w:rsidP="008C0252">
      <w:pPr>
        <w:spacing w:after="0" w:line="240" w:lineRule="auto"/>
        <w:jc w:val="center"/>
      </w:pPr>
    </w:p>
    <w:p w:rsidR="008C0252" w:rsidRPr="00373E6C" w:rsidRDefault="008C0252" w:rsidP="008C0252">
      <w:pPr>
        <w:spacing w:after="0" w:line="240" w:lineRule="auto"/>
        <w:jc w:val="center"/>
      </w:pPr>
    </w:p>
    <w:p w:rsidR="008C0252" w:rsidRPr="00373E6C" w:rsidRDefault="008C0252" w:rsidP="008C0252">
      <w:pPr>
        <w:spacing w:after="0" w:line="240" w:lineRule="auto"/>
        <w:jc w:val="center"/>
      </w:pPr>
    </w:p>
    <w:p w:rsidR="008C0252" w:rsidRPr="00373E6C" w:rsidRDefault="008C0252" w:rsidP="008C0252">
      <w:pPr>
        <w:spacing w:after="0" w:line="240" w:lineRule="auto"/>
        <w:jc w:val="center"/>
      </w:pPr>
    </w:p>
    <w:p w:rsidR="008C0252" w:rsidRDefault="008C0252" w:rsidP="008C0252">
      <w:pPr>
        <w:pStyle w:val="GvdeMetni"/>
        <w:spacing w:line="240" w:lineRule="auto"/>
        <w:jc w:val="center"/>
      </w:pPr>
    </w:p>
    <w:p w:rsidR="008C0252" w:rsidRDefault="008C0252" w:rsidP="008C0252">
      <w:pPr>
        <w:pStyle w:val="GvdeMetni"/>
        <w:spacing w:line="240" w:lineRule="auto"/>
        <w:jc w:val="center"/>
      </w:pPr>
    </w:p>
    <w:p w:rsidR="008C0252" w:rsidRDefault="008C0252" w:rsidP="008C0252">
      <w:pPr>
        <w:pStyle w:val="GvdeMetni"/>
        <w:spacing w:line="240" w:lineRule="auto"/>
        <w:jc w:val="center"/>
      </w:pPr>
    </w:p>
    <w:p w:rsidR="008C0252" w:rsidRPr="00373E6C" w:rsidRDefault="008C0252" w:rsidP="008C0252">
      <w:pPr>
        <w:pStyle w:val="GvdeMetni"/>
        <w:spacing w:line="240" w:lineRule="auto"/>
        <w:jc w:val="center"/>
      </w:pPr>
    </w:p>
    <w:p w:rsidR="008C0252" w:rsidRDefault="007E46B2" w:rsidP="008C0252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MIG-23 SAVAŞ UÇAĞININ</w:t>
      </w:r>
      <w:r w:rsidR="0079624A">
        <w:rPr>
          <w:b/>
          <w:bCs/>
          <w:sz w:val="28"/>
          <w:szCs w:val="28"/>
        </w:rPr>
        <w:t xml:space="preserve"> RKA ANALİZİ</w:t>
      </w:r>
      <w:r w:rsidR="008C0252">
        <w:rPr>
          <w:b/>
          <w:bCs/>
          <w:sz w:val="28"/>
          <w:szCs w:val="28"/>
        </w:rPr>
        <w:t xml:space="preserve"> </w:t>
      </w:r>
    </w:p>
    <w:p w:rsidR="0079624A" w:rsidRPr="0015528B" w:rsidRDefault="0036255A" w:rsidP="008C0252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:rsidR="008C0252" w:rsidRPr="00373E6C" w:rsidRDefault="008C0252" w:rsidP="008C0252">
      <w:pPr>
        <w:pStyle w:val="GvdeMetni"/>
        <w:spacing w:line="240" w:lineRule="auto"/>
        <w:jc w:val="center"/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36255A">
      <w:pPr>
        <w:spacing w:after="0" w:line="240" w:lineRule="auto"/>
        <w:jc w:val="left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  <w:bCs/>
          <w:sz w:val="28"/>
          <w:szCs w:val="28"/>
        </w:rPr>
      </w:pPr>
    </w:p>
    <w:p w:rsidR="008C0252" w:rsidRPr="0081255B" w:rsidRDefault="007E46B2" w:rsidP="008C0252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RADAR SİSTEMLERİ</w:t>
      </w: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81255B" w:rsidRDefault="007E46B2" w:rsidP="008C0252">
      <w:pPr>
        <w:spacing w:after="0" w:line="24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KADİR YETİŞ</w:t>
      </w:r>
    </w:p>
    <w:p w:rsidR="008C0252" w:rsidRPr="00A74054" w:rsidRDefault="007E46B2" w:rsidP="008C0252">
      <w:pPr>
        <w:spacing w:after="0" w:line="240" w:lineRule="auto"/>
        <w:jc w:val="center"/>
        <w:rPr>
          <w:b/>
          <w:sz w:val="28"/>
          <w:szCs w:val="28"/>
        </w:rPr>
      </w:pPr>
      <w:proofErr w:type="gramStart"/>
      <w:r w:rsidRPr="00A74054">
        <w:rPr>
          <w:b/>
          <w:sz w:val="28"/>
          <w:szCs w:val="28"/>
        </w:rPr>
        <w:t>140208013</w:t>
      </w:r>
      <w:proofErr w:type="gramEnd"/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6255A" w:rsidRDefault="008C0252" w:rsidP="008C0252">
      <w:pPr>
        <w:spacing w:after="0" w:line="240" w:lineRule="auto"/>
        <w:jc w:val="center"/>
        <w:rPr>
          <w:b/>
          <w:bCs/>
          <w:szCs w:val="24"/>
        </w:rPr>
      </w:pPr>
    </w:p>
    <w:p w:rsidR="008C0252" w:rsidRPr="0081255B" w:rsidRDefault="008C0252" w:rsidP="008C0252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Bölümü</w:t>
      </w:r>
      <w:r w:rsidRPr="0081255B">
        <w:rPr>
          <w:b/>
          <w:bCs/>
          <w:sz w:val="28"/>
          <w:szCs w:val="28"/>
        </w:rPr>
        <w:t xml:space="preserve">: </w:t>
      </w:r>
      <w:r>
        <w:rPr>
          <w:b/>
          <w:bCs/>
          <w:sz w:val="28"/>
          <w:szCs w:val="28"/>
        </w:rPr>
        <w:t xml:space="preserve">Elektronik ve Haberleşme </w:t>
      </w:r>
      <w:r w:rsidRPr="0081255B">
        <w:rPr>
          <w:b/>
          <w:bCs/>
          <w:sz w:val="28"/>
          <w:szCs w:val="28"/>
        </w:rPr>
        <w:t>Mühendisliği</w:t>
      </w: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15528B" w:rsidRDefault="008C0252" w:rsidP="008C0252">
      <w:pPr>
        <w:spacing w:after="0" w:line="240" w:lineRule="auto"/>
        <w:jc w:val="center"/>
        <w:rPr>
          <w:b/>
          <w:bCs/>
          <w:sz w:val="28"/>
        </w:rPr>
      </w:pPr>
      <w:r w:rsidRPr="0015528B">
        <w:rPr>
          <w:b/>
          <w:bCs/>
          <w:sz w:val="28"/>
        </w:rPr>
        <w:t xml:space="preserve">Danışman: </w:t>
      </w:r>
      <w:r w:rsidR="007E46B2">
        <w:rPr>
          <w:b/>
          <w:bCs/>
          <w:sz w:val="28"/>
        </w:rPr>
        <w:t>Prof. Dr. GONCA ÇAKIR</w:t>
      </w: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tabs>
          <w:tab w:val="left" w:pos="4500"/>
        </w:tabs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Pr="00373E6C" w:rsidRDefault="008C0252" w:rsidP="008C0252">
      <w:pPr>
        <w:spacing w:after="0" w:line="240" w:lineRule="auto"/>
        <w:jc w:val="center"/>
        <w:rPr>
          <w:b/>
        </w:rPr>
      </w:pPr>
    </w:p>
    <w:p w:rsidR="008C0252" w:rsidRDefault="008C0252" w:rsidP="008C0252">
      <w:pPr>
        <w:spacing w:after="0" w:line="240" w:lineRule="auto"/>
        <w:jc w:val="center"/>
        <w:rPr>
          <w:b/>
          <w:bCs/>
          <w:sz w:val="28"/>
        </w:rPr>
      </w:pPr>
    </w:p>
    <w:p w:rsidR="008C0252" w:rsidRDefault="008C0252" w:rsidP="008C0252">
      <w:pPr>
        <w:spacing w:after="0" w:line="240" w:lineRule="auto"/>
        <w:jc w:val="center"/>
        <w:rPr>
          <w:b/>
          <w:bCs/>
          <w:sz w:val="28"/>
        </w:rPr>
        <w:sectPr w:rsidR="008C0252" w:rsidSect="008C0252">
          <w:footerReference w:type="even" r:id="rId9"/>
          <w:footerReference w:type="default" r:id="rId10"/>
          <w:pgSz w:w="11906" w:h="16838" w:code="9"/>
          <w:pgMar w:top="1701" w:right="1418" w:bottom="1418" w:left="2268" w:header="709" w:footer="709" w:gutter="0"/>
          <w:pgNumType w:fmt="lowerRoman" w:start="1"/>
          <w:cols w:space="708"/>
          <w:titlePg/>
          <w:docGrid w:linePitch="360"/>
        </w:sectPr>
      </w:pPr>
      <w:r>
        <w:rPr>
          <w:b/>
          <w:bCs/>
          <w:sz w:val="28"/>
        </w:rPr>
        <w:t>KOCAELİ, 20</w:t>
      </w:r>
      <w:r w:rsidR="007E46B2">
        <w:rPr>
          <w:b/>
          <w:bCs/>
          <w:sz w:val="28"/>
        </w:rPr>
        <w:t>20</w:t>
      </w:r>
    </w:p>
    <w:p w:rsidR="00A74054" w:rsidRDefault="00A74054" w:rsidP="00A74054">
      <w:pPr>
        <w:pStyle w:val="Balk1"/>
        <w:rPr>
          <w:b w:val="0"/>
        </w:rPr>
      </w:pPr>
      <w:bookmarkStart w:id="1" w:name="_Toc42988420"/>
      <w:r w:rsidRPr="00A74054">
        <w:lastRenderedPageBreak/>
        <w:t>İÇİNDEKİLER</w:t>
      </w:r>
      <w:bookmarkEnd w:id="1"/>
    </w:p>
    <w:p w:rsidR="00C52612" w:rsidRDefault="00C52612">
      <w:pPr>
        <w:pStyle w:val="T1"/>
        <w:rPr>
          <w:b/>
        </w:rPr>
      </w:pPr>
    </w:p>
    <w:p w:rsidR="00A74054" w:rsidRDefault="00A74054">
      <w:pPr>
        <w:pStyle w:val="T1"/>
        <w:rPr>
          <w:rFonts w:asciiTheme="minorHAnsi" w:eastAsiaTheme="minorEastAsia" w:hAnsiTheme="minorHAnsi"/>
          <w:noProof/>
          <w:sz w:val="22"/>
        </w:rPr>
      </w:pPr>
      <w:r>
        <w:rPr>
          <w:b/>
        </w:rPr>
        <w:fldChar w:fldCharType="begin"/>
      </w:r>
      <w:r>
        <w:rPr>
          <w:b/>
        </w:rPr>
        <w:instrText xml:space="preserve"> TOC \o "1-3" \h \z \u </w:instrText>
      </w:r>
      <w:r>
        <w:rPr>
          <w:b/>
        </w:rPr>
        <w:fldChar w:fldCharType="separate"/>
      </w:r>
      <w:hyperlink w:anchor="_Toc42988420" w:history="1">
        <w:r w:rsidRPr="00831415">
          <w:rPr>
            <w:rStyle w:val="Kpr"/>
            <w:noProof/>
          </w:rPr>
          <w:t>İÇİNDEKİLER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_Toc42988420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ii</w:t>
        </w:r>
        <w:r>
          <w:rPr>
            <w:noProof/>
            <w:webHidden/>
          </w:rPr>
          <w:fldChar w:fldCharType="end"/>
        </w:r>
      </w:hyperlink>
    </w:p>
    <w:p w:rsidR="00A74054" w:rsidRDefault="006D6613">
      <w:pPr>
        <w:pStyle w:val="T1"/>
        <w:rPr>
          <w:rFonts w:asciiTheme="minorHAnsi" w:eastAsiaTheme="minorEastAsia" w:hAnsiTheme="minorHAnsi"/>
          <w:noProof/>
          <w:sz w:val="22"/>
        </w:rPr>
      </w:pPr>
      <w:hyperlink w:anchor="_Toc42988421" w:history="1">
        <w:r w:rsidR="00A74054" w:rsidRPr="00831415">
          <w:rPr>
            <w:rStyle w:val="Kpr"/>
            <w:rFonts w:cs="Times New Roman"/>
            <w:noProof/>
          </w:rPr>
          <w:t>ŞEKİLLER DİZİNİ</w:t>
        </w:r>
        <w:r w:rsidR="00A74054">
          <w:rPr>
            <w:noProof/>
            <w:webHidden/>
          </w:rPr>
          <w:tab/>
        </w:r>
        <w:r w:rsidR="00A74054">
          <w:rPr>
            <w:noProof/>
            <w:webHidden/>
          </w:rPr>
          <w:fldChar w:fldCharType="begin"/>
        </w:r>
        <w:r w:rsidR="00A74054">
          <w:rPr>
            <w:noProof/>
            <w:webHidden/>
          </w:rPr>
          <w:instrText xml:space="preserve"> PAGEREF _Toc42988421 \h </w:instrText>
        </w:r>
        <w:r w:rsidR="00A74054">
          <w:rPr>
            <w:noProof/>
            <w:webHidden/>
          </w:rPr>
        </w:r>
        <w:r w:rsidR="00A74054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iii</w:t>
        </w:r>
        <w:r w:rsidR="00A74054">
          <w:rPr>
            <w:noProof/>
            <w:webHidden/>
          </w:rPr>
          <w:fldChar w:fldCharType="end"/>
        </w:r>
      </w:hyperlink>
    </w:p>
    <w:p w:rsidR="00A74054" w:rsidRDefault="006D6613">
      <w:pPr>
        <w:pStyle w:val="T1"/>
        <w:rPr>
          <w:rFonts w:asciiTheme="minorHAnsi" w:eastAsiaTheme="minorEastAsia" w:hAnsiTheme="minorHAnsi"/>
          <w:noProof/>
          <w:sz w:val="22"/>
        </w:rPr>
      </w:pPr>
      <w:hyperlink w:anchor="_Toc42988422" w:history="1">
        <w:r w:rsidR="00A74054" w:rsidRPr="00831415">
          <w:rPr>
            <w:rStyle w:val="Kpr"/>
            <w:rFonts w:cs="Times New Roman"/>
            <w:noProof/>
          </w:rPr>
          <w:t>TABLOLAR</w:t>
        </w:r>
        <w:r w:rsidR="00A74054" w:rsidRPr="00831415">
          <w:rPr>
            <w:rStyle w:val="Kpr"/>
            <w:noProof/>
          </w:rPr>
          <w:t xml:space="preserve"> </w:t>
        </w:r>
        <w:r w:rsidR="00A74054" w:rsidRPr="00831415">
          <w:rPr>
            <w:rStyle w:val="Kpr"/>
            <w:rFonts w:cs="Times New Roman"/>
            <w:noProof/>
          </w:rPr>
          <w:t>DİZİNİ</w:t>
        </w:r>
        <w:r w:rsidR="00A74054">
          <w:rPr>
            <w:noProof/>
            <w:webHidden/>
          </w:rPr>
          <w:tab/>
        </w:r>
        <w:r w:rsidR="00A74054">
          <w:rPr>
            <w:noProof/>
            <w:webHidden/>
          </w:rPr>
          <w:fldChar w:fldCharType="begin"/>
        </w:r>
        <w:r w:rsidR="00A74054">
          <w:rPr>
            <w:noProof/>
            <w:webHidden/>
          </w:rPr>
          <w:instrText xml:space="preserve"> PAGEREF _Toc42988422 \h </w:instrText>
        </w:r>
        <w:r w:rsidR="00A74054">
          <w:rPr>
            <w:noProof/>
            <w:webHidden/>
          </w:rPr>
        </w:r>
        <w:r w:rsidR="00A74054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iv</w:t>
        </w:r>
        <w:r w:rsidR="00A74054">
          <w:rPr>
            <w:noProof/>
            <w:webHidden/>
          </w:rPr>
          <w:fldChar w:fldCharType="end"/>
        </w:r>
      </w:hyperlink>
    </w:p>
    <w:p w:rsidR="00A74054" w:rsidRDefault="006D6613">
      <w:pPr>
        <w:pStyle w:val="T1"/>
        <w:rPr>
          <w:rFonts w:asciiTheme="minorHAnsi" w:eastAsiaTheme="minorEastAsia" w:hAnsiTheme="minorHAnsi"/>
          <w:noProof/>
          <w:sz w:val="22"/>
        </w:rPr>
      </w:pPr>
      <w:hyperlink w:anchor="_Toc42988423" w:history="1">
        <w:r w:rsidR="00A74054" w:rsidRPr="00831415">
          <w:rPr>
            <w:rStyle w:val="Kpr"/>
            <w:rFonts w:cs="Times New Roman"/>
            <w:noProof/>
          </w:rPr>
          <w:t>1.</w:t>
        </w:r>
        <w:r w:rsidR="00A74054">
          <w:rPr>
            <w:rFonts w:asciiTheme="minorHAnsi" w:eastAsiaTheme="minorEastAsia" w:hAnsiTheme="minorHAnsi"/>
            <w:noProof/>
            <w:sz w:val="22"/>
          </w:rPr>
          <w:tab/>
        </w:r>
        <w:r w:rsidR="00A74054" w:rsidRPr="00831415">
          <w:rPr>
            <w:rStyle w:val="Kpr"/>
            <w:rFonts w:cs="Times New Roman"/>
            <w:noProof/>
          </w:rPr>
          <w:t>GİRİŞ</w:t>
        </w:r>
        <w:r w:rsidR="00A74054">
          <w:rPr>
            <w:noProof/>
            <w:webHidden/>
          </w:rPr>
          <w:tab/>
        </w:r>
        <w:r w:rsidR="00A74054">
          <w:rPr>
            <w:noProof/>
            <w:webHidden/>
          </w:rPr>
          <w:fldChar w:fldCharType="begin"/>
        </w:r>
        <w:r w:rsidR="00A74054">
          <w:rPr>
            <w:noProof/>
            <w:webHidden/>
          </w:rPr>
          <w:instrText xml:space="preserve"> PAGEREF _Toc42988423 \h </w:instrText>
        </w:r>
        <w:r w:rsidR="00A74054">
          <w:rPr>
            <w:noProof/>
            <w:webHidden/>
          </w:rPr>
        </w:r>
        <w:r w:rsidR="00A74054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</w:t>
        </w:r>
        <w:r w:rsidR="00A74054">
          <w:rPr>
            <w:noProof/>
            <w:webHidden/>
          </w:rPr>
          <w:fldChar w:fldCharType="end"/>
        </w:r>
      </w:hyperlink>
    </w:p>
    <w:p w:rsidR="00A74054" w:rsidRDefault="006D6613">
      <w:pPr>
        <w:pStyle w:val="T1"/>
        <w:rPr>
          <w:rFonts w:asciiTheme="minorHAnsi" w:eastAsiaTheme="minorEastAsia" w:hAnsiTheme="minorHAnsi"/>
          <w:noProof/>
          <w:sz w:val="22"/>
        </w:rPr>
      </w:pPr>
      <w:hyperlink w:anchor="_Toc42988424" w:history="1">
        <w:r w:rsidR="00A74054" w:rsidRPr="00831415">
          <w:rPr>
            <w:rStyle w:val="Kpr"/>
            <w:rFonts w:cs="Times New Roman"/>
            <w:noProof/>
          </w:rPr>
          <w:t>2.</w:t>
        </w:r>
        <w:r w:rsidR="00A74054">
          <w:rPr>
            <w:rFonts w:asciiTheme="minorHAnsi" w:eastAsiaTheme="minorEastAsia" w:hAnsiTheme="minorHAnsi"/>
            <w:noProof/>
            <w:sz w:val="22"/>
          </w:rPr>
          <w:tab/>
        </w:r>
        <w:r w:rsidR="00A74054" w:rsidRPr="00831415">
          <w:rPr>
            <w:rStyle w:val="Kpr"/>
            <w:rFonts w:cs="Times New Roman"/>
            <w:noProof/>
          </w:rPr>
          <w:t>MODELLEME</w:t>
        </w:r>
        <w:r w:rsidR="00A74054">
          <w:rPr>
            <w:noProof/>
            <w:webHidden/>
          </w:rPr>
          <w:tab/>
        </w:r>
        <w:r w:rsidR="00A74054">
          <w:rPr>
            <w:noProof/>
            <w:webHidden/>
          </w:rPr>
          <w:fldChar w:fldCharType="begin"/>
        </w:r>
        <w:r w:rsidR="00A74054">
          <w:rPr>
            <w:noProof/>
            <w:webHidden/>
          </w:rPr>
          <w:instrText xml:space="preserve"> PAGEREF _Toc42988424 \h </w:instrText>
        </w:r>
        <w:r w:rsidR="00A74054">
          <w:rPr>
            <w:noProof/>
            <w:webHidden/>
          </w:rPr>
        </w:r>
        <w:r w:rsidR="00A74054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3</w:t>
        </w:r>
        <w:r w:rsidR="00A74054">
          <w:rPr>
            <w:noProof/>
            <w:webHidden/>
          </w:rPr>
          <w:fldChar w:fldCharType="end"/>
        </w:r>
      </w:hyperlink>
    </w:p>
    <w:p w:rsidR="00A74054" w:rsidRDefault="006D6613">
      <w:pPr>
        <w:pStyle w:val="T1"/>
        <w:rPr>
          <w:rFonts w:asciiTheme="minorHAnsi" w:eastAsiaTheme="minorEastAsia" w:hAnsiTheme="minorHAnsi"/>
          <w:noProof/>
          <w:sz w:val="22"/>
        </w:rPr>
      </w:pPr>
      <w:hyperlink w:anchor="_Toc42988425" w:history="1">
        <w:r w:rsidR="00A74054" w:rsidRPr="00831415">
          <w:rPr>
            <w:rStyle w:val="Kpr"/>
            <w:rFonts w:cs="Times New Roman"/>
            <w:noProof/>
          </w:rPr>
          <w:t>3.</w:t>
        </w:r>
        <w:r w:rsidR="00A74054">
          <w:rPr>
            <w:rFonts w:asciiTheme="minorHAnsi" w:eastAsiaTheme="minorEastAsia" w:hAnsiTheme="minorHAnsi"/>
            <w:noProof/>
            <w:sz w:val="22"/>
          </w:rPr>
          <w:tab/>
        </w:r>
        <w:r w:rsidR="00A74054" w:rsidRPr="00831415">
          <w:rPr>
            <w:rStyle w:val="Kpr"/>
            <w:rFonts w:cs="Times New Roman"/>
            <w:noProof/>
          </w:rPr>
          <w:t>BENZETİM ve SONUÇLAR</w:t>
        </w:r>
        <w:r w:rsidR="00A74054">
          <w:rPr>
            <w:noProof/>
            <w:webHidden/>
          </w:rPr>
          <w:tab/>
        </w:r>
        <w:r w:rsidR="00A74054">
          <w:rPr>
            <w:noProof/>
            <w:webHidden/>
          </w:rPr>
          <w:fldChar w:fldCharType="begin"/>
        </w:r>
        <w:r w:rsidR="00A74054">
          <w:rPr>
            <w:noProof/>
            <w:webHidden/>
          </w:rPr>
          <w:instrText xml:space="preserve"> PAGEREF _Toc42988425 \h </w:instrText>
        </w:r>
        <w:r w:rsidR="00A74054">
          <w:rPr>
            <w:noProof/>
            <w:webHidden/>
          </w:rPr>
        </w:r>
        <w:r w:rsidR="00A74054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6</w:t>
        </w:r>
        <w:r w:rsidR="00A74054">
          <w:rPr>
            <w:noProof/>
            <w:webHidden/>
          </w:rPr>
          <w:fldChar w:fldCharType="end"/>
        </w:r>
      </w:hyperlink>
    </w:p>
    <w:p w:rsidR="00A74054" w:rsidRDefault="006D6613">
      <w:pPr>
        <w:pStyle w:val="T1"/>
        <w:rPr>
          <w:rFonts w:asciiTheme="minorHAnsi" w:eastAsiaTheme="minorEastAsia" w:hAnsiTheme="minorHAnsi"/>
          <w:noProof/>
          <w:sz w:val="22"/>
        </w:rPr>
      </w:pPr>
      <w:hyperlink w:anchor="_Toc42988426" w:history="1">
        <w:r w:rsidR="00A74054" w:rsidRPr="00831415">
          <w:rPr>
            <w:rStyle w:val="Kpr"/>
            <w:noProof/>
          </w:rPr>
          <w:t>KAYNAKLAR</w:t>
        </w:r>
        <w:r w:rsidR="00A74054">
          <w:rPr>
            <w:noProof/>
            <w:webHidden/>
          </w:rPr>
          <w:tab/>
        </w:r>
        <w:r w:rsidR="00A74054">
          <w:rPr>
            <w:noProof/>
            <w:webHidden/>
          </w:rPr>
          <w:fldChar w:fldCharType="begin"/>
        </w:r>
        <w:r w:rsidR="00A74054">
          <w:rPr>
            <w:noProof/>
            <w:webHidden/>
          </w:rPr>
          <w:instrText xml:space="preserve"> PAGEREF _Toc42988426 \h </w:instrText>
        </w:r>
        <w:r w:rsidR="00A74054">
          <w:rPr>
            <w:noProof/>
            <w:webHidden/>
          </w:rPr>
        </w:r>
        <w:r w:rsidR="00A74054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14</w:t>
        </w:r>
        <w:r w:rsidR="00A74054">
          <w:rPr>
            <w:noProof/>
            <w:webHidden/>
          </w:rPr>
          <w:fldChar w:fldCharType="end"/>
        </w:r>
      </w:hyperlink>
    </w:p>
    <w:p w:rsidR="00A74054" w:rsidRPr="00A74054" w:rsidRDefault="00A74054" w:rsidP="00A74054">
      <w:pPr>
        <w:rPr>
          <w:rFonts w:eastAsiaTheme="majorEastAsia"/>
          <w:b/>
          <w:bCs/>
          <w:szCs w:val="24"/>
        </w:rPr>
      </w:pPr>
      <w:r>
        <w:rPr>
          <w:b/>
        </w:rPr>
        <w:fldChar w:fldCharType="end"/>
      </w:r>
      <w:r w:rsidRPr="00A74054">
        <w:rPr>
          <w:b/>
        </w:rPr>
        <w:br w:type="page"/>
      </w:r>
    </w:p>
    <w:p w:rsidR="008C0252" w:rsidRPr="00155885" w:rsidRDefault="00304045" w:rsidP="00734DB8">
      <w:pPr>
        <w:pStyle w:val="Balk1"/>
        <w:spacing w:before="0"/>
        <w:jc w:val="both"/>
        <w:rPr>
          <w:rFonts w:cs="Times New Roman"/>
        </w:rPr>
      </w:pPr>
      <w:bookmarkStart w:id="2" w:name="_Toc42988421"/>
      <w:r w:rsidRPr="00155885">
        <w:rPr>
          <w:rFonts w:cs="Times New Roman"/>
        </w:rPr>
        <w:t>ŞEKİLLER DİZİNİ</w:t>
      </w:r>
      <w:bookmarkEnd w:id="2"/>
    </w:p>
    <w:p w:rsidR="00A46089" w:rsidRDefault="00A46089" w:rsidP="00365A6F">
      <w:pPr>
        <w:pStyle w:val="ekillerTablosu"/>
        <w:tabs>
          <w:tab w:val="right" w:leader="dot" w:pos="8210"/>
        </w:tabs>
        <w:spacing w:line="240" w:lineRule="auto"/>
      </w:pPr>
    </w:p>
    <w:p w:rsidR="004745CD" w:rsidRDefault="008C0252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r>
        <w:fldChar w:fldCharType="begin"/>
      </w:r>
      <w:r>
        <w:instrText xml:space="preserve"> TOC \h \z \c "Şekil" </w:instrText>
      </w:r>
      <w:r>
        <w:fldChar w:fldCharType="separate"/>
      </w:r>
      <w:hyperlink w:anchor="_Toc43395521" w:history="1">
        <w:r w:rsidR="004745CD" w:rsidRPr="00F729BB">
          <w:rPr>
            <w:rStyle w:val="Kpr"/>
            <w:noProof/>
          </w:rPr>
          <w:t>Şekil 1.1: MIG-23'e ait gerçek bir görüntü [2]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_Toc43395521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2" w:history="1">
        <w:r w:rsidR="004745CD" w:rsidRPr="00F729BB">
          <w:rPr>
            <w:rStyle w:val="Kpr"/>
            <w:noProof/>
          </w:rPr>
          <w:t>Şekil 1.2: Bazı hedefler için tipik RKA değerleri [3]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_Toc43395522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2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3" w:history="1">
        <w:r w:rsidR="004745CD" w:rsidRPr="00F729BB">
          <w:rPr>
            <w:rStyle w:val="Kpr"/>
            <w:noProof/>
          </w:rPr>
          <w:t>Şekil 2.1: MIG-23’ ün fiziksel ölçüleri [4]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_Toc43395523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3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4" w:history="1">
        <w:r w:rsidR="004745CD" w:rsidRPr="00F729BB">
          <w:rPr>
            <w:rStyle w:val="Kpr"/>
            <w:noProof/>
          </w:rPr>
          <w:t>Şekil 2.2: Uçağın gövdesi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_Toc43395524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3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5" w:history="1">
        <w:r w:rsidR="004745CD" w:rsidRPr="00F729BB">
          <w:rPr>
            <w:rStyle w:val="Kpr"/>
            <w:noProof/>
          </w:rPr>
          <w:t>Şekil 2.3: Uçağın burundan görünüşü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_Toc43395525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4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6" w:history="1">
        <w:r w:rsidR="004745CD" w:rsidRPr="00F729BB">
          <w:rPr>
            <w:rStyle w:val="Kpr"/>
            <w:noProof/>
          </w:rPr>
          <w:t>Şekil 2.4: Uçağın üstten görünüşü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_Toc43395526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4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7" w:history="1">
        <w:r w:rsidR="004745CD" w:rsidRPr="00F729BB">
          <w:rPr>
            <w:rStyle w:val="Kpr"/>
            <w:noProof/>
          </w:rPr>
          <w:t>Şekil 2.5: MIG-23’ün gerçek(solda) ve modellenmiş(sağda) görüntüleri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_Toc43395527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5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8" w:history="1">
        <w:r w:rsidR="004745CD" w:rsidRPr="00F729BB">
          <w:rPr>
            <w:rStyle w:val="Kpr"/>
            <w:noProof/>
          </w:rPr>
          <w:t xml:space="preserve">Şekil 3.1: Düzlem dalganın </w:t>
        </w:r>
        <m:oMath>
          <m:r>
            <w:rPr>
              <w:rStyle w:val="Kpr"/>
              <w:rFonts w:ascii="Cambria Math" w:hAnsi="Cambria Math"/>
              <w:noProof/>
            </w:rPr>
            <m:t>+y</m:t>
          </m:r>
        </m:oMath>
        <w:r w:rsidR="004745CD" w:rsidRPr="00F729BB">
          <w:rPr>
            <w:rStyle w:val="Kpr"/>
            <w:noProof/>
          </w:rPr>
          <w:t xml:space="preserve">’den </w:t>
        </w:r>
        <m:oMath>
          <m:r>
            <w:rPr>
              <w:rStyle w:val="Kpr"/>
              <w:rFonts w:ascii="Cambria Math" w:hAnsi="Cambria Math"/>
              <w:noProof/>
            </w:rPr>
            <m:t>–y</m:t>
          </m:r>
        </m:oMath>
        <w:r w:rsidR="004745CD" w:rsidRPr="00F729BB">
          <w:rPr>
            <w:rStyle w:val="Kpr"/>
            <w:noProof/>
          </w:rPr>
          <w:t>’ye yatay polarizasyonda gönderilmesi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_Toc43395528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7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29" w:history="1">
        <w:r w:rsidR="004745CD" w:rsidRPr="00F729BB">
          <w:rPr>
            <w:rStyle w:val="Kpr"/>
            <w:noProof/>
          </w:rPr>
          <w:t xml:space="preserve">Şekil 3.2: Dalga boyunun </w:t>
        </w:r>
        <m:oMath>
          <m:r>
            <w:rPr>
              <w:rStyle w:val="Kpr"/>
              <w:rFonts w:ascii="Cambria Math" w:hAnsi="Cambria Math" w:cs="Times New Roman"/>
              <w:noProof/>
            </w:rPr>
            <m:t>L/3</m:t>
          </m:r>
        </m:oMath>
        <w:r w:rsidR="004745CD" w:rsidRPr="00F729BB">
          <w:rPr>
            <w:rStyle w:val="Kpr"/>
            <w:noProof/>
          </w:rPr>
          <w:t xml:space="preserve"> olduğu frekans için </w:t>
        </w:r>
        <m:oMath>
          <m:r>
            <w:rPr>
              <w:rStyle w:val="Kpr"/>
              <w:rFonts w:ascii="Cambria Math" w:hAnsi="Cambria Math"/>
              <w:noProof/>
            </w:rPr>
            <m:t>θ=90°</m:t>
          </m:r>
        </m:oMath>
        <w:r w:rsidR="004745CD" w:rsidRPr="00F729BB">
          <w:rPr>
            <w:rStyle w:val="Kpr"/>
            <w:noProof/>
          </w:rPr>
          <w:t xml:space="preserve">’de </w:t>
        </w:r>
        <m:oMath>
          <m:r>
            <w:rPr>
              <w:rStyle w:val="Kpr"/>
              <w:rFonts w:ascii="Cambria Math" w:hAnsi="Cambria Math"/>
              <w:noProof/>
            </w:rPr>
            <m:t>φ</m:t>
          </m:r>
        </m:oMath>
        <w:r w:rsidR="004745CD" w:rsidRPr="00F729BB">
          <w:rPr>
            <w:rStyle w:val="Kpr"/>
            <w:noProof/>
          </w:rPr>
          <w:t xml:space="preserve"> grafiği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_Toc43395529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7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0" w:history="1">
        <w:r w:rsidR="004745CD" w:rsidRPr="00F729BB">
          <w:rPr>
            <w:rStyle w:val="Kpr"/>
            <w:noProof/>
          </w:rPr>
          <w:t xml:space="preserve">Şekil 3.3: Düzlem dalganın </w:t>
        </w:r>
        <m:oMath>
          <m:r>
            <w:rPr>
              <w:rStyle w:val="Kpr"/>
              <w:rFonts w:ascii="Cambria Math" w:hAnsi="Cambria Math"/>
              <w:noProof/>
            </w:rPr>
            <m:t>θ=90°, φ=120°</m:t>
          </m:r>
        </m:oMath>
        <w:r w:rsidR="004745CD" w:rsidRPr="00F729BB">
          <w:rPr>
            <w:rStyle w:val="Kpr"/>
            <w:noProof/>
          </w:rPr>
          <w:t>’den yatay polarizasyonda gönderimi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_Toc43395530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8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1" w:history="1">
        <w:r w:rsidR="004745CD" w:rsidRPr="00F729BB">
          <w:rPr>
            <w:rStyle w:val="Kpr"/>
            <w:noProof/>
          </w:rPr>
          <w:t xml:space="preserve">Şekil 3.4: Dalga boyunun </w:t>
        </w:r>
        <m:oMath>
          <m:r>
            <w:rPr>
              <w:rStyle w:val="Kpr"/>
              <w:rFonts w:ascii="Cambria Math" w:hAnsi="Cambria Math"/>
              <w:noProof/>
            </w:rPr>
            <m:t>L/4</m:t>
          </m:r>
        </m:oMath>
        <w:r w:rsidR="004745CD" w:rsidRPr="00F729BB">
          <w:rPr>
            <w:rStyle w:val="Kpr"/>
            <w:noProof/>
          </w:rPr>
          <w:t xml:space="preserve"> olduğu frekans için </w:t>
        </w:r>
        <m:oMath>
          <m:r>
            <w:rPr>
              <w:rStyle w:val="Kpr"/>
              <w:rFonts w:ascii="Cambria Math" w:hAnsi="Cambria Math"/>
              <w:noProof/>
            </w:rPr>
            <m:t>θ=90°</m:t>
          </m:r>
        </m:oMath>
        <w:r w:rsidR="004745CD" w:rsidRPr="00F729BB">
          <w:rPr>
            <w:rStyle w:val="Kpr"/>
            <w:noProof/>
          </w:rPr>
          <w:t xml:space="preserve">’de </w:t>
        </w:r>
        <m:oMath>
          <m:r>
            <w:rPr>
              <w:rStyle w:val="Kpr"/>
              <w:rFonts w:ascii="Cambria Math" w:hAnsi="Cambria Math"/>
              <w:noProof/>
            </w:rPr>
            <m:t>φ</m:t>
          </m:r>
        </m:oMath>
        <w:r w:rsidR="004745CD" w:rsidRPr="00F729BB">
          <w:rPr>
            <w:rStyle w:val="Kpr"/>
            <w:noProof/>
          </w:rPr>
          <w:t xml:space="preserve"> grafiği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_Toc43395531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8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2" w:history="1">
        <w:r w:rsidR="004745CD" w:rsidRPr="00F729BB">
          <w:rPr>
            <w:rStyle w:val="Kpr"/>
            <w:noProof/>
          </w:rPr>
          <w:t xml:space="preserve">Şekil 3.5: Düzlem dalganın </w:t>
        </w:r>
        <m:oMath>
          <m:r>
            <w:rPr>
              <w:rStyle w:val="Kpr"/>
              <w:rFonts w:ascii="Cambria Math" w:hAnsi="Cambria Math"/>
              <w:noProof/>
            </w:rPr>
            <m:t>-x</m:t>
          </m:r>
        </m:oMath>
        <w:r w:rsidR="004745CD" w:rsidRPr="00F729BB">
          <w:rPr>
            <w:rStyle w:val="Kpr"/>
            <w:noProof/>
          </w:rPr>
          <w:t xml:space="preserve">’ten </w:t>
        </w:r>
        <m:oMath>
          <m:r>
            <w:rPr>
              <w:rStyle w:val="Kpr"/>
              <w:rFonts w:ascii="Cambria Math" w:hAnsi="Cambria Math"/>
              <w:noProof/>
            </w:rPr>
            <m:t>+x</m:t>
          </m:r>
        </m:oMath>
        <w:r w:rsidR="004745CD" w:rsidRPr="00F729BB">
          <w:rPr>
            <w:rStyle w:val="Kpr"/>
            <w:noProof/>
          </w:rPr>
          <w:t>’e doğru düşey polarizasyonda gönderilmesi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_Toc43395532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8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3" w:history="1">
        <w:r w:rsidR="004745CD" w:rsidRPr="00F729BB">
          <w:rPr>
            <w:rStyle w:val="Kpr"/>
            <w:noProof/>
          </w:rPr>
          <w:t xml:space="preserve">Şekil 3.6: Dalga boyunun </w:t>
        </w:r>
        <m:oMath>
          <m:r>
            <w:rPr>
              <w:rStyle w:val="Kpr"/>
              <w:rFonts w:ascii="Cambria Math" w:hAnsi="Cambria Math"/>
              <w:noProof/>
            </w:rPr>
            <m:t>L/3</m:t>
          </m:r>
        </m:oMath>
        <w:r w:rsidR="004745CD" w:rsidRPr="00F729BB">
          <w:rPr>
            <w:rStyle w:val="Kpr"/>
            <w:noProof/>
          </w:rPr>
          <w:t xml:space="preserve"> olduğu frekans için </w:t>
        </w:r>
        <m:oMath>
          <m:r>
            <w:rPr>
              <w:rStyle w:val="Kpr"/>
              <w:rFonts w:ascii="Cambria Math" w:hAnsi="Cambria Math"/>
              <w:noProof/>
            </w:rPr>
            <m:t>φ=0°</m:t>
          </m:r>
        </m:oMath>
        <w:r w:rsidR="004745CD" w:rsidRPr="00F729BB">
          <w:rPr>
            <w:rStyle w:val="Kpr"/>
            <w:noProof/>
          </w:rPr>
          <w:t xml:space="preserve">’de </w:t>
        </w:r>
        <m:oMath>
          <m:r>
            <w:rPr>
              <w:rStyle w:val="Kpr"/>
              <w:rFonts w:ascii="Cambria Math" w:hAnsi="Cambria Math"/>
              <w:noProof/>
            </w:rPr>
            <m:t>θ</m:t>
          </m:r>
        </m:oMath>
        <w:r w:rsidR="004745CD" w:rsidRPr="00F729BB">
          <w:rPr>
            <w:rStyle w:val="Kpr"/>
            <w:noProof/>
          </w:rPr>
          <w:t xml:space="preserve"> grafiği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_Toc43395533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9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4" w:history="1">
        <w:r w:rsidR="004745CD" w:rsidRPr="00F729BB">
          <w:rPr>
            <w:rStyle w:val="Kpr"/>
            <w:noProof/>
          </w:rPr>
          <w:t xml:space="preserve">Şekil 3.7: Dalga boyunun </w:t>
        </w:r>
        <m:oMath>
          <m:r>
            <w:rPr>
              <w:rStyle w:val="Kpr"/>
              <w:rFonts w:ascii="Cambria Math" w:hAnsi="Cambria Math"/>
              <w:noProof/>
            </w:rPr>
            <m:t>L/3</m:t>
          </m:r>
        </m:oMath>
        <w:r w:rsidR="004745CD" w:rsidRPr="00F729BB">
          <w:rPr>
            <w:rStyle w:val="Kpr"/>
            <w:noProof/>
          </w:rPr>
          <w:t xml:space="preserve"> ile </w:t>
        </w:r>
        <m:oMath>
          <m:r>
            <w:rPr>
              <w:rStyle w:val="Kpr"/>
              <w:rFonts w:ascii="Cambria Math" w:hAnsi="Cambria Math"/>
              <w:noProof/>
            </w:rPr>
            <m:t>L/7</m:t>
          </m:r>
        </m:oMath>
        <w:r w:rsidR="004745CD" w:rsidRPr="00F729BB">
          <w:rPr>
            <w:rStyle w:val="Kpr"/>
            <w:noProof/>
          </w:rPr>
          <w:t xml:space="preserve"> arasında olduğu bazı frekans değerleri için </w:t>
        </w:r>
        <m:oMath>
          <m:r>
            <w:rPr>
              <w:rStyle w:val="Kpr"/>
              <w:rFonts w:ascii="Cambria Math" w:hAnsi="Cambria Math"/>
              <w:noProof/>
            </w:rPr>
            <m:t>φ=0°</m:t>
          </m:r>
        </m:oMath>
        <w:r w:rsidR="004745CD" w:rsidRPr="00F729BB">
          <w:rPr>
            <w:rStyle w:val="Kpr"/>
            <w:noProof/>
          </w:rPr>
          <w:t xml:space="preserve">’de </w:t>
        </w:r>
        <m:oMath>
          <m:r>
            <w:rPr>
              <w:rStyle w:val="Kpr"/>
              <w:rFonts w:ascii="Cambria Math" w:hAnsi="Cambria Math"/>
              <w:noProof/>
            </w:rPr>
            <m:t>θ</m:t>
          </m:r>
        </m:oMath>
        <w:r w:rsidR="004745CD" w:rsidRPr="00F729BB">
          <w:rPr>
            <w:rStyle w:val="Kpr"/>
            <w:noProof/>
          </w:rPr>
          <w:t xml:space="preserve"> grafikleri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_Toc43395534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10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5" w:history="1">
        <w:r w:rsidR="004745CD" w:rsidRPr="00F729BB">
          <w:rPr>
            <w:rStyle w:val="Kpr"/>
            <w:noProof/>
          </w:rPr>
          <w:t>Şekil 3.8: Düzlem dalga, Şekil 3.1’de gösterildiği gibi gönderildiğinde f</w:t>
        </w:r>
        <w:r w:rsidR="004745CD" w:rsidRPr="00F729BB">
          <w:rPr>
            <w:rStyle w:val="Kpr"/>
            <w:noProof/>
            <w:vertAlign w:val="subscript"/>
          </w:rPr>
          <w:t>en büyük</w:t>
        </w:r>
        <w:r w:rsidR="004745CD" w:rsidRPr="00F729BB">
          <w:rPr>
            <w:rStyle w:val="Kpr"/>
            <w:noProof/>
          </w:rPr>
          <w:t xml:space="preserve"> = 125 </w:t>
        </w:r>
        <m:oMath>
          <m:r>
            <w:rPr>
              <w:rStyle w:val="Kpr"/>
              <w:rFonts w:ascii="Cambria Math" w:hAnsi="Cambria Math"/>
              <w:noProof/>
            </w:rPr>
            <m:t>[MHz]</m:t>
          </m:r>
        </m:oMath>
        <w:r w:rsidR="004745CD" w:rsidRPr="00F729BB">
          <w:rPr>
            <w:rStyle w:val="Kpr"/>
            <w:noProof/>
          </w:rPr>
          <w:t xml:space="preserve"> için frekansa göre RKA grafiği (monostatik)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_Toc43395535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11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6" w:history="1">
        <w:r w:rsidR="004745CD" w:rsidRPr="00F729BB">
          <w:rPr>
            <w:rStyle w:val="Kpr"/>
            <w:noProof/>
          </w:rPr>
          <w:t xml:space="preserve">Şekil 3.9:  Düzlem dalganın </w:t>
        </w:r>
        <m:oMath>
          <m:r>
            <w:rPr>
              <w:rStyle w:val="Kpr"/>
              <w:rFonts w:ascii="Cambria Math" w:hAnsi="Cambria Math"/>
              <w:noProof/>
            </w:rPr>
            <m:t>-x</m:t>
          </m:r>
        </m:oMath>
        <w:r w:rsidR="004745CD" w:rsidRPr="00F729BB">
          <w:rPr>
            <w:rStyle w:val="Kpr"/>
            <w:noProof/>
          </w:rPr>
          <w:t xml:space="preserve">’ten </w:t>
        </w:r>
        <m:oMath>
          <m:r>
            <w:rPr>
              <w:rStyle w:val="Kpr"/>
              <w:rFonts w:ascii="Cambria Math" w:hAnsi="Cambria Math"/>
              <w:noProof/>
            </w:rPr>
            <m:t>+x</m:t>
          </m:r>
        </m:oMath>
        <w:r w:rsidR="004745CD" w:rsidRPr="00F729BB">
          <w:rPr>
            <w:rStyle w:val="Kpr"/>
            <w:noProof/>
          </w:rPr>
          <w:t>’e doğru düşey polarizasyonda gönderilmesi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_Toc43395536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11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7" w:history="1">
        <w:r w:rsidR="004745CD" w:rsidRPr="00F729BB">
          <w:rPr>
            <w:rStyle w:val="Kpr"/>
            <w:noProof/>
          </w:rPr>
          <w:t>Şekil 3.10: Düzlem dalga Şekil 3.1 ve Şekil 3.9’ da gösterildiği gibi gönderilmeleri halinde elde edilen f</w:t>
        </w:r>
        <w:r w:rsidR="004745CD" w:rsidRPr="00F729BB">
          <w:rPr>
            <w:rStyle w:val="Kpr"/>
            <w:noProof/>
            <w:vertAlign w:val="subscript"/>
          </w:rPr>
          <w:t>en büyük</w:t>
        </w:r>
        <w:r w:rsidR="004745CD" w:rsidRPr="00F729BB">
          <w:rPr>
            <w:rStyle w:val="Kpr"/>
            <w:noProof/>
          </w:rPr>
          <w:t xml:space="preserve"> = 125 </w:t>
        </w:r>
        <m:oMath>
          <m:r>
            <w:rPr>
              <w:rStyle w:val="Kpr"/>
              <w:rFonts w:ascii="Cambria Math" w:hAnsi="Cambria Math"/>
              <w:noProof/>
            </w:rPr>
            <m:t>[MHZ]</m:t>
          </m:r>
        </m:oMath>
        <w:r w:rsidR="004745CD" w:rsidRPr="00F729BB">
          <w:rPr>
            <w:rStyle w:val="Kpr"/>
            <w:noProof/>
          </w:rPr>
          <w:t xml:space="preserve"> için frekansa göre RKA grafikleri (monostatik)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_Toc43395537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12</w:t>
        </w:r>
        <w:r w:rsidR="004745CD">
          <w:rPr>
            <w:noProof/>
            <w:webHidden/>
          </w:rPr>
          <w:fldChar w:fldCharType="end"/>
        </w:r>
      </w:hyperlink>
    </w:p>
    <w:p w:rsidR="004745CD" w:rsidRDefault="006D6613" w:rsidP="004745CD">
      <w:pPr>
        <w:pStyle w:val="ekillerTablosu"/>
        <w:tabs>
          <w:tab w:val="right" w:leader="dot" w:pos="8210"/>
        </w:tabs>
        <w:spacing w:line="240" w:lineRule="auto"/>
        <w:rPr>
          <w:rFonts w:asciiTheme="minorHAnsi" w:eastAsiaTheme="minorEastAsia" w:hAnsiTheme="minorHAnsi"/>
          <w:noProof/>
          <w:sz w:val="22"/>
          <w:lang w:eastAsia="tr-TR"/>
        </w:rPr>
      </w:pPr>
      <w:hyperlink w:anchor="_Toc43395538" w:history="1">
        <w:r w:rsidR="004745CD" w:rsidRPr="00F729BB">
          <w:rPr>
            <w:rStyle w:val="Kpr"/>
            <w:noProof/>
          </w:rPr>
          <w:t>Şekil 3.11: Şekil 3.10’da verilen grafiklerin ortalama RKA değerleri</w:t>
        </w:r>
        <w:r w:rsidR="004745CD">
          <w:rPr>
            <w:noProof/>
            <w:webHidden/>
          </w:rPr>
          <w:tab/>
        </w:r>
        <w:r w:rsidR="004745CD">
          <w:rPr>
            <w:noProof/>
            <w:webHidden/>
          </w:rPr>
          <w:fldChar w:fldCharType="begin"/>
        </w:r>
        <w:r w:rsidR="004745CD">
          <w:rPr>
            <w:noProof/>
            <w:webHidden/>
          </w:rPr>
          <w:instrText xml:space="preserve"> PAGEREF _Toc43395538 \h </w:instrText>
        </w:r>
        <w:r w:rsidR="004745CD">
          <w:rPr>
            <w:noProof/>
            <w:webHidden/>
          </w:rPr>
        </w:r>
        <w:r w:rsidR="004745CD">
          <w:rPr>
            <w:noProof/>
            <w:webHidden/>
          </w:rPr>
          <w:fldChar w:fldCharType="separate"/>
        </w:r>
        <w:r w:rsidR="005E6F2E">
          <w:rPr>
            <w:noProof/>
            <w:webHidden/>
          </w:rPr>
          <w:t>12</w:t>
        </w:r>
        <w:r w:rsidR="004745CD">
          <w:rPr>
            <w:noProof/>
            <w:webHidden/>
          </w:rPr>
          <w:fldChar w:fldCharType="end"/>
        </w:r>
      </w:hyperlink>
    </w:p>
    <w:p w:rsidR="00304045" w:rsidRDefault="008C0252" w:rsidP="00E3107B">
      <w:pPr>
        <w:spacing w:after="0" w:line="240" w:lineRule="auto"/>
      </w:pPr>
      <w:r>
        <w:fldChar w:fldCharType="end"/>
      </w:r>
    </w:p>
    <w:p w:rsidR="00304045" w:rsidRDefault="00304045">
      <w:pPr>
        <w:spacing w:after="0" w:line="240" w:lineRule="auto"/>
        <w:ind w:firstLine="360"/>
        <w:jc w:val="left"/>
      </w:pPr>
      <w:r>
        <w:br w:type="page"/>
      </w:r>
    </w:p>
    <w:p w:rsidR="008C0252" w:rsidRPr="00155885" w:rsidRDefault="00734DB8" w:rsidP="00365A6F">
      <w:pPr>
        <w:pStyle w:val="Balk1"/>
        <w:spacing w:line="240" w:lineRule="auto"/>
        <w:jc w:val="both"/>
        <w:rPr>
          <w:rFonts w:cs="Times New Roman"/>
          <w:noProof/>
        </w:rPr>
      </w:pPr>
      <w:bookmarkStart w:id="3" w:name="_Toc42988422"/>
      <w:r w:rsidRPr="00155885">
        <w:rPr>
          <w:rFonts w:cs="Times New Roman"/>
        </w:rPr>
        <w:t>TABLOLAR</w:t>
      </w:r>
      <w:r>
        <w:t xml:space="preserve"> </w:t>
      </w:r>
      <w:r w:rsidRPr="00155885">
        <w:rPr>
          <w:rFonts w:cs="Times New Roman"/>
        </w:rPr>
        <w:t>DİZİNİ</w:t>
      </w:r>
      <w:bookmarkEnd w:id="3"/>
      <w:r w:rsidR="008C0252" w:rsidRPr="00155885">
        <w:rPr>
          <w:rFonts w:cs="Times New Roman"/>
        </w:rPr>
        <w:fldChar w:fldCharType="begin"/>
      </w:r>
      <w:r w:rsidR="008C0252" w:rsidRPr="00155885">
        <w:rPr>
          <w:rFonts w:cs="Times New Roman"/>
        </w:rPr>
        <w:instrText xml:space="preserve"> TOC \h \z \c "Tablo" </w:instrText>
      </w:r>
      <w:r w:rsidR="008C0252" w:rsidRPr="00155885">
        <w:rPr>
          <w:rFonts w:cs="Times New Roman"/>
        </w:rPr>
        <w:fldChar w:fldCharType="separate"/>
      </w:r>
    </w:p>
    <w:p w:rsidR="00A46089" w:rsidRPr="00155885" w:rsidRDefault="00A46089" w:rsidP="00365A6F">
      <w:pPr>
        <w:pStyle w:val="ekillerTablosu"/>
        <w:tabs>
          <w:tab w:val="right" w:leader="dot" w:pos="8210"/>
        </w:tabs>
        <w:spacing w:line="240" w:lineRule="auto"/>
        <w:rPr>
          <w:rFonts w:cs="Times New Roman"/>
          <w:noProof/>
        </w:rPr>
      </w:pPr>
    </w:p>
    <w:p w:rsidR="008C0252" w:rsidRPr="00155885" w:rsidRDefault="006D6613" w:rsidP="00365A6F">
      <w:pPr>
        <w:pStyle w:val="ekillerTablosu"/>
        <w:tabs>
          <w:tab w:val="right" w:leader="dot" w:pos="8210"/>
        </w:tabs>
        <w:spacing w:line="240" w:lineRule="auto"/>
        <w:rPr>
          <w:rFonts w:cs="Times New Roman"/>
          <w:noProof/>
          <w:lang w:eastAsia="tr-TR"/>
        </w:rPr>
      </w:pPr>
      <w:hyperlink w:anchor="_Toc42922802" w:history="1">
        <w:r w:rsidR="008C0252" w:rsidRPr="00155885">
          <w:rPr>
            <w:rStyle w:val="Kpr"/>
            <w:rFonts w:cs="Times New Roman"/>
            <w:noProof/>
          </w:rPr>
          <w:t>Tablo 2.1: Uçağın benzetimde kullanılan ölçüleri</w:t>
        </w:r>
        <w:r w:rsidR="008C0252" w:rsidRPr="00155885">
          <w:rPr>
            <w:rFonts w:cs="Times New Roman"/>
            <w:noProof/>
            <w:webHidden/>
          </w:rPr>
          <w:tab/>
        </w:r>
        <w:r w:rsidR="008C0252" w:rsidRPr="00155885">
          <w:rPr>
            <w:rFonts w:cs="Times New Roman"/>
            <w:noProof/>
            <w:webHidden/>
          </w:rPr>
          <w:fldChar w:fldCharType="begin"/>
        </w:r>
        <w:r w:rsidR="008C0252" w:rsidRPr="00155885">
          <w:rPr>
            <w:rFonts w:cs="Times New Roman"/>
            <w:noProof/>
            <w:webHidden/>
          </w:rPr>
          <w:instrText xml:space="preserve"> PAGEREF _Toc42922802 \h </w:instrText>
        </w:r>
        <w:r w:rsidR="008C0252" w:rsidRPr="00155885">
          <w:rPr>
            <w:rFonts w:cs="Times New Roman"/>
            <w:noProof/>
            <w:webHidden/>
          </w:rPr>
        </w:r>
        <w:r w:rsidR="008C0252" w:rsidRPr="00155885">
          <w:rPr>
            <w:rFonts w:cs="Times New Roman"/>
            <w:noProof/>
            <w:webHidden/>
          </w:rPr>
          <w:fldChar w:fldCharType="separate"/>
        </w:r>
        <w:r w:rsidR="005E6F2E">
          <w:rPr>
            <w:rFonts w:cs="Times New Roman"/>
            <w:noProof/>
            <w:webHidden/>
          </w:rPr>
          <w:t>5</w:t>
        </w:r>
        <w:r w:rsidR="008C0252" w:rsidRPr="00155885">
          <w:rPr>
            <w:rFonts w:cs="Times New Roman"/>
            <w:noProof/>
            <w:webHidden/>
          </w:rPr>
          <w:fldChar w:fldCharType="end"/>
        </w:r>
      </w:hyperlink>
    </w:p>
    <w:p w:rsidR="008C0252" w:rsidRDefault="006D6613" w:rsidP="00365A6F">
      <w:pPr>
        <w:pStyle w:val="ekillerTablosu"/>
        <w:tabs>
          <w:tab w:val="right" w:leader="dot" w:pos="8210"/>
        </w:tabs>
        <w:spacing w:line="240" w:lineRule="auto"/>
        <w:rPr>
          <w:rFonts w:cs="Times New Roman"/>
        </w:rPr>
      </w:pPr>
      <w:hyperlink w:anchor="_Toc42922803" w:history="1">
        <w:r w:rsidR="008C0252" w:rsidRPr="00155885">
          <w:rPr>
            <w:rStyle w:val="Kpr"/>
            <w:rFonts w:cs="Times New Roman"/>
            <w:noProof/>
          </w:rPr>
          <w:t xml:space="preserve">Tablo 3.1: Benzetimde kullanılan </w:t>
        </w:r>
        <m:oMath>
          <m:r>
            <w:rPr>
              <w:rStyle w:val="Kpr"/>
              <w:rFonts w:ascii="Cambria Math" w:hAnsi="Cambria Math" w:cs="Times New Roman"/>
              <w:noProof/>
            </w:rPr>
            <m:t>λ</m:t>
          </m:r>
        </m:oMath>
        <w:r w:rsidR="008C0252" w:rsidRPr="00155885">
          <w:rPr>
            <w:rStyle w:val="Kpr"/>
            <w:rFonts w:cs="Times New Roman"/>
            <w:noProof/>
          </w:rPr>
          <w:t>’ya bağlı en büyük frekans değerleri</w:t>
        </w:r>
        <m:oMath>
          <m:r>
            <w:rPr>
              <w:rStyle w:val="Kpr"/>
              <w:rFonts w:ascii="Cambria Math" w:hAnsi="Cambria Math" w:cs="Times New Roman"/>
              <w:noProof/>
            </w:rPr>
            <m:t>(L=16,80 [m])</m:t>
          </m:r>
        </m:oMath>
        <w:r w:rsidR="008C0252" w:rsidRPr="00155885">
          <w:rPr>
            <w:rFonts w:cs="Times New Roman"/>
            <w:noProof/>
            <w:webHidden/>
          </w:rPr>
          <w:tab/>
        </w:r>
        <w:r w:rsidR="008C0252" w:rsidRPr="00155885">
          <w:rPr>
            <w:rFonts w:cs="Times New Roman"/>
            <w:noProof/>
            <w:webHidden/>
          </w:rPr>
          <w:fldChar w:fldCharType="begin"/>
        </w:r>
        <w:r w:rsidR="008C0252" w:rsidRPr="00155885">
          <w:rPr>
            <w:rFonts w:cs="Times New Roman"/>
            <w:noProof/>
            <w:webHidden/>
          </w:rPr>
          <w:instrText xml:space="preserve"> PAGEREF _Toc42922803 \h </w:instrText>
        </w:r>
        <w:r w:rsidR="008C0252" w:rsidRPr="00155885">
          <w:rPr>
            <w:rFonts w:cs="Times New Roman"/>
            <w:noProof/>
            <w:webHidden/>
          </w:rPr>
        </w:r>
        <w:r w:rsidR="008C0252" w:rsidRPr="00155885">
          <w:rPr>
            <w:rFonts w:cs="Times New Roman"/>
            <w:noProof/>
            <w:webHidden/>
          </w:rPr>
          <w:fldChar w:fldCharType="separate"/>
        </w:r>
        <w:r w:rsidR="005E6F2E">
          <w:rPr>
            <w:rFonts w:cs="Times New Roman"/>
            <w:noProof/>
            <w:webHidden/>
          </w:rPr>
          <w:t>6</w:t>
        </w:r>
        <w:r w:rsidR="008C0252" w:rsidRPr="00155885">
          <w:rPr>
            <w:rFonts w:cs="Times New Roman"/>
            <w:noProof/>
            <w:webHidden/>
          </w:rPr>
          <w:fldChar w:fldCharType="end"/>
        </w:r>
      </w:hyperlink>
      <w:r w:rsidR="008C0252" w:rsidRPr="00155885">
        <w:rPr>
          <w:rFonts w:cs="Times New Roman"/>
        </w:rPr>
        <w:fldChar w:fldCharType="end"/>
      </w:r>
    </w:p>
    <w:p w:rsidR="0096439A" w:rsidRDefault="0096439A" w:rsidP="0096439A"/>
    <w:p w:rsidR="0096439A" w:rsidRPr="0096439A" w:rsidRDefault="0096439A" w:rsidP="0096439A">
      <w:pPr>
        <w:sectPr w:rsidR="0096439A" w:rsidRPr="0096439A" w:rsidSect="007B233F">
          <w:headerReference w:type="even" r:id="rId11"/>
          <w:headerReference w:type="default" r:id="rId12"/>
          <w:headerReference w:type="first" r:id="rId13"/>
          <w:pgSz w:w="11906" w:h="16838"/>
          <w:pgMar w:top="1701" w:right="1418" w:bottom="1418" w:left="2268" w:header="709" w:footer="709" w:gutter="0"/>
          <w:pgNumType w:fmt="lowerRoman"/>
          <w:cols w:space="708"/>
          <w:docGrid w:linePitch="360"/>
        </w:sectPr>
      </w:pPr>
    </w:p>
    <w:p w:rsidR="00AF3C4E" w:rsidRPr="00D669B6" w:rsidRDefault="00AF3C4E" w:rsidP="00D03F91">
      <w:pPr>
        <w:pStyle w:val="Balk1"/>
        <w:numPr>
          <w:ilvl w:val="0"/>
          <w:numId w:val="49"/>
        </w:numPr>
        <w:ind w:left="426" w:hanging="426"/>
        <w:jc w:val="both"/>
        <w:rPr>
          <w:rFonts w:cs="Times New Roman"/>
        </w:rPr>
      </w:pPr>
      <w:bookmarkStart w:id="4" w:name="_Toc42988423"/>
      <w:r w:rsidRPr="00D669B6">
        <w:rPr>
          <w:rFonts w:cs="Times New Roman"/>
        </w:rPr>
        <w:t>GİR</w:t>
      </w:r>
      <w:bookmarkStart w:id="5" w:name="birinci"/>
      <w:bookmarkEnd w:id="5"/>
      <w:r w:rsidRPr="00D669B6">
        <w:rPr>
          <w:rFonts w:cs="Times New Roman"/>
        </w:rPr>
        <w:t>İŞ</w:t>
      </w:r>
      <w:bookmarkEnd w:id="0"/>
      <w:bookmarkEnd w:id="4"/>
    </w:p>
    <w:p w:rsidR="006C3D34" w:rsidRDefault="00455D20" w:rsidP="00D62033">
      <w:pPr>
        <w:spacing w:before="240"/>
      </w:pPr>
      <w:r>
        <w:t xml:space="preserve">Bu çalışmada, </w:t>
      </w:r>
      <w:r w:rsidR="00674150">
        <w:fldChar w:fldCharType="begin"/>
      </w:r>
      <w:r w:rsidR="00674150">
        <w:instrText xml:space="preserve"> REF _Ref42729601 \h </w:instrText>
      </w:r>
      <w:r w:rsidR="00AC71FD">
        <w:instrText xml:space="preserve"> \* MERGEFORMAT </w:instrText>
      </w:r>
      <w:r w:rsidR="00674150">
        <w:fldChar w:fldCharType="separate"/>
      </w:r>
      <w:r w:rsidR="005E6F2E">
        <w:t xml:space="preserve">Şekil </w:t>
      </w:r>
      <w:r w:rsidR="005E6F2E">
        <w:rPr>
          <w:noProof/>
        </w:rPr>
        <w:t>1.1</w:t>
      </w:r>
      <w:r w:rsidR="00674150">
        <w:fldChar w:fldCharType="end"/>
      </w:r>
      <w:r w:rsidR="00674150">
        <w:t xml:space="preserve">’de gösterilen, </w:t>
      </w:r>
      <w:r>
        <w:t xml:space="preserve">MIG-23 savaş uçağının </w:t>
      </w:r>
      <w:proofErr w:type="gramStart"/>
      <w:r w:rsidR="00C34D5D">
        <w:t>rezonans</w:t>
      </w:r>
      <w:proofErr w:type="gramEnd"/>
      <w:r w:rsidR="00C34D5D">
        <w:t xml:space="preserve"> bölgesinde </w:t>
      </w:r>
      <w:r>
        <w:t>RKA(Radar Kesit Alanı) analizleri yapılmıştır.</w:t>
      </w:r>
      <w:r w:rsidR="006C3D34">
        <w:t xml:space="preserve"> Modelleme ve benzetim CST Design Suite ortamında yapılmıştır.</w:t>
      </w:r>
    </w:p>
    <w:p w:rsidR="00AC11FA" w:rsidRDefault="00444880" w:rsidP="00D62033">
      <w:pPr>
        <w:spacing w:before="240"/>
      </w:pPr>
      <w:proofErr w:type="spellStart"/>
      <w:r>
        <w:t>Mikoyan-</w:t>
      </w:r>
      <w:r w:rsidR="007554ED">
        <w:t>Gurevich</w:t>
      </w:r>
      <w:proofErr w:type="spellEnd"/>
      <w:r w:rsidR="007554ED">
        <w:t xml:space="preserve"> adlı bir Rus uçak şirketi tarafından üretilen MIG-23, Rus Hava Kuvvetleri’nde 1970-1998 yılları arasında aktif olarak kullanılmış olmasının yanı sıra</w:t>
      </w:r>
      <w:r w:rsidR="00254FBD">
        <w:t>;</w:t>
      </w:r>
      <w:r w:rsidR="007554ED">
        <w:t xml:space="preserve"> bugün Angola, Li</w:t>
      </w:r>
      <w:r w:rsidR="00254FBD">
        <w:t>bya, Suriye, Zimbabve gibi ülke</w:t>
      </w:r>
      <w:r w:rsidR="007554ED">
        <w:t>ler</w:t>
      </w:r>
      <w:r w:rsidR="00254FBD">
        <w:t xml:space="preserve"> tarafından kullanılmakta olan aktif bir uçaktır. Bunun yanında 20 farklı ülkede 1</w:t>
      </w:r>
      <w:r w:rsidR="007C4ED8">
        <w:t>5 ayrı modeli üretilmiştir. Birçoğu</w:t>
      </w:r>
      <w:r w:rsidR="00254FBD">
        <w:t xml:space="preserve"> </w:t>
      </w:r>
      <w:r w:rsidR="00D47884">
        <w:t>tek kişilik ve tek motorlu olsa da iki kişilik modelleri de mevcuttur</w:t>
      </w:r>
      <w:sdt>
        <w:sdtPr>
          <w:id w:val="-393049695"/>
          <w:citation/>
        </w:sdtPr>
        <w:sdtEndPr/>
        <w:sdtContent>
          <w:r w:rsidR="00C4386E">
            <w:fldChar w:fldCharType="begin"/>
          </w:r>
          <w:r w:rsidR="00C4386E">
            <w:instrText xml:space="preserve"> CITATION htt1 \l 1055 </w:instrText>
          </w:r>
          <w:r w:rsidR="00C4386E">
            <w:fldChar w:fldCharType="separate"/>
          </w:r>
          <w:r w:rsidR="00A50BF9">
            <w:rPr>
              <w:noProof/>
            </w:rPr>
            <w:t xml:space="preserve"> </w:t>
          </w:r>
          <w:r w:rsidR="00A50BF9" w:rsidRPr="00A50BF9">
            <w:rPr>
              <w:rFonts w:eastAsiaTheme="minorEastAsia"/>
              <w:noProof/>
            </w:rPr>
            <w:t>[1]</w:t>
          </w:r>
          <w:r w:rsidR="00C4386E">
            <w:fldChar w:fldCharType="end"/>
          </w:r>
        </w:sdtContent>
      </w:sdt>
      <w:r w:rsidR="00D47884">
        <w:t xml:space="preserve">. Benzer şekilde, bu çalışma için belirleyici olan uçağın fiziksel boyutları için farklı kaynaklarda </w:t>
      </w:r>
      <w:r w:rsidR="00C4386E">
        <w:t xml:space="preserve">küçük de olsa </w:t>
      </w:r>
      <w:r w:rsidR="00AC71FD">
        <w:t>farklılıklarla</w:t>
      </w:r>
      <w:r w:rsidR="00D47884">
        <w:t xml:space="preserve"> karşılaşılabilmektedir.</w:t>
      </w:r>
      <w:r w:rsidR="00C4386E">
        <w:t xml:space="preserve"> </w:t>
      </w:r>
      <w:r w:rsidR="00C4386E">
        <w:fldChar w:fldCharType="begin"/>
      </w:r>
      <w:r w:rsidR="00C4386E">
        <w:instrText xml:space="preserve"> REF _Ref42729601 \h </w:instrText>
      </w:r>
      <w:r w:rsidR="00AC71FD">
        <w:instrText xml:space="preserve"> \* MERGEFORMAT </w:instrText>
      </w:r>
      <w:r w:rsidR="00C4386E">
        <w:fldChar w:fldCharType="separate"/>
      </w:r>
      <w:r w:rsidR="005E6F2E">
        <w:t xml:space="preserve">Şekil </w:t>
      </w:r>
      <w:r w:rsidR="005E6F2E">
        <w:rPr>
          <w:noProof/>
        </w:rPr>
        <w:t>1.1</w:t>
      </w:r>
      <w:r w:rsidR="00C4386E">
        <w:fldChar w:fldCharType="end"/>
      </w:r>
      <w:r w:rsidR="00C4386E">
        <w:t xml:space="preserve">’de gösterilen uçak </w:t>
      </w:r>
      <w:r w:rsidR="00675537">
        <w:t>MI</w:t>
      </w:r>
      <w:r w:rsidR="002C4058">
        <w:t>G-23MS (</w:t>
      </w:r>
      <w:proofErr w:type="spellStart"/>
      <w:r w:rsidR="002C4058">
        <w:t>Flogger</w:t>
      </w:r>
      <w:proofErr w:type="spellEnd"/>
      <w:r w:rsidR="002C4058">
        <w:t>-E)’</w:t>
      </w:r>
      <w:r w:rsidR="00C4386E">
        <w:t>e aittir</w:t>
      </w:r>
      <w:sdt>
        <w:sdtPr>
          <w:id w:val="-253440987"/>
          <w:citation/>
        </w:sdtPr>
        <w:sdtEndPr/>
        <w:sdtContent>
          <w:r w:rsidR="00C4386E">
            <w:fldChar w:fldCharType="begin"/>
          </w:r>
          <w:r w:rsidR="00C4386E">
            <w:instrText xml:space="preserve"> CITATION htt \l 1055 </w:instrText>
          </w:r>
          <w:r w:rsidR="00C4386E">
            <w:fldChar w:fldCharType="separate"/>
          </w:r>
          <w:r w:rsidR="00A50BF9">
            <w:rPr>
              <w:noProof/>
            </w:rPr>
            <w:t xml:space="preserve"> </w:t>
          </w:r>
          <w:r w:rsidR="00A50BF9" w:rsidRPr="00A50BF9">
            <w:rPr>
              <w:rFonts w:eastAsiaTheme="minorEastAsia"/>
              <w:noProof/>
            </w:rPr>
            <w:t>[2]</w:t>
          </w:r>
          <w:r w:rsidR="00C4386E">
            <w:fldChar w:fldCharType="end"/>
          </w:r>
        </w:sdtContent>
      </w:sdt>
      <w:r w:rsidR="00C4386E">
        <w:t xml:space="preserve">. Ancak boyutlar için </w:t>
      </w:r>
      <w:r w:rsidR="00C778E0">
        <w:fldChar w:fldCharType="begin"/>
      </w:r>
      <w:r w:rsidR="00C778E0">
        <w:instrText xml:space="preserve"> REF _Ref42735454 \h </w:instrText>
      </w:r>
      <w:r w:rsidR="00C778E0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1</w:t>
      </w:r>
      <w:proofErr w:type="gramEnd"/>
      <w:r w:rsidR="00C778E0">
        <w:fldChar w:fldCharType="end"/>
      </w:r>
      <w:r w:rsidR="0089722C">
        <w:t>’</w:t>
      </w:r>
      <w:r w:rsidR="00B93787">
        <w:t>de verilen ölçüler dikkate alınmıştır.</w:t>
      </w:r>
    </w:p>
    <w:p w:rsidR="00674150" w:rsidRDefault="00674150" w:rsidP="008C0252">
      <w:pPr>
        <w:keepNext/>
        <w:spacing w:before="100" w:beforeAutospacing="1"/>
        <w:jc w:val="center"/>
      </w:pPr>
      <w:r>
        <w:rPr>
          <w:noProof/>
          <w:lang w:eastAsia="tr-TR"/>
        </w:rPr>
        <w:drawing>
          <wp:inline distT="0" distB="0" distL="0" distR="0" wp14:anchorId="613C3646" wp14:editId="5DFAF963">
            <wp:extent cx="3767679" cy="2592000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koyan-gurevich-mig23-flogger-swing-wing-interceptor-soviet-union_4.jpg"/>
                    <pic:cNvPicPr/>
                  </pic:nvPicPr>
                  <pic:blipFill>
                    <a:blip r:embed="rId1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679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787" w:rsidRDefault="00674150" w:rsidP="00F054B2">
      <w:pPr>
        <w:pStyle w:val="ResimYazs"/>
      </w:pPr>
      <w:bookmarkStart w:id="6" w:name="_Ref42729601"/>
      <w:bookmarkStart w:id="7" w:name="_Ref42729569"/>
      <w:bookmarkStart w:id="8" w:name="_Toc43395521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1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1</w:t>
      </w:r>
      <w:r w:rsidR="006D6613">
        <w:rPr>
          <w:noProof/>
        </w:rPr>
        <w:fldChar w:fldCharType="end"/>
      </w:r>
      <w:bookmarkEnd w:id="6"/>
      <w:r w:rsidR="00F1039E">
        <w:t>:</w:t>
      </w:r>
      <w:r>
        <w:t xml:space="preserve"> MIG-23'e </w:t>
      </w:r>
      <w:r w:rsidRPr="00674150">
        <w:t>ait</w:t>
      </w:r>
      <w:r>
        <w:t xml:space="preserve"> gerçek </w:t>
      </w:r>
      <w:r w:rsidRPr="00674150">
        <w:t>bir</w:t>
      </w:r>
      <w:r>
        <w:t xml:space="preserve"> görüntü</w:t>
      </w:r>
      <w:bookmarkEnd w:id="7"/>
      <w:sdt>
        <w:sdtPr>
          <w:id w:val="-946308872"/>
          <w:citation/>
        </w:sdtPr>
        <w:sdtEndPr/>
        <w:sdtContent>
          <w:r w:rsidR="00C4386E">
            <w:fldChar w:fldCharType="begin"/>
          </w:r>
          <w:r w:rsidR="00C4386E">
            <w:instrText xml:space="preserve"> CITATION htt \l 1055 </w:instrText>
          </w:r>
          <w:r w:rsidR="00C4386E">
            <w:fldChar w:fldCharType="separate"/>
          </w:r>
          <w:r w:rsidR="00A50BF9">
            <w:rPr>
              <w:noProof/>
            </w:rPr>
            <w:t xml:space="preserve"> </w:t>
          </w:r>
          <w:r w:rsidR="00A50BF9" w:rsidRPr="00A50BF9">
            <w:rPr>
              <w:rFonts w:eastAsiaTheme="minorEastAsia"/>
              <w:noProof/>
            </w:rPr>
            <w:t>[2]</w:t>
          </w:r>
          <w:r w:rsidR="00C4386E">
            <w:fldChar w:fldCharType="end"/>
          </w:r>
        </w:sdtContent>
      </w:sdt>
      <w:bookmarkEnd w:id="8"/>
    </w:p>
    <w:p w:rsidR="00B41A88" w:rsidRDefault="00DC5225" w:rsidP="008C0252">
      <w:pPr>
        <w:keepNext/>
      </w:pPr>
      <w:r>
        <w:rPr>
          <w:noProof/>
          <w:lang w:eastAsia="tr-TR"/>
        </w:rPr>
        <w:drawing>
          <wp:inline distT="0" distB="0" distL="0" distR="0" wp14:anchorId="003E42A1" wp14:editId="6F8ED109">
            <wp:extent cx="5219700" cy="243967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kran Alıntısı.PNG"/>
                    <pic:cNvPicPr/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6D" w:rsidRDefault="00B41A88" w:rsidP="0030726D">
      <w:pPr>
        <w:pStyle w:val="ResimYazs"/>
      </w:pPr>
      <w:bookmarkStart w:id="9" w:name="_Ref42818213"/>
      <w:bookmarkStart w:id="10" w:name="_Toc43395522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1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bookmarkEnd w:id="9"/>
      <w:r w:rsidR="00D72E30">
        <w:t>: Bazı h</w:t>
      </w:r>
      <w:r>
        <w:t>edefler için tipik RKA değerleri</w:t>
      </w:r>
      <w:sdt>
        <w:sdtPr>
          <w:id w:val="350234185"/>
          <w:citation/>
        </w:sdtPr>
        <w:sdtEndPr/>
        <w:sdtContent>
          <w:r w:rsidR="004C5C86">
            <w:fldChar w:fldCharType="begin"/>
          </w:r>
          <w:r w:rsidR="004C5C86">
            <w:instrText xml:space="preserve"> CITATION Gon \l 1055 </w:instrText>
          </w:r>
          <w:r w:rsidR="004C5C86">
            <w:fldChar w:fldCharType="separate"/>
          </w:r>
          <w:r w:rsidR="00A50BF9">
            <w:rPr>
              <w:noProof/>
            </w:rPr>
            <w:t xml:space="preserve"> </w:t>
          </w:r>
          <w:r w:rsidR="00A50BF9" w:rsidRPr="00A50BF9">
            <w:rPr>
              <w:rFonts w:eastAsiaTheme="minorEastAsia"/>
              <w:noProof/>
            </w:rPr>
            <w:t>[3]</w:t>
          </w:r>
          <w:r w:rsidR="004C5C86">
            <w:fldChar w:fldCharType="end"/>
          </w:r>
        </w:sdtContent>
      </w:sdt>
      <w:bookmarkEnd w:id="10"/>
    </w:p>
    <w:p w:rsidR="004B3354" w:rsidRDefault="0082734D" w:rsidP="0030726D">
      <w:r>
        <w:fldChar w:fldCharType="begin"/>
      </w:r>
      <w:r>
        <w:instrText xml:space="preserve"> REF _Ref42818213 \h </w:instrText>
      </w:r>
      <w: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1</w:t>
      </w:r>
      <w:r w:rsidR="005E6F2E">
        <w:t>.</w:t>
      </w:r>
      <w:r w:rsidR="005E6F2E">
        <w:rPr>
          <w:noProof/>
        </w:rPr>
        <w:t>2</w:t>
      </w:r>
      <w:proofErr w:type="gramEnd"/>
      <w:r>
        <w:fldChar w:fldCharType="end"/>
      </w:r>
      <w:r>
        <w:t xml:space="preserve">’den görülebileceği gibi bir savaş uçağı için tipik RKA değeri 20 </w:t>
      </w:r>
      <m:oMath>
        <m:r>
          <w:rPr>
            <w:rFonts w:ascii="Cambria Math" w:hAnsi="Cambria Math"/>
          </w:rPr>
          <m:t>[dB]</m:t>
        </m:r>
      </m:oMath>
      <w:r>
        <w:t xml:space="preserve"> civarındadır. </w:t>
      </w:r>
      <w:r w:rsidR="003E69F7">
        <w:t>Benzetim</w:t>
      </w:r>
      <w:r>
        <w:t xml:space="preserve"> </w:t>
      </w:r>
      <w:proofErr w:type="gramStart"/>
      <w:r>
        <w:t>rezonans</w:t>
      </w:r>
      <w:proofErr w:type="gramEnd"/>
      <w:r>
        <w:t xml:space="preserve"> bölgesinde yapıldığı için elde edilen ortalama </w:t>
      </w:r>
      <w:r w:rsidR="00B140D6">
        <w:t>RKA değerinin</w:t>
      </w:r>
      <w:r>
        <w:t xml:space="preserve"> 20-30 </w:t>
      </w:r>
      <m:oMath>
        <m:r>
          <w:rPr>
            <w:rFonts w:ascii="Cambria Math" w:hAnsi="Cambria Math"/>
          </w:rPr>
          <m:t>[dB]</m:t>
        </m:r>
      </m:oMath>
      <w:r w:rsidR="00B140D6" w:rsidRPr="00B140D6">
        <w:t xml:space="preserve"> </w:t>
      </w:r>
      <w:r w:rsidR="00B140D6">
        <w:t>civarında</w:t>
      </w:r>
      <w:r>
        <w:t xml:space="preserve"> </w:t>
      </w:r>
      <w:r w:rsidR="003E69F7">
        <w:t xml:space="preserve">hesaplanması </w:t>
      </w:r>
      <w:r>
        <w:t>hedeflenmiştir.</w:t>
      </w:r>
    </w:p>
    <w:p w:rsidR="00AF6AF7" w:rsidRDefault="00AF6AF7" w:rsidP="0030726D">
      <w:r>
        <w:fldChar w:fldCharType="begin"/>
      </w:r>
      <w:r>
        <w:instrText xml:space="preserve"> REF birinci \h </w:instrText>
      </w:r>
      <w:r>
        <w:fldChar w:fldCharType="end"/>
      </w:r>
      <w:r w:rsidR="00DA60A6">
        <w:t xml:space="preserve">İkinci kısımda, </w:t>
      </w:r>
      <w:r>
        <w:t xml:space="preserve">uçağın CST ortamında nasıl modellendiği, </w:t>
      </w:r>
      <w:r w:rsidR="003E69F7">
        <w:t>benzetim</w:t>
      </w:r>
      <w:r>
        <w:t xml:space="preserve"> sonuçları açısından belirleyici olan uzunluk parametrelerinin ne kadar olduğu, uç</w:t>
      </w:r>
      <w:r w:rsidR="00C25B5A">
        <w:t>ağı oluşturan bileşenlerin</w:t>
      </w:r>
      <w:r>
        <w:t xml:space="preserve"> malzeme</w:t>
      </w:r>
      <w:r w:rsidR="00B140D6">
        <w:t xml:space="preserve"> tipinin ne olduğu, 3-D Kartezyen</w:t>
      </w:r>
      <w:r w:rsidR="00C25B5A">
        <w:t xml:space="preserve"> koordinat sisteminde nasıl konumlandığı vb. hakkında bilgi verilmiştir.</w:t>
      </w:r>
    </w:p>
    <w:p w:rsidR="009E5971" w:rsidRDefault="005E4118" w:rsidP="0030726D">
      <w:r>
        <w:t>Üçüncü kısımda, uçağa kanat doğrultusundan buruna doğru 30</w:t>
      </w:r>
      <m:oMath>
        <m:r>
          <w:rPr>
            <w:rFonts w:ascii="Cambria Math" w:hAnsi="Cambria Math"/>
          </w:rPr>
          <m:t>°</m:t>
        </m:r>
      </m:oMath>
      <w:r w:rsidR="006C3D34">
        <w:t>’</w:t>
      </w:r>
      <w:proofErr w:type="spellStart"/>
      <w:r>
        <w:t>lik</w:t>
      </w:r>
      <w:proofErr w:type="spellEnd"/>
      <w:r>
        <w:t xml:space="preserve"> adımlarla düzlem dalga gönderilmiş, her durum için </w:t>
      </w:r>
      <w:r w:rsidR="00FD1EAD">
        <w:t xml:space="preserve">önceden belirlenmiş frekans değerlerinde </w:t>
      </w:r>
      <w:r>
        <w:t xml:space="preserve">saçılmanın ne yönde ve ne büyüklükte olduğu </w:t>
      </w:r>
      <w:r w:rsidR="00FD1EAD">
        <w:t xml:space="preserve">polar diyagramlar üzerinden </w:t>
      </w:r>
      <w:r>
        <w:t xml:space="preserve">gösterilmiştir. </w:t>
      </w:r>
      <w:r w:rsidR="00FD1EAD">
        <w:t>Ardından dalganın kanat ve gövde doğrultularında gönderildi</w:t>
      </w:r>
      <w:r w:rsidR="003E4CA5">
        <w:t>ği iki durum için aynı frekans aralığında</w:t>
      </w:r>
      <w:r w:rsidR="00FD1EAD">
        <w:t xml:space="preserve"> </w:t>
      </w:r>
      <w:proofErr w:type="spellStart"/>
      <w:r w:rsidR="00FD1EAD">
        <w:t>monostatik</w:t>
      </w:r>
      <w:proofErr w:type="spellEnd"/>
      <w:r w:rsidR="00FD1EAD">
        <w:t xml:space="preserve"> RKA değerleri hesaplanmış ve elde edilen frekansa bağlı fonksiyonlar </w:t>
      </w:r>
      <w:r w:rsidR="009E5971">
        <w:t xml:space="preserve">aynı eksen takımında </w:t>
      </w:r>
      <w:r w:rsidR="00FD1EAD">
        <w:t>çizdir</w:t>
      </w:r>
      <w:r w:rsidR="00E21CA5">
        <w:t>ilmiş</w:t>
      </w:r>
      <w:r w:rsidR="007A1594">
        <w:t>tir.</w:t>
      </w:r>
    </w:p>
    <w:p w:rsidR="00AF6AF7" w:rsidRPr="0030726D" w:rsidRDefault="00AF6AF7" w:rsidP="0030726D"/>
    <w:p w:rsidR="0030726D" w:rsidRDefault="0030726D" w:rsidP="008C0252">
      <w:pPr>
        <w:pStyle w:val="Balk1"/>
        <w:sectPr w:rsidR="0030726D" w:rsidSect="007B233F">
          <w:footerReference w:type="default" r:id="rId18"/>
          <w:pgSz w:w="11906" w:h="16838"/>
          <w:pgMar w:top="1701" w:right="1418" w:bottom="1418" w:left="2268" w:header="709" w:footer="709" w:gutter="0"/>
          <w:pgNumType w:start="1"/>
          <w:cols w:space="708"/>
          <w:docGrid w:linePitch="360"/>
        </w:sectPr>
      </w:pPr>
    </w:p>
    <w:p w:rsidR="00AC71FD" w:rsidRPr="00D669B6" w:rsidRDefault="00C07F70" w:rsidP="00D03F91">
      <w:pPr>
        <w:pStyle w:val="Balk1"/>
        <w:numPr>
          <w:ilvl w:val="0"/>
          <w:numId w:val="49"/>
        </w:numPr>
        <w:ind w:left="426" w:hanging="426"/>
        <w:jc w:val="both"/>
        <w:rPr>
          <w:rFonts w:cs="Times New Roman"/>
        </w:rPr>
      </w:pPr>
      <w:bookmarkStart w:id="11" w:name="_Ref42901031"/>
      <w:bookmarkStart w:id="12" w:name="_Toc42988424"/>
      <w:r w:rsidRPr="00D669B6">
        <w:rPr>
          <w:rFonts w:cs="Times New Roman"/>
        </w:rPr>
        <w:t>MO</w:t>
      </w:r>
      <w:bookmarkStart w:id="13" w:name="ikinci"/>
      <w:bookmarkEnd w:id="13"/>
      <w:r w:rsidRPr="00D669B6">
        <w:rPr>
          <w:rFonts w:cs="Times New Roman"/>
        </w:rPr>
        <w:t>DELLEME</w:t>
      </w:r>
      <w:bookmarkEnd w:id="11"/>
      <w:bookmarkEnd w:id="12"/>
    </w:p>
    <w:p w:rsidR="00AC71FD" w:rsidRDefault="00AC71FD" w:rsidP="008C0252">
      <w:pPr>
        <w:keepNext/>
        <w:spacing w:before="240"/>
      </w:pPr>
      <w:r>
        <w:rPr>
          <w:noProof/>
          <w:lang w:eastAsia="tr-TR"/>
        </w:rPr>
        <w:drawing>
          <wp:inline distT="0" distB="0" distL="0" distR="0" wp14:anchorId="54F6291A" wp14:editId="0293A2CA">
            <wp:extent cx="5219700" cy="1322705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yutla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1FD" w:rsidRDefault="00AC71FD" w:rsidP="00F054B2">
      <w:pPr>
        <w:pStyle w:val="ResimYazs"/>
      </w:pPr>
      <w:bookmarkStart w:id="14" w:name="_Ref42735454"/>
      <w:bookmarkStart w:id="15" w:name="_Toc43395523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1</w:t>
      </w:r>
      <w:r w:rsidR="006D6613">
        <w:rPr>
          <w:noProof/>
        </w:rPr>
        <w:fldChar w:fldCharType="end"/>
      </w:r>
      <w:bookmarkEnd w:id="14"/>
      <w:r w:rsidR="00F1039E">
        <w:t>:</w:t>
      </w:r>
      <w:r>
        <w:t xml:space="preserve"> MIG-23’ ün fiziksel ölçüleri</w:t>
      </w:r>
      <w:sdt>
        <w:sdtPr>
          <w:id w:val="-538501638"/>
          <w:citation/>
        </w:sdtPr>
        <w:sdtEndPr/>
        <w:sdtContent>
          <w:r>
            <w:fldChar w:fldCharType="begin"/>
          </w:r>
          <w:r>
            <w:instrText xml:space="preserve"> CITATION htt2 \l 1055 </w:instrText>
          </w:r>
          <w:r>
            <w:fldChar w:fldCharType="separate"/>
          </w:r>
          <w:r w:rsidR="00A50BF9">
            <w:rPr>
              <w:noProof/>
            </w:rPr>
            <w:t xml:space="preserve"> </w:t>
          </w:r>
          <w:r w:rsidR="00A50BF9" w:rsidRPr="00A50BF9">
            <w:rPr>
              <w:rFonts w:eastAsiaTheme="minorEastAsia"/>
              <w:noProof/>
            </w:rPr>
            <w:t>[4]</w:t>
          </w:r>
          <w:r>
            <w:fldChar w:fldCharType="end"/>
          </w:r>
        </w:sdtContent>
      </w:sdt>
      <w:bookmarkEnd w:id="15"/>
    </w:p>
    <w:p w:rsidR="00794168" w:rsidRDefault="00AC71FD" w:rsidP="00D62033">
      <w:r>
        <w:t xml:space="preserve">Çalışmada, </w:t>
      </w:r>
      <w:r>
        <w:fldChar w:fldCharType="begin"/>
      </w:r>
      <w:r>
        <w:instrText xml:space="preserve"> REF _Ref42735454 \h </w:instrText>
      </w:r>
      <w: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1</w:t>
      </w:r>
      <w:proofErr w:type="gramEnd"/>
      <w:r>
        <w:fldChar w:fldCharType="end"/>
      </w:r>
      <w:r w:rsidR="00E254F0">
        <w:t>’</w:t>
      </w:r>
      <w:r>
        <w:t>deki ölçüler referans alınmıştır. Rezonans bölgesinde yapılan bir RKA analizi için en büyük uz</w:t>
      </w:r>
      <w:r w:rsidR="00837CFE">
        <w:t>un</w:t>
      </w:r>
      <w:r>
        <w:t>l</w:t>
      </w:r>
      <w:r w:rsidR="00837CFE">
        <w:t>u</w:t>
      </w:r>
      <w:r>
        <w:t>klar belirleyici ola</w:t>
      </w:r>
      <w:r w:rsidR="00794168">
        <w:t>cağından en büyük uzunluk ve kanat açıklığı dikkate alınmış, kabaca bir çizim yapılmıştır. Çizimde kullanılan tüm bileşenlerin malzemesi işlem yükünü artırmamak için “PEC” malzeme ile modellenmiştir. Burnu –</w:t>
      </w:r>
      <m:oMath>
        <m:r>
          <w:rPr>
            <w:rFonts w:ascii="Cambria Math" w:hAnsi="Cambria Math"/>
          </w:rPr>
          <m:t>x</m:t>
        </m:r>
      </m:oMath>
      <w:r w:rsidR="00794168">
        <w:t xml:space="preserve"> yönünde, kanatları ise </w:t>
      </w:r>
      <m:oMath>
        <m:r>
          <w:rPr>
            <w:rFonts w:ascii="Cambria Math" w:hAnsi="Cambria Math"/>
          </w:rPr>
          <m:t>y</m:t>
        </m:r>
      </m:oMath>
      <w:r w:rsidR="00794168">
        <w:t xml:space="preserve"> doğrultusunda olacak şekilde </w:t>
      </w:r>
      <m:oMath>
        <m:r>
          <w:rPr>
            <w:rFonts w:ascii="Cambria Math" w:hAnsi="Cambria Math"/>
          </w:rPr>
          <m:t>xy</m:t>
        </m:r>
      </m:oMath>
      <w:r w:rsidR="00794168">
        <w:t xml:space="preserve"> düzleminde konumlandırılmıştır.</w:t>
      </w:r>
      <w:r w:rsidR="007A1594">
        <w:t xml:space="preserve"> Oluşturulan modelin boyutları </w:t>
      </w:r>
      <w:r w:rsidR="007A1594">
        <w:fldChar w:fldCharType="begin"/>
      </w:r>
      <w:r w:rsidR="007A1594">
        <w:instrText xml:space="preserve"> REF _Ref42744577 \h </w:instrText>
      </w:r>
      <w:r w:rsidR="007A1594">
        <w:fldChar w:fldCharType="separate"/>
      </w:r>
      <w:r w:rsidR="005E6F2E">
        <w:t xml:space="preserve">Tablo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1</w:t>
      </w:r>
      <w:proofErr w:type="gramEnd"/>
      <w:r w:rsidR="007A1594">
        <w:fldChar w:fldCharType="end"/>
      </w:r>
      <w:r w:rsidR="007A1594">
        <w:t xml:space="preserve">, modellenmiş hali ise </w:t>
      </w:r>
      <w:r w:rsidR="007A1594">
        <w:fldChar w:fldCharType="begin"/>
      </w:r>
      <w:r w:rsidR="007A1594">
        <w:instrText xml:space="preserve"> REF _Ref42743232 \h </w:instrText>
      </w:r>
      <w:r w:rsidR="007A1594">
        <w:fldChar w:fldCharType="separate"/>
      </w:r>
      <w:r w:rsidR="005E6F2E">
        <w:t xml:space="preserve">Şekil </w:t>
      </w:r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5</w:t>
      </w:r>
      <w:r w:rsidR="007A1594">
        <w:fldChar w:fldCharType="end"/>
      </w:r>
      <w:r w:rsidR="007A1594">
        <w:t>’te verilmiştir.</w:t>
      </w:r>
    </w:p>
    <w:p w:rsidR="0009294E" w:rsidRDefault="00794168" w:rsidP="008C0252">
      <w:pPr>
        <w:keepNext/>
      </w:pPr>
      <w:r>
        <w:t xml:space="preserve"> </w:t>
      </w:r>
      <w:r>
        <w:rPr>
          <w:noProof/>
          <w:lang w:eastAsia="tr-TR"/>
        </w:rPr>
        <w:drawing>
          <wp:inline distT="0" distB="0" distL="0" distR="0" wp14:anchorId="74D8D8C6" wp14:editId="3E012961">
            <wp:extent cx="5219700" cy="1616075"/>
            <wp:effectExtent l="0" t="0" r="0" b="3175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ovde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168" w:rsidRDefault="0009294E" w:rsidP="00F054B2">
      <w:pPr>
        <w:pStyle w:val="ResimYazs"/>
      </w:pPr>
      <w:bookmarkStart w:id="16" w:name="_Ref42740613"/>
      <w:bookmarkStart w:id="17" w:name="_Toc43395524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bookmarkEnd w:id="16"/>
      <w:r w:rsidR="00F1039E">
        <w:t>:</w:t>
      </w:r>
      <w:r>
        <w:t xml:space="preserve"> Uçağın gövdesi</w:t>
      </w:r>
      <w:bookmarkEnd w:id="17"/>
    </w:p>
    <w:p w:rsidR="00FE43EC" w:rsidRDefault="0009294E" w:rsidP="00D62033">
      <w:r>
        <w:fldChar w:fldCharType="begin"/>
      </w:r>
      <w:r>
        <w:instrText xml:space="preserve"> REF _Ref42740613 \h </w:instrText>
      </w:r>
      <w: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2</w:t>
      </w:r>
      <w:proofErr w:type="gramEnd"/>
      <w:r>
        <w:fldChar w:fldCharType="end"/>
      </w:r>
      <w:r w:rsidR="00E21CA5">
        <w:t xml:space="preserve">’de uçağın </w:t>
      </w:r>
      <m:oMath>
        <m:r>
          <w:rPr>
            <w:rFonts w:ascii="Cambria Math" w:hAnsi="Cambria Math"/>
          </w:rPr>
          <m:t>y</m:t>
        </m:r>
      </m:oMath>
      <w:r w:rsidR="00E21CA5">
        <w:t xml:space="preserve"> </w:t>
      </w:r>
      <w:r w:rsidR="00794168">
        <w:t>doğrultusundaki görünümü ve gövde uzunluğu gösterilmektedir. Gövde, taban</w:t>
      </w:r>
      <w:r w:rsidR="006E5E5E">
        <w:t xml:space="preserve">da yarıçapı, uçağın </w:t>
      </w:r>
      <w:r w:rsidR="006E5E5E">
        <w:fldChar w:fldCharType="begin"/>
      </w:r>
      <w:r w:rsidR="006E5E5E">
        <w:instrText xml:space="preserve"> REF _Ref42735454 \h </w:instrText>
      </w:r>
      <w:r w:rsidR="006E5E5E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1</w:t>
      </w:r>
      <w:proofErr w:type="gramEnd"/>
      <w:r w:rsidR="006E5E5E">
        <w:fldChar w:fldCharType="end"/>
      </w:r>
      <w:r w:rsidR="006E5E5E">
        <w:t>’de verilen yüksekli</w:t>
      </w:r>
      <w:r w:rsidR="00E21CA5">
        <w:t>k değerinin</w:t>
      </w:r>
      <w:r w:rsidR="006E5E5E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 w:rsidR="002C4058">
        <w:t>’</w:t>
      </w:r>
      <w:r w:rsidR="00B63B75">
        <w:t>ü</w:t>
      </w:r>
      <w:r w:rsidR="006E5E5E">
        <w:t xml:space="preserve">ne karşılık gelecek </w:t>
      </w:r>
      <w:r w:rsidR="006E5E5E" w:rsidRPr="00F62B99">
        <w:t>şekilde</w:t>
      </w:r>
      <w:r w:rsidR="006E5E5E">
        <w:t xml:space="preserve"> belirlenmiş, yüksekli</w:t>
      </w:r>
      <w:r w:rsidR="00B63B75">
        <w:t>kler</w:t>
      </w:r>
      <w:r w:rsidR="006E5E5E">
        <w:t>i sırasıyla 14,80</w:t>
      </w:r>
      <w:r w:rsidR="00B63B75">
        <w:t xml:space="preserve"> </w:t>
      </w:r>
      <m:oMath>
        <m:r>
          <w:rPr>
            <w:rFonts w:ascii="Cambria Math" w:hAnsi="Cambria Math"/>
          </w:rPr>
          <m:t>[m]</m:t>
        </m:r>
      </m:oMath>
      <w:r w:rsidR="006E5E5E">
        <w:t xml:space="preserve"> ve 2</w:t>
      </w:r>
      <w:r w:rsidR="00B63B75">
        <w:t xml:space="preserve"> </w:t>
      </w:r>
      <m:oMath>
        <m:r>
          <w:rPr>
            <w:rFonts w:ascii="Cambria Math" w:hAnsi="Cambria Math"/>
          </w:rPr>
          <m:t xml:space="preserve">[m] </m:t>
        </m:r>
      </m:oMath>
      <w:r w:rsidR="00B63B75">
        <w:t xml:space="preserve">olan bir </w:t>
      </w:r>
      <w:r w:rsidR="00C2382C">
        <w:t xml:space="preserve">düzgün </w:t>
      </w:r>
      <w:r w:rsidR="00B63B75">
        <w:t xml:space="preserve">silindir ve bir </w:t>
      </w:r>
      <w:r w:rsidR="00C2382C">
        <w:t xml:space="preserve">düzgün </w:t>
      </w:r>
      <w:r w:rsidR="00B63B75">
        <w:t xml:space="preserve">koninin uç uca eklenmesiyle elde edilmiştir. </w:t>
      </w:r>
      <w:r w:rsidR="00B63B75">
        <w:fldChar w:fldCharType="begin"/>
      </w:r>
      <w:r w:rsidR="00B63B75">
        <w:instrText xml:space="preserve"> REF _Ref42737133 \h </w:instrText>
      </w:r>
      <w:r w:rsidR="00B63B75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3</w:t>
      </w:r>
      <w:proofErr w:type="gramEnd"/>
      <w:r w:rsidR="00B63B75">
        <w:fldChar w:fldCharType="end"/>
      </w:r>
      <w:r w:rsidR="00B63B75">
        <w:t xml:space="preserve">’den de görüleceği üzere küre ve silindirin çapları 2.17 </w:t>
      </w:r>
      <m:oMath>
        <m:r>
          <w:rPr>
            <w:rFonts w:ascii="Cambria Math" w:hAnsi="Cambria Math"/>
          </w:rPr>
          <m:t>[m]</m:t>
        </m:r>
      </m:oMath>
      <w:r w:rsidR="00B63B75">
        <w:t xml:space="preserve">’dir. </w:t>
      </w:r>
      <w:r w:rsidR="00BC1DC7">
        <w:t xml:space="preserve">Toplam </w:t>
      </w:r>
      <w:r w:rsidR="007A1594">
        <w:t xml:space="preserve">gövde </w:t>
      </w:r>
      <w:r w:rsidR="00BC1DC7">
        <w:t>uzunluğun</w:t>
      </w:r>
      <w:r w:rsidR="007A1594">
        <w:t>un</w:t>
      </w:r>
      <w:r w:rsidR="00BC1DC7">
        <w:t xml:space="preserve"> 16,80 </w:t>
      </w:r>
      <m:oMath>
        <m:r>
          <w:rPr>
            <w:rFonts w:ascii="Cambria Math" w:hAnsi="Cambria Math"/>
          </w:rPr>
          <m:t>[m]</m:t>
        </m:r>
      </m:oMath>
      <w:r w:rsidR="00BC1DC7">
        <w:t xml:space="preserve"> olduğu aşağıda gösterilmektedir.</w:t>
      </w:r>
    </w:p>
    <w:tbl>
      <w:tblPr>
        <w:tblStyle w:val="TabloKlavuzu"/>
        <w:tblW w:w="8375" w:type="dxa"/>
        <w:jc w:val="center"/>
        <w:tblInd w:w="2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95"/>
        <w:gridCol w:w="4180"/>
      </w:tblGrid>
      <w:tr w:rsidR="0036243C" w:rsidTr="006928C9">
        <w:trPr>
          <w:jc w:val="center"/>
        </w:trPr>
        <w:tc>
          <w:tcPr>
            <w:tcW w:w="4195" w:type="dxa"/>
            <w:vAlign w:val="center"/>
          </w:tcPr>
          <w:p w:rsidR="0036243C" w:rsidRPr="0036243C" w:rsidRDefault="006D6613" w:rsidP="00B106B2">
            <w:pPr>
              <w:spacing w:after="0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36243C" w:rsidRPr="0089722C" w:rsidRDefault="006D6613" w:rsidP="00B106B2">
            <w:pPr>
              <w:spacing w:after="0"/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(1,085)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L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(16,84)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oMath>
            </m:oMathPara>
          </w:p>
          <w:p w:rsidR="0036243C" w:rsidRPr="001F3AB4" w:rsidRDefault="0036243C" w:rsidP="00B106B2">
            <w:pPr>
              <w:spacing w:after="0"/>
            </w:pPr>
            <m:oMath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=16,80</m:t>
              </m:r>
            </m:oMath>
            <w: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oMath>
          </w:p>
        </w:tc>
        <w:tc>
          <w:tcPr>
            <w:tcW w:w="4180" w:type="dxa"/>
          </w:tcPr>
          <w:p w:rsidR="0036243C" w:rsidRPr="001F3AB4" w:rsidRDefault="0036243C" w:rsidP="00B106B2">
            <w:pPr>
              <w:spacing w:after="0"/>
              <w:jc w:val="right"/>
              <w:rPr>
                <w:rFonts w:eastAsia="Times New Roman"/>
              </w:rPr>
            </w:pPr>
            <w:r>
              <w:rPr>
                <w:rFonts w:eastAsia="Times New Roman"/>
              </w:rPr>
              <w:t>(2.1)</w:t>
            </w:r>
          </w:p>
        </w:tc>
      </w:tr>
    </w:tbl>
    <w:p w:rsidR="00B63B75" w:rsidRDefault="00B63B75" w:rsidP="008C0252">
      <w:pPr>
        <w:keepNext/>
        <w:spacing w:before="360"/>
        <w:jc w:val="center"/>
      </w:pPr>
      <w:r>
        <w:rPr>
          <w:noProof/>
          <w:lang w:eastAsia="tr-TR"/>
        </w:rPr>
        <w:drawing>
          <wp:inline distT="0" distB="0" distL="0" distR="0" wp14:anchorId="4D9D4BF9" wp14:editId="26787237">
            <wp:extent cx="4134679" cy="1614947"/>
            <wp:effectExtent l="0" t="0" r="0" b="4445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run.bmp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32"/>
                    <a:stretch/>
                  </pic:blipFill>
                  <pic:spPr bwMode="auto">
                    <a:xfrm>
                      <a:off x="0" y="0"/>
                      <a:ext cx="4137568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F2E" w:rsidRDefault="00B63B75" w:rsidP="008C0252">
      <w:pPr>
        <w:keepNext/>
        <w:spacing w:before="100" w:beforeAutospacing="1"/>
        <w:jc w:val="center"/>
      </w:pPr>
      <w:bookmarkStart w:id="18" w:name="_Ref42737133"/>
      <w:bookmarkStart w:id="19" w:name="_Toc43395525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bookmarkEnd w:id="18"/>
      <w:r w:rsidR="00F1039E">
        <w:t>:</w:t>
      </w:r>
      <w:r>
        <w:t xml:space="preserve"> </w:t>
      </w:r>
      <w:r w:rsidR="007A1594">
        <w:t xml:space="preserve">Uçağın </w:t>
      </w:r>
      <w:r w:rsidR="00FA31A7">
        <w:t>burundan görünüş</w:t>
      </w:r>
      <w:r w:rsidR="007A1594">
        <w:t>ü</w:t>
      </w:r>
      <w:bookmarkEnd w:id="19"/>
      <w:r w:rsidR="002D4251">
        <w:fldChar w:fldCharType="begin"/>
      </w:r>
      <w:r w:rsidR="002D4251">
        <w:instrText xml:space="preserve"> REF _Ref42739354 \h </w:instrText>
      </w:r>
      <w:r w:rsidR="002D4251">
        <w:fldChar w:fldCharType="separate"/>
      </w:r>
    </w:p>
    <w:p w:rsidR="002D4251" w:rsidRDefault="005E6F2E" w:rsidP="00D62033">
      <w:r>
        <w:t xml:space="preserve">Şekil </w:t>
      </w:r>
      <w:proofErr w:type="gramStart"/>
      <w:r>
        <w:rPr>
          <w:noProof/>
        </w:rPr>
        <w:t>2</w:t>
      </w:r>
      <w:r>
        <w:t>.</w:t>
      </w:r>
      <w:r>
        <w:rPr>
          <w:noProof/>
        </w:rPr>
        <w:t>4</w:t>
      </w:r>
      <w:proofErr w:type="gramEnd"/>
      <w:r w:rsidR="002D4251">
        <w:fldChar w:fldCharType="end"/>
      </w:r>
      <w:r w:rsidR="002D4251">
        <w:t xml:space="preserve">’te uçağın üstten görünümü verilmiştir. Kanatlar uzun kenarı 14,25 </w:t>
      </w:r>
      <m:oMath>
        <m:r>
          <w:rPr>
            <w:rFonts w:ascii="Cambria Math" w:hAnsi="Cambria Math"/>
          </w:rPr>
          <m:t>[m]</m:t>
        </m:r>
      </m:oMath>
      <w:r w:rsidR="002D4251">
        <w:t xml:space="preserve"> olan bir düzgün dikdörtgenler pri</w:t>
      </w:r>
      <w:proofErr w:type="spellStart"/>
      <w:r w:rsidR="002D4251">
        <w:t>zmasıyla</w:t>
      </w:r>
      <w:proofErr w:type="spellEnd"/>
      <w:r w:rsidR="002D4251">
        <w:t xml:space="preserve"> modellenmiştir. </w:t>
      </w:r>
      <w:r w:rsidR="00C2382C">
        <w:t>Düzgün dikdörtgenler prizmasının k</w:t>
      </w:r>
      <w:r w:rsidR="002D4251">
        <w:t>ısa kenarı</w:t>
      </w:r>
      <w:r w:rsidR="002E1918">
        <w:t xml:space="preserve"> </w:t>
      </w:r>
      <w:r w:rsidR="002D4251">
        <w:t>1</w:t>
      </w:r>
      <w:r w:rsidR="002E1918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m</m:t>
            </m:r>
          </m:e>
        </m:d>
      </m:oMath>
      <w:r w:rsidR="002D4251">
        <w:t>’dir</w:t>
      </w:r>
      <w:r w:rsidR="00C2382C">
        <w:t xml:space="preserve"> ve bu değer yaklaşık olarak belirlenmiştir. Aynı zamanda uçak kanat açıklığı değişecek şekilde tasarlanmıştır</w:t>
      </w:r>
      <w:sdt>
        <w:sdtPr>
          <w:id w:val="421462415"/>
          <w:citation/>
        </w:sdtPr>
        <w:sdtEndPr/>
        <w:sdtContent>
          <w:r w:rsidR="00C2382C">
            <w:fldChar w:fldCharType="begin"/>
          </w:r>
          <w:r w:rsidR="00C2382C">
            <w:instrText xml:space="preserve"> CITATION htt1 \l 1055 </w:instrText>
          </w:r>
          <w:r w:rsidR="00C2382C">
            <w:fldChar w:fldCharType="separate"/>
          </w:r>
          <w:r w:rsidR="00A50BF9">
            <w:rPr>
              <w:noProof/>
            </w:rPr>
            <w:t xml:space="preserve"> </w:t>
          </w:r>
          <w:r w:rsidR="00A50BF9" w:rsidRPr="00A50BF9">
            <w:rPr>
              <w:rFonts w:eastAsiaTheme="minorEastAsia"/>
              <w:noProof/>
            </w:rPr>
            <w:t>[1]</w:t>
          </w:r>
          <w:r w:rsidR="00C2382C">
            <w:fldChar w:fldCharType="end"/>
          </w:r>
        </w:sdtContent>
      </w:sdt>
      <w:r w:rsidR="00C2382C">
        <w:t>,</w:t>
      </w:r>
      <w:sdt>
        <w:sdtPr>
          <w:id w:val="-56173267"/>
          <w:citation/>
        </w:sdtPr>
        <w:sdtEndPr/>
        <w:sdtContent>
          <w:r w:rsidR="00C2382C">
            <w:fldChar w:fldCharType="begin"/>
          </w:r>
          <w:r w:rsidR="00C2382C">
            <w:instrText xml:space="preserve"> CITATION htt2 \l 1055 </w:instrText>
          </w:r>
          <w:r w:rsidR="00C2382C">
            <w:fldChar w:fldCharType="separate"/>
          </w:r>
          <w:r w:rsidR="00A50BF9">
            <w:rPr>
              <w:noProof/>
            </w:rPr>
            <w:t xml:space="preserve"> </w:t>
          </w:r>
          <w:r w:rsidR="00A50BF9" w:rsidRPr="00A50BF9">
            <w:rPr>
              <w:rFonts w:eastAsiaTheme="minorEastAsia"/>
              <w:noProof/>
            </w:rPr>
            <w:t>[4]</w:t>
          </w:r>
          <w:r w:rsidR="00C2382C">
            <w:fldChar w:fldCharType="end"/>
          </w:r>
        </w:sdtContent>
      </w:sdt>
      <w:r w:rsidR="00C2382C">
        <w:t xml:space="preserve">. RKA açısından kanat açıklığının değişmesi belirleyicidir ancak çalışma boyunca bu değişim dikkate alınmamış ve kanat açıklığının olabilecek en büyük uzunluk olduğu kabul edilmiş, çizim buna göre yapılmıştır. </w:t>
      </w:r>
    </w:p>
    <w:p w:rsidR="00DA60A6" w:rsidRDefault="00FE43EC" w:rsidP="008C0252">
      <w:pPr>
        <w:keepNext/>
        <w:spacing w:before="100" w:beforeAutospacing="1"/>
        <w:jc w:val="center"/>
      </w:pPr>
      <w:r>
        <w:rPr>
          <w:noProof/>
          <w:lang w:eastAsia="tr-TR"/>
        </w:rPr>
        <w:drawing>
          <wp:inline distT="0" distB="0" distL="0" distR="0" wp14:anchorId="75C26AE3" wp14:editId="3E8B8E89">
            <wp:extent cx="2482233" cy="1833282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nat.bmp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079"/>
                    <a:stretch/>
                  </pic:blipFill>
                  <pic:spPr bwMode="auto">
                    <a:xfrm>
                      <a:off x="0" y="0"/>
                      <a:ext cx="2485591" cy="18357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0" w:name="_Ref42739354"/>
    </w:p>
    <w:p w:rsidR="00FE43EC" w:rsidRDefault="002D4251" w:rsidP="00A74054">
      <w:pPr>
        <w:pStyle w:val="ResimYazs"/>
      </w:pPr>
      <w:bookmarkStart w:id="21" w:name="_Toc43395526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</w:instrText>
      </w:r>
      <w:r w:rsidR="006D6613">
        <w:instrText xml:space="preserve">RABIC \s 1 </w:instrText>
      </w:r>
      <w:r w:rsidR="006D6613">
        <w:fldChar w:fldCharType="separate"/>
      </w:r>
      <w:r w:rsidR="005E6F2E">
        <w:rPr>
          <w:noProof/>
        </w:rPr>
        <w:t>4</w:t>
      </w:r>
      <w:r w:rsidR="006D6613">
        <w:rPr>
          <w:noProof/>
        </w:rPr>
        <w:fldChar w:fldCharType="end"/>
      </w:r>
      <w:bookmarkEnd w:id="20"/>
      <w:r w:rsidR="00F1039E">
        <w:t>:</w:t>
      </w:r>
      <w:r w:rsidR="00C778E0">
        <w:t xml:space="preserve"> Uçağın </w:t>
      </w:r>
      <w:r w:rsidR="00FA31A7">
        <w:t>üstten görünüş</w:t>
      </w:r>
      <w:r w:rsidR="007A1594">
        <w:t>ü</w:t>
      </w:r>
      <w:bookmarkEnd w:id="21"/>
    </w:p>
    <w:p w:rsidR="00BC4848" w:rsidRDefault="00281575" w:rsidP="00D62033">
      <w:r>
        <w:fldChar w:fldCharType="begin"/>
      </w:r>
      <w:r>
        <w:instrText xml:space="preserve"> REF _Ref42743232 \h </w:instrText>
      </w:r>
      <w: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5</w:t>
      </w:r>
      <w:proofErr w:type="gramEnd"/>
      <w:r>
        <w:fldChar w:fldCharType="end"/>
      </w:r>
      <w:r>
        <w:t>’te gerçek uçak ile modellenmiş uçak yan yana gösterilmiştir.</w:t>
      </w:r>
      <w:r w:rsidR="00BC4848">
        <w:t xml:space="preserve"> Modelleme esnasında</w:t>
      </w:r>
      <w:r>
        <w:t xml:space="preserve"> </w:t>
      </w:r>
      <w:sdt>
        <w:sdtPr>
          <w:id w:val="-1317956008"/>
          <w:citation/>
        </w:sdtPr>
        <w:sdtEndPr/>
        <w:sdtContent>
          <w:r w:rsidR="00BC4848">
            <w:fldChar w:fldCharType="begin"/>
          </w:r>
          <w:r w:rsidR="00BC4848">
            <w:instrText xml:space="preserve"> CITATION htt \l 1055 </w:instrText>
          </w:r>
          <w:r w:rsidR="00BC4848">
            <w:fldChar w:fldCharType="separate"/>
          </w:r>
          <w:r w:rsidR="00A50BF9" w:rsidRPr="00A50BF9">
            <w:rPr>
              <w:rFonts w:eastAsiaTheme="minorEastAsia"/>
              <w:noProof/>
            </w:rPr>
            <w:t>[2]</w:t>
          </w:r>
          <w:r w:rsidR="00BC4848">
            <w:fldChar w:fldCharType="end"/>
          </w:r>
        </w:sdtContent>
      </w:sdt>
      <w:r w:rsidR="00BC4848">
        <w:t xml:space="preserve">’de bulunan görsellerden yola çıkılarak, </w:t>
      </w:r>
      <w:r>
        <w:fldChar w:fldCharType="begin"/>
      </w:r>
      <w:r>
        <w:instrText xml:space="preserve"> REF _Ref42735454 \h </w:instrText>
      </w:r>
      <w: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1</w:t>
      </w:r>
      <w:proofErr w:type="gramEnd"/>
      <w:r>
        <w:fldChar w:fldCharType="end"/>
      </w:r>
      <w:r>
        <w:t>’de verilen yükseklik parametresinin uçağın arka kanadının yerden yüksekliği olduğu</w:t>
      </w:r>
      <w:r w:rsidR="00BC4848">
        <w:t xml:space="preserve"> kabul edilmiş, </w:t>
      </w:r>
      <m:oMath>
        <m:r>
          <w:rPr>
            <w:rFonts w:ascii="Cambria Math" w:hAnsi="Cambria Math"/>
          </w:rPr>
          <m:t>+x</m:t>
        </m:r>
      </m:oMath>
      <w:r w:rsidR="00BC4848">
        <w:t xml:space="preserve">’ten </w:t>
      </w:r>
      <m:oMath>
        <m:r>
          <w:rPr>
            <w:rFonts w:ascii="Cambria Math" w:hAnsi="Cambria Math"/>
          </w:rPr>
          <m:t>–x</m:t>
        </m:r>
      </m:oMath>
      <w:r w:rsidR="00BC4848">
        <w:t>’e doğru yüksekliğin giderek azalmasından dolayı, tüm gövde</w:t>
      </w:r>
      <w:r w:rsidR="002C4058">
        <w:t>,</w:t>
      </w:r>
      <w:r w:rsidR="00BC4848">
        <w:t xml:space="preserve"> yüksekliği kabaca bu değerin yarısı olacak şekilde modellenmiştir. Açık olması açısından modellemede kullanılan en büyük uzunluklar</w:t>
      </w:r>
      <w:r w:rsidR="00BD5141">
        <w:t xml:space="preserve"> </w:t>
      </w:r>
      <w:r w:rsidR="00BD5141">
        <w:fldChar w:fldCharType="begin"/>
      </w:r>
      <w:r w:rsidR="00BD5141">
        <w:instrText xml:space="preserve"> REF _Ref42744577 \h </w:instrText>
      </w:r>
      <w:r w:rsidR="00BD5141">
        <w:fldChar w:fldCharType="separate"/>
      </w:r>
      <w:r w:rsidR="005E6F2E">
        <w:t xml:space="preserve">Tablo </w:t>
      </w:r>
      <w:proofErr w:type="gramStart"/>
      <w:r w:rsidR="005E6F2E">
        <w:rPr>
          <w:noProof/>
        </w:rPr>
        <w:t>2</w:t>
      </w:r>
      <w:r w:rsidR="005E6F2E">
        <w:t>.</w:t>
      </w:r>
      <w:r w:rsidR="005E6F2E">
        <w:rPr>
          <w:noProof/>
        </w:rPr>
        <w:t>1</w:t>
      </w:r>
      <w:proofErr w:type="gramEnd"/>
      <w:r w:rsidR="00BD5141">
        <w:fldChar w:fldCharType="end"/>
      </w:r>
      <w:r w:rsidR="00BC4848">
        <w:t>’da sunulmuştur.</w:t>
      </w:r>
    </w:p>
    <w:p w:rsidR="00BD5141" w:rsidRDefault="00BD5141" w:rsidP="0030726D">
      <w:pPr>
        <w:pStyle w:val="ResimYazs"/>
        <w:spacing w:after="120" w:line="240" w:lineRule="auto"/>
      </w:pPr>
      <w:bookmarkStart w:id="22" w:name="_Ref42744577"/>
      <w:bookmarkStart w:id="23" w:name="_Toc42922802"/>
      <w:r>
        <w:t xml:space="preserve">Tablo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r w:rsidR="001F0A72">
        <w:t>.</w:t>
      </w:r>
      <w:r w:rsidR="006D6613">
        <w:fldChar w:fldCharType="begin"/>
      </w:r>
      <w:r w:rsidR="006D6613">
        <w:instrText xml:space="preserve"> SEQ Tablo \* ARABIC \s 1 </w:instrText>
      </w:r>
      <w:r w:rsidR="006D6613">
        <w:fldChar w:fldCharType="separate"/>
      </w:r>
      <w:r w:rsidR="005E6F2E">
        <w:rPr>
          <w:noProof/>
        </w:rPr>
        <w:t>1</w:t>
      </w:r>
      <w:r w:rsidR="006D6613">
        <w:rPr>
          <w:noProof/>
        </w:rPr>
        <w:fldChar w:fldCharType="end"/>
      </w:r>
      <w:bookmarkEnd w:id="22"/>
      <w:r>
        <w:rPr>
          <w:noProof/>
        </w:rPr>
        <w:t xml:space="preserve">: Uçağın </w:t>
      </w:r>
      <w:r w:rsidR="003E69F7">
        <w:rPr>
          <w:noProof/>
        </w:rPr>
        <w:t>benzetim</w:t>
      </w:r>
      <w:r>
        <w:rPr>
          <w:noProof/>
        </w:rPr>
        <w:t>d</w:t>
      </w:r>
      <w:r w:rsidR="003E69F7">
        <w:rPr>
          <w:noProof/>
        </w:rPr>
        <w:t>e k</w:t>
      </w:r>
      <w:r>
        <w:rPr>
          <w:noProof/>
        </w:rPr>
        <w:t xml:space="preserve">ullanılan </w:t>
      </w:r>
      <w:r w:rsidR="003E69F7">
        <w:rPr>
          <w:noProof/>
        </w:rPr>
        <w:t>ö</w:t>
      </w:r>
      <w:r>
        <w:rPr>
          <w:noProof/>
        </w:rPr>
        <w:t>lçüleri</w:t>
      </w:r>
      <w:bookmarkEnd w:id="23"/>
    </w:p>
    <w:tbl>
      <w:tblPr>
        <w:tblStyle w:val="TabloKlavuzu"/>
        <w:tblW w:w="4856" w:type="pct"/>
        <w:jc w:val="center"/>
        <w:tblInd w:w="243" w:type="dxa"/>
        <w:tblLook w:val="04A0" w:firstRow="1" w:lastRow="0" w:firstColumn="1" w:lastColumn="0" w:noHBand="0" w:noVBand="1"/>
      </w:tblPr>
      <w:tblGrid>
        <w:gridCol w:w="4365"/>
        <w:gridCol w:w="3828"/>
      </w:tblGrid>
      <w:tr w:rsidR="00BC4848" w:rsidTr="00B12F93">
        <w:trPr>
          <w:jc w:val="center"/>
        </w:trPr>
        <w:tc>
          <w:tcPr>
            <w:tcW w:w="2664" w:type="pct"/>
            <w:vAlign w:val="center"/>
          </w:tcPr>
          <w:p w:rsidR="00BC4848" w:rsidRPr="0030726D" w:rsidRDefault="00BC4848" w:rsidP="00B106B2">
            <w:pPr>
              <w:rPr>
                <w:b/>
              </w:rPr>
            </w:pPr>
            <w:r w:rsidRPr="0030726D">
              <w:rPr>
                <w:b/>
              </w:rPr>
              <w:t>Boyutlar</w:t>
            </w:r>
          </w:p>
        </w:tc>
        <w:tc>
          <w:tcPr>
            <w:tcW w:w="2336" w:type="pct"/>
            <w:vAlign w:val="center"/>
          </w:tcPr>
          <w:p w:rsidR="00BC4848" w:rsidRPr="007860AA" w:rsidRDefault="00BC4848" w:rsidP="00AE3751">
            <w:pPr>
              <w:jc w:val="center"/>
            </w:pPr>
            <w:r w:rsidRPr="0030726D">
              <w:rPr>
                <w:b/>
              </w:rPr>
              <w:t>Uzunluk</w:t>
            </w:r>
            <w:r w:rsidRPr="007860AA">
              <w:t xml:space="preserve"> </w:t>
            </w:r>
            <m:oMath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m</m:t>
                  </m:r>
                </m:e>
              </m:d>
            </m:oMath>
          </w:p>
        </w:tc>
      </w:tr>
      <w:tr w:rsidR="00BC4848" w:rsidTr="00E3107B">
        <w:trPr>
          <w:jc w:val="center"/>
        </w:trPr>
        <w:tc>
          <w:tcPr>
            <w:tcW w:w="2664" w:type="pct"/>
            <w:vAlign w:val="center"/>
          </w:tcPr>
          <w:p w:rsidR="00BC4848" w:rsidRDefault="00BC4848" w:rsidP="00B106B2">
            <w:r>
              <w:t>Gövde Uzunluğu</w:t>
            </w:r>
          </w:p>
        </w:tc>
        <w:tc>
          <w:tcPr>
            <w:tcW w:w="2336" w:type="pct"/>
            <w:vAlign w:val="center"/>
          </w:tcPr>
          <w:p w:rsidR="00BC4848" w:rsidRDefault="00BC4848" w:rsidP="00E3107B">
            <w:pPr>
              <w:jc w:val="center"/>
            </w:pPr>
            <w:r>
              <w:t>16.8</w:t>
            </w:r>
          </w:p>
        </w:tc>
      </w:tr>
      <w:tr w:rsidR="00BC4848" w:rsidTr="00E3107B">
        <w:trPr>
          <w:jc w:val="center"/>
        </w:trPr>
        <w:tc>
          <w:tcPr>
            <w:tcW w:w="2664" w:type="pct"/>
            <w:vAlign w:val="center"/>
          </w:tcPr>
          <w:p w:rsidR="00BC4848" w:rsidRDefault="00BC4848" w:rsidP="00B106B2">
            <w:r>
              <w:t>Kanat Açıklığı</w:t>
            </w:r>
          </w:p>
        </w:tc>
        <w:tc>
          <w:tcPr>
            <w:tcW w:w="2336" w:type="pct"/>
            <w:vAlign w:val="center"/>
          </w:tcPr>
          <w:p w:rsidR="00BC4848" w:rsidRDefault="00BC4848" w:rsidP="00E3107B">
            <w:pPr>
              <w:jc w:val="center"/>
            </w:pPr>
            <w:r>
              <w:t>14.25</w:t>
            </w:r>
          </w:p>
        </w:tc>
      </w:tr>
    </w:tbl>
    <w:p w:rsidR="00B106B2" w:rsidRDefault="00B106B2" w:rsidP="00B106B2">
      <w:pPr>
        <w:spacing w:after="360"/>
      </w:pPr>
    </w:p>
    <w:tbl>
      <w:tblPr>
        <w:tblStyle w:val="TabloKlavuz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26"/>
        <w:gridCol w:w="3396"/>
      </w:tblGrid>
      <w:tr w:rsidR="003D4A08" w:rsidTr="00D62033">
        <w:trPr>
          <w:trHeight w:val="3095"/>
          <w:jc w:val="center"/>
        </w:trPr>
        <w:tc>
          <w:tcPr>
            <w:tcW w:w="0" w:type="auto"/>
            <w:vAlign w:val="center"/>
          </w:tcPr>
          <w:p w:rsidR="003D4A08" w:rsidRDefault="003D4A08" w:rsidP="008C0252">
            <w:pPr>
              <w:keepNext/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 wp14:anchorId="0AE7F238" wp14:editId="7F43F6A7">
                  <wp:extent cx="2416810" cy="1662430"/>
                  <wp:effectExtent l="0" t="0" r="2540" b="0"/>
                  <wp:docPr id="19" name="Resi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koyan-gurevich-mig23-flogger-swing-wing-interceptor-soviet-union_4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6810" cy="1662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:rsidR="003D4A08" w:rsidRDefault="003D4A08" w:rsidP="00B57697">
            <w:pPr>
              <w:jc w:val="center"/>
            </w:pPr>
            <w:r>
              <w:rPr>
                <w:noProof/>
                <w:lang w:eastAsia="tr-TR"/>
              </w:rPr>
              <w:drawing>
                <wp:inline distT="0" distB="0" distL="0" distR="0" wp14:anchorId="6D5A5A3A" wp14:editId="3E446320">
                  <wp:extent cx="2011680" cy="1667510"/>
                  <wp:effectExtent l="0" t="0" r="7620" b="8890"/>
                  <wp:docPr id="20" name="Resi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MIG-23_02.bmp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653"/>
                          <a:stretch/>
                        </pic:blipFill>
                        <pic:spPr bwMode="auto">
                          <a:xfrm>
                            <a:off x="0" y="0"/>
                            <a:ext cx="2011680" cy="1667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4A08" w:rsidRDefault="003D4A08" w:rsidP="00F054B2">
      <w:pPr>
        <w:pStyle w:val="ResimYazs"/>
      </w:pPr>
      <w:bookmarkStart w:id="24" w:name="_Ref42743232"/>
      <w:bookmarkStart w:id="25" w:name="_Toc43395527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5</w:t>
      </w:r>
      <w:r w:rsidR="006D6613">
        <w:rPr>
          <w:noProof/>
        </w:rPr>
        <w:fldChar w:fldCharType="end"/>
      </w:r>
      <w:bookmarkEnd w:id="24"/>
      <w:r w:rsidR="00F1039E">
        <w:t>:</w:t>
      </w:r>
      <w:r w:rsidR="00281575">
        <w:t xml:space="preserve"> MIG-23’</w:t>
      </w:r>
      <w:r>
        <w:t xml:space="preserve">ün gerçek(solda) ve </w:t>
      </w:r>
      <w:r w:rsidRPr="00B57697">
        <w:t>modellenmiş</w:t>
      </w:r>
      <w:r>
        <w:t>(sağda) görüntüleri</w:t>
      </w:r>
      <w:bookmarkEnd w:id="25"/>
    </w:p>
    <w:p w:rsidR="003D3ACD" w:rsidRDefault="003D3ACD" w:rsidP="008C0252">
      <w:pPr>
        <w:pStyle w:val="Balk1"/>
        <w:sectPr w:rsidR="003D3ACD" w:rsidSect="00FD4C7E">
          <w:pgSz w:w="11906" w:h="16838"/>
          <w:pgMar w:top="1701" w:right="1418" w:bottom="1418" w:left="2268" w:header="709" w:footer="709" w:gutter="0"/>
          <w:cols w:space="708"/>
          <w:docGrid w:linePitch="360"/>
        </w:sectPr>
      </w:pPr>
    </w:p>
    <w:p w:rsidR="00BD5141" w:rsidRPr="00D669B6" w:rsidRDefault="006C3D34" w:rsidP="00A74054">
      <w:pPr>
        <w:pStyle w:val="Balk1"/>
        <w:numPr>
          <w:ilvl w:val="0"/>
          <w:numId w:val="49"/>
        </w:numPr>
        <w:ind w:left="426" w:hanging="426"/>
        <w:jc w:val="both"/>
        <w:rPr>
          <w:rFonts w:cs="Times New Roman"/>
        </w:rPr>
      </w:pPr>
      <w:bookmarkStart w:id="26" w:name="_Toc42988425"/>
      <w:r w:rsidRPr="00D669B6">
        <w:rPr>
          <w:rFonts w:cs="Times New Roman"/>
        </w:rPr>
        <w:t>BENZETİM</w:t>
      </w:r>
      <w:r w:rsidR="00C07F70" w:rsidRPr="00D669B6">
        <w:rPr>
          <w:rFonts w:cs="Times New Roman"/>
        </w:rPr>
        <w:t xml:space="preserve"> ve SONUÇLAR</w:t>
      </w:r>
      <w:bookmarkEnd w:id="26"/>
    </w:p>
    <w:p w:rsidR="00917691" w:rsidRPr="00917691" w:rsidRDefault="00917691" w:rsidP="003627D4">
      <w:pPr>
        <w:spacing w:before="240"/>
      </w:pPr>
      <w:r>
        <w:t>Benzetim</w:t>
      </w:r>
      <w:r w:rsidR="003F6FA4">
        <w:t>,</w:t>
      </w:r>
      <w:r>
        <w:t xml:space="preserve"> serbest uzayda</w:t>
      </w:r>
      <w:r w:rsidR="008D3B20">
        <w:t xml:space="preserve">, çok düzgün geometriye sahip ve tüm bileşenlerinin “PEC” malzeme olduğu kabul edilmiş bir model üzerinde ve </w:t>
      </w:r>
      <w:proofErr w:type="gramStart"/>
      <w:r w:rsidR="008D3B20">
        <w:t>rezonans</w:t>
      </w:r>
      <w:proofErr w:type="gramEnd"/>
      <w:r w:rsidR="008D3B20">
        <w:t xml:space="preserve"> bölgesinde yapılmıştır. Benzetim sırasında gönderilen dalganın dalga boyu, uçağın en büyük uzunluğunun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 w:rsidR="008D3B20">
        <w:t>’sine eşit olduğu durumda en küçük değerini almıştır. Başka bir deyişle model gönderilen dalga ile kıyaslandığında küçük nesne olar</w:t>
      </w:r>
      <w:r w:rsidR="003F6FA4">
        <w:t xml:space="preserve">ak nitelendirilir. İşlem yükünü artırmamak için daha yüksek frekanslara çıkılmamıştır tüm benzetimler </w:t>
      </w:r>
      <w:proofErr w:type="gramStart"/>
      <w:r w:rsidR="003F6FA4">
        <w:t>rezonans</w:t>
      </w:r>
      <w:proofErr w:type="gramEnd"/>
      <w:r w:rsidR="003F6FA4">
        <w:t xml:space="preserve"> bölgesinde yapılmıştır. Bu sebeple, </w:t>
      </w:r>
      <w:proofErr w:type="gramStart"/>
      <w:r w:rsidR="003F6FA4">
        <w:t>rezonans</w:t>
      </w:r>
      <w:proofErr w:type="gramEnd"/>
      <w:r w:rsidR="003F6FA4">
        <w:t xml:space="preserve"> bölgesinde ayırt edici olmayacağı için geometrik ayrıntıların dikkate alınmaması ve modeli oluşturan tüm malzemelerin mükemmel iletken seçilmiş olmasının temel nedeni işlem yükünü artırmamaktır.</w:t>
      </w:r>
      <w:r w:rsidR="00B022B5">
        <w:t xml:space="preserve"> Ayrıca gerçekte var olmamasına rağmen antenden çıkan dalga yeteri kadar mesafe kat ettikten sonra düzlem dalga cephesine dönüşecektir. Dolayısıyla benzetimde kullanılan kaynak tipi düzlem dalgadır.</w:t>
      </w: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80"/>
        <w:gridCol w:w="4180"/>
      </w:tblGrid>
      <w:tr w:rsidR="00EE2B5D" w:rsidTr="006928C9">
        <w:tc>
          <w:tcPr>
            <w:tcW w:w="4180" w:type="dxa"/>
            <w:vAlign w:val="center"/>
          </w:tcPr>
          <w:p w:rsidR="00EE2B5D" w:rsidRPr="00EE2B5D" w:rsidRDefault="00EE2B5D" w:rsidP="00A72323">
            <w:pPr>
              <w:spacing w:before="240" w:after="360"/>
              <w:jc w:val="center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Hz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begChr m:val="⌈"/>
                    <m:endChr m:val="⌉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</m:den>
                    </m:f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m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/</m:t>
                        </m:r>
                        <m:r>
                          <w:rPr>
                            <w:rFonts w:ascii="Cambria Math" w:hAnsi="Cambria Math"/>
                          </w:rPr>
                          <m:t>sn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4180" w:type="dxa"/>
            <w:vAlign w:val="center"/>
          </w:tcPr>
          <w:p w:rsidR="00EE2B5D" w:rsidRDefault="00EE2B5D" w:rsidP="00B106B2">
            <w:pPr>
              <w:spacing w:before="360" w:after="360"/>
              <w:jc w:val="right"/>
            </w:pPr>
            <w:r>
              <w:t>(3.1)</w:t>
            </w:r>
          </w:p>
        </w:tc>
      </w:tr>
    </w:tbl>
    <w:p w:rsidR="00380A47" w:rsidRDefault="003E69F7" w:rsidP="00D62033">
      <w:r>
        <w:t>Benzetim</w:t>
      </w:r>
      <w:r w:rsidR="00A87E51">
        <w:t xml:space="preserve"> esnasında, en büyük frekans değeri (</w:t>
      </w:r>
      <w:proofErr w:type="gramStart"/>
      <w:r w:rsidR="00A87E51">
        <w:t>3.1</w:t>
      </w:r>
      <w:proofErr w:type="gramEnd"/>
      <w:r w:rsidR="00A87E51">
        <w:t xml:space="preserve">)’de verilen denklemle </w:t>
      </w:r>
      <w:r w:rsidR="002E1918">
        <w:t xml:space="preserve">belirlenmiştir. Yukarı yuvarlama işleminin amacı en büyük frekans değerinin </w:t>
      </w:r>
      <m:oMath>
        <m:r>
          <w:rPr>
            <w:rFonts w:ascii="Cambria Math" w:hAnsi="Cambria Math"/>
          </w:rPr>
          <m:t>[MHz]</m:t>
        </m:r>
      </m:oMath>
      <w:r w:rsidR="002E1918">
        <w:t xml:space="preserve"> cinsinden bir tam sayı olmasını sağlamaktır. </w:t>
      </w:r>
      <w:r>
        <w:t>Benzetim</w:t>
      </w:r>
      <w:r w:rsidR="002E1918">
        <w:t xml:space="preserve"> boyunca </w:t>
      </w:r>
      <w:r w:rsidR="00F34F7F">
        <w:t>ilgilenilen</w:t>
      </w:r>
      <w:r w:rsidR="002E1918">
        <w:t xml:space="preserve"> tüm en büyük frekans değerleri</w:t>
      </w:r>
      <w:r w:rsidR="00142EC7">
        <w:t xml:space="preserve"> </w:t>
      </w:r>
      <w:r w:rsidR="00142EC7">
        <w:fldChar w:fldCharType="begin"/>
      </w:r>
      <w:r w:rsidR="00142EC7">
        <w:instrText xml:space="preserve"> REF _Ref42767611 \h </w:instrText>
      </w:r>
      <w:r w:rsidR="00142EC7">
        <w:fldChar w:fldCharType="separate"/>
      </w:r>
      <w:r w:rsidR="005E6F2E">
        <w:t xml:space="preserve">Tablo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</w:t>
      </w:r>
      <w:proofErr w:type="gramEnd"/>
      <w:r w:rsidR="00142EC7">
        <w:fldChar w:fldCharType="end"/>
      </w:r>
      <w:r w:rsidR="00142EC7">
        <w:t>’ de sunulmuştur.</w:t>
      </w:r>
    </w:p>
    <w:p w:rsidR="001F0A72" w:rsidRDefault="001F0A72" w:rsidP="0030726D">
      <w:pPr>
        <w:pStyle w:val="ResimYazs"/>
        <w:spacing w:before="100" w:beforeAutospacing="1" w:after="0" w:line="240" w:lineRule="auto"/>
      </w:pPr>
      <w:bookmarkStart w:id="27" w:name="_Ref42767611"/>
      <w:bookmarkStart w:id="28" w:name="_Toc42922803"/>
      <w:r>
        <w:t xml:space="preserve">Tablo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>
        <w:t>.</w:t>
      </w:r>
      <w:r w:rsidR="006D6613">
        <w:fldChar w:fldCharType="begin"/>
      </w:r>
      <w:r w:rsidR="006D6613">
        <w:instrText xml:space="preserve"> SEQ Ta</w:instrText>
      </w:r>
      <w:r w:rsidR="006D6613">
        <w:instrText xml:space="preserve">blo \* ARABIC \s 1 </w:instrText>
      </w:r>
      <w:r w:rsidR="006D6613">
        <w:fldChar w:fldCharType="separate"/>
      </w:r>
      <w:r w:rsidR="005E6F2E">
        <w:rPr>
          <w:noProof/>
        </w:rPr>
        <w:t>1</w:t>
      </w:r>
      <w:r w:rsidR="006D6613">
        <w:rPr>
          <w:noProof/>
        </w:rPr>
        <w:fldChar w:fldCharType="end"/>
      </w:r>
      <w:bookmarkEnd w:id="27"/>
      <w:r>
        <w:t xml:space="preserve">: </w:t>
      </w:r>
      <w:r w:rsidR="003E69F7">
        <w:t>Benzetimde</w:t>
      </w:r>
      <w:r>
        <w:t xml:space="preserve"> kullanılan</w:t>
      </w:r>
      <w:r w:rsidR="00374A89">
        <w:t xml:space="preserve"> </w:t>
      </w:r>
      <m:oMath>
        <m:r>
          <w:rPr>
            <w:rFonts w:ascii="Cambria Math" w:hAnsi="Cambria Math"/>
          </w:rPr>
          <m:t>λ</m:t>
        </m:r>
      </m:oMath>
      <w:r w:rsidR="00374A89">
        <w:t>’ya bağlı</w:t>
      </w:r>
      <w:r>
        <w:t xml:space="preserve"> en büyük frekans değerleri</w:t>
      </w:r>
      <m:oMath>
        <m:r>
          <w:rPr>
            <w:rFonts w:ascii="Cambria Math" w:hAnsi="Cambria Math"/>
          </w:rPr>
          <m:t>(L=16,80 [m])</m:t>
        </m:r>
      </m:oMath>
      <w:bookmarkEnd w:id="28"/>
    </w:p>
    <w:tbl>
      <w:tblPr>
        <w:tblStyle w:val="TabloKlavuzu"/>
        <w:tblW w:w="5000" w:type="pct"/>
        <w:tblLook w:val="04A0" w:firstRow="1" w:lastRow="0" w:firstColumn="1" w:lastColumn="0" w:noHBand="0" w:noVBand="1"/>
      </w:tblPr>
      <w:tblGrid>
        <w:gridCol w:w="1724"/>
        <w:gridCol w:w="2165"/>
        <w:gridCol w:w="2165"/>
        <w:gridCol w:w="2382"/>
      </w:tblGrid>
      <w:tr w:rsidR="002E1918" w:rsidTr="0096439A">
        <w:trPr>
          <w:trHeight w:val="374"/>
        </w:trPr>
        <w:tc>
          <w:tcPr>
            <w:tcW w:w="1022" w:type="pct"/>
            <w:tcBorders>
              <w:tl2br w:val="single" w:sz="12" w:space="0" w:color="000000" w:themeColor="text1"/>
              <w:tr2bl w:val="single" w:sz="12" w:space="0" w:color="000000" w:themeColor="text1"/>
            </w:tcBorders>
            <w:vAlign w:val="center"/>
          </w:tcPr>
          <w:p w:rsidR="002E1918" w:rsidRDefault="002E1918" w:rsidP="0096439A">
            <w:pPr>
              <w:jc w:val="center"/>
            </w:pPr>
          </w:p>
        </w:tc>
        <w:tc>
          <w:tcPr>
            <w:tcW w:w="1283" w:type="pct"/>
            <w:vAlign w:val="center"/>
          </w:tcPr>
          <w:p w:rsidR="002E1918" w:rsidRPr="001F0A72" w:rsidRDefault="001F0A72" w:rsidP="0096439A">
            <w:pPr>
              <w:jc w:val="center"/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/</m:t>
              </m:r>
              <m:r>
                <m:rPr>
                  <m:sty m:val="b"/>
                </m:rPr>
                <w:rPr>
                  <w:rFonts w:ascii="Cambria Math" w:hAnsi="Cambria Math"/>
                </w:rPr>
                <m:t>3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r w:rsidR="00374A89"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oMath>
          </w:p>
        </w:tc>
        <w:tc>
          <w:tcPr>
            <w:tcW w:w="1283" w:type="pct"/>
            <w:vAlign w:val="center"/>
          </w:tcPr>
          <w:p w:rsidR="002E1918" w:rsidRPr="001F0A72" w:rsidRDefault="001F0A72" w:rsidP="0096439A">
            <w:pPr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L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/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4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]</m:t>
                </m:r>
              </m:oMath>
            </m:oMathPara>
          </w:p>
        </w:tc>
        <w:tc>
          <w:tcPr>
            <w:tcW w:w="1412" w:type="pct"/>
            <w:vAlign w:val="center"/>
          </w:tcPr>
          <w:p w:rsidR="002E1918" w:rsidRPr="001F0A72" w:rsidRDefault="001F0A72" w:rsidP="0096439A">
            <w:pPr>
              <w:jc w:val="center"/>
              <w:rPr>
                <w:rFonts w:eastAsia="Calibri"/>
              </w:rPr>
            </w:pPr>
            <m:oMath>
              <m:r>
                <m:rPr>
                  <m:sty m:val="bi"/>
                </m:rPr>
                <w:rPr>
                  <w:rFonts w:ascii="Cambria Math" w:eastAsia="Calibri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/</m:t>
              </m:r>
              <m:r>
                <m:rPr>
                  <m:sty m:val="b"/>
                </m:rPr>
                <w:rPr>
                  <w:rFonts w:ascii="Cambria Math" w:eastAsia="Calibri" w:hAnsi="Cambria Math"/>
                </w:rPr>
                <m:t>7</m:t>
              </m:r>
            </m:oMath>
            <w:r w:rsidR="00374A89">
              <w:rPr>
                <w:rFonts w:eastAsia="Calibri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Calibri" w:hAnsi="Cambria Math"/>
                </w:rPr>
                <m:t>[</m:t>
              </m:r>
              <m:r>
                <m:rPr>
                  <m:sty m:val="bi"/>
                </m:rPr>
                <w:rPr>
                  <w:rFonts w:ascii="Cambria Math" w:eastAsia="Calibri" w:hAnsi="Cambria Math"/>
                </w:rPr>
                <m:t>m</m:t>
              </m:r>
              <m:r>
                <m:rPr>
                  <m:sty m:val="p"/>
                </m:rPr>
                <w:rPr>
                  <w:rFonts w:ascii="Cambria Math" w:eastAsia="Calibri" w:hAnsi="Cambria Math"/>
                </w:rPr>
                <m:t>]</m:t>
              </m:r>
            </m:oMath>
          </w:p>
        </w:tc>
      </w:tr>
      <w:tr w:rsidR="002E1918" w:rsidTr="0096439A">
        <w:trPr>
          <w:cantSplit/>
          <w:trHeight w:val="1115"/>
        </w:trPr>
        <w:tc>
          <w:tcPr>
            <w:tcW w:w="1022" w:type="pct"/>
            <w:vAlign w:val="center"/>
          </w:tcPr>
          <w:p w:rsidR="002E1918" w:rsidRPr="001F0A72" w:rsidRDefault="001F0A72" w:rsidP="0096439A">
            <w:pPr>
              <w:jc w:val="center"/>
              <w:rPr>
                <w:vertAlign w:val="subscript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</w:rPr>
                <m:t>f</m:t>
              </m:r>
            </m:oMath>
            <w:proofErr w:type="gramStart"/>
            <w:r w:rsidRPr="001F0A72">
              <w:rPr>
                <w:vertAlign w:val="subscript"/>
              </w:rPr>
              <w:t>en</w:t>
            </w:r>
            <w:proofErr w:type="gramEnd"/>
            <w:r w:rsidRPr="001F0A72">
              <w:rPr>
                <w:vertAlign w:val="subscript"/>
              </w:rPr>
              <w:t xml:space="preserve"> büyük</w:t>
            </w:r>
          </w:p>
        </w:tc>
        <w:tc>
          <w:tcPr>
            <w:tcW w:w="1283" w:type="pct"/>
            <w:vAlign w:val="center"/>
          </w:tcPr>
          <w:p w:rsidR="002E1918" w:rsidRDefault="001F0A72" w:rsidP="0096439A">
            <w:pPr>
              <w:jc w:val="center"/>
            </w:pPr>
            <w:r>
              <w:t xml:space="preserve">54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MHz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oMath>
          </w:p>
        </w:tc>
        <w:tc>
          <w:tcPr>
            <w:tcW w:w="1283" w:type="pct"/>
            <w:vAlign w:val="center"/>
          </w:tcPr>
          <w:p w:rsidR="002E1918" w:rsidRDefault="001F0A72" w:rsidP="0096439A">
            <w:pPr>
              <w:jc w:val="center"/>
            </w:pPr>
            <w:r>
              <w:t xml:space="preserve">72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MHz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oMath>
          </w:p>
        </w:tc>
        <w:tc>
          <w:tcPr>
            <w:tcW w:w="1412" w:type="pct"/>
            <w:vAlign w:val="center"/>
          </w:tcPr>
          <w:p w:rsidR="002E1918" w:rsidRDefault="001F0A72" w:rsidP="0096439A">
            <w:pPr>
              <w:jc w:val="center"/>
            </w:pPr>
            <w:r>
              <w:t xml:space="preserve">125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[</m:t>
              </m:r>
              <m:r>
                <w:rPr>
                  <w:rFonts w:ascii="Cambria Math" w:hAnsi="Cambria Math"/>
                </w:rPr>
                <m:t>MHz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]</m:t>
              </m:r>
            </m:oMath>
          </w:p>
        </w:tc>
      </w:tr>
    </w:tbl>
    <w:p w:rsidR="00F1039E" w:rsidRDefault="00F1039E" w:rsidP="008C0252">
      <w:pPr>
        <w:keepNext/>
        <w:spacing w:before="100" w:beforeAutospacing="1"/>
        <w:jc w:val="center"/>
      </w:pPr>
      <w:r>
        <w:rPr>
          <w:noProof/>
          <w:lang w:eastAsia="tr-TR"/>
        </w:rPr>
        <w:drawing>
          <wp:inline distT="0" distB="0" distL="0" distR="0" wp14:anchorId="609B866F" wp14:editId="498138ED">
            <wp:extent cx="4305868" cy="1875701"/>
            <wp:effectExtent l="0" t="0" r="0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G-23_02.bmp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6"/>
                    <a:stretch/>
                  </pic:blipFill>
                  <pic:spPr bwMode="auto">
                    <a:xfrm>
                      <a:off x="0" y="0"/>
                      <a:ext cx="4316707" cy="1880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E1" w:rsidRDefault="00F1039E" w:rsidP="00F054B2">
      <w:pPr>
        <w:pStyle w:val="ResimYazs"/>
      </w:pPr>
      <w:bookmarkStart w:id="29" w:name="_Ref42769670"/>
      <w:bookmarkStart w:id="30" w:name="_Toc43395528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1</w:t>
      </w:r>
      <w:r w:rsidR="006D6613">
        <w:rPr>
          <w:noProof/>
        </w:rPr>
        <w:fldChar w:fldCharType="end"/>
      </w:r>
      <w:bookmarkEnd w:id="29"/>
      <w:r>
        <w:t>:</w:t>
      </w:r>
      <w:r w:rsidR="00E40FE9">
        <w:t xml:space="preserve"> Düzlem dalganın </w:t>
      </w:r>
      <m:oMath>
        <m:r>
          <w:rPr>
            <w:rFonts w:ascii="Cambria Math" w:hAnsi="Cambria Math"/>
          </w:rPr>
          <m:t>+y</m:t>
        </m:r>
      </m:oMath>
      <w:r w:rsidR="00E40FE9">
        <w:t xml:space="preserve">’den </w:t>
      </w:r>
      <m:oMath>
        <m:r>
          <w:rPr>
            <w:rFonts w:ascii="Cambria Math" w:hAnsi="Cambria Math"/>
          </w:rPr>
          <m:t>–y</m:t>
        </m:r>
      </m:oMath>
      <w:r w:rsidR="00E40FE9">
        <w:t>’</w:t>
      </w:r>
      <w:r w:rsidR="00FA31A7">
        <w:t>ye yatay polarizasyonda gönderilmes</w:t>
      </w:r>
      <w:r w:rsidR="00E40FE9">
        <w:t>i</w:t>
      </w:r>
      <w:bookmarkEnd w:id="30"/>
    </w:p>
    <w:p w:rsidR="00C21631" w:rsidRPr="00380A47" w:rsidRDefault="00C21631" w:rsidP="00F14293">
      <w:pPr>
        <w:spacing w:before="360"/>
      </w:pPr>
      <w:r>
        <w:fldChar w:fldCharType="begin"/>
      </w:r>
      <w:r>
        <w:instrText xml:space="preserve"> REF _Ref42769670 \h </w:instrText>
      </w:r>
      <w:r w:rsidR="00F054B2">
        <w:instrText xml:space="preserve"> \* MERGEFORMAT </w:instrText>
      </w:r>
      <w:r>
        <w:fldChar w:fldCharType="separate"/>
      </w:r>
      <w:r w:rsidR="005E6F2E">
        <w:t xml:space="preserve">Şekil </w:t>
      </w:r>
      <w:r w:rsidR="005E6F2E">
        <w:rPr>
          <w:noProof/>
        </w:rPr>
        <w:t>3.1</w:t>
      </w:r>
      <w:r>
        <w:fldChar w:fldCharType="end"/>
      </w:r>
      <w:r>
        <w:t xml:space="preserve">’de düzlem dalganın </w:t>
      </w:r>
      <m:oMath>
        <m:r>
          <w:rPr>
            <w:rFonts w:ascii="Cambria Math" w:hAnsi="Cambria Math"/>
          </w:rPr>
          <m:t>+y</m:t>
        </m:r>
      </m:oMath>
      <w:r>
        <w:t xml:space="preserve">’den </w:t>
      </w:r>
      <m:oMath>
        <m:r>
          <w:rPr>
            <w:rFonts w:ascii="Cambria Math" w:hAnsi="Cambria Math"/>
          </w:rPr>
          <m:t>–y</m:t>
        </m:r>
      </m:oMath>
      <w:r>
        <w:t xml:space="preserve">’ye yatay polarizasyonda gönderildiği gösterilmektedir. Beklenen şekilde, dalga boyunun </w:t>
      </w:r>
      <m:oMath>
        <m:r>
          <w:rPr>
            <w:rFonts w:ascii="Cambria Math" w:hAnsi="Cambria Math"/>
          </w:rPr>
          <m:t>L/3</m:t>
        </m:r>
      </m:oMath>
      <w:r>
        <w:t xml:space="preserve"> olduğu frekans için en büyük saçılma, </w:t>
      </w:r>
      <m:oMath>
        <m:r>
          <w:rPr>
            <w:rFonts w:ascii="Cambria Math" w:hAnsi="Cambria Math"/>
          </w:rPr>
          <m:t>θ=90°(sbt)</m:t>
        </m:r>
      </m:oMath>
      <w:r>
        <w:t xml:space="preserve">’de </w:t>
      </w:r>
      <m:oMath>
        <m:r>
          <w:rPr>
            <w:rFonts w:ascii="Cambria Math" w:hAnsi="Cambria Math"/>
          </w:rPr>
          <m:t>φ=-90°</m:t>
        </m:r>
      </m:oMath>
      <w:r>
        <w:t xml:space="preserve"> gözle</w:t>
      </w:r>
      <w:proofErr w:type="spellStart"/>
      <w:r>
        <w:t>nmiştir</w:t>
      </w:r>
      <w:proofErr w:type="spellEnd"/>
      <w:r>
        <w:t xml:space="preserve">. Dalganın gönderilme yönü ve en büyük saçılma miktarı </w:t>
      </w:r>
      <w:r>
        <w:fldChar w:fldCharType="begin"/>
      </w:r>
      <w:r>
        <w:instrText xml:space="preserve"> REF _Ref42770575 \h </w:instrText>
      </w:r>
      <w:r w:rsidR="00F054B2">
        <w:instrText xml:space="preserve"> \* MERGEFORMAT </w:instrText>
      </w:r>
      <w:r>
        <w:fldChar w:fldCharType="separate"/>
      </w:r>
      <w:r w:rsidR="005E6F2E">
        <w:t xml:space="preserve">Şekil </w:t>
      </w:r>
      <w:r w:rsidR="005E6F2E">
        <w:rPr>
          <w:noProof/>
        </w:rPr>
        <w:t>3.2</w:t>
      </w:r>
      <w:r>
        <w:fldChar w:fldCharType="end"/>
      </w:r>
      <w:r>
        <w:t>’de verilmiştir.</w:t>
      </w:r>
    </w:p>
    <w:p w:rsidR="007633E1" w:rsidRDefault="007633E1" w:rsidP="007B4D35">
      <w:pPr>
        <w:jc w:val="center"/>
      </w:pPr>
      <w:r>
        <w:rPr>
          <w:noProof/>
          <w:lang w:eastAsia="tr-TR"/>
        </w:rPr>
        <mc:AlternateContent>
          <mc:Choice Requires="wpg">
            <w:drawing>
              <wp:inline distT="0" distB="0" distL="0" distR="0" wp14:anchorId="7D71A573" wp14:editId="0BE52651">
                <wp:extent cx="3879669" cy="1600200"/>
                <wp:effectExtent l="0" t="0" r="6985" b="0"/>
                <wp:docPr id="31" name="Gr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669" cy="1600200"/>
                          <a:chOff x="0" y="0"/>
                          <a:chExt cx="3879669" cy="1600200"/>
                        </a:xfrm>
                      </wpg:grpSpPr>
                      <wps:wsp>
                        <wps:cNvPr id="30" name="Sağ Ok 30"/>
                        <wps:cNvSpPr/>
                        <wps:spPr>
                          <a:xfrm>
                            <a:off x="0" y="711925"/>
                            <a:ext cx="489585" cy="201930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Resim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90"/>
                          <a:stretch/>
                        </pic:blipFill>
                        <pic:spPr bwMode="auto">
                          <a:xfrm>
                            <a:off x="646612" y="0"/>
                            <a:ext cx="3233057" cy="1600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up 31" o:spid="_x0000_s1026" style="width:305.5pt;height:126pt;mso-position-horizontal-relative:char;mso-position-vertical-relative:line" coordsize="38796,160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Sağ Ok 30" o:spid="_x0000_s1027" type="#_x0000_t13" style="position:absolute;top:7119;width:4895;height:20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UpzsAA&#10;AADbAAAADwAAAGRycy9kb3ducmV2LnhtbERPu2rDMBTdC/kHcQPZGrkJLcWJEoohJEM92OmQ8WLd&#10;2qbWlbDkR/L11VDoeDjv/XE2nRip961lBS/rBARxZXXLtYKv6+n5HYQPyBo7y6TgTh6Oh8XTHlNt&#10;Jy5oLEMtYgj7FBU0IbhUSl81ZNCvrSOO3LftDYYI+1rqHqcYbjq5SZI3abDl2NCgo6yh6qccjIIp&#10;e+SOb7n79Fxei1c853ZgpVbL+WMHItAc/sV/7otWsI3r45f4A+Th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TUpzsAAAADbAAAADwAAAAAAAAAAAAAAAACYAgAAZHJzL2Rvd25y&#10;ZXYueG1sUEsFBgAAAAAEAAQA9QAAAIUDAAAAAA==&#10;" adj="17146" fillcolor="black [3200]" strokecolor="black [1600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Resim 29" o:spid="_x0000_s1028" type="#_x0000_t75" style="position:absolute;left:6466;width:32330;height:1600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oVMZjCAAAA2wAAAA8AAABkcnMvZG93bnJldi54bWxEj0GLwjAUhO8L/ofwhL2tqR7qWo0iQpfF&#10;Pa36Ax7Ns6k2L6GJtfvvzYLgcZiZb5jVZrCt6KkLjWMF00kGgrhyuuFawelYfnyCCBFZY+uYFPxR&#10;gM169LbCQrs7/1J/iLVIEA4FKjAx+kLKUBmyGCbOEyfv7DqLMcmulrrDe4LbVs6yLJcWG04LBj3t&#10;DFXXw80qsNlP7/Pc+K/LfH7Zl7bV4VQq9T4etksQkYb4Cj/b31rBbAH/X9IPkO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6FTGYwgAAANsAAAAPAAAAAAAAAAAAAAAAAJ8C&#10;AABkcnMvZG93bnJldi54bWxQSwUGAAAAAAQABAD3AAAAjgMAAAAA&#10;">
                  <v:imagedata r:id="rId27" o:title="" cropleft="24897f"/>
                  <v:path arrowok="t"/>
                </v:shape>
                <w10:anchorlock/>
              </v:group>
            </w:pict>
          </mc:Fallback>
        </mc:AlternateContent>
      </w:r>
    </w:p>
    <w:p w:rsidR="007633E1" w:rsidRDefault="007633E1" w:rsidP="00F054B2">
      <w:pPr>
        <w:pStyle w:val="ResimYazs"/>
      </w:pPr>
      <w:bookmarkStart w:id="31" w:name="_Ref42770575"/>
      <w:bookmarkStart w:id="32" w:name="_Toc43395529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2</w:t>
      </w:r>
      <w:r w:rsidR="006D6613">
        <w:rPr>
          <w:noProof/>
        </w:rPr>
        <w:fldChar w:fldCharType="end"/>
      </w:r>
      <w:bookmarkEnd w:id="31"/>
      <w:r>
        <w:t xml:space="preserve">: Dalga boyunun </w:t>
      </w:r>
      <m:oMath>
        <m:box>
          <m:boxPr>
            <m:ctrlPr>
              <w:rPr>
                <w:rFonts w:ascii="Cambria Math" w:hAnsi="Cambria Math" w:cs="Times New Roman"/>
                <w:i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L</m:t>
                </m:r>
              </m:num>
              <m:den>
                <m:r>
                  <w:rPr>
                    <w:rFonts w:ascii="Cambria Math" w:hAnsi="Cambria Math" w:cs="Times New Roman"/>
                  </w:rPr>
                  <m:t>3</m:t>
                </m:r>
              </m:den>
            </m:f>
          </m:e>
        </m:box>
      </m:oMath>
      <w:r>
        <w:t xml:space="preserve"> olduğu frekans için </w:t>
      </w:r>
      <m:oMath>
        <m:r>
          <w:rPr>
            <w:rFonts w:ascii="Cambria Math" w:hAnsi="Cambria Math"/>
          </w:rPr>
          <m:t>θ=90°</m:t>
        </m:r>
      </m:oMath>
      <w:r>
        <w:t xml:space="preserve">’de </w:t>
      </w:r>
      <m:oMath>
        <m:r>
          <w:rPr>
            <w:rFonts w:ascii="Cambria Math" w:hAnsi="Cambria Math"/>
          </w:rPr>
          <m:t>φ</m:t>
        </m:r>
      </m:oMath>
      <w:r>
        <w:t xml:space="preserve"> grafiği</w:t>
      </w:r>
      <w:bookmarkEnd w:id="32"/>
    </w:p>
    <w:p w:rsidR="007633E1" w:rsidRDefault="007633E1" w:rsidP="008C0252">
      <w:pPr>
        <w:keepNext/>
        <w:spacing w:before="360"/>
        <w:jc w:val="center"/>
      </w:pPr>
      <w:r>
        <w:rPr>
          <w:noProof/>
          <w:lang w:eastAsia="tr-TR"/>
        </w:rPr>
        <w:drawing>
          <wp:inline distT="0" distB="0" distL="0" distR="0" wp14:anchorId="70FB9683" wp14:editId="7ECA1C6B">
            <wp:extent cx="4090417" cy="2007705"/>
            <wp:effectExtent l="0" t="0" r="5715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lga.bmp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21"/>
                    <a:stretch/>
                  </pic:blipFill>
                  <pic:spPr bwMode="auto">
                    <a:xfrm>
                      <a:off x="0" y="0"/>
                      <a:ext cx="4090417" cy="200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3E1" w:rsidRDefault="007633E1" w:rsidP="00F054B2">
      <w:pPr>
        <w:pStyle w:val="ResimYazs"/>
      </w:pPr>
      <w:bookmarkStart w:id="33" w:name="_Ref42770676"/>
      <w:bookmarkStart w:id="34" w:name="_Toc43395530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bookmarkEnd w:id="33"/>
      <w:r>
        <w:t xml:space="preserve">: Düzlem dalganın </w:t>
      </w:r>
      <m:oMath>
        <m:r>
          <w:rPr>
            <w:rFonts w:ascii="Cambria Math" w:hAnsi="Cambria Math"/>
          </w:rPr>
          <m:t>θ=90°, φ=120°</m:t>
        </m:r>
      </m:oMath>
      <w:r w:rsidR="008157E4">
        <w:t xml:space="preserve">’den </w:t>
      </w:r>
      <w:r w:rsidR="00C21631">
        <w:t xml:space="preserve">yatay polarizasyonda </w:t>
      </w:r>
      <w:r w:rsidR="008157E4">
        <w:t>gönderimi</w:t>
      </w:r>
      <w:bookmarkEnd w:id="34"/>
    </w:p>
    <w:p w:rsidR="00F054B2" w:rsidRPr="00380A47" w:rsidRDefault="00C21631" w:rsidP="00F14293">
      <w:pPr>
        <w:spacing w:after="360"/>
      </w:pPr>
      <w:r>
        <w:fldChar w:fldCharType="begin"/>
      </w:r>
      <w:r>
        <w:instrText xml:space="preserve"> REF _Ref42770676 \h </w:instrText>
      </w:r>
      <w:r w:rsidR="00B8487B">
        <w:instrText xml:space="preserve"> \* MERGEFORMAT </w:instrText>
      </w:r>
      <w:r>
        <w:fldChar w:fldCharType="separate"/>
      </w:r>
      <w:r w:rsidR="005E6F2E">
        <w:t xml:space="preserve">Şekil </w:t>
      </w:r>
      <w:r w:rsidR="005E6F2E">
        <w:rPr>
          <w:noProof/>
        </w:rPr>
        <w:t>3.3</w:t>
      </w:r>
      <w:r>
        <w:fldChar w:fldCharType="end"/>
      </w:r>
      <w:r>
        <w:t xml:space="preserve">’de düzlem dalganın </w:t>
      </w:r>
      <m:oMath>
        <m:r>
          <w:rPr>
            <w:rFonts w:ascii="Cambria Math" w:hAnsi="Cambria Math"/>
          </w:rPr>
          <m:t>θ=90°, φ=120°</m:t>
        </m:r>
      </m:oMath>
      <w:r>
        <w:t xml:space="preserve"> yatay polarizasyonda gönderildiği gösterilmektedir. Beklenen şekilde, dalga boyunun </w:t>
      </w:r>
      <m:oMath>
        <m:r>
          <w:rPr>
            <w:rFonts w:ascii="Cambria Math" w:hAnsi="Cambria Math"/>
          </w:rPr>
          <m:t>L/4</m:t>
        </m:r>
      </m:oMath>
      <w:r>
        <w:t xml:space="preserve"> olduğu frekans için en büyük saçılma</w:t>
      </w:r>
      <w:r w:rsidR="00914E3C">
        <w:t xml:space="preserve"> miktarı, </w:t>
      </w:r>
      <w:r>
        <w:t xml:space="preserve"> </w:t>
      </w:r>
      <m:oMath>
        <m:r>
          <w:rPr>
            <w:rFonts w:ascii="Cambria Math" w:hAnsi="Cambria Math"/>
          </w:rPr>
          <m:t>θ=90°(sbt)</m:t>
        </m:r>
      </m:oMath>
      <w:r w:rsidR="00914E3C">
        <w:t xml:space="preserve">’de </w:t>
      </w:r>
      <m:oMath>
        <m:r>
          <w:rPr>
            <w:rFonts w:ascii="Cambria Math" w:hAnsi="Cambria Math"/>
          </w:rPr>
          <m:t>φ=-60°</m:t>
        </m:r>
      </m:oMath>
      <w:r w:rsidR="00914E3C">
        <w:t xml:space="preserve"> de gözlenmiştir. Dalganın gönderilme yönü ve en büyük saçılma miktarı</w:t>
      </w:r>
      <w:r w:rsidR="008B0E2F">
        <w:t xml:space="preserve"> </w:t>
      </w:r>
      <w:r w:rsidR="008B0E2F">
        <w:fldChar w:fldCharType="begin"/>
      </w:r>
      <w:r w:rsidR="008B0E2F">
        <w:instrText xml:space="preserve"> REF _Ref42988642 \h </w:instrText>
      </w:r>
      <w:r w:rsidR="008B0E2F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4</w:t>
      </w:r>
      <w:proofErr w:type="gramEnd"/>
      <w:r w:rsidR="008B0E2F">
        <w:fldChar w:fldCharType="end"/>
      </w:r>
      <w:r w:rsidR="00666F36">
        <w:t>’t</w:t>
      </w:r>
      <w:r w:rsidR="00914E3C">
        <w:t>e verilmiştir.</w:t>
      </w:r>
    </w:p>
    <w:p w:rsidR="00F054B2" w:rsidRDefault="00A85961" w:rsidP="00F054B2">
      <w:pPr>
        <w:jc w:val="center"/>
      </w:pPr>
      <w:r>
        <w:rPr>
          <w:noProof/>
          <w:lang w:eastAsia="tr-TR"/>
        </w:rPr>
        <mc:AlternateContent>
          <mc:Choice Requires="wpg">
            <w:drawing>
              <wp:inline distT="0" distB="0" distL="0" distR="0" wp14:anchorId="56F2497A" wp14:editId="27F9B998">
                <wp:extent cx="3391200" cy="1540800"/>
                <wp:effectExtent l="19050" t="0" r="0" b="2540"/>
                <wp:docPr id="36" name="Gr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1200" cy="1540800"/>
                          <a:chOff x="19594" y="0"/>
                          <a:chExt cx="3389812" cy="1541417"/>
                        </a:xfrm>
                      </wpg:grpSpPr>
                      <pic:pic xmlns:pic="http://schemas.openxmlformats.org/drawingml/2006/picture">
                        <pic:nvPicPr>
                          <pic:cNvPr id="33" name="Resim 3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08"/>
                          <a:stretch/>
                        </pic:blipFill>
                        <pic:spPr bwMode="auto">
                          <a:xfrm>
                            <a:off x="176348" y="0"/>
                            <a:ext cx="3233058" cy="15414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5" name="Sağ Ok 35"/>
                        <wps:cNvSpPr/>
                        <wps:spPr>
                          <a:xfrm rot="19640925">
                            <a:off x="19594" y="1129937"/>
                            <a:ext cx="352697" cy="162669"/>
                          </a:xfrm>
                          <a:prstGeom prst="rightArrow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up 36" o:spid="_x0000_s1026" style="width:267pt;height:121.3pt;mso-position-horizontal-relative:char;mso-position-vertical-relative:line" coordorigin="195" coordsize="33898,15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">
                <v:shape id="Resim 33" o:spid="_x0000_s1027" type="#_x0000_t75" style="position:absolute;left:1763;width:32331;height:154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AuozEAAAA2wAAAA8AAABkcnMvZG93bnJldi54bWxEj1trAjEUhN8L/Q/hFHwpNasWKatRRPDy&#10;1OIFnw+b4+7i5mRJ4l7+vSkIPg4z8w0zX3amEg05X1pWMBomIIgzq0vOFZxPm68fED4ga6wsk4Ke&#10;PCwX729zTLVt+UDNMeQiQtinqKAIoU6l9FlBBv3Q1sTRu1pnMETpcqkdthFuKjlOkqk0WHJcKLCm&#10;dUHZ7Xg3Ctyl7bu/83dTjUe71fY3ufe8/1Rq8NGtZiACdeEVfrb3WsFkAv9f4g+Qiw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HAuozEAAAA2wAAAA8AAAAAAAAAAAAAAAAA&#10;nwIAAGRycy9kb3ducmV2LnhtbFBLBQYAAAAABAAEAPcAAACQAwAAAAA=&#10;">
                  <v:imagedata r:id="rId30" o:title="" cropleft="23336f"/>
                  <v:path arrowok="t"/>
                </v:shape>
                <v:shape id="Sağ Ok 35" o:spid="_x0000_s1028" type="#_x0000_t13" style="position:absolute;left:195;top:11299;width:3527;height:1627;rotation:-213983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0COAcIA&#10;AADbAAAADwAAAGRycy9kb3ducmV2LnhtbESPQWsCMRSE70L/Q3hCL1KzVWxlNYqUCl679uLtsXkm&#10;i5uXZZOa9d8bQehxmJlvmPV2cK24Uh8azwrepwUI4trrho2C3+P+bQkiRGSNrWdScKMA283LaI2l&#10;9ol/6FpFIzKEQ4kKbIxdKWWoLTkMU98RZ+/se4cxy95I3WPKcNfKWVF8SIcN5wWLHX1Zqi/Vn1Mw&#10;XLrvk03pZnZmkmbzz3ZxqvZKvY6H3QpEpCH+h5/tg1YwX8DjS/4B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QI4BwgAAANsAAAAPAAAAAAAAAAAAAAAAAJgCAABkcnMvZG93&#10;bnJldi54bWxQSwUGAAAAAAQABAD1AAAAhwMAAAAA&#10;" adj="16619" fillcolor="black [3200]" strokecolor="black [1600]" strokeweight="2pt"/>
                <w10:anchorlock/>
              </v:group>
            </w:pict>
          </mc:Fallback>
        </mc:AlternateContent>
      </w:r>
      <w:bookmarkStart w:id="35" w:name="_Ref42770923"/>
    </w:p>
    <w:p w:rsidR="00035A87" w:rsidRDefault="00A85961" w:rsidP="00F054B2">
      <w:pPr>
        <w:pStyle w:val="ResimYazs"/>
      </w:pPr>
      <w:bookmarkStart w:id="36" w:name="_Ref42988642"/>
      <w:bookmarkStart w:id="37" w:name="_Toc43395531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4</w:t>
      </w:r>
      <w:r w:rsidR="006D6613">
        <w:rPr>
          <w:noProof/>
        </w:rPr>
        <w:fldChar w:fldCharType="end"/>
      </w:r>
      <w:bookmarkEnd w:id="35"/>
      <w:bookmarkEnd w:id="36"/>
      <w:r>
        <w:t xml:space="preserve">: Dalga boyunun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</m:oMath>
      <w:r>
        <w:t xml:space="preserve"> olduğu frekans için </w:t>
      </w:r>
      <m:oMath>
        <m:r>
          <w:rPr>
            <w:rFonts w:ascii="Cambria Math" w:hAnsi="Cambria Math"/>
          </w:rPr>
          <m:t>θ=90°</m:t>
        </m:r>
      </m:oMath>
      <w:r w:rsidR="008E43CC">
        <w:t>’</w:t>
      </w:r>
      <w:r w:rsidR="00035A87">
        <w:t xml:space="preserve">de </w:t>
      </w:r>
      <m:oMath>
        <m:r>
          <w:rPr>
            <w:rFonts w:ascii="Cambria Math" w:hAnsi="Cambria Math"/>
          </w:rPr>
          <m:t>φ</m:t>
        </m:r>
      </m:oMath>
      <w:r w:rsidR="00035A87">
        <w:t xml:space="preserve"> grafiği</w:t>
      </w:r>
      <w:bookmarkEnd w:id="37"/>
    </w:p>
    <w:p w:rsidR="00035A87" w:rsidRDefault="00035A87" w:rsidP="008C0252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396D0D18" wp14:editId="279C1F1F">
            <wp:extent cx="3906940" cy="1755648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lga.bmp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11"/>
                    <a:stretch/>
                  </pic:blipFill>
                  <pic:spPr bwMode="auto">
                    <a:xfrm>
                      <a:off x="0" y="0"/>
                      <a:ext cx="3907609" cy="1755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A87" w:rsidRDefault="00035A87" w:rsidP="00F054B2">
      <w:pPr>
        <w:pStyle w:val="ResimYazs"/>
      </w:pPr>
      <w:bookmarkStart w:id="38" w:name="_Ref42770972"/>
      <w:bookmarkStart w:id="39" w:name="_Toc43395532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5</w:t>
      </w:r>
      <w:r w:rsidR="006D6613">
        <w:rPr>
          <w:noProof/>
        </w:rPr>
        <w:fldChar w:fldCharType="end"/>
      </w:r>
      <w:bookmarkEnd w:id="38"/>
      <w:r>
        <w:t xml:space="preserve">: Düzlem dalganın </w:t>
      </w:r>
      <m:oMath>
        <m:r>
          <w:rPr>
            <w:rFonts w:ascii="Cambria Math" w:hAnsi="Cambria Math"/>
          </w:rPr>
          <m:t>-x</m:t>
        </m:r>
      </m:oMath>
      <w:r>
        <w:t xml:space="preserve">’ten </w:t>
      </w:r>
      <m:oMath>
        <m:r>
          <w:rPr>
            <w:rFonts w:ascii="Cambria Math" w:hAnsi="Cambria Math"/>
          </w:rPr>
          <m:t>+x</m:t>
        </m:r>
      </m:oMath>
      <w:r>
        <w:t>’e doğ</w:t>
      </w:r>
      <w:proofErr w:type="spellStart"/>
      <w:r w:rsidR="00766464">
        <w:t>ru</w:t>
      </w:r>
      <w:proofErr w:type="spellEnd"/>
      <w:r w:rsidR="00766464">
        <w:t xml:space="preserve"> düşey polarizasyonda gönderilmes</w:t>
      </w:r>
      <w:r>
        <w:t>i</w:t>
      </w:r>
      <w:bookmarkEnd w:id="39"/>
    </w:p>
    <w:p w:rsidR="00914E3C" w:rsidRPr="00D62033" w:rsidRDefault="00914E3C" w:rsidP="00D62033">
      <w:r w:rsidRPr="00D62033">
        <w:fldChar w:fldCharType="begin"/>
      </w:r>
      <w:r w:rsidRPr="00D62033">
        <w:instrText xml:space="preserve"> REF _Ref42770972 \h </w:instrText>
      </w:r>
      <w:r w:rsidRPr="00D62033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5</w:t>
      </w:r>
      <w:proofErr w:type="gramEnd"/>
      <w:r w:rsidRPr="00D62033">
        <w:fldChar w:fldCharType="end"/>
      </w:r>
      <w:r w:rsidRPr="00D62033">
        <w:t>’te gösterildiği gibi düzlem dalga</w:t>
      </w:r>
      <w:r w:rsidR="00127F35" w:rsidRPr="00D62033">
        <w:t>,</w:t>
      </w:r>
      <w:r w:rsidRPr="00D62033">
        <w:t xml:space="preserve"> </w:t>
      </w:r>
      <m:oMath>
        <m:r>
          <w:rPr>
            <w:rFonts w:ascii="Cambria Math" w:hAnsi="Cambria Math"/>
          </w:rPr>
          <m:t>–x</m:t>
        </m:r>
      </m:oMath>
      <w:r w:rsidRPr="00D62033">
        <w:t xml:space="preserve">’ten </w:t>
      </w:r>
      <m:oMath>
        <m:r>
          <w:rPr>
            <w:rFonts w:ascii="Cambria Math" w:hAnsi="Cambria Math"/>
          </w:rPr>
          <m:t>+x</m:t>
        </m:r>
      </m:oMath>
      <w:r w:rsidRPr="00D62033">
        <w:t xml:space="preserve">’e doğru düşey polarizasyonda gönderildiği takdirde, dalga boyunun </w:t>
      </w:r>
      <m:oMath>
        <m: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/3</m:t>
        </m:r>
      </m:oMath>
      <w:r w:rsidR="002C4058" w:rsidRPr="00D62033">
        <w:t xml:space="preserve"> </w:t>
      </w:r>
      <w:r w:rsidRPr="00D62033">
        <w:t xml:space="preserve">olduğu frekans için en büyük saçılma miktarının  </w:t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=0(</m:t>
        </m:r>
        <m:r>
          <w:rPr>
            <w:rFonts w:ascii="Cambria Math" w:hAnsi="Cambria Math"/>
          </w:rPr>
          <m:t>sbt</m:t>
        </m:r>
        <m:r>
          <m:rPr>
            <m:sty m:val="p"/>
          </m:rPr>
          <w:rPr>
            <w:rFonts w:ascii="Cambria Math" w:hAnsi="Cambria Math"/>
          </w:rPr>
          <m:t xml:space="preserve">), 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=90°</m:t>
        </m:r>
      </m:oMath>
      <w:r w:rsidR="00FE69A1" w:rsidRPr="00D62033">
        <w:t xml:space="preserve">’de gözlenmesi beklenmektedir. Ancak, </w:t>
      </w:r>
      <w:r w:rsidR="00FE69A1" w:rsidRPr="00D62033">
        <w:fldChar w:fldCharType="begin"/>
      </w:r>
      <w:r w:rsidR="00FE69A1" w:rsidRPr="00D62033">
        <w:instrText xml:space="preserve"> REF _Ref42771488 \h </w:instrText>
      </w:r>
      <w:r w:rsidR="00FE69A1" w:rsidRPr="00D62033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6</w:t>
      </w:r>
      <w:proofErr w:type="gramEnd"/>
      <w:r w:rsidR="00FE69A1" w:rsidRPr="00D62033">
        <w:fldChar w:fldCharType="end"/>
      </w:r>
      <w:r w:rsidR="00FE69A1" w:rsidRPr="00D62033">
        <w:t xml:space="preserve">’da görüldüğü üzere, en büyük saçılma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=120°</m:t>
        </m:r>
      </m:oMath>
      <w:r w:rsidR="00FE69A1" w:rsidRPr="00D62033">
        <w:t xml:space="preserve">’de gözlenmiştir. Polar diyagram incelendiğinde değişen </w:t>
      </w:r>
      <m:oMath>
        <m:r>
          <w:rPr>
            <w:rFonts w:ascii="Cambria Math" w:hAnsi="Cambria Math"/>
          </w:rPr>
          <m:t>θ</m:t>
        </m:r>
      </m:oMath>
      <w:r w:rsidR="00FE69A1" w:rsidRPr="00D62033">
        <w:t xml:space="preserve"> </w:t>
      </w:r>
      <w:r w:rsidR="00977D2D" w:rsidRPr="00D62033">
        <w:t>açıları için, RKA</w:t>
      </w:r>
      <w:r w:rsidR="00127F35" w:rsidRPr="00D62033">
        <w:t xml:space="preserve"> değerlerinin</w:t>
      </w:r>
      <w:r w:rsidR="00977D2D" w:rsidRPr="00D62033">
        <w:t xml:space="preserve"> birbirine oldukça yakın olduğu görülmektedir. Uçağın</w:t>
      </w:r>
      <w:r w:rsidR="00127F35" w:rsidRPr="00D62033">
        <w:t xml:space="preserve"> düzgün geometrisi göz önüne</w:t>
      </w:r>
      <w:r w:rsidR="00977D2D" w:rsidRPr="00D62033">
        <w:t xml:space="preserve"> alındığında, </w:t>
      </w:r>
      <w:r w:rsidR="003E69F7">
        <w:t>benzetim</w:t>
      </w:r>
      <w:r w:rsidR="00977D2D" w:rsidRPr="00D62033">
        <w:t xml:space="preserve"> sonuçları mantıklı görünme</w:t>
      </w:r>
      <w:r w:rsidR="00127F35" w:rsidRPr="00D62033">
        <w:t>ktedir. Bu nedenle</w:t>
      </w:r>
      <w:r w:rsidR="00F2782E">
        <w:t>;</w:t>
      </w:r>
      <w:r w:rsidR="00127F35" w:rsidRPr="00D62033">
        <w:t xml:space="preserve"> aynı </w:t>
      </w:r>
      <w:r w:rsidR="003E69F7">
        <w:t>benzetim</w:t>
      </w:r>
      <w:r w:rsidR="00361EBF" w:rsidRPr="00D62033">
        <w:t>,</w:t>
      </w:r>
      <w:r w:rsidR="00127F35" w:rsidRPr="00D62033">
        <w:t xml:space="preserve"> frekans artırılarak tekrarlanmış </w:t>
      </w:r>
      <w:r w:rsidR="002C4058" w:rsidRPr="00D62033">
        <w:t>ve buna</w:t>
      </w:r>
      <w:r w:rsidR="00127F35" w:rsidRPr="00D62033">
        <w:t xml:space="preserve"> bağlı olarak en büyük saçılma miktarının </w:t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=0(</m:t>
        </m:r>
        <m:r>
          <w:rPr>
            <w:rFonts w:ascii="Cambria Math" w:hAnsi="Cambria Math"/>
          </w:rPr>
          <m:t>sbt</m:t>
        </m:r>
        <m:r>
          <m:rPr>
            <m:sty m:val="p"/>
          </m:rPr>
          <w:rPr>
            <w:rFonts w:ascii="Cambria Math" w:hAnsi="Cambria Math"/>
          </w:rPr>
          <m:t xml:space="preserve">),  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=90°</m:t>
        </m:r>
      </m:oMath>
      <w:r w:rsidR="00127F35" w:rsidRPr="00D62033">
        <w:t xml:space="preserve">’de meydana geldiği gözlenmiştir. </w:t>
      </w:r>
      <w:r w:rsidR="00127F35" w:rsidRPr="00D62033">
        <w:fldChar w:fldCharType="begin"/>
      </w:r>
      <w:r w:rsidR="00127F35" w:rsidRPr="00D62033">
        <w:instrText xml:space="preserve"> REF _Ref42773211 \h </w:instrText>
      </w:r>
      <w:r w:rsidR="00127F35" w:rsidRPr="00D62033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7</w:t>
      </w:r>
      <w:proofErr w:type="gramEnd"/>
      <w:r w:rsidR="00127F35" w:rsidRPr="00D62033">
        <w:fldChar w:fldCharType="end"/>
      </w:r>
      <w:r w:rsidR="00127F35" w:rsidRPr="00D62033">
        <w:t xml:space="preserve">’de </w:t>
      </w:r>
      <w:r w:rsidR="00361EBF" w:rsidRPr="00D62033">
        <w:t xml:space="preserve">54 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MHz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361EBF" w:rsidRPr="00D62033">
        <w:t xml:space="preserve"> ile 125 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MHz</m:t>
        </m:r>
        <m:r>
          <m:rPr>
            <m:sty m:val="p"/>
          </m:rPr>
          <w:rPr>
            <w:rFonts w:ascii="Cambria Math" w:hAnsi="Cambria Math"/>
          </w:rPr>
          <m:t>]</m:t>
        </m:r>
      </m:oMath>
      <w:r w:rsidR="00361EBF" w:rsidRPr="00D62033">
        <w:t xml:space="preserve"> arasındaki bazı frekans değerleri için  </w:t>
      </w:r>
      <m:oMath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/>
          </w:rPr>
          <m:t>=0°</m:t>
        </m:r>
      </m:oMath>
      <w:r w:rsidR="00361EBF" w:rsidRPr="00D62033">
        <w:t xml:space="preserve">’de </w:t>
      </w:r>
      <m:oMath>
        <m:r>
          <w:rPr>
            <w:rFonts w:ascii="Cambria Math" w:hAnsi="Cambria Math"/>
          </w:rPr>
          <m:t>θ</m:t>
        </m:r>
      </m:oMath>
      <w:r w:rsidR="00361EBF" w:rsidRPr="00D62033">
        <w:t xml:space="preserve"> grafikleri gösterilmektedir.</w:t>
      </w:r>
    </w:p>
    <w:p w:rsidR="00E60E7F" w:rsidRDefault="003D3065" w:rsidP="003627D4">
      <w:pPr>
        <w:keepNext/>
        <w:jc w:val="center"/>
      </w:pPr>
      <w:r>
        <w:rPr>
          <w:noProof/>
          <w:lang w:eastAsia="tr-T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62B417" wp14:editId="04A3A94E">
                <wp:simplePos x="0" y="0"/>
                <wp:positionH relativeFrom="column">
                  <wp:posOffset>2305343</wp:posOffset>
                </wp:positionH>
                <wp:positionV relativeFrom="paragraph">
                  <wp:posOffset>750619</wp:posOffset>
                </wp:positionV>
                <wp:extent cx="313509" cy="124097"/>
                <wp:effectExtent l="0" t="0" r="10795" b="28575"/>
                <wp:wrapNone/>
                <wp:docPr id="39" name="Sol O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09" cy="124097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ol Ok 39" o:spid="_x0000_s1026" type="#_x0000_t66" style="position:absolute;margin-left:181.5pt;margin-top:59.1pt;width:24.7pt;height: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" adj="4275" fillcolor="black [3200]" strokecolor="black [1600]" strokeweight="2pt"/>
            </w:pict>
          </mc:Fallback>
        </mc:AlternateContent>
      </w:r>
      <w:r w:rsidR="00035A87">
        <w:rPr>
          <w:noProof/>
          <w:lang w:eastAsia="tr-TR"/>
        </w:rPr>
        <w:drawing>
          <wp:inline distT="0" distB="0" distL="0" distR="0" wp14:anchorId="15A2CBBD" wp14:editId="216EC031">
            <wp:extent cx="3315249" cy="160020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nuc54.bmp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60"/>
                    <a:stretch/>
                  </pic:blipFill>
                  <pic:spPr bwMode="auto">
                    <a:xfrm>
                      <a:off x="0" y="0"/>
                      <a:ext cx="3321827" cy="160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29A1" w:rsidRDefault="00E60E7F" w:rsidP="00F054B2">
      <w:pPr>
        <w:pStyle w:val="ResimYazs"/>
      </w:pPr>
      <w:bookmarkStart w:id="40" w:name="_Ref42771488"/>
      <w:bookmarkStart w:id="41" w:name="_Toc43395533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6</w:t>
      </w:r>
      <w:r w:rsidR="006D6613">
        <w:rPr>
          <w:noProof/>
        </w:rPr>
        <w:fldChar w:fldCharType="end"/>
      </w:r>
      <w:bookmarkEnd w:id="40"/>
      <w:r>
        <w:t xml:space="preserve">: Dalga boyunun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olduğu frekans için </w:t>
      </w:r>
      <m:oMath>
        <m:r>
          <w:rPr>
            <w:rFonts w:ascii="Cambria Math" w:hAnsi="Cambria Math"/>
          </w:rPr>
          <m:t>φ=0°</m:t>
        </m:r>
      </m:oMath>
      <w:r>
        <w:t xml:space="preserve">’de </w:t>
      </w:r>
      <m:oMath>
        <m:r>
          <w:rPr>
            <w:rFonts w:ascii="Cambria Math" w:hAnsi="Cambria Math"/>
          </w:rPr>
          <m:t>θ</m:t>
        </m:r>
      </m:oMath>
      <w:r>
        <w:t xml:space="preserve"> grafiği</w:t>
      </w:r>
      <w:bookmarkEnd w:id="41"/>
    </w:p>
    <w:p w:rsidR="00DB42BA" w:rsidRDefault="00DB42BA" w:rsidP="00D62033">
      <w:pPr>
        <w:sectPr w:rsidR="00DB42BA" w:rsidSect="009C3262">
          <w:pgSz w:w="11906" w:h="16838"/>
          <w:pgMar w:top="1701" w:right="1418" w:bottom="1276" w:left="2268" w:header="709" w:footer="709" w:gutter="0"/>
          <w:cols w:space="708"/>
          <w:docGrid w:linePitch="360"/>
        </w:sectPr>
      </w:pPr>
    </w:p>
    <w:tbl>
      <w:tblPr>
        <w:tblStyle w:val="TabloKlavuzu"/>
        <w:tblW w:w="5000" w:type="pct"/>
        <w:tblLook w:val="04A0" w:firstRow="1" w:lastRow="0" w:firstColumn="1" w:lastColumn="0" w:noHBand="0" w:noVBand="1"/>
      </w:tblPr>
      <w:tblGrid>
        <w:gridCol w:w="6967"/>
        <w:gridCol w:w="6968"/>
      </w:tblGrid>
      <w:tr w:rsidR="00DB42BA" w:rsidTr="00660375">
        <w:trPr>
          <w:trHeight w:val="2686"/>
        </w:trPr>
        <w:tc>
          <w:tcPr>
            <w:tcW w:w="2500" w:type="pct"/>
            <w:vAlign w:val="center"/>
          </w:tcPr>
          <w:p w:rsidR="00DB42BA" w:rsidRDefault="003C453E" w:rsidP="00660375">
            <w:pPr>
              <w:keepNext/>
              <w:spacing w:after="0"/>
              <w:jc w:val="center"/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DFFCA13" wp14:editId="58F82407">
                      <wp:simplePos x="0" y="0"/>
                      <wp:positionH relativeFrom="column">
                        <wp:posOffset>1850085</wp:posOffset>
                      </wp:positionH>
                      <wp:positionV relativeFrom="paragraph">
                        <wp:posOffset>744068</wp:posOffset>
                      </wp:positionV>
                      <wp:extent cx="431597" cy="124358"/>
                      <wp:effectExtent l="0" t="0" r="26035" b="28575"/>
                      <wp:wrapNone/>
                      <wp:docPr id="3" name="Sol Ok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1597" cy="124358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ol Ok 3" o:spid="_x0000_s1026" type="#_x0000_t66" style="position:absolute;margin-left:145.7pt;margin-top:58.6pt;width:34pt;height:9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" adj="3112" fillcolor="black [3200]" strokecolor="black [1600]" strokeweight="2pt"/>
                  </w:pict>
                </mc:Fallback>
              </mc:AlternateContent>
            </w:r>
            <w:r w:rsidR="00DB42BA">
              <w:rPr>
                <w:noProof/>
                <w:lang w:eastAsia="tr-TR"/>
              </w:rPr>
              <w:drawing>
                <wp:inline distT="0" distB="0" distL="0" distR="0" wp14:anchorId="428B0B51" wp14:editId="6B3DF60B">
                  <wp:extent cx="3402227" cy="1604324"/>
                  <wp:effectExtent l="0" t="0" r="8255" b="0"/>
                  <wp:docPr id="54" name="Resi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nuc54.bmp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58"/>
                          <a:stretch/>
                        </pic:blipFill>
                        <pic:spPr bwMode="auto">
                          <a:xfrm>
                            <a:off x="0" y="0"/>
                            <a:ext cx="3400215" cy="160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DB42BA" w:rsidRDefault="003C453E" w:rsidP="00660375">
            <w:pPr>
              <w:keepNext/>
              <w:spacing w:after="0"/>
              <w:jc w:val="center"/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314F91C" wp14:editId="16A57D6B">
                      <wp:simplePos x="0" y="0"/>
                      <wp:positionH relativeFrom="column">
                        <wp:posOffset>1905000</wp:posOffset>
                      </wp:positionH>
                      <wp:positionV relativeFrom="paragraph">
                        <wp:posOffset>708025</wp:posOffset>
                      </wp:positionV>
                      <wp:extent cx="394970" cy="104775"/>
                      <wp:effectExtent l="0" t="0" r="24130" b="28575"/>
                      <wp:wrapNone/>
                      <wp:docPr id="12" name="Sol Ok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4970" cy="104775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Sol Ok 12" o:spid="_x0000_s1026" type="#_x0000_t66" style="position:absolute;margin-left:150pt;margin-top:55.75pt;width:31.1pt;height:8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" adj="2865" fillcolor="black [3200]" strokecolor="black [1600]" strokeweight="2pt"/>
                  </w:pict>
                </mc:Fallback>
              </mc:AlternateContent>
            </w:r>
            <w:r w:rsidR="00DB42BA">
              <w:rPr>
                <w:noProof/>
                <w:lang w:eastAsia="tr-TR"/>
              </w:rPr>
              <w:drawing>
                <wp:inline distT="0" distB="0" distL="0" distR="0" wp14:anchorId="65C927F8" wp14:editId="710F347A">
                  <wp:extent cx="3402227" cy="1604324"/>
                  <wp:effectExtent l="0" t="0" r="8255" b="0"/>
                  <wp:docPr id="55" name="Resi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nuc64.bmp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58"/>
                          <a:stretch/>
                        </pic:blipFill>
                        <pic:spPr bwMode="auto">
                          <a:xfrm>
                            <a:off x="0" y="0"/>
                            <a:ext cx="3400215" cy="160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2BA" w:rsidTr="00660375">
        <w:trPr>
          <w:trHeight w:val="2471"/>
        </w:trPr>
        <w:tc>
          <w:tcPr>
            <w:tcW w:w="2500" w:type="pct"/>
            <w:vAlign w:val="center"/>
          </w:tcPr>
          <w:p w:rsidR="00DB42BA" w:rsidRDefault="003C453E" w:rsidP="00660375">
            <w:pPr>
              <w:keepNext/>
              <w:spacing w:after="0"/>
              <w:jc w:val="center"/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8AB37D2" wp14:editId="0B895706">
                      <wp:simplePos x="0" y="0"/>
                      <wp:positionH relativeFrom="column">
                        <wp:posOffset>1850085</wp:posOffset>
                      </wp:positionH>
                      <wp:positionV relativeFrom="paragraph">
                        <wp:posOffset>736549</wp:posOffset>
                      </wp:positionV>
                      <wp:extent cx="431165" cy="138989"/>
                      <wp:effectExtent l="0" t="0" r="26035" b="13970"/>
                      <wp:wrapNone/>
                      <wp:docPr id="5" name="Sol Ok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31165" cy="138989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ol Ok 5" o:spid="_x0000_s1026" type="#_x0000_t66" style="position:absolute;margin-left:145.7pt;margin-top:58pt;width:33.95pt;height:10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" adj="3481" fillcolor="black [3200]" strokecolor="black [1600]" strokeweight="2pt"/>
                  </w:pict>
                </mc:Fallback>
              </mc:AlternateContent>
            </w:r>
            <w:r w:rsidR="00DB42BA">
              <w:rPr>
                <w:noProof/>
                <w:lang w:eastAsia="tr-TR"/>
              </w:rPr>
              <w:drawing>
                <wp:inline distT="0" distB="0" distL="0" distR="0" wp14:anchorId="2EDC2B97" wp14:editId="4F81125A">
                  <wp:extent cx="3361038" cy="1604324"/>
                  <wp:effectExtent l="0" t="0" r="0" b="0"/>
                  <wp:docPr id="56" name="Resi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nuc66.bmp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47"/>
                          <a:stretch/>
                        </pic:blipFill>
                        <pic:spPr bwMode="auto">
                          <a:xfrm>
                            <a:off x="0" y="0"/>
                            <a:ext cx="3359050" cy="160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42" w:name="_GoBack"/>
            <w:bookmarkEnd w:id="42"/>
          </w:p>
        </w:tc>
        <w:tc>
          <w:tcPr>
            <w:tcW w:w="2500" w:type="pct"/>
            <w:vAlign w:val="center"/>
          </w:tcPr>
          <w:p w:rsidR="00DB42BA" w:rsidRDefault="003C453E" w:rsidP="00660375">
            <w:pPr>
              <w:keepNext/>
              <w:spacing w:after="0"/>
              <w:jc w:val="center"/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25A9E003" wp14:editId="01039A5A">
                      <wp:simplePos x="0" y="0"/>
                      <wp:positionH relativeFrom="column">
                        <wp:posOffset>1865884</wp:posOffset>
                      </wp:positionH>
                      <wp:positionV relativeFrom="paragraph">
                        <wp:posOffset>735965</wp:posOffset>
                      </wp:positionV>
                      <wp:extent cx="395020" cy="138430"/>
                      <wp:effectExtent l="0" t="0" r="24130" b="13970"/>
                      <wp:wrapNone/>
                      <wp:docPr id="13" name="Sol Ok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020" cy="13843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ol Ok 13" o:spid="_x0000_s1026" type="#_x0000_t66" style="position:absolute;margin-left:146.9pt;margin-top:57.95pt;width:31.1pt;height:10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" adj="3785" fillcolor="black [3200]" strokecolor="black [1600]" strokeweight="2pt"/>
                  </w:pict>
                </mc:Fallback>
              </mc:AlternateContent>
            </w:r>
            <w:r w:rsidR="00DB42BA">
              <w:rPr>
                <w:noProof/>
                <w:lang w:eastAsia="tr-TR"/>
              </w:rPr>
              <w:drawing>
                <wp:inline distT="0" distB="0" distL="0" distR="0" wp14:anchorId="02451836" wp14:editId="2FBE74DC">
                  <wp:extent cx="3344562" cy="1604324"/>
                  <wp:effectExtent l="0" t="0" r="8255" b="0"/>
                  <wp:docPr id="57" name="Resi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nuc72.bmp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62"/>
                          <a:stretch/>
                        </pic:blipFill>
                        <pic:spPr bwMode="auto">
                          <a:xfrm>
                            <a:off x="0" y="0"/>
                            <a:ext cx="3342584" cy="160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B42BA" w:rsidTr="00660375">
        <w:trPr>
          <w:trHeight w:val="2691"/>
        </w:trPr>
        <w:tc>
          <w:tcPr>
            <w:tcW w:w="2500" w:type="pct"/>
            <w:vAlign w:val="center"/>
          </w:tcPr>
          <w:p w:rsidR="00DB42BA" w:rsidRDefault="003C453E" w:rsidP="00660375">
            <w:pPr>
              <w:keepNext/>
              <w:spacing w:after="0"/>
              <w:jc w:val="center"/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7A96CEB" wp14:editId="69C45945">
                      <wp:simplePos x="0" y="0"/>
                      <wp:positionH relativeFrom="column">
                        <wp:posOffset>1850085</wp:posOffset>
                      </wp:positionH>
                      <wp:positionV relativeFrom="paragraph">
                        <wp:posOffset>735686</wp:posOffset>
                      </wp:positionV>
                      <wp:extent cx="387706" cy="138988"/>
                      <wp:effectExtent l="0" t="0" r="12700" b="13970"/>
                      <wp:wrapNone/>
                      <wp:docPr id="6" name="Sol Ok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706" cy="138988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ol Ok 6" o:spid="_x0000_s1026" type="#_x0000_t66" style="position:absolute;margin-left:145.7pt;margin-top:57.95pt;width:30.55pt;height:10.9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" adj="3872" fillcolor="black [3200]" strokecolor="black [1600]" strokeweight="2pt"/>
                  </w:pict>
                </mc:Fallback>
              </mc:AlternateContent>
            </w:r>
            <w:r w:rsidR="00DB42BA">
              <w:rPr>
                <w:noProof/>
                <w:lang w:eastAsia="tr-TR"/>
              </w:rPr>
              <w:drawing>
                <wp:inline distT="0" distB="0" distL="0" distR="0" wp14:anchorId="2CA1AD78" wp14:editId="5188A2AB">
                  <wp:extent cx="3328087" cy="1604324"/>
                  <wp:effectExtent l="0" t="0" r="5715" b="0"/>
                  <wp:docPr id="58" name="Resi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nuc100.bmp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277"/>
                          <a:stretch/>
                        </pic:blipFill>
                        <pic:spPr bwMode="auto">
                          <a:xfrm>
                            <a:off x="0" y="0"/>
                            <a:ext cx="3326119" cy="160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vAlign w:val="center"/>
          </w:tcPr>
          <w:p w:rsidR="00DB42BA" w:rsidRDefault="003C453E" w:rsidP="00660375">
            <w:pPr>
              <w:keepNext/>
              <w:spacing w:after="0"/>
              <w:jc w:val="center"/>
            </w:pPr>
            <w:r>
              <w:rPr>
                <w:noProof/>
                <w:lang w:eastAsia="tr-T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01D55E4E" wp14:editId="718F8430">
                      <wp:simplePos x="0" y="0"/>
                      <wp:positionH relativeFrom="column">
                        <wp:posOffset>1902943</wp:posOffset>
                      </wp:positionH>
                      <wp:positionV relativeFrom="paragraph">
                        <wp:posOffset>735686</wp:posOffset>
                      </wp:positionV>
                      <wp:extent cx="395020" cy="138430"/>
                      <wp:effectExtent l="0" t="0" r="24130" b="13970"/>
                      <wp:wrapNone/>
                      <wp:docPr id="14" name="Sol Ok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020" cy="138430"/>
                              </a:xfrm>
                              <a:prstGeom prst="leftArrow">
                                <a:avLst/>
                              </a:prstGeom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ol Ok 14" o:spid="_x0000_s1026" type="#_x0000_t66" style="position:absolute;margin-left:149.85pt;margin-top:57.95pt;width:31.1pt;height:10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" adj="3785" fillcolor="black [3200]" strokecolor="black [1600]" strokeweight="2pt"/>
                  </w:pict>
                </mc:Fallback>
              </mc:AlternateContent>
            </w:r>
            <w:r w:rsidR="00DB42BA">
              <w:rPr>
                <w:noProof/>
                <w:lang w:eastAsia="tr-TR"/>
              </w:rPr>
              <w:drawing>
                <wp:inline distT="0" distB="0" distL="0" distR="0" wp14:anchorId="29CF2BF0" wp14:editId="0BD56265">
                  <wp:extent cx="3377514" cy="1604324"/>
                  <wp:effectExtent l="0" t="0" r="0" b="0"/>
                  <wp:docPr id="59" name="Resi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onuc124.bmp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31"/>
                          <a:stretch/>
                        </pic:blipFill>
                        <pic:spPr bwMode="auto">
                          <a:xfrm>
                            <a:off x="0" y="0"/>
                            <a:ext cx="3375516" cy="16033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B42BA" w:rsidRDefault="00127F35" w:rsidP="00F054B2">
      <w:pPr>
        <w:pStyle w:val="ResimYazs"/>
        <w:sectPr w:rsidR="00DB42BA" w:rsidSect="007B4D35">
          <w:pgSz w:w="16838" w:h="11906" w:orient="landscape"/>
          <w:pgMar w:top="1560" w:right="1701" w:bottom="1418" w:left="1418" w:header="709" w:footer="709" w:gutter="0"/>
          <w:cols w:space="708"/>
          <w:docGrid w:linePitch="360"/>
        </w:sectPr>
      </w:pPr>
      <w:bookmarkStart w:id="43" w:name="_Ref42773211"/>
      <w:bookmarkStart w:id="44" w:name="_Toc43395534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7</w:t>
      </w:r>
      <w:r w:rsidR="006D6613">
        <w:rPr>
          <w:noProof/>
        </w:rPr>
        <w:fldChar w:fldCharType="end"/>
      </w:r>
      <w:bookmarkEnd w:id="43"/>
      <w:r>
        <w:t xml:space="preserve">: Dalga boyunun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>
        <w:t xml:space="preserve"> ile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7</m:t>
            </m:r>
          </m:den>
        </m:f>
      </m:oMath>
      <w:r>
        <w:t xml:space="preserve"> arasında olduğu bazı frekans değerleri için </w:t>
      </w:r>
      <m:oMath>
        <m:r>
          <w:rPr>
            <w:rFonts w:ascii="Cambria Math" w:hAnsi="Cambria Math"/>
          </w:rPr>
          <m:t>φ=0°</m:t>
        </m:r>
      </m:oMath>
      <w:r>
        <w:t xml:space="preserve">’de </w:t>
      </w:r>
      <m:oMath>
        <m:r>
          <w:rPr>
            <w:rFonts w:ascii="Cambria Math" w:hAnsi="Cambria Math"/>
          </w:rPr>
          <m:t>θ</m:t>
        </m:r>
      </m:oMath>
      <w:r>
        <w:t xml:space="preserve"> grafikleri</w:t>
      </w:r>
      <w:bookmarkEnd w:id="44"/>
    </w:p>
    <w:p w:rsidR="00583833" w:rsidRPr="00905FD5" w:rsidRDefault="00583833" w:rsidP="00D62033">
      <w:pPr>
        <w:rPr>
          <w:rFonts w:ascii="Cambria Math" w:hAnsi="Cambria Math"/>
          <w:noProof/>
          <w:lang w:eastAsia="tr-TR"/>
          <w:oMath/>
        </w:rPr>
      </w:pPr>
      <w:r>
        <w:rPr>
          <w:noProof/>
          <w:lang w:eastAsia="tr-TR"/>
        </w:rPr>
        <w:t xml:space="preserve">Düzlem dalga, </w:t>
      </w:r>
      <w:r>
        <w:rPr>
          <w:noProof/>
          <w:lang w:eastAsia="tr-TR"/>
        </w:rPr>
        <w:fldChar w:fldCharType="begin"/>
      </w:r>
      <w:r>
        <w:rPr>
          <w:noProof/>
          <w:lang w:eastAsia="tr-TR"/>
        </w:rPr>
        <w:instrText xml:space="preserve"> REF _Ref42769670 \h </w:instrText>
      </w:r>
      <w:r>
        <w:rPr>
          <w:noProof/>
          <w:lang w:eastAsia="tr-TR"/>
        </w:rPr>
      </w:r>
      <w:r>
        <w:rPr>
          <w:noProof/>
          <w:lang w:eastAsia="tr-TR"/>
        </w:rP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</w:t>
      </w:r>
      <w:proofErr w:type="gramEnd"/>
      <w:r>
        <w:rPr>
          <w:noProof/>
          <w:lang w:eastAsia="tr-TR"/>
        </w:rPr>
        <w:fldChar w:fldCharType="end"/>
      </w:r>
      <w:r>
        <w:rPr>
          <w:noProof/>
          <w:lang w:eastAsia="tr-TR"/>
        </w:rPr>
        <w:t xml:space="preserve">’de gösterildiği gibi </w:t>
      </w:r>
      <m:oMath>
        <m:r>
          <w:rPr>
            <w:rFonts w:ascii="Cambria Math" w:hAnsi="Cambria Math"/>
            <w:noProof/>
            <w:lang w:eastAsia="tr-TR"/>
          </w:rPr>
          <m:t>+y</m:t>
        </m:r>
      </m:oMath>
      <w:r>
        <w:rPr>
          <w:noProof/>
          <w:lang w:eastAsia="tr-TR"/>
        </w:rPr>
        <w:t xml:space="preserve">’den </w:t>
      </w:r>
      <m:oMath>
        <m:r>
          <w:rPr>
            <w:rFonts w:ascii="Cambria Math" w:hAnsi="Cambria Math"/>
            <w:noProof/>
            <w:lang w:eastAsia="tr-TR"/>
          </w:rPr>
          <m:t>–y</m:t>
        </m:r>
      </m:oMath>
      <w:r>
        <w:rPr>
          <w:noProof/>
          <w:lang w:eastAsia="tr-TR"/>
        </w:rPr>
        <w:t xml:space="preserve">’ye doğru yatay polarizasyonda gönderildiğinde elde edilen frekansa bağlı RKA değerleri </w:t>
      </w:r>
      <w:r w:rsidR="00905FD5">
        <w:rPr>
          <w:noProof/>
          <w:lang w:eastAsia="tr-TR"/>
        </w:rPr>
        <w:fldChar w:fldCharType="begin"/>
      </w:r>
      <w:r w:rsidR="00905FD5">
        <w:rPr>
          <w:noProof/>
          <w:lang w:eastAsia="tr-TR"/>
        </w:rPr>
        <w:instrText xml:space="preserve"> REF _Ref42774623 \h </w:instrText>
      </w:r>
      <w:r w:rsidR="00905FD5">
        <w:rPr>
          <w:noProof/>
          <w:lang w:eastAsia="tr-TR"/>
        </w:rPr>
      </w:r>
      <w:r w:rsidR="00905FD5">
        <w:rPr>
          <w:noProof/>
          <w:lang w:eastAsia="tr-TR"/>
        </w:rPr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8</w:t>
      </w:r>
      <w:r w:rsidR="00905FD5">
        <w:rPr>
          <w:noProof/>
          <w:lang w:eastAsia="tr-TR"/>
        </w:rPr>
        <w:fldChar w:fldCharType="end"/>
      </w:r>
      <w:r w:rsidR="00905FD5">
        <w:rPr>
          <w:noProof/>
          <w:lang w:eastAsia="tr-TR"/>
        </w:rPr>
        <w:t xml:space="preserve">’de gösterilmektedir. En küçük frekans değeri 10 </w:t>
      </w:r>
      <m:oMath>
        <m:r>
          <w:rPr>
            <w:rFonts w:ascii="Cambria Math" w:hAnsi="Cambria Math"/>
            <w:noProof/>
            <w:lang w:eastAsia="tr-TR"/>
          </w:rPr>
          <m:t>[MHz]</m:t>
        </m:r>
      </m:oMath>
      <w:r w:rsidR="00905FD5">
        <w:rPr>
          <w:noProof/>
          <w:lang w:eastAsia="tr-TR"/>
        </w:rPr>
        <w:t xml:space="preserve">, en büyük frekans değeri 124 </w:t>
      </w:r>
      <m:oMath>
        <m:r>
          <w:rPr>
            <w:rFonts w:ascii="Cambria Math" w:hAnsi="Cambria Math"/>
            <w:noProof/>
            <w:lang w:eastAsia="tr-TR"/>
          </w:rPr>
          <m:t>[MHz]</m:t>
        </m:r>
      </m:oMath>
      <w:r w:rsidR="00905FD5">
        <w:rPr>
          <w:noProof/>
          <w:lang w:eastAsia="tr-TR"/>
        </w:rPr>
        <w:t xml:space="preserve"> olacak şekilde, 2 </w:t>
      </w:r>
      <m:oMath>
        <m:r>
          <w:rPr>
            <w:rFonts w:ascii="Cambria Math" w:hAnsi="Cambria Math"/>
            <w:noProof/>
            <w:lang w:eastAsia="tr-TR"/>
          </w:rPr>
          <m:t>[MHz]</m:t>
        </m:r>
      </m:oMath>
      <w:r w:rsidR="00905FD5">
        <w:rPr>
          <w:noProof/>
          <w:lang w:eastAsia="tr-TR"/>
        </w:rPr>
        <w:t xml:space="preserve">’lik adım aralığıyla </w:t>
      </w:r>
      <w:r w:rsidR="003E69F7">
        <w:rPr>
          <w:noProof/>
          <w:lang w:eastAsia="tr-TR"/>
        </w:rPr>
        <w:t>benzetim</w:t>
      </w:r>
      <w:r w:rsidR="00905FD5">
        <w:rPr>
          <w:noProof/>
          <w:lang w:eastAsia="tr-TR"/>
        </w:rPr>
        <w:t xml:space="preserve"> yapılmıştır.</w:t>
      </w:r>
      <w:r w:rsidR="00916934">
        <w:rPr>
          <w:noProof/>
          <w:lang w:eastAsia="tr-TR"/>
        </w:rPr>
        <w:t xml:space="preserve"> Dalganın gönderildiği açıdaki RKA değerleri frekansa göre çizdirilmiştir.</w:t>
      </w:r>
    </w:p>
    <w:p w:rsidR="00583833" w:rsidRDefault="00DB42BA" w:rsidP="008C0252">
      <w:pPr>
        <w:keepNext/>
      </w:pPr>
      <w:r>
        <w:rPr>
          <w:noProof/>
          <w:lang w:eastAsia="tr-TR"/>
        </w:rPr>
        <w:drawing>
          <wp:inline distT="0" distB="0" distL="0" distR="0" wp14:anchorId="7B9B5B8B" wp14:editId="1213EFB1">
            <wp:extent cx="5219700" cy="1603375"/>
            <wp:effectExtent l="0" t="0" r="0" b="0"/>
            <wp:docPr id="60" name="Resi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IG-23_02.b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9A1" w:rsidRDefault="00583833" w:rsidP="00B07958">
      <w:pPr>
        <w:pStyle w:val="ResimYazs"/>
        <w:spacing w:after="480" w:line="240" w:lineRule="auto"/>
      </w:pPr>
      <w:bookmarkStart w:id="45" w:name="_Ref42774623"/>
      <w:bookmarkStart w:id="46" w:name="_Toc43395535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8</w:t>
      </w:r>
      <w:r w:rsidR="006D6613">
        <w:rPr>
          <w:noProof/>
        </w:rPr>
        <w:fldChar w:fldCharType="end"/>
      </w:r>
      <w:bookmarkEnd w:id="45"/>
      <w:r>
        <w:t xml:space="preserve">: Düzlem dalga, </w:t>
      </w:r>
      <w:r w:rsidR="00905FD5">
        <w:fldChar w:fldCharType="begin"/>
      </w:r>
      <w:r w:rsidR="00905FD5">
        <w:instrText xml:space="preserve"> REF _Ref42769670 \h </w:instrText>
      </w:r>
      <w:r w:rsidR="00F054B2">
        <w:instrText xml:space="preserve"> \* MERGEFORMAT </w:instrText>
      </w:r>
      <w:r w:rsidR="00905FD5">
        <w:fldChar w:fldCharType="separate"/>
      </w:r>
      <w:r w:rsidR="005E6F2E">
        <w:t xml:space="preserve">Şekil </w:t>
      </w:r>
      <w:r w:rsidR="005E6F2E">
        <w:rPr>
          <w:noProof/>
        </w:rPr>
        <w:t>3.1</w:t>
      </w:r>
      <w:r w:rsidR="00905FD5">
        <w:fldChar w:fldCharType="end"/>
      </w:r>
      <w:r w:rsidR="00905FD5">
        <w:t xml:space="preserve">’de </w:t>
      </w:r>
      <w:r w:rsidR="00905FD5" w:rsidRPr="00F054B2">
        <w:t>gösterildiği</w:t>
      </w:r>
      <w:r w:rsidR="00905FD5">
        <w:t xml:space="preserve"> gibi gönderildiğinde</w:t>
      </w:r>
      <w:r w:rsidRPr="00583833">
        <w:t xml:space="preserve"> </w:t>
      </w:r>
      <w:r>
        <w:t>f</w:t>
      </w:r>
      <w:r>
        <w:rPr>
          <w:vertAlign w:val="subscript"/>
        </w:rPr>
        <w:t>en büyük</w:t>
      </w:r>
      <w:r w:rsidRPr="00583833">
        <w:t xml:space="preserve"> </w:t>
      </w:r>
      <w:r>
        <w:t>=</w:t>
      </w:r>
      <w:r w:rsidR="00905FD5">
        <w:t xml:space="preserve"> </w:t>
      </w:r>
      <w:r>
        <w:t xml:space="preserve">125 </w:t>
      </w:r>
      <m:oMath>
        <m:r>
          <w:rPr>
            <w:rFonts w:ascii="Cambria Math" w:hAnsi="Cambria Math"/>
          </w:rPr>
          <m:t>[MHz]</m:t>
        </m:r>
      </m:oMath>
      <w:r w:rsidR="00CF0A85">
        <w:t xml:space="preserve"> </w:t>
      </w:r>
      <w:r>
        <w:t xml:space="preserve">için frekansa </w:t>
      </w:r>
      <w:r w:rsidRPr="00583833">
        <w:t>göre RKA grafiği (</w:t>
      </w:r>
      <w:proofErr w:type="spellStart"/>
      <w:r w:rsidRPr="00583833">
        <w:t>monostatik</w:t>
      </w:r>
      <w:proofErr w:type="spellEnd"/>
      <w:r w:rsidRPr="00583833">
        <w:t>)</w:t>
      </w:r>
      <w:bookmarkEnd w:id="46"/>
    </w:p>
    <w:p w:rsidR="00916934" w:rsidRDefault="00786C3C" w:rsidP="008C0252">
      <w:pPr>
        <w:keepNext/>
        <w:spacing w:before="360"/>
        <w:jc w:val="center"/>
      </w:pPr>
      <w:r>
        <w:rPr>
          <w:noProof/>
          <w:lang w:eastAsia="tr-TR"/>
        </w:rPr>
        <w:drawing>
          <wp:inline distT="0" distB="0" distL="0" distR="0" wp14:anchorId="21DF0716" wp14:editId="041F89CC">
            <wp:extent cx="3253154" cy="1616982"/>
            <wp:effectExtent l="0" t="0" r="4445" b="2540"/>
            <wp:docPr id="62" name="Resi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lga.b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10"/>
                    <a:stretch/>
                  </pic:blipFill>
                  <pic:spPr bwMode="auto">
                    <a:xfrm>
                      <a:off x="0" y="0"/>
                      <a:ext cx="3251328" cy="161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6934" w:rsidRDefault="00916934" w:rsidP="00F054B2">
      <w:pPr>
        <w:pStyle w:val="ResimYazs"/>
      </w:pPr>
      <w:bookmarkStart w:id="47" w:name="_Ref42775508"/>
      <w:bookmarkStart w:id="48" w:name="_Toc43395536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9</w:t>
      </w:r>
      <w:r w:rsidR="006D6613">
        <w:rPr>
          <w:noProof/>
        </w:rPr>
        <w:fldChar w:fldCharType="end"/>
      </w:r>
      <w:bookmarkEnd w:id="47"/>
      <w:r>
        <w:t xml:space="preserve">: </w:t>
      </w:r>
      <w:r w:rsidR="00B140D6">
        <w:t xml:space="preserve"> Düzlem dalganın </w:t>
      </w:r>
      <m:oMath>
        <m:r>
          <w:rPr>
            <w:rFonts w:ascii="Cambria Math" w:hAnsi="Cambria Math"/>
          </w:rPr>
          <m:t>-x</m:t>
        </m:r>
      </m:oMath>
      <w:r w:rsidR="00B140D6">
        <w:t xml:space="preserve">’ten </w:t>
      </w:r>
      <m:oMath>
        <m:r>
          <w:rPr>
            <w:rFonts w:ascii="Cambria Math" w:hAnsi="Cambria Math"/>
          </w:rPr>
          <m:t>+x</m:t>
        </m:r>
      </m:oMath>
      <w:r w:rsidR="00B140D6">
        <w:t>’e doğ</w:t>
      </w:r>
      <w:proofErr w:type="spellStart"/>
      <w:r w:rsidR="005D1DBF">
        <w:t>ru</w:t>
      </w:r>
      <w:proofErr w:type="spellEnd"/>
      <w:r w:rsidR="005D1DBF">
        <w:t xml:space="preserve"> düşey polarizasyonda gönderilmes</w:t>
      </w:r>
      <w:r w:rsidR="00B140D6">
        <w:t>i</w:t>
      </w:r>
      <w:bookmarkEnd w:id="48"/>
    </w:p>
    <w:p w:rsidR="00916934" w:rsidRPr="00916934" w:rsidRDefault="00916934" w:rsidP="00D62033">
      <w:r>
        <w:t xml:space="preserve">Düzlem dalga, </w:t>
      </w:r>
      <w:r>
        <w:fldChar w:fldCharType="begin"/>
      </w:r>
      <w:r>
        <w:instrText xml:space="preserve"> REF _Ref42775508 \h </w:instrText>
      </w:r>
      <w: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9</w:t>
      </w:r>
      <w:proofErr w:type="gramEnd"/>
      <w:r>
        <w:fldChar w:fldCharType="end"/>
      </w:r>
      <w:r>
        <w:t xml:space="preserve">’da gösterildiği gibi </w:t>
      </w:r>
      <m:oMath>
        <m:r>
          <w:rPr>
            <w:rFonts w:ascii="Cambria Math" w:hAnsi="Cambria Math"/>
          </w:rPr>
          <m:t>-x</m:t>
        </m:r>
      </m:oMath>
      <w:r>
        <w:t xml:space="preserve">’ten </w:t>
      </w:r>
      <m:oMath>
        <m:r>
          <w:rPr>
            <w:rFonts w:ascii="Cambria Math" w:hAnsi="Cambria Math"/>
          </w:rPr>
          <m:t>+x</m:t>
        </m:r>
      </m:oMath>
      <w:r>
        <w:t>’e doğru yatay polarizasyonda gönderilerek bir önce</w:t>
      </w:r>
      <w:r w:rsidR="00AA2FD5">
        <w:t>ki</w:t>
      </w:r>
      <w:r>
        <w:t xml:space="preserve"> adım tekrarlanmış ve </w:t>
      </w:r>
      <w:r>
        <w:fldChar w:fldCharType="begin"/>
      </w:r>
      <w:r>
        <w:instrText xml:space="preserve"> REF _Ref42774623 \h </w:instrText>
      </w:r>
      <w:r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8</w:t>
      </w:r>
      <w:r>
        <w:fldChar w:fldCharType="end"/>
      </w:r>
      <w:r>
        <w:t xml:space="preserve"> ile aynı eksen takımında </w:t>
      </w:r>
      <w:r w:rsidR="00AA2FD5">
        <w:t xml:space="preserve">üst üste kesikli çizgi ile çizdirilmiştir. </w:t>
      </w:r>
    </w:p>
    <w:p w:rsidR="00AA2FD5" w:rsidRDefault="00DB42BA" w:rsidP="00B07958">
      <w:pPr>
        <w:keepNext/>
      </w:pPr>
      <w:r>
        <w:rPr>
          <w:noProof/>
          <w:lang w:eastAsia="tr-TR"/>
        </w:rPr>
        <w:drawing>
          <wp:inline distT="0" distB="0" distL="0" distR="0" wp14:anchorId="48F6106E" wp14:editId="22E12414">
            <wp:extent cx="5219700" cy="1603375"/>
            <wp:effectExtent l="0" t="0" r="0" b="0"/>
            <wp:docPr id="61" name="Resi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dde4ve5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2BA" w:rsidRDefault="00AA2FD5" w:rsidP="00B07958">
      <w:pPr>
        <w:pStyle w:val="ResimYazs"/>
        <w:spacing w:before="120"/>
      </w:pPr>
      <w:bookmarkStart w:id="49" w:name="_Ref42775746"/>
      <w:bookmarkStart w:id="50" w:name="_Toc43395537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 w:rsidR="00AC5409"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10</w:t>
      </w:r>
      <w:r w:rsidR="006D6613">
        <w:rPr>
          <w:noProof/>
        </w:rPr>
        <w:fldChar w:fldCharType="end"/>
      </w:r>
      <w:bookmarkEnd w:id="49"/>
      <w:r>
        <w:t xml:space="preserve">: </w:t>
      </w:r>
      <w:r w:rsidR="001352BA">
        <w:t xml:space="preserve">Düzlem dalga </w:t>
      </w:r>
      <w:r w:rsidR="001352BA">
        <w:fldChar w:fldCharType="begin"/>
      </w:r>
      <w:r w:rsidR="001352BA">
        <w:instrText xml:space="preserve"> REF _Ref42769670 \h </w:instrText>
      </w:r>
      <w:r w:rsidR="001352BA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</w:t>
      </w:r>
      <w:proofErr w:type="gramEnd"/>
      <w:r w:rsidR="001352BA">
        <w:fldChar w:fldCharType="end"/>
      </w:r>
      <w:r w:rsidR="001352BA">
        <w:t xml:space="preserve"> ve </w:t>
      </w:r>
      <w:r w:rsidR="001352BA">
        <w:fldChar w:fldCharType="begin"/>
      </w:r>
      <w:r w:rsidR="001352BA">
        <w:instrText xml:space="preserve"> REF _Ref42775508 \h </w:instrText>
      </w:r>
      <w:r w:rsidR="001352BA"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9</w:t>
      </w:r>
      <w:r w:rsidR="001352BA">
        <w:fldChar w:fldCharType="end"/>
      </w:r>
      <w:r w:rsidR="001352BA">
        <w:t>’ da gösterildiği gibi gönderilmeleri halinde elde edilen f</w:t>
      </w:r>
      <w:r w:rsidR="001352BA">
        <w:rPr>
          <w:vertAlign w:val="subscript"/>
        </w:rPr>
        <w:t>en büyük</w:t>
      </w:r>
      <w:r w:rsidR="001352BA" w:rsidRPr="00583833">
        <w:t xml:space="preserve"> </w:t>
      </w:r>
      <w:r w:rsidR="001352BA">
        <w:t xml:space="preserve">= 125 </w:t>
      </w:r>
      <m:oMath>
        <m:r>
          <w:rPr>
            <w:rFonts w:ascii="Cambria Math" w:hAnsi="Cambria Math"/>
          </w:rPr>
          <m:t>[MHZ]</m:t>
        </m:r>
      </m:oMath>
      <w:r w:rsidR="00CF0A85">
        <w:t xml:space="preserve"> </w:t>
      </w:r>
      <w:r w:rsidR="001352BA">
        <w:t>için frekansa göre RKA grafikler</w:t>
      </w:r>
      <w:r w:rsidR="001352BA" w:rsidRPr="00583833">
        <w:t>i (</w:t>
      </w:r>
      <w:proofErr w:type="spellStart"/>
      <w:r w:rsidR="001352BA" w:rsidRPr="00583833">
        <w:t>monostatik</w:t>
      </w:r>
      <w:proofErr w:type="spellEnd"/>
      <w:r w:rsidR="001352BA" w:rsidRPr="00583833">
        <w:t>)</w:t>
      </w:r>
      <w:bookmarkEnd w:id="50"/>
    </w:p>
    <w:p w:rsidR="00AC5409" w:rsidRDefault="0003601C" w:rsidP="00B07958">
      <w:pPr>
        <w:spacing w:before="360"/>
      </w:pPr>
      <w:r>
        <w:fldChar w:fldCharType="begin"/>
      </w:r>
      <w:r>
        <w:instrText xml:space="preserve"> REF _Ref42775746 \h </w:instrText>
      </w:r>
      <w:r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10</w:t>
      </w:r>
      <w:r>
        <w:fldChar w:fldCharType="end"/>
      </w:r>
      <w:r>
        <w:t>’</w:t>
      </w:r>
      <w:r w:rsidR="00231017">
        <w:t xml:space="preserve">da gösterilen </w:t>
      </w:r>
      <w:r w:rsidR="002015CF">
        <w:t>veri</w:t>
      </w:r>
      <w:r w:rsidR="00903806">
        <w:t>ler</w:t>
      </w:r>
      <w:r w:rsidR="00231017">
        <w:t xml:space="preserve"> dışarı aktarılmış ve </w:t>
      </w:r>
      <w:proofErr w:type="spellStart"/>
      <w:r w:rsidR="00231017">
        <w:t>Octave</w:t>
      </w:r>
      <w:proofErr w:type="spellEnd"/>
      <w:r w:rsidR="00231017">
        <w:t xml:space="preserve"> </w:t>
      </w:r>
      <w:r w:rsidR="006F425D">
        <w:t>ortamında</w:t>
      </w:r>
      <w:r w:rsidR="00231017">
        <w:t xml:space="preserve"> aritmetik ortalamaları hesaplanmıştır. </w:t>
      </w:r>
      <w:r w:rsidR="008F3785">
        <w:t>Her</w:t>
      </w:r>
      <w:r w:rsidR="00096294">
        <w:t xml:space="preserve"> iki dizi</w:t>
      </w:r>
      <w:r w:rsidR="008F3785">
        <w:t xml:space="preserve"> için de elde edilen ortalama değerler sırasıyla</w:t>
      </w:r>
      <w:r w:rsidR="00903806">
        <w:t xml:space="preserve"> </w:t>
      </w:r>
      <w:r w:rsidR="00903806">
        <w:fldChar w:fldCharType="begin"/>
      </w:r>
      <w:r w:rsidR="00903806">
        <w:instrText xml:space="preserve"> REF _Ref42899963 \h </w:instrText>
      </w:r>
      <w:r w:rsidR="00903806"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11</w:t>
      </w:r>
      <w:r w:rsidR="00903806">
        <w:fldChar w:fldCharType="end"/>
      </w:r>
      <w:r w:rsidR="008F3785">
        <w:t>’de gösterilmektedir.</w:t>
      </w:r>
      <w:r w:rsidR="00903806">
        <w:t xml:space="preserve"> </w:t>
      </w:r>
      <w:r w:rsidR="00794C74">
        <w:fldChar w:fldCharType="begin"/>
      </w:r>
      <w:r w:rsidR="00794C74">
        <w:instrText xml:space="preserve"> REF _Ref42818213 \h </w:instrText>
      </w:r>
      <w:r w:rsidR="00794C74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1</w:t>
      </w:r>
      <w:r w:rsidR="005E6F2E">
        <w:t>.</w:t>
      </w:r>
      <w:r w:rsidR="005E6F2E">
        <w:rPr>
          <w:noProof/>
        </w:rPr>
        <w:t>2</w:t>
      </w:r>
      <w:proofErr w:type="gramEnd"/>
      <w:r w:rsidR="00794C74">
        <w:fldChar w:fldCharType="end"/>
      </w:r>
      <w:r w:rsidR="00903806">
        <w:t>’</w:t>
      </w:r>
      <w:r w:rsidR="00794C74">
        <w:t xml:space="preserve">ye göre, tipik değeri </w:t>
      </w:r>
      <m:oMath>
        <m:r>
          <w:rPr>
            <w:rFonts w:ascii="Cambria Math" w:hAnsi="Cambria Math"/>
          </w:rPr>
          <m:t>30 [dB]</m:t>
        </m:r>
      </m:oMath>
      <w:r w:rsidR="00794C74">
        <w:t xml:space="preserve"> civarında olan hava nakliye araçlarının boyutları </w:t>
      </w:r>
      <w:sdt>
        <w:sdtPr>
          <w:id w:val="-282737401"/>
          <w:citation/>
        </w:sdtPr>
        <w:sdtEndPr/>
        <w:sdtContent>
          <w:r w:rsidR="00794C74">
            <w:fldChar w:fldCharType="begin"/>
          </w:r>
          <w:r w:rsidR="00A50BF9">
            <w:instrText xml:space="preserve">CITATION htt3 \l 1055 </w:instrText>
          </w:r>
          <w:r w:rsidR="00794C74">
            <w:fldChar w:fldCharType="separate"/>
          </w:r>
          <w:r w:rsidR="00A50BF9" w:rsidRPr="00A50BF9">
            <w:rPr>
              <w:rFonts w:eastAsiaTheme="minorEastAsia"/>
              <w:noProof/>
            </w:rPr>
            <w:t>[5]</w:t>
          </w:r>
          <w:r w:rsidR="00794C74">
            <w:fldChar w:fldCharType="end"/>
          </w:r>
        </w:sdtContent>
      </w:sdt>
      <w:r w:rsidR="00794C74">
        <w:t xml:space="preserve"> ve </w:t>
      </w:r>
      <w:sdt>
        <w:sdtPr>
          <w:id w:val="887609028"/>
          <w:citation/>
        </w:sdtPr>
        <w:sdtEndPr/>
        <w:sdtContent>
          <w:r w:rsidR="00794C74">
            <w:fldChar w:fldCharType="begin"/>
          </w:r>
          <w:r w:rsidR="00794C74">
            <w:instrText xml:space="preserve"> CITATION htt4 \l 1055 </w:instrText>
          </w:r>
          <w:r w:rsidR="00794C74">
            <w:fldChar w:fldCharType="separate"/>
          </w:r>
          <w:r w:rsidR="00A50BF9" w:rsidRPr="00A50BF9">
            <w:rPr>
              <w:rFonts w:eastAsiaTheme="minorEastAsia"/>
              <w:noProof/>
            </w:rPr>
            <w:t>[6]</w:t>
          </w:r>
          <w:r w:rsidR="00794C74">
            <w:fldChar w:fldCharType="end"/>
          </w:r>
        </w:sdtContent>
      </w:sdt>
      <w:r w:rsidR="00794C74">
        <w:t xml:space="preserve">’dan da görüleceği üzere MIG-23 savaş uçağının boyutlarına yakındır. </w:t>
      </w:r>
      <w:r w:rsidR="003E69F7">
        <w:t>Benzetim</w:t>
      </w:r>
      <w:r w:rsidR="00247617">
        <w:t>i</w:t>
      </w:r>
      <w:r w:rsidR="00794C74">
        <w:t xml:space="preserve">n </w:t>
      </w:r>
      <w:proofErr w:type="gramStart"/>
      <w:r w:rsidR="00794C74">
        <w:t>rezonans</w:t>
      </w:r>
      <w:proofErr w:type="gramEnd"/>
      <w:r w:rsidR="00794C74">
        <w:t xml:space="preserve"> bölgesinde ve çizimi kabaca yapılmış bir model üzerinde yapıldığı göz ö</w:t>
      </w:r>
      <w:r w:rsidR="00444880">
        <w:t>nüne alındığında, bu çalışma kapsamında</w:t>
      </w:r>
      <w:r w:rsidR="00794C74">
        <w:t xml:space="preserve"> MIG-23 savaş uçağı için elde edilen RKA değerleri</w:t>
      </w:r>
      <w:r w:rsidR="00444880">
        <w:t xml:space="preserve">nin 20-30 </w:t>
      </w:r>
      <m:oMath>
        <m:r>
          <w:rPr>
            <w:rFonts w:ascii="Cambria Math" w:hAnsi="Cambria Math"/>
          </w:rPr>
          <m:t>[dB]</m:t>
        </m:r>
      </m:oMath>
      <w:r w:rsidR="00DA126D">
        <w:t xml:space="preserve"> aralığında bulunması</w:t>
      </w:r>
      <w:r w:rsidR="00E33958">
        <w:t xml:space="preserve"> </w:t>
      </w:r>
      <w:r w:rsidR="003E69F7">
        <w:t>benzetim</w:t>
      </w:r>
      <w:r w:rsidR="00E33958">
        <w:t xml:space="preserve"> sonuçlarının başarılı olduğu</w:t>
      </w:r>
      <w:r w:rsidR="00CF0A85">
        <w:t>nu</w:t>
      </w:r>
      <w:r w:rsidR="00E33958">
        <w:t xml:space="preserve"> gö</w:t>
      </w:r>
      <w:r w:rsidR="00917691">
        <w:t>stermektedir.</w:t>
      </w:r>
    </w:p>
    <w:p w:rsidR="00AC5409" w:rsidRDefault="00AC5409" w:rsidP="008C0252">
      <w:pPr>
        <w:keepNext/>
        <w:jc w:val="center"/>
      </w:pPr>
      <w:r>
        <w:rPr>
          <w:noProof/>
          <w:lang w:eastAsia="tr-TR"/>
        </w:rPr>
        <w:drawing>
          <wp:inline distT="0" distB="0" distL="0" distR="0" wp14:anchorId="3231DE1F" wp14:editId="3E231059">
            <wp:extent cx="2270997" cy="165163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ctav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997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409" w:rsidRDefault="00AC5409" w:rsidP="00F054B2">
      <w:pPr>
        <w:pStyle w:val="ResimYazs"/>
      </w:pPr>
      <w:bookmarkStart w:id="51" w:name="_Ref42899963"/>
      <w:bookmarkStart w:id="52" w:name="_Toc43395538"/>
      <w:r>
        <w:t xml:space="preserve">Şekil </w:t>
      </w:r>
      <w:r w:rsidR="006D6613">
        <w:fldChar w:fldCharType="begin"/>
      </w:r>
      <w:r w:rsidR="006D6613">
        <w:instrText xml:space="preserve"> STYLEREF 1 \s </w:instrText>
      </w:r>
      <w:r w:rsidR="006D6613">
        <w:fldChar w:fldCharType="separate"/>
      </w:r>
      <w:r w:rsidR="005E6F2E">
        <w:rPr>
          <w:noProof/>
        </w:rPr>
        <w:t>3</w:t>
      </w:r>
      <w:r w:rsidR="006D6613">
        <w:rPr>
          <w:noProof/>
        </w:rPr>
        <w:fldChar w:fldCharType="end"/>
      </w:r>
      <w:r>
        <w:t>.</w:t>
      </w:r>
      <w:r w:rsidR="006D6613">
        <w:fldChar w:fldCharType="begin"/>
      </w:r>
      <w:r w:rsidR="006D6613">
        <w:instrText xml:space="preserve"> SEQ Şekil \* ARABIC \s 1 </w:instrText>
      </w:r>
      <w:r w:rsidR="006D6613">
        <w:fldChar w:fldCharType="separate"/>
      </w:r>
      <w:r w:rsidR="005E6F2E">
        <w:rPr>
          <w:noProof/>
        </w:rPr>
        <w:t>11</w:t>
      </w:r>
      <w:r w:rsidR="006D6613">
        <w:rPr>
          <w:noProof/>
        </w:rPr>
        <w:fldChar w:fldCharType="end"/>
      </w:r>
      <w:bookmarkEnd w:id="51"/>
      <w:r>
        <w:t xml:space="preserve">: </w:t>
      </w:r>
      <w:r w:rsidR="001352BA">
        <w:fldChar w:fldCharType="begin"/>
      </w:r>
      <w:r w:rsidR="001352BA">
        <w:instrText xml:space="preserve"> REF _Ref42775746 \h </w:instrText>
      </w:r>
      <w:r w:rsidR="001352BA"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10</w:t>
      </w:r>
      <w:r w:rsidR="001352BA">
        <w:fldChar w:fldCharType="end"/>
      </w:r>
      <w:r w:rsidR="001352BA">
        <w:t>’da verilen grafiklerin ortalama RKA değerleri</w:t>
      </w:r>
      <w:bookmarkEnd w:id="52"/>
    </w:p>
    <w:p w:rsidR="00794C74" w:rsidRDefault="00E33958" w:rsidP="00B07958">
      <w:pPr>
        <w:spacing w:before="120"/>
      </w:pPr>
      <w:r>
        <w:t>Diğer taraftan,</w:t>
      </w:r>
      <w:r w:rsidR="00043BD2">
        <w:t xml:space="preserve"> düzlem</w:t>
      </w:r>
      <w:r>
        <w:t xml:space="preserve"> dalganın </w:t>
      </w:r>
      <w:r>
        <w:fldChar w:fldCharType="begin"/>
      </w:r>
      <w:r>
        <w:instrText xml:space="preserve"> REF _Ref42769670 \h </w:instrText>
      </w:r>
      <w:r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</w:t>
      </w:r>
      <w:proofErr w:type="gramEnd"/>
      <w:r>
        <w:fldChar w:fldCharType="end"/>
      </w:r>
      <w:r>
        <w:t xml:space="preserve">’deki gibi gönderildiği durumda </w:t>
      </w:r>
      <w:r w:rsidR="00043BD2">
        <w:t xml:space="preserve">kaynağın karşısındaki en büyük uzunluk gövde uzunluğu iken; düzlem dalganın </w:t>
      </w:r>
      <w:r w:rsidR="00043BD2">
        <w:fldChar w:fldCharType="begin"/>
      </w:r>
      <w:r w:rsidR="00043BD2">
        <w:instrText xml:space="preserve"> REF _Ref42775508 \h </w:instrText>
      </w:r>
      <w:r w:rsidR="00043BD2"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9</w:t>
      </w:r>
      <w:r w:rsidR="00043BD2">
        <w:fldChar w:fldCharType="end"/>
      </w:r>
      <w:r w:rsidR="00043BD2">
        <w:t xml:space="preserve">’daki gibi gönderildiği durumda kaynağın karşısındaki en büyük uzunluk kanat açıklığıdır. </w:t>
      </w:r>
      <w:r w:rsidR="003E69F7">
        <w:t>Benzetim</w:t>
      </w:r>
      <w:r w:rsidR="00043BD2">
        <w:t xml:space="preserve"> sonuçlarına göre, kaynağın gördüğü en büyük uzunluk değerinin artışına bağlı olarak RKA değerlerinin de arttığı görülmektedir.</w:t>
      </w:r>
      <w:r w:rsidR="00FE5E4F">
        <w:t xml:space="preserve"> Düzlem dalganın </w:t>
      </w:r>
      <w:r w:rsidR="00FE5E4F">
        <w:fldChar w:fldCharType="begin"/>
      </w:r>
      <w:r w:rsidR="00FE5E4F">
        <w:instrText xml:space="preserve"> REF _Ref42770676 \h </w:instrText>
      </w:r>
      <w:r w:rsidR="00FE5E4F">
        <w:fldChar w:fldCharType="separate"/>
      </w:r>
      <w:r w:rsidR="005E6F2E">
        <w:t xml:space="preserve">Şekil </w:t>
      </w:r>
      <w:proofErr w:type="gramStart"/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3</w:t>
      </w:r>
      <w:proofErr w:type="gramEnd"/>
      <w:r w:rsidR="00FE5E4F">
        <w:fldChar w:fldCharType="end"/>
      </w:r>
      <w:r w:rsidR="00FE5E4F">
        <w:t>’deki gibi</w:t>
      </w:r>
      <w:r w:rsidR="00917691">
        <w:t xml:space="preserve"> bir</w:t>
      </w:r>
      <w:r w:rsidR="00FE5E4F">
        <w:t xml:space="preserve"> ara </w:t>
      </w:r>
      <w:r w:rsidR="00917691">
        <w:t>a</w:t>
      </w:r>
      <w:r w:rsidR="00FE5E4F">
        <w:t xml:space="preserve">çıdan gönderildiği durum için, kaynağın gördüğü en büyük uzunluk </w:t>
      </w:r>
      <w:r w:rsidR="00FE5E4F" w:rsidRPr="00FE5E4F">
        <w:rPr>
          <w:u w:val="single"/>
        </w:rPr>
        <w:t>kabaca</w:t>
      </w:r>
      <w:r w:rsidR="00FE5E4F">
        <w:t>, kenarları gövde uzunluğunun ve kanat açı</w:t>
      </w:r>
      <w:r w:rsidR="003D6EF1">
        <w:t>klığı</w:t>
      </w:r>
      <w:r w:rsidR="00FE5E4F">
        <w:t>n</w:t>
      </w:r>
      <w:r w:rsidR="003D6EF1">
        <w:t>ın</w:t>
      </w:r>
      <w:r w:rsidR="00FE5E4F">
        <w:t xml:space="preserve"> yarısı olan üçgenin hipotenüsü olacaktır. (</w:t>
      </w:r>
      <w:r w:rsidR="003D6EF1">
        <w:t>2.1</w:t>
      </w:r>
      <w:r w:rsidR="00FE5E4F">
        <w:t>)</w:t>
      </w:r>
      <w:r w:rsidR="003D6EF1">
        <w:t xml:space="preserve">’de verilen Pisagor Teoremiyle kanat uzunluğu </w:t>
      </w:r>
      <m:oMath>
        <m:r>
          <w:rPr>
            <w:rFonts w:ascii="Cambria Math" w:hAnsi="Cambria Math"/>
          </w:rPr>
          <m:t>≅</m:t>
        </m:r>
      </m:oMath>
      <w:r w:rsidR="003D6EF1">
        <w:t xml:space="preserve">11 </w:t>
      </w:r>
      <m:oMath>
        <m:r>
          <w:rPr>
            <w:rFonts w:ascii="Cambria Math" w:hAnsi="Cambria Math"/>
          </w:rPr>
          <m:t>[m]</m:t>
        </m:r>
      </m:oMath>
      <w:r w:rsidR="003D6EF1">
        <w:t xml:space="preserve"> olarak hesaplanır. </w:t>
      </w:r>
      <w:r w:rsidR="00903806">
        <w:fldChar w:fldCharType="begin"/>
      </w:r>
      <w:r w:rsidR="00903806">
        <w:instrText xml:space="preserve"> REF _Ref42899963 \h </w:instrText>
      </w:r>
      <w:r w:rsidR="00903806">
        <w:fldChar w:fldCharType="separate"/>
      </w:r>
      <w:r w:rsidR="005E6F2E">
        <w:t xml:space="preserve">Şekil </w:t>
      </w:r>
      <w:r w:rsidR="005E6F2E">
        <w:rPr>
          <w:noProof/>
        </w:rPr>
        <w:t>3</w:t>
      </w:r>
      <w:r w:rsidR="005E6F2E">
        <w:t>.</w:t>
      </w:r>
      <w:r w:rsidR="005E6F2E">
        <w:rPr>
          <w:noProof/>
        </w:rPr>
        <w:t>11</w:t>
      </w:r>
      <w:r w:rsidR="00903806">
        <w:fldChar w:fldCharType="end"/>
      </w:r>
      <w:r w:rsidR="003D6EF1">
        <w:t xml:space="preserve">’den görüleceği üzere 17 </w:t>
      </w:r>
      <w:r w:rsidR="00AC5409">
        <w:t>[</w:t>
      </w:r>
      <w:r w:rsidR="003D6EF1">
        <w:t>m</w:t>
      </w:r>
      <w:r w:rsidR="00AC5409">
        <w:t>]</w:t>
      </w:r>
      <w:r w:rsidR="003D6EF1">
        <w:t xml:space="preserve"> için ortalama 27 </w:t>
      </w:r>
      <m:oMath>
        <m:r>
          <w:rPr>
            <w:rFonts w:ascii="Cambria Math" w:hAnsi="Cambria Math"/>
          </w:rPr>
          <m:t>[dB]</m:t>
        </m:r>
      </m:oMath>
      <w:r w:rsidR="003D6EF1">
        <w:t xml:space="preserve">, 14 </w:t>
      </w:r>
      <m:oMath>
        <m:r>
          <w:rPr>
            <w:rFonts w:ascii="Cambria Math" w:hAnsi="Cambria Math"/>
          </w:rPr>
          <m:t>[m]</m:t>
        </m:r>
      </m:oMath>
      <w:r w:rsidR="003D6EF1">
        <w:t xml:space="preserve"> için ortalama 21 </w:t>
      </w:r>
      <m:oMath>
        <m:r>
          <w:rPr>
            <w:rFonts w:ascii="Cambria Math" w:hAnsi="Cambria Math"/>
          </w:rPr>
          <m:t>[dB]</m:t>
        </m:r>
      </m:oMath>
      <w:r w:rsidR="003D6EF1">
        <w:t>’lik RKA değerleri</w:t>
      </w:r>
      <w:r w:rsidR="00AC5409">
        <w:t xml:space="preserve"> hesaplandığına göre doğru orantıyla 11 </w:t>
      </w:r>
      <m:oMath>
        <m:r>
          <w:rPr>
            <w:rFonts w:ascii="Cambria Math" w:hAnsi="Cambria Math"/>
          </w:rPr>
          <m:t>[m]</m:t>
        </m:r>
      </m:oMath>
      <w:r w:rsidR="00AC5409">
        <w:t xml:space="preserve"> için ortalama 15 </w:t>
      </w:r>
      <m:oMath>
        <m:r>
          <w:rPr>
            <w:rFonts w:ascii="Cambria Math" w:hAnsi="Cambria Math"/>
          </w:rPr>
          <m:t>[dB]</m:t>
        </m:r>
      </m:oMath>
      <w:r w:rsidR="00735C43">
        <w:rPr>
          <w:rFonts w:eastAsiaTheme="minorEastAsia"/>
        </w:rPr>
        <w:t xml:space="preserve"> civarında</w:t>
      </w:r>
      <w:r w:rsidR="00AC5409">
        <w:t xml:space="preserve"> RKA değerlerin</w:t>
      </w:r>
      <w:r w:rsidR="006928C9">
        <w:t>in görüleceği de öngörülebilir.</w:t>
      </w:r>
    </w:p>
    <w:p w:rsidR="00BC260F" w:rsidRDefault="00AC5409" w:rsidP="00D62033">
      <w:r>
        <w:t xml:space="preserve">Sonuç olarak, MIG-23 savaş uçağı CST </w:t>
      </w:r>
      <w:proofErr w:type="spellStart"/>
      <w:r>
        <w:t>Studio</w:t>
      </w:r>
      <w:proofErr w:type="spellEnd"/>
      <w:r>
        <w:t xml:space="preserve"> Suite ortamında</w:t>
      </w:r>
      <w:r w:rsidR="00112B85">
        <w:t xml:space="preserve"> “PEC” malzeme ile</w:t>
      </w:r>
      <w:r>
        <w:t xml:space="preserve"> kabaca modellenmiş, </w:t>
      </w:r>
      <w:proofErr w:type="gramStart"/>
      <w:r>
        <w:t>rezonans</w:t>
      </w:r>
      <w:proofErr w:type="gramEnd"/>
      <w:r>
        <w:t xml:space="preserve"> bölgesinde RKA analizleri yapılmış, kaynağın gördüğü kesit alanının artmasıyla birlikte, RKA değerlerinin arttığı</w:t>
      </w:r>
      <w:r w:rsidR="00C36D4B">
        <w:t xml:space="preserve"> göz</w:t>
      </w:r>
      <w:r>
        <w:t>lenmiştir.</w:t>
      </w:r>
    </w:p>
    <w:p w:rsidR="00813D8B" w:rsidRDefault="00813D8B" w:rsidP="00D62033">
      <w:pPr>
        <w:sectPr w:rsidR="00813D8B" w:rsidSect="00DB42BA">
          <w:pgSz w:w="11906" w:h="16838"/>
          <w:pgMar w:top="1701" w:right="1418" w:bottom="1418" w:left="2268" w:header="709" w:footer="709" w:gutter="0"/>
          <w:cols w:space="708"/>
          <w:docGrid w:linePitch="360"/>
        </w:sectPr>
      </w:pPr>
    </w:p>
    <w:bookmarkStart w:id="53" w:name="_Toc42988426" w:displacedByCustomXml="next"/>
    <w:sdt>
      <w:sdtPr>
        <w:rPr>
          <w:rFonts w:eastAsiaTheme="minorEastAsia" w:cstheme="minorBidi"/>
          <w:b w:val="0"/>
          <w:bCs w:val="0"/>
          <w:szCs w:val="22"/>
        </w:rPr>
        <w:id w:val="-624776731"/>
        <w:docPartObj>
          <w:docPartGallery w:val="Bibliographies"/>
          <w:docPartUnique/>
        </w:docPartObj>
      </w:sdtPr>
      <w:sdtEndPr>
        <w:rPr>
          <w:rFonts w:eastAsiaTheme="minorHAnsi"/>
        </w:rPr>
      </w:sdtEndPr>
      <w:sdtContent>
        <w:p w:rsidR="00813D8B" w:rsidRDefault="00813D8B">
          <w:pPr>
            <w:pStyle w:val="Balk1"/>
          </w:pPr>
          <w:r>
            <w:t>KAYNAKLAR</w:t>
          </w:r>
          <w:bookmarkEnd w:id="53"/>
        </w:p>
        <w:p w:rsidR="00A50BF9" w:rsidRDefault="00A50BF9">
          <w:pPr>
            <w:rPr>
              <w:noProof/>
            </w:rPr>
          </w:pPr>
        </w:p>
        <w:tbl>
          <w:tblPr>
            <w:tblW w:w="5000" w:type="pct"/>
            <w:tblCellSpacing w:w="15" w:type="dxa"/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355"/>
            <w:gridCol w:w="7955"/>
          </w:tblGrid>
          <w:tr w:rsidR="00A50BF9">
            <w:trPr>
              <w:tblCellSpacing w:w="15" w:type="dxa"/>
            </w:trPr>
            <w:tc>
              <w:tcPr>
                <w:tcW w:w="50" w:type="pct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[1] </w:t>
                </w:r>
              </w:p>
            </w:tc>
            <w:tc>
              <w:tcPr>
                <w:tcW w:w="0" w:type="auto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«https://tr.wikipedia.org/,» [Çevrimiçi]: https://tr.wikipedia.org/wiki/MiG-23.</w:t>
                </w:r>
              </w:p>
            </w:tc>
          </w:tr>
          <w:tr w:rsidR="00A50BF9">
            <w:trPr>
              <w:tblCellSpacing w:w="15" w:type="dxa"/>
            </w:trPr>
            <w:tc>
              <w:tcPr>
                <w:tcW w:w="50" w:type="pct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[2] </w:t>
                </w:r>
              </w:p>
            </w:tc>
            <w:tc>
              <w:tcPr>
                <w:tcW w:w="0" w:type="auto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«https://www.nationalmuseum.af.mil/,»[Çevrimiçi]: https://www.nationalmuseum.af.mil/Visit/Museum-Exhibits/Fact-Sheets/Display/Article/1162493/mikoyan-gurevich-mig-23ms-flogger-e/.</w:t>
                </w:r>
              </w:p>
            </w:tc>
          </w:tr>
          <w:tr w:rsidR="00A50BF9">
            <w:trPr>
              <w:tblCellSpacing w:w="15" w:type="dxa"/>
            </w:trPr>
            <w:tc>
              <w:tcPr>
                <w:tcW w:w="50" w:type="pct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[3] </w:t>
                </w:r>
              </w:p>
            </w:tc>
            <w:tc>
              <w:tcPr>
                <w:tcW w:w="0" w:type="auto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G. Çakır, </w:t>
                </w:r>
                <w:r>
                  <w:rPr>
                    <w:i/>
                    <w:iCs/>
                    <w:noProof/>
                  </w:rPr>
                  <w:t>RCS Ders Notu.</w:t>
                </w:r>
                <w:r>
                  <w:rPr>
                    <w:noProof/>
                  </w:rPr>
                  <w:t xml:space="preserve"> </w:t>
                </w:r>
              </w:p>
            </w:tc>
          </w:tr>
          <w:tr w:rsidR="00A50BF9">
            <w:trPr>
              <w:tblCellSpacing w:w="15" w:type="dxa"/>
            </w:trPr>
            <w:tc>
              <w:tcPr>
                <w:tcW w:w="50" w:type="pct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[4] </w:t>
                </w:r>
              </w:p>
            </w:tc>
            <w:tc>
              <w:tcPr>
                <w:tcW w:w="0" w:type="auto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«https://www.militaryfactory.com,» [Çevrimiçi].: https://www.militaryfactory.com/aircraft/detail.asp?aircraft_id=151.</w:t>
                </w:r>
              </w:p>
            </w:tc>
          </w:tr>
          <w:tr w:rsidR="00A50BF9">
            <w:trPr>
              <w:tblCellSpacing w:w="15" w:type="dxa"/>
            </w:trPr>
            <w:tc>
              <w:tcPr>
                <w:tcW w:w="50" w:type="pct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[5] </w:t>
                </w:r>
              </w:p>
            </w:tc>
            <w:tc>
              <w:tcPr>
                <w:tcW w:w="0" w:type="auto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«https://en.wikipedia.org,» [Çevrimiçi].: https://en.wikipedia.org/wiki/Douglas_A-3_Skywarrior. [%1 tarihinde erişilmiştir10 Haziran 2020].</w:t>
                </w:r>
              </w:p>
            </w:tc>
          </w:tr>
          <w:tr w:rsidR="00A50BF9">
            <w:trPr>
              <w:tblCellSpacing w:w="15" w:type="dxa"/>
            </w:trPr>
            <w:tc>
              <w:tcPr>
                <w:tcW w:w="50" w:type="pct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 xml:space="preserve">[6] </w:t>
                </w:r>
              </w:p>
            </w:tc>
            <w:tc>
              <w:tcPr>
                <w:tcW w:w="0" w:type="auto"/>
                <w:hideMark/>
              </w:tcPr>
              <w:p w:rsidR="00A50BF9" w:rsidRDefault="00A50BF9" w:rsidP="00A74054">
                <w:pPr>
                  <w:rPr>
                    <w:rFonts w:eastAsiaTheme="minorEastAsia"/>
                    <w:noProof/>
                  </w:rPr>
                </w:pPr>
                <w:r>
                  <w:rPr>
                    <w:noProof/>
                  </w:rPr>
                  <w:t>«https://en.wikipedia.org,» [Çevrimiçi].: https://en.wikipedia.org/wiki/Boeing_F/A-18E/F_Super_Hornet.</w:t>
                </w:r>
              </w:p>
            </w:tc>
          </w:tr>
        </w:tbl>
        <w:p w:rsidR="00A50BF9" w:rsidRDefault="00A50BF9">
          <w:pPr>
            <w:rPr>
              <w:rFonts w:eastAsia="Times New Roman"/>
              <w:noProof/>
            </w:rPr>
          </w:pPr>
        </w:p>
        <w:p w:rsidR="00813D8B" w:rsidRDefault="006D6613"/>
      </w:sdtContent>
    </w:sdt>
    <w:p w:rsidR="00813D8B" w:rsidRPr="00FE5E4F" w:rsidRDefault="00813D8B" w:rsidP="00D62033"/>
    <w:sectPr w:rsidR="00813D8B" w:rsidRPr="00FE5E4F" w:rsidSect="00DB42BA">
      <w:pgSz w:w="11906" w:h="16838"/>
      <w:pgMar w:top="1701" w:right="1418" w:bottom="1418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D6613" w:rsidRDefault="006D6613" w:rsidP="00D62033">
      <w:r>
        <w:separator/>
      </w:r>
    </w:p>
  </w:endnote>
  <w:endnote w:type="continuationSeparator" w:id="0">
    <w:p w:rsidR="006D6613" w:rsidRDefault="006D6613" w:rsidP="00D62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C43" w:rsidRDefault="00735C43" w:rsidP="00E00F52">
    <w:pPr>
      <w:pStyle w:val="Altbilgi"/>
      <w:framePr w:wrap="around" w:vAnchor="text" w:hAnchor="margin" w:xAlign="center" w:y="1"/>
      <w:rPr>
        <w:rStyle w:val="SayfaNumaras"/>
      </w:rPr>
    </w:pPr>
    <w:r>
      <w:rPr>
        <w:rStyle w:val="SayfaNumaras"/>
      </w:rPr>
      <w:fldChar w:fldCharType="begin"/>
    </w:r>
    <w:r>
      <w:rPr>
        <w:rStyle w:val="SayfaNumaras"/>
      </w:rPr>
      <w:instrText xml:space="preserve">PAGE  </w:instrText>
    </w:r>
    <w:r>
      <w:rPr>
        <w:rStyle w:val="SayfaNumaras"/>
      </w:rPr>
      <w:fldChar w:fldCharType="separate"/>
    </w:r>
    <w:r>
      <w:rPr>
        <w:rStyle w:val="SayfaNumaras"/>
        <w:noProof/>
      </w:rPr>
      <w:t>15</w:t>
    </w:r>
    <w:r>
      <w:rPr>
        <w:rStyle w:val="SayfaNumaras"/>
      </w:rPr>
      <w:fldChar w:fldCharType="end"/>
    </w:r>
  </w:p>
  <w:p w:rsidR="00735C43" w:rsidRDefault="00735C43">
    <w:pPr>
      <w:pStyle w:val="Altbilgi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4014112"/>
      <w:docPartObj>
        <w:docPartGallery w:val="Page Numbers (Bottom of Page)"/>
        <w:docPartUnique/>
      </w:docPartObj>
    </w:sdtPr>
    <w:sdtEndPr/>
    <w:sdtContent>
      <w:p w:rsidR="00735C43" w:rsidRDefault="00735C43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E6F2E">
          <w:rPr>
            <w:noProof/>
          </w:rPr>
          <w:t>iv</w:t>
        </w:r>
        <w:r>
          <w:fldChar w:fldCharType="end"/>
        </w:r>
      </w:p>
    </w:sdtContent>
  </w:sdt>
  <w:p w:rsidR="00735C43" w:rsidRDefault="00735C43">
    <w:pPr>
      <w:pStyle w:val="Altbilgi"/>
      <w:ind w:right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C43" w:rsidRPr="00750E9A" w:rsidRDefault="00735C43" w:rsidP="00E00F52">
    <w:pPr>
      <w:pStyle w:val="Altbilgi"/>
      <w:framePr w:wrap="around" w:vAnchor="text" w:hAnchor="margin" w:xAlign="center" w:y="1"/>
      <w:rPr>
        <w:rStyle w:val="SayfaNumaras"/>
      </w:rPr>
    </w:pPr>
    <w:r w:rsidRPr="00750E9A">
      <w:rPr>
        <w:rStyle w:val="SayfaNumaras"/>
      </w:rPr>
      <w:fldChar w:fldCharType="begin"/>
    </w:r>
    <w:r w:rsidRPr="00750E9A">
      <w:rPr>
        <w:rStyle w:val="SayfaNumaras"/>
      </w:rPr>
      <w:instrText xml:space="preserve">PAGE  </w:instrText>
    </w:r>
    <w:r w:rsidRPr="00750E9A">
      <w:rPr>
        <w:rStyle w:val="SayfaNumaras"/>
      </w:rPr>
      <w:fldChar w:fldCharType="separate"/>
    </w:r>
    <w:r w:rsidR="005E6F2E">
      <w:rPr>
        <w:rStyle w:val="SayfaNumaras"/>
        <w:noProof/>
      </w:rPr>
      <w:t>12</w:t>
    </w:r>
    <w:r w:rsidRPr="00750E9A">
      <w:rPr>
        <w:rStyle w:val="SayfaNumaras"/>
      </w:rPr>
      <w:fldChar w:fldCharType="end"/>
    </w:r>
  </w:p>
  <w:p w:rsidR="00735C43" w:rsidRDefault="00735C43">
    <w:pPr>
      <w:pStyle w:val="Altbilgi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D6613" w:rsidRDefault="006D6613" w:rsidP="00D62033">
      <w:r>
        <w:separator/>
      </w:r>
    </w:p>
  </w:footnote>
  <w:footnote w:type="continuationSeparator" w:id="0">
    <w:p w:rsidR="006D6613" w:rsidRDefault="006D6613" w:rsidP="00D620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C43" w:rsidRDefault="006D6613" w:rsidP="00D62033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0" type="#_x0000_t136" style="position:absolute;left:0;text-align:left;margin-left:0;margin-top:0;width:518.4pt;height:60.9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ar Sistemler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C43" w:rsidRDefault="006D6613" w:rsidP="00D62033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61" type="#_x0000_t136" style="position:absolute;left:0;text-align:left;margin-left:0;margin-top:0;width:518.4pt;height:60.9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ar Sistemleri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5C43" w:rsidRDefault="006D6613" w:rsidP="00D62033">
    <w:pPr>
      <w:pStyle w:val="stbilgi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" o:spid="_x0000_s2059" type="#_x0000_t136" style="position:absolute;left:0;text-align:left;margin-left:0;margin-top:0;width:518.4pt;height:60.9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Times New Roman&quot;;font-size:1pt" string="Radar Sistemler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6319C6"/>
    <w:multiLevelType w:val="hybridMultilevel"/>
    <w:tmpl w:val="D5E2D300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B64FD6"/>
    <w:multiLevelType w:val="hybridMultilevel"/>
    <w:tmpl w:val="D4880B7E"/>
    <w:lvl w:ilvl="0" w:tplc="1DA6C44C">
      <w:start w:val="1"/>
      <w:numFmt w:val="decimal"/>
      <w:lvlText w:val="%1."/>
      <w:lvlJc w:val="left"/>
      <w:pPr>
        <w:ind w:left="36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8034422"/>
    <w:multiLevelType w:val="hybridMultilevel"/>
    <w:tmpl w:val="5E5424B8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0D6624"/>
    <w:multiLevelType w:val="multilevel"/>
    <w:tmpl w:val="1F8A6CE2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">
    <w:nsid w:val="5A7222A0"/>
    <w:multiLevelType w:val="hybridMultilevel"/>
    <w:tmpl w:val="2C120C4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4AF54F3"/>
    <w:multiLevelType w:val="hybridMultilevel"/>
    <w:tmpl w:val="477CAD96"/>
    <w:lvl w:ilvl="0" w:tplc="40989A4C">
      <w:start w:val="1"/>
      <w:numFmt w:val="decimal"/>
      <w:lvlText w:val="%1)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3"/>
  </w:num>
  <w:num w:numId="27">
    <w:abstractNumId w:val="3"/>
  </w:num>
  <w:num w:numId="28">
    <w:abstractNumId w:val="3"/>
  </w:num>
  <w:num w:numId="29">
    <w:abstractNumId w:val="3"/>
  </w:num>
  <w:num w:numId="30">
    <w:abstractNumId w:val="3"/>
  </w:num>
  <w:num w:numId="31">
    <w:abstractNumId w:val="3"/>
  </w:num>
  <w:num w:numId="32">
    <w:abstractNumId w:val="3"/>
  </w:num>
  <w:num w:numId="33">
    <w:abstractNumId w:val="3"/>
  </w:num>
  <w:num w:numId="34">
    <w:abstractNumId w:val="3"/>
  </w:num>
  <w:num w:numId="35">
    <w:abstractNumId w:val="3"/>
  </w:num>
  <w:num w:numId="36">
    <w:abstractNumId w:val="3"/>
  </w:num>
  <w:num w:numId="37">
    <w:abstractNumId w:val="3"/>
  </w:num>
  <w:num w:numId="38">
    <w:abstractNumId w:val="3"/>
  </w:num>
  <w:num w:numId="39">
    <w:abstractNumId w:val="3"/>
  </w:num>
  <w:num w:numId="40">
    <w:abstractNumId w:val="3"/>
  </w:num>
  <w:num w:numId="41">
    <w:abstractNumId w:val="3"/>
  </w:num>
  <w:num w:numId="42">
    <w:abstractNumId w:val="3"/>
  </w:num>
  <w:num w:numId="43">
    <w:abstractNumId w:val="3"/>
  </w:num>
  <w:num w:numId="44">
    <w:abstractNumId w:val="3"/>
  </w:num>
  <w:num w:numId="45">
    <w:abstractNumId w:val="4"/>
  </w:num>
  <w:num w:numId="46">
    <w:abstractNumId w:val="5"/>
  </w:num>
  <w:num w:numId="47">
    <w:abstractNumId w:val="1"/>
  </w:num>
  <w:num w:numId="48">
    <w:abstractNumId w:val="0"/>
  </w:num>
  <w:num w:numId="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4C7E"/>
    <w:rsid w:val="0001090F"/>
    <w:rsid w:val="00027342"/>
    <w:rsid w:val="00035A87"/>
    <w:rsid w:val="0003601C"/>
    <w:rsid w:val="00043BD2"/>
    <w:rsid w:val="00060A8F"/>
    <w:rsid w:val="0009294E"/>
    <w:rsid w:val="00093335"/>
    <w:rsid w:val="00096294"/>
    <w:rsid w:val="000A0626"/>
    <w:rsid w:val="000C4BC8"/>
    <w:rsid w:val="000E5E37"/>
    <w:rsid w:val="001017E4"/>
    <w:rsid w:val="001029A1"/>
    <w:rsid w:val="00112B85"/>
    <w:rsid w:val="00127F35"/>
    <w:rsid w:val="00133E99"/>
    <w:rsid w:val="001352BA"/>
    <w:rsid w:val="00142EC7"/>
    <w:rsid w:val="00155885"/>
    <w:rsid w:val="001A1DC2"/>
    <w:rsid w:val="001E7E91"/>
    <w:rsid w:val="001F0A72"/>
    <w:rsid w:val="001F3AB4"/>
    <w:rsid w:val="00200A51"/>
    <w:rsid w:val="002015CF"/>
    <w:rsid w:val="002019BF"/>
    <w:rsid w:val="002206C6"/>
    <w:rsid w:val="00231017"/>
    <w:rsid w:val="00247617"/>
    <w:rsid w:val="00254FBD"/>
    <w:rsid w:val="00281575"/>
    <w:rsid w:val="002816A7"/>
    <w:rsid w:val="002C28C1"/>
    <w:rsid w:val="002C4058"/>
    <w:rsid w:val="002D4251"/>
    <w:rsid w:val="002E1918"/>
    <w:rsid w:val="00304045"/>
    <w:rsid w:val="00304862"/>
    <w:rsid w:val="0030726D"/>
    <w:rsid w:val="003207C9"/>
    <w:rsid w:val="003227F0"/>
    <w:rsid w:val="00361EBF"/>
    <w:rsid w:val="0036243C"/>
    <w:rsid w:val="0036255A"/>
    <w:rsid w:val="003627D4"/>
    <w:rsid w:val="00365A6F"/>
    <w:rsid w:val="00365FD9"/>
    <w:rsid w:val="00374A89"/>
    <w:rsid w:val="00380A47"/>
    <w:rsid w:val="003A0931"/>
    <w:rsid w:val="003B1648"/>
    <w:rsid w:val="003C453E"/>
    <w:rsid w:val="003D0B9F"/>
    <w:rsid w:val="003D3065"/>
    <w:rsid w:val="003D3ACD"/>
    <w:rsid w:val="003D4A08"/>
    <w:rsid w:val="003D6EF1"/>
    <w:rsid w:val="003D794B"/>
    <w:rsid w:val="003E0C80"/>
    <w:rsid w:val="003E4CA5"/>
    <w:rsid w:val="003E69F7"/>
    <w:rsid w:val="003F6FA4"/>
    <w:rsid w:val="00406CC2"/>
    <w:rsid w:val="0042398F"/>
    <w:rsid w:val="00444880"/>
    <w:rsid w:val="00455D20"/>
    <w:rsid w:val="00464632"/>
    <w:rsid w:val="004745CD"/>
    <w:rsid w:val="00486F34"/>
    <w:rsid w:val="004941D1"/>
    <w:rsid w:val="004B2005"/>
    <w:rsid w:val="004B3354"/>
    <w:rsid w:val="004B6880"/>
    <w:rsid w:val="004C26D0"/>
    <w:rsid w:val="004C5C86"/>
    <w:rsid w:val="004E496F"/>
    <w:rsid w:val="0052791A"/>
    <w:rsid w:val="00556B3D"/>
    <w:rsid w:val="00583833"/>
    <w:rsid w:val="00596C5C"/>
    <w:rsid w:val="005B276A"/>
    <w:rsid w:val="005D1DBF"/>
    <w:rsid w:val="005D65E0"/>
    <w:rsid w:val="005E4118"/>
    <w:rsid w:val="005E6F2E"/>
    <w:rsid w:val="00600878"/>
    <w:rsid w:val="006344E3"/>
    <w:rsid w:val="00641694"/>
    <w:rsid w:val="00660375"/>
    <w:rsid w:val="00661D51"/>
    <w:rsid w:val="00666F36"/>
    <w:rsid w:val="00674150"/>
    <w:rsid w:val="00675537"/>
    <w:rsid w:val="006928C9"/>
    <w:rsid w:val="006B34A4"/>
    <w:rsid w:val="006B4887"/>
    <w:rsid w:val="006C3D34"/>
    <w:rsid w:val="006D6613"/>
    <w:rsid w:val="006E5E5E"/>
    <w:rsid w:val="006F1F89"/>
    <w:rsid w:val="006F425D"/>
    <w:rsid w:val="007003CE"/>
    <w:rsid w:val="007029DF"/>
    <w:rsid w:val="00702ED5"/>
    <w:rsid w:val="00734DB8"/>
    <w:rsid w:val="00735C43"/>
    <w:rsid w:val="00746490"/>
    <w:rsid w:val="0075334E"/>
    <w:rsid w:val="00755185"/>
    <w:rsid w:val="007554ED"/>
    <w:rsid w:val="007633E1"/>
    <w:rsid w:val="00766464"/>
    <w:rsid w:val="007860AA"/>
    <w:rsid w:val="00786C3C"/>
    <w:rsid w:val="00794168"/>
    <w:rsid w:val="00794C74"/>
    <w:rsid w:val="0079624A"/>
    <w:rsid w:val="007A1594"/>
    <w:rsid w:val="007B233F"/>
    <w:rsid w:val="007B4D35"/>
    <w:rsid w:val="007C4ED8"/>
    <w:rsid w:val="007C5102"/>
    <w:rsid w:val="007E46B2"/>
    <w:rsid w:val="007E5E89"/>
    <w:rsid w:val="00813D8B"/>
    <w:rsid w:val="008157E4"/>
    <w:rsid w:val="0082734D"/>
    <w:rsid w:val="00837CFE"/>
    <w:rsid w:val="00871C25"/>
    <w:rsid w:val="00872FF0"/>
    <w:rsid w:val="0089722C"/>
    <w:rsid w:val="00897A51"/>
    <w:rsid w:val="008B0E2F"/>
    <w:rsid w:val="008C0252"/>
    <w:rsid w:val="008D368F"/>
    <w:rsid w:val="008D3B20"/>
    <w:rsid w:val="008D6115"/>
    <w:rsid w:val="008E43CC"/>
    <w:rsid w:val="008E709A"/>
    <w:rsid w:val="008F3785"/>
    <w:rsid w:val="00903806"/>
    <w:rsid w:val="00905FD5"/>
    <w:rsid w:val="00914E3C"/>
    <w:rsid w:val="00916934"/>
    <w:rsid w:val="00917691"/>
    <w:rsid w:val="00920647"/>
    <w:rsid w:val="00920812"/>
    <w:rsid w:val="0096439A"/>
    <w:rsid w:val="009743DE"/>
    <w:rsid w:val="00977D2D"/>
    <w:rsid w:val="00991025"/>
    <w:rsid w:val="009C3262"/>
    <w:rsid w:val="009E5971"/>
    <w:rsid w:val="00A029CD"/>
    <w:rsid w:val="00A02B74"/>
    <w:rsid w:val="00A241D6"/>
    <w:rsid w:val="00A32198"/>
    <w:rsid w:val="00A46089"/>
    <w:rsid w:val="00A50BF9"/>
    <w:rsid w:val="00A51D73"/>
    <w:rsid w:val="00A6714E"/>
    <w:rsid w:val="00A72323"/>
    <w:rsid w:val="00A74054"/>
    <w:rsid w:val="00A85961"/>
    <w:rsid w:val="00A87E51"/>
    <w:rsid w:val="00AA2FD5"/>
    <w:rsid w:val="00AC11FA"/>
    <w:rsid w:val="00AC5409"/>
    <w:rsid w:val="00AC71FD"/>
    <w:rsid w:val="00AD6ACE"/>
    <w:rsid w:val="00AE3751"/>
    <w:rsid w:val="00AF3C4E"/>
    <w:rsid w:val="00AF6AF7"/>
    <w:rsid w:val="00B022B5"/>
    <w:rsid w:val="00B07958"/>
    <w:rsid w:val="00B106B2"/>
    <w:rsid w:val="00B11F8D"/>
    <w:rsid w:val="00B12F93"/>
    <w:rsid w:val="00B140D6"/>
    <w:rsid w:val="00B40888"/>
    <w:rsid w:val="00B41A88"/>
    <w:rsid w:val="00B57697"/>
    <w:rsid w:val="00B63B75"/>
    <w:rsid w:val="00B8487B"/>
    <w:rsid w:val="00B93787"/>
    <w:rsid w:val="00BC1DC7"/>
    <w:rsid w:val="00BC260F"/>
    <w:rsid w:val="00BC4848"/>
    <w:rsid w:val="00BD5141"/>
    <w:rsid w:val="00C07F70"/>
    <w:rsid w:val="00C14156"/>
    <w:rsid w:val="00C21631"/>
    <w:rsid w:val="00C2382C"/>
    <w:rsid w:val="00C25B5A"/>
    <w:rsid w:val="00C323A1"/>
    <w:rsid w:val="00C34D5D"/>
    <w:rsid w:val="00C36D4B"/>
    <w:rsid w:val="00C427C8"/>
    <w:rsid w:val="00C4386E"/>
    <w:rsid w:val="00C52612"/>
    <w:rsid w:val="00C539C6"/>
    <w:rsid w:val="00C574E9"/>
    <w:rsid w:val="00C778E0"/>
    <w:rsid w:val="00CB32B7"/>
    <w:rsid w:val="00CC2DD0"/>
    <w:rsid w:val="00CD3F2E"/>
    <w:rsid w:val="00CF0A85"/>
    <w:rsid w:val="00D03F91"/>
    <w:rsid w:val="00D24CC5"/>
    <w:rsid w:val="00D47884"/>
    <w:rsid w:val="00D62033"/>
    <w:rsid w:val="00D63022"/>
    <w:rsid w:val="00D669B6"/>
    <w:rsid w:val="00D72E30"/>
    <w:rsid w:val="00D7699E"/>
    <w:rsid w:val="00DA126D"/>
    <w:rsid w:val="00DA60A6"/>
    <w:rsid w:val="00DB42BA"/>
    <w:rsid w:val="00DC5225"/>
    <w:rsid w:val="00DE0248"/>
    <w:rsid w:val="00E00F52"/>
    <w:rsid w:val="00E21CA5"/>
    <w:rsid w:val="00E254F0"/>
    <w:rsid w:val="00E3107B"/>
    <w:rsid w:val="00E33958"/>
    <w:rsid w:val="00E40FE9"/>
    <w:rsid w:val="00E60E7F"/>
    <w:rsid w:val="00E63EE5"/>
    <w:rsid w:val="00E65E6B"/>
    <w:rsid w:val="00E701FC"/>
    <w:rsid w:val="00EC1892"/>
    <w:rsid w:val="00ED32DA"/>
    <w:rsid w:val="00EE2B5D"/>
    <w:rsid w:val="00EF5C82"/>
    <w:rsid w:val="00F054B2"/>
    <w:rsid w:val="00F1039E"/>
    <w:rsid w:val="00F14293"/>
    <w:rsid w:val="00F14DF9"/>
    <w:rsid w:val="00F2782E"/>
    <w:rsid w:val="00F34DAC"/>
    <w:rsid w:val="00F34F7F"/>
    <w:rsid w:val="00F62B99"/>
    <w:rsid w:val="00FA31A7"/>
    <w:rsid w:val="00FA4846"/>
    <w:rsid w:val="00FB7621"/>
    <w:rsid w:val="00FD1EAD"/>
    <w:rsid w:val="00FD4C7E"/>
    <w:rsid w:val="00FE1207"/>
    <w:rsid w:val="00FE43EC"/>
    <w:rsid w:val="00FE5E4F"/>
    <w:rsid w:val="00FE6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054"/>
    <w:pPr>
      <w:spacing w:after="240" w:line="360" w:lineRule="auto"/>
      <w:ind w:firstLine="0"/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304045"/>
    <w:pPr>
      <w:keepNext/>
      <w:spacing w:before="1080" w:after="0"/>
      <w:jc w:val="left"/>
      <w:outlineLvl w:val="0"/>
    </w:pPr>
    <w:rPr>
      <w:rFonts w:eastAsiaTheme="majorEastAsia" w:cstheme="majorBidi"/>
      <w:b/>
      <w:bCs/>
      <w:szCs w:val="24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A1DC2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A1DC2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1A1DC2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1A1DC2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1A1DC2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1A1DC2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1A1DC2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1A1DC2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04045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Balk2Char">
    <w:name w:val="Başlık 2 Char"/>
    <w:basedOn w:val="VarsaylanParagrafYazTipi"/>
    <w:link w:val="Balk2"/>
    <w:uiPriority w:val="9"/>
    <w:rsid w:val="001A1DC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alk3Char">
    <w:name w:val="Başlık 3 Char"/>
    <w:basedOn w:val="VarsaylanParagrafYazTipi"/>
    <w:link w:val="Balk3"/>
    <w:uiPriority w:val="9"/>
    <w:rsid w:val="001A1DC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1A1DC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rsid w:val="001A1DC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alk6Char">
    <w:name w:val="Başlık 6 Char"/>
    <w:basedOn w:val="VarsaylanParagrafYazTipi"/>
    <w:link w:val="Balk6"/>
    <w:uiPriority w:val="9"/>
    <w:rsid w:val="001A1DC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alk7Char">
    <w:name w:val="Başlık 7 Char"/>
    <w:basedOn w:val="VarsaylanParagrafYazTipi"/>
    <w:link w:val="Balk7"/>
    <w:uiPriority w:val="9"/>
    <w:rsid w:val="001A1DC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alk8Char">
    <w:name w:val="Başlık 8 Char"/>
    <w:basedOn w:val="VarsaylanParagrafYazTipi"/>
    <w:link w:val="Balk8"/>
    <w:uiPriority w:val="9"/>
    <w:rsid w:val="001A1DC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rsid w:val="001A1DC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ResimYazs">
    <w:name w:val="caption"/>
    <w:basedOn w:val="Normal"/>
    <w:next w:val="Normal"/>
    <w:link w:val="ResimYazsChar"/>
    <w:uiPriority w:val="35"/>
    <w:unhideWhenUsed/>
    <w:qFormat/>
    <w:rsid w:val="00F054B2"/>
    <w:pPr>
      <w:spacing w:before="360"/>
      <w:jc w:val="center"/>
    </w:pPr>
  </w:style>
  <w:style w:type="character" w:customStyle="1" w:styleId="ResimYazsChar">
    <w:name w:val="Resim Yazısı Char"/>
    <w:basedOn w:val="VarsaylanParagrafYazTipi"/>
    <w:link w:val="ResimYazs"/>
    <w:uiPriority w:val="35"/>
    <w:rsid w:val="00F054B2"/>
    <w:rPr>
      <w:rFonts w:ascii="Times New Roman" w:eastAsiaTheme="minorEastAsia" w:hAnsi="Times New Roman"/>
      <w:sz w:val="24"/>
    </w:rPr>
  </w:style>
  <w:style w:type="paragraph" w:styleId="KonuBal">
    <w:name w:val="Title"/>
    <w:basedOn w:val="Normal"/>
    <w:next w:val="Normal"/>
    <w:link w:val="KonuBalChar"/>
    <w:uiPriority w:val="10"/>
    <w:qFormat/>
    <w:rsid w:val="001A1DC2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A1DC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styleId="Gl">
    <w:name w:val="Strong"/>
    <w:basedOn w:val="VarsaylanParagrafYazTipi"/>
    <w:uiPriority w:val="22"/>
    <w:qFormat/>
    <w:rsid w:val="001A1DC2"/>
    <w:rPr>
      <w:b/>
      <w:bCs/>
      <w:spacing w:val="0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1A1DC2"/>
    <w:pPr>
      <w:spacing w:before="200" w:after="900"/>
      <w:jc w:val="right"/>
    </w:pPr>
    <w:rPr>
      <w:i/>
      <w:iCs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1A1DC2"/>
    <w:rPr>
      <w:i/>
      <w:iCs/>
      <w:sz w:val="24"/>
      <w:szCs w:val="24"/>
    </w:rPr>
  </w:style>
  <w:style w:type="character" w:styleId="Vurgu">
    <w:name w:val="Emphasis"/>
    <w:uiPriority w:val="20"/>
    <w:qFormat/>
    <w:rsid w:val="001A1DC2"/>
    <w:rPr>
      <w:b/>
      <w:bCs/>
      <w:i/>
      <w:iCs/>
      <w:color w:val="5A5A5A" w:themeColor="text1" w:themeTint="A5"/>
    </w:rPr>
  </w:style>
  <w:style w:type="paragraph" w:styleId="AralkYok">
    <w:name w:val="No Spacing"/>
    <w:basedOn w:val="Normal"/>
    <w:link w:val="AralkYokChar"/>
    <w:uiPriority w:val="1"/>
    <w:qFormat/>
    <w:rsid w:val="001A1DC2"/>
  </w:style>
  <w:style w:type="paragraph" w:styleId="ListeParagraf">
    <w:name w:val="List Paragraph"/>
    <w:basedOn w:val="Normal"/>
    <w:uiPriority w:val="34"/>
    <w:qFormat/>
    <w:rsid w:val="001A1DC2"/>
    <w:pPr>
      <w:ind w:left="720"/>
      <w:contextualSpacing/>
    </w:pPr>
  </w:style>
  <w:style w:type="paragraph" w:styleId="Trnak">
    <w:name w:val="Quote"/>
    <w:basedOn w:val="Normal"/>
    <w:next w:val="Normal"/>
    <w:link w:val="TrnakChar"/>
    <w:uiPriority w:val="29"/>
    <w:qFormat/>
    <w:rsid w:val="001A1D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TrnakChar">
    <w:name w:val="Tırnak Char"/>
    <w:basedOn w:val="VarsaylanParagrafYazTipi"/>
    <w:link w:val="Trnak"/>
    <w:uiPriority w:val="29"/>
    <w:rsid w:val="001A1D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1A1DC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1A1DC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HafifVurgulama">
    <w:name w:val="Subtle Emphasis"/>
    <w:uiPriority w:val="19"/>
    <w:qFormat/>
    <w:rsid w:val="001A1DC2"/>
    <w:rPr>
      <w:i/>
      <w:iCs/>
      <w:color w:val="5A5A5A" w:themeColor="text1" w:themeTint="A5"/>
    </w:rPr>
  </w:style>
  <w:style w:type="character" w:styleId="GlVurgulama">
    <w:name w:val="Intense Emphasis"/>
    <w:uiPriority w:val="21"/>
    <w:qFormat/>
    <w:rsid w:val="001A1DC2"/>
    <w:rPr>
      <w:b/>
      <w:bCs/>
      <w:i/>
      <w:iCs/>
      <w:color w:val="4F81BD" w:themeColor="accent1"/>
      <w:sz w:val="22"/>
      <w:szCs w:val="22"/>
    </w:rPr>
  </w:style>
  <w:style w:type="character" w:styleId="HafifBavuru">
    <w:name w:val="Subtle Reference"/>
    <w:uiPriority w:val="31"/>
    <w:qFormat/>
    <w:rsid w:val="001A1DC2"/>
    <w:rPr>
      <w:color w:val="auto"/>
      <w:u w:val="single" w:color="9BBB59" w:themeColor="accent3"/>
    </w:rPr>
  </w:style>
  <w:style w:type="character" w:styleId="GlBavuru">
    <w:name w:val="Intense Reference"/>
    <w:basedOn w:val="VarsaylanParagrafYazTipi"/>
    <w:uiPriority w:val="32"/>
    <w:qFormat/>
    <w:rsid w:val="001A1DC2"/>
    <w:rPr>
      <w:b/>
      <w:bCs/>
      <w:color w:val="76923C" w:themeColor="accent3" w:themeShade="BF"/>
      <w:u w:val="single" w:color="9BBB59" w:themeColor="accent3"/>
    </w:rPr>
  </w:style>
  <w:style w:type="character" w:styleId="KitapBal">
    <w:name w:val="Book Title"/>
    <w:basedOn w:val="VarsaylanParagrafYazTipi"/>
    <w:uiPriority w:val="33"/>
    <w:qFormat/>
    <w:rsid w:val="001A1DC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A1DC2"/>
    <w:pPr>
      <w:outlineLvl w:val="9"/>
    </w:pPr>
    <w:rPr>
      <w:lang w:bidi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1A1DC2"/>
  </w:style>
  <w:style w:type="character" w:styleId="YerTutucuMetni">
    <w:name w:val="Placeholder Text"/>
    <w:basedOn w:val="VarsaylanParagrafYazTipi"/>
    <w:uiPriority w:val="99"/>
    <w:semiHidden/>
    <w:rsid w:val="00FD4C7E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D4C7E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D4C7E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D76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aynaka">
    <w:name w:val="Bibliography"/>
    <w:basedOn w:val="Normal"/>
    <w:next w:val="Normal"/>
    <w:uiPriority w:val="37"/>
    <w:unhideWhenUsed/>
    <w:rsid w:val="00D47884"/>
  </w:style>
  <w:style w:type="paragraph" w:styleId="stbilgi">
    <w:name w:val="header"/>
    <w:basedOn w:val="Normal"/>
    <w:link w:val="stbilgiChar"/>
    <w:uiPriority w:val="99"/>
    <w:unhideWhenUsed/>
    <w:rsid w:val="00304862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304862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304862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304862"/>
    <w:rPr>
      <w:rFonts w:ascii="Times New Roman" w:hAnsi="Times New Roman"/>
      <w:sz w:val="24"/>
    </w:rPr>
  </w:style>
  <w:style w:type="paragraph" w:styleId="ekillerTablosu">
    <w:name w:val="table of figures"/>
    <w:basedOn w:val="Normal"/>
    <w:next w:val="Normal"/>
    <w:uiPriority w:val="99"/>
    <w:unhideWhenUsed/>
    <w:rsid w:val="00BC260F"/>
    <w:pPr>
      <w:spacing w:after="0"/>
    </w:pPr>
  </w:style>
  <w:style w:type="character" w:styleId="Kpr">
    <w:name w:val="Hyperlink"/>
    <w:basedOn w:val="VarsaylanParagrafYazTipi"/>
    <w:uiPriority w:val="99"/>
    <w:unhideWhenUsed/>
    <w:rsid w:val="00BC260F"/>
    <w:rPr>
      <w:color w:val="0000FF" w:themeColor="hyperlink"/>
      <w:u w:val="single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8C0252"/>
    <w:pPr>
      <w:spacing w:after="100" w:line="276" w:lineRule="auto"/>
      <w:ind w:left="220"/>
      <w:jc w:val="left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4B6880"/>
    <w:pPr>
      <w:tabs>
        <w:tab w:val="left" w:pos="440"/>
        <w:tab w:val="right" w:leader="dot" w:pos="8210"/>
      </w:tabs>
      <w:spacing w:after="0" w:line="240" w:lineRule="auto"/>
    </w:pPr>
    <w:rPr>
      <w:lang w:eastAsia="tr-TR"/>
    </w:rPr>
  </w:style>
  <w:style w:type="paragraph" w:styleId="T3">
    <w:name w:val="toc 3"/>
    <w:basedOn w:val="Normal"/>
    <w:next w:val="Normal"/>
    <w:autoRedefine/>
    <w:uiPriority w:val="39"/>
    <w:semiHidden/>
    <w:unhideWhenUsed/>
    <w:qFormat/>
    <w:rsid w:val="008C0252"/>
    <w:pPr>
      <w:spacing w:after="100" w:line="276" w:lineRule="auto"/>
      <w:ind w:left="440"/>
      <w:jc w:val="left"/>
    </w:pPr>
    <w:rPr>
      <w:lang w:eastAsia="tr-TR"/>
    </w:rPr>
  </w:style>
  <w:style w:type="paragraph" w:styleId="GvdeMetni">
    <w:name w:val="Body Text"/>
    <w:basedOn w:val="Normal"/>
    <w:link w:val="GvdeMetniChar"/>
    <w:rsid w:val="008C0252"/>
    <w:pPr>
      <w:spacing w:after="0"/>
    </w:pPr>
    <w:rPr>
      <w:rFonts w:eastAsia="Times New Roman" w:cs="Times New Roman"/>
      <w:szCs w:val="24"/>
      <w:lang w:eastAsia="tr-TR"/>
    </w:rPr>
  </w:style>
  <w:style w:type="character" w:customStyle="1" w:styleId="GvdeMetniChar">
    <w:name w:val="Gövde Metni Char"/>
    <w:basedOn w:val="VarsaylanParagrafYazTipi"/>
    <w:link w:val="GvdeMetni"/>
    <w:rsid w:val="008C0252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ayfaNumaras">
    <w:name w:val="page number"/>
    <w:basedOn w:val="VarsaylanParagrafYazTipi"/>
    <w:rsid w:val="008C025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74054"/>
    <w:pPr>
      <w:spacing w:after="240" w:line="360" w:lineRule="auto"/>
      <w:ind w:firstLine="0"/>
      <w:jc w:val="both"/>
    </w:pPr>
    <w:rPr>
      <w:rFonts w:ascii="Times New Roman" w:hAnsi="Times New Roman"/>
      <w:sz w:val="24"/>
    </w:rPr>
  </w:style>
  <w:style w:type="paragraph" w:styleId="Balk1">
    <w:name w:val="heading 1"/>
    <w:basedOn w:val="Normal"/>
    <w:next w:val="Normal"/>
    <w:link w:val="Balk1Char"/>
    <w:uiPriority w:val="9"/>
    <w:qFormat/>
    <w:rsid w:val="00304045"/>
    <w:pPr>
      <w:keepNext/>
      <w:spacing w:before="1080" w:after="0"/>
      <w:jc w:val="left"/>
      <w:outlineLvl w:val="0"/>
    </w:pPr>
    <w:rPr>
      <w:rFonts w:eastAsiaTheme="majorEastAsia" w:cstheme="majorBidi"/>
      <w:b/>
      <w:bCs/>
      <w:szCs w:val="24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1A1DC2"/>
    <w:pPr>
      <w:pBdr>
        <w:bottom w:val="single" w:sz="8" w:space="1" w:color="4F81BD" w:themeColor="accent1"/>
      </w:pBdr>
      <w:spacing w:before="20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Cs w:val="24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1A1DC2"/>
    <w:pPr>
      <w:pBdr>
        <w:bottom w:val="single" w:sz="4" w:space="1" w:color="95B3D7" w:themeColor="accent1" w:themeTint="99"/>
      </w:pBdr>
      <w:spacing w:before="200" w:after="80"/>
      <w:outlineLvl w:val="2"/>
    </w:pPr>
    <w:rPr>
      <w:rFonts w:asciiTheme="majorHAnsi" w:eastAsiaTheme="majorEastAsia" w:hAnsiTheme="majorHAnsi" w:cstheme="majorBidi"/>
      <w:color w:val="4F81BD" w:themeColor="accent1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1A1DC2"/>
    <w:pPr>
      <w:pBdr>
        <w:bottom w:val="single" w:sz="4" w:space="2" w:color="B8CCE4" w:themeColor="accent1" w:themeTint="66"/>
      </w:pBdr>
      <w:spacing w:before="200" w:after="80"/>
      <w:outlineLvl w:val="3"/>
    </w:pPr>
    <w:rPr>
      <w:rFonts w:asciiTheme="majorHAnsi" w:eastAsiaTheme="majorEastAsia" w:hAnsiTheme="majorHAnsi" w:cstheme="majorBidi"/>
      <w:i/>
      <w:iCs/>
      <w:color w:val="4F81BD" w:themeColor="accent1"/>
      <w:szCs w:val="24"/>
    </w:rPr>
  </w:style>
  <w:style w:type="paragraph" w:styleId="Balk5">
    <w:name w:val="heading 5"/>
    <w:basedOn w:val="Normal"/>
    <w:next w:val="Normal"/>
    <w:link w:val="Balk5Char"/>
    <w:uiPriority w:val="9"/>
    <w:unhideWhenUsed/>
    <w:qFormat/>
    <w:rsid w:val="001A1DC2"/>
    <w:pPr>
      <w:spacing w:before="200" w:after="80"/>
      <w:outlineLvl w:val="4"/>
    </w:pPr>
    <w:rPr>
      <w:rFonts w:asciiTheme="majorHAnsi" w:eastAsiaTheme="majorEastAsia" w:hAnsiTheme="majorHAnsi" w:cstheme="majorBidi"/>
      <w:color w:val="4F81BD" w:themeColor="accent1"/>
    </w:rPr>
  </w:style>
  <w:style w:type="paragraph" w:styleId="Balk6">
    <w:name w:val="heading 6"/>
    <w:basedOn w:val="Normal"/>
    <w:next w:val="Normal"/>
    <w:link w:val="Balk6Char"/>
    <w:uiPriority w:val="9"/>
    <w:unhideWhenUsed/>
    <w:qFormat/>
    <w:rsid w:val="001A1DC2"/>
    <w:pPr>
      <w:spacing w:before="280" w:after="100"/>
      <w:outlineLvl w:val="5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Balk7">
    <w:name w:val="heading 7"/>
    <w:basedOn w:val="Normal"/>
    <w:next w:val="Normal"/>
    <w:link w:val="Balk7Char"/>
    <w:uiPriority w:val="9"/>
    <w:unhideWhenUsed/>
    <w:qFormat/>
    <w:rsid w:val="001A1DC2"/>
    <w:pPr>
      <w:spacing w:before="320" w:after="100"/>
      <w:outlineLvl w:val="6"/>
    </w:pPr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paragraph" w:styleId="Balk8">
    <w:name w:val="heading 8"/>
    <w:basedOn w:val="Normal"/>
    <w:next w:val="Normal"/>
    <w:link w:val="Balk8Char"/>
    <w:uiPriority w:val="9"/>
    <w:unhideWhenUsed/>
    <w:qFormat/>
    <w:rsid w:val="001A1DC2"/>
    <w:pPr>
      <w:spacing w:before="320" w:after="100"/>
      <w:outlineLvl w:val="7"/>
    </w:pPr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paragraph" w:styleId="Balk9">
    <w:name w:val="heading 9"/>
    <w:basedOn w:val="Normal"/>
    <w:next w:val="Normal"/>
    <w:link w:val="Balk9Char"/>
    <w:uiPriority w:val="9"/>
    <w:unhideWhenUsed/>
    <w:qFormat/>
    <w:rsid w:val="001A1DC2"/>
    <w:pPr>
      <w:spacing w:before="320" w:after="100"/>
      <w:outlineLvl w:val="8"/>
    </w:pPr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304045"/>
    <w:rPr>
      <w:rFonts w:ascii="Times New Roman" w:eastAsiaTheme="majorEastAsia" w:hAnsi="Times New Roman" w:cstheme="majorBidi"/>
      <w:b/>
      <w:bCs/>
      <w:sz w:val="24"/>
      <w:szCs w:val="24"/>
    </w:rPr>
  </w:style>
  <w:style w:type="character" w:customStyle="1" w:styleId="Balk2Char">
    <w:name w:val="Başlık 2 Char"/>
    <w:basedOn w:val="VarsaylanParagrafYazTipi"/>
    <w:link w:val="Balk2"/>
    <w:uiPriority w:val="9"/>
    <w:rsid w:val="001A1DC2"/>
    <w:rPr>
      <w:rFonts w:asciiTheme="majorHAnsi" w:eastAsiaTheme="majorEastAsia" w:hAnsiTheme="majorHAnsi" w:cstheme="majorBidi"/>
      <w:color w:val="365F91" w:themeColor="accent1" w:themeShade="BF"/>
      <w:sz w:val="24"/>
      <w:szCs w:val="24"/>
    </w:rPr>
  </w:style>
  <w:style w:type="character" w:customStyle="1" w:styleId="Balk3Char">
    <w:name w:val="Başlık 3 Char"/>
    <w:basedOn w:val="VarsaylanParagrafYazTipi"/>
    <w:link w:val="Balk3"/>
    <w:uiPriority w:val="9"/>
    <w:rsid w:val="001A1DC2"/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character" w:customStyle="1" w:styleId="Balk4Char">
    <w:name w:val="Başlık 4 Char"/>
    <w:basedOn w:val="VarsaylanParagrafYazTipi"/>
    <w:link w:val="Balk4"/>
    <w:uiPriority w:val="9"/>
    <w:rsid w:val="001A1DC2"/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character" w:customStyle="1" w:styleId="Balk5Char">
    <w:name w:val="Başlık 5 Char"/>
    <w:basedOn w:val="VarsaylanParagrafYazTipi"/>
    <w:link w:val="Balk5"/>
    <w:uiPriority w:val="9"/>
    <w:rsid w:val="001A1DC2"/>
    <w:rPr>
      <w:rFonts w:asciiTheme="majorHAnsi" w:eastAsiaTheme="majorEastAsia" w:hAnsiTheme="majorHAnsi" w:cstheme="majorBidi"/>
      <w:color w:val="4F81BD" w:themeColor="accent1"/>
    </w:rPr>
  </w:style>
  <w:style w:type="character" w:customStyle="1" w:styleId="Balk6Char">
    <w:name w:val="Başlık 6 Char"/>
    <w:basedOn w:val="VarsaylanParagrafYazTipi"/>
    <w:link w:val="Balk6"/>
    <w:uiPriority w:val="9"/>
    <w:rsid w:val="001A1DC2"/>
    <w:rPr>
      <w:rFonts w:asciiTheme="majorHAnsi" w:eastAsiaTheme="majorEastAsia" w:hAnsiTheme="majorHAnsi" w:cstheme="majorBidi"/>
      <w:i/>
      <w:iCs/>
      <w:color w:val="4F81BD" w:themeColor="accent1"/>
    </w:rPr>
  </w:style>
  <w:style w:type="character" w:customStyle="1" w:styleId="Balk7Char">
    <w:name w:val="Başlık 7 Char"/>
    <w:basedOn w:val="VarsaylanParagrafYazTipi"/>
    <w:link w:val="Balk7"/>
    <w:uiPriority w:val="9"/>
    <w:rsid w:val="001A1DC2"/>
    <w:rPr>
      <w:rFonts w:asciiTheme="majorHAnsi" w:eastAsiaTheme="majorEastAsia" w:hAnsiTheme="majorHAnsi" w:cstheme="majorBidi"/>
      <w:b/>
      <w:bCs/>
      <w:color w:val="9BBB59" w:themeColor="accent3"/>
      <w:sz w:val="20"/>
      <w:szCs w:val="20"/>
    </w:rPr>
  </w:style>
  <w:style w:type="character" w:customStyle="1" w:styleId="Balk8Char">
    <w:name w:val="Başlık 8 Char"/>
    <w:basedOn w:val="VarsaylanParagrafYazTipi"/>
    <w:link w:val="Balk8"/>
    <w:uiPriority w:val="9"/>
    <w:rsid w:val="001A1DC2"/>
    <w:rPr>
      <w:rFonts w:asciiTheme="majorHAnsi" w:eastAsiaTheme="majorEastAsia" w:hAnsiTheme="majorHAnsi" w:cstheme="majorBidi"/>
      <w:b/>
      <w:bCs/>
      <w:i/>
      <w:iCs/>
      <w:color w:val="9BBB59" w:themeColor="accent3"/>
      <w:sz w:val="20"/>
      <w:szCs w:val="20"/>
    </w:rPr>
  </w:style>
  <w:style w:type="character" w:customStyle="1" w:styleId="Balk9Char">
    <w:name w:val="Başlık 9 Char"/>
    <w:basedOn w:val="VarsaylanParagrafYazTipi"/>
    <w:link w:val="Balk9"/>
    <w:uiPriority w:val="9"/>
    <w:rsid w:val="001A1DC2"/>
    <w:rPr>
      <w:rFonts w:asciiTheme="majorHAnsi" w:eastAsiaTheme="majorEastAsia" w:hAnsiTheme="majorHAnsi" w:cstheme="majorBidi"/>
      <w:i/>
      <w:iCs/>
      <w:color w:val="9BBB59" w:themeColor="accent3"/>
      <w:sz w:val="20"/>
      <w:szCs w:val="20"/>
    </w:rPr>
  </w:style>
  <w:style w:type="paragraph" w:styleId="ResimYazs">
    <w:name w:val="caption"/>
    <w:basedOn w:val="Normal"/>
    <w:next w:val="Normal"/>
    <w:link w:val="ResimYazsChar"/>
    <w:uiPriority w:val="35"/>
    <w:unhideWhenUsed/>
    <w:qFormat/>
    <w:rsid w:val="00F054B2"/>
    <w:pPr>
      <w:spacing w:before="360"/>
      <w:jc w:val="center"/>
    </w:pPr>
  </w:style>
  <w:style w:type="character" w:customStyle="1" w:styleId="ResimYazsChar">
    <w:name w:val="Resim Yazısı Char"/>
    <w:basedOn w:val="VarsaylanParagrafYazTipi"/>
    <w:link w:val="ResimYazs"/>
    <w:uiPriority w:val="35"/>
    <w:rsid w:val="00F054B2"/>
    <w:rPr>
      <w:rFonts w:ascii="Times New Roman" w:eastAsiaTheme="minorEastAsia" w:hAnsi="Times New Roman"/>
      <w:sz w:val="24"/>
    </w:rPr>
  </w:style>
  <w:style w:type="paragraph" w:styleId="KonuBal">
    <w:name w:val="Title"/>
    <w:basedOn w:val="Normal"/>
    <w:next w:val="Normal"/>
    <w:link w:val="KonuBalChar"/>
    <w:uiPriority w:val="10"/>
    <w:qFormat/>
    <w:rsid w:val="001A1DC2"/>
    <w:pPr>
      <w:pBdr>
        <w:top w:val="single" w:sz="8" w:space="10" w:color="A7BFDE" w:themeColor="accent1" w:themeTint="7F"/>
        <w:bottom w:val="single" w:sz="24" w:space="15" w:color="9BBB59" w:themeColor="accent3"/>
      </w:pBdr>
      <w:jc w:val="center"/>
    </w:pPr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A1DC2"/>
    <w:rPr>
      <w:rFonts w:asciiTheme="majorHAnsi" w:eastAsiaTheme="majorEastAsia" w:hAnsiTheme="majorHAnsi" w:cstheme="majorBidi"/>
      <w:i/>
      <w:iCs/>
      <w:color w:val="243F60" w:themeColor="accent1" w:themeShade="7F"/>
      <w:sz w:val="60"/>
      <w:szCs w:val="60"/>
    </w:rPr>
  </w:style>
  <w:style w:type="character" w:styleId="Gl">
    <w:name w:val="Strong"/>
    <w:basedOn w:val="VarsaylanParagrafYazTipi"/>
    <w:uiPriority w:val="22"/>
    <w:qFormat/>
    <w:rsid w:val="001A1DC2"/>
    <w:rPr>
      <w:b/>
      <w:bCs/>
      <w:spacing w:val="0"/>
    </w:rPr>
  </w:style>
  <w:style w:type="paragraph" w:styleId="AltKonuBal">
    <w:name w:val="Subtitle"/>
    <w:basedOn w:val="Normal"/>
    <w:next w:val="Normal"/>
    <w:link w:val="AltKonuBalChar"/>
    <w:uiPriority w:val="11"/>
    <w:qFormat/>
    <w:rsid w:val="001A1DC2"/>
    <w:pPr>
      <w:spacing w:before="200" w:after="900"/>
      <w:jc w:val="right"/>
    </w:pPr>
    <w:rPr>
      <w:i/>
      <w:iCs/>
      <w:szCs w:val="24"/>
    </w:rPr>
  </w:style>
  <w:style w:type="character" w:customStyle="1" w:styleId="AltKonuBalChar">
    <w:name w:val="Alt Konu Başlığı Char"/>
    <w:basedOn w:val="VarsaylanParagrafYazTipi"/>
    <w:link w:val="AltKonuBal"/>
    <w:uiPriority w:val="11"/>
    <w:rsid w:val="001A1DC2"/>
    <w:rPr>
      <w:i/>
      <w:iCs/>
      <w:sz w:val="24"/>
      <w:szCs w:val="24"/>
    </w:rPr>
  </w:style>
  <w:style w:type="character" w:styleId="Vurgu">
    <w:name w:val="Emphasis"/>
    <w:uiPriority w:val="20"/>
    <w:qFormat/>
    <w:rsid w:val="001A1DC2"/>
    <w:rPr>
      <w:b/>
      <w:bCs/>
      <w:i/>
      <w:iCs/>
      <w:color w:val="5A5A5A" w:themeColor="text1" w:themeTint="A5"/>
    </w:rPr>
  </w:style>
  <w:style w:type="paragraph" w:styleId="AralkYok">
    <w:name w:val="No Spacing"/>
    <w:basedOn w:val="Normal"/>
    <w:link w:val="AralkYokChar"/>
    <w:uiPriority w:val="1"/>
    <w:qFormat/>
    <w:rsid w:val="001A1DC2"/>
  </w:style>
  <w:style w:type="paragraph" w:styleId="ListeParagraf">
    <w:name w:val="List Paragraph"/>
    <w:basedOn w:val="Normal"/>
    <w:uiPriority w:val="34"/>
    <w:qFormat/>
    <w:rsid w:val="001A1DC2"/>
    <w:pPr>
      <w:ind w:left="720"/>
      <w:contextualSpacing/>
    </w:pPr>
  </w:style>
  <w:style w:type="paragraph" w:styleId="Trnak">
    <w:name w:val="Quote"/>
    <w:basedOn w:val="Normal"/>
    <w:next w:val="Normal"/>
    <w:link w:val="TrnakChar"/>
    <w:uiPriority w:val="29"/>
    <w:qFormat/>
    <w:rsid w:val="001A1D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TrnakChar">
    <w:name w:val="Tırnak Char"/>
    <w:basedOn w:val="VarsaylanParagrafYazTipi"/>
    <w:link w:val="Trnak"/>
    <w:uiPriority w:val="29"/>
    <w:rsid w:val="001A1DC2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KeskinTrnak">
    <w:name w:val="Intense Quote"/>
    <w:basedOn w:val="Normal"/>
    <w:next w:val="Normal"/>
    <w:link w:val="KeskinTrnakChar"/>
    <w:uiPriority w:val="30"/>
    <w:qFormat/>
    <w:rsid w:val="001A1DC2"/>
    <w:pPr>
      <w:pBdr>
        <w:top w:val="single" w:sz="12" w:space="10" w:color="B8CCE4" w:themeColor="accent1" w:themeTint="66"/>
        <w:left w:val="single" w:sz="36" w:space="4" w:color="4F81BD" w:themeColor="accent1"/>
        <w:bottom w:val="single" w:sz="24" w:space="10" w:color="9BBB59" w:themeColor="accent3"/>
        <w:right w:val="single" w:sz="36" w:space="4" w:color="4F81BD" w:themeColor="accent1"/>
      </w:pBdr>
      <w:shd w:val="clear" w:color="auto" w:fill="4F81BD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KeskinTrnakChar">
    <w:name w:val="Keskin Tırnak Char"/>
    <w:basedOn w:val="VarsaylanParagrafYazTipi"/>
    <w:link w:val="KeskinTrnak"/>
    <w:uiPriority w:val="30"/>
    <w:rsid w:val="001A1DC2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4F81BD" w:themeFill="accent1"/>
    </w:rPr>
  </w:style>
  <w:style w:type="character" w:styleId="HafifVurgulama">
    <w:name w:val="Subtle Emphasis"/>
    <w:uiPriority w:val="19"/>
    <w:qFormat/>
    <w:rsid w:val="001A1DC2"/>
    <w:rPr>
      <w:i/>
      <w:iCs/>
      <w:color w:val="5A5A5A" w:themeColor="text1" w:themeTint="A5"/>
    </w:rPr>
  </w:style>
  <w:style w:type="character" w:styleId="GlVurgulama">
    <w:name w:val="Intense Emphasis"/>
    <w:uiPriority w:val="21"/>
    <w:qFormat/>
    <w:rsid w:val="001A1DC2"/>
    <w:rPr>
      <w:b/>
      <w:bCs/>
      <w:i/>
      <w:iCs/>
      <w:color w:val="4F81BD" w:themeColor="accent1"/>
      <w:sz w:val="22"/>
      <w:szCs w:val="22"/>
    </w:rPr>
  </w:style>
  <w:style w:type="character" w:styleId="HafifBavuru">
    <w:name w:val="Subtle Reference"/>
    <w:uiPriority w:val="31"/>
    <w:qFormat/>
    <w:rsid w:val="001A1DC2"/>
    <w:rPr>
      <w:color w:val="auto"/>
      <w:u w:val="single" w:color="9BBB59" w:themeColor="accent3"/>
    </w:rPr>
  </w:style>
  <w:style w:type="character" w:styleId="GlBavuru">
    <w:name w:val="Intense Reference"/>
    <w:basedOn w:val="VarsaylanParagrafYazTipi"/>
    <w:uiPriority w:val="32"/>
    <w:qFormat/>
    <w:rsid w:val="001A1DC2"/>
    <w:rPr>
      <w:b/>
      <w:bCs/>
      <w:color w:val="76923C" w:themeColor="accent3" w:themeShade="BF"/>
      <w:u w:val="single" w:color="9BBB59" w:themeColor="accent3"/>
    </w:rPr>
  </w:style>
  <w:style w:type="character" w:styleId="KitapBal">
    <w:name w:val="Book Title"/>
    <w:basedOn w:val="VarsaylanParagrafYazTipi"/>
    <w:uiPriority w:val="33"/>
    <w:qFormat/>
    <w:rsid w:val="001A1DC2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1A1DC2"/>
    <w:pPr>
      <w:outlineLvl w:val="9"/>
    </w:pPr>
    <w:rPr>
      <w:lang w:bidi="en-US"/>
    </w:rPr>
  </w:style>
  <w:style w:type="character" w:customStyle="1" w:styleId="AralkYokChar">
    <w:name w:val="Aralık Yok Char"/>
    <w:basedOn w:val="VarsaylanParagrafYazTipi"/>
    <w:link w:val="AralkYok"/>
    <w:uiPriority w:val="1"/>
    <w:rsid w:val="001A1DC2"/>
  </w:style>
  <w:style w:type="character" w:styleId="YerTutucuMetni">
    <w:name w:val="Placeholder Text"/>
    <w:basedOn w:val="VarsaylanParagrafYazTipi"/>
    <w:uiPriority w:val="99"/>
    <w:semiHidden/>
    <w:rsid w:val="00FD4C7E"/>
    <w:rPr>
      <w:color w:val="808080"/>
    </w:rPr>
  </w:style>
  <w:style w:type="paragraph" w:styleId="BalonMetni">
    <w:name w:val="Balloon Text"/>
    <w:basedOn w:val="Normal"/>
    <w:link w:val="BalonMetniChar"/>
    <w:uiPriority w:val="99"/>
    <w:semiHidden/>
    <w:unhideWhenUsed/>
    <w:rsid w:val="00FD4C7E"/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FD4C7E"/>
    <w:rPr>
      <w:rFonts w:ascii="Tahoma" w:hAnsi="Tahoma" w:cs="Tahoma"/>
      <w:sz w:val="16"/>
      <w:szCs w:val="16"/>
    </w:rPr>
  </w:style>
  <w:style w:type="table" w:styleId="TabloKlavuzu">
    <w:name w:val="Table Grid"/>
    <w:basedOn w:val="NormalTablo"/>
    <w:uiPriority w:val="59"/>
    <w:rsid w:val="00D769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aynaka">
    <w:name w:val="Bibliography"/>
    <w:basedOn w:val="Normal"/>
    <w:next w:val="Normal"/>
    <w:uiPriority w:val="37"/>
    <w:unhideWhenUsed/>
    <w:rsid w:val="00D47884"/>
  </w:style>
  <w:style w:type="paragraph" w:styleId="stbilgi">
    <w:name w:val="header"/>
    <w:basedOn w:val="Normal"/>
    <w:link w:val="stbilgiChar"/>
    <w:uiPriority w:val="99"/>
    <w:unhideWhenUsed/>
    <w:rsid w:val="00304862"/>
    <w:pPr>
      <w:tabs>
        <w:tab w:val="center" w:pos="4536"/>
        <w:tab w:val="right" w:pos="9072"/>
      </w:tabs>
    </w:pPr>
  </w:style>
  <w:style w:type="character" w:customStyle="1" w:styleId="stbilgiChar">
    <w:name w:val="Üstbilgi Char"/>
    <w:basedOn w:val="VarsaylanParagrafYazTipi"/>
    <w:link w:val="stbilgi"/>
    <w:uiPriority w:val="99"/>
    <w:rsid w:val="00304862"/>
    <w:rPr>
      <w:rFonts w:ascii="Times New Roman" w:hAnsi="Times New Roman"/>
      <w:sz w:val="24"/>
    </w:rPr>
  </w:style>
  <w:style w:type="paragraph" w:styleId="Altbilgi">
    <w:name w:val="footer"/>
    <w:basedOn w:val="Normal"/>
    <w:link w:val="AltbilgiChar"/>
    <w:uiPriority w:val="99"/>
    <w:unhideWhenUsed/>
    <w:rsid w:val="00304862"/>
    <w:pPr>
      <w:tabs>
        <w:tab w:val="center" w:pos="4536"/>
        <w:tab w:val="right" w:pos="9072"/>
      </w:tabs>
    </w:pPr>
  </w:style>
  <w:style w:type="character" w:customStyle="1" w:styleId="AltbilgiChar">
    <w:name w:val="Altbilgi Char"/>
    <w:basedOn w:val="VarsaylanParagrafYazTipi"/>
    <w:link w:val="Altbilgi"/>
    <w:uiPriority w:val="99"/>
    <w:rsid w:val="00304862"/>
    <w:rPr>
      <w:rFonts w:ascii="Times New Roman" w:hAnsi="Times New Roman"/>
      <w:sz w:val="24"/>
    </w:rPr>
  </w:style>
  <w:style w:type="paragraph" w:styleId="ekillerTablosu">
    <w:name w:val="table of figures"/>
    <w:basedOn w:val="Normal"/>
    <w:next w:val="Normal"/>
    <w:uiPriority w:val="99"/>
    <w:unhideWhenUsed/>
    <w:rsid w:val="00BC260F"/>
    <w:pPr>
      <w:spacing w:after="0"/>
    </w:pPr>
  </w:style>
  <w:style w:type="character" w:styleId="Kpr">
    <w:name w:val="Hyperlink"/>
    <w:basedOn w:val="VarsaylanParagrafYazTipi"/>
    <w:uiPriority w:val="99"/>
    <w:unhideWhenUsed/>
    <w:rsid w:val="00BC260F"/>
    <w:rPr>
      <w:color w:val="0000FF" w:themeColor="hyperlink"/>
      <w:u w:val="single"/>
    </w:rPr>
  </w:style>
  <w:style w:type="paragraph" w:styleId="T2">
    <w:name w:val="toc 2"/>
    <w:basedOn w:val="Normal"/>
    <w:next w:val="Normal"/>
    <w:autoRedefine/>
    <w:uiPriority w:val="39"/>
    <w:semiHidden/>
    <w:unhideWhenUsed/>
    <w:qFormat/>
    <w:rsid w:val="008C0252"/>
    <w:pPr>
      <w:spacing w:after="100" w:line="276" w:lineRule="auto"/>
      <w:ind w:left="220"/>
      <w:jc w:val="left"/>
    </w:pPr>
    <w:rPr>
      <w:lang w:eastAsia="tr-TR"/>
    </w:rPr>
  </w:style>
  <w:style w:type="paragraph" w:styleId="T1">
    <w:name w:val="toc 1"/>
    <w:basedOn w:val="Normal"/>
    <w:next w:val="Normal"/>
    <w:autoRedefine/>
    <w:uiPriority w:val="39"/>
    <w:unhideWhenUsed/>
    <w:qFormat/>
    <w:rsid w:val="004B6880"/>
    <w:pPr>
      <w:tabs>
        <w:tab w:val="left" w:pos="440"/>
        <w:tab w:val="right" w:leader="dot" w:pos="8210"/>
      </w:tabs>
      <w:spacing w:after="0" w:line="240" w:lineRule="auto"/>
    </w:pPr>
    <w:rPr>
      <w:lang w:eastAsia="tr-TR"/>
    </w:rPr>
  </w:style>
  <w:style w:type="paragraph" w:styleId="T3">
    <w:name w:val="toc 3"/>
    <w:basedOn w:val="Normal"/>
    <w:next w:val="Normal"/>
    <w:autoRedefine/>
    <w:uiPriority w:val="39"/>
    <w:semiHidden/>
    <w:unhideWhenUsed/>
    <w:qFormat/>
    <w:rsid w:val="008C0252"/>
    <w:pPr>
      <w:spacing w:after="100" w:line="276" w:lineRule="auto"/>
      <w:ind w:left="440"/>
      <w:jc w:val="left"/>
    </w:pPr>
    <w:rPr>
      <w:lang w:eastAsia="tr-TR"/>
    </w:rPr>
  </w:style>
  <w:style w:type="paragraph" w:styleId="GvdeMetni">
    <w:name w:val="Body Text"/>
    <w:basedOn w:val="Normal"/>
    <w:link w:val="GvdeMetniChar"/>
    <w:rsid w:val="008C0252"/>
    <w:pPr>
      <w:spacing w:after="0"/>
    </w:pPr>
    <w:rPr>
      <w:rFonts w:eastAsia="Times New Roman" w:cs="Times New Roman"/>
      <w:szCs w:val="24"/>
      <w:lang w:eastAsia="tr-TR"/>
    </w:rPr>
  </w:style>
  <w:style w:type="character" w:customStyle="1" w:styleId="GvdeMetniChar">
    <w:name w:val="Gövde Metni Char"/>
    <w:basedOn w:val="VarsaylanParagrafYazTipi"/>
    <w:link w:val="GvdeMetni"/>
    <w:rsid w:val="008C0252"/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SayfaNumaras">
    <w:name w:val="page number"/>
    <w:basedOn w:val="VarsaylanParagrafYazTipi"/>
    <w:rsid w:val="008C02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3.xm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microsoft.com/office/2007/relationships/hdphoto" Target="media/hdphoto2.wdp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microsoft.com/office/2007/relationships/hdphoto" Target="media/hdphoto1.wdp"/><Relationship Id="rId23" Type="http://schemas.openxmlformats.org/officeDocument/2006/relationships/image" Target="media/image7.jpe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er" Target="footer2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1.jpe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>
  <b:Source>
    <b:Tag>htt</b:Tag>
    <b:SourceType>InternetSite</b:SourceType>
    <b:Guid>{0A729D5D-4547-4304-B374-CE9443766599}</b:Guid>
    <b:Title>https://www.nationalmuseum.af.mil/</b:Title>
    <b:URL>https://www.nationalmuseum.af.mil/Visit/Museum-Exhibits/Fact-Sheets/Display/Article/1162493/mikoyan-gurevich-mig-23ms-flogger-e/</b:URL>
    <b:RefOrder>2</b:RefOrder>
  </b:Source>
  <b:Source>
    <b:Tag>htt1</b:Tag>
    <b:SourceType>InternetSite</b:SourceType>
    <b:Guid>{3D7DBBA5-D4DA-43B9-8BBF-D6EA1DFC88CF}</b:Guid>
    <b:URL>https://tr.wikipedia.org/wiki/MiG-23</b:URL>
    <b:Title>https://tr.wikipedia.org/</b:Title>
    <b:RefOrder>1</b:RefOrder>
  </b:Source>
  <b:Source>
    <b:Tag>htt2</b:Tag>
    <b:SourceType>InternetSite</b:SourceType>
    <b:Guid>{7189A650-69D5-46C8-A565-2EB4B69FE97B}</b:Guid>
    <b:Title>https://www.militaryfactory.com</b:Title>
    <b:URL>https://www.militaryfactory.com/aircraft/detail.asp?aircraft_id=151</b:URL>
    <b:RefOrder>4</b:RefOrder>
  </b:Source>
  <b:Source>
    <b:Tag>Gon</b:Tag>
    <b:SourceType>Misc</b:SourceType>
    <b:Guid>{4A62DE40-061A-4CA7-8A1B-8FF12E45986F}</b:Guid>
    <b:Title>RCS Ders Notu</b:Title>
    <b:Author>
      <b:Author>
        <b:NameList>
          <b:Person>
            <b:Last>Çakır</b:Last>
            <b:First>Gonca</b:First>
          </b:Person>
        </b:NameList>
      </b:Author>
    </b:Author>
    <b:RefOrder>3</b:RefOrder>
  </b:Source>
  <b:Source>
    <b:Tag>htt4</b:Tag>
    <b:SourceType>InternetSite</b:SourceType>
    <b:Guid>{FCEA7387-C74B-4526-9A0E-DC1EB9C93B64}</b:Guid>
    <b:Title>https://en.wikipedia.org</b:Title>
    <b:URL>https://en.wikipedia.org/wiki/Boeing_F/A-18E/F_Super_Hornet</b:URL>
    <b:RefOrder>6</b:RefOrder>
  </b:Source>
  <b:Source>
    <b:Tag>htt3</b:Tag>
    <b:SourceType>InternetSite</b:SourceType>
    <b:Guid>{BF2A6A03-A092-4E43-92B8-E13F2635D50E}</b:Guid>
    <b:Title>https://en.wikipedia.org</b:Title>
    <b:URL>https://en.wikipedia.org/wiki/Douglas_A-3_Skywarrior</b:URL>
    <b:YearAccessed>2020</b:YearAccessed>
    <b:MonthAccessed>Haziran</b:MonthAccessed>
    <b:DayAccessed>10</b:DayAccessed>
    <b:RefOrder>5</b:RefOrder>
  </b:Source>
</b:Sources>
</file>

<file path=customXml/itemProps1.xml><?xml version="1.0" encoding="utf-8"?>
<ds:datastoreItem xmlns:ds="http://schemas.openxmlformats.org/officeDocument/2006/customXml" ds:itemID="{4497AD43-2517-4A6E-BF98-FE99C1982C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2587</Words>
  <Characters>14749</Characters>
  <Application>Microsoft Office Word</Application>
  <DocSecurity>0</DocSecurity>
  <Lines>122</Lines>
  <Paragraphs>34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Başlıklar</vt:lpstr>
      </vt:variant>
      <vt:variant>
        <vt:i4>9</vt:i4>
      </vt:variant>
    </vt:vector>
  </HeadingPairs>
  <TitlesOfParts>
    <vt:vector size="10" baseType="lpstr">
      <vt:lpstr/>
      <vt:lpstr>İÇİNDEKİLER</vt:lpstr>
      <vt:lpstr>ŞEKİLLER DİZİNİ</vt:lpstr>
      <vt:lpstr>TABLOLAR DİZİNİ</vt:lpstr>
      <vt:lpstr>GİRİŞ</vt:lpstr>
      <vt:lpstr/>
      <vt:lpstr>MODELLEME</vt:lpstr>
      <vt:lpstr/>
      <vt:lpstr>BENZETİM ve SONUÇLAR</vt:lpstr>
      <vt:lpstr>&lt;KAYNAKLAR</vt:lpstr>
    </vt:vector>
  </TitlesOfParts>
  <Company/>
  <LinksUpToDate>false</LinksUpToDate>
  <CharactersWithSpaces>17302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BayKadir</dc:creator>
  <cp:lastModifiedBy>BayKadir</cp:lastModifiedBy>
  <cp:revision>17</cp:revision>
  <cp:lastPrinted>2020-06-18T15:14:00Z</cp:lastPrinted>
  <dcterms:created xsi:type="dcterms:W3CDTF">2020-06-14T21:52:00Z</dcterms:created>
  <dcterms:modified xsi:type="dcterms:W3CDTF">2020-06-18T15:20:00Z</dcterms:modified>
</cp:coreProperties>
</file>