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b/>
          <w:color w:val="00000A"/>
          <w:spacing w:val="0"/>
          <w:position w:val="0"/>
          <w:sz w:val="32"/>
          <w:shd w:fill="auto" w:val="clear"/>
        </w:rPr>
      </w:pPr>
      <w:r>
        <w:rPr>
          <w:rFonts w:ascii="Arial Black" w:hAnsi="Arial Black" w:cs="Arial Black" w:eastAsia="Arial Black"/>
          <w:b/>
          <w:color w:val="00000A"/>
          <w:spacing w:val="0"/>
          <w:position w:val="0"/>
          <w:sz w:val="48"/>
          <w:shd w:fill="auto" w:val="clear"/>
        </w:rPr>
        <w:t xml:space="preserve">Javascript developer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00000A"/>
          <w:spacing w:val="0"/>
          <w:position w:val="0"/>
          <w:sz w:val="32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00000A"/>
          <w:spacing w:val="0"/>
          <w:position w:val="0"/>
          <w:sz w:val="32"/>
          <w:shd w:fill="auto" w:val="clear"/>
        </w:rPr>
        <w:tab/>
        <w:tab/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32"/>
          <w:shd w:fill="auto" w:val="clear"/>
        </w:rPr>
        <w:tab/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32"/>
          <w:shd w:fill="auto" w:val="clear"/>
        </w:rPr>
        <w:t xml:space="preserve">First name: Andrey</w:t>
        <w:tab/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32"/>
          <w:shd w:fill="auto" w:val="clear"/>
        </w:rPr>
        <w:tab/>
        <w:t xml:space="preserve">Last name: Katrusha</w:t>
        <w:br/>
        <w:tab/>
        <w:t xml:space="preserve">Location: Kiev</w:t>
        <w:br/>
        <w:tab/>
        <w:t xml:space="preserve">Phone number: 0933234108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32"/>
          <w:shd w:fill="auto" w:val="clear"/>
        </w:rPr>
        <w:tab/>
        <w:t xml:space="preserve">Email address:  kaf_90@mail.ru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00000A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00000A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 Black" w:hAnsi="Arial Black" w:cs="Arial Black" w:eastAsia="Arial Black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00000A"/>
          <w:spacing w:val="0"/>
          <w:position w:val="0"/>
          <w:sz w:val="32"/>
          <w:shd w:fill="auto" w:val="clear"/>
        </w:rPr>
        <w:br/>
      </w:r>
      <w:r>
        <w:rPr>
          <w:rFonts w:ascii="Arial Black" w:hAnsi="Arial Black" w:cs="Arial Black" w:eastAsia="Arial Black"/>
          <w:b/>
          <w:color w:val="212121"/>
          <w:spacing w:val="0"/>
          <w:position w:val="0"/>
          <w:sz w:val="48"/>
          <w:shd w:fill="auto" w:val="clear"/>
        </w:rPr>
        <w:t xml:space="preserve">Professional skills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;sans-serif" w:hAnsi="arial;sans-serif" w:cs="arial;sans-serif" w:eastAsia="arial;sans-serif"/>
          <w:b/>
          <w:color w:val="212121"/>
          <w:spacing w:val="0"/>
          <w:position w:val="0"/>
          <w:sz w:val="44"/>
          <w:shd w:fill="auto" w:val="clear"/>
        </w:rPr>
      </w:pPr>
    </w:p>
    <w:p>
      <w:pPr>
        <w:numPr>
          <w:ilvl w:val="0"/>
          <w:numId w:val="4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  <w:t xml:space="preserve">JavaScript - Average, using now, 1 year of experience;</w:t>
      </w:r>
    </w:p>
    <w:p>
      <w:pPr>
        <w:numPr>
          <w:ilvl w:val="0"/>
          <w:numId w:val="4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  <w:t xml:space="preserve">Node.js - Beginner, use currently, 1 year experience;</w:t>
      </w:r>
    </w:p>
    <w:p>
      <w:pPr>
        <w:numPr>
          <w:ilvl w:val="0"/>
          <w:numId w:val="4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  <w:t xml:space="preserve">HTML5 - Average, using now, 1 year of experience;</w:t>
      </w:r>
    </w:p>
    <w:p>
      <w:pPr>
        <w:numPr>
          <w:ilvl w:val="0"/>
          <w:numId w:val="4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  <w:t xml:space="preserve">CSS3 - Average, using now, 1 year of experience;</w:t>
      </w:r>
    </w:p>
    <w:p>
      <w:pPr>
        <w:numPr>
          <w:ilvl w:val="0"/>
          <w:numId w:val="4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  <w:t xml:space="preserve">Angular.js - Average, using now, 1 year of experience;</w:t>
      </w:r>
    </w:p>
    <w:p>
      <w:pPr>
        <w:numPr>
          <w:ilvl w:val="0"/>
          <w:numId w:val="4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  <w:t xml:space="preserve">Git - Intermediate, currently in use, 1 year experience.</w:t>
      </w:r>
    </w:p>
    <w:p>
      <w:pPr>
        <w:numPr>
          <w:ilvl w:val="0"/>
          <w:numId w:val="4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  <w:t xml:space="preserve">Boostrap - Intermediate, currently in use, 1 year experience.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00000A"/>
          <w:spacing w:val="0"/>
          <w:position w:val="0"/>
          <w:sz w:val="48"/>
          <w:shd w:fill="auto" w:val="clear"/>
        </w:rPr>
        <w:t xml:space="preserve">Work expereance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  <w:t xml:space="preserve">Created various Single Page Applications using AngularJS: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  <w:t xml:space="preserve"> Calculator counting value of various goods. </w:t>
      </w:r>
    </w:p>
    <w:p>
      <w:pPr>
        <w:numPr>
          <w:ilvl w:val="0"/>
          <w:numId w:val="7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  <w:t xml:space="preserve"> Dynamic forms generation on website using REST API (NDA). </w:t>
      </w:r>
    </w:p>
    <w:p>
      <w:pPr>
        <w:numPr>
          <w:ilvl w:val="0"/>
          <w:numId w:val="7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  <w:t xml:space="preserve"> Course assistant application  </w:t>
      </w:r>
      <w:hyperlink xmlns:r="http://schemas.openxmlformats.org/officeDocument/2006/relationships" r:id="docRId0">
        <w:r>
          <w:rPr>
            <w:rFonts w:ascii="Liberation Serif" w:hAnsi="Liberation Serif" w:cs="Liberation Serif" w:eastAsia="Liberation Serif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https://github.com/kaflan/jbn</w:t>
        </w:r>
      </w:hyperlink>
    </w:p>
    <w:p>
      <w:pPr>
        <w:numPr>
          <w:ilvl w:val="0"/>
          <w:numId w:val="7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  <w:t xml:space="preserve"> Github Issues Tracker  </w:t>
      </w:r>
      <w:hyperlink xmlns:r="http://schemas.openxmlformats.org/officeDocument/2006/relationships" r:id="docRId1">
        <w:r>
          <w:rPr>
            <w:rFonts w:ascii="Liberation Serif" w:hAnsi="Liberation Serif" w:cs="Liberation Serif" w:eastAsia="Liberation Serif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https://github.com/kaflan/codeceptionNormal</w:t>
        </w:r>
      </w:hyperlink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7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 Rss reader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https://github.com/kaflan/rssReader</w:t>
        </w:r>
      </w:hyperlink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Create Applications using Node.js and Vanila.js:</w:t>
        <w:br/>
        <w:t xml:space="preserve">    </w:t>
      </w:r>
    </w:p>
    <w:p>
      <w:pPr>
        <w:numPr>
          <w:ilvl w:val="0"/>
          <w:numId w:val="9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Tic Tac Toe on the server sided. Size of the field . Web sockets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https://github.com/kaflan/workBursa3.2/blob/master/index.js</w:t>
        </w:r>
      </w:hyperlink>
    </w:p>
    <w:p>
      <w:pPr>
        <w:numPr>
          <w:ilvl w:val="0"/>
          <w:numId w:val="9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Tic Tac Toe on the server sided. Long poling, sort poling. Choice of room </w:t>
      </w:r>
      <w:hyperlink xmlns:r="http://schemas.openxmlformats.org/officeDocument/2006/relationships" r:id="docRId4">
        <w:r>
          <w:rPr>
            <w:rFonts w:ascii="Liberation Serif" w:hAnsi="Liberation Serif" w:cs="Liberation Serif" w:eastAsia="Liberation Serif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https://github.com/kaflan/work3.3/blob/master/index.js</w:t>
        </w:r>
      </w:hyperlink>
    </w:p>
    <w:p>
      <w:pPr>
        <w:numPr>
          <w:ilvl w:val="0"/>
          <w:numId w:val="9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  <w:t xml:space="preserve">Chat in mongodb, nodejs </w:t>
      </w:r>
      <w:hyperlink xmlns:r="http://schemas.openxmlformats.org/officeDocument/2006/relationships" r:id="docRId5">
        <w:r>
          <w:rPr>
            <w:rFonts w:ascii="Liberation Serif" w:hAnsi="Liberation Serif" w:cs="Liberation Serif" w:eastAsia="Liberation Serif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https://github.com/kaflan/Node.js-Mongo-db-chat-noobs</w:t>
        </w:r>
      </w:hyperlink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b/>
          <w:color w:val="00000A"/>
          <w:spacing w:val="0"/>
          <w:position w:val="0"/>
          <w:sz w:val="48"/>
          <w:shd w:fill="auto" w:val="clear"/>
        </w:rPr>
      </w:pPr>
      <w:r>
        <w:rPr>
          <w:rFonts w:ascii="Arial Black" w:hAnsi="Arial Black" w:cs="Arial Black" w:eastAsia="Arial Black"/>
          <w:b/>
          <w:color w:val="00000A"/>
          <w:spacing w:val="0"/>
          <w:position w:val="0"/>
          <w:sz w:val="48"/>
          <w:shd w:fill="auto" w:val="clear"/>
        </w:rPr>
        <w:t xml:space="preserve">Familiar Technologies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color w:val="00000A"/>
          <w:spacing w:val="0"/>
          <w:position w:val="0"/>
          <w:sz w:val="48"/>
          <w:shd w:fill="auto" w:val="clear"/>
        </w:rPr>
      </w:pPr>
    </w:p>
    <w:p>
      <w:pPr>
        <w:numPr>
          <w:ilvl w:val="0"/>
          <w:numId w:val="12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  <w:t xml:space="preserve">ECMAScript 6</w:t>
      </w:r>
    </w:p>
    <w:p>
      <w:pPr>
        <w:numPr>
          <w:ilvl w:val="0"/>
          <w:numId w:val="12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  <w:t xml:space="preserve">MongoDB</w:t>
      </w:r>
    </w:p>
    <w:p>
      <w:pPr>
        <w:numPr>
          <w:ilvl w:val="0"/>
          <w:numId w:val="12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  <w:t xml:space="preserve">ExpressJS + PassportJS</w:t>
      </w:r>
    </w:p>
    <w:p>
      <w:pPr>
        <w:numPr>
          <w:ilvl w:val="0"/>
          <w:numId w:val="12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  <w:t xml:space="preserve">REST</w:t>
      </w:r>
    </w:p>
    <w:p>
      <w:pPr>
        <w:numPr>
          <w:ilvl w:val="0"/>
          <w:numId w:val="12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  <w:t xml:space="preserve">OAuth</w:t>
      </w:r>
    </w:p>
    <w:p>
      <w:pPr>
        <w:numPr>
          <w:ilvl w:val="0"/>
          <w:numId w:val="12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OAuth2</w:t>
      </w:r>
    </w:p>
    <w:p>
      <w:pPr>
        <w:numPr>
          <w:ilvl w:val="0"/>
          <w:numId w:val="12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  <w:t xml:space="preserve">D3.js</w:t>
      </w:r>
    </w:p>
    <w:p>
      <w:pPr>
        <w:numPr>
          <w:ilvl w:val="0"/>
          <w:numId w:val="12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  <w:t xml:space="preserve">Gulp, WebPack, Grant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 Black" w:hAnsi="Arial Black" w:cs="Arial Black" w:eastAsia="Arial Black"/>
          <w:b/>
          <w:color w:val="00000A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br/>
      </w:r>
      <w:r>
        <w:rPr>
          <w:rFonts w:ascii="Arial Black" w:hAnsi="Arial Black" w:cs="Arial Black" w:eastAsia="Arial Black"/>
          <w:b/>
          <w:color w:val="212121"/>
          <w:spacing w:val="0"/>
          <w:position w:val="0"/>
          <w:sz w:val="48"/>
          <w:shd w:fill="auto" w:val="clear"/>
        </w:rPr>
        <w:t xml:space="preserve">Education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arial;sans-serif" w:hAnsi="arial;sans-serif" w:cs="arial;sans-serif" w:eastAsia="arial;sans-serif"/>
          <w:color w:val="212121"/>
          <w:spacing w:val="0"/>
          <w:position w:val="0"/>
          <w:sz w:val="24"/>
          <w:shd w:fill="auto" w:val="clear"/>
        </w:rPr>
        <w:t xml:space="preserve">2008 - 2012 NUBiP , balcheor  agronomist - technologist. 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  <w:r>
        <w:rPr>
          <w:rFonts w:ascii="arial;sans-serif" w:hAnsi="arial;sans-serif" w:cs="arial;sans-serif" w:eastAsia="arial;sans-serif"/>
          <w:b/>
          <w:color w:val="212121"/>
          <w:spacing w:val="0"/>
          <w:position w:val="0"/>
          <w:sz w:val="24"/>
          <w:shd w:fill="auto" w:val="clear"/>
        </w:rPr>
        <w:t xml:space="preserve">                </w:t>
      </w:r>
      <w:r>
        <w:rPr>
          <w:rFonts w:ascii="Arial Black" w:hAnsi="Arial Black" w:cs="Arial Black" w:eastAsia="Arial Black"/>
          <w:b/>
          <w:color w:val="212121"/>
          <w:spacing w:val="0"/>
          <w:position w:val="0"/>
          <w:sz w:val="48"/>
          <w:shd w:fill="auto" w:val="clear"/>
        </w:rPr>
        <w:t xml:space="preserve">Additional education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arial;sans-serif" w:hAnsi="arial;sans-serif" w:cs="arial;sans-serif" w:eastAsia="arial;sans-serif"/>
          <w:color w:val="212121"/>
          <w:spacing w:val="0"/>
          <w:position w:val="0"/>
          <w:sz w:val="24"/>
          <w:shd w:fill="auto" w:val="clear"/>
        </w:rPr>
        <w:t xml:space="preserve"> 2015 - ItBursa (JavaScript)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;sans-serif" w:hAnsi="arial;sans-serif" w:cs="arial;sans-serif" w:eastAsia="arial;sans-serif"/>
          <w:color w:val="212121"/>
          <w:spacing w:val="0"/>
          <w:position w:val="0"/>
          <w:sz w:val="24"/>
          <w:shd w:fill="auto" w:val="clear"/>
        </w:rPr>
        <w:t xml:space="preserve">2014 - Codecademy. Html5 CSS 3 . JavaScript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arial;sans-serif" w:hAnsi="arial;sans-serif" w:cs="arial;sans-serif" w:eastAsia="arial;sans-serif"/>
          <w:color w:val="212121"/>
          <w:spacing w:val="0"/>
          <w:position w:val="0"/>
          <w:sz w:val="24"/>
          <w:shd w:fill="auto" w:val="clear"/>
        </w:rPr>
        <w:t xml:space="preserve"> 2013 - codeschool JavaScript, CSS, HTML5.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;sans-serif" w:hAnsi="arial;sans-serif" w:cs="arial;sans-serif" w:eastAsia="arial;sans-serif"/>
          <w:color w:val="212121"/>
          <w:spacing w:val="0"/>
          <w:position w:val="0"/>
          <w:sz w:val="24"/>
          <w:shd w:fill="auto" w:val="clear"/>
        </w:rPr>
        <w:t xml:space="preserve">2013 - Web Camp.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arial;sans-serif" w:hAnsi="arial;sans-serif" w:cs="arial;sans-serif" w:eastAsia="arial;sans-serif"/>
          <w:color w:val="212121"/>
          <w:spacing w:val="0"/>
          <w:position w:val="0"/>
          <w:sz w:val="24"/>
          <w:shd w:fill="auto" w:val="clear"/>
        </w:rPr>
        <w:t xml:space="preserve"> English - pre- intermediate 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4">
    <w:abstractNumId w:val="18"/>
  </w:num>
  <w:num w:numId="7">
    <w:abstractNumId w:val="12"/>
  </w:num>
  <w:num w:numId="9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kaflan/codeceptionNormal" Id="docRId1" Type="http://schemas.openxmlformats.org/officeDocument/2006/relationships/hyperlink" /><Relationship TargetMode="External" Target="https://github.com/kaflan/workBursa3.2/blob/master/index.js" Id="docRId3" Type="http://schemas.openxmlformats.org/officeDocument/2006/relationships/hyperlink" /><Relationship TargetMode="External" Target="https://github.com/kaflan/Node.js-Mongo-db-chat-noobs" Id="docRId5" Type="http://schemas.openxmlformats.org/officeDocument/2006/relationships/hyperlink" /><Relationship Target="styles.xml" Id="docRId7" Type="http://schemas.openxmlformats.org/officeDocument/2006/relationships/styles" /><Relationship TargetMode="External" Target="https://github.com/kaflan/jbn" Id="docRId0" Type="http://schemas.openxmlformats.org/officeDocument/2006/relationships/hyperlink" /><Relationship TargetMode="External" Target="https://github.com/kaflan/rssReader" Id="docRId2" Type="http://schemas.openxmlformats.org/officeDocument/2006/relationships/hyperlink" /><Relationship TargetMode="External" Target="https://github.com/kaflan/work3.3/blob/master/index.js" Id="docRId4" Type="http://schemas.openxmlformats.org/officeDocument/2006/relationships/hyperlink" /><Relationship Target="numbering.xml" Id="docRId6" Type="http://schemas.openxmlformats.org/officeDocument/2006/relationships/numbering" /></Relationships>
</file>