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0A607A" w:rsidP="00FC3526" w:rsidRDefault="0010609E" w14:paraId="3210F5CE" w14:textId="28A8392D">
      <w:pPr>
        <w:jc w:val="center"/>
      </w:pPr>
      <w:r>
        <w:rPr>
          <w:noProof/>
        </w:rPr>
        <mc:AlternateContent>
          <mc:Choice Requires="wps">
            <w:drawing>
              <wp:anchor distT="0" distB="0" distL="114300" distR="114300" simplePos="0" relativeHeight="251658240" behindDoc="0" locked="0" layoutInCell="1" allowOverlap="1" wp14:anchorId="58A63F2D" wp14:editId="4FB010A0">
                <wp:simplePos x="0" y="0"/>
                <wp:positionH relativeFrom="column">
                  <wp:posOffset>-863600</wp:posOffset>
                </wp:positionH>
                <wp:positionV relativeFrom="paragraph">
                  <wp:posOffset>-54610</wp:posOffset>
                </wp:positionV>
                <wp:extent cx="7473950" cy="25400"/>
                <wp:effectExtent l="0" t="0" r="31750" b="31750"/>
                <wp:wrapNone/>
                <wp:docPr id="3" name="Straight Connector 3"/>
                <wp:cNvGraphicFramePr/>
                <a:graphic xmlns:a="http://schemas.openxmlformats.org/drawingml/2006/main">
                  <a:graphicData uri="http://schemas.microsoft.com/office/word/2010/wordprocessingShape">
                    <wps:wsp>
                      <wps:cNvCnPr/>
                      <wps:spPr>
                        <a:xfrm flipV="1">
                          <a:off x="0" y="0"/>
                          <a:ext cx="74739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line id="Straight Connector 3"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68pt,-4.3pt" to="520.5pt,-2.3pt" w14:anchorId="0BCD53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">
                <v:stroke joinstyle="miter"/>
              </v:line>
            </w:pict>
          </mc:Fallback>
        </mc:AlternateContent>
      </w:r>
    </w:p>
    <w:p w:rsidR="000A607A" w:rsidP="00FC3526" w:rsidRDefault="000A607A" w14:paraId="4FB2A452" w14:textId="77777777"/>
    <w:p w:rsidR="000A607A" w:rsidP="00FC3526" w:rsidRDefault="000A607A" w14:paraId="1356B861" w14:textId="77777777"/>
    <w:p w:rsidRPr="000A607A" w:rsidR="000A607A" w:rsidP="00FC3526" w:rsidRDefault="000A607A" w14:paraId="00EC2BDF" w14:textId="77777777"/>
    <w:p w:rsidRPr="00402233" w:rsidR="007D6F72" w:rsidP="000A607A" w:rsidRDefault="000A607A" w14:paraId="7F5BBA30" w14:textId="3C45D773">
      <w:pPr>
        <w:pStyle w:val="Title"/>
        <w:jc w:val="center"/>
        <w:rPr>
          <w:sz w:val="96"/>
          <w:szCs w:val="96"/>
        </w:rPr>
      </w:pPr>
      <w:r w:rsidRPr="00402233">
        <w:rPr>
          <w:sz w:val="96"/>
          <w:szCs w:val="96"/>
        </w:rPr>
        <w:t xml:space="preserve">Project </w:t>
      </w:r>
      <w:r w:rsidRPr="00402233" w:rsidR="00501BA2">
        <w:rPr>
          <w:sz w:val="96"/>
          <w:szCs w:val="96"/>
        </w:rPr>
        <w:t xml:space="preserve">Progress </w:t>
      </w:r>
      <w:r w:rsidRPr="00402233">
        <w:rPr>
          <w:sz w:val="96"/>
          <w:szCs w:val="96"/>
        </w:rPr>
        <w:t>Report for</w:t>
      </w:r>
      <w:r w:rsidRPr="00402233" w:rsidR="00B04F72">
        <w:rPr>
          <w:sz w:val="96"/>
          <w:szCs w:val="96"/>
        </w:rPr>
        <w:t xml:space="preserve"> Eevee’s Retreat</w:t>
      </w:r>
      <w:r w:rsidRPr="00402233">
        <w:rPr>
          <w:sz w:val="96"/>
          <w:szCs w:val="96"/>
        </w:rPr>
        <w:t xml:space="preserve"> </w:t>
      </w:r>
    </w:p>
    <w:p w:rsidRPr="00402233" w:rsidR="000A607A" w:rsidP="000A607A" w:rsidRDefault="000A607A" w14:paraId="7D02BBC5" w14:textId="77777777">
      <w:pPr>
        <w:rPr>
          <w:sz w:val="32"/>
          <w:szCs w:val="28"/>
        </w:rPr>
      </w:pPr>
    </w:p>
    <w:p w:rsidRPr="00D5376E" w:rsidR="000A607A" w:rsidP="000A607A" w:rsidRDefault="000A607A" w14:paraId="6CEA755E" w14:textId="5336A80F">
      <w:pPr>
        <w:jc w:val="center"/>
        <w:rPr>
          <w:sz w:val="36"/>
          <w:szCs w:val="32"/>
        </w:rPr>
      </w:pPr>
      <w:r w:rsidRPr="00D5376E">
        <w:rPr>
          <w:sz w:val="36"/>
          <w:szCs w:val="32"/>
        </w:rPr>
        <w:t xml:space="preserve">Practice Module for Certificate in </w:t>
      </w:r>
      <w:r w:rsidRPr="00D5376E" w:rsidR="00F5582B">
        <w:rPr>
          <w:sz w:val="36"/>
          <w:szCs w:val="32"/>
        </w:rPr>
        <w:t xml:space="preserve">Designing Modern Software </w:t>
      </w:r>
      <w:r w:rsidRPr="00D5376E">
        <w:rPr>
          <w:sz w:val="36"/>
          <w:szCs w:val="32"/>
        </w:rPr>
        <w:t>Systems</w:t>
      </w:r>
    </w:p>
    <w:p w:rsidR="003D1D1D" w:rsidP="000A607A" w:rsidRDefault="003D1D1D" w14:paraId="2A9BD39A" w14:textId="77777777">
      <w:pPr>
        <w:jc w:val="center"/>
        <w:rPr>
          <w:sz w:val="28"/>
          <w:szCs w:val="24"/>
          <w:u w:val="single"/>
        </w:rPr>
      </w:pPr>
    </w:p>
    <w:p w:rsidRPr="007279B6" w:rsidR="007279B6" w:rsidP="000A607A" w:rsidRDefault="00B14E16" w14:paraId="43F0817E" w14:textId="2ACC76F0">
      <w:pPr>
        <w:jc w:val="center"/>
        <w:rPr>
          <w:sz w:val="28"/>
          <w:szCs w:val="28"/>
          <w:u w:val="single"/>
        </w:rPr>
      </w:pPr>
      <w:r>
        <w:rPr>
          <w:sz w:val="28"/>
          <w:szCs w:val="28"/>
          <w:u w:val="single"/>
        </w:rPr>
        <w:t>28</w:t>
      </w:r>
      <w:r>
        <w:rPr>
          <w:sz w:val="28"/>
          <w:szCs w:val="28"/>
          <w:u w:val="single"/>
          <w:vertAlign w:val="superscript"/>
        </w:rPr>
        <w:t>h</w:t>
      </w:r>
      <w:r w:rsidRPr="171CEDFC" w:rsidR="007279B6">
        <w:rPr>
          <w:sz w:val="28"/>
          <w:szCs w:val="28"/>
          <w:u w:val="single"/>
        </w:rPr>
        <w:t xml:space="preserve"> February 2025 to </w:t>
      </w:r>
      <w:r>
        <w:rPr>
          <w:sz w:val="28"/>
          <w:szCs w:val="28"/>
          <w:u w:val="single"/>
        </w:rPr>
        <w:t>14</w:t>
      </w:r>
      <w:r w:rsidRPr="171CEDFC" w:rsidR="007279B6">
        <w:rPr>
          <w:sz w:val="28"/>
          <w:szCs w:val="28"/>
          <w:u w:val="single"/>
          <w:vertAlign w:val="superscript"/>
        </w:rPr>
        <w:t>h</w:t>
      </w:r>
      <w:r w:rsidRPr="171CEDFC" w:rsidR="007279B6">
        <w:rPr>
          <w:sz w:val="28"/>
          <w:szCs w:val="28"/>
          <w:u w:val="single"/>
        </w:rPr>
        <w:t xml:space="preserve"> </w:t>
      </w:r>
      <w:r>
        <w:rPr>
          <w:sz w:val="28"/>
          <w:szCs w:val="28"/>
          <w:u w:val="single"/>
        </w:rPr>
        <w:t>March</w:t>
      </w:r>
      <w:r w:rsidRPr="171CEDFC" w:rsidR="007279B6">
        <w:rPr>
          <w:sz w:val="28"/>
          <w:szCs w:val="28"/>
          <w:u w:val="single"/>
        </w:rPr>
        <w:t xml:space="preserve"> 2025</w:t>
      </w:r>
    </w:p>
    <w:p w:rsidR="000A607A" w:rsidP="000A607A" w:rsidRDefault="000A607A" w14:paraId="5C50DB9E" w14:textId="77777777"/>
    <w:p w:rsidR="003D1D1D" w:rsidP="000A607A" w:rsidRDefault="003D1D1D" w14:paraId="34BA2068" w14:textId="77777777"/>
    <w:p w:rsidRPr="00402233" w:rsidR="000A607A" w:rsidP="00402233" w:rsidRDefault="00402233" w14:paraId="7A753B71" w14:textId="250E8AE6">
      <w:pPr>
        <w:jc w:val="center"/>
        <w:rPr>
          <w:b/>
          <w:bCs/>
          <w:sz w:val="44"/>
          <w:szCs w:val="40"/>
        </w:rPr>
      </w:pPr>
      <w:r w:rsidRPr="00402233">
        <w:rPr>
          <w:b/>
          <w:bCs/>
          <w:sz w:val="44"/>
          <w:szCs w:val="40"/>
        </w:rPr>
        <w:t>Group</w:t>
      </w:r>
      <w:r w:rsidRPr="00402233" w:rsidR="000A607A">
        <w:rPr>
          <w:b/>
          <w:bCs/>
          <w:sz w:val="44"/>
          <w:szCs w:val="40"/>
        </w:rPr>
        <w:t xml:space="preserve"> </w:t>
      </w:r>
      <w:r w:rsidRPr="00402233" w:rsidR="00B04F72">
        <w:rPr>
          <w:b/>
          <w:bCs/>
          <w:sz w:val="44"/>
          <w:szCs w:val="40"/>
        </w:rPr>
        <w:t>7</w:t>
      </w:r>
    </w:p>
    <w:tbl>
      <w:tblPr>
        <w:tblW w:w="936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w:rsidR="00402233" w14:paraId="290332BC" w14:textId="77777777">
        <w:trPr>
          <w:jc w:val="center"/>
        </w:trPr>
        <w:tc>
          <w:tcPr>
            <w:tcW w:w="4680" w:type="dxa"/>
            <w:shd w:val="clear" w:color="auto" w:fill="C9DAF8"/>
            <w:tcMar>
              <w:top w:w="100" w:type="dxa"/>
              <w:left w:w="100" w:type="dxa"/>
              <w:bottom w:w="100" w:type="dxa"/>
              <w:right w:w="100" w:type="dxa"/>
            </w:tcMar>
          </w:tcPr>
          <w:p w:rsidRPr="00402233" w:rsidR="00402233" w:rsidRDefault="00402233" w14:paraId="6984BE4C" w14:textId="77777777">
            <w:pPr>
              <w:widowControl w:val="0"/>
              <w:pBdr>
                <w:top w:val="nil"/>
                <w:left w:val="nil"/>
                <w:bottom w:val="nil"/>
                <w:right w:val="nil"/>
                <w:between w:val="nil"/>
              </w:pBdr>
              <w:spacing w:line="240" w:lineRule="auto"/>
              <w:rPr>
                <w:b/>
                <w:sz w:val="28"/>
                <w:szCs w:val="28"/>
              </w:rPr>
            </w:pPr>
            <w:r w:rsidRPr="00402233">
              <w:rPr>
                <w:b/>
                <w:sz w:val="28"/>
                <w:szCs w:val="28"/>
              </w:rPr>
              <w:t>Name</w:t>
            </w:r>
          </w:p>
        </w:tc>
        <w:tc>
          <w:tcPr>
            <w:tcW w:w="4680" w:type="dxa"/>
            <w:shd w:val="clear" w:color="auto" w:fill="C9DAF8"/>
            <w:tcMar>
              <w:top w:w="100" w:type="dxa"/>
              <w:left w:w="100" w:type="dxa"/>
              <w:bottom w:w="100" w:type="dxa"/>
              <w:right w:w="100" w:type="dxa"/>
            </w:tcMar>
          </w:tcPr>
          <w:p w:rsidRPr="00402233" w:rsidR="00402233" w:rsidRDefault="00402233" w14:paraId="24854DB7" w14:textId="77777777">
            <w:pPr>
              <w:widowControl w:val="0"/>
              <w:pBdr>
                <w:top w:val="nil"/>
                <w:left w:val="nil"/>
                <w:bottom w:val="nil"/>
                <w:right w:val="nil"/>
                <w:between w:val="nil"/>
              </w:pBdr>
              <w:spacing w:line="240" w:lineRule="auto"/>
              <w:rPr>
                <w:b/>
                <w:sz w:val="28"/>
                <w:szCs w:val="28"/>
              </w:rPr>
            </w:pPr>
            <w:r w:rsidRPr="00402233">
              <w:rPr>
                <w:b/>
                <w:sz w:val="28"/>
                <w:szCs w:val="28"/>
              </w:rPr>
              <w:t>Email</w:t>
            </w:r>
          </w:p>
        </w:tc>
      </w:tr>
      <w:tr w:rsidR="00402233" w14:paraId="0B36E637" w14:textId="77777777">
        <w:trPr>
          <w:jc w:val="center"/>
        </w:trPr>
        <w:tc>
          <w:tcPr>
            <w:tcW w:w="4680" w:type="dxa"/>
            <w:shd w:val="clear" w:color="auto" w:fill="auto"/>
            <w:tcMar>
              <w:top w:w="100" w:type="dxa"/>
              <w:left w:w="100" w:type="dxa"/>
              <w:bottom w:w="100" w:type="dxa"/>
              <w:right w:w="100" w:type="dxa"/>
            </w:tcMar>
          </w:tcPr>
          <w:p w:rsidRPr="00402233" w:rsidR="00402233" w:rsidRDefault="00402233" w14:paraId="7ABE142F" w14:textId="77777777">
            <w:pPr>
              <w:widowControl w:val="0"/>
              <w:pBdr>
                <w:top w:val="nil"/>
                <w:left w:val="nil"/>
                <w:bottom w:val="nil"/>
                <w:right w:val="nil"/>
                <w:between w:val="nil"/>
              </w:pBdr>
              <w:spacing w:line="240" w:lineRule="auto"/>
              <w:rPr>
                <w:sz w:val="28"/>
                <w:szCs w:val="28"/>
              </w:rPr>
            </w:pPr>
            <w:r w:rsidRPr="00402233">
              <w:rPr>
                <w:sz w:val="28"/>
                <w:szCs w:val="28"/>
              </w:rPr>
              <w:t xml:space="preserve">Ho Zheng Wei </w:t>
            </w:r>
          </w:p>
        </w:tc>
        <w:tc>
          <w:tcPr>
            <w:tcW w:w="4680" w:type="dxa"/>
            <w:shd w:val="clear" w:color="auto" w:fill="auto"/>
            <w:tcMar>
              <w:top w:w="100" w:type="dxa"/>
              <w:left w:w="100" w:type="dxa"/>
              <w:bottom w:w="100" w:type="dxa"/>
              <w:right w:w="100" w:type="dxa"/>
            </w:tcMar>
          </w:tcPr>
          <w:p w:rsidRPr="00402233" w:rsidR="00402233" w:rsidRDefault="00402233" w14:paraId="691950A0" w14:textId="77777777">
            <w:pPr>
              <w:widowControl w:val="0"/>
              <w:pBdr>
                <w:top w:val="nil"/>
                <w:left w:val="nil"/>
                <w:bottom w:val="nil"/>
                <w:right w:val="nil"/>
                <w:between w:val="nil"/>
              </w:pBdr>
              <w:spacing w:line="240" w:lineRule="auto"/>
              <w:rPr>
                <w:sz w:val="28"/>
                <w:szCs w:val="28"/>
              </w:rPr>
            </w:pPr>
            <w:r w:rsidRPr="00402233">
              <w:rPr>
                <w:sz w:val="28"/>
                <w:szCs w:val="28"/>
              </w:rPr>
              <w:t>zhengwei.ho@ncs.com.sg</w:t>
            </w:r>
          </w:p>
        </w:tc>
      </w:tr>
      <w:tr w:rsidR="00402233" w14:paraId="4BDF0D82" w14:textId="77777777">
        <w:trPr>
          <w:jc w:val="center"/>
        </w:trPr>
        <w:tc>
          <w:tcPr>
            <w:tcW w:w="4680" w:type="dxa"/>
            <w:shd w:val="clear" w:color="auto" w:fill="auto"/>
            <w:tcMar>
              <w:top w:w="100" w:type="dxa"/>
              <w:left w:w="100" w:type="dxa"/>
              <w:bottom w:w="100" w:type="dxa"/>
              <w:right w:w="100" w:type="dxa"/>
            </w:tcMar>
          </w:tcPr>
          <w:p w:rsidRPr="00402233" w:rsidR="00402233" w:rsidRDefault="00402233" w14:paraId="542A8886" w14:textId="77777777">
            <w:pPr>
              <w:widowControl w:val="0"/>
              <w:pBdr>
                <w:top w:val="nil"/>
                <w:left w:val="nil"/>
                <w:bottom w:val="nil"/>
                <w:right w:val="nil"/>
                <w:between w:val="nil"/>
              </w:pBdr>
              <w:spacing w:line="240" w:lineRule="auto"/>
              <w:rPr>
                <w:sz w:val="28"/>
                <w:szCs w:val="28"/>
              </w:rPr>
            </w:pPr>
            <w:r w:rsidRPr="00402233">
              <w:rPr>
                <w:sz w:val="28"/>
                <w:szCs w:val="28"/>
              </w:rPr>
              <w:t>Izz Danial Bin Selamat</w:t>
            </w:r>
          </w:p>
        </w:tc>
        <w:tc>
          <w:tcPr>
            <w:tcW w:w="4680" w:type="dxa"/>
            <w:shd w:val="clear" w:color="auto" w:fill="auto"/>
            <w:tcMar>
              <w:top w:w="100" w:type="dxa"/>
              <w:left w:w="100" w:type="dxa"/>
              <w:bottom w:w="100" w:type="dxa"/>
              <w:right w:w="100" w:type="dxa"/>
            </w:tcMar>
          </w:tcPr>
          <w:p w:rsidRPr="00402233" w:rsidR="00402233" w:rsidRDefault="00402233" w14:paraId="7EC44D86" w14:textId="77777777">
            <w:pPr>
              <w:widowControl w:val="0"/>
              <w:pBdr>
                <w:top w:val="nil"/>
                <w:left w:val="nil"/>
                <w:bottom w:val="nil"/>
                <w:right w:val="nil"/>
                <w:between w:val="nil"/>
              </w:pBdr>
              <w:spacing w:line="240" w:lineRule="auto"/>
              <w:rPr>
                <w:sz w:val="28"/>
                <w:szCs w:val="28"/>
              </w:rPr>
            </w:pPr>
            <w:r w:rsidRPr="00402233">
              <w:rPr>
                <w:sz w:val="28"/>
                <w:szCs w:val="28"/>
              </w:rPr>
              <w:t>izzdanial.selamat@ncs.com.sg</w:t>
            </w:r>
          </w:p>
        </w:tc>
      </w:tr>
      <w:tr w:rsidR="00402233" w14:paraId="69B653C8" w14:textId="77777777">
        <w:trPr>
          <w:trHeight w:val="330"/>
          <w:jc w:val="center"/>
        </w:trPr>
        <w:tc>
          <w:tcPr>
            <w:tcW w:w="4680" w:type="dxa"/>
            <w:shd w:val="clear" w:color="auto" w:fill="auto"/>
            <w:tcMar>
              <w:top w:w="100" w:type="dxa"/>
              <w:left w:w="100" w:type="dxa"/>
              <w:bottom w:w="100" w:type="dxa"/>
              <w:right w:w="100" w:type="dxa"/>
            </w:tcMar>
          </w:tcPr>
          <w:p w:rsidRPr="00402233" w:rsidR="00402233" w:rsidRDefault="00402233" w14:paraId="47160992" w14:textId="77777777">
            <w:pPr>
              <w:widowControl w:val="0"/>
              <w:pBdr>
                <w:top w:val="nil"/>
                <w:left w:val="nil"/>
                <w:bottom w:val="nil"/>
                <w:right w:val="nil"/>
                <w:between w:val="nil"/>
              </w:pBdr>
              <w:spacing w:line="240" w:lineRule="auto"/>
              <w:rPr>
                <w:sz w:val="28"/>
                <w:szCs w:val="28"/>
              </w:rPr>
            </w:pPr>
            <w:r w:rsidRPr="00402233">
              <w:rPr>
                <w:sz w:val="28"/>
                <w:szCs w:val="28"/>
              </w:rPr>
              <w:t xml:space="preserve">James Nicolas Tan Cher Wei </w:t>
            </w:r>
          </w:p>
        </w:tc>
        <w:tc>
          <w:tcPr>
            <w:tcW w:w="4680" w:type="dxa"/>
            <w:shd w:val="clear" w:color="auto" w:fill="auto"/>
            <w:tcMar>
              <w:top w:w="100" w:type="dxa"/>
              <w:left w:w="100" w:type="dxa"/>
              <w:bottom w:w="100" w:type="dxa"/>
              <w:right w:w="100" w:type="dxa"/>
            </w:tcMar>
          </w:tcPr>
          <w:p w:rsidRPr="00402233" w:rsidR="00402233" w:rsidRDefault="00402233" w14:paraId="3379FB9C" w14:textId="77777777">
            <w:pPr>
              <w:widowControl w:val="0"/>
              <w:pBdr>
                <w:top w:val="nil"/>
                <w:left w:val="nil"/>
                <w:bottom w:val="nil"/>
                <w:right w:val="nil"/>
                <w:between w:val="nil"/>
              </w:pBdr>
              <w:spacing w:line="240" w:lineRule="auto"/>
              <w:rPr>
                <w:sz w:val="28"/>
                <w:szCs w:val="28"/>
              </w:rPr>
            </w:pPr>
            <w:r w:rsidRPr="00402233">
              <w:rPr>
                <w:sz w:val="28"/>
                <w:szCs w:val="28"/>
              </w:rPr>
              <w:t>james.tan@ncs.com.sg</w:t>
            </w:r>
          </w:p>
        </w:tc>
      </w:tr>
      <w:tr w:rsidR="00402233" w14:paraId="47B1C85B" w14:textId="77777777">
        <w:trPr>
          <w:jc w:val="center"/>
        </w:trPr>
        <w:tc>
          <w:tcPr>
            <w:tcW w:w="4680" w:type="dxa"/>
            <w:shd w:val="clear" w:color="auto" w:fill="auto"/>
            <w:tcMar>
              <w:top w:w="100" w:type="dxa"/>
              <w:left w:w="100" w:type="dxa"/>
              <w:bottom w:w="100" w:type="dxa"/>
              <w:right w:w="100" w:type="dxa"/>
            </w:tcMar>
          </w:tcPr>
          <w:p w:rsidRPr="00402233" w:rsidR="00402233" w:rsidRDefault="00402233" w14:paraId="12B8FDC5" w14:textId="77777777">
            <w:pPr>
              <w:widowControl w:val="0"/>
              <w:pBdr>
                <w:top w:val="nil"/>
                <w:left w:val="nil"/>
                <w:bottom w:val="nil"/>
                <w:right w:val="nil"/>
                <w:between w:val="nil"/>
              </w:pBdr>
              <w:spacing w:line="240" w:lineRule="auto"/>
              <w:rPr>
                <w:sz w:val="28"/>
                <w:szCs w:val="28"/>
              </w:rPr>
            </w:pPr>
            <w:r w:rsidRPr="00402233">
              <w:rPr>
                <w:sz w:val="28"/>
                <w:szCs w:val="28"/>
              </w:rPr>
              <w:t xml:space="preserve">Kahbelan Kalisalvam Kelaver </w:t>
            </w:r>
          </w:p>
        </w:tc>
        <w:tc>
          <w:tcPr>
            <w:tcW w:w="4680" w:type="dxa"/>
            <w:shd w:val="clear" w:color="auto" w:fill="auto"/>
            <w:tcMar>
              <w:top w:w="100" w:type="dxa"/>
              <w:left w:w="100" w:type="dxa"/>
              <w:bottom w:w="100" w:type="dxa"/>
              <w:right w:w="100" w:type="dxa"/>
            </w:tcMar>
          </w:tcPr>
          <w:p w:rsidRPr="00402233" w:rsidR="00402233" w:rsidRDefault="00402233" w14:paraId="5DEC276F" w14:textId="77777777">
            <w:pPr>
              <w:widowControl w:val="0"/>
              <w:pBdr>
                <w:top w:val="nil"/>
                <w:left w:val="nil"/>
                <w:bottom w:val="nil"/>
                <w:right w:val="nil"/>
                <w:between w:val="nil"/>
              </w:pBdr>
              <w:spacing w:line="240" w:lineRule="auto"/>
              <w:rPr>
                <w:sz w:val="28"/>
                <w:szCs w:val="28"/>
              </w:rPr>
            </w:pPr>
            <w:r w:rsidRPr="00402233">
              <w:rPr>
                <w:sz w:val="28"/>
                <w:szCs w:val="28"/>
              </w:rPr>
              <w:t>kahbelan.kelaver@ncs.com.sg</w:t>
            </w:r>
          </w:p>
        </w:tc>
      </w:tr>
    </w:tbl>
    <w:p w:rsidR="000A607A" w:rsidP="000A607A" w:rsidRDefault="000A607A" w14:paraId="1EEAEB46" w14:textId="77777777">
      <w:pPr>
        <w:jc w:val="center"/>
      </w:pPr>
    </w:p>
    <w:p w:rsidRPr="00C76E21" w:rsidR="00F72FEE" w:rsidP="171CEDFC" w:rsidRDefault="00F72FEE" w14:paraId="0D64C899" w14:textId="5544BFE7"/>
    <w:sdt>
      <w:sdtPr>
        <w:id w:val="1222274523"/>
        <w:docPartObj>
          <w:docPartGallery w:val="Table of Contents"/>
          <w:docPartUnique/>
        </w:docPartObj>
      </w:sdtPr>
      <w:sdtContent>
        <w:p w:rsidRPr="0099083B" w:rsidR="0099083B" w:rsidP="0099083B" w:rsidRDefault="0099083B" w14:paraId="3A4E33CC" w14:textId="1CFA045D" w14:noSpellErr="1">
          <w:pPr>
            <w:pStyle w:val="TOCHeading"/>
            <w:spacing w:after="240"/>
            <w:rPr>
              <w:rFonts w:ascii="Arial" w:hAnsi="Arial" w:cs="Arial"/>
              <w:b w:val="1"/>
              <w:bCs w:val="1"/>
              <w:color w:val="auto"/>
            </w:rPr>
          </w:pPr>
          <w:r w:rsidRPr="07122E8F" w:rsidR="0158F7C7">
            <w:rPr>
              <w:rFonts w:ascii="Arial" w:hAnsi="Arial" w:cs="Arial"/>
              <w:b w:val="1"/>
              <w:bCs w:val="1"/>
              <w:color w:val="auto"/>
            </w:rPr>
            <w:t>Contents</w:t>
          </w:r>
        </w:p>
        <w:p w:rsidR="00440D46" w:rsidP="07122E8F" w:rsidRDefault="006822E0" w14:paraId="7F084F88" w14:textId="36913CCD">
          <w:pPr>
            <w:pStyle w:val="TOC1"/>
            <w:tabs>
              <w:tab w:val="left" w:leader="none" w:pos="480"/>
              <w:tab w:val="right" w:leader="dot" w:pos="9345"/>
            </w:tabs>
            <w:rPr>
              <w:rStyle w:val="Hyperlink"/>
              <w:noProof/>
              <w:kern w:val="2"/>
              <w:lang w:eastAsia="en-SG"/>
              <w14:ligatures w14:val="standardContextual"/>
            </w:rPr>
          </w:pPr>
          <w:r>
            <w:fldChar w:fldCharType="begin"/>
          </w:r>
          <w:r>
            <w:instrText xml:space="preserve">TOC \o "1-3" \z \u \h</w:instrText>
          </w:r>
          <w:r>
            <w:fldChar w:fldCharType="separate"/>
          </w:r>
          <w:hyperlink w:anchor="_Toc1274678564">
            <w:r w:rsidRPr="07122E8F" w:rsidR="07122E8F">
              <w:rPr>
                <w:rStyle w:val="Hyperlink"/>
              </w:rPr>
              <w:t>1.</w:t>
            </w:r>
            <w:r>
              <w:tab/>
            </w:r>
            <w:r w:rsidRPr="07122E8F" w:rsidR="07122E8F">
              <w:rPr>
                <w:rStyle w:val="Hyperlink"/>
              </w:rPr>
              <w:t>Introduction</w:t>
            </w:r>
            <w:r>
              <w:tab/>
            </w:r>
            <w:r>
              <w:fldChar w:fldCharType="begin"/>
            </w:r>
            <w:r>
              <w:instrText xml:space="preserve">PAGEREF _Toc1274678564 \h</w:instrText>
            </w:r>
            <w:r>
              <w:fldChar w:fldCharType="separate"/>
            </w:r>
            <w:r w:rsidRPr="07122E8F" w:rsidR="07122E8F">
              <w:rPr>
                <w:rStyle w:val="Hyperlink"/>
              </w:rPr>
              <w:t>2</w:t>
            </w:r>
            <w:r>
              <w:fldChar w:fldCharType="end"/>
            </w:r>
          </w:hyperlink>
        </w:p>
        <w:p w:rsidR="00440D46" w:rsidP="58F30A06" w:rsidRDefault="00440D46" w14:paraId="7CE006E5" w14:textId="1CF0868D">
          <w:pPr>
            <w:pStyle w:val="TOC2"/>
            <w:tabs>
              <w:tab w:val="left" w:leader="none" w:pos="720"/>
              <w:tab w:val="right" w:leader="dot" w:pos="9345"/>
            </w:tabs>
            <w:rPr>
              <w:rStyle w:val="Hyperlink"/>
              <w:kern w:val="2"/>
              <w:lang w:eastAsia="en-SG"/>
              <w14:ligatures w14:val="standardContextual"/>
            </w:rPr>
          </w:pPr>
          <w:hyperlink w:anchor="_Toc1259663411">
            <w:r w:rsidRPr="07122E8F" w:rsidR="07122E8F">
              <w:rPr>
                <w:rStyle w:val="Hyperlink"/>
              </w:rPr>
              <w:t>1.1</w:t>
            </w:r>
            <w:r>
              <w:tab/>
            </w:r>
            <w:r w:rsidRPr="07122E8F" w:rsidR="07122E8F">
              <w:rPr>
                <w:rStyle w:val="Hyperlink"/>
              </w:rPr>
              <w:t>Project Name &amp; Description</w:t>
            </w:r>
            <w:r>
              <w:tab/>
            </w:r>
            <w:r>
              <w:fldChar w:fldCharType="begin"/>
            </w:r>
            <w:r>
              <w:instrText xml:space="preserve">PAGEREF _Toc1259663411 \h</w:instrText>
            </w:r>
            <w:r>
              <w:fldChar w:fldCharType="separate"/>
            </w:r>
            <w:r w:rsidRPr="07122E8F" w:rsidR="07122E8F">
              <w:rPr>
                <w:rStyle w:val="Hyperlink"/>
              </w:rPr>
              <w:t>3</w:t>
            </w:r>
            <w:r>
              <w:fldChar w:fldCharType="end"/>
            </w:r>
          </w:hyperlink>
        </w:p>
        <w:p w:rsidR="00440D46" w:rsidP="58F30A06" w:rsidRDefault="00440D46" w14:paraId="39756E03" w14:textId="7F6E2C4F">
          <w:pPr>
            <w:pStyle w:val="TOC2"/>
            <w:tabs>
              <w:tab w:val="left" w:leader="none" w:pos="720"/>
              <w:tab w:val="right" w:leader="dot" w:pos="9345"/>
            </w:tabs>
            <w:rPr>
              <w:rStyle w:val="Hyperlink"/>
              <w:kern w:val="2"/>
              <w:lang w:eastAsia="en-SG"/>
              <w14:ligatures w14:val="standardContextual"/>
            </w:rPr>
          </w:pPr>
          <w:hyperlink w:anchor="_Toc1099279492">
            <w:r w:rsidRPr="07122E8F" w:rsidR="07122E8F">
              <w:rPr>
                <w:rStyle w:val="Hyperlink"/>
              </w:rPr>
              <w:t>1.2</w:t>
            </w:r>
            <w:r>
              <w:tab/>
            </w:r>
            <w:r w:rsidRPr="07122E8F" w:rsidR="07122E8F">
              <w:rPr>
                <w:rStyle w:val="Hyperlink"/>
              </w:rPr>
              <w:t>Project Methodology</w:t>
            </w:r>
            <w:r>
              <w:tab/>
            </w:r>
            <w:r>
              <w:fldChar w:fldCharType="begin"/>
            </w:r>
            <w:r>
              <w:instrText xml:space="preserve">PAGEREF _Toc1099279492 \h</w:instrText>
            </w:r>
            <w:r>
              <w:fldChar w:fldCharType="separate"/>
            </w:r>
            <w:r w:rsidRPr="07122E8F" w:rsidR="07122E8F">
              <w:rPr>
                <w:rStyle w:val="Hyperlink"/>
              </w:rPr>
              <w:t>3</w:t>
            </w:r>
            <w:r>
              <w:fldChar w:fldCharType="end"/>
            </w:r>
          </w:hyperlink>
        </w:p>
        <w:p w:rsidR="00440D46" w:rsidP="58F30A06" w:rsidRDefault="00440D46" w14:paraId="690A3571" w14:textId="37B0B53F">
          <w:pPr>
            <w:pStyle w:val="TOC2"/>
            <w:tabs>
              <w:tab w:val="left" w:leader="none" w:pos="720"/>
              <w:tab w:val="right" w:leader="dot" w:pos="9345"/>
            </w:tabs>
            <w:rPr>
              <w:rStyle w:val="Hyperlink"/>
              <w:kern w:val="2"/>
              <w:lang w:eastAsia="en-SG"/>
              <w14:ligatures w14:val="standardContextual"/>
            </w:rPr>
          </w:pPr>
          <w:hyperlink w:anchor="_Toc69057653">
            <w:r w:rsidRPr="07122E8F" w:rsidR="07122E8F">
              <w:rPr>
                <w:rStyle w:val="Hyperlink"/>
              </w:rPr>
              <w:t>1.3</w:t>
            </w:r>
            <w:r>
              <w:tab/>
            </w:r>
            <w:r w:rsidRPr="07122E8F" w:rsidR="07122E8F">
              <w:rPr>
                <w:rStyle w:val="Hyperlink"/>
              </w:rPr>
              <w:t>Project Summary</w:t>
            </w:r>
            <w:r>
              <w:tab/>
            </w:r>
            <w:r>
              <w:fldChar w:fldCharType="begin"/>
            </w:r>
            <w:r>
              <w:instrText xml:space="preserve">PAGEREF _Toc69057653 \h</w:instrText>
            </w:r>
            <w:r>
              <w:fldChar w:fldCharType="separate"/>
            </w:r>
            <w:r w:rsidRPr="07122E8F" w:rsidR="07122E8F">
              <w:rPr>
                <w:rStyle w:val="Hyperlink"/>
              </w:rPr>
              <w:t>3</w:t>
            </w:r>
            <w:r>
              <w:fldChar w:fldCharType="end"/>
            </w:r>
          </w:hyperlink>
        </w:p>
        <w:p w:rsidR="00440D46" w:rsidP="07122E8F" w:rsidRDefault="00440D46" w14:paraId="47B10D69" w14:textId="63D6D8AF">
          <w:pPr>
            <w:pStyle w:val="TOC1"/>
            <w:tabs>
              <w:tab w:val="left" w:leader="none" w:pos="480"/>
              <w:tab w:val="right" w:leader="dot" w:pos="9345"/>
            </w:tabs>
            <w:rPr>
              <w:rStyle w:val="Hyperlink"/>
              <w:noProof/>
              <w:kern w:val="2"/>
              <w:lang w:eastAsia="en-SG"/>
              <w14:ligatures w14:val="standardContextual"/>
            </w:rPr>
          </w:pPr>
          <w:hyperlink w:anchor="_Toc2145555847">
            <w:r w:rsidRPr="07122E8F" w:rsidR="07122E8F">
              <w:rPr>
                <w:rStyle w:val="Hyperlink"/>
              </w:rPr>
              <w:t>2.</w:t>
            </w:r>
            <w:r>
              <w:tab/>
            </w:r>
            <w:r w:rsidRPr="07122E8F" w:rsidR="07122E8F">
              <w:rPr>
                <w:rStyle w:val="Hyperlink"/>
              </w:rPr>
              <w:t>Project Progress Report</w:t>
            </w:r>
            <w:r>
              <w:tab/>
            </w:r>
            <w:r>
              <w:fldChar w:fldCharType="begin"/>
            </w:r>
            <w:r>
              <w:instrText xml:space="preserve">PAGEREF _Toc2145555847 \h</w:instrText>
            </w:r>
            <w:r>
              <w:fldChar w:fldCharType="separate"/>
            </w:r>
            <w:r w:rsidRPr="07122E8F" w:rsidR="07122E8F">
              <w:rPr>
                <w:rStyle w:val="Hyperlink"/>
              </w:rPr>
              <w:t>4</w:t>
            </w:r>
            <w:r>
              <w:fldChar w:fldCharType="end"/>
            </w:r>
          </w:hyperlink>
        </w:p>
        <w:p w:rsidR="00440D46" w:rsidP="58F30A06" w:rsidRDefault="00440D46" w14:paraId="6E5C5B6B" w14:textId="28F56E24">
          <w:pPr>
            <w:pStyle w:val="TOC2"/>
            <w:tabs>
              <w:tab w:val="left" w:leader="none" w:pos="720"/>
              <w:tab w:val="right" w:leader="dot" w:pos="9345"/>
            </w:tabs>
            <w:rPr>
              <w:rStyle w:val="Hyperlink"/>
              <w:kern w:val="2"/>
              <w:lang w:eastAsia="en-SG"/>
              <w14:ligatures w14:val="standardContextual"/>
            </w:rPr>
          </w:pPr>
          <w:hyperlink w:anchor="_Toc1767682020">
            <w:r w:rsidRPr="07122E8F" w:rsidR="07122E8F">
              <w:rPr>
                <w:rStyle w:val="Hyperlink"/>
              </w:rPr>
              <w:t>2.1</w:t>
            </w:r>
            <w:r>
              <w:tab/>
            </w:r>
            <w:r w:rsidRPr="07122E8F" w:rsidR="07122E8F">
              <w:rPr>
                <w:rStyle w:val="Hyperlink"/>
              </w:rPr>
              <w:t>Reporting Period</w:t>
            </w:r>
            <w:r>
              <w:tab/>
            </w:r>
            <w:r>
              <w:fldChar w:fldCharType="begin"/>
            </w:r>
            <w:r>
              <w:instrText xml:space="preserve">PAGEREF _Toc1767682020 \h</w:instrText>
            </w:r>
            <w:r>
              <w:fldChar w:fldCharType="separate"/>
            </w:r>
            <w:r w:rsidRPr="07122E8F" w:rsidR="07122E8F">
              <w:rPr>
                <w:rStyle w:val="Hyperlink"/>
              </w:rPr>
              <w:t>5</w:t>
            </w:r>
            <w:r>
              <w:fldChar w:fldCharType="end"/>
            </w:r>
          </w:hyperlink>
        </w:p>
        <w:p w:rsidR="00440D46" w:rsidP="58F30A06" w:rsidRDefault="00440D46" w14:paraId="682C15C0" w14:textId="0EF82491">
          <w:pPr>
            <w:pStyle w:val="TOC2"/>
            <w:tabs>
              <w:tab w:val="left" w:leader="none" w:pos="720"/>
              <w:tab w:val="right" w:leader="dot" w:pos="9345"/>
            </w:tabs>
            <w:rPr>
              <w:rStyle w:val="Hyperlink"/>
              <w:kern w:val="2"/>
              <w:lang w:eastAsia="en-SG"/>
              <w14:ligatures w14:val="standardContextual"/>
            </w:rPr>
          </w:pPr>
          <w:hyperlink w:anchor="_Toc1824017095">
            <w:r w:rsidRPr="07122E8F" w:rsidR="07122E8F">
              <w:rPr>
                <w:rStyle w:val="Hyperlink"/>
              </w:rPr>
              <w:t>2.2</w:t>
            </w:r>
            <w:r>
              <w:tab/>
            </w:r>
            <w:r w:rsidRPr="07122E8F" w:rsidR="07122E8F">
              <w:rPr>
                <w:rStyle w:val="Hyperlink"/>
              </w:rPr>
              <w:t>Sprint Objectives</w:t>
            </w:r>
            <w:r>
              <w:tab/>
            </w:r>
            <w:r>
              <w:fldChar w:fldCharType="begin"/>
            </w:r>
            <w:r>
              <w:instrText xml:space="preserve">PAGEREF _Toc1824017095 \h</w:instrText>
            </w:r>
            <w:r>
              <w:fldChar w:fldCharType="separate"/>
            </w:r>
            <w:r w:rsidRPr="07122E8F" w:rsidR="07122E8F">
              <w:rPr>
                <w:rStyle w:val="Hyperlink"/>
              </w:rPr>
              <w:t>5</w:t>
            </w:r>
            <w:r>
              <w:fldChar w:fldCharType="end"/>
            </w:r>
          </w:hyperlink>
        </w:p>
        <w:p w:rsidR="00440D46" w:rsidP="58F30A06" w:rsidRDefault="00440D46" w14:paraId="7E4B4694" w14:textId="1E094A34">
          <w:pPr>
            <w:pStyle w:val="TOC2"/>
            <w:tabs>
              <w:tab w:val="left" w:leader="none" w:pos="720"/>
              <w:tab w:val="right" w:leader="dot" w:pos="9345"/>
            </w:tabs>
            <w:rPr>
              <w:rStyle w:val="Hyperlink"/>
              <w:kern w:val="2"/>
              <w:lang w:eastAsia="en-SG"/>
              <w14:ligatures w14:val="standardContextual"/>
            </w:rPr>
          </w:pPr>
          <w:hyperlink w:anchor="_Toc446488155">
            <w:r w:rsidRPr="07122E8F" w:rsidR="07122E8F">
              <w:rPr>
                <w:rStyle w:val="Hyperlink"/>
              </w:rPr>
              <w:t>2.3</w:t>
            </w:r>
            <w:r>
              <w:tab/>
            </w:r>
            <w:r w:rsidRPr="07122E8F" w:rsidR="07122E8F">
              <w:rPr>
                <w:rStyle w:val="Hyperlink"/>
              </w:rPr>
              <w:t>Sprint 2 Accomplishments (Planned vs. Actual)</w:t>
            </w:r>
            <w:r>
              <w:tab/>
            </w:r>
            <w:r>
              <w:fldChar w:fldCharType="begin"/>
            </w:r>
            <w:r>
              <w:instrText xml:space="preserve">PAGEREF _Toc446488155 \h</w:instrText>
            </w:r>
            <w:r>
              <w:fldChar w:fldCharType="separate"/>
            </w:r>
            <w:r w:rsidRPr="07122E8F" w:rsidR="07122E8F">
              <w:rPr>
                <w:rStyle w:val="Hyperlink"/>
              </w:rPr>
              <w:t>5</w:t>
            </w:r>
            <w:r>
              <w:fldChar w:fldCharType="end"/>
            </w:r>
          </w:hyperlink>
        </w:p>
        <w:p w:rsidR="00440D46" w:rsidP="58F30A06" w:rsidRDefault="00440D46" w14:paraId="28DFA82F" w14:textId="28CF98C4">
          <w:pPr>
            <w:pStyle w:val="TOC2"/>
            <w:tabs>
              <w:tab w:val="left" w:leader="none" w:pos="720"/>
              <w:tab w:val="right" w:leader="dot" w:pos="9345"/>
            </w:tabs>
            <w:rPr>
              <w:rStyle w:val="Hyperlink"/>
              <w:kern w:val="2"/>
              <w:lang w:eastAsia="en-SG"/>
              <w14:ligatures w14:val="standardContextual"/>
            </w:rPr>
          </w:pPr>
          <w:hyperlink w:anchor="_Toc302755160">
            <w:r w:rsidRPr="07122E8F" w:rsidR="07122E8F">
              <w:rPr>
                <w:rStyle w:val="Hyperlink"/>
              </w:rPr>
              <w:t>2.4</w:t>
            </w:r>
            <w:r>
              <w:tab/>
            </w:r>
            <w:r w:rsidRPr="07122E8F" w:rsidR="07122E8F">
              <w:rPr>
                <w:rStyle w:val="Hyperlink"/>
              </w:rPr>
              <w:t>Sprint 2 Burndown Chart</w:t>
            </w:r>
            <w:r>
              <w:tab/>
            </w:r>
            <w:r>
              <w:fldChar w:fldCharType="begin"/>
            </w:r>
            <w:r>
              <w:instrText xml:space="preserve">PAGEREF _Toc302755160 \h</w:instrText>
            </w:r>
            <w:r>
              <w:fldChar w:fldCharType="separate"/>
            </w:r>
            <w:r w:rsidRPr="07122E8F" w:rsidR="07122E8F">
              <w:rPr>
                <w:rStyle w:val="Hyperlink"/>
              </w:rPr>
              <w:t>6</w:t>
            </w:r>
            <w:r>
              <w:fldChar w:fldCharType="end"/>
            </w:r>
          </w:hyperlink>
        </w:p>
        <w:p w:rsidR="00440D46" w:rsidP="58F30A06" w:rsidRDefault="00440D46" w14:paraId="2743D5D6" w14:textId="600D4341">
          <w:pPr>
            <w:pStyle w:val="TOC2"/>
            <w:tabs>
              <w:tab w:val="left" w:leader="none" w:pos="720"/>
              <w:tab w:val="right" w:leader="dot" w:pos="9345"/>
            </w:tabs>
            <w:rPr>
              <w:rStyle w:val="Hyperlink"/>
              <w:kern w:val="2"/>
              <w:lang w:eastAsia="en-SG"/>
              <w14:ligatures w14:val="standardContextual"/>
            </w:rPr>
          </w:pPr>
          <w:hyperlink w:anchor="_Toc1380787574">
            <w:r w:rsidRPr="07122E8F" w:rsidR="07122E8F">
              <w:rPr>
                <w:rStyle w:val="Hyperlink"/>
              </w:rPr>
              <w:t>2.5</w:t>
            </w:r>
            <w:r>
              <w:tab/>
            </w:r>
            <w:r w:rsidRPr="07122E8F" w:rsidR="07122E8F">
              <w:rPr>
                <w:rStyle w:val="Hyperlink"/>
              </w:rPr>
              <w:t>Problems encountered, Action Plan, Status</w:t>
            </w:r>
            <w:r>
              <w:tab/>
            </w:r>
            <w:r>
              <w:fldChar w:fldCharType="begin"/>
            </w:r>
            <w:r>
              <w:instrText xml:space="preserve">PAGEREF _Toc1380787574 \h</w:instrText>
            </w:r>
            <w:r>
              <w:fldChar w:fldCharType="separate"/>
            </w:r>
            <w:r w:rsidRPr="07122E8F" w:rsidR="07122E8F">
              <w:rPr>
                <w:rStyle w:val="Hyperlink"/>
              </w:rPr>
              <w:t>6</w:t>
            </w:r>
            <w:r>
              <w:fldChar w:fldCharType="end"/>
            </w:r>
          </w:hyperlink>
        </w:p>
        <w:p w:rsidR="00440D46" w:rsidP="58F30A06" w:rsidRDefault="00440D46" w14:paraId="706F4682" w14:textId="33D141BA">
          <w:pPr>
            <w:pStyle w:val="TOC2"/>
            <w:tabs>
              <w:tab w:val="left" w:leader="none" w:pos="720"/>
              <w:tab w:val="right" w:leader="dot" w:pos="9345"/>
            </w:tabs>
            <w:rPr>
              <w:rStyle w:val="Hyperlink"/>
              <w:kern w:val="2"/>
              <w:lang w:eastAsia="en-SG"/>
              <w14:ligatures w14:val="standardContextual"/>
            </w:rPr>
          </w:pPr>
          <w:hyperlink w:anchor="_Toc1338701157">
            <w:r w:rsidRPr="07122E8F" w:rsidR="07122E8F">
              <w:rPr>
                <w:rStyle w:val="Hyperlink"/>
              </w:rPr>
              <w:t>2.6</w:t>
            </w:r>
            <w:r>
              <w:tab/>
            </w:r>
            <w:r w:rsidRPr="07122E8F" w:rsidR="07122E8F">
              <w:rPr>
                <w:rStyle w:val="Hyperlink"/>
              </w:rPr>
              <w:t>Sprint Retrospective</w:t>
            </w:r>
            <w:r>
              <w:tab/>
            </w:r>
            <w:r>
              <w:fldChar w:fldCharType="begin"/>
            </w:r>
            <w:r>
              <w:instrText xml:space="preserve">PAGEREF _Toc1338701157 \h</w:instrText>
            </w:r>
            <w:r>
              <w:fldChar w:fldCharType="separate"/>
            </w:r>
            <w:r w:rsidRPr="07122E8F" w:rsidR="07122E8F">
              <w:rPr>
                <w:rStyle w:val="Hyperlink"/>
              </w:rPr>
              <w:t>6</w:t>
            </w:r>
            <w:r>
              <w:fldChar w:fldCharType="end"/>
            </w:r>
          </w:hyperlink>
        </w:p>
        <w:p w:rsidR="00440D46" w:rsidP="07122E8F" w:rsidRDefault="00440D46" w14:paraId="77F0EC46" w14:textId="2C78FE5F">
          <w:pPr>
            <w:pStyle w:val="TOC3"/>
            <w:tabs>
              <w:tab w:val="left" w:leader="none" w:pos="1200"/>
              <w:tab w:val="right" w:leader="dot" w:pos="9345"/>
            </w:tabs>
            <w:rPr>
              <w:rStyle w:val="Hyperlink"/>
              <w:noProof/>
              <w:kern w:val="2"/>
              <w:lang w:eastAsia="en-SG"/>
              <w14:ligatures w14:val="standardContextual"/>
            </w:rPr>
          </w:pPr>
          <w:hyperlink w:anchor="_Toc1114131730">
            <w:r w:rsidRPr="07122E8F" w:rsidR="07122E8F">
              <w:rPr>
                <w:rStyle w:val="Hyperlink"/>
              </w:rPr>
              <w:t>2.6.1</w:t>
            </w:r>
            <w:r>
              <w:tab/>
            </w:r>
            <w:r w:rsidRPr="07122E8F" w:rsidR="07122E8F">
              <w:rPr>
                <w:rStyle w:val="Hyperlink"/>
              </w:rPr>
              <w:t>What went well?</w:t>
            </w:r>
            <w:r>
              <w:tab/>
            </w:r>
            <w:r>
              <w:fldChar w:fldCharType="begin"/>
            </w:r>
            <w:r>
              <w:instrText xml:space="preserve">PAGEREF _Toc1114131730 \h</w:instrText>
            </w:r>
            <w:r>
              <w:fldChar w:fldCharType="separate"/>
            </w:r>
            <w:r w:rsidRPr="07122E8F" w:rsidR="07122E8F">
              <w:rPr>
                <w:rStyle w:val="Hyperlink"/>
              </w:rPr>
              <w:t>7</w:t>
            </w:r>
            <w:r>
              <w:fldChar w:fldCharType="end"/>
            </w:r>
          </w:hyperlink>
        </w:p>
        <w:p w:rsidR="00440D46" w:rsidP="07122E8F" w:rsidRDefault="00440D46" w14:paraId="70A52DCA" w14:textId="11861EDB">
          <w:pPr>
            <w:pStyle w:val="TOC3"/>
            <w:tabs>
              <w:tab w:val="left" w:leader="none" w:pos="1200"/>
              <w:tab w:val="right" w:leader="dot" w:pos="9345"/>
            </w:tabs>
            <w:rPr>
              <w:rStyle w:val="Hyperlink"/>
              <w:noProof/>
              <w:kern w:val="2"/>
              <w:lang w:eastAsia="en-SG"/>
              <w14:ligatures w14:val="standardContextual"/>
            </w:rPr>
          </w:pPr>
          <w:hyperlink w:anchor="_Toc809203946">
            <w:r w:rsidRPr="07122E8F" w:rsidR="07122E8F">
              <w:rPr>
                <w:rStyle w:val="Hyperlink"/>
              </w:rPr>
              <w:t>2.6.2</w:t>
            </w:r>
            <w:r>
              <w:tab/>
            </w:r>
            <w:r w:rsidRPr="07122E8F" w:rsidR="07122E8F">
              <w:rPr>
                <w:rStyle w:val="Hyperlink"/>
              </w:rPr>
              <w:t>What could have been done better?</w:t>
            </w:r>
            <w:r>
              <w:tab/>
            </w:r>
            <w:r>
              <w:fldChar w:fldCharType="begin"/>
            </w:r>
            <w:r>
              <w:instrText xml:space="preserve">PAGEREF _Toc809203946 \h</w:instrText>
            </w:r>
            <w:r>
              <w:fldChar w:fldCharType="separate"/>
            </w:r>
            <w:r w:rsidRPr="07122E8F" w:rsidR="07122E8F">
              <w:rPr>
                <w:rStyle w:val="Hyperlink"/>
              </w:rPr>
              <w:t>7</w:t>
            </w:r>
            <w:r>
              <w:fldChar w:fldCharType="end"/>
            </w:r>
          </w:hyperlink>
        </w:p>
        <w:p w:rsidR="00440D46" w:rsidP="07122E8F" w:rsidRDefault="00440D46" w14:paraId="0BDAA209" w14:textId="52E82EDC">
          <w:pPr>
            <w:pStyle w:val="TOC3"/>
            <w:tabs>
              <w:tab w:val="left" w:leader="none" w:pos="1200"/>
              <w:tab w:val="right" w:leader="dot" w:pos="9345"/>
            </w:tabs>
            <w:rPr>
              <w:rStyle w:val="Hyperlink"/>
              <w:noProof/>
              <w:kern w:val="2"/>
              <w:lang w:eastAsia="en-SG"/>
              <w14:ligatures w14:val="standardContextual"/>
            </w:rPr>
          </w:pPr>
          <w:hyperlink w:anchor="_Toc1340298196">
            <w:r w:rsidRPr="07122E8F" w:rsidR="07122E8F">
              <w:rPr>
                <w:rStyle w:val="Hyperlink"/>
              </w:rPr>
              <w:t>2.6.3</w:t>
            </w:r>
            <w:r>
              <w:tab/>
            </w:r>
            <w:r w:rsidRPr="07122E8F" w:rsidR="07122E8F">
              <w:rPr>
                <w:rStyle w:val="Hyperlink"/>
              </w:rPr>
              <w:t>What will we try next?</w:t>
            </w:r>
            <w:r>
              <w:tab/>
            </w:r>
            <w:r>
              <w:fldChar w:fldCharType="begin"/>
            </w:r>
            <w:r>
              <w:instrText xml:space="preserve">PAGEREF _Toc1340298196 \h</w:instrText>
            </w:r>
            <w:r>
              <w:fldChar w:fldCharType="separate"/>
            </w:r>
            <w:r w:rsidRPr="07122E8F" w:rsidR="07122E8F">
              <w:rPr>
                <w:rStyle w:val="Hyperlink"/>
              </w:rPr>
              <w:t>7</w:t>
            </w:r>
            <w:r>
              <w:fldChar w:fldCharType="end"/>
            </w:r>
          </w:hyperlink>
        </w:p>
        <w:p w:rsidR="00440D46" w:rsidP="58F30A06" w:rsidRDefault="00440D46" w14:paraId="5D86EC4A" w14:textId="6B92B5AB">
          <w:pPr>
            <w:pStyle w:val="TOC2"/>
            <w:tabs>
              <w:tab w:val="left" w:leader="none" w:pos="720"/>
              <w:tab w:val="right" w:leader="dot" w:pos="9345"/>
            </w:tabs>
            <w:rPr>
              <w:rStyle w:val="Hyperlink"/>
              <w:kern w:val="2"/>
              <w:lang w:eastAsia="en-SG"/>
              <w14:ligatures w14:val="standardContextual"/>
            </w:rPr>
          </w:pPr>
          <w:hyperlink w:anchor="_Toc1010914305">
            <w:r w:rsidRPr="07122E8F" w:rsidR="07122E8F">
              <w:rPr>
                <w:rStyle w:val="Hyperlink"/>
              </w:rPr>
              <w:t>2.7</w:t>
            </w:r>
            <w:r>
              <w:tab/>
            </w:r>
            <w:r w:rsidRPr="07122E8F" w:rsidR="07122E8F">
              <w:rPr>
                <w:rStyle w:val="Hyperlink"/>
              </w:rPr>
              <w:t>Sprint 3 Preview</w:t>
            </w:r>
            <w:r>
              <w:tab/>
            </w:r>
            <w:r>
              <w:fldChar w:fldCharType="begin"/>
            </w:r>
            <w:r>
              <w:instrText xml:space="preserve">PAGEREF _Toc1010914305 \h</w:instrText>
            </w:r>
            <w:r>
              <w:fldChar w:fldCharType="separate"/>
            </w:r>
            <w:r w:rsidRPr="07122E8F" w:rsidR="07122E8F">
              <w:rPr>
                <w:rStyle w:val="Hyperlink"/>
              </w:rPr>
              <w:t>7</w:t>
            </w:r>
            <w:r>
              <w:fldChar w:fldCharType="end"/>
            </w:r>
          </w:hyperlink>
          <w:r>
            <w:fldChar w:fldCharType="end"/>
          </w:r>
        </w:p>
      </w:sdtContent>
    </w:sdt>
    <w:p w:rsidRPr="00BC6C51" w:rsidR="006822E0" w:rsidP="171CEDFC" w:rsidRDefault="006822E0" w14:paraId="6E6241C4" w14:textId="1C23B57E" w14:noSpellErr="1">
      <w:pPr>
        <w:pStyle w:val="TOC2"/>
        <w:tabs>
          <w:tab w:val="clear" w:pos="9355"/>
          <w:tab w:val="left" w:pos="720"/>
          <w:tab w:val="right" w:leader="dot" w:pos="9345"/>
        </w:tabs>
        <w:rPr>
          <w:rStyle w:val="Hyperlink"/>
          <w:lang w:eastAsia="en-SG"/>
        </w:rPr>
      </w:pPr>
    </w:p>
    <w:p w:rsidR="00F72FEE" w:rsidRDefault="00F72FEE" w14:paraId="6325C7D6" w14:textId="21381F5B"/>
    <w:p w:rsidR="00FC3526" w:rsidRDefault="00FC3526" w14:paraId="21CAAB5E" w14:textId="7E0FA30B">
      <w:pPr>
        <w:rPr>
          <w:rFonts w:eastAsiaTheme="majorEastAsia" w:cstheme="majorBidi"/>
          <w:b/>
          <w:sz w:val="32"/>
          <w:szCs w:val="32"/>
        </w:rPr>
      </w:pPr>
      <w:r>
        <w:rPr>
          <w:rFonts w:eastAsiaTheme="majorEastAsia" w:cstheme="majorBidi"/>
          <w:b/>
          <w:sz w:val="32"/>
          <w:szCs w:val="32"/>
        </w:rPr>
        <w:br w:type="page"/>
      </w:r>
    </w:p>
    <w:p w:rsidR="0840541A" w:rsidP="58F30A06" w:rsidRDefault="0840541A" w14:paraId="55B0CAE1" w14:textId="516FB308">
      <w:pPr>
        <w:pStyle w:val="Heading1"/>
        <w:suppressLineNumbers w:val="0"/>
        <w:bidi w:val="0"/>
        <w:spacing w:before="240" w:beforeAutospacing="off" w:after="0" w:afterAutospacing="off" w:line="360" w:lineRule="auto"/>
        <w:ind w:left="720" w:right="0" w:hanging="360"/>
        <w:jc w:val="left"/>
        <w:rPr>
          <w:b w:val="1"/>
          <w:bCs w:val="1"/>
          <w:sz w:val="32"/>
          <w:szCs w:val="32"/>
        </w:rPr>
      </w:pPr>
      <w:bookmarkStart w:name="_Toc1274678564" w:id="429933327"/>
      <w:r w:rsidR="0840541A">
        <w:rPr/>
        <w:t>Introduction</w:t>
      </w:r>
      <w:bookmarkEnd w:id="429933327"/>
      <w:r w:rsidR="417385A5">
        <w:rPr/>
        <w:t xml:space="preserve"> </w:t>
      </w:r>
    </w:p>
    <w:p w:rsidRPr="00C76E21" w:rsidR="0036063D" w:rsidP="171CEDFC" w:rsidRDefault="00F5582B" w14:paraId="0E933CA4" w14:textId="74BCDED3" w14:noSpellErr="1">
      <w:pPr>
        <w:pStyle w:val="Heading2"/>
        <w:spacing w:line="360" w:lineRule="auto"/>
        <w:ind w:left="1276" w:hanging="567"/>
        <w:rPr>
          <w:b w:val="1"/>
          <w:bCs w:val="1"/>
          <w:color w:val="2E74B5" w:themeColor="accent1" w:themeShade="BF"/>
        </w:rPr>
      </w:pPr>
      <w:bookmarkStart w:name="_Toc1259663411" w:id="1265619508"/>
      <w:r w:rsidRPr="07122E8F" w:rsidR="78A6F703">
        <w:rPr>
          <w:b w:val="1"/>
          <w:bCs w:val="1"/>
          <w:color w:val="2E74B5" w:themeColor="accent1" w:themeTint="FF" w:themeShade="BF"/>
        </w:rPr>
        <w:t>Project Name &amp; Description</w:t>
      </w:r>
      <w:bookmarkEnd w:id="1265619508"/>
      <w:r w:rsidRPr="07122E8F" w:rsidR="78A6F703">
        <w:rPr>
          <w:b w:val="1"/>
          <w:bCs w:val="1"/>
          <w:color w:val="2E74B5" w:themeColor="accent1" w:themeTint="FF" w:themeShade="BF"/>
        </w:rPr>
        <w:t xml:space="preserve"> </w:t>
      </w:r>
    </w:p>
    <w:p w:rsidRPr="00C1266B" w:rsidR="00C1266B" w:rsidP="00F840E4" w:rsidRDefault="00C1266B" w14:paraId="6C717C2B" w14:textId="7BC520D2">
      <w:pPr>
        <w:spacing w:line="360" w:lineRule="auto"/>
        <w:ind w:left="720"/>
        <w:jc w:val="both"/>
        <w:rPr>
          <w:rFonts w:eastAsia="Arial" w:cs="Arial"/>
          <w:sz w:val="22"/>
          <w:lang w:val="en" w:eastAsia="zh-CN"/>
        </w:rPr>
      </w:pPr>
      <w:r w:rsidRPr="00776007">
        <w:rPr>
          <w:rFonts w:eastAsia="Arial" w:cs="Arial"/>
          <w:b/>
          <w:bCs/>
          <w:sz w:val="22"/>
          <w:lang w:val="en" w:eastAsia="zh-CN"/>
        </w:rPr>
        <w:t>Eevee’s Retreat</w:t>
      </w:r>
      <w:r w:rsidRPr="00C1266B">
        <w:rPr>
          <w:rFonts w:eastAsia="Arial" w:cs="Arial"/>
          <w:sz w:val="22"/>
          <w:lang w:val="en" w:eastAsia="zh-CN"/>
        </w:rPr>
        <w:t xml:space="preserve"> is a web-based hotel booking system designed to make the reservation process simple, efficient, and hassle-free for customers. Guests can easily browse available rooms, check availability, book their stay, and manage their reservations all in one place.</w:t>
      </w:r>
    </w:p>
    <w:p w:rsidR="00F5582B" w:rsidP="00F840E4" w:rsidRDefault="00C1266B" w14:paraId="0C54D75E" w14:textId="7650CE7A">
      <w:pPr>
        <w:spacing w:line="360" w:lineRule="auto"/>
        <w:ind w:left="720"/>
        <w:jc w:val="both"/>
      </w:pPr>
      <w:r w:rsidRPr="00C1266B">
        <w:rPr>
          <w:rFonts w:eastAsia="Arial" w:cs="Arial"/>
          <w:sz w:val="22"/>
          <w:lang w:val="en" w:eastAsia="zh-CN"/>
        </w:rPr>
        <w:t>The system also includes an admin dashboard, giving hotel staff the tools to manage room availability, pricing, reservations, and facility bookings with ease. With secure authentication, a user-friendly interface, and a streamlined booking engine, Eevee’s Retreat enhances both customer convenience and hotel operations.</w:t>
      </w:r>
    </w:p>
    <w:p w:rsidRPr="006169CF" w:rsidR="00847669" w:rsidP="171CEDFC" w:rsidRDefault="00F5582B" w14:paraId="03AF00BA" w14:textId="07EEE98B" w14:noSpellErr="1">
      <w:pPr>
        <w:pStyle w:val="Heading2"/>
        <w:spacing w:line="360" w:lineRule="auto"/>
        <w:ind w:left="1276" w:hanging="567"/>
        <w:jc w:val="both"/>
        <w:rPr>
          <w:b w:val="1"/>
          <w:bCs w:val="1"/>
          <w:color w:val="2E74B5" w:themeColor="accent1" w:themeShade="BF"/>
        </w:rPr>
      </w:pPr>
      <w:bookmarkStart w:name="_Toc1099279492" w:id="2143387114"/>
      <w:r w:rsidRPr="07122E8F" w:rsidR="78A6F703">
        <w:rPr>
          <w:b w:val="1"/>
          <w:bCs w:val="1"/>
          <w:color w:val="2E74B5" w:themeColor="accent1" w:themeTint="FF" w:themeShade="BF"/>
        </w:rPr>
        <w:t xml:space="preserve">Project </w:t>
      </w:r>
      <w:r w:rsidRPr="07122E8F" w:rsidR="4E0CDD95">
        <w:rPr>
          <w:b w:val="1"/>
          <w:bCs w:val="1"/>
          <w:color w:val="2E74B5" w:themeColor="accent1" w:themeTint="FF" w:themeShade="BF"/>
        </w:rPr>
        <w:t>M</w:t>
      </w:r>
      <w:r w:rsidRPr="07122E8F" w:rsidR="78A6F703">
        <w:rPr>
          <w:b w:val="1"/>
          <w:bCs w:val="1"/>
          <w:color w:val="2E74B5" w:themeColor="accent1" w:themeTint="FF" w:themeShade="BF"/>
        </w:rPr>
        <w:t>ethodology</w:t>
      </w:r>
      <w:bookmarkEnd w:id="2143387114"/>
      <w:r w:rsidRPr="07122E8F" w:rsidR="78A6F703">
        <w:rPr>
          <w:b w:val="1"/>
          <w:bCs w:val="1"/>
          <w:color w:val="2E74B5" w:themeColor="accent1" w:themeTint="FF" w:themeShade="BF"/>
        </w:rPr>
        <w:t xml:space="preserve"> </w:t>
      </w:r>
    </w:p>
    <w:p w:rsidRPr="00847669" w:rsidR="00847669" w:rsidP="00F840E4" w:rsidRDefault="00847669" w14:paraId="653B48AC" w14:textId="5A3D7B46">
      <w:pPr>
        <w:spacing w:line="360" w:lineRule="auto"/>
        <w:ind w:left="720"/>
        <w:jc w:val="both"/>
        <w:rPr>
          <w:rFonts w:eastAsia="Arial" w:cs="Arial"/>
          <w:sz w:val="22"/>
          <w:lang w:val="en-US" w:eastAsia="zh-CN"/>
        </w:rPr>
      </w:pPr>
      <w:bookmarkStart w:name="_Hlk190093023" w:id="3"/>
      <w:r w:rsidRPr="1F2D9707">
        <w:rPr>
          <w:rFonts w:eastAsia="Arial" w:cs="Arial"/>
          <w:sz w:val="22"/>
          <w:lang w:val="en-US" w:eastAsia="zh-CN"/>
        </w:rPr>
        <w:t xml:space="preserve">The project follows an </w:t>
      </w:r>
      <w:r w:rsidRPr="1F2D9707">
        <w:rPr>
          <w:rFonts w:eastAsia="Arial" w:cs="Arial"/>
          <w:b/>
          <w:sz w:val="22"/>
          <w:lang w:val="en-US" w:eastAsia="zh-CN"/>
        </w:rPr>
        <w:t>Agile development methodology (SCRUM)</w:t>
      </w:r>
      <w:r w:rsidRPr="1F2D9707">
        <w:rPr>
          <w:rFonts w:eastAsia="Arial" w:cs="Arial"/>
          <w:sz w:val="22"/>
          <w:lang w:val="en-US" w:eastAsia="zh-CN"/>
        </w:rPr>
        <w:t>, ensuring an iterative and adaptive approach.</w:t>
      </w:r>
    </w:p>
    <w:bookmarkEnd w:id="3"/>
    <w:p w:rsidRPr="00847669" w:rsidR="00847669" w:rsidP="00F840E4" w:rsidRDefault="00847669" w14:paraId="2E5FD896" w14:textId="77777777">
      <w:pPr>
        <w:spacing w:line="360" w:lineRule="auto"/>
        <w:ind w:left="720"/>
        <w:jc w:val="both"/>
        <w:rPr>
          <w:rFonts w:eastAsia="Arial" w:cs="Arial"/>
          <w:sz w:val="22"/>
          <w:lang w:val="en" w:eastAsia="zh-CN"/>
        </w:rPr>
      </w:pPr>
      <w:r w:rsidRPr="00847669">
        <w:rPr>
          <w:rFonts w:eastAsia="Arial" w:cs="Arial"/>
          <w:b/>
          <w:bCs/>
          <w:sz w:val="22"/>
          <w:lang w:val="en" w:eastAsia="zh-CN"/>
        </w:rPr>
        <w:t>Sprint Length:</w:t>
      </w:r>
      <w:r w:rsidRPr="00847669">
        <w:rPr>
          <w:rFonts w:eastAsia="Arial" w:cs="Arial"/>
          <w:sz w:val="22"/>
          <w:lang w:val="en" w:eastAsia="zh-CN"/>
        </w:rPr>
        <w:t xml:space="preserve"> 2 weeks per sprint</w:t>
      </w:r>
    </w:p>
    <w:p w:rsidRPr="00847669" w:rsidR="00847669" w:rsidP="00F840E4" w:rsidRDefault="00847669" w14:paraId="2E04ADC3" w14:textId="77777777">
      <w:pPr>
        <w:spacing w:line="360" w:lineRule="auto"/>
        <w:ind w:left="720"/>
        <w:jc w:val="both"/>
        <w:rPr>
          <w:rFonts w:eastAsia="Arial" w:cs="Arial"/>
          <w:b/>
          <w:bCs/>
          <w:sz w:val="22"/>
          <w:lang w:val="en" w:eastAsia="zh-CN"/>
        </w:rPr>
      </w:pPr>
      <w:r w:rsidRPr="00847669">
        <w:rPr>
          <w:rFonts w:eastAsia="Arial" w:cs="Arial"/>
          <w:b/>
          <w:bCs/>
          <w:sz w:val="22"/>
          <w:lang w:val="en" w:eastAsia="zh-CN"/>
        </w:rPr>
        <w:t>Agile Artifacts:</w:t>
      </w:r>
    </w:p>
    <w:p w:rsidRPr="00847669" w:rsidR="00847669" w:rsidP="00F840E4" w:rsidRDefault="00847669" w14:paraId="048ADF52" w14:textId="77777777">
      <w:pPr>
        <w:pStyle w:val="ListParagraph"/>
        <w:numPr>
          <w:ilvl w:val="0"/>
          <w:numId w:val="7"/>
        </w:numPr>
        <w:spacing w:line="360" w:lineRule="auto"/>
        <w:jc w:val="both"/>
        <w:rPr>
          <w:rFonts w:eastAsia="Arial" w:cs="Arial"/>
          <w:sz w:val="22"/>
          <w:lang w:val="en" w:eastAsia="zh-CN"/>
        </w:rPr>
      </w:pPr>
      <w:r w:rsidRPr="00847669">
        <w:rPr>
          <w:rFonts w:eastAsia="Arial" w:cs="Arial"/>
          <w:b/>
          <w:bCs/>
          <w:sz w:val="22"/>
          <w:lang w:val="en" w:eastAsia="zh-CN"/>
        </w:rPr>
        <w:t>Sprint Planning:</w:t>
      </w:r>
      <w:r w:rsidRPr="00847669">
        <w:rPr>
          <w:rFonts w:eastAsia="Arial" w:cs="Arial"/>
          <w:sz w:val="22"/>
          <w:lang w:val="en" w:eastAsia="zh-CN"/>
        </w:rPr>
        <w:t xml:space="preserve"> Defining sprint goals and backlog prioritization</w:t>
      </w:r>
    </w:p>
    <w:p w:rsidRPr="00847669" w:rsidR="00847669" w:rsidP="00F840E4" w:rsidRDefault="00847669" w14:paraId="5EA5F938" w14:textId="77777777">
      <w:pPr>
        <w:pStyle w:val="ListParagraph"/>
        <w:numPr>
          <w:ilvl w:val="0"/>
          <w:numId w:val="7"/>
        </w:numPr>
        <w:spacing w:line="360" w:lineRule="auto"/>
        <w:jc w:val="both"/>
        <w:rPr>
          <w:rFonts w:eastAsia="Arial" w:cs="Arial"/>
          <w:sz w:val="22"/>
          <w:lang w:val="en" w:eastAsia="zh-CN"/>
        </w:rPr>
      </w:pPr>
      <w:r w:rsidRPr="00847669">
        <w:rPr>
          <w:rFonts w:eastAsia="Arial" w:cs="Arial"/>
          <w:b/>
          <w:bCs/>
          <w:sz w:val="22"/>
          <w:lang w:val="en" w:eastAsia="zh-CN"/>
        </w:rPr>
        <w:t>Daily Stand-ups:</w:t>
      </w:r>
      <w:r w:rsidRPr="00847669">
        <w:rPr>
          <w:rFonts w:eastAsia="Arial" w:cs="Arial"/>
          <w:sz w:val="22"/>
          <w:lang w:val="en" w:eastAsia="zh-CN"/>
        </w:rPr>
        <w:t xml:space="preserve"> Quick updates on progress and blockers</w:t>
      </w:r>
    </w:p>
    <w:p w:rsidRPr="00847669" w:rsidR="00847669" w:rsidP="00F840E4" w:rsidRDefault="00847669" w14:paraId="2056CE89" w14:textId="77777777">
      <w:pPr>
        <w:pStyle w:val="ListParagraph"/>
        <w:numPr>
          <w:ilvl w:val="0"/>
          <w:numId w:val="7"/>
        </w:numPr>
        <w:spacing w:line="360" w:lineRule="auto"/>
        <w:jc w:val="both"/>
        <w:rPr>
          <w:rFonts w:eastAsia="Arial" w:cs="Arial"/>
          <w:sz w:val="22"/>
          <w:lang w:val="en" w:eastAsia="zh-CN"/>
        </w:rPr>
      </w:pPr>
      <w:r w:rsidRPr="00847669">
        <w:rPr>
          <w:rFonts w:eastAsia="Arial" w:cs="Arial"/>
          <w:b/>
          <w:bCs/>
          <w:sz w:val="22"/>
          <w:lang w:val="en" w:eastAsia="zh-CN"/>
        </w:rPr>
        <w:t>Sprint Review:</w:t>
      </w:r>
      <w:r w:rsidRPr="00847669">
        <w:rPr>
          <w:rFonts w:eastAsia="Arial" w:cs="Arial"/>
          <w:sz w:val="22"/>
          <w:lang w:val="en" w:eastAsia="zh-CN"/>
        </w:rPr>
        <w:t xml:space="preserve"> Demonstration of completed work</w:t>
      </w:r>
    </w:p>
    <w:p w:rsidRPr="00847669" w:rsidR="00847669" w:rsidP="00F840E4" w:rsidRDefault="00847669" w14:paraId="3D3E148B" w14:textId="77777777">
      <w:pPr>
        <w:pStyle w:val="ListParagraph"/>
        <w:numPr>
          <w:ilvl w:val="0"/>
          <w:numId w:val="7"/>
        </w:numPr>
        <w:spacing w:line="360" w:lineRule="auto"/>
        <w:jc w:val="both"/>
        <w:rPr>
          <w:rFonts w:eastAsia="Arial" w:cs="Arial"/>
          <w:sz w:val="22"/>
          <w:lang w:val="en" w:eastAsia="zh-CN"/>
        </w:rPr>
      </w:pPr>
      <w:r w:rsidRPr="00847669">
        <w:rPr>
          <w:rFonts w:eastAsia="Arial" w:cs="Arial"/>
          <w:b/>
          <w:bCs/>
          <w:sz w:val="22"/>
          <w:lang w:val="en" w:eastAsia="zh-CN"/>
        </w:rPr>
        <w:t>Sprint Retrospective:</w:t>
      </w:r>
      <w:r w:rsidRPr="00847669">
        <w:rPr>
          <w:rFonts w:eastAsia="Arial" w:cs="Arial"/>
          <w:sz w:val="22"/>
          <w:lang w:val="en" w:eastAsia="zh-CN"/>
        </w:rPr>
        <w:t xml:space="preserve"> Discussion on improvements for the next sprint</w:t>
      </w:r>
    </w:p>
    <w:p w:rsidRPr="00847669" w:rsidR="00847669" w:rsidP="00F840E4" w:rsidRDefault="00847669" w14:paraId="11A6E9DF" w14:textId="77777777">
      <w:pPr>
        <w:spacing w:line="360" w:lineRule="auto"/>
        <w:ind w:left="720"/>
        <w:jc w:val="both"/>
        <w:rPr>
          <w:rFonts w:eastAsia="Arial" w:cs="Arial"/>
          <w:b/>
          <w:bCs/>
          <w:sz w:val="22"/>
          <w:lang w:val="en" w:eastAsia="zh-CN"/>
        </w:rPr>
      </w:pPr>
      <w:r w:rsidRPr="00847669">
        <w:rPr>
          <w:rFonts w:eastAsia="Arial" w:cs="Arial"/>
          <w:b/>
          <w:bCs/>
          <w:sz w:val="22"/>
          <w:lang w:val="en" w:eastAsia="zh-CN"/>
        </w:rPr>
        <w:t>Tracking &amp; Tools:</w:t>
      </w:r>
    </w:p>
    <w:p w:rsidRPr="00847669" w:rsidR="00847669" w:rsidP="00F840E4" w:rsidRDefault="0054621A" w14:paraId="4B66CD87" w14:textId="622E7BFB">
      <w:pPr>
        <w:pStyle w:val="ListParagraph"/>
        <w:numPr>
          <w:ilvl w:val="0"/>
          <w:numId w:val="6"/>
        </w:numPr>
        <w:spacing w:line="360" w:lineRule="auto"/>
        <w:jc w:val="both"/>
        <w:rPr>
          <w:rFonts w:eastAsia="Arial" w:cs="Arial"/>
          <w:sz w:val="22"/>
          <w:lang w:val="en" w:eastAsia="zh-CN"/>
        </w:rPr>
      </w:pPr>
      <w:r>
        <w:rPr>
          <w:sz w:val="22"/>
        </w:rPr>
        <w:t>GitHub</w:t>
      </w:r>
      <w:r w:rsidR="00847669">
        <w:rPr>
          <w:sz w:val="22"/>
        </w:rPr>
        <w:t xml:space="preserve"> </w:t>
      </w:r>
      <w:r w:rsidR="00482FCE">
        <w:rPr>
          <w:sz w:val="22"/>
        </w:rPr>
        <w:t>Kanban Board</w:t>
      </w:r>
      <w:r w:rsidRPr="00272EBA" w:rsidR="00482FCE">
        <w:rPr>
          <w:sz w:val="22"/>
        </w:rPr>
        <w:t xml:space="preserve"> </w:t>
      </w:r>
      <w:r w:rsidRPr="00847669" w:rsidR="00847669">
        <w:rPr>
          <w:rFonts w:eastAsia="Arial" w:cs="Arial"/>
          <w:sz w:val="22"/>
          <w:lang w:val="en" w:eastAsia="zh-CN"/>
        </w:rPr>
        <w:t xml:space="preserve">for </w:t>
      </w:r>
      <w:r>
        <w:rPr>
          <w:rFonts w:eastAsia="Arial" w:cs="Arial"/>
          <w:sz w:val="22"/>
          <w:lang w:val="en" w:eastAsia="zh-CN"/>
        </w:rPr>
        <w:t xml:space="preserve">product </w:t>
      </w:r>
      <w:r w:rsidRPr="00847669" w:rsidR="00847669">
        <w:rPr>
          <w:rFonts w:eastAsia="Arial" w:cs="Arial"/>
          <w:sz w:val="22"/>
          <w:lang w:val="en" w:eastAsia="zh-CN"/>
        </w:rPr>
        <w:t>backlog tracking</w:t>
      </w:r>
    </w:p>
    <w:p w:rsidRPr="00847669" w:rsidR="00847669" w:rsidP="00F840E4" w:rsidRDefault="00847669" w14:paraId="41E792C1" w14:textId="77777777">
      <w:pPr>
        <w:pStyle w:val="ListParagraph"/>
        <w:numPr>
          <w:ilvl w:val="0"/>
          <w:numId w:val="6"/>
        </w:numPr>
        <w:spacing w:line="360" w:lineRule="auto"/>
        <w:jc w:val="both"/>
        <w:rPr>
          <w:rFonts w:eastAsia="Arial" w:cs="Arial"/>
          <w:sz w:val="22"/>
          <w:lang w:val="en" w:eastAsia="zh-CN"/>
        </w:rPr>
      </w:pPr>
      <w:r w:rsidRPr="00847669">
        <w:rPr>
          <w:rFonts w:eastAsia="Arial" w:cs="Arial"/>
          <w:sz w:val="22"/>
          <w:lang w:val="en" w:eastAsia="zh-CN"/>
        </w:rPr>
        <w:t>GitHub for version control</w:t>
      </w:r>
    </w:p>
    <w:p w:rsidRPr="00847669" w:rsidR="00847669" w:rsidP="00DC57F6" w:rsidRDefault="00847669" w14:paraId="5557A819" w14:textId="3713A882">
      <w:pPr>
        <w:pStyle w:val="ListParagraph"/>
        <w:numPr>
          <w:ilvl w:val="0"/>
          <w:numId w:val="6"/>
        </w:numPr>
        <w:spacing w:line="360" w:lineRule="auto"/>
        <w:jc w:val="both"/>
      </w:pPr>
      <w:r w:rsidRPr="00847669">
        <w:rPr>
          <w:rFonts w:eastAsia="Arial" w:cs="Arial"/>
          <w:sz w:val="22"/>
          <w:lang w:val="en" w:eastAsia="zh-CN"/>
        </w:rPr>
        <w:t>Microsoft Teams &amp; Telegram</w:t>
      </w:r>
      <w:r w:rsidR="00EA1A00">
        <w:rPr>
          <w:rFonts w:eastAsia="Arial" w:cs="Arial"/>
          <w:sz w:val="22"/>
          <w:lang w:val="en" w:eastAsia="zh-CN"/>
        </w:rPr>
        <w:t xml:space="preserve"> Ch</w:t>
      </w:r>
      <w:r w:rsidR="004C7B63">
        <w:rPr>
          <w:rFonts w:eastAsia="Arial" w:cs="Arial"/>
          <w:sz w:val="22"/>
          <w:lang w:val="en" w:eastAsia="zh-CN"/>
        </w:rPr>
        <w:t>annel</w:t>
      </w:r>
      <w:r w:rsidRPr="00847669">
        <w:rPr>
          <w:rFonts w:eastAsia="Arial" w:cs="Arial"/>
          <w:sz w:val="22"/>
          <w:lang w:val="en" w:eastAsia="zh-CN"/>
        </w:rPr>
        <w:t xml:space="preserve"> for team communication</w:t>
      </w:r>
    </w:p>
    <w:p w:rsidRPr="006169CF" w:rsidR="00DB12F0" w:rsidP="171CEDFC" w:rsidRDefault="00DB12F0" w14:paraId="6F567C86" w14:textId="6E883835" w14:noSpellErr="1">
      <w:pPr>
        <w:pStyle w:val="Heading2"/>
        <w:spacing w:line="360" w:lineRule="auto"/>
        <w:ind w:left="1276" w:hanging="567"/>
        <w:jc w:val="both"/>
        <w:rPr>
          <w:b w:val="1"/>
          <w:bCs w:val="1"/>
          <w:color w:val="2E74B5" w:themeColor="accent1" w:themeShade="BF"/>
        </w:rPr>
      </w:pPr>
      <w:bookmarkStart w:name="_Toc69057653" w:id="940123016"/>
      <w:r w:rsidRPr="07122E8F" w:rsidR="2D87A636">
        <w:rPr>
          <w:b w:val="1"/>
          <w:bCs w:val="1"/>
          <w:color w:val="2E74B5" w:themeColor="accent1" w:themeTint="FF" w:themeShade="BF"/>
        </w:rPr>
        <w:t>Project Summary</w:t>
      </w:r>
      <w:bookmarkEnd w:id="940123016"/>
      <w:r w:rsidRPr="07122E8F" w:rsidR="2D87A636">
        <w:rPr>
          <w:b w:val="1"/>
          <w:bCs w:val="1"/>
          <w:color w:val="2E74B5" w:themeColor="accent1" w:themeTint="FF" w:themeShade="BF"/>
        </w:rPr>
        <w:t xml:space="preserve"> </w:t>
      </w:r>
    </w:p>
    <w:p w:rsidRPr="00E04C5A" w:rsidR="00E04C5A" w:rsidP="00DF01B1" w:rsidRDefault="00E04C5A" w14:paraId="58BC0A36" w14:textId="0FB64729">
      <w:pPr>
        <w:spacing w:after="0" w:line="360" w:lineRule="auto"/>
        <w:ind w:left="720"/>
        <w:jc w:val="both"/>
        <w:rPr>
          <w:rFonts w:eastAsia="Arial" w:cs="Arial"/>
          <w:b/>
          <w:bCs/>
          <w:szCs w:val="24"/>
          <w:lang w:eastAsia="zh-CN"/>
        </w:rPr>
      </w:pPr>
      <w:r w:rsidRPr="00E04C5A">
        <w:rPr>
          <w:rFonts w:eastAsia="Arial" w:cs="Arial"/>
          <w:b/>
          <w:bCs/>
          <w:szCs w:val="24"/>
          <w:lang w:eastAsia="zh-CN"/>
        </w:rPr>
        <w:t>Background:</w:t>
      </w:r>
    </w:p>
    <w:p w:rsidRPr="00A7668C" w:rsidR="00A7668C" w:rsidP="00F840E4" w:rsidRDefault="00A7668C" w14:paraId="200B3118" w14:textId="5D531E3E">
      <w:pPr>
        <w:spacing w:line="360" w:lineRule="auto"/>
        <w:ind w:left="720"/>
        <w:jc w:val="both"/>
        <w:rPr>
          <w:rFonts w:eastAsia="Arial" w:cs="Arial"/>
          <w:sz w:val="22"/>
          <w:lang w:eastAsia="zh-CN"/>
        </w:rPr>
      </w:pPr>
      <w:r w:rsidRPr="00A7668C">
        <w:rPr>
          <w:rFonts w:eastAsia="Arial" w:cs="Arial"/>
          <w:sz w:val="22"/>
          <w:lang w:eastAsia="zh-CN"/>
        </w:rPr>
        <w:t>In the hospitality industry, providing a seamless and efficient booking experience is crucial for customer satisfaction and business success. Traditional hotel booking methods often lead to inefficiencies such as overbookings, manual errors, and lack of real-time availability updates. To address these challenges, there is a growing need for a modern, automated hotel booking and management system that enhances customer experience while improving hotel operations.</w:t>
      </w:r>
    </w:p>
    <w:p w:rsidRPr="00A7668C" w:rsidR="00A7668C" w:rsidP="00F840E4" w:rsidRDefault="00A7668C" w14:paraId="58608C43" w14:textId="0590FF7D">
      <w:pPr>
        <w:spacing w:line="360" w:lineRule="auto"/>
        <w:ind w:left="720"/>
        <w:jc w:val="both"/>
        <w:rPr>
          <w:rFonts w:eastAsia="Arial" w:cs="Arial"/>
          <w:sz w:val="22"/>
          <w:lang w:eastAsia="zh-CN"/>
        </w:rPr>
      </w:pPr>
      <w:r w:rsidRPr="00A7668C">
        <w:rPr>
          <w:rFonts w:eastAsia="Arial" w:cs="Arial"/>
          <w:sz w:val="22"/>
          <w:lang w:eastAsia="zh-CN"/>
        </w:rPr>
        <w:t>Eevee’s Retreat is designed as a web-based hotel management system that allows customers to browse available rooms, check availability, book their stay, and manage their reservations easily. At the same time, it provides hotel administrators with tools to efficiently manage room availability, pricing, bookings, and customer inquiries.</w:t>
      </w:r>
    </w:p>
    <w:p w:rsidR="00A7668C" w:rsidP="00F840E4" w:rsidRDefault="00A7668C" w14:paraId="78B3BB15" w14:textId="0AF1D65C">
      <w:pPr>
        <w:spacing w:line="360" w:lineRule="auto"/>
        <w:ind w:left="720"/>
        <w:jc w:val="both"/>
        <w:rPr>
          <w:rFonts w:eastAsia="Arial" w:cs="Arial"/>
          <w:sz w:val="22"/>
          <w:lang w:eastAsia="zh-CN"/>
        </w:rPr>
      </w:pPr>
      <w:r w:rsidRPr="00A7668C">
        <w:rPr>
          <w:rFonts w:eastAsia="Arial" w:cs="Arial"/>
          <w:sz w:val="22"/>
          <w:lang w:eastAsia="zh-CN"/>
        </w:rPr>
        <w:t>With an intuitive user interface, secure authentication, and a robust booking engine, the system aims to streamline hotel operations while providing a hassle-free experience for guests.</w:t>
      </w:r>
    </w:p>
    <w:p w:rsidRPr="00E04C5A" w:rsidR="00E04C5A" w:rsidP="00F840E4" w:rsidRDefault="00E04C5A" w14:paraId="55F58578" w14:textId="1A14B06B">
      <w:pPr>
        <w:spacing w:line="360" w:lineRule="auto"/>
        <w:ind w:left="720"/>
        <w:jc w:val="both"/>
        <w:rPr>
          <w:rFonts w:eastAsia="Arial" w:cs="Arial"/>
          <w:b/>
          <w:bCs/>
          <w:szCs w:val="24"/>
          <w:lang w:eastAsia="zh-CN"/>
        </w:rPr>
      </w:pPr>
      <w:r>
        <w:rPr>
          <w:rFonts w:eastAsia="Arial" w:cs="Arial"/>
          <w:b/>
          <w:bCs/>
          <w:szCs w:val="24"/>
          <w:lang w:eastAsia="zh-CN"/>
        </w:rPr>
        <w:t>Project Scope</w:t>
      </w:r>
      <w:r w:rsidRPr="00E04C5A">
        <w:rPr>
          <w:rFonts w:eastAsia="Arial" w:cs="Arial"/>
          <w:b/>
          <w:bCs/>
          <w:szCs w:val="24"/>
          <w:lang w:eastAsia="zh-CN"/>
        </w:rPr>
        <w:t>:</w:t>
      </w:r>
    </w:p>
    <w:p w:rsidRPr="00F840E4" w:rsidR="006F2B56" w:rsidP="00F840E4" w:rsidRDefault="006F2B56" w14:paraId="78358713" w14:textId="2F951937">
      <w:pPr>
        <w:spacing w:line="360" w:lineRule="auto"/>
        <w:ind w:left="360" w:firstLine="720"/>
        <w:jc w:val="both"/>
        <w:rPr>
          <w:rFonts w:eastAsia="Arial" w:cs="Arial"/>
          <w:b/>
          <w:szCs w:val="24"/>
          <w:u w:val="single"/>
          <w:lang w:eastAsia="zh-CN"/>
        </w:rPr>
      </w:pPr>
      <w:r w:rsidRPr="00F840E4">
        <w:rPr>
          <w:rFonts w:eastAsia="Arial" w:cs="Arial"/>
          <w:b/>
          <w:szCs w:val="24"/>
          <w:u w:val="single"/>
          <w:lang w:eastAsia="zh-CN"/>
        </w:rPr>
        <w:t>Deliverables</w:t>
      </w:r>
    </w:p>
    <w:p w:rsidRPr="006F2B56" w:rsidR="006F2B56" w:rsidP="00F840E4" w:rsidRDefault="006F2B56" w14:paraId="388BEB00" w14:textId="77777777">
      <w:pPr>
        <w:pStyle w:val="ListParagraph"/>
        <w:numPr>
          <w:ilvl w:val="0"/>
          <w:numId w:val="9"/>
        </w:numPr>
        <w:spacing w:line="360" w:lineRule="auto"/>
        <w:jc w:val="both"/>
        <w:rPr>
          <w:rFonts w:eastAsia="Arial" w:cs="Arial"/>
          <w:sz w:val="22"/>
          <w:lang w:eastAsia="zh-CN"/>
        </w:rPr>
      </w:pPr>
      <w:r w:rsidRPr="006F2B56">
        <w:rPr>
          <w:rFonts w:eastAsia="Arial" w:cs="Arial"/>
          <w:sz w:val="22"/>
          <w:lang w:eastAsia="zh-CN"/>
        </w:rPr>
        <w:t>A fully functional Eevee’s Retreat web application with core booking features.</w:t>
      </w:r>
    </w:p>
    <w:p w:rsidRPr="006F2B56" w:rsidR="006F2B56" w:rsidP="00F840E4" w:rsidRDefault="006F2B56" w14:paraId="6AC325A8" w14:textId="77777777">
      <w:pPr>
        <w:pStyle w:val="ListParagraph"/>
        <w:numPr>
          <w:ilvl w:val="0"/>
          <w:numId w:val="9"/>
        </w:numPr>
        <w:spacing w:line="360" w:lineRule="auto"/>
        <w:jc w:val="both"/>
        <w:rPr>
          <w:rFonts w:eastAsia="Arial" w:cs="Arial"/>
          <w:sz w:val="22"/>
          <w:lang w:eastAsia="zh-CN"/>
        </w:rPr>
      </w:pPr>
      <w:r w:rsidRPr="006F2B56">
        <w:rPr>
          <w:rFonts w:eastAsia="Arial" w:cs="Arial"/>
          <w:sz w:val="22"/>
          <w:lang w:eastAsia="zh-CN"/>
        </w:rPr>
        <w:t>Admin dashboard for hotel staff to manage rooms, bookings, and customer information.</w:t>
      </w:r>
    </w:p>
    <w:p w:rsidRPr="006F2B56" w:rsidR="006F2B56" w:rsidP="00F840E4" w:rsidRDefault="006F2B56" w14:paraId="5B8882E2" w14:textId="77777777">
      <w:pPr>
        <w:pStyle w:val="ListParagraph"/>
        <w:numPr>
          <w:ilvl w:val="0"/>
          <w:numId w:val="9"/>
        </w:numPr>
        <w:spacing w:line="360" w:lineRule="auto"/>
        <w:jc w:val="both"/>
        <w:rPr>
          <w:rFonts w:eastAsia="Arial" w:cs="Arial"/>
          <w:sz w:val="22"/>
          <w:lang w:eastAsia="zh-CN"/>
        </w:rPr>
      </w:pPr>
      <w:r w:rsidRPr="006F2B56">
        <w:rPr>
          <w:rFonts w:eastAsia="Arial" w:cs="Arial"/>
          <w:sz w:val="22"/>
          <w:lang w:eastAsia="zh-CN"/>
        </w:rPr>
        <w:t>User authentication system with secure role-based access control.</w:t>
      </w:r>
    </w:p>
    <w:p w:rsidRPr="006F2B56" w:rsidR="006F2B56" w:rsidP="00F840E4" w:rsidRDefault="006F2B56" w14:paraId="1F1204AD" w14:textId="77777777">
      <w:pPr>
        <w:pStyle w:val="ListParagraph"/>
        <w:numPr>
          <w:ilvl w:val="0"/>
          <w:numId w:val="9"/>
        </w:numPr>
        <w:spacing w:line="360" w:lineRule="auto"/>
        <w:jc w:val="both"/>
        <w:rPr>
          <w:rFonts w:eastAsia="Arial" w:cs="Arial"/>
          <w:sz w:val="22"/>
          <w:lang w:eastAsia="zh-CN"/>
        </w:rPr>
      </w:pPr>
      <w:r w:rsidRPr="006F2B56">
        <w:rPr>
          <w:rFonts w:eastAsia="Arial" w:cs="Arial"/>
          <w:sz w:val="22"/>
          <w:lang w:eastAsia="zh-CN"/>
        </w:rPr>
        <w:t>Database schemas &amp; UML diagrams detailing system architecture.</w:t>
      </w:r>
    </w:p>
    <w:p w:rsidRPr="006F2B56" w:rsidR="006F2B56" w:rsidP="00F840E4" w:rsidRDefault="006F2B56" w14:paraId="114A1BE5" w14:textId="77777777">
      <w:pPr>
        <w:pStyle w:val="ListParagraph"/>
        <w:numPr>
          <w:ilvl w:val="0"/>
          <w:numId w:val="9"/>
        </w:numPr>
        <w:spacing w:line="360" w:lineRule="auto"/>
        <w:jc w:val="both"/>
        <w:rPr>
          <w:rFonts w:eastAsia="Arial" w:cs="Arial"/>
          <w:sz w:val="22"/>
          <w:lang w:eastAsia="zh-CN"/>
        </w:rPr>
      </w:pPr>
      <w:r w:rsidRPr="006F2B56">
        <w:rPr>
          <w:rFonts w:eastAsia="Arial" w:cs="Arial"/>
          <w:sz w:val="22"/>
          <w:lang w:eastAsia="zh-CN"/>
        </w:rPr>
        <w:t>Test cases &amp; reports ensuring system functionality and reliability.</w:t>
      </w:r>
    </w:p>
    <w:p w:rsidR="00A7668C" w:rsidP="00F840E4" w:rsidRDefault="006F2B56" w14:paraId="4ED4F6A6" w14:textId="631CD8C3">
      <w:pPr>
        <w:pStyle w:val="ListParagraph"/>
        <w:numPr>
          <w:ilvl w:val="0"/>
          <w:numId w:val="9"/>
        </w:numPr>
        <w:spacing w:line="360" w:lineRule="auto"/>
        <w:jc w:val="both"/>
        <w:rPr>
          <w:rFonts w:eastAsia="Arial" w:cs="Arial"/>
          <w:sz w:val="22"/>
          <w:lang w:eastAsia="zh-CN"/>
        </w:rPr>
      </w:pPr>
      <w:r w:rsidRPr="006F2B56">
        <w:rPr>
          <w:rFonts w:eastAsia="Arial" w:cs="Arial"/>
          <w:sz w:val="22"/>
          <w:lang w:eastAsia="zh-CN"/>
        </w:rPr>
        <w:t>Comprehensive documentation, including user manuals and technical design specifications.</w:t>
      </w:r>
    </w:p>
    <w:p w:rsidRPr="00F840E4" w:rsidR="008C6EB8" w:rsidP="00F840E4" w:rsidRDefault="008C6EB8" w14:paraId="00ADB5B5" w14:textId="05F52555">
      <w:pPr>
        <w:spacing w:line="360" w:lineRule="auto"/>
        <w:ind w:left="1080"/>
        <w:jc w:val="both"/>
        <w:rPr>
          <w:rFonts w:eastAsia="Arial" w:cs="Arial"/>
          <w:b/>
          <w:szCs w:val="24"/>
          <w:u w:val="single"/>
          <w:lang w:eastAsia="zh-CN"/>
        </w:rPr>
      </w:pPr>
      <w:r w:rsidRPr="00F840E4">
        <w:rPr>
          <w:rFonts w:eastAsia="Arial" w:cs="Arial"/>
          <w:b/>
          <w:szCs w:val="24"/>
          <w:u w:val="single"/>
          <w:lang w:eastAsia="zh-CN"/>
        </w:rPr>
        <w:t>Exclusions</w:t>
      </w:r>
    </w:p>
    <w:p w:rsidRPr="00717564" w:rsidR="008C6EB8" w:rsidP="00F840E4" w:rsidRDefault="008C6EB8" w14:paraId="2320A278" w14:textId="77777777">
      <w:pPr>
        <w:pStyle w:val="ListParagraph"/>
        <w:numPr>
          <w:ilvl w:val="0"/>
          <w:numId w:val="11"/>
        </w:numPr>
        <w:spacing w:line="360" w:lineRule="auto"/>
        <w:jc w:val="both"/>
        <w:rPr>
          <w:rFonts w:eastAsia="Arial" w:cs="Arial"/>
          <w:sz w:val="22"/>
          <w:lang w:eastAsia="zh-CN"/>
        </w:rPr>
      </w:pPr>
      <w:r w:rsidRPr="00717564">
        <w:rPr>
          <w:rFonts w:eastAsia="Arial" w:cs="Arial"/>
          <w:sz w:val="22"/>
          <w:lang w:eastAsia="zh-CN"/>
        </w:rPr>
        <w:t>Integration with third-party payment gateways (payments will be manually processed in this version).</w:t>
      </w:r>
    </w:p>
    <w:p w:rsidRPr="00717564" w:rsidR="008C6EB8" w:rsidP="00F840E4" w:rsidRDefault="008C6EB8" w14:paraId="36059489" w14:textId="77777777">
      <w:pPr>
        <w:pStyle w:val="ListParagraph"/>
        <w:numPr>
          <w:ilvl w:val="0"/>
          <w:numId w:val="11"/>
        </w:numPr>
        <w:spacing w:line="360" w:lineRule="auto"/>
        <w:jc w:val="both"/>
        <w:rPr>
          <w:rFonts w:eastAsia="Arial" w:cs="Arial"/>
          <w:sz w:val="22"/>
          <w:lang w:eastAsia="zh-CN"/>
        </w:rPr>
      </w:pPr>
      <w:r w:rsidRPr="00717564">
        <w:rPr>
          <w:rFonts w:eastAsia="Arial" w:cs="Arial"/>
          <w:sz w:val="22"/>
          <w:lang w:eastAsia="zh-CN"/>
        </w:rPr>
        <w:t>Mobile application development, as the focus is on a responsive web-based platform.</w:t>
      </w:r>
    </w:p>
    <w:p w:rsidR="00A7668C" w:rsidP="00F840E4" w:rsidRDefault="008C6EB8" w14:paraId="40E293C6" w14:textId="0F2020EE">
      <w:pPr>
        <w:pStyle w:val="ListParagraph"/>
        <w:numPr>
          <w:ilvl w:val="0"/>
          <w:numId w:val="11"/>
        </w:numPr>
        <w:spacing w:line="360" w:lineRule="auto"/>
        <w:jc w:val="both"/>
        <w:rPr>
          <w:rFonts w:eastAsia="Arial" w:cs="Arial"/>
          <w:sz w:val="22"/>
          <w:lang w:eastAsia="zh-CN"/>
        </w:rPr>
      </w:pPr>
      <w:r w:rsidRPr="00717564">
        <w:rPr>
          <w:rFonts w:eastAsia="Arial" w:cs="Arial"/>
          <w:sz w:val="22"/>
          <w:lang w:eastAsia="zh-CN"/>
        </w:rPr>
        <w:t>Multi-hotel chain support, as this version is tailored for a single-hotel system.</w:t>
      </w:r>
    </w:p>
    <w:p w:rsidRPr="00F840E4" w:rsidR="00D42A63" w:rsidP="00F840E4" w:rsidRDefault="00D42A63" w14:paraId="280D567A" w14:textId="3B4A769D">
      <w:pPr>
        <w:spacing w:line="360" w:lineRule="auto"/>
        <w:ind w:left="1080"/>
        <w:jc w:val="both"/>
        <w:rPr>
          <w:rFonts w:eastAsia="Arial" w:cs="Arial"/>
          <w:b/>
          <w:szCs w:val="24"/>
          <w:u w:val="single"/>
          <w:lang w:eastAsia="zh-CN"/>
        </w:rPr>
      </w:pPr>
      <w:r w:rsidRPr="00F840E4">
        <w:rPr>
          <w:rFonts w:eastAsia="Arial" w:cs="Arial"/>
          <w:b/>
          <w:szCs w:val="24"/>
          <w:u w:val="single"/>
          <w:lang w:eastAsia="zh-CN"/>
        </w:rPr>
        <w:t>Constraints</w:t>
      </w:r>
    </w:p>
    <w:p w:rsidRPr="00D42A63" w:rsidR="00D42A63" w:rsidP="00F840E4" w:rsidRDefault="00D42A63" w14:paraId="22BB3B8F" w14:textId="77777777">
      <w:pPr>
        <w:pStyle w:val="ListParagraph"/>
        <w:numPr>
          <w:ilvl w:val="0"/>
          <w:numId w:val="12"/>
        </w:numPr>
        <w:spacing w:line="360" w:lineRule="auto"/>
        <w:jc w:val="both"/>
        <w:rPr>
          <w:rFonts w:eastAsia="Arial" w:cs="Arial"/>
          <w:sz w:val="22"/>
          <w:lang w:eastAsia="zh-CN"/>
        </w:rPr>
      </w:pPr>
      <w:r w:rsidRPr="00D42A63">
        <w:rPr>
          <w:rFonts w:eastAsia="Arial" w:cs="Arial"/>
          <w:sz w:val="22"/>
          <w:lang w:eastAsia="zh-CN"/>
        </w:rPr>
        <w:t>Project timeline limitations, requiring us to focus on core booking and management features.</w:t>
      </w:r>
    </w:p>
    <w:p w:rsidRPr="00D42A63" w:rsidR="00D42A63" w:rsidP="00F840E4" w:rsidRDefault="00D42A63" w14:paraId="03E8A5BF" w14:textId="77777777">
      <w:pPr>
        <w:pStyle w:val="ListParagraph"/>
        <w:numPr>
          <w:ilvl w:val="0"/>
          <w:numId w:val="12"/>
        </w:numPr>
        <w:spacing w:line="360" w:lineRule="auto"/>
        <w:jc w:val="both"/>
        <w:rPr>
          <w:rFonts w:eastAsia="Arial" w:cs="Arial"/>
          <w:sz w:val="22"/>
          <w:lang w:eastAsia="zh-CN"/>
        </w:rPr>
      </w:pPr>
      <w:r w:rsidRPr="00D42A63">
        <w:rPr>
          <w:rFonts w:eastAsia="Arial" w:cs="Arial"/>
          <w:sz w:val="22"/>
          <w:lang w:eastAsia="zh-CN"/>
        </w:rPr>
        <w:t xml:space="preserve">Limited familiarity with </w:t>
      </w:r>
      <w:proofErr w:type="spellStart"/>
      <w:r w:rsidRPr="00D42A63">
        <w:rPr>
          <w:rFonts w:eastAsia="Arial" w:cs="Arial"/>
          <w:sz w:val="22"/>
          <w:lang w:eastAsia="zh-CN"/>
        </w:rPr>
        <w:t>DevSecOps</w:t>
      </w:r>
      <w:proofErr w:type="spellEnd"/>
      <w:r w:rsidRPr="00D42A63">
        <w:rPr>
          <w:rFonts w:eastAsia="Arial" w:cs="Arial"/>
          <w:sz w:val="22"/>
          <w:lang w:eastAsia="zh-CN"/>
        </w:rPr>
        <w:t xml:space="preserve"> automation tools, requiring additional learning and setup time.</w:t>
      </w:r>
    </w:p>
    <w:p w:rsidR="00FC3526" w:rsidP="00F840E4" w:rsidRDefault="00D42A63" w14:paraId="7B8FA577" w14:textId="626FCCB9">
      <w:pPr>
        <w:pStyle w:val="ListParagraph"/>
        <w:numPr>
          <w:ilvl w:val="0"/>
          <w:numId w:val="12"/>
        </w:numPr>
        <w:spacing w:line="360" w:lineRule="auto"/>
        <w:jc w:val="both"/>
        <w:rPr>
          <w:rFonts w:eastAsia="Arial" w:cs="Arial"/>
          <w:sz w:val="22"/>
          <w:lang w:eastAsia="zh-CN"/>
        </w:rPr>
      </w:pPr>
      <w:r w:rsidRPr="00D42A63">
        <w:rPr>
          <w:rFonts w:eastAsia="Arial" w:cs="Arial"/>
          <w:sz w:val="22"/>
          <w:lang w:eastAsia="zh-CN"/>
        </w:rPr>
        <w:t>Resource constraints, as the team consists of a limited number of developers working within a fixed time frame.</w:t>
      </w:r>
    </w:p>
    <w:p w:rsidRPr="005F7412" w:rsidR="005F7412" w:rsidP="00F840E4" w:rsidRDefault="005F7412" w14:paraId="06462DEE" w14:textId="77777777">
      <w:pPr>
        <w:pStyle w:val="ListParagraph"/>
        <w:spacing w:line="360" w:lineRule="auto"/>
        <w:ind w:left="1440"/>
        <w:rPr>
          <w:rFonts w:eastAsia="Arial" w:cs="Arial"/>
          <w:sz w:val="22"/>
          <w:lang w:eastAsia="zh-CN"/>
        </w:rPr>
      </w:pPr>
    </w:p>
    <w:p w:rsidR="00137088" w:rsidP="00F840E4" w:rsidRDefault="00137088" w14:paraId="096EAA59" w14:textId="1FC7B73B" w14:noSpellErr="1">
      <w:pPr>
        <w:pStyle w:val="Heading1"/>
        <w:spacing w:line="360" w:lineRule="auto"/>
        <w:rPr/>
      </w:pPr>
      <w:bookmarkStart w:name="_Toc22884349" w:id="5"/>
      <w:bookmarkStart w:name="_Toc2145555847" w:id="1733801537"/>
      <w:r w:rsidR="28B04A49">
        <w:rPr/>
        <w:t xml:space="preserve">Project </w:t>
      </w:r>
      <w:r w:rsidR="78A6F703">
        <w:rPr/>
        <w:t>Progress Report</w:t>
      </w:r>
      <w:bookmarkEnd w:id="5"/>
      <w:bookmarkEnd w:id="1733801537"/>
    </w:p>
    <w:p w:rsidRPr="006169CF" w:rsidR="00EF2F95" w:rsidP="171CEDFC" w:rsidRDefault="00EF2F95" w14:paraId="03451EED" w14:textId="7A277FA8" w14:noSpellErr="1">
      <w:pPr>
        <w:pStyle w:val="Heading2"/>
        <w:spacing w:line="360" w:lineRule="auto"/>
        <w:ind w:left="1276" w:hanging="567"/>
        <w:jc w:val="both"/>
        <w:rPr>
          <w:b w:val="1"/>
          <w:bCs w:val="1"/>
          <w:color w:val="2E74B5" w:themeColor="accent1" w:themeShade="BF"/>
        </w:rPr>
      </w:pPr>
      <w:bookmarkStart w:name="_Toc1767682020" w:id="1718454225"/>
      <w:r w:rsidRPr="07122E8F" w:rsidR="41D7AF2C">
        <w:rPr>
          <w:b w:val="1"/>
          <w:bCs w:val="1"/>
          <w:color w:val="2E74B5" w:themeColor="accent1" w:themeTint="FF" w:themeShade="BF"/>
        </w:rPr>
        <w:t>Reporting Period</w:t>
      </w:r>
      <w:bookmarkEnd w:id="1718454225"/>
    </w:p>
    <w:p w:rsidRPr="00D51924" w:rsidR="00D51924" w:rsidP="07122E8F" w:rsidRDefault="00D51924" w14:paraId="425B1F86" w14:textId="61A927AF">
      <w:pPr>
        <w:spacing w:line="360" w:lineRule="auto"/>
        <w:ind w:left="720"/>
        <w:jc w:val="both"/>
        <w:rPr>
          <w:sz w:val="22"/>
          <w:szCs w:val="22"/>
        </w:rPr>
      </w:pPr>
      <w:r w:rsidRPr="5D895431" w:rsidR="00D51924">
        <w:rPr>
          <w:sz w:val="22"/>
          <w:szCs w:val="22"/>
        </w:rPr>
        <w:t xml:space="preserve">The project progress report reflects the team's progress at the end of </w:t>
      </w:r>
      <w:r w:rsidRPr="5D895431" w:rsidR="271783D4">
        <w:rPr>
          <w:sz w:val="22"/>
          <w:szCs w:val="22"/>
        </w:rPr>
        <w:t>Sprint 3</w:t>
      </w:r>
      <w:r w:rsidRPr="5D895431" w:rsidR="00D51924">
        <w:rPr>
          <w:sz w:val="22"/>
          <w:szCs w:val="22"/>
        </w:rPr>
        <w:t>, which ran from 1st March 2025 to 14th March 2025.</w:t>
      </w:r>
    </w:p>
    <w:p w:rsidR="171CEDFC" w:rsidP="07122E8F" w:rsidRDefault="00D51924" w14:paraId="5919FFCC" w14:textId="2B909FE7">
      <w:pPr>
        <w:spacing w:line="360" w:lineRule="auto"/>
        <w:ind w:left="720"/>
        <w:jc w:val="both"/>
        <w:rPr>
          <w:sz w:val="22"/>
          <w:szCs w:val="22"/>
        </w:rPr>
      </w:pPr>
      <w:r w:rsidRPr="5D895431" w:rsidR="271783D4">
        <w:rPr>
          <w:sz w:val="22"/>
          <w:szCs w:val="22"/>
        </w:rPr>
        <w:t>Sprint 3</w:t>
      </w:r>
      <w:r w:rsidRPr="5D895431" w:rsidR="00D51924">
        <w:rPr>
          <w:sz w:val="22"/>
          <w:szCs w:val="22"/>
        </w:rPr>
        <w:t xml:space="preserve"> focused primarily on implementing the core modules, such as the hotel booking system frontend UI, as well as backend implementation for the CRUD APIs </w:t>
      </w:r>
      <w:r w:rsidRPr="5D895431" w:rsidR="00D51924">
        <w:rPr>
          <w:sz w:val="22"/>
          <w:szCs w:val="22"/>
        </w:rPr>
        <w:t>required</w:t>
      </w:r>
      <w:r w:rsidRPr="5D895431" w:rsidR="00D51924">
        <w:rPr>
          <w:sz w:val="22"/>
          <w:szCs w:val="22"/>
        </w:rPr>
        <w:t xml:space="preserve"> to support key functionality. The integration of basic interactions between the frontend and backend was also successfully completed. However, unit testing, bug fixing, and other advanced implementations and modules for both the frontend and backend were deferred to the next sprint to accommodate the prioritization of feature development.</w:t>
      </w:r>
    </w:p>
    <w:p w:rsidRPr="006169CF" w:rsidR="00EF2F95" w:rsidP="171CEDFC" w:rsidRDefault="00EF2F95" w14:paraId="4E0A4B66" w14:textId="025DCCB7" w14:noSpellErr="1">
      <w:pPr>
        <w:pStyle w:val="Heading2"/>
        <w:spacing w:line="360" w:lineRule="auto"/>
        <w:ind w:left="1276" w:hanging="567"/>
        <w:jc w:val="both"/>
        <w:rPr>
          <w:b w:val="1"/>
          <w:bCs w:val="1"/>
          <w:color w:val="2E74B5" w:themeColor="accent1" w:themeShade="BF"/>
        </w:rPr>
      </w:pPr>
      <w:bookmarkStart w:name="_Toc1824017095" w:id="1531577507"/>
      <w:r w:rsidRPr="07122E8F" w:rsidR="41D7AF2C">
        <w:rPr>
          <w:b w:val="1"/>
          <w:bCs w:val="1"/>
          <w:color w:val="2E74B5" w:themeColor="accent1" w:themeTint="FF" w:themeShade="BF"/>
        </w:rPr>
        <w:t>Sprint Objectives</w:t>
      </w:r>
      <w:bookmarkEnd w:id="1531577507"/>
    </w:p>
    <w:p w:rsidR="19551494" w:rsidP="307541BF" w:rsidRDefault="19551494" w14:paraId="6ACE1C61" w14:textId="7D2219E5">
      <w:pPr>
        <w:spacing w:before="240" w:after="240"/>
        <w:ind w:firstLine="720"/>
        <w:rPr>
          <w:rFonts w:eastAsia="Arial" w:cs="Arial"/>
          <w:sz w:val="20"/>
          <w:szCs w:val="20"/>
        </w:rPr>
      </w:pPr>
      <w:r w:rsidRPr="5D895431" w:rsidR="19551494">
        <w:rPr>
          <w:rFonts w:eastAsia="Arial" w:cs="Arial"/>
          <w:sz w:val="22"/>
          <w:szCs w:val="22"/>
        </w:rPr>
        <w:t xml:space="preserve">The primary goals of </w:t>
      </w:r>
      <w:r w:rsidRPr="5D895431" w:rsidR="271783D4">
        <w:rPr>
          <w:rFonts w:eastAsia="Arial" w:cs="Arial"/>
          <w:sz w:val="22"/>
          <w:szCs w:val="22"/>
        </w:rPr>
        <w:t>Sprint 3</w:t>
      </w:r>
      <w:r w:rsidRPr="5D895431" w:rsidR="19551494">
        <w:rPr>
          <w:rFonts w:eastAsia="Arial" w:cs="Arial"/>
          <w:sz w:val="22"/>
          <w:szCs w:val="22"/>
        </w:rPr>
        <w:t xml:space="preserve"> were:</w:t>
      </w:r>
    </w:p>
    <w:p w:rsidRPr="0055009D" w:rsidR="0055009D" w:rsidP="307541BF" w:rsidRDefault="0055009D" w14:paraId="2EB8D78D" w14:textId="4F932603">
      <w:pPr>
        <w:pStyle w:val="ListParagraph"/>
        <w:numPr>
          <w:ilvl w:val="0"/>
          <w:numId w:val="18"/>
        </w:numPr>
        <w:rPr>
          <w:rFonts w:eastAsia="Arial" w:cs="Arial"/>
          <w:sz w:val="22"/>
        </w:rPr>
      </w:pPr>
      <w:r w:rsidRPr="307541BF">
        <w:rPr>
          <w:rFonts w:eastAsia="Arial" w:cs="Arial"/>
          <w:sz w:val="22"/>
        </w:rPr>
        <w:t>Implementing the hotel booking system frontend UI</w:t>
      </w:r>
    </w:p>
    <w:p w:rsidRPr="0055009D" w:rsidR="0055009D" w:rsidP="307541BF" w:rsidRDefault="0055009D" w14:paraId="0431F7B8" w14:textId="77777777">
      <w:pPr>
        <w:pStyle w:val="ListParagraph"/>
        <w:numPr>
          <w:ilvl w:val="0"/>
          <w:numId w:val="18"/>
        </w:numPr>
        <w:rPr>
          <w:rFonts w:eastAsia="Arial" w:cs="Arial"/>
          <w:sz w:val="22"/>
        </w:rPr>
      </w:pPr>
      <w:r w:rsidRPr="307541BF">
        <w:rPr>
          <w:rFonts w:eastAsia="Arial" w:cs="Arial"/>
          <w:sz w:val="22"/>
        </w:rPr>
        <w:t>Developing and setting up CRUD APIs for backend functionality</w:t>
      </w:r>
    </w:p>
    <w:p w:rsidRPr="0055009D" w:rsidR="0055009D" w:rsidP="307541BF" w:rsidRDefault="0055009D" w14:paraId="0BF909DD" w14:textId="77777777">
      <w:pPr>
        <w:pStyle w:val="ListParagraph"/>
        <w:numPr>
          <w:ilvl w:val="0"/>
          <w:numId w:val="18"/>
        </w:numPr>
        <w:rPr>
          <w:rFonts w:eastAsia="Arial" w:cs="Arial"/>
          <w:sz w:val="22"/>
        </w:rPr>
      </w:pPr>
      <w:r w:rsidRPr="307541BF">
        <w:rPr>
          <w:rFonts w:eastAsia="Arial" w:cs="Arial"/>
          <w:sz w:val="22"/>
        </w:rPr>
        <w:t>Integrating basic frontend-backend interactions</w:t>
      </w:r>
    </w:p>
    <w:p w:rsidRPr="0055009D" w:rsidR="0055009D" w:rsidP="07122E8F" w:rsidRDefault="0055009D" w14:paraId="6BFC29B7" w14:textId="7490EF0F">
      <w:pPr>
        <w:pStyle w:val="ListParagraph"/>
        <w:numPr>
          <w:ilvl w:val="0"/>
          <w:numId w:val="18"/>
        </w:numPr>
        <w:rPr>
          <w:rFonts w:eastAsia="Arial" w:cs="Arial"/>
          <w:sz w:val="22"/>
          <w:szCs w:val="22"/>
        </w:rPr>
      </w:pPr>
      <w:r w:rsidRPr="5D895431" w:rsidR="0055009D">
        <w:rPr>
          <w:rFonts w:eastAsia="Arial" w:cs="Arial"/>
          <w:sz w:val="22"/>
          <w:szCs w:val="22"/>
        </w:rPr>
        <w:t xml:space="preserve">Deferring advanced implementations and </w:t>
      </w:r>
      <w:r w:rsidRPr="5D895431" w:rsidR="0055009D">
        <w:rPr>
          <w:rFonts w:eastAsia="Arial" w:cs="Arial"/>
          <w:sz w:val="22"/>
          <w:szCs w:val="22"/>
        </w:rPr>
        <w:t>additional</w:t>
      </w:r>
      <w:r w:rsidRPr="5D895431" w:rsidR="0055009D">
        <w:rPr>
          <w:rFonts w:eastAsia="Arial" w:cs="Arial"/>
          <w:sz w:val="22"/>
          <w:szCs w:val="22"/>
        </w:rPr>
        <w:t xml:space="preserve"> backend/frontend modules to </w:t>
      </w:r>
      <w:r w:rsidRPr="5D895431" w:rsidR="063BF00A">
        <w:rPr>
          <w:rFonts w:eastAsia="Arial" w:cs="Arial"/>
          <w:sz w:val="22"/>
          <w:szCs w:val="22"/>
        </w:rPr>
        <w:t>Sprint 4</w:t>
      </w:r>
    </w:p>
    <w:p w:rsidRPr="0055009D" w:rsidR="171CEDFC" w:rsidP="307541BF" w:rsidRDefault="0055009D" w14:paraId="714974BD" w14:textId="20C074CC">
      <w:pPr>
        <w:pStyle w:val="ListParagraph"/>
        <w:numPr>
          <w:ilvl w:val="0"/>
          <w:numId w:val="18"/>
        </w:numPr>
        <w:rPr>
          <w:rFonts w:eastAsia="Arial" w:cs="Arial"/>
          <w:sz w:val="22"/>
        </w:rPr>
      </w:pPr>
      <w:r w:rsidRPr="307541BF">
        <w:rPr>
          <w:rFonts w:eastAsia="Arial" w:cs="Arial"/>
          <w:sz w:val="22"/>
        </w:rPr>
        <w:t>Enhancing sprint workflow and backlog management</w:t>
      </w:r>
    </w:p>
    <w:p w:rsidRPr="006E71C3" w:rsidR="0EEE6E8C" w:rsidP="171CEDFC" w:rsidRDefault="005A1DE1" w14:paraId="3E1DDD2A" w14:textId="75D7EE5F">
      <w:pPr>
        <w:pStyle w:val="Heading2"/>
        <w:spacing w:line="360" w:lineRule="auto"/>
        <w:ind w:left="1276" w:hanging="567"/>
        <w:jc w:val="both"/>
        <w:rPr>
          <w:b w:val="1"/>
          <w:bCs w:val="1"/>
          <w:color w:val="2E74B5" w:themeColor="accent1" w:themeShade="BF"/>
        </w:rPr>
      </w:pPr>
      <w:bookmarkStart w:name="_Toc446488155" w:id="593503174"/>
      <w:r w:rsidRPr="5D895431" w:rsidR="271783D4">
        <w:rPr>
          <w:b w:val="1"/>
          <w:bCs w:val="1"/>
          <w:color w:val="2E74B5" w:themeColor="accent1" w:themeTint="FF" w:themeShade="BF"/>
        </w:rPr>
        <w:t>Sprint 3</w:t>
      </w:r>
      <w:r w:rsidRPr="5D895431" w:rsidR="1E4D7A36">
        <w:rPr>
          <w:b w:val="1"/>
          <w:bCs w:val="1"/>
          <w:color w:val="2E74B5" w:themeColor="accent1" w:themeTint="FF" w:themeShade="BF"/>
        </w:rPr>
        <w:t xml:space="preserve"> Accomplishments (Planned vs. Actual)</w:t>
      </w:r>
      <w:bookmarkEnd w:id="593503174"/>
    </w:p>
    <w:p w:rsidRPr="005D50B0" w:rsidR="005D50B0" w:rsidP="07122E8F" w:rsidRDefault="005D50B0" w14:paraId="7373F12B" w14:textId="3E59C8BA">
      <w:pPr>
        <w:spacing w:line="360" w:lineRule="auto"/>
        <w:ind w:left="720"/>
        <w:jc w:val="both"/>
        <w:rPr>
          <w:sz w:val="22"/>
          <w:szCs w:val="22"/>
        </w:rPr>
      </w:pPr>
      <w:r w:rsidRPr="5D895431" w:rsidR="005D50B0">
        <w:rPr>
          <w:sz w:val="22"/>
          <w:szCs w:val="22"/>
        </w:rPr>
        <w:t xml:space="preserve">During </w:t>
      </w:r>
      <w:r w:rsidRPr="5D895431" w:rsidR="271783D4">
        <w:rPr>
          <w:sz w:val="22"/>
          <w:szCs w:val="22"/>
        </w:rPr>
        <w:t>Sprint 3</w:t>
      </w:r>
      <w:r w:rsidRPr="5D895431" w:rsidR="005D50B0">
        <w:rPr>
          <w:sz w:val="22"/>
          <w:szCs w:val="22"/>
        </w:rPr>
        <w:t>, the team focused on building the fundamental components required for the hotel's booking system. The frontend UI for booking functionality was successfully implemented, providing an interactive interface for users to browse and reserve rooms. On the backend, the team developed essential CRUD APIs, ensuring robust functionality for room management, user authentication, and reservation handling. Basic frontend-backend integration was achieved, allowing for seamless interaction between the UI and the API services.</w:t>
      </w:r>
    </w:p>
    <w:p w:rsidRPr="006E71C3" w:rsidR="171CEDFC" w:rsidP="005D50B0" w:rsidRDefault="005D50B0" w14:paraId="7427D01F" w14:textId="41F7FF6C">
      <w:pPr>
        <w:spacing w:line="360" w:lineRule="auto"/>
        <w:ind w:left="720"/>
        <w:jc w:val="both"/>
        <w:rPr>
          <w:sz w:val="22"/>
        </w:rPr>
      </w:pPr>
      <w:r w:rsidRPr="005D50B0">
        <w:rPr>
          <w:sz w:val="22"/>
        </w:rPr>
        <w:t>However, due to time constraints, advanced implementations, such as payment processing, enhanced UI refinements, and additional backend optimizations, were deferred to the next sprint. Similarly, unit testing and bug fixes were postponed to ensure the proper stability and reliability of the core modules before proceeding to testing.</w:t>
      </w:r>
    </w:p>
    <w:tbl>
      <w:tblPr>
        <w:tblStyle w:val="ListTable4-Accent5"/>
        <w:tblW w:w="8280" w:type="dxa"/>
        <w:tblInd w:w="690"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385"/>
        <w:gridCol w:w="1395"/>
        <w:gridCol w:w="1830"/>
        <w:gridCol w:w="2670"/>
      </w:tblGrid>
      <w:tr w:rsidR="171CEDFC" w:rsidTr="5D895431" w14:paraId="2D9A3EE8" w14:textId="77777777">
        <w:trPr>
          <w:cnfStyle w:val="100000000000" w:firstRow="1" w:lastRow="0" w:firstColumn="0" w:lastColumn="0" w:oddVBand="0" w:evenVBand="0" w:oddHBand="0"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2385" w:type="dxa"/>
            <w:tcBorders>
              <w:top w:val="single" w:color="4472C4" w:themeColor="accent5" w:sz="6" w:space="0"/>
              <w:left w:val="single" w:color="4472C4" w:themeColor="accent5" w:sz="6" w:space="0"/>
              <w:bottom w:val="single" w:color="4472C4" w:themeColor="accent5" w:sz="6" w:space="0"/>
            </w:tcBorders>
            <w:tcMar>
              <w:left w:w="105" w:type="dxa"/>
              <w:right w:w="105" w:type="dxa"/>
            </w:tcMar>
            <w:vAlign w:val="center"/>
          </w:tcPr>
          <w:p w:rsidR="171CEDFC" w:rsidP="171CEDFC" w:rsidRDefault="171CEDFC" w14:paraId="5A4FCDD9" w14:textId="5A538C6E">
            <w:pPr>
              <w:jc w:val="center"/>
              <w:rPr>
                <w:rFonts w:eastAsia="Arial" w:cs="Arial"/>
                <w:sz w:val="20"/>
                <w:szCs w:val="20"/>
              </w:rPr>
            </w:pPr>
            <w:r w:rsidRPr="171CEDFC">
              <w:rPr>
                <w:rFonts w:eastAsia="Arial" w:cs="Arial"/>
                <w:sz w:val="20"/>
                <w:szCs w:val="20"/>
              </w:rPr>
              <w:t>Task</w:t>
            </w:r>
          </w:p>
        </w:tc>
        <w:tc>
          <w:tcPr>
            <w:cnfStyle w:val="000000000000" w:firstRow="0" w:lastRow="0" w:firstColumn="0" w:lastColumn="0" w:oddVBand="0" w:evenVBand="0" w:oddHBand="0" w:evenHBand="0" w:firstRowFirstColumn="0" w:firstRowLastColumn="0" w:lastRowFirstColumn="0" w:lastRowLastColumn="0"/>
            <w:tcW w:w="1395" w:type="dxa"/>
            <w:tcBorders>
              <w:top w:val="single" w:color="4472C4" w:themeColor="accent5" w:sz="6" w:space="0"/>
              <w:bottom w:val="single" w:color="4472C4" w:themeColor="accent5" w:sz="6" w:space="0"/>
            </w:tcBorders>
            <w:tcMar>
              <w:left w:w="105" w:type="dxa"/>
              <w:right w:w="105" w:type="dxa"/>
            </w:tcMar>
            <w:vAlign w:val="center"/>
          </w:tcPr>
          <w:p w:rsidR="171CEDFC" w:rsidP="171CEDFC" w:rsidRDefault="171CEDFC" w14:paraId="4B2CFD41" w14:textId="403F945A">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sz w:val="20"/>
                <w:szCs w:val="20"/>
              </w:rPr>
            </w:pPr>
            <w:r w:rsidRPr="171CEDFC">
              <w:rPr>
                <w:rFonts w:eastAsia="Arial" w:cs="Arial"/>
                <w:sz w:val="20"/>
                <w:szCs w:val="20"/>
              </w:rPr>
              <w:t>Planned Completion</w:t>
            </w:r>
          </w:p>
        </w:tc>
        <w:tc>
          <w:tcPr>
            <w:cnfStyle w:val="000000000000" w:firstRow="0" w:lastRow="0" w:firstColumn="0" w:lastColumn="0" w:oddVBand="0" w:evenVBand="0" w:oddHBand="0" w:evenHBand="0" w:firstRowFirstColumn="0" w:firstRowLastColumn="0" w:lastRowFirstColumn="0" w:lastRowLastColumn="0"/>
            <w:tcW w:w="1830" w:type="dxa"/>
            <w:tcBorders>
              <w:top w:val="single" w:color="4472C4" w:themeColor="accent5" w:sz="6" w:space="0"/>
              <w:bottom w:val="single" w:color="4472C4" w:themeColor="accent5" w:sz="6" w:space="0"/>
            </w:tcBorders>
            <w:tcMar>
              <w:left w:w="105" w:type="dxa"/>
              <w:right w:w="105" w:type="dxa"/>
            </w:tcMar>
            <w:vAlign w:val="center"/>
          </w:tcPr>
          <w:p w:rsidR="171CEDFC" w:rsidP="171CEDFC" w:rsidRDefault="171CEDFC" w14:paraId="316B4E90" w14:textId="11A3EC31">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sz w:val="20"/>
                <w:szCs w:val="20"/>
              </w:rPr>
            </w:pPr>
            <w:r w:rsidRPr="171CEDFC">
              <w:rPr>
                <w:rFonts w:eastAsia="Arial" w:cs="Arial"/>
                <w:sz w:val="20"/>
                <w:szCs w:val="20"/>
              </w:rPr>
              <w:t>Actual Completion</w:t>
            </w:r>
          </w:p>
        </w:tc>
        <w:tc>
          <w:tcPr>
            <w:cnfStyle w:val="000000000000" w:firstRow="0" w:lastRow="0" w:firstColumn="0" w:lastColumn="0" w:oddVBand="0" w:evenVBand="0" w:oddHBand="0" w:evenHBand="0" w:firstRowFirstColumn="0" w:firstRowLastColumn="0" w:lastRowFirstColumn="0" w:lastRowLastColumn="0"/>
            <w:tcW w:w="2670" w:type="dxa"/>
            <w:tcBorders>
              <w:top w:val="single" w:color="4472C4" w:themeColor="accent5" w:sz="6" w:space="0"/>
              <w:bottom w:val="single" w:color="4472C4" w:themeColor="accent5" w:sz="6" w:space="0"/>
              <w:right w:val="single" w:color="4472C4" w:themeColor="accent5" w:sz="6" w:space="0"/>
            </w:tcBorders>
            <w:tcMar>
              <w:left w:w="105" w:type="dxa"/>
              <w:right w:w="105" w:type="dxa"/>
            </w:tcMar>
            <w:vAlign w:val="center"/>
          </w:tcPr>
          <w:p w:rsidR="171CEDFC" w:rsidP="171CEDFC" w:rsidRDefault="171CEDFC" w14:paraId="0625D9EB" w14:textId="725E00A3">
            <w:pPr>
              <w:cnfStyle w:val="100000000000" w:firstRow="1" w:lastRow="0" w:firstColumn="0" w:lastColumn="0" w:oddVBand="0" w:evenVBand="0" w:oddHBand="0" w:evenHBand="0" w:firstRowFirstColumn="0" w:firstRowLastColumn="0" w:lastRowFirstColumn="0" w:lastRowLastColumn="0"/>
              <w:rPr>
                <w:rFonts w:eastAsia="Arial" w:cs="Arial"/>
                <w:b w:val="0"/>
                <w:bCs w:val="0"/>
                <w:sz w:val="20"/>
                <w:szCs w:val="20"/>
              </w:rPr>
            </w:pPr>
            <w:r w:rsidRPr="171CEDFC">
              <w:rPr>
                <w:rFonts w:eastAsia="Arial" w:cs="Arial"/>
                <w:sz w:val="20"/>
                <w:szCs w:val="20"/>
              </w:rPr>
              <w:t>Remarks</w:t>
            </w:r>
          </w:p>
        </w:tc>
      </w:tr>
      <w:tr w:rsidR="00496AF0" w:rsidTr="5D895431" w14:paraId="1D238BB9"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5" w:type="dxa"/>
            <w:tcMar>
              <w:left w:w="105" w:type="dxa"/>
              <w:right w:w="105" w:type="dxa"/>
            </w:tcMar>
            <w:vAlign w:val="center"/>
          </w:tcPr>
          <w:p w:rsidRPr="00496AF0" w:rsidR="00496AF0" w:rsidP="004B71E9" w:rsidRDefault="00496AF0" w14:paraId="4FE74EAC" w14:textId="11D9959B">
            <w:pPr>
              <w:spacing w:line="360" w:lineRule="auto"/>
              <w:rPr>
                <w:rFonts w:eastAsia="Arial" w:cs="Arial"/>
                <w:color w:val="000000" w:themeColor="text1"/>
                <w:sz w:val="20"/>
                <w:szCs w:val="18"/>
              </w:rPr>
            </w:pPr>
            <w:r w:rsidRPr="00496AF0">
              <w:rPr>
                <w:rFonts w:cs="Arial"/>
                <w:sz w:val="20"/>
                <w:szCs w:val="18"/>
              </w:rPr>
              <w:t>Implement Hotel Booking System Frontend UI</w:t>
            </w:r>
          </w:p>
        </w:tc>
        <w:tc>
          <w:tcPr>
            <w:cnfStyle w:val="000000000000" w:firstRow="0" w:lastRow="0" w:firstColumn="0" w:lastColumn="0" w:oddVBand="0" w:evenVBand="0" w:oddHBand="0" w:evenHBand="0" w:firstRowFirstColumn="0" w:firstRowLastColumn="0" w:lastRowFirstColumn="0" w:lastRowLastColumn="0"/>
            <w:tcW w:w="1395" w:type="dxa"/>
            <w:tcMar>
              <w:left w:w="105" w:type="dxa"/>
              <w:right w:w="105" w:type="dxa"/>
            </w:tcMar>
            <w:vAlign w:val="center"/>
          </w:tcPr>
          <w:p w:rsidRPr="00496AF0" w:rsidR="00496AF0" w:rsidP="004B71E9" w:rsidRDefault="00496AF0" w14:paraId="3FA56F3D" w14:textId="1EE3BF31">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18"/>
              </w:rPr>
            </w:pPr>
            <w:r w:rsidRPr="00496AF0">
              <w:rPr>
                <w:rFonts w:ascii="Segoe UI Emoji" w:hAnsi="Segoe UI Emoji" w:cs="Segoe UI Emoji"/>
                <w:sz w:val="20"/>
                <w:szCs w:val="18"/>
              </w:rPr>
              <w:t>🔄</w:t>
            </w:r>
            <w:r w:rsidRPr="00496AF0">
              <w:rPr>
                <w:rFonts w:cs="Arial"/>
                <w:sz w:val="20"/>
                <w:szCs w:val="18"/>
              </w:rPr>
              <w:t xml:space="preserve"> In Progress</w:t>
            </w:r>
          </w:p>
        </w:tc>
        <w:tc>
          <w:tcPr>
            <w:cnfStyle w:val="000000000000" w:firstRow="0" w:lastRow="0" w:firstColumn="0" w:lastColumn="0" w:oddVBand="0" w:evenVBand="0" w:oddHBand="0" w:evenHBand="0" w:firstRowFirstColumn="0" w:firstRowLastColumn="0" w:lastRowFirstColumn="0" w:lastRowLastColumn="0"/>
            <w:tcW w:w="1830" w:type="dxa"/>
            <w:tcMar>
              <w:left w:w="105" w:type="dxa"/>
              <w:right w:w="105" w:type="dxa"/>
            </w:tcMar>
            <w:vAlign w:val="center"/>
          </w:tcPr>
          <w:p w:rsidRPr="00496AF0" w:rsidR="00496AF0" w:rsidP="004B71E9" w:rsidRDefault="00496AF0" w14:paraId="649F1AC8" w14:textId="5530B94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18"/>
              </w:rPr>
            </w:pPr>
            <w:r w:rsidRPr="00496AF0">
              <w:rPr>
                <w:rFonts w:ascii="Segoe UI Emoji" w:hAnsi="Segoe UI Emoji" w:cs="Segoe UI Emoji"/>
                <w:sz w:val="20"/>
                <w:szCs w:val="18"/>
              </w:rPr>
              <w:t>✅</w:t>
            </w:r>
            <w:r w:rsidRPr="00496AF0">
              <w:rPr>
                <w:rFonts w:cs="Arial"/>
                <w:sz w:val="20"/>
                <w:szCs w:val="18"/>
              </w:rPr>
              <w:t xml:space="preserve"> Completed</w:t>
            </w:r>
          </w:p>
        </w:tc>
        <w:tc>
          <w:tcPr>
            <w:cnfStyle w:val="000000000000" w:firstRow="0" w:lastRow="0" w:firstColumn="0" w:lastColumn="0" w:oddVBand="0" w:evenVBand="0" w:oddHBand="0" w:evenHBand="0" w:firstRowFirstColumn="0" w:firstRowLastColumn="0" w:lastRowFirstColumn="0" w:lastRowLastColumn="0"/>
            <w:tcW w:w="2670" w:type="dxa"/>
            <w:tcMar>
              <w:left w:w="105" w:type="dxa"/>
              <w:right w:w="105" w:type="dxa"/>
            </w:tcMar>
            <w:vAlign w:val="center"/>
          </w:tcPr>
          <w:p w:rsidRPr="00496AF0" w:rsidR="00496AF0" w:rsidP="004B71E9" w:rsidRDefault="00496AF0" w14:paraId="64D153D0" w14:textId="5F5769A9">
            <w:pPr>
              <w:spacing w:line="360" w:lineRule="auto"/>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18"/>
              </w:rPr>
            </w:pPr>
            <w:r w:rsidRPr="00496AF0">
              <w:rPr>
                <w:rFonts w:cs="Arial"/>
                <w:sz w:val="20"/>
                <w:szCs w:val="18"/>
              </w:rPr>
              <w:t>UI framework and layout implemented successfully</w:t>
            </w:r>
          </w:p>
        </w:tc>
      </w:tr>
      <w:tr w:rsidR="00496AF0" w:rsidTr="5D895431" w14:paraId="47B5B5EE" w14:textId="77777777">
        <w:trPr>
          <w:trHeight w:val="300"/>
        </w:trPr>
        <w:tc>
          <w:tcPr>
            <w:cnfStyle w:val="001000000000" w:firstRow="0" w:lastRow="0" w:firstColumn="1" w:lastColumn="0" w:oddVBand="0" w:evenVBand="0" w:oddHBand="0" w:evenHBand="0" w:firstRowFirstColumn="0" w:firstRowLastColumn="0" w:lastRowFirstColumn="0" w:lastRowLastColumn="0"/>
            <w:tcW w:w="2385" w:type="dxa"/>
            <w:tcMar>
              <w:left w:w="105" w:type="dxa"/>
              <w:right w:w="105" w:type="dxa"/>
            </w:tcMar>
            <w:vAlign w:val="center"/>
          </w:tcPr>
          <w:p w:rsidRPr="00496AF0" w:rsidR="00496AF0" w:rsidP="004B71E9" w:rsidRDefault="00496AF0" w14:paraId="3AF3DBA4" w14:textId="5DDF986F">
            <w:pPr>
              <w:spacing w:line="360" w:lineRule="auto"/>
              <w:rPr>
                <w:rFonts w:eastAsia="Arial" w:cs="Arial"/>
                <w:color w:val="000000" w:themeColor="text1"/>
                <w:sz w:val="20"/>
                <w:szCs w:val="18"/>
              </w:rPr>
            </w:pPr>
            <w:r w:rsidRPr="00496AF0">
              <w:rPr>
                <w:rFonts w:cs="Arial"/>
                <w:sz w:val="20"/>
                <w:szCs w:val="18"/>
              </w:rPr>
              <w:t>Develop CRUD APIs for Backend</w:t>
            </w:r>
          </w:p>
        </w:tc>
        <w:tc>
          <w:tcPr>
            <w:cnfStyle w:val="000000000000" w:firstRow="0" w:lastRow="0" w:firstColumn="0" w:lastColumn="0" w:oddVBand="0" w:evenVBand="0" w:oddHBand="0" w:evenHBand="0" w:firstRowFirstColumn="0" w:firstRowLastColumn="0" w:lastRowFirstColumn="0" w:lastRowLastColumn="0"/>
            <w:tcW w:w="1395" w:type="dxa"/>
            <w:tcMar>
              <w:left w:w="105" w:type="dxa"/>
              <w:right w:w="105" w:type="dxa"/>
            </w:tcMar>
            <w:vAlign w:val="center"/>
          </w:tcPr>
          <w:p w:rsidRPr="00496AF0" w:rsidR="00496AF0" w:rsidP="004B71E9" w:rsidRDefault="00496AF0" w14:paraId="0A2DBA36" w14:textId="05B53866">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18"/>
              </w:rPr>
            </w:pPr>
            <w:r w:rsidRPr="00496AF0">
              <w:rPr>
                <w:rFonts w:ascii="Segoe UI Emoji" w:hAnsi="Segoe UI Emoji" w:cs="Segoe UI Emoji"/>
                <w:sz w:val="20"/>
                <w:szCs w:val="18"/>
              </w:rPr>
              <w:t>🔄</w:t>
            </w:r>
            <w:r w:rsidRPr="00496AF0">
              <w:rPr>
                <w:rFonts w:cs="Arial"/>
                <w:sz w:val="20"/>
                <w:szCs w:val="18"/>
              </w:rPr>
              <w:t xml:space="preserve"> In Progress</w:t>
            </w:r>
          </w:p>
        </w:tc>
        <w:tc>
          <w:tcPr>
            <w:cnfStyle w:val="000000000000" w:firstRow="0" w:lastRow="0" w:firstColumn="0" w:lastColumn="0" w:oddVBand="0" w:evenVBand="0" w:oddHBand="0" w:evenHBand="0" w:firstRowFirstColumn="0" w:firstRowLastColumn="0" w:lastRowFirstColumn="0" w:lastRowLastColumn="0"/>
            <w:tcW w:w="1830" w:type="dxa"/>
            <w:tcMar>
              <w:left w:w="105" w:type="dxa"/>
              <w:right w:w="105" w:type="dxa"/>
            </w:tcMar>
            <w:vAlign w:val="center"/>
          </w:tcPr>
          <w:p w:rsidRPr="00496AF0" w:rsidR="00496AF0" w:rsidP="004B71E9" w:rsidRDefault="00496AF0" w14:paraId="2910761C" w14:textId="28BF3DCE">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18"/>
              </w:rPr>
            </w:pPr>
            <w:r w:rsidRPr="00496AF0">
              <w:rPr>
                <w:rFonts w:ascii="Segoe UI Emoji" w:hAnsi="Segoe UI Emoji" w:cs="Segoe UI Emoji"/>
                <w:sz w:val="20"/>
                <w:szCs w:val="18"/>
              </w:rPr>
              <w:t>✅</w:t>
            </w:r>
            <w:r w:rsidRPr="00496AF0">
              <w:rPr>
                <w:rFonts w:cs="Arial"/>
                <w:sz w:val="20"/>
                <w:szCs w:val="18"/>
              </w:rPr>
              <w:t xml:space="preserve"> Completed</w:t>
            </w:r>
          </w:p>
        </w:tc>
        <w:tc>
          <w:tcPr>
            <w:cnfStyle w:val="000000000000" w:firstRow="0" w:lastRow="0" w:firstColumn="0" w:lastColumn="0" w:oddVBand="0" w:evenVBand="0" w:oddHBand="0" w:evenHBand="0" w:firstRowFirstColumn="0" w:firstRowLastColumn="0" w:lastRowFirstColumn="0" w:lastRowLastColumn="0"/>
            <w:tcW w:w="2670" w:type="dxa"/>
            <w:tcMar>
              <w:left w:w="105" w:type="dxa"/>
              <w:right w:w="105" w:type="dxa"/>
            </w:tcMar>
            <w:vAlign w:val="center"/>
          </w:tcPr>
          <w:p w:rsidRPr="00496AF0" w:rsidR="00496AF0" w:rsidP="004B71E9" w:rsidRDefault="00496AF0" w14:paraId="415C8AFB" w14:textId="2615D7B7">
            <w:pPr>
              <w:spacing w:line="360" w:lineRule="auto"/>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18"/>
              </w:rPr>
            </w:pPr>
            <w:r w:rsidRPr="00496AF0">
              <w:rPr>
                <w:rFonts w:cs="Arial"/>
                <w:sz w:val="20"/>
                <w:szCs w:val="18"/>
              </w:rPr>
              <w:t>Core APIs for reservations, user management, and rooms created</w:t>
            </w:r>
          </w:p>
        </w:tc>
      </w:tr>
      <w:tr w:rsidR="00496AF0" w:rsidTr="5D895431" w14:paraId="2BDBF7E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5" w:type="dxa"/>
            <w:tcMar>
              <w:left w:w="105" w:type="dxa"/>
              <w:right w:w="105" w:type="dxa"/>
            </w:tcMar>
            <w:vAlign w:val="center"/>
          </w:tcPr>
          <w:p w:rsidRPr="00496AF0" w:rsidR="00496AF0" w:rsidP="004B71E9" w:rsidRDefault="00496AF0" w14:paraId="005915FA" w14:textId="5F957FC6">
            <w:pPr>
              <w:spacing w:line="360" w:lineRule="auto"/>
              <w:rPr>
                <w:rFonts w:eastAsia="Arial" w:cs="Arial"/>
                <w:color w:val="000000" w:themeColor="text1"/>
                <w:sz w:val="20"/>
                <w:szCs w:val="18"/>
              </w:rPr>
            </w:pPr>
            <w:r w:rsidRPr="00496AF0">
              <w:rPr>
                <w:rFonts w:cs="Arial"/>
                <w:sz w:val="20"/>
                <w:szCs w:val="18"/>
              </w:rPr>
              <w:t>Integrate Frontend with Backend</w:t>
            </w:r>
          </w:p>
        </w:tc>
        <w:tc>
          <w:tcPr>
            <w:cnfStyle w:val="000000000000" w:firstRow="0" w:lastRow="0" w:firstColumn="0" w:lastColumn="0" w:oddVBand="0" w:evenVBand="0" w:oddHBand="0" w:evenHBand="0" w:firstRowFirstColumn="0" w:firstRowLastColumn="0" w:lastRowFirstColumn="0" w:lastRowLastColumn="0"/>
            <w:tcW w:w="1395" w:type="dxa"/>
            <w:tcMar>
              <w:left w:w="105" w:type="dxa"/>
              <w:right w:w="105" w:type="dxa"/>
            </w:tcMar>
            <w:vAlign w:val="center"/>
          </w:tcPr>
          <w:p w:rsidRPr="00496AF0" w:rsidR="00496AF0" w:rsidP="004B71E9" w:rsidRDefault="00496AF0" w14:paraId="64B88405" w14:textId="7932F48F">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18"/>
              </w:rPr>
            </w:pPr>
            <w:r w:rsidRPr="00496AF0">
              <w:rPr>
                <w:rFonts w:ascii="Segoe UI Emoji" w:hAnsi="Segoe UI Emoji" w:cs="Segoe UI Emoji"/>
                <w:sz w:val="20"/>
                <w:szCs w:val="18"/>
              </w:rPr>
              <w:t>✅</w:t>
            </w:r>
            <w:r w:rsidRPr="00496AF0">
              <w:rPr>
                <w:rFonts w:cs="Arial"/>
                <w:sz w:val="20"/>
                <w:szCs w:val="18"/>
              </w:rPr>
              <w:t xml:space="preserve"> Completed</w:t>
            </w:r>
          </w:p>
        </w:tc>
        <w:tc>
          <w:tcPr>
            <w:cnfStyle w:val="000000000000" w:firstRow="0" w:lastRow="0" w:firstColumn="0" w:lastColumn="0" w:oddVBand="0" w:evenVBand="0" w:oddHBand="0" w:evenHBand="0" w:firstRowFirstColumn="0" w:firstRowLastColumn="0" w:lastRowFirstColumn="0" w:lastRowLastColumn="0"/>
            <w:tcW w:w="1830" w:type="dxa"/>
            <w:tcMar>
              <w:left w:w="105" w:type="dxa"/>
              <w:right w:w="105" w:type="dxa"/>
            </w:tcMar>
            <w:vAlign w:val="center"/>
          </w:tcPr>
          <w:p w:rsidRPr="00496AF0" w:rsidR="00496AF0" w:rsidP="004B71E9" w:rsidRDefault="00496AF0" w14:paraId="5667DE85" w14:textId="6367D26F">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18"/>
              </w:rPr>
            </w:pPr>
            <w:r w:rsidRPr="00496AF0">
              <w:rPr>
                <w:rFonts w:ascii="Segoe UI Emoji" w:hAnsi="Segoe UI Emoji" w:cs="Segoe UI Emoji"/>
                <w:sz w:val="20"/>
                <w:szCs w:val="18"/>
              </w:rPr>
              <w:t>✅</w:t>
            </w:r>
            <w:r w:rsidRPr="00496AF0">
              <w:rPr>
                <w:rFonts w:cs="Arial"/>
                <w:sz w:val="20"/>
                <w:szCs w:val="18"/>
              </w:rPr>
              <w:t xml:space="preserve"> Completed</w:t>
            </w:r>
          </w:p>
        </w:tc>
        <w:tc>
          <w:tcPr>
            <w:cnfStyle w:val="000000000000" w:firstRow="0" w:lastRow="0" w:firstColumn="0" w:lastColumn="0" w:oddVBand="0" w:evenVBand="0" w:oddHBand="0" w:evenHBand="0" w:firstRowFirstColumn="0" w:firstRowLastColumn="0" w:lastRowFirstColumn="0" w:lastRowLastColumn="0"/>
            <w:tcW w:w="2670" w:type="dxa"/>
            <w:tcMar>
              <w:left w:w="105" w:type="dxa"/>
              <w:right w:w="105" w:type="dxa"/>
            </w:tcMar>
            <w:vAlign w:val="center"/>
          </w:tcPr>
          <w:p w:rsidRPr="00496AF0" w:rsidR="00496AF0" w:rsidP="004B71E9" w:rsidRDefault="00496AF0" w14:paraId="55F46AC9" w14:textId="38BE8867">
            <w:pPr>
              <w:spacing w:line="360" w:lineRule="auto"/>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18"/>
              </w:rPr>
            </w:pPr>
            <w:r w:rsidRPr="00496AF0">
              <w:rPr>
                <w:rFonts w:cs="Arial"/>
                <w:sz w:val="20"/>
                <w:szCs w:val="18"/>
              </w:rPr>
              <w:t>Basic interactions between UI and API established</w:t>
            </w:r>
          </w:p>
        </w:tc>
      </w:tr>
      <w:tr w:rsidR="00496AF0" w:rsidTr="5D895431" w14:paraId="21125A9B" w14:textId="77777777">
        <w:trPr>
          <w:trHeight w:val="300"/>
        </w:trPr>
        <w:tc>
          <w:tcPr>
            <w:cnfStyle w:val="001000000000" w:firstRow="0" w:lastRow="0" w:firstColumn="1" w:lastColumn="0" w:oddVBand="0" w:evenVBand="0" w:oddHBand="0" w:evenHBand="0" w:firstRowFirstColumn="0" w:firstRowLastColumn="0" w:lastRowFirstColumn="0" w:lastRowLastColumn="0"/>
            <w:tcW w:w="2385" w:type="dxa"/>
            <w:tcMar>
              <w:left w:w="105" w:type="dxa"/>
              <w:right w:w="105" w:type="dxa"/>
            </w:tcMar>
            <w:vAlign w:val="center"/>
          </w:tcPr>
          <w:p w:rsidRPr="00496AF0" w:rsidR="00496AF0" w:rsidP="004B71E9" w:rsidRDefault="00496AF0" w14:paraId="5AA14FF5" w14:textId="5337908F">
            <w:pPr>
              <w:spacing w:line="360" w:lineRule="auto"/>
              <w:rPr>
                <w:rFonts w:eastAsia="Arial" w:cs="Arial"/>
                <w:color w:val="000000" w:themeColor="text1"/>
                <w:sz w:val="20"/>
                <w:szCs w:val="18"/>
              </w:rPr>
            </w:pPr>
            <w:r w:rsidRPr="00496AF0">
              <w:rPr>
                <w:rFonts w:cs="Arial"/>
                <w:sz w:val="20"/>
                <w:szCs w:val="18"/>
              </w:rPr>
              <w:t>Unit Testing, Bug Fixing &amp; Advanced Features</w:t>
            </w:r>
          </w:p>
        </w:tc>
        <w:tc>
          <w:tcPr>
            <w:cnfStyle w:val="000000000000" w:firstRow="0" w:lastRow="0" w:firstColumn="0" w:lastColumn="0" w:oddVBand="0" w:evenVBand="0" w:oddHBand="0" w:evenHBand="0" w:firstRowFirstColumn="0" w:firstRowLastColumn="0" w:lastRowFirstColumn="0" w:lastRowLastColumn="0"/>
            <w:tcW w:w="1395" w:type="dxa"/>
            <w:tcMar>
              <w:left w:w="105" w:type="dxa"/>
              <w:right w:w="105" w:type="dxa"/>
            </w:tcMar>
            <w:vAlign w:val="center"/>
          </w:tcPr>
          <w:p w:rsidRPr="00496AF0" w:rsidR="00496AF0" w:rsidP="004B71E9" w:rsidRDefault="00496AF0" w14:paraId="336E55BD" w14:textId="59CE155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18"/>
              </w:rPr>
            </w:pPr>
            <w:r w:rsidRPr="00496AF0">
              <w:rPr>
                <w:rFonts w:ascii="Segoe UI Emoji" w:hAnsi="Segoe UI Emoji" w:cs="Segoe UI Emoji"/>
                <w:sz w:val="20"/>
                <w:szCs w:val="18"/>
              </w:rPr>
              <w:t>🔄</w:t>
            </w:r>
            <w:r w:rsidRPr="00496AF0">
              <w:rPr>
                <w:rFonts w:cs="Arial"/>
                <w:sz w:val="20"/>
                <w:szCs w:val="18"/>
              </w:rPr>
              <w:t xml:space="preserve"> In Progress</w:t>
            </w:r>
          </w:p>
        </w:tc>
        <w:tc>
          <w:tcPr>
            <w:cnfStyle w:val="000000000000" w:firstRow="0" w:lastRow="0" w:firstColumn="0" w:lastColumn="0" w:oddVBand="0" w:evenVBand="0" w:oddHBand="0" w:evenHBand="0" w:firstRowFirstColumn="0" w:firstRowLastColumn="0" w:lastRowFirstColumn="0" w:lastRowLastColumn="0"/>
            <w:tcW w:w="1830" w:type="dxa"/>
            <w:tcMar>
              <w:left w:w="105" w:type="dxa"/>
              <w:right w:w="105" w:type="dxa"/>
            </w:tcMar>
            <w:vAlign w:val="center"/>
          </w:tcPr>
          <w:p w:rsidRPr="00496AF0" w:rsidR="00496AF0" w:rsidP="004B71E9" w:rsidRDefault="00496AF0" w14:paraId="17A8E442" w14:textId="4C96089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18"/>
              </w:rPr>
            </w:pPr>
            <w:r w:rsidRPr="00496AF0">
              <w:rPr>
                <w:rFonts w:ascii="Segoe UI Emoji" w:hAnsi="Segoe UI Emoji" w:cs="Segoe UI Emoji"/>
                <w:sz w:val="20"/>
                <w:szCs w:val="18"/>
              </w:rPr>
              <w:t>❌</w:t>
            </w:r>
            <w:r w:rsidRPr="00496AF0">
              <w:rPr>
                <w:rFonts w:cs="Arial"/>
                <w:sz w:val="20"/>
                <w:szCs w:val="18"/>
              </w:rPr>
              <w:t xml:space="preserve"> Not Started</w:t>
            </w:r>
          </w:p>
        </w:tc>
        <w:tc>
          <w:tcPr>
            <w:cnfStyle w:val="000000000000" w:firstRow="0" w:lastRow="0" w:firstColumn="0" w:lastColumn="0" w:oddVBand="0" w:evenVBand="0" w:oddHBand="0" w:evenHBand="0" w:firstRowFirstColumn="0" w:firstRowLastColumn="0" w:lastRowFirstColumn="0" w:lastRowLastColumn="0"/>
            <w:tcW w:w="2670" w:type="dxa"/>
            <w:tcMar>
              <w:left w:w="105" w:type="dxa"/>
              <w:right w:w="105" w:type="dxa"/>
            </w:tcMar>
            <w:vAlign w:val="center"/>
          </w:tcPr>
          <w:p w:rsidRPr="00496AF0" w:rsidR="00496AF0" w:rsidP="004B71E9" w:rsidRDefault="00496AF0" w14:paraId="1551DCBF" w14:textId="72C69010">
            <w:pPr>
              <w:spacing w:line="360" w:lineRule="auto"/>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sidRPr="5D895431" w:rsidR="00496AF0">
              <w:rPr>
                <w:rFonts w:cs="Arial"/>
                <w:sz w:val="20"/>
                <w:szCs w:val="20"/>
              </w:rPr>
              <w:t xml:space="preserve">Deferred to </w:t>
            </w:r>
            <w:r w:rsidRPr="5D895431" w:rsidR="063BF00A">
              <w:rPr>
                <w:rFonts w:cs="Arial"/>
                <w:sz w:val="20"/>
                <w:szCs w:val="20"/>
              </w:rPr>
              <w:t>Sprint 4</w:t>
            </w:r>
            <w:r w:rsidRPr="5D895431" w:rsidR="00496AF0">
              <w:rPr>
                <w:rFonts w:cs="Arial"/>
                <w:sz w:val="20"/>
                <w:szCs w:val="20"/>
              </w:rPr>
              <w:t xml:space="preserve"> for thorough testing and further module development</w:t>
            </w:r>
          </w:p>
        </w:tc>
      </w:tr>
    </w:tbl>
    <w:p w:rsidRPr="000A0C82" w:rsidR="00EA3B84" w:rsidP="00267A9B" w:rsidRDefault="00EA3B84" w14:paraId="6DF5217B" w14:textId="2A5FC3C2">
      <w:pPr>
        <w:spacing w:line="360" w:lineRule="auto"/>
      </w:pPr>
    </w:p>
    <w:p w:rsidRPr="00026F37" w:rsidR="00584268" w:rsidP="307541BF" w:rsidRDefault="00584268" w14:paraId="030885BA" w14:textId="6CF81158">
      <w:pPr>
        <w:pStyle w:val="Heading2"/>
        <w:spacing w:after="120" w:line="360" w:lineRule="auto"/>
        <w:ind w:left="1276" w:hanging="567"/>
        <w:jc w:val="both"/>
        <w:rPr>
          <w:b w:val="1"/>
          <w:bCs w:val="1"/>
          <w:color w:val="2E74B5" w:themeColor="accent1" w:themeShade="BF"/>
        </w:rPr>
      </w:pPr>
      <w:bookmarkStart w:name="_Toc302755160" w:id="2071723668"/>
      <w:r w:rsidRPr="5D895431" w:rsidR="271783D4">
        <w:rPr>
          <w:b w:val="1"/>
          <w:bCs w:val="1"/>
          <w:color w:val="2E74B5" w:themeColor="accent1" w:themeTint="FF" w:themeShade="BF"/>
        </w:rPr>
        <w:t>Sprint 3</w:t>
      </w:r>
      <w:r w:rsidRPr="5D895431" w:rsidR="7129BD0C">
        <w:rPr>
          <w:b w:val="1"/>
          <w:bCs w:val="1"/>
          <w:color w:val="2E74B5" w:themeColor="accent1" w:themeTint="FF" w:themeShade="BF"/>
        </w:rPr>
        <w:t xml:space="preserve"> </w:t>
      </w:r>
      <w:r w:rsidRPr="5D895431" w:rsidR="7BC286FC">
        <w:rPr>
          <w:b w:val="1"/>
          <w:bCs w:val="1"/>
          <w:color w:val="2E74B5" w:themeColor="accent1" w:themeTint="FF" w:themeShade="BF"/>
        </w:rPr>
        <w:t>Burndown Chart</w:t>
      </w:r>
      <w:bookmarkEnd w:id="2071723668"/>
    </w:p>
    <w:p w:rsidR="50D1CAEF" w:rsidP="171CEDFC" w:rsidRDefault="2D5D4B45" w14:paraId="3E64A5E6" w14:textId="652B50D6">
      <w:pPr>
        <w:jc w:val="center"/>
      </w:pPr>
      <w:r>
        <w:rPr>
          <w:noProof/>
        </w:rPr>
        <w:drawing>
          <wp:inline distT="0" distB="0" distL="0" distR="0" wp14:anchorId="34D13C6A" wp14:editId="05D5927A">
            <wp:extent cx="4762498" cy="2852745"/>
            <wp:effectExtent l="0" t="0" r="0" b="0"/>
            <wp:docPr id="1675149926" name="Picture 1675149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762498" cy="2852745"/>
                    </a:xfrm>
                    <a:prstGeom prst="rect">
                      <a:avLst/>
                    </a:prstGeom>
                  </pic:spPr>
                </pic:pic>
              </a:graphicData>
            </a:graphic>
          </wp:inline>
        </w:drawing>
      </w:r>
    </w:p>
    <w:p w:rsidRPr="00264CC1" w:rsidR="00264CC1" w:rsidP="171CEDFC" w:rsidRDefault="00264CC1" w14:paraId="7502A45F" w14:textId="416D34C0" w14:noSpellErr="1">
      <w:pPr>
        <w:pStyle w:val="Heading2"/>
        <w:spacing w:line="360" w:lineRule="auto"/>
        <w:ind w:left="1276" w:hanging="567"/>
        <w:jc w:val="both"/>
        <w:rPr>
          <w:b w:val="1"/>
          <w:bCs w:val="1"/>
          <w:color w:val="2E74B5" w:themeColor="accent1" w:themeShade="BF"/>
        </w:rPr>
      </w:pPr>
      <w:bookmarkStart w:name="_Toc1380787574" w:id="789232141"/>
      <w:r w:rsidRPr="07122E8F" w:rsidR="4B24D740">
        <w:rPr>
          <w:b w:val="1"/>
          <w:bCs w:val="1"/>
          <w:color w:val="2E74B5" w:themeColor="accent1" w:themeTint="FF" w:themeShade="BF"/>
        </w:rPr>
        <w:t xml:space="preserve">Problems </w:t>
      </w:r>
      <w:r w:rsidRPr="07122E8F" w:rsidR="4B24D740">
        <w:rPr>
          <w:b w:val="1"/>
          <w:bCs w:val="1"/>
          <w:color w:val="2E74B5" w:themeColor="accent1" w:themeTint="FF" w:themeShade="BF"/>
        </w:rPr>
        <w:t>encountered</w:t>
      </w:r>
      <w:r w:rsidRPr="07122E8F" w:rsidR="4B24D740">
        <w:rPr>
          <w:b w:val="1"/>
          <w:bCs w:val="1"/>
          <w:color w:val="2E74B5" w:themeColor="accent1" w:themeTint="FF" w:themeShade="BF"/>
        </w:rPr>
        <w:t>, Action Plan, Status</w:t>
      </w:r>
      <w:bookmarkEnd w:id="789232141"/>
    </w:p>
    <w:tbl>
      <w:tblPr>
        <w:tblStyle w:val="ListTable4-Accent5"/>
        <w:tblW w:w="0" w:type="auto"/>
        <w:tblInd w:w="704" w:type="dxa"/>
        <w:tblLook w:val="04A0" w:firstRow="1" w:lastRow="0" w:firstColumn="1" w:lastColumn="0" w:noHBand="0" w:noVBand="1"/>
      </w:tblPr>
      <w:tblGrid>
        <w:gridCol w:w="2890"/>
        <w:gridCol w:w="3631"/>
        <w:gridCol w:w="1791"/>
      </w:tblGrid>
      <w:tr w:rsidRPr="00113F44" w:rsidR="00120E0C" w:rsidTr="5D895431" w14:paraId="1496B1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0" w:type="dxa"/>
            <w:tcMar/>
            <w:vAlign w:val="center"/>
            <w:hideMark/>
          </w:tcPr>
          <w:p w:rsidR="171CEDFC" w:rsidP="171CEDFC" w:rsidRDefault="171CEDFC" w14:paraId="738FFCAC" w14:textId="68826A08">
            <w:pPr>
              <w:spacing w:line="360" w:lineRule="auto"/>
              <w:rPr>
                <w:rFonts w:eastAsia="Arial" w:cs="Arial"/>
                <w:sz w:val="20"/>
                <w:szCs w:val="20"/>
              </w:rPr>
            </w:pPr>
            <w:r w:rsidRPr="171CEDFC">
              <w:rPr>
                <w:rFonts w:eastAsia="Arial" w:cs="Arial"/>
                <w:sz w:val="20"/>
                <w:szCs w:val="20"/>
              </w:rPr>
              <w:t>Problem</w:t>
            </w:r>
          </w:p>
        </w:tc>
        <w:tc>
          <w:tcPr>
            <w:cnfStyle w:val="000000000000" w:firstRow="0" w:lastRow="0" w:firstColumn="0" w:lastColumn="0" w:oddVBand="0" w:evenVBand="0" w:oddHBand="0" w:evenHBand="0" w:firstRowFirstColumn="0" w:firstRowLastColumn="0" w:lastRowFirstColumn="0" w:lastRowLastColumn="0"/>
            <w:tcW w:w="3631" w:type="dxa"/>
            <w:tcMar/>
            <w:vAlign w:val="center"/>
            <w:hideMark/>
          </w:tcPr>
          <w:p w:rsidR="171CEDFC" w:rsidP="171CEDFC" w:rsidRDefault="171CEDFC" w14:paraId="1156AB87" w14:textId="6AB67FD9">
            <w:pPr>
              <w:spacing w:line="360" w:lineRule="auto"/>
              <w:cnfStyle w:val="100000000000" w:firstRow="1" w:lastRow="0" w:firstColumn="0" w:lastColumn="0" w:oddVBand="0" w:evenVBand="0" w:oddHBand="0" w:evenHBand="0" w:firstRowFirstColumn="0" w:firstRowLastColumn="0" w:lastRowFirstColumn="0" w:lastRowLastColumn="0"/>
              <w:rPr>
                <w:rFonts w:eastAsia="Arial" w:cs="Arial"/>
                <w:sz w:val="20"/>
                <w:szCs w:val="20"/>
              </w:rPr>
            </w:pPr>
            <w:r w:rsidRPr="171CEDFC">
              <w:rPr>
                <w:rFonts w:eastAsia="Arial" w:cs="Arial"/>
                <w:sz w:val="20"/>
                <w:szCs w:val="20"/>
              </w:rPr>
              <w:t>Action Plan</w:t>
            </w:r>
          </w:p>
        </w:tc>
        <w:tc>
          <w:tcPr>
            <w:cnfStyle w:val="000000000000" w:firstRow="0" w:lastRow="0" w:firstColumn="0" w:lastColumn="0" w:oddVBand="0" w:evenVBand="0" w:oddHBand="0" w:evenHBand="0" w:firstRowFirstColumn="0" w:firstRowLastColumn="0" w:lastRowFirstColumn="0" w:lastRowLastColumn="0"/>
            <w:tcW w:w="1791" w:type="dxa"/>
            <w:tcMar/>
            <w:vAlign w:val="center"/>
            <w:hideMark/>
          </w:tcPr>
          <w:p w:rsidR="171CEDFC" w:rsidP="171CEDFC" w:rsidRDefault="171CEDFC" w14:paraId="6F810A02" w14:textId="769B5A91">
            <w:pPr>
              <w:spacing w:line="360" w:lineRule="auto"/>
              <w:cnfStyle w:val="100000000000" w:firstRow="1" w:lastRow="0" w:firstColumn="0" w:lastColumn="0" w:oddVBand="0" w:evenVBand="0" w:oddHBand="0" w:evenHBand="0" w:firstRowFirstColumn="0" w:firstRowLastColumn="0" w:lastRowFirstColumn="0" w:lastRowLastColumn="0"/>
              <w:rPr>
                <w:rFonts w:eastAsia="Arial" w:cs="Arial"/>
                <w:sz w:val="20"/>
                <w:szCs w:val="20"/>
              </w:rPr>
            </w:pPr>
            <w:r w:rsidRPr="171CEDFC">
              <w:rPr>
                <w:rFonts w:eastAsia="Arial" w:cs="Arial"/>
                <w:sz w:val="20"/>
                <w:szCs w:val="20"/>
              </w:rPr>
              <w:t>Status</w:t>
            </w:r>
          </w:p>
        </w:tc>
      </w:tr>
      <w:tr w:rsidRPr="00113F44" w:rsidR="004146C8" w:rsidTr="5D895431" w14:paraId="23C005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0" w:type="dxa"/>
            <w:tcMar/>
            <w:vAlign w:val="center"/>
            <w:hideMark/>
          </w:tcPr>
          <w:p w:rsidRPr="004146C8" w:rsidR="004146C8" w:rsidP="004146C8" w:rsidRDefault="004146C8" w14:paraId="09EF9387" w14:textId="05C776B7">
            <w:pPr>
              <w:spacing w:line="360" w:lineRule="auto"/>
              <w:rPr>
                <w:rFonts w:eastAsia="Arial" w:cs="Arial"/>
                <w:color w:val="000000" w:themeColor="text1"/>
                <w:sz w:val="20"/>
                <w:szCs w:val="18"/>
              </w:rPr>
            </w:pPr>
            <w:r w:rsidRPr="004146C8">
              <w:rPr>
                <w:rFonts w:cs="Arial"/>
                <w:sz w:val="20"/>
                <w:szCs w:val="18"/>
              </w:rPr>
              <w:t>Problem</w:t>
            </w:r>
          </w:p>
        </w:tc>
        <w:tc>
          <w:tcPr>
            <w:cnfStyle w:val="000000000000" w:firstRow="0" w:lastRow="0" w:firstColumn="0" w:lastColumn="0" w:oddVBand="0" w:evenVBand="0" w:oddHBand="0" w:evenHBand="0" w:firstRowFirstColumn="0" w:firstRowLastColumn="0" w:lastRowFirstColumn="0" w:lastRowLastColumn="0"/>
            <w:tcW w:w="3631" w:type="dxa"/>
            <w:tcMar/>
            <w:vAlign w:val="center"/>
            <w:hideMark/>
          </w:tcPr>
          <w:p w:rsidRPr="004146C8" w:rsidR="004146C8" w:rsidP="004146C8" w:rsidRDefault="004146C8" w14:paraId="4CD915CC" w14:textId="4167D524">
            <w:pPr>
              <w:spacing w:line="360" w:lineRule="auto"/>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18"/>
              </w:rPr>
            </w:pPr>
            <w:r w:rsidRPr="004146C8">
              <w:rPr>
                <w:rFonts w:cs="Arial"/>
                <w:sz w:val="20"/>
                <w:szCs w:val="18"/>
              </w:rPr>
              <w:t>Action Plan</w:t>
            </w:r>
          </w:p>
        </w:tc>
        <w:tc>
          <w:tcPr>
            <w:cnfStyle w:val="000000000000" w:firstRow="0" w:lastRow="0" w:firstColumn="0" w:lastColumn="0" w:oddVBand="0" w:evenVBand="0" w:oddHBand="0" w:evenHBand="0" w:firstRowFirstColumn="0" w:firstRowLastColumn="0" w:lastRowFirstColumn="0" w:lastRowLastColumn="0"/>
            <w:tcW w:w="1791" w:type="dxa"/>
            <w:tcMar/>
            <w:vAlign w:val="center"/>
            <w:hideMark/>
          </w:tcPr>
          <w:p w:rsidRPr="004146C8" w:rsidR="004146C8" w:rsidP="004146C8" w:rsidRDefault="004146C8" w14:paraId="0B019210" w14:textId="11CF02F0">
            <w:pPr>
              <w:spacing w:line="360" w:lineRule="auto"/>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18"/>
              </w:rPr>
            </w:pPr>
            <w:r w:rsidRPr="004146C8">
              <w:rPr>
                <w:rFonts w:cs="Arial"/>
                <w:sz w:val="20"/>
                <w:szCs w:val="18"/>
              </w:rPr>
              <w:t>Status</w:t>
            </w:r>
          </w:p>
        </w:tc>
      </w:tr>
      <w:tr w:rsidRPr="00113F44" w:rsidR="004146C8" w:rsidTr="5D895431" w14:paraId="47621FF7" w14:textId="77777777">
        <w:tc>
          <w:tcPr>
            <w:cnfStyle w:val="001000000000" w:firstRow="0" w:lastRow="0" w:firstColumn="1" w:lastColumn="0" w:oddVBand="0" w:evenVBand="0" w:oddHBand="0" w:evenHBand="0" w:firstRowFirstColumn="0" w:firstRowLastColumn="0" w:lastRowFirstColumn="0" w:lastRowLastColumn="0"/>
            <w:tcW w:w="2890" w:type="dxa"/>
            <w:tcMar/>
            <w:vAlign w:val="center"/>
            <w:hideMark/>
          </w:tcPr>
          <w:p w:rsidRPr="004146C8" w:rsidR="004146C8" w:rsidP="004146C8" w:rsidRDefault="004146C8" w14:paraId="1F6B06EC" w14:textId="03157F4E">
            <w:pPr>
              <w:spacing w:line="360" w:lineRule="auto"/>
              <w:rPr>
                <w:rFonts w:eastAsia="Arial" w:cs="Arial"/>
                <w:color w:val="000000" w:themeColor="text1"/>
                <w:sz w:val="20"/>
                <w:szCs w:val="18"/>
              </w:rPr>
            </w:pPr>
            <w:r w:rsidRPr="004146C8">
              <w:rPr>
                <w:rFonts w:cs="Arial"/>
                <w:sz w:val="20"/>
                <w:szCs w:val="18"/>
              </w:rPr>
              <w:t>Complexities in frontend-backend integration</w:t>
            </w:r>
          </w:p>
        </w:tc>
        <w:tc>
          <w:tcPr>
            <w:cnfStyle w:val="000000000000" w:firstRow="0" w:lastRow="0" w:firstColumn="0" w:lastColumn="0" w:oddVBand="0" w:evenVBand="0" w:oddHBand="0" w:evenHBand="0" w:firstRowFirstColumn="0" w:firstRowLastColumn="0" w:lastRowFirstColumn="0" w:lastRowLastColumn="0"/>
            <w:tcW w:w="3631" w:type="dxa"/>
            <w:tcMar/>
            <w:vAlign w:val="center"/>
            <w:hideMark/>
          </w:tcPr>
          <w:p w:rsidRPr="004146C8" w:rsidR="004146C8" w:rsidP="004146C8" w:rsidRDefault="004146C8" w14:paraId="49B2C8E7" w14:textId="1CAE5321">
            <w:pPr>
              <w:spacing w:line="360" w:lineRule="auto"/>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18"/>
              </w:rPr>
            </w:pPr>
            <w:r w:rsidRPr="004146C8">
              <w:rPr>
                <w:rFonts w:cs="Arial"/>
                <w:sz w:val="20"/>
                <w:szCs w:val="18"/>
              </w:rPr>
              <w:t>Conducted debugging sessions and refined API responses</w:t>
            </w:r>
          </w:p>
        </w:tc>
        <w:tc>
          <w:tcPr>
            <w:cnfStyle w:val="000000000000" w:firstRow="0" w:lastRow="0" w:firstColumn="0" w:lastColumn="0" w:oddVBand="0" w:evenVBand="0" w:oddHBand="0" w:evenHBand="0" w:firstRowFirstColumn="0" w:firstRowLastColumn="0" w:lastRowFirstColumn="0" w:lastRowLastColumn="0"/>
            <w:tcW w:w="1791" w:type="dxa"/>
            <w:tcMar/>
            <w:vAlign w:val="center"/>
            <w:hideMark/>
          </w:tcPr>
          <w:p w:rsidRPr="004146C8" w:rsidR="004146C8" w:rsidP="004146C8" w:rsidRDefault="004146C8" w14:paraId="00AC41D1" w14:textId="34FAB998">
            <w:pPr>
              <w:spacing w:line="360" w:lineRule="auto"/>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18"/>
              </w:rPr>
            </w:pPr>
            <w:r w:rsidRPr="004146C8">
              <w:rPr>
                <w:rFonts w:ascii="Segoe UI Emoji" w:hAnsi="Segoe UI Emoji" w:cs="Segoe UI Emoji"/>
                <w:sz w:val="20"/>
                <w:szCs w:val="18"/>
              </w:rPr>
              <w:t>✅</w:t>
            </w:r>
            <w:r w:rsidRPr="004146C8">
              <w:rPr>
                <w:rFonts w:cs="Arial"/>
                <w:sz w:val="20"/>
                <w:szCs w:val="18"/>
              </w:rPr>
              <w:t xml:space="preserve"> Resolved</w:t>
            </w:r>
          </w:p>
        </w:tc>
      </w:tr>
      <w:tr w:rsidRPr="00113F44" w:rsidR="004146C8" w:rsidTr="5D895431" w14:paraId="6ABF45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0" w:type="dxa"/>
            <w:tcMar/>
            <w:vAlign w:val="center"/>
            <w:hideMark/>
          </w:tcPr>
          <w:p w:rsidRPr="004146C8" w:rsidR="004146C8" w:rsidP="004146C8" w:rsidRDefault="004146C8" w14:paraId="3EDC12E3" w14:textId="770CC085">
            <w:pPr>
              <w:spacing w:line="360" w:lineRule="auto"/>
              <w:rPr>
                <w:rFonts w:eastAsia="Arial" w:cs="Arial"/>
                <w:color w:val="000000" w:themeColor="text1"/>
                <w:sz w:val="20"/>
                <w:szCs w:val="18"/>
              </w:rPr>
            </w:pPr>
            <w:r w:rsidRPr="004146C8">
              <w:rPr>
                <w:rFonts w:cs="Arial"/>
                <w:sz w:val="20"/>
                <w:szCs w:val="18"/>
              </w:rPr>
              <w:t>Limited time for unit testing, bug fixing, and advanced implementations</w:t>
            </w:r>
          </w:p>
        </w:tc>
        <w:tc>
          <w:tcPr>
            <w:cnfStyle w:val="000000000000" w:firstRow="0" w:lastRow="0" w:firstColumn="0" w:lastColumn="0" w:oddVBand="0" w:evenVBand="0" w:oddHBand="0" w:evenHBand="0" w:firstRowFirstColumn="0" w:firstRowLastColumn="0" w:lastRowFirstColumn="0" w:lastRowLastColumn="0"/>
            <w:tcW w:w="3631" w:type="dxa"/>
            <w:tcMar/>
            <w:vAlign w:val="center"/>
            <w:hideMark/>
          </w:tcPr>
          <w:p w:rsidRPr="004146C8" w:rsidR="004146C8" w:rsidP="004146C8" w:rsidRDefault="004146C8" w14:paraId="705210BA" w14:textId="7CEB669B">
            <w:pPr>
              <w:spacing w:line="360" w:lineRule="auto"/>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sidRPr="5D895431" w:rsidR="004146C8">
              <w:rPr>
                <w:rFonts w:cs="Arial"/>
                <w:sz w:val="20"/>
                <w:szCs w:val="20"/>
              </w:rPr>
              <w:t xml:space="preserve">Deferred to </w:t>
            </w:r>
            <w:r w:rsidRPr="5D895431" w:rsidR="063BF00A">
              <w:rPr>
                <w:rFonts w:cs="Arial"/>
                <w:sz w:val="20"/>
                <w:szCs w:val="20"/>
              </w:rPr>
              <w:t>Sprint 4</w:t>
            </w:r>
            <w:r w:rsidRPr="5D895431" w:rsidR="004146C8">
              <w:rPr>
                <w:rFonts w:cs="Arial"/>
                <w:sz w:val="20"/>
                <w:szCs w:val="20"/>
              </w:rPr>
              <w:t xml:space="preserve"> and prioritized for early completion</w:t>
            </w:r>
          </w:p>
        </w:tc>
        <w:tc>
          <w:tcPr>
            <w:cnfStyle w:val="000000000000" w:firstRow="0" w:lastRow="0" w:firstColumn="0" w:lastColumn="0" w:oddVBand="0" w:evenVBand="0" w:oddHBand="0" w:evenHBand="0" w:firstRowFirstColumn="0" w:firstRowLastColumn="0" w:lastRowFirstColumn="0" w:lastRowLastColumn="0"/>
            <w:tcW w:w="1791" w:type="dxa"/>
            <w:tcMar/>
            <w:vAlign w:val="center"/>
            <w:hideMark/>
          </w:tcPr>
          <w:p w:rsidRPr="004146C8" w:rsidR="004146C8" w:rsidP="004146C8" w:rsidRDefault="004146C8" w14:paraId="76F0D300" w14:textId="544BB8AC">
            <w:pPr>
              <w:spacing w:line="360" w:lineRule="auto"/>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18"/>
              </w:rPr>
            </w:pPr>
            <w:r w:rsidRPr="004146C8">
              <w:rPr>
                <w:rFonts w:ascii="Segoe UI Emoji" w:hAnsi="Segoe UI Emoji" w:cs="Segoe UI Emoji"/>
                <w:sz w:val="20"/>
                <w:szCs w:val="18"/>
              </w:rPr>
              <w:t>❌</w:t>
            </w:r>
            <w:r w:rsidRPr="004146C8">
              <w:rPr>
                <w:rFonts w:cs="Arial"/>
                <w:sz w:val="20"/>
                <w:szCs w:val="18"/>
              </w:rPr>
              <w:t xml:space="preserve"> Not Started</w:t>
            </w:r>
          </w:p>
        </w:tc>
      </w:tr>
    </w:tbl>
    <w:p w:rsidRPr="00FC3F22" w:rsidR="00FC3F22" w:rsidP="00FC3F22" w:rsidRDefault="00FC3F22" w14:paraId="0E46E314" w14:textId="6AC6CD50" w14:noSpellErr="1">
      <w:pPr>
        <w:pStyle w:val="Heading2"/>
        <w:spacing w:before="120" w:after="120"/>
        <w:ind w:left="1429"/>
        <w:rPr>
          <w:b w:val="1"/>
          <w:bCs w:val="1"/>
          <w:color w:val="2E74B5" w:themeColor="accent1" w:themeShade="BF"/>
        </w:rPr>
      </w:pPr>
      <w:bookmarkStart w:name="_Toc1338701157" w:id="88499916"/>
      <w:r w:rsidRPr="07122E8F" w:rsidR="71050250">
        <w:rPr>
          <w:b w:val="1"/>
          <w:bCs w:val="1"/>
          <w:color w:val="2E74B5" w:themeColor="accent1" w:themeTint="FF" w:themeShade="BF"/>
        </w:rPr>
        <w:t>Sprint Retrospective</w:t>
      </w:r>
      <w:bookmarkEnd w:id="88499916"/>
    </w:p>
    <w:p w:rsidRPr="00FC3F22" w:rsidR="00B108A2" w:rsidP="00827869" w:rsidRDefault="00B4649A" w14:paraId="3003EA81" w14:textId="77777777" w14:noSpellErr="1">
      <w:pPr>
        <w:pStyle w:val="Heading3"/>
        <w:spacing w:before="120" w:after="120"/>
        <w:ind w:left="2150"/>
        <w:rPr>
          <w:b w:val="1"/>
          <w:bCs w:val="1"/>
        </w:rPr>
      </w:pPr>
      <w:bookmarkStart w:name="_Toc1114131730" w:id="123417729"/>
      <w:r w:rsidRPr="07122E8F" w:rsidR="0F4DBCDA">
        <w:rPr>
          <w:b w:val="1"/>
          <w:bCs w:val="1"/>
        </w:rPr>
        <w:t>What went well?</w:t>
      </w:r>
      <w:bookmarkEnd w:id="123417729"/>
    </w:p>
    <w:p w:rsidR="006F2716" w:rsidP="00193740" w:rsidRDefault="006F2716" w14:paraId="72740888" w14:textId="78D4872F">
      <w:pPr>
        <w:spacing w:before="240" w:after="240"/>
        <w:ind w:left="1440"/>
        <w:jc w:val="both"/>
        <w:rPr>
          <w:rFonts w:eastAsia="Arial" w:cs="Arial"/>
          <w:sz w:val="22"/>
        </w:rPr>
      </w:pPr>
      <w:r w:rsidRPr="006F2716">
        <w:rPr>
          <w:rFonts w:eastAsia="Arial" w:cs="Arial"/>
          <w:sz w:val="22"/>
        </w:rPr>
        <w:t>The team successfully implemented the core hotel booking system UI, which provided an interactive and structured interface for users to browse and book rooms. The backend APIs were also developed and integrated with the frontend components, ensuring seamless data communication and user interaction. Additionally, backlog management and sprint planning were significantly improved, allowing for better prioritization and alignment of development tasks.</w:t>
      </w:r>
    </w:p>
    <w:p w:rsidRPr="00A820EC" w:rsidR="4E1138D8" w:rsidP="00827869" w:rsidRDefault="00FC3F22" w14:paraId="592B095B" w14:textId="522444E3" w14:noSpellErr="1">
      <w:pPr>
        <w:pStyle w:val="Heading3"/>
        <w:spacing w:before="120" w:after="120"/>
        <w:ind w:left="2160"/>
        <w:rPr>
          <w:b w:val="1"/>
          <w:bCs w:val="1"/>
        </w:rPr>
      </w:pPr>
      <w:bookmarkStart w:name="_Toc809203946" w:id="372453955"/>
      <w:r w:rsidRPr="07122E8F" w:rsidR="71050250">
        <w:rPr>
          <w:b w:val="1"/>
          <w:bCs w:val="1"/>
        </w:rPr>
        <w:t>What could have been done better?</w:t>
      </w:r>
      <w:bookmarkEnd w:id="372453955"/>
    </w:p>
    <w:p w:rsidRPr="00B40A6D" w:rsidR="22E2822F" w:rsidP="00AB32A2" w:rsidRDefault="00A820EC" w14:paraId="33D853E0" w14:textId="25E1732A">
      <w:pPr>
        <w:ind w:left="1440"/>
        <w:jc w:val="both"/>
        <w:rPr>
          <w:highlight w:val="yellow"/>
        </w:rPr>
      </w:pPr>
      <w:r w:rsidRPr="00A820EC">
        <w:rPr>
          <w:rFonts w:eastAsia="Arial" w:cs="Arial"/>
          <w:sz w:val="22"/>
        </w:rPr>
        <w:t>A more structured approach to integrating the frontend and backend earlier in the sprint could have prevented some last-minute adjustments and integration issues. Additionally, better time allocation would have ensured that unit testing and bug fixing were not delayed to the next sprint. More collaboration between the frontend and backend teams could have helped resolve UI-related inconsistencies more proactively, reducing the need for additional fixes in the upcoming sprint.</w:t>
      </w:r>
    </w:p>
    <w:p w:rsidRPr="00AB32A2" w:rsidR="00B4649A" w:rsidP="00AB32A2" w:rsidRDefault="00B4649A" w14:paraId="2509386B" w14:textId="6805A9A3" w14:noSpellErr="1">
      <w:pPr>
        <w:pStyle w:val="Heading3"/>
        <w:spacing w:before="120" w:after="120"/>
        <w:ind w:left="2160"/>
        <w:jc w:val="both"/>
        <w:rPr>
          <w:b w:val="1"/>
          <w:bCs w:val="1"/>
        </w:rPr>
      </w:pPr>
      <w:bookmarkStart w:name="_Toc1340298196" w:id="1932595797"/>
      <w:r w:rsidRPr="07122E8F" w:rsidR="0F4DBCDA">
        <w:rPr>
          <w:b w:val="1"/>
          <w:bCs w:val="1"/>
        </w:rPr>
        <w:t xml:space="preserve">What will </w:t>
      </w:r>
      <w:r w:rsidRPr="07122E8F" w:rsidR="71050250">
        <w:rPr>
          <w:b w:val="1"/>
          <w:bCs w:val="1"/>
        </w:rPr>
        <w:t xml:space="preserve">we </w:t>
      </w:r>
      <w:r w:rsidRPr="07122E8F" w:rsidR="0F4DBCDA">
        <w:rPr>
          <w:b w:val="1"/>
          <w:bCs w:val="1"/>
        </w:rPr>
        <w:t>try next?</w:t>
      </w:r>
      <w:bookmarkEnd w:id="1932595797"/>
    </w:p>
    <w:p w:rsidRPr="00AB32A2" w:rsidR="171CEDFC" w:rsidP="07122E8F" w:rsidRDefault="00AB32A2" w14:paraId="15C5FBF6" w14:textId="09484DD8">
      <w:pPr>
        <w:ind w:left="1440"/>
        <w:jc w:val="both"/>
        <w:rPr>
          <w:sz w:val="22"/>
          <w:szCs w:val="22"/>
        </w:rPr>
      </w:pPr>
      <w:r w:rsidRPr="5D895431" w:rsidR="00AB32A2">
        <w:rPr>
          <w:sz w:val="22"/>
          <w:szCs w:val="22"/>
        </w:rPr>
        <w:t xml:space="preserve">In </w:t>
      </w:r>
      <w:r w:rsidRPr="5D895431" w:rsidR="063BF00A">
        <w:rPr>
          <w:sz w:val="22"/>
          <w:szCs w:val="22"/>
        </w:rPr>
        <w:t>Sprint 4</w:t>
      </w:r>
      <w:r w:rsidRPr="5D895431" w:rsidR="00AB32A2">
        <w:rPr>
          <w:sz w:val="22"/>
          <w:szCs w:val="22"/>
        </w:rPr>
        <w:t xml:space="preserve">, the team will prioritize unit testing, bug fixing, and advanced feature implementation to ensure a stable and reliable system. Detailed UI/UX refinements and validation testing will be conducted to enhance the user experience. Additionally, backend API documentation will be improved to </w:t>
      </w:r>
      <w:r w:rsidRPr="5D895431" w:rsidR="00AB32A2">
        <w:rPr>
          <w:sz w:val="22"/>
          <w:szCs w:val="22"/>
        </w:rPr>
        <w:t>facilitate</w:t>
      </w:r>
      <w:r w:rsidRPr="5D895431" w:rsidR="00AB32A2">
        <w:rPr>
          <w:sz w:val="22"/>
          <w:szCs w:val="22"/>
        </w:rPr>
        <w:t xml:space="preserve"> smoother development, debugging, and future enhancements.</w:t>
      </w:r>
    </w:p>
    <w:p w:rsidR="082CBF1F" w:rsidP="4E1138D8" w:rsidRDefault="118F80CA" w14:paraId="2F2FF7ED" w14:textId="794BC91D">
      <w:pPr>
        <w:pStyle w:val="Heading2"/>
        <w:spacing w:line="360" w:lineRule="auto"/>
        <w:jc w:val="both"/>
        <w:rPr>
          <w:b w:val="1"/>
          <w:bCs w:val="1"/>
          <w:color w:val="2E74B5" w:themeColor="accent1" w:themeShade="BF"/>
        </w:rPr>
      </w:pPr>
      <w:bookmarkStart w:name="_Toc1010914305" w:id="1625237343"/>
      <w:r w:rsidRPr="5D895431" w:rsidR="063BF00A">
        <w:rPr>
          <w:b w:val="1"/>
          <w:bCs w:val="1"/>
          <w:color w:val="2E74B5" w:themeColor="accent1" w:themeTint="FF" w:themeShade="BF"/>
        </w:rPr>
        <w:t>Sprint 4</w:t>
      </w:r>
      <w:r w:rsidRPr="5D895431" w:rsidR="7129BD0C">
        <w:rPr>
          <w:b w:val="1"/>
          <w:bCs w:val="1"/>
          <w:color w:val="2E74B5" w:themeColor="accent1" w:themeTint="FF" w:themeShade="BF"/>
        </w:rPr>
        <w:t xml:space="preserve"> </w:t>
      </w:r>
      <w:r w:rsidRPr="5D895431" w:rsidR="74121357">
        <w:rPr>
          <w:b w:val="1"/>
          <w:bCs w:val="1"/>
          <w:color w:val="2E74B5" w:themeColor="accent1" w:themeTint="FF" w:themeShade="BF"/>
        </w:rPr>
        <w:t>Preview</w:t>
      </w:r>
      <w:bookmarkEnd w:id="1625237343"/>
    </w:p>
    <w:p w:rsidR="2EB7B493" w:rsidP="004F3CF0" w:rsidRDefault="004F3CF0" w14:paraId="5CC0D8C2" w14:textId="0665D23C">
      <w:pPr>
        <w:spacing w:line="276" w:lineRule="auto"/>
        <w:ind w:left="710"/>
        <w:jc w:val="both"/>
      </w:pPr>
      <w:r w:rsidRPr="5D895431" w:rsidR="004F3CF0">
        <w:rPr>
          <w:sz w:val="22"/>
          <w:szCs w:val="22"/>
        </w:rPr>
        <w:t xml:space="preserve">In </w:t>
      </w:r>
      <w:r w:rsidRPr="5D895431" w:rsidR="063BF00A">
        <w:rPr>
          <w:sz w:val="22"/>
          <w:szCs w:val="22"/>
        </w:rPr>
        <w:t>Sprint 4</w:t>
      </w:r>
      <w:r w:rsidRPr="5D895431" w:rsidR="004F3CF0">
        <w:rPr>
          <w:sz w:val="22"/>
          <w:szCs w:val="22"/>
        </w:rPr>
        <w:t xml:space="preserve">, the team will focus on completing unit testing and bug fixing to improve system stability and reliability. The remaining advanced backend and frontend modules will be implemented to enhance the functionality of the booking system. UI components will be refined and </w:t>
      </w:r>
      <w:r w:rsidRPr="5D895431" w:rsidR="004F3CF0">
        <w:rPr>
          <w:sz w:val="22"/>
          <w:szCs w:val="22"/>
        </w:rPr>
        <w:t>validated</w:t>
      </w:r>
      <w:r w:rsidRPr="5D895431" w:rsidR="004F3CF0">
        <w:rPr>
          <w:sz w:val="22"/>
          <w:szCs w:val="22"/>
        </w:rPr>
        <w:t xml:space="preserve"> to ensure a smooth and user-friendly experience. Additionally, the team will work on improving error handling and API robustness to strengthen the system’s reliability.</w:t>
      </w:r>
      <w:r w:rsidRPr="5D895431" w:rsidR="2EB7B493">
        <w:rPr>
          <w:sz w:val="22"/>
          <w:szCs w:val="22"/>
        </w:rPr>
        <w:t xml:space="preserve"> </w:t>
      </w:r>
    </w:p>
    <w:p w:rsidRPr="00B608F4" w:rsidR="000A607A" w:rsidP="00B608F4" w:rsidRDefault="000A607A" w14:paraId="4350B65B" w14:textId="72936272">
      <w:pPr>
        <w:spacing w:line="276" w:lineRule="auto"/>
        <w:rPr>
          <w:rFonts w:eastAsiaTheme="majorEastAsia" w:cstheme="majorBidi"/>
          <w:b/>
          <w:sz w:val="32"/>
          <w:szCs w:val="32"/>
        </w:rPr>
      </w:pPr>
    </w:p>
    <w:sectPr w:rsidRPr="00B608F4" w:rsidR="000A607A">
      <w:headerReference w:type="default" r:id="rId12"/>
      <w:footerReference w:type="default" r:id="rId13"/>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A455E" w:rsidP="00FC3526" w:rsidRDefault="00CA455E" w14:paraId="3F6AC23F" w14:textId="77777777">
      <w:pPr>
        <w:spacing w:after="0" w:line="240" w:lineRule="auto"/>
      </w:pPr>
      <w:r>
        <w:separator/>
      </w:r>
    </w:p>
  </w:endnote>
  <w:endnote w:type="continuationSeparator" w:id="0">
    <w:p w:rsidR="00CA455E" w:rsidP="00FC3526" w:rsidRDefault="00CA455E" w14:paraId="18056AE1" w14:textId="77777777">
      <w:pPr>
        <w:spacing w:after="0" w:line="240" w:lineRule="auto"/>
      </w:pPr>
      <w:r>
        <w:continuationSeparator/>
      </w:r>
    </w:p>
  </w:endnote>
  <w:endnote w:type="continuationNotice" w:id="1">
    <w:p w:rsidR="00CA455E" w:rsidRDefault="00CA455E" w14:paraId="51C6181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sdt>
    <w:sdtPr>
      <w:id w:val="822783634"/>
      <w:docPartObj>
        <w:docPartGallery w:val="Page Numbers (Bottom of Page)"/>
        <w:docPartUnique/>
      </w:docPartObj>
    </w:sdtPr>
    <w:sdtContent>
      <w:sdt>
        <w:sdtPr>
          <w:id w:val="-1769616900"/>
          <w:docPartObj>
            <w:docPartGallery w:val="Page Numbers (Top of Page)"/>
            <w:docPartUnique/>
          </w:docPartObj>
        </w:sdtPr>
        <w:sdtContent>
          <w:p w:rsidR="00FC3526" w:rsidRDefault="0010609E" w14:paraId="22AD8B62" w14:textId="37530488">
            <w:pPr>
              <w:pStyle w:val="Footer"/>
              <w:jc w:val="right"/>
            </w:pPr>
            <w:r>
              <w:rPr>
                <w:noProof/>
              </w:rPr>
              <mc:AlternateContent>
                <mc:Choice Requires="wps">
                  <w:drawing>
                    <wp:anchor distT="0" distB="0" distL="114300" distR="114300" simplePos="0" relativeHeight="251658240" behindDoc="0" locked="0" layoutInCell="1" allowOverlap="1" wp14:anchorId="06E19C4B" wp14:editId="7419CCAE">
                      <wp:simplePos x="0" y="0"/>
                      <wp:positionH relativeFrom="column">
                        <wp:posOffset>-895350</wp:posOffset>
                      </wp:positionH>
                      <wp:positionV relativeFrom="paragraph">
                        <wp:posOffset>-74930</wp:posOffset>
                      </wp:positionV>
                      <wp:extent cx="7518400" cy="6350"/>
                      <wp:effectExtent l="0" t="0" r="25400" b="31750"/>
                      <wp:wrapNone/>
                      <wp:docPr id="1" name="Straight Connector 1"/>
                      <wp:cNvGraphicFramePr/>
                      <a:graphic xmlns:a="http://schemas.openxmlformats.org/drawingml/2006/main">
                        <a:graphicData uri="http://schemas.microsoft.com/office/word/2010/wordprocessingShape">
                          <wps:wsp>
                            <wps:cNvCnPr/>
                            <wps:spPr>
                              <a:xfrm>
                                <a:off x="0" y="0"/>
                                <a:ext cx="7518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rto="http://schemas.microsoft.com/office/word/2006/arto">
                  <w:pict>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70.5pt,-5.9pt" to="521.5pt,-5.4pt" w14:anchorId="225FB6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">
                      <v:stroke joinstyle="miter"/>
                    </v:line>
                  </w:pict>
                </mc:Fallback>
              </mc:AlternateContent>
            </w:r>
            <w:r w:rsidR="00FC3526">
              <w:t xml:space="preserve">Page </w:t>
            </w:r>
            <w:r w:rsidR="00FC3526">
              <w:rPr>
                <w:b/>
                <w:bCs/>
                <w:szCs w:val="24"/>
              </w:rPr>
              <w:fldChar w:fldCharType="begin"/>
            </w:r>
            <w:r w:rsidR="00FC3526">
              <w:rPr>
                <w:b/>
                <w:bCs/>
              </w:rPr>
              <w:instrText xml:space="preserve"> PAGE </w:instrText>
            </w:r>
            <w:r w:rsidR="00FC3526">
              <w:rPr>
                <w:b/>
                <w:bCs/>
                <w:szCs w:val="24"/>
              </w:rPr>
              <w:fldChar w:fldCharType="separate"/>
            </w:r>
            <w:r w:rsidR="00B653E0">
              <w:rPr>
                <w:b/>
                <w:bCs/>
                <w:noProof/>
              </w:rPr>
              <w:t>9</w:t>
            </w:r>
            <w:r w:rsidR="00FC3526">
              <w:rPr>
                <w:b/>
                <w:bCs/>
                <w:szCs w:val="24"/>
              </w:rPr>
              <w:fldChar w:fldCharType="end"/>
            </w:r>
            <w:r w:rsidR="00FC3526">
              <w:t xml:space="preserve"> of </w:t>
            </w:r>
            <w:r w:rsidR="00FC3526">
              <w:rPr>
                <w:b/>
                <w:bCs/>
                <w:szCs w:val="24"/>
              </w:rPr>
              <w:fldChar w:fldCharType="begin"/>
            </w:r>
            <w:r w:rsidR="00FC3526">
              <w:rPr>
                <w:b/>
                <w:bCs/>
              </w:rPr>
              <w:instrText xml:space="preserve"> NUMPAGES  </w:instrText>
            </w:r>
            <w:r w:rsidR="00FC3526">
              <w:rPr>
                <w:b/>
                <w:bCs/>
                <w:szCs w:val="24"/>
              </w:rPr>
              <w:fldChar w:fldCharType="separate"/>
            </w:r>
            <w:r w:rsidR="00B653E0">
              <w:rPr>
                <w:b/>
                <w:bCs/>
                <w:noProof/>
              </w:rPr>
              <w:t>9</w:t>
            </w:r>
            <w:r w:rsidR="00FC3526">
              <w:rPr>
                <w:b/>
                <w:bCs/>
                <w:szCs w:val="24"/>
              </w:rPr>
              <w:fldChar w:fldCharType="end"/>
            </w:r>
          </w:p>
        </w:sdtContent>
      </w:sdt>
    </w:sdtContent>
  </w:sdt>
  <w:p w:rsidR="00FC3526" w:rsidRDefault="00FC3526" w14:paraId="76C8F1E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A455E" w:rsidP="00FC3526" w:rsidRDefault="00CA455E" w14:paraId="5B0795C6" w14:textId="77777777">
      <w:pPr>
        <w:spacing w:after="0" w:line="240" w:lineRule="auto"/>
      </w:pPr>
      <w:r>
        <w:separator/>
      </w:r>
    </w:p>
  </w:footnote>
  <w:footnote w:type="continuationSeparator" w:id="0">
    <w:p w:rsidR="00CA455E" w:rsidP="00FC3526" w:rsidRDefault="00CA455E" w14:paraId="0749B9FE" w14:textId="77777777">
      <w:pPr>
        <w:spacing w:after="0" w:line="240" w:lineRule="auto"/>
      </w:pPr>
      <w:r>
        <w:continuationSeparator/>
      </w:r>
    </w:p>
  </w:footnote>
  <w:footnote w:type="continuationNotice" w:id="1">
    <w:p w:rsidR="00CA455E" w:rsidRDefault="00CA455E" w14:paraId="30F5A71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mc:Ignorable="w14 w15 w16se w16cid w16 w16cex w16sdtdh w16sdtfl w16du wp14">
  <w:p w:rsidR="00F5582B" w:rsidP="0010609E" w:rsidRDefault="00F5582B" w14:paraId="11AA0364" w14:textId="618BAE96">
    <w:pPr>
      <w:pStyle w:val="Header"/>
      <w:jc w:val="right"/>
    </w:pPr>
    <w:r w:rsidRPr="00F5582B">
      <w:rPr>
        <w:noProof/>
      </w:rPr>
      <w:drawing>
        <wp:inline distT="0" distB="0" distL="0" distR="0" wp14:anchorId="46B5A5FB" wp14:editId="41E7B3A8">
          <wp:extent cx="1841500" cy="678275"/>
          <wp:effectExtent l="0" t="0" r="0" b="0"/>
          <wp:docPr id="5" name="Picture 4" descr="Text, logo&#10;&#10;Description automatically generated">
            <a:extLst xmlns:a="http://schemas.openxmlformats.org/drawingml/2006/main">
              <a:ext uri="{FF2B5EF4-FFF2-40B4-BE49-F238E27FC236}">
                <a16:creationId xmlns:a16="http://schemas.microsoft.com/office/drawing/2014/main" id="{AF7E7A68-C5A8-F140-6942-CEE76DEE11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 logo&#10;&#10;Description automatically generated">
                    <a:extLst>
                      <a:ext uri="{FF2B5EF4-FFF2-40B4-BE49-F238E27FC236}">
                        <a16:creationId xmlns:a16="http://schemas.microsoft.com/office/drawing/2014/main" id="{AF7E7A68-C5A8-F140-6942-CEE76DEE11A7}"/>
                      </a:ext>
                    </a:extLst>
                  </pic:cNvPr>
                  <pic:cNvPicPr>
                    <a:picLocks noChangeAspect="1"/>
                  </pic:cNvPicPr>
                </pic:nvPicPr>
                <pic:blipFill>
                  <a:blip r:embed="rId1"/>
                  <a:stretch>
                    <a:fillRect/>
                  </a:stretch>
                </pic:blipFill>
                <pic:spPr>
                  <a:xfrm>
                    <a:off x="0" y="0"/>
                    <a:ext cx="1854173" cy="68294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64C89"/>
    <w:multiLevelType w:val="hybridMultilevel"/>
    <w:tmpl w:val="C8063156"/>
    <w:lvl w:ilvl="0" w:tplc="48090001">
      <w:start w:val="1"/>
      <w:numFmt w:val="bullet"/>
      <w:lvlText w:val=""/>
      <w:lvlJc w:val="left"/>
      <w:pPr>
        <w:ind w:left="1440" w:hanging="360"/>
      </w:pPr>
      <w:rPr>
        <w:rFonts w:hint="default" w:ascii="Symbol" w:hAnsi="Symbol"/>
      </w:rPr>
    </w:lvl>
    <w:lvl w:ilvl="1" w:tplc="48090003" w:tentative="1">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1" w15:restartNumberingAfterBreak="0">
    <w:nsid w:val="1ECA5759"/>
    <w:multiLevelType w:val="hybridMultilevel"/>
    <w:tmpl w:val="59D8205A"/>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1F605931"/>
    <w:multiLevelType w:val="hybridMultilevel"/>
    <w:tmpl w:val="DF78860E"/>
    <w:lvl w:ilvl="0" w:tplc="48090001">
      <w:start w:val="1"/>
      <w:numFmt w:val="bullet"/>
      <w:lvlText w:val=""/>
      <w:lvlJc w:val="left"/>
      <w:pPr>
        <w:ind w:left="1440" w:hanging="360"/>
      </w:pPr>
      <w:rPr>
        <w:rFonts w:hint="default" w:ascii="Symbol" w:hAnsi="Symbol"/>
      </w:rPr>
    </w:lvl>
    <w:lvl w:ilvl="1" w:tplc="48090003" w:tentative="1">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3" w15:restartNumberingAfterBreak="0">
    <w:nsid w:val="218D45C1"/>
    <w:multiLevelType w:val="multilevel"/>
    <w:tmpl w:val="382C6B7A"/>
    <w:lvl w:ilvl="0">
      <w:start w:val="1"/>
      <w:numFmt w:val="decimal"/>
      <w:pStyle w:val="Heading1"/>
      <w:lvlText w:val="%1."/>
      <w:lvlJc w:val="left"/>
      <w:pPr>
        <w:ind w:left="720" w:hanging="360"/>
      </w:pPr>
    </w:lvl>
    <w:lvl w:ilvl="1">
      <w:start w:val="1"/>
      <w:numFmt w:val="decimal"/>
      <w:pStyle w:val="Heading2"/>
      <w:lvlText w:val="%1.%2"/>
      <w:lvlJc w:val="left"/>
      <w:pPr>
        <w:ind w:left="1430" w:hanging="720"/>
      </w:pPr>
    </w:lvl>
    <w:lvl w:ilvl="2">
      <w:start w:val="1"/>
      <w:numFmt w:val="decimal"/>
      <w:pStyle w:val="Heading3"/>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22BE78B5"/>
    <w:multiLevelType w:val="hybridMultilevel"/>
    <w:tmpl w:val="1FAC591C"/>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6525541"/>
    <w:multiLevelType w:val="hybridMultilevel"/>
    <w:tmpl w:val="D75A51AA"/>
    <w:lvl w:ilvl="0" w:tplc="48090001">
      <w:start w:val="1"/>
      <w:numFmt w:val="bullet"/>
      <w:lvlText w:val=""/>
      <w:lvlJc w:val="left"/>
      <w:pPr>
        <w:ind w:left="1440" w:hanging="360"/>
      </w:pPr>
      <w:rPr>
        <w:rFonts w:hint="default" w:ascii="Symbol" w:hAnsi="Symbol"/>
      </w:rPr>
    </w:lvl>
    <w:lvl w:ilvl="1" w:tplc="48090003" w:tentative="1">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6" w15:restartNumberingAfterBreak="0">
    <w:nsid w:val="2A9D1542"/>
    <w:multiLevelType w:val="hybridMultilevel"/>
    <w:tmpl w:val="2A4C2A94"/>
    <w:lvl w:ilvl="0" w:tplc="D0C01038">
      <w:start w:val="1"/>
      <w:numFmt w:val="bullet"/>
      <w:lvlText w:val=""/>
      <w:lvlJc w:val="left"/>
      <w:pPr>
        <w:ind w:left="1800" w:hanging="360"/>
      </w:pPr>
      <w:rPr>
        <w:rFonts w:hint="default" w:ascii="Symbol" w:hAnsi="Symbol"/>
      </w:rPr>
    </w:lvl>
    <w:lvl w:ilvl="1" w:tplc="7F4C24AA">
      <w:start w:val="1"/>
      <w:numFmt w:val="bullet"/>
      <w:lvlText w:val="o"/>
      <w:lvlJc w:val="left"/>
      <w:pPr>
        <w:ind w:left="2520" w:hanging="360"/>
      </w:pPr>
      <w:rPr>
        <w:rFonts w:hint="default" w:ascii="Courier New" w:hAnsi="Courier New"/>
      </w:rPr>
    </w:lvl>
    <w:lvl w:ilvl="2" w:tplc="0E1C9908">
      <w:start w:val="1"/>
      <w:numFmt w:val="bullet"/>
      <w:lvlText w:val=""/>
      <w:lvlJc w:val="left"/>
      <w:pPr>
        <w:ind w:left="3240" w:hanging="360"/>
      </w:pPr>
      <w:rPr>
        <w:rFonts w:hint="default" w:ascii="Wingdings" w:hAnsi="Wingdings"/>
      </w:rPr>
    </w:lvl>
    <w:lvl w:ilvl="3" w:tplc="5FEC6D3C">
      <w:start w:val="1"/>
      <w:numFmt w:val="bullet"/>
      <w:lvlText w:val=""/>
      <w:lvlJc w:val="left"/>
      <w:pPr>
        <w:ind w:left="3960" w:hanging="360"/>
      </w:pPr>
      <w:rPr>
        <w:rFonts w:hint="default" w:ascii="Symbol" w:hAnsi="Symbol"/>
      </w:rPr>
    </w:lvl>
    <w:lvl w:ilvl="4" w:tplc="FE5E1608">
      <w:start w:val="1"/>
      <w:numFmt w:val="bullet"/>
      <w:lvlText w:val="o"/>
      <w:lvlJc w:val="left"/>
      <w:pPr>
        <w:ind w:left="4680" w:hanging="360"/>
      </w:pPr>
      <w:rPr>
        <w:rFonts w:hint="default" w:ascii="Courier New" w:hAnsi="Courier New"/>
      </w:rPr>
    </w:lvl>
    <w:lvl w:ilvl="5" w:tplc="7BCCB512">
      <w:start w:val="1"/>
      <w:numFmt w:val="bullet"/>
      <w:lvlText w:val=""/>
      <w:lvlJc w:val="left"/>
      <w:pPr>
        <w:ind w:left="5400" w:hanging="360"/>
      </w:pPr>
      <w:rPr>
        <w:rFonts w:hint="default" w:ascii="Wingdings" w:hAnsi="Wingdings"/>
      </w:rPr>
    </w:lvl>
    <w:lvl w:ilvl="6" w:tplc="243678B4">
      <w:start w:val="1"/>
      <w:numFmt w:val="bullet"/>
      <w:lvlText w:val=""/>
      <w:lvlJc w:val="left"/>
      <w:pPr>
        <w:ind w:left="6120" w:hanging="360"/>
      </w:pPr>
      <w:rPr>
        <w:rFonts w:hint="default" w:ascii="Symbol" w:hAnsi="Symbol"/>
      </w:rPr>
    </w:lvl>
    <w:lvl w:ilvl="7" w:tplc="10C6E894">
      <w:start w:val="1"/>
      <w:numFmt w:val="bullet"/>
      <w:lvlText w:val="o"/>
      <w:lvlJc w:val="left"/>
      <w:pPr>
        <w:ind w:left="6840" w:hanging="360"/>
      </w:pPr>
      <w:rPr>
        <w:rFonts w:hint="default" w:ascii="Courier New" w:hAnsi="Courier New"/>
      </w:rPr>
    </w:lvl>
    <w:lvl w:ilvl="8" w:tplc="0F92CB02">
      <w:start w:val="1"/>
      <w:numFmt w:val="bullet"/>
      <w:lvlText w:val=""/>
      <w:lvlJc w:val="left"/>
      <w:pPr>
        <w:ind w:left="7560" w:hanging="360"/>
      </w:pPr>
      <w:rPr>
        <w:rFonts w:hint="default" w:ascii="Wingdings" w:hAnsi="Wingdings"/>
      </w:rPr>
    </w:lvl>
  </w:abstractNum>
  <w:abstractNum w:abstractNumId="7" w15:restartNumberingAfterBreak="0">
    <w:nsid w:val="2AE159AD"/>
    <w:multiLevelType w:val="hybridMultilevel"/>
    <w:tmpl w:val="CED0AAF0"/>
    <w:lvl w:ilvl="0" w:tplc="4FDC2480">
      <w:start w:val="1"/>
      <w:numFmt w:val="bullet"/>
      <w:lvlText w:val=""/>
      <w:lvlJc w:val="left"/>
      <w:pPr>
        <w:ind w:left="1440" w:hanging="360"/>
      </w:pPr>
      <w:rPr>
        <w:rFonts w:hint="default" w:ascii="Symbol" w:hAnsi="Symbol"/>
      </w:rPr>
    </w:lvl>
    <w:lvl w:ilvl="1" w:tplc="87509356">
      <w:start w:val="1"/>
      <w:numFmt w:val="bullet"/>
      <w:lvlText w:val="o"/>
      <w:lvlJc w:val="left"/>
      <w:pPr>
        <w:ind w:left="2160" w:hanging="360"/>
      </w:pPr>
      <w:rPr>
        <w:rFonts w:hint="default" w:ascii="Courier New" w:hAnsi="Courier New"/>
      </w:rPr>
    </w:lvl>
    <w:lvl w:ilvl="2" w:tplc="F52643C2">
      <w:start w:val="1"/>
      <w:numFmt w:val="bullet"/>
      <w:lvlText w:val=""/>
      <w:lvlJc w:val="left"/>
      <w:pPr>
        <w:ind w:left="2880" w:hanging="360"/>
      </w:pPr>
      <w:rPr>
        <w:rFonts w:hint="default" w:ascii="Wingdings" w:hAnsi="Wingdings"/>
      </w:rPr>
    </w:lvl>
    <w:lvl w:ilvl="3" w:tplc="DFDEE2CE">
      <w:start w:val="1"/>
      <w:numFmt w:val="bullet"/>
      <w:lvlText w:val=""/>
      <w:lvlJc w:val="left"/>
      <w:pPr>
        <w:ind w:left="3600" w:hanging="360"/>
      </w:pPr>
      <w:rPr>
        <w:rFonts w:hint="default" w:ascii="Symbol" w:hAnsi="Symbol"/>
      </w:rPr>
    </w:lvl>
    <w:lvl w:ilvl="4" w:tplc="985806F6">
      <w:start w:val="1"/>
      <w:numFmt w:val="bullet"/>
      <w:lvlText w:val="o"/>
      <w:lvlJc w:val="left"/>
      <w:pPr>
        <w:ind w:left="4320" w:hanging="360"/>
      </w:pPr>
      <w:rPr>
        <w:rFonts w:hint="default" w:ascii="Courier New" w:hAnsi="Courier New"/>
      </w:rPr>
    </w:lvl>
    <w:lvl w:ilvl="5" w:tplc="4B0A293E">
      <w:start w:val="1"/>
      <w:numFmt w:val="bullet"/>
      <w:lvlText w:val=""/>
      <w:lvlJc w:val="left"/>
      <w:pPr>
        <w:ind w:left="5040" w:hanging="360"/>
      </w:pPr>
      <w:rPr>
        <w:rFonts w:hint="default" w:ascii="Wingdings" w:hAnsi="Wingdings"/>
      </w:rPr>
    </w:lvl>
    <w:lvl w:ilvl="6" w:tplc="75EA1B1A">
      <w:start w:val="1"/>
      <w:numFmt w:val="bullet"/>
      <w:lvlText w:val=""/>
      <w:lvlJc w:val="left"/>
      <w:pPr>
        <w:ind w:left="5760" w:hanging="360"/>
      </w:pPr>
      <w:rPr>
        <w:rFonts w:hint="default" w:ascii="Symbol" w:hAnsi="Symbol"/>
      </w:rPr>
    </w:lvl>
    <w:lvl w:ilvl="7" w:tplc="312CD69A">
      <w:start w:val="1"/>
      <w:numFmt w:val="bullet"/>
      <w:lvlText w:val="o"/>
      <w:lvlJc w:val="left"/>
      <w:pPr>
        <w:ind w:left="6480" w:hanging="360"/>
      </w:pPr>
      <w:rPr>
        <w:rFonts w:hint="default" w:ascii="Courier New" w:hAnsi="Courier New"/>
      </w:rPr>
    </w:lvl>
    <w:lvl w:ilvl="8" w:tplc="4D30BAB0">
      <w:start w:val="1"/>
      <w:numFmt w:val="bullet"/>
      <w:lvlText w:val=""/>
      <w:lvlJc w:val="left"/>
      <w:pPr>
        <w:ind w:left="7200" w:hanging="360"/>
      </w:pPr>
      <w:rPr>
        <w:rFonts w:hint="default" w:ascii="Wingdings" w:hAnsi="Wingdings"/>
      </w:rPr>
    </w:lvl>
  </w:abstractNum>
  <w:abstractNum w:abstractNumId="8" w15:restartNumberingAfterBreak="0">
    <w:nsid w:val="2B4A7F37"/>
    <w:multiLevelType w:val="hybridMultilevel"/>
    <w:tmpl w:val="53B83978"/>
    <w:lvl w:ilvl="0" w:tplc="48090001">
      <w:start w:val="1"/>
      <w:numFmt w:val="bullet"/>
      <w:lvlText w:val=""/>
      <w:lvlJc w:val="left"/>
      <w:pPr>
        <w:ind w:left="1080" w:hanging="360"/>
      </w:pPr>
      <w:rPr>
        <w:rFonts w:hint="default" w:ascii="Symbol" w:hAnsi="Symbol"/>
      </w:rPr>
    </w:lvl>
    <w:lvl w:ilvl="1" w:tplc="48090003" w:tentative="1">
      <w:start w:val="1"/>
      <w:numFmt w:val="bullet"/>
      <w:lvlText w:val="o"/>
      <w:lvlJc w:val="left"/>
      <w:pPr>
        <w:ind w:left="1800" w:hanging="360"/>
      </w:pPr>
      <w:rPr>
        <w:rFonts w:hint="default" w:ascii="Courier New" w:hAnsi="Courier New" w:cs="Courier New"/>
      </w:rPr>
    </w:lvl>
    <w:lvl w:ilvl="2" w:tplc="48090005" w:tentative="1">
      <w:start w:val="1"/>
      <w:numFmt w:val="bullet"/>
      <w:lvlText w:val=""/>
      <w:lvlJc w:val="left"/>
      <w:pPr>
        <w:ind w:left="2520" w:hanging="360"/>
      </w:pPr>
      <w:rPr>
        <w:rFonts w:hint="default" w:ascii="Wingdings" w:hAnsi="Wingdings"/>
      </w:rPr>
    </w:lvl>
    <w:lvl w:ilvl="3" w:tplc="48090001" w:tentative="1">
      <w:start w:val="1"/>
      <w:numFmt w:val="bullet"/>
      <w:lvlText w:val=""/>
      <w:lvlJc w:val="left"/>
      <w:pPr>
        <w:ind w:left="3240" w:hanging="360"/>
      </w:pPr>
      <w:rPr>
        <w:rFonts w:hint="default" w:ascii="Symbol" w:hAnsi="Symbol"/>
      </w:rPr>
    </w:lvl>
    <w:lvl w:ilvl="4" w:tplc="48090003" w:tentative="1">
      <w:start w:val="1"/>
      <w:numFmt w:val="bullet"/>
      <w:lvlText w:val="o"/>
      <w:lvlJc w:val="left"/>
      <w:pPr>
        <w:ind w:left="3960" w:hanging="360"/>
      </w:pPr>
      <w:rPr>
        <w:rFonts w:hint="default" w:ascii="Courier New" w:hAnsi="Courier New" w:cs="Courier New"/>
      </w:rPr>
    </w:lvl>
    <w:lvl w:ilvl="5" w:tplc="48090005" w:tentative="1">
      <w:start w:val="1"/>
      <w:numFmt w:val="bullet"/>
      <w:lvlText w:val=""/>
      <w:lvlJc w:val="left"/>
      <w:pPr>
        <w:ind w:left="4680" w:hanging="360"/>
      </w:pPr>
      <w:rPr>
        <w:rFonts w:hint="default" w:ascii="Wingdings" w:hAnsi="Wingdings"/>
      </w:rPr>
    </w:lvl>
    <w:lvl w:ilvl="6" w:tplc="48090001" w:tentative="1">
      <w:start w:val="1"/>
      <w:numFmt w:val="bullet"/>
      <w:lvlText w:val=""/>
      <w:lvlJc w:val="left"/>
      <w:pPr>
        <w:ind w:left="5400" w:hanging="360"/>
      </w:pPr>
      <w:rPr>
        <w:rFonts w:hint="default" w:ascii="Symbol" w:hAnsi="Symbol"/>
      </w:rPr>
    </w:lvl>
    <w:lvl w:ilvl="7" w:tplc="48090003" w:tentative="1">
      <w:start w:val="1"/>
      <w:numFmt w:val="bullet"/>
      <w:lvlText w:val="o"/>
      <w:lvlJc w:val="left"/>
      <w:pPr>
        <w:ind w:left="6120" w:hanging="360"/>
      </w:pPr>
      <w:rPr>
        <w:rFonts w:hint="default" w:ascii="Courier New" w:hAnsi="Courier New" w:cs="Courier New"/>
      </w:rPr>
    </w:lvl>
    <w:lvl w:ilvl="8" w:tplc="48090005" w:tentative="1">
      <w:start w:val="1"/>
      <w:numFmt w:val="bullet"/>
      <w:lvlText w:val=""/>
      <w:lvlJc w:val="left"/>
      <w:pPr>
        <w:ind w:left="6840" w:hanging="360"/>
      </w:pPr>
      <w:rPr>
        <w:rFonts w:hint="default" w:ascii="Wingdings" w:hAnsi="Wingdings"/>
      </w:rPr>
    </w:lvl>
  </w:abstractNum>
  <w:abstractNum w:abstractNumId="9" w15:restartNumberingAfterBreak="0">
    <w:nsid w:val="2F029BDA"/>
    <w:multiLevelType w:val="hybridMultilevel"/>
    <w:tmpl w:val="F3942D30"/>
    <w:lvl w:ilvl="0" w:tplc="EFA07E06">
      <w:start w:val="1"/>
      <w:numFmt w:val="bullet"/>
      <w:lvlText w:val=""/>
      <w:lvlJc w:val="left"/>
      <w:pPr>
        <w:ind w:left="1800" w:hanging="360"/>
      </w:pPr>
      <w:rPr>
        <w:rFonts w:hint="default" w:ascii="Symbol" w:hAnsi="Symbol"/>
      </w:rPr>
    </w:lvl>
    <w:lvl w:ilvl="1" w:tplc="1DDE1360">
      <w:start w:val="1"/>
      <w:numFmt w:val="bullet"/>
      <w:lvlText w:val="o"/>
      <w:lvlJc w:val="left"/>
      <w:pPr>
        <w:ind w:left="2520" w:hanging="360"/>
      </w:pPr>
      <w:rPr>
        <w:rFonts w:hint="default" w:ascii="Courier New" w:hAnsi="Courier New"/>
      </w:rPr>
    </w:lvl>
    <w:lvl w:ilvl="2" w:tplc="8744C4E6">
      <w:start w:val="1"/>
      <w:numFmt w:val="bullet"/>
      <w:lvlText w:val=""/>
      <w:lvlJc w:val="left"/>
      <w:pPr>
        <w:ind w:left="3240" w:hanging="360"/>
      </w:pPr>
      <w:rPr>
        <w:rFonts w:hint="default" w:ascii="Wingdings" w:hAnsi="Wingdings"/>
      </w:rPr>
    </w:lvl>
    <w:lvl w:ilvl="3" w:tplc="391C36EC">
      <w:start w:val="1"/>
      <w:numFmt w:val="bullet"/>
      <w:lvlText w:val=""/>
      <w:lvlJc w:val="left"/>
      <w:pPr>
        <w:ind w:left="3960" w:hanging="360"/>
      </w:pPr>
      <w:rPr>
        <w:rFonts w:hint="default" w:ascii="Symbol" w:hAnsi="Symbol"/>
      </w:rPr>
    </w:lvl>
    <w:lvl w:ilvl="4" w:tplc="6AEEB01A">
      <w:start w:val="1"/>
      <w:numFmt w:val="bullet"/>
      <w:lvlText w:val="o"/>
      <w:lvlJc w:val="left"/>
      <w:pPr>
        <w:ind w:left="4680" w:hanging="360"/>
      </w:pPr>
      <w:rPr>
        <w:rFonts w:hint="default" w:ascii="Courier New" w:hAnsi="Courier New"/>
      </w:rPr>
    </w:lvl>
    <w:lvl w:ilvl="5" w:tplc="820CA19C">
      <w:start w:val="1"/>
      <w:numFmt w:val="bullet"/>
      <w:lvlText w:val=""/>
      <w:lvlJc w:val="left"/>
      <w:pPr>
        <w:ind w:left="5400" w:hanging="360"/>
      </w:pPr>
      <w:rPr>
        <w:rFonts w:hint="default" w:ascii="Wingdings" w:hAnsi="Wingdings"/>
      </w:rPr>
    </w:lvl>
    <w:lvl w:ilvl="6" w:tplc="8246508C">
      <w:start w:val="1"/>
      <w:numFmt w:val="bullet"/>
      <w:lvlText w:val=""/>
      <w:lvlJc w:val="left"/>
      <w:pPr>
        <w:ind w:left="6120" w:hanging="360"/>
      </w:pPr>
      <w:rPr>
        <w:rFonts w:hint="default" w:ascii="Symbol" w:hAnsi="Symbol"/>
      </w:rPr>
    </w:lvl>
    <w:lvl w:ilvl="7" w:tplc="736A0CBC">
      <w:start w:val="1"/>
      <w:numFmt w:val="bullet"/>
      <w:lvlText w:val="o"/>
      <w:lvlJc w:val="left"/>
      <w:pPr>
        <w:ind w:left="6840" w:hanging="360"/>
      </w:pPr>
      <w:rPr>
        <w:rFonts w:hint="default" w:ascii="Courier New" w:hAnsi="Courier New"/>
      </w:rPr>
    </w:lvl>
    <w:lvl w:ilvl="8" w:tplc="EDF444F0">
      <w:start w:val="1"/>
      <w:numFmt w:val="bullet"/>
      <w:lvlText w:val=""/>
      <w:lvlJc w:val="left"/>
      <w:pPr>
        <w:ind w:left="7560" w:hanging="360"/>
      </w:pPr>
      <w:rPr>
        <w:rFonts w:hint="default" w:ascii="Wingdings" w:hAnsi="Wingdings"/>
      </w:rPr>
    </w:lvl>
  </w:abstractNum>
  <w:abstractNum w:abstractNumId="10" w15:restartNumberingAfterBreak="0">
    <w:nsid w:val="406A8166"/>
    <w:multiLevelType w:val="hybridMultilevel"/>
    <w:tmpl w:val="FFFFFFFF"/>
    <w:lvl w:ilvl="0" w:tplc="0D060102">
      <w:start w:val="1"/>
      <w:numFmt w:val="bullet"/>
      <w:lvlText w:val=""/>
      <w:lvlJc w:val="left"/>
      <w:pPr>
        <w:ind w:left="1080" w:hanging="360"/>
      </w:pPr>
      <w:rPr>
        <w:rFonts w:hint="default" w:ascii="Symbol" w:hAnsi="Symbol"/>
      </w:rPr>
    </w:lvl>
    <w:lvl w:ilvl="1" w:tplc="FD4AC064">
      <w:start w:val="1"/>
      <w:numFmt w:val="bullet"/>
      <w:lvlText w:val="o"/>
      <w:lvlJc w:val="left"/>
      <w:pPr>
        <w:ind w:left="1800" w:hanging="360"/>
      </w:pPr>
      <w:rPr>
        <w:rFonts w:hint="default" w:ascii="Courier New" w:hAnsi="Courier New"/>
      </w:rPr>
    </w:lvl>
    <w:lvl w:ilvl="2" w:tplc="70B2E5FA">
      <w:start w:val="1"/>
      <w:numFmt w:val="bullet"/>
      <w:lvlText w:val=""/>
      <w:lvlJc w:val="left"/>
      <w:pPr>
        <w:ind w:left="2520" w:hanging="360"/>
      </w:pPr>
      <w:rPr>
        <w:rFonts w:hint="default" w:ascii="Wingdings" w:hAnsi="Wingdings"/>
      </w:rPr>
    </w:lvl>
    <w:lvl w:ilvl="3" w:tplc="4D8415D8">
      <w:start w:val="1"/>
      <w:numFmt w:val="bullet"/>
      <w:lvlText w:val=""/>
      <w:lvlJc w:val="left"/>
      <w:pPr>
        <w:ind w:left="3240" w:hanging="360"/>
      </w:pPr>
      <w:rPr>
        <w:rFonts w:hint="default" w:ascii="Symbol" w:hAnsi="Symbol"/>
      </w:rPr>
    </w:lvl>
    <w:lvl w:ilvl="4" w:tplc="7334F464">
      <w:start w:val="1"/>
      <w:numFmt w:val="bullet"/>
      <w:lvlText w:val="o"/>
      <w:lvlJc w:val="left"/>
      <w:pPr>
        <w:ind w:left="3960" w:hanging="360"/>
      </w:pPr>
      <w:rPr>
        <w:rFonts w:hint="default" w:ascii="Courier New" w:hAnsi="Courier New"/>
      </w:rPr>
    </w:lvl>
    <w:lvl w:ilvl="5" w:tplc="3EEA015A">
      <w:start w:val="1"/>
      <w:numFmt w:val="bullet"/>
      <w:lvlText w:val=""/>
      <w:lvlJc w:val="left"/>
      <w:pPr>
        <w:ind w:left="4680" w:hanging="360"/>
      </w:pPr>
      <w:rPr>
        <w:rFonts w:hint="default" w:ascii="Wingdings" w:hAnsi="Wingdings"/>
      </w:rPr>
    </w:lvl>
    <w:lvl w:ilvl="6" w:tplc="511AA83C">
      <w:start w:val="1"/>
      <w:numFmt w:val="bullet"/>
      <w:lvlText w:val=""/>
      <w:lvlJc w:val="left"/>
      <w:pPr>
        <w:ind w:left="5400" w:hanging="360"/>
      </w:pPr>
      <w:rPr>
        <w:rFonts w:hint="default" w:ascii="Symbol" w:hAnsi="Symbol"/>
      </w:rPr>
    </w:lvl>
    <w:lvl w:ilvl="7" w:tplc="8340BDC6">
      <w:start w:val="1"/>
      <w:numFmt w:val="bullet"/>
      <w:lvlText w:val="o"/>
      <w:lvlJc w:val="left"/>
      <w:pPr>
        <w:ind w:left="6120" w:hanging="360"/>
      </w:pPr>
      <w:rPr>
        <w:rFonts w:hint="default" w:ascii="Courier New" w:hAnsi="Courier New"/>
      </w:rPr>
    </w:lvl>
    <w:lvl w:ilvl="8" w:tplc="C65A2038">
      <w:start w:val="1"/>
      <w:numFmt w:val="bullet"/>
      <w:lvlText w:val=""/>
      <w:lvlJc w:val="left"/>
      <w:pPr>
        <w:ind w:left="6840" w:hanging="360"/>
      </w:pPr>
      <w:rPr>
        <w:rFonts w:hint="default" w:ascii="Wingdings" w:hAnsi="Wingdings"/>
      </w:rPr>
    </w:lvl>
  </w:abstractNum>
  <w:abstractNum w:abstractNumId="11" w15:restartNumberingAfterBreak="0">
    <w:nsid w:val="435C64AC"/>
    <w:multiLevelType w:val="hybridMultilevel"/>
    <w:tmpl w:val="EE3AC3F2"/>
    <w:lvl w:ilvl="0" w:tplc="48090001">
      <w:start w:val="1"/>
      <w:numFmt w:val="bullet"/>
      <w:lvlText w:val=""/>
      <w:lvlJc w:val="left"/>
      <w:pPr>
        <w:ind w:left="1440" w:hanging="360"/>
      </w:pPr>
      <w:rPr>
        <w:rFonts w:hint="default" w:ascii="Symbol" w:hAnsi="Symbol"/>
      </w:rPr>
    </w:lvl>
    <w:lvl w:ilvl="1" w:tplc="48090003" w:tentative="1">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12" w15:restartNumberingAfterBreak="0">
    <w:nsid w:val="63FB6017"/>
    <w:multiLevelType w:val="hybridMultilevel"/>
    <w:tmpl w:val="533A2B60"/>
    <w:lvl w:ilvl="0" w:tplc="48090001">
      <w:start w:val="1"/>
      <w:numFmt w:val="bullet"/>
      <w:lvlText w:val=""/>
      <w:lvlJc w:val="left"/>
      <w:pPr>
        <w:ind w:left="1440" w:hanging="360"/>
      </w:pPr>
      <w:rPr>
        <w:rFonts w:hint="default" w:ascii="Symbol" w:hAnsi="Symbol"/>
      </w:rPr>
    </w:lvl>
    <w:lvl w:ilvl="1" w:tplc="48090003" w:tentative="1">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13" w15:restartNumberingAfterBreak="0">
    <w:nsid w:val="668966C2"/>
    <w:multiLevelType w:val="hybridMultilevel"/>
    <w:tmpl w:val="CE2872F8"/>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 w15:restartNumberingAfterBreak="0">
    <w:nsid w:val="6B07F215"/>
    <w:multiLevelType w:val="hybridMultilevel"/>
    <w:tmpl w:val="FFFFFFFF"/>
    <w:lvl w:ilvl="0" w:tplc="A494544E">
      <w:start w:val="1"/>
      <w:numFmt w:val="bullet"/>
      <w:lvlText w:val=""/>
      <w:lvlJc w:val="left"/>
      <w:pPr>
        <w:ind w:left="720" w:hanging="360"/>
      </w:pPr>
      <w:rPr>
        <w:rFonts w:hint="default" w:ascii="Symbol" w:hAnsi="Symbol"/>
      </w:rPr>
    </w:lvl>
    <w:lvl w:ilvl="1" w:tplc="B0DC8B7E">
      <w:start w:val="1"/>
      <w:numFmt w:val="bullet"/>
      <w:lvlText w:val="o"/>
      <w:lvlJc w:val="left"/>
      <w:pPr>
        <w:ind w:left="1440" w:hanging="360"/>
      </w:pPr>
      <w:rPr>
        <w:rFonts w:hint="default" w:ascii="Courier New" w:hAnsi="Courier New"/>
      </w:rPr>
    </w:lvl>
    <w:lvl w:ilvl="2" w:tplc="0C22CD40">
      <w:start w:val="1"/>
      <w:numFmt w:val="bullet"/>
      <w:lvlText w:val=""/>
      <w:lvlJc w:val="left"/>
      <w:pPr>
        <w:ind w:left="2160" w:hanging="360"/>
      </w:pPr>
      <w:rPr>
        <w:rFonts w:hint="default" w:ascii="Wingdings" w:hAnsi="Wingdings"/>
      </w:rPr>
    </w:lvl>
    <w:lvl w:ilvl="3" w:tplc="C25835A4">
      <w:start w:val="1"/>
      <w:numFmt w:val="bullet"/>
      <w:lvlText w:val=""/>
      <w:lvlJc w:val="left"/>
      <w:pPr>
        <w:ind w:left="2880" w:hanging="360"/>
      </w:pPr>
      <w:rPr>
        <w:rFonts w:hint="default" w:ascii="Symbol" w:hAnsi="Symbol"/>
      </w:rPr>
    </w:lvl>
    <w:lvl w:ilvl="4" w:tplc="2A9C0DEC">
      <w:start w:val="1"/>
      <w:numFmt w:val="bullet"/>
      <w:lvlText w:val="o"/>
      <w:lvlJc w:val="left"/>
      <w:pPr>
        <w:ind w:left="3600" w:hanging="360"/>
      </w:pPr>
      <w:rPr>
        <w:rFonts w:hint="default" w:ascii="Courier New" w:hAnsi="Courier New"/>
      </w:rPr>
    </w:lvl>
    <w:lvl w:ilvl="5" w:tplc="9B6AC958">
      <w:start w:val="1"/>
      <w:numFmt w:val="bullet"/>
      <w:lvlText w:val=""/>
      <w:lvlJc w:val="left"/>
      <w:pPr>
        <w:ind w:left="4320" w:hanging="360"/>
      </w:pPr>
      <w:rPr>
        <w:rFonts w:hint="default" w:ascii="Wingdings" w:hAnsi="Wingdings"/>
      </w:rPr>
    </w:lvl>
    <w:lvl w:ilvl="6" w:tplc="AC88651E">
      <w:start w:val="1"/>
      <w:numFmt w:val="bullet"/>
      <w:lvlText w:val=""/>
      <w:lvlJc w:val="left"/>
      <w:pPr>
        <w:ind w:left="5040" w:hanging="360"/>
      </w:pPr>
      <w:rPr>
        <w:rFonts w:hint="default" w:ascii="Symbol" w:hAnsi="Symbol"/>
      </w:rPr>
    </w:lvl>
    <w:lvl w:ilvl="7" w:tplc="ABFA256A">
      <w:start w:val="1"/>
      <w:numFmt w:val="bullet"/>
      <w:lvlText w:val="o"/>
      <w:lvlJc w:val="left"/>
      <w:pPr>
        <w:ind w:left="5760" w:hanging="360"/>
      </w:pPr>
      <w:rPr>
        <w:rFonts w:hint="default" w:ascii="Courier New" w:hAnsi="Courier New"/>
      </w:rPr>
    </w:lvl>
    <w:lvl w:ilvl="8" w:tplc="CB8C615C">
      <w:start w:val="1"/>
      <w:numFmt w:val="bullet"/>
      <w:lvlText w:val=""/>
      <w:lvlJc w:val="left"/>
      <w:pPr>
        <w:ind w:left="6480" w:hanging="360"/>
      </w:pPr>
      <w:rPr>
        <w:rFonts w:hint="default" w:ascii="Wingdings" w:hAnsi="Wingdings"/>
      </w:rPr>
    </w:lvl>
  </w:abstractNum>
  <w:abstractNum w:abstractNumId="15" w15:restartNumberingAfterBreak="0">
    <w:nsid w:val="74775548"/>
    <w:multiLevelType w:val="hybridMultilevel"/>
    <w:tmpl w:val="FCE43B3E"/>
    <w:lvl w:ilvl="0" w:tplc="48090001">
      <w:start w:val="1"/>
      <w:numFmt w:val="bullet"/>
      <w:lvlText w:val=""/>
      <w:lvlJc w:val="left"/>
      <w:pPr>
        <w:ind w:left="1440" w:hanging="360"/>
      </w:pPr>
      <w:rPr>
        <w:rFonts w:hint="default" w:ascii="Symbol" w:hAnsi="Symbol"/>
      </w:rPr>
    </w:lvl>
    <w:lvl w:ilvl="1" w:tplc="48090003" w:tentative="1">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16" w15:restartNumberingAfterBreak="0">
    <w:nsid w:val="77751CB1"/>
    <w:multiLevelType w:val="multilevel"/>
    <w:tmpl w:val="E026C5FA"/>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00998247">
    <w:abstractNumId w:val="9"/>
  </w:num>
  <w:num w:numId="2" w16cid:durableId="189271450">
    <w:abstractNumId w:val="6"/>
  </w:num>
  <w:num w:numId="3" w16cid:durableId="508443384">
    <w:abstractNumId w:val="7"/>
  </w:num>
  <w:num w:numId="4" w16cid:durableId="177698203">
    <w:abstractNumId w:val="3"/>
  </w:num>
  <w:num w:numId="5" w16cid:durableId="1371493069">
    <w:abstractNumId w:val="16"/>
  </w:num>
  <w:num w:numId="6" w16cid:durableId="333579037">
    <w:abstractNumId w:val="0"/>
  </w:num>
  <w:num w:numId="7" w16cid:durableId="1106998929">
    <w:abstractNumId w:val="12"/>
  </w:num>
  <w:num w:numId="8" w16cid:durableId="1920822565">
    <w:abstractNumId w:val="15"/>
  </w:num>
  <w:num w:numId="9" w16cid:durableId="1968314089">
    <w:abstractNumId w:val="1"/>
  </w:num>
  <w:num w:numId="10" w16cid:durableId="1996378658">
    <w:abstractNumId w:val="2"/>
  </w:num>
  <w:num w:numId="11" w16cid:durableId="1019503855">
    <w:abstractNumId w:val="13"/>
  </w:num>
  <w:num w:numId="12" w16cid:durableId="523329606">
    <w:abstractNumId w:val="4"/>
  </w:num>
  <w:num w:numId="13" w16cid:durableId="703988937">
    <w:abstractNumId w:val="11"/>
  </w:num>
  <w:num w:numId="14" w16cid:durableId="1137340110">
    <w:abstractNumId w:val="8"/>
  </w:num>
  <w:num w:numId="15" w16cid:durableId="1798135759">
    <w:abstractNumId w:val="10"/>
  </w:num>
  <w:num w:numId="16" w16cid:durableId="2112431204">
    <w:abstractNumId w:val="14"/>
  </w:num>
  <w:num w:numId="17" w16cid:durableId="726227441">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02679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07A"/>
    <w:rsid w:val="00002E9C"/>
    <w:rsid w:val="0000449C"/>
    <w:rsid w:val="00006850"/>
    <w:rsid w:val="00006BA2"/>
    <w:rsid w:val="0001715F"/>
    <w:rsid w:val="00026F37"/>
    <w:rsid w:val="000309CB"/>
    <w:rsid w:val="00043DD0"/>
    <w:rsid w:val="00074CB8"/>
    <w:rsid w:val="0007705E"/>
    <w:rsid w:val="00084F78"/>
    <w:rsid w:val="00091A2A"/>
    <w:rsid w:val="000A0C82"/>
    <w:rsid w:val="000A31A0"/>
    <w:rsid w:val="000A605E"/>
    <w:rsid w:val="000A607A"/>
    <w:rsid w:val="000B0CE6"/>
    <w:rsid w:val="000B260C"/>
    <w:rsid w:val="000B592A"/>
    <w:rsid w:val="000C104D"/>
    <w:rsid w:val="000C2434"/>
    <w:rsid w:val="000D0134"/>
    <w:rsid w:val="000D2FF5"/>
    <w:rsid w:val="000E5AAF"/>
    <w:rsid w:val="000F1AF4"/>
    <w:rsid w:val="000F2E9C"/>
    <w:rsid w:val="000F53DF"/>
    <w:rsid w:val="000F6FB8"/>
    <w:rsid w:val="00105384"/>
    <w:rsid w:val="0010609E"/>
    <w:rsid w:val="0011208D"/>
    <w:rsid w:val="00113F44"/>
    <w:rsid w:val="00120E0C"/>
    <w:rsid w:val="00125FCA"/>
    <w:rsid w:val="00137088"/>
    <w:rsid w:val="00150F44"/>
    <w:rsid w:val="0015250E"/>
    <w:rsid w:val="00153FD5"/>
    <w:rsid w:val="0016046F"/>
    <w:rsid w:val="00162D91"/>
    <w:rsid w:val="00193740"/>
    <w:rsid w:val="001940C5"/>
    <w:rsid w:val="0019593E"/>
    <w:rsid w:val="001B2241"/>
    <w:rsid w:val="001B6C35"/>
    <w:rsid w:val="001C034F"/>
    <w:rsid w:val="001C3250"/>
    <w:rsid w:val="001C6BF3"/>
    <w:rsid w:val="001D1C18"/>
    <w:rsid w:val="001D1EDD"/>
    <w:rsid w:val="001D70D8"/>
    <w:rsid w:val="001E2960"/>
    <w:rsid w:val="001E4E31"/>
    <w:rsid w:val="001F0634"/>
    <w:rsid w:val="00203F15"/>
    <w:rsid w:val="00214DC5"/>
    <w:rsid w:val="00225C12"/>
    <w:rsid w:val="002424BE"/>
    <w:rsid w:val="0024755E"/>
    <w:rsid w:val="002504FE"/>
    <w:rsid w:val="00257F3F"/>
    <w:rsid w:val="002630FA"/>
    <w:rsid w:val="00264CC1"/>
    <w:rsid w:val="00267A9B"/>
    <w:rsid w:val="00272EBA"/>
    <w:rsid w:val="00276E21"/>
    <w:rsid w:val="00277828"/>
    <w:rsid w:val="002830A4"/>
    <w:rsid w:val="0029392F"/>
    <w:rsid w:val="00293B79"/>
    <w:rsid w:val="002A4DBA"/>
    <w:rsid w:val="002B7521"/>
    <w:rsid w:val="002C7FED"/>
    <w:rsid w:val="002E3CAF"/>
    <w:rsid w:val="002E7C3E"/>
    <w:rsid w:val="002F46C3"/>
    <w:rsid w:val="00302EDC"/>
    <w:rsid w:val="003072E0"/>
    <w:rsid w:val="0031376F"/>
    <w:rsid w:val="00330911"/>
    <w:rsid w:val="003411C3"/>
    <w:rsid w:val="003421B6"/>
    <w:rsid w:val="00352600"/>
    <w:rsid w:val="003557C5"/>
    <w:rsid w:val="0036063D"/>
    <w:rsid w:val="003672B7"/>
    <w:rsid w:val="00371A75"/>
    <w:rsid w:val="00380BE0"/>
    <w:rsid w:val="003854D0"/>
    <w:rsid w:val="00391682"/>
    <w:rsid w:val="003B57CC"/>
    <w:rsid w:val="003B6F5A"/>
    <w:rsid w:val="003B7F5E"/>
    <w:rsid w:val="003C61C0"/>
    <w:rsid w:val="003D1316"/>
    <w:rsid w:val="003D1C96"/>
    <w:rsid w:val="003D1D1D"/>
    <w:rsid w:val="003D21C3"/>
    <w:rsid w:val="003D30F3"/>
    <w:rsid w:val="00402233"/>
    <w:rsid w:val="004037CF"/>
    <w:rsid w:val="004075E7"/>
    <w:rsid w:val="004124FA"/>
    <w:rsid w:val="004146C8"/>
    <w:rsid w:val="00425702"/>
    <w:rsid w:val="00425A3B"/>
    <w:rsid w:val="00440D46"/>
    <w:rsid w:val="00443E54"/>
    <w:rsid w:val="0046495F"/>
    <w:rsid w:val="0046746B"/>
    <w:rsid w:val="0047078E"/>
    <w:rsid w:val="00471344"/>
    <w:rsid w:val="004756B1"/>
    <w:rsid w:val="00482FCE"/>
    <w:rsid w:val="00487799"/>
    <w:rsid w:val="004904CD"/>
    <w:rsid w:val="00490704"/>
    <w:rsid w:val="00496AF0"/>
    <w:rsid w:val="004A4415"/>
    <w:rsid w:val="004A6125"/>
    <w:rsid w:val="004B1739"/>
    <w:rsid w:val="004B71E9"/>
    <w:rsid w:val="004C0256"/>
    <w:rsid w:val="004C7334"/>
    <w:rsid w:val="004C7B63"/>
    <w:rsid w:val="004C7C6E"/>
    <w:rsid w:val="004D1F4C"/>
    <w:rsid w:val="004D7FB5"/>
    <w:rsid w:val="004E2DC3"/>
    <w:rsid w:val="004F3CF0"/>
    <w:rsid w:val="00501BA2"/>
    <w:rsid w:val="00504CEE"/>
    <w:rsid w:val="00511A5A"/>
    <w:rsid w:val="00525D0C"/>
    <w:rsid w:val="005335AC"/>
    <w:rsid w:val="005337B0"/>
    <w:rsid w:val="0053708C"/>
    <w:rsid w:val="005401A7"/>
    <w:rsid w:val="005420F9"/>
    <w:rsid w:val="0054621A"/>
    <w:rsid w:val="0055009D"/>
    <w:rsid w:val="00572E19"/>
    <w:rsid w:val="005756FD"/>
    <w:rsid w:val="00581796"/>
    <w:rsid w:val="00584268"/>
    <w:rsid w:val="00594E11"/>
    <w:rsid w:val="00595F7B"/>
    <w:rsid w:val="005A1DE1"/>
    <w:rsid w:val="005A55FF"/>
    <w:rsid w:val="005B2D42"/>
    <w:rsid w:val="005B3FF4"/>
    <w:rsid w:val="005B745D"/>
    <w:rsid w:val="005C0D5F"/>
    <w:rsid w:val="005C15EC"/>
    <w:rsid w:val="005C2CFC"/>
    <w:rsid w:val="005D12AC"/>
    <w:rsid w:val="005D4EC5"/>
    <w:rsid w:val="005D50B0"/>
    <w:rsid w:val="005E1339"/>
    <w:rsid w:val="005E3125"/>
    <w:rsid w:val="005E63FA"/>
    <w:rsid w:val="005F7412"/>
    <w:rsid w:val="00602A11"/>
    <w:rsid w:val="00611F42"/>
    <w:rsid w:val="00614528"/>
    <w:rsid w:val="00614F14"/>
    <w:rsid w:val="006151B8"/>
    <w:rsid w:val="00615DF0"/>
    <w:rsid w:val="006169CF"/>
    <w:rsid w:val="00625E61"/>
    <w:rsid w:val="00635C93"/>
    <w:rsid w:val="0064427D"/>
    <w:rsid w:val="0064758A"/>
    <w:rsid w:val="00654B23"/>
    <w:rsid w:val="00660CE3"/>
    <w:rsid w:val="0067463F"/>
    <w:rsid w:val="006822E0"/>
    <w:rsid w:val="006901CD"/>
    <w:rsid w:val="006935D2"/>
    <w:rsid w:val="0069535F"/>
    <w:rsid w:val="00697648"/>
    <w:rsid w:val="006C0111"/>
    <w:rsid w:val="006D661D"/>
    <w:rsid w:val="006D7242"/>
    <w:rsid w:val="006E1D37"/>
    <w:rsid w:val="006E4B73"/>
    <w:rsid w:val="006E71C3"/>
    <w:rsid w:val="006F2716"/>
    <w:rsid w:val="006F2B56"/>
    <w:rsid w:val="006F609E"/>
    <w:rsid w:val="00700B93"/>
    <w:rsid w:val="007174D5"/>
    <w:rsid w:val="00717564"/>
    <w:rsid w:val="007279B6"/>
    <w:rsid w:val="0077362D"/>
    <w:rsid w:val="00774FD4"/>
    <w:rsid w:val="00776007"/>
    <w:rsid w:val="007836D9"/>
    <w:rsid w:val="0079082E"/>
    <w:rsid w:val="00794583"/>
    <w:rsid w:val="007A1517"/>
    <w:rsid w:val="007B1585"/>
    <w:rsid w:val="007D6F72"/>
    <w:rsid w:val="007E63FD"/>
    <w:rsid w:val="007E6B95"/>
    <w:rsid w:val="007F4C74"/>
    <w:rsid w:val="00801C21"/>
    <w:rsid w:val="0080591E"/>
    <w:rsid w:val="00805AD2"/>
    <w:rsid w:val="0080763B"/>
    <w:rsid w:val="00827869"/>
    <w:rsid w:val="0083283B"/>
    <w:rsid w:val="0083315F"/>
    <w:rsid w:val="00847669"/>
    <w:rsid w:val="00851980"/>
    <w:rsid w:val="00880626"/>
    <w:rsid w:val="0088529B"/>
    <w:rsid w:val="00892912"/>
    <w:rsid w:val="00893A70"/>
    <w:rsid w:val="008A6475"/>
    <w:rsid w:val="008A67AC"/>
    <w:rsid w:val="008A68C4"/>
    <w:rsid w:val="008B6B9A"/>
    <w:rsid w:val="008C5DC8"/>
    <w:rsid w:val="008C6EB8"/>
    <w:rsid w:val="008C6FB1"/>
    <w:rsid w:val="008D1264"/>
    <w:rsid w:val="008D2B0D"/>
    <w:rsid w:val="008E2653"/>
    <w:rsid w:val="008E5647"/>
    <w:rsid w:val="008F3BD9"/>
    <w:rsid w:val="00901277"/>
    <w:rsid w:val="00911147"/>
    <w:rsid w:val="00925F1D"/>
    <w:rsid w:val="0093180D"/>
    <w:rsid w:val="00955A8E"/>
    <w:rsid w:val="0095654D"/>
    <w:rsid w:val="00970776"/>
    <w:rsid w:val="009727E0"/>
    <w:rsid w:val="00981EAD"/>
    <w:rsid w:val="00986005"/>
    <w:rsid w:val="0099083B"/>
    <w:rsid w:val="0099238C"/>
    <w:rsid w:val="00993E55"/>
    <w:rsid w:val="009958AE"/>
    <w:rsid w:val="009B0F0F"/>
    <w:rsid w:val="009C2A31"/>
    <w:rsid w:val="009C3C19"/>
    <w:rsid w:val="009C7C0C"/>
    <w:rsid w:val="009D2807"/>
    <w:rsid w:val="009D32C8"/>
    <w:rsid w:val="009D5847"/>
    <w:rsid w:val="009E3491"/>
    <w:rsid w:val="009F4C37"/>
    <w:rsid w:val="009F6D71"/>
    <w:rsid w:val="00A218B0"/>
    <w:rsid w:val="00A62BA5"/>
    <w:rsid w:val="00A66AB5"/>
    <w:rsid w:val="00A6768A"/>
    <w:rsid w:val="00A7668C"/>
    <w:rsid w:val="00A76DEE"/>
    <w:rsid w:val="00A820EC"/>
    <w:rsid w:val="00A908F6"/>
    <w:rsid w:val="00A92335"/>
    <w:rsid w:val="00A969EA"/>
    <w:rsid w:val="00AA039B"/>
    <w:rsid w:val="00AB32A2"/>
    <w:rsid w:val="00AB32DB"/>
    <w:rsid w:val="00AC0D03"/>
    <w:rsid w:val="00AC610A"/>
    <w:rsid w:val="00AD267F"/>
    <w:rsid w:val="00AE5BA5"/>
    <w:rsid w:val="00AF3076"/>
    <w:rsid w:val="00AF55E0"/>
    <w:rsid w:val="00B02694"/>
    <w:rsid w:val="00B031BA"/>
    <w:rsid w:val="00B03BA5"/>
    <w:rsid w:val="00B04F72"/>
    <w:rsid w:val="00B108A2"/>
    <w:rsid w:val="00B14E16"/>
    <w:rsid w:val="00B33223"/>
    <w:rsid w:val="00B40A6D"/>
    <w:rsid w:val="00B4649A"/>
    <w:rsid w:val="00B608F4"/>
    <w:rsid w:val="00B653E0"/>
    <w:rsid w:val="00B84C4F"/>
    <w:rsid w:val="00B84EB3"/>
    <w:rsid w:val="00B85523"/>
    <w:rsid w:val="00B9027C"/>
    <w:rsid w:val="00B93431"/>
    <w:rsid w:val="00B937C3"/>
    <w:rsid w:val="00B96B03"/>
    <w:rsid w:val="00BA681E"/>
    <w:rsid w:val="00BA7897"/>
    <w:rsid w:val="00BC4247"/>
    <w:rsid w:val="00BC6671"/>
    <w:rsid w:val="00BC6C51"/>
    <w:rsid w:val="00BF0528"/>
    <w:rsid w:val="00BF1224"/>
    <w:rsid w:val="00BF388C"/>
    <w:rsid w:val="00C03C32"/>
    <w:rsid w:val="00C052CD"/>
    <w:rsid w:val="00C059A0"/>
    <w:rsid w:val="00C11B5D"/>
    <w:rsid w:val="00C1266B"/>
    <w:rsid w:val="00C415D8"/>
    <w:rsid w:val="00C44484"/>
    <w:rsid w:val="00C60082"/>
    <w:rsid w:val="00C71C0F"/>
    <w:rsid w:val="00C7373C"/>
    <w:rsid w:val="00C73B72"/>
    <w:rsid w:val="00C76E21"/>
    <w:rsid w:val="00C8030C"/>
    <w:rsid w:val="00C804DA"/>
    <w:rsid w:val="00C825CF"/>
    <w:rsid w:val="00C853C4"/>
    <w:rsid w:val="00C92D52"/>
    <w:rsid w:val="00C94C16"/>
    <w:rsid w:val="00C954C9"/>
    <w:rsid w:val="00CA455E"/>
    <w:rsid w:val="00CA6ECC"/>
    <w:rsid w:val="00CB1C42"/>
    <w:rsid w:val="00CD4EBB"/>
    <w:rsid w:val="00CE3B00"/>
    <w:rsid w:val="00CE75BA"/>
    <w:rsid w:val="00D14E4E"/>
    <w:rsid w:val="00D2015A"/>
    <w:rsid w:val="00D205A8"/>
    <w:rsid w:val="00D23BD4"/>
    <w:rsid w:val="00D31DD3"/>
    <w:rsid w:val="00D34BBE"/>
    <w:rsid w:val="00D42A63"/>
    <w:rsid w:val="00D51924"/>
    <w:rsid w:val="00D5376E"/>
    <w:rsid w:val="00D71DBC"/>
    <w:rsid w:val="00D85396"/>
    <w:rsid w:val="00D86964"/>
    <w:rsid w:val="00D917C4"/>
    <w:rsid w:val="00DA4323"/>
    <w:rsid w:val="00DB12F0"/>
    <w:rsid w:val="00DB42DB"/>
    <w:rsid w:val="00DC30E6"/>
    <w:rsid w:val="00DC4948"/>
    <w:rsid w:val="00DC57F6"/>
    <w:rsid w:val="00DE09EB"/>
    <w:rsid w:val="00DE2202"/>
    <w:rsid w:val="00DE234A"/>
    <w:rsid w:val="00DE2FB1"/>
    <w:rsid w:val="00DE366D"/>
    <w:rsid w:val="00DE49AA"/>
    <w:rsid w:val="00DE53E5"/>
    <w:rsid w:val="00DF01B1"/>
    <w:rsid w:val="00DF0D09"/>
    <w:rsid w:val="00DF27F0"/>
    <w:rsid w:val="00DF46AD"/>
    <w:rsid w:val="00E04852"/>
    <w:rsid w:val="00E04C5A"/>
    <w:rsid w:val="00E15BEA"/>
    <w:rsid w:val="00E16793"/>
    <w:rsid w:val="00E1735E"/>
    <w:rsid w:val="00E22A45"/>
    <w:rsid w:val="00E25537"/>
    <w:rsid w:val="00E26B67"/>
    <w:rsid w:val="00E329FD"/>
    <w:rsid w:val="00E331CB"/>
    <w:rsid w:val="00E464D6"/>
    <w:rsid w:val="00E720E3"/>
    <w:rsid w:val="00E75581"/>
    <w:rsid w:val="00EA1A00"/>
    <w:rsid w:val="00EA3B84"/>
    <w:rsid w:val="00EA67F5"/>
    <w:rsid w:val="00EA6D53"/>
    <w:rsid w:val="00EB0179"/>
    <w:rsid w:val="00EB5F73"/>
    <w:rsid w:val="00EC0768"/>
    <w:rsid w:val="00EC1E6C"/>
    <w:rsid w:val="00EC2153"/>
    <w:rsid w:val="00EC47F0"/>
    <w:rsid w:val="00ED7747"/>
    <w:rsid w:val="00EE0E22"/>
    <w:rsid w:val="00EE0EA8"/>
    <w:rsid w:val="00EE3AE7"/>
    <w:rsid w:val="00EF145D"/>
    <w:rsid w:val="00EF2F95"/>
    <w:rsid w:val="00EF4268"/>
    <w:rsid w:val="00EF4846"/>
    <w:rsid w:val="00EF5E39"/>
    <w:rsid w:val="00EF6D1A"/>
    <w:rsid w:val="00F02AB3"/>
    <w:rsid w:val="00F05EB0"/>
    <w:rsid w:val="00F107A1"/>
    <w:rsid w:val="00F2183E"/>
    <w:rsid w:val="00F26B12"/>
    <w:rsid w:val="00F37149"/>
    <w:rsid w:val="00F40E6F"/>
    <w:rsid w:val="00F51723"/>
    <w:rsid w:val="00F5582B"/>
    <w:rsid w:val="00F624C3"/>
    <w:rsid w:val="00F6459E"/>
    <w:rsid w:val="00F65AF3"/>
    <w:rsid w:val="00F7249E"/>
    <w:rsid w:val="00F72EF2"/>
    <w:rsid w:val="00F72FEE"/>
    <w:rsid w:val="00F840E4"/>
    <w:rsid w:val="00F9148A"/>
    <w:rsid w:val="00FA7A57"/>
    <w:rsid w:val="00FB29C9"/>
    <w:rsid w:val="00FC0DC0"/>
    <w:rsid w:val="00FC1BAE"/>
    <w:rsid w:val="00FC3526"/>
    <w:rsid w:val="00FC3F22"/>
    <w:rsid w:val="00FD36C4"/>
    <w:rsid w:val="00FD50F8"/>
    <w:rsid w:val="00FD63DF"/>
    <w:rsid w:val="00FD6A59"/>
    <w:rsid w:val="00FE5F12"/>
    <w:rsid w:val="00FF4855"/>
    <w:rsid w:val="0158F7C7"/>
    <w:rsid w:val="063BF00A"/>
    <w:rsid w:val="06A5379A"/>
    <w:rsid w:val="06A5379A"/>
    <w:rsid w:val="07122E8F"/>
    <w:rsid w:val="082CBF1F"/>
    <w:rsid w:val="0840541A"/>
    <w:rsid w:val="0C3A7F33"/>
    <w:rsid w:val="0CA798E4"/>
    <w:rsid w:val="0E0C0AB9"/>
    <w:rsid w:val="0E28F218"/>
    <w:rsid w:val="0EEE6E8C"/>
    <w:rsid w:val="0F0BAF22"/>
    <w:rsid w:val="0F4DBCDA"/>
    <w:rsid w:val="0F85E305"/>
    <w:rsid w:val="118F80CA"/>
    <w:rsid w:val="124DE60A"/>
    <w:rsid w:val="171CEDFC"/>
    <w:rsid w:val="19551494"/>
    <w:rsid w:val="1A585B7F"/>
    <w:rsid w:val="1AAF30D3"/>
    <w:rsid w:val="1B9FDC44"/>
    <w:rsid w:val="1C1119F4"/>
    <w:rsid w:val="1E4D7A36"/>
    <w:rsid w:val="1F2D9707"/>
    <w:rsid w:val="1FCB17F5"/>
    <w:rsid w:val="20D30F81"/>
    <w:rsid w:val="2181C1FE"/>
    <w:rsid w:val="2203A3EA"/>
    <w:rsid w:val="22E2822F"/>
    <w:rsid w:val="2354FBD2"/>
    <w:rsid w:val="271783D4"/>
    <w:rsid w:val="28B04A49"/>
    <w:rsid w:val="2A281EF9"/>
    <w:rsid w:val="2CF6E7F9"/>
    <w:rsid w:val="2D5D4B45"/>
    <w:rsid w:val="2D77A534"/>
    <w:rsid w:val="2D793EE2"/>
    <w:rsid w:val="2D87A636"/>
    <w:rsid w:val="2E329BED"/>
    <w:rsid w:val="2EB7B493"/>
    <w:rsid w:val="307541BF"/>
    <w:rsid w:val="31A1AAB9"/>
    <w:rsid w:val="325906AF"/>
    <w:rsid w:val="33003890"/>
    <w:rsid w:val="3A9AD62B"/>
    <w:rsid w:val="3ED133B5"/>
    <w:rsid w:val="3F93F5EF"/>
    <w:rsid w:val="417385A5"/>
    <w:rsid w:val="41D7AF2C"/>
    <w:rsid w:val="44C6F821"/>
    <w:rsid w:val="44CF2AFC"/>
    <w:rsid w:val="44EE90D2"/>
    <w:rsid w:val="45ACAF4A"/>
    <w:rsid w:val="48C6D59D"/>
    <w:rsid w:val="4B24D740"/>
    <w:rsid w:val="4BC2DA8D"/>
    <w:rsid w:val="4E0CDD95"/>
    <w:rsid w:val="4E1138D8"/>
    <w:rsid w:val="50D1CAEF"/>
    <w:rsid w:val="516757F1"/>
    <w:rsid w:val="5448CEAB"/>
    <w:rsid w:val="551FA5B5"/>
    <w:rsid w:val="56334024"/>
    <w:rsid w:val="5787A04F"/>
    <w:rsid w:val="58F30A06"/>
    <w:rsid w:val="595D115C"/>
    <w:rsid w:val="5AE4DD27"/>
    <w:rsid w:val="5D18B9BA"/>
    <w:rsid w:val="5D725AFA"/>
    <w:rsid w:val="5D895431"/>
    <w:rsid w:val="5DFFA083"/>
    <w:rsid w:val="5EFBE37D"/>
    <w:rsid w:val="632DCE53"/>
    <w:rsid w:val="6371F8FC"/>
    <w:rsid w:val="65E17C0F"/>
    <w:rsid w:val="66A3AFF6"/>
    <w:rsid w:val="6C29D1BC"/>
    <w:rsid w:val="6C7E530B"/>
    <w:rsid w:val="6EDFCBCA"/>
    <w:rsid w:val="70487365"/>
    <w:rsid w:val="71050250"/>
    <w:rsid w:val="7129BD0C"/>
    <w:rsid w:val="74121357"/>
    <w:rsid w:val="741AE1A7"/>
    <w:rsid w:val="765E4FBE"/>
    <w:rsid w:val="77D905FB"/>
    <w:rsid w:val="78A642D1"/>
    <w:rsid w:val="78A6F703"/>
    <w:rsid w:val="7BC286FC"/>
    <w:rsid w:val="7D058E0F"/>
    <w:rsid w:val="7DD4422D"/>
    <w:rsid w:val="7EB720B9"/>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A2D9C5"/>
  <w15:chartTrackingRefBased/>
  <w15:docId w15:val="{7B6F091A-5585-41FE-9CC5-922F261D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F55E0"/>
    <w:rPr>
      <w:rFonts w:ascii="Arial" w:hAnsi="Arial"/>
      <w:sz w:val="24"/>
    </w:rPr>
  </w:style>
  <w:style w:type="paragraph" w:styleId="Heading1">
    <w:name w:val="heading 1"/>
    <w:basedOn w:val="Normal"/>
    <w:next w:val="Normal"/>
    <w:link w:val="Heading1Char"/>
    <w:uiPriority w:val="9"/>
    <w:qFormat/>
    <w:rsid w:val="009727E0"/>
    <w:pPr>
      <w:keepNext/>
      <w:keepLines/>
      <w:numPr>
        <w:numId w:val="4"/>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727E0"/>
    <w:pPr>
      <w:keepNext/>
      <w:keepLines/>
      <w:numPr>
        <w:ilvl w:val="1"/>
        <w:numId w:val="4"/>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9727E0"/>
    <w:pPr>
      <w:keepNext/>
      <w:keepLines/>
      <w:numPr>
        <w:ilvl w:val="2"/>
        <w:numId w:val="4"/>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1B2241"/>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727E0"/>
    <w:rPr>
      <w:rFonts w:ascii="Arial" w:hAnsi="Arial" w:eastAsiaTheme="majorEastAsia" w:cstheme="majorBidi"/>
      <w:b/>
      <w:sz w:val="32"/>
      <w:szCs w:val="32"/>
    </w:rPr>
  </w:style>
  <w:style w:type="character" w:styleId="Heading2Char" w:customStyle="1">
    <w:name w:val="Heading 2 Char"/>
    <w:basedOn w:val="DefaultParagraphFont"/>
    <w:link w:val="Heading2"/>
    <w:uiPriority w:val="9"/>
    <w:rsid w:val="009727E0"/>
    <w:rPr>
      <w:rFonts w:ascii="Arial" w:hAnsi="Arial" w:eastAsiaTheme="majorEastAsia" w:cstheme="majorBidi"/>
      <w:sz w:val="26"/>
      <w:szCs w:val="26"/>
    </w:rPr>
  </w:style>
  <w:style w:type="paragraph" w:styleId="notHelp" w:customStyle="1">
    <w:name w:val="notHelp"/>
    <w:basedOn w:val="Normal"/>
    <w:rsid w:val="000A607A"/>
    <w:pPr>
      <w:spacing w:after="180" w:line="240" w:lineRule="auto"/>
    </w:pPr>
    <w:rPr>
      <w:rFonts w:eastAsia="Times New Roman" w:cs="Times New Roman"/>
      <w:b/>
      <w:sz w:val="28"/>
      <w:szCs w:val="20"/>
    </w:rPr>
  </w:style>
  <w:style w:type="paragraph" w:styleId="TOC1">
    <w:name w:val="toc 1"/>
    <w:basedOn w:val="Normal"/>
    <w:autoRedefine/>
    <w:uiPriority w:val="39"/>
    <w:rsid w:val="000A607A"/>
    <w:pPr>
      <w:tabs>
        <w:tab w:val="left" w:pos="425"/>
        <w:tab w:val="right" w:leader="dot" w:pos="9355"/>
      </w:tabs>
      <w:spacing w:after="180" w:line="240" w:lineRule="auto"/>
    </w:pPr>
    <w:rPr>
      <w:rFonts w:eastAsia="Times New Roman" w:cs="Times New Roman"/>
      <w:caps/>
      <w:szCs w:val="20"/>
    </w:rPr>
  </w:style>
  <w:style w:type="paragraph" w:styleId="TOC2">
    <w:name w:val="toc 2"/>
    <w:basedOn w:val="Normal"/>
    <w:autoRedefine/>
    <w:uiPriority w:val="39"/>
    <w:rsid w:val="004904CD"/>
    <w:pPr>
      <w:tabs>
        <w:tab w:val="left" w:pos="992"/>
        <w:tab w:val="right" w:leader="dot" w:pos="9355"/>
      </w:tabs>
      <w:spacing w:after="180" w:line="240" w:lineRule="auto"/>
      <w:ind w:left="284"/>
    </w:pPr>
    <w:rPr>
      <w:rFonts w:cs="Times New Roman" w:eastAsiaTheme="majorEastAsia"/>
      <w:b/>
      <w:bCs/>
      <w:noProof/>
      <w:szCs w:val="24"/>
    </w:rPr>
  </w:style>
  <w:style w:type="paragraph" w:styleId="TOC3">
    <w:name w:val="toc 3"/>
    <w:basedOn w:val="Normal"/>
    <w:next w:val="Normal"/>
    <w:autoRedefine/>
    <w:uiPriority w:val="39"/>
    <w:rsid w:val="000A607A"/>
    <w:pPr>
      <w:tabs>
        <w:tab w:val="right" w:leader="dot" w:pos="9356"/>
      </w:tabs>
      <w:spacing w:after="180" w:line="240" w:lineRule="auto"/>
      <w:ind w:left="567"/>
    </w:pPr>
    <w:rPr>
      <w:rFonts w:eastAsia="Times New Roman" w:cs="Times New Roman"/>
      <w:szCs w:val="20"/>
    </w:rPr>
  </w:style>
  <w:style w:type="paragraph" w:styleId="TOC4">
    <w:name w:val="toc 4"/>
    <w:basedOn w:val="Normal"/>
    <w:next w:val="Normal"/>
    <w:autoRedefine/>
    <w:uiPriority w:val="39"/>
    <w:rsid w:val="000A607A"/>
    <w:pPr>
      <w:tabs>
        <w:tab w:val="left" w:pos="1701"/>
        <w:tab w:val="right" w:leader="dot" w:pos="9356"/>
      </w:tabs>
      <w:spacing w:after="180" w:line="240" w:lineRule="auto"/>
      <w:ind w:left="851"/>
    </w:pPr>
    <w:rPr>
      <w:rFonts w:eastAsia="Times New Roman" w:cs="Times New Roman"/>
      <w:noProof/>
      <w:szCs w:val="20"/>
    </w:rPr>
  </w:style>
  <w:style w:type="paragraph" w:styleId="Title">
    <w:name w:val="Title"/>
    <w:basedOn w:val="Normal"/>
    <w:next w:val="Normal"/>
    <w:link w:val="TitleChar"/>
    <w:uiPriority w:val="10"/>
    <w:qFormat/>
    <w:rsid w:val="000A607A"/>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A607A"/>
    <w:rPr>
      <w:rFonts w:asciiTheme="majorHAnsi" w:hAnsiTheme="majorHAnsi" w:eastAsiaTheme="majorEastAsia" w:cstheme="majorBidi"/>
      <w:spacing w:val="-10"/>
      <w:kern w:val="28"/>
      <w:sz w:val="56"/>
      <w:szCs w:val="56"/>
    </w:rPr>
  </w:style>
  <w:style w:type="character" w:styleId="Heading3Char" w:customStyle="1">
    <w:name w:val="Heading 3 Char"/>
    <w:basedOn w:val="DefaultParagraphFont"/>
    <w:link w:val="Heading3"/>
    <w:uiPriority w:val="9"/>
    <w:rsid w:val="009727E0"/>
    <w:rPr>
      <w:rFonts w:ascii="Arial" w:hAnsi="Arial" w:eastAsiaTheme="majorEastAsia" w:cstheme="majorBidi"/>
      <w:sz w:val="24"/>
      <w:szCs w:val="24"/>
    </w:rPr>
  </w:style>
  <w:style w:type="paragraph" w:styleId="Header">
    <w:name w:val="header"/>
    <w:basedOn w:val="Normal"/>
    <w:link w:val="HeaderChar"/>
    <w:uiPriority w:val="99"/>
    <w:unhideWhenUsed/>
    <w:rsid w:val="00FC3526"/>
    <w:pPr>
      <w:tabs>
        <w:tab w:val="center" w:pos="4513"/>
        <w:tab w:val="right" w:pos="9026"/>
      </w:tabs>
      <w:spacing w:after="0" w:line="240" w:lineRule="auto"/>
    </w:pPr>
  </w:style>
  <w:style w:type="character" w:styleId="HeaderChar" w:customStyle="1">
    <w:name w:val="Header Char"/>
    <w:basedOn w:val="DefaultParagraphFont"/>
    <w:link w:val="Header"/>
    <w:uiPriority w:val="99"/>
    <w:rsid w:val="00FC3526"/>
    <w:rPr>
      <w:rFonts w:ascii="Arial" w:hAnsi="Arial"/>
      <w:sz w:val="24"/>
    </w:rPr>
  </w:style>
  <w:style w:type="paragraph" w:styleId="Footer">
    <w:name w:val="footer"/>
    <w:basedOn w:val="Normal"/>
    <w:link w:val="FooterChar"/>
    <w:uiPriority w:val="99"/>
    <w:unhideWhenUsed/>
    <w:rsid w:val="00FC3526"/>
    <w:pPr>
      <w:tabs>
        <w:tab w:val="center" w:pos="4513"/>
        <w:tab w:val="right" w:pos="9026"/>
      </w:tabs>
      <w:spacing w:after="0" w:line="240" w:lineRule="auto"/>
    </w:pPr>
  </w:style>
  <w:style w:type="character" w:styleId="FooterChar" w:customStyle="1">
    <w:name w:val="Footer Char"/>
    <w:basedOn w:val="DefaultParagraphFont"/>
    <w:link w:val="Footer"/>
    <w:uiPriority w:val="99"/>
    <w:rsid w:val="00FC3526"/>
    <w:rPr>
      <w:rFonts w:ascii="Arial" w:hAnsi="Arial"/>
      <w:sz w:val="24"/>
    </w:rPr>
  </w:style>
  <w:style w:type="paragraph" w:styleId="Italicblue" w:customStyle="1">
    <w:name w:val="Italic blue"/>
    <w:basedOn w:val="Normal"/>
    <w:link w:val="ItalicblueChar"/>
    <w:qFormat/>
    <w:rsid w:val="009727E0"/>
    <w:pPr>
      <w:keepLines/>
      <w:spacing w:after="120" w:line="240" w:lineRule="auto"/>
    </w:pPr>
    <w:rPr>
      <w:rFonts w:ascii="Times New Roman" w:hAnsi="Times New Roman" w:eastAsia="Times New Roman" w:cs="Times New Roman"/>
      <w:i/>
      <w:color w:val="0070C0"/>
      <w:kern w:val="28"/>
      <w:sz w:val="20"/>
      <w:szCs w:val="20"/>
    </w:rPr>
  </w:style>
  <w:style w:type="character" w:styleId="ItalicblueChar" w:customStyle="1">
    <w:name w:val="Italic blue Char"/>
    <w:basedOn w:val="DefaultParagraphFont"/>
    <w:link w:val="Italicblue"/>
    <w:rsid w:val="009727E0"/>
    <w:rPr>
      <w:rFonts w:ascii="Times New Roman" w:hAnsi="Times New Roman" w:eastAsia="Times New Roman" w:cs="Times New Roman"/>
      <w:i/>
      <w:color w:val="0070C0"/>
      <w:kern w:val="28"/>
      <w:sz w:val="20"/>
      <w:szCs w:val="20"/>
    </w:rPr>
  </w:style>
  <w:style w:type="paragraph" w:styleId="TemplateInformation" w:customStyle="1">
    <w:name w:val="Template Information"/>
    <w:basedOn w:val="Normal"/>
    <w:link w:val="TemplateInformationChar"/>
    <w:rsid w:val="009727E0"/>
    <w:pPr>
      <w:keepLines/>
      <w:spacing w:after="120" w:line="240" w:lineRule="auto"/>
      <w:ind w:left="993"/>
    </w:pPr>
    <w:rPr>
      <w:rFonts w:ascii="Times New Roman" w:hAnsi="Times New Roman" w:eastAsia="Times New Roman" w:cs="Times New Roman"/>
      <w:i/>
      <w:color w:val="0000FF"/>
      <w:sz w:val="20"/>
      <w:szCs w:val="20"/>
    </w:rPr>
  </w:style>
  <w:style w:type="character" w:styleId="TemplateInformationChar" w:customStyle="1">
    <w:name w:val="Template Information Char"/>
    <w:basedOn w:val="DefaultParagraphFont"/>
    <w:link w:val="TemplateInformation"/>
    <w:rsid w:val="009727E0"/>
    <w:rPr>
      <w:rFonts w:ascii="Times New Roman" w:hAnsi="Times New Roman" w:eastAsia="Times New Roman" w:cs="Times New Roman"/>
      <w:i/>
      <w:color w:val="0000FF"/>
      <w:sz w:val="20"/>
      <w:szCs w:val="20"/>
    </w:rPr>
  </w:style>
  <w:style w:type="paragraph" w:styleId="ListParagraph">
    <w:name w:val="List Paragraph"/>
    <w:basedOn w:val="Normal"/>
    <w:uiPriority w:val="34"/>
    <w:qFormat/>
    <w:rsid w:val="00B108A2"/>
    <w:pPr>
      <w:ind w:left="720"/>
      <w:contextualSpacing/>
    </w:pPr>
  </w:style>
  <w:style w:type="character" w:styleId="Heading4Char" w:customStyle="1">
    <w:name w:val="Heading 4 Char"/>
    <w:basedOn w:val="DefaultParagraphFont"/>
    <w:link w:val="Heading4"/>
    <w:uiPriority w:val="9"/>
    <w:semiHidden/>
    <w:rsid w:val="001B2241"/>
    <w:rPr>
      <w:rFonts w:asciiTheme="majorHAnsi" w:hAnsiTheme="majorHAnsi" w:eastAsiaTheme="majorEastAsia" w:cstheme="majorBidi"/>
      <w:i/>
      <w:iCs/>
      <w:color w:val="2E74B5" w:themeColor="accent1" w:themeShade="BF"/>
      <w:sz w:val="24"/>
    </w:rPr>
  </w:style>
  <w:style w:type="paragraph" w:styleId="TOCHeading">
    <w:name w:val="TOC Heading"/>
    <w:basedOn w:val="Heading1"/>
    <w:next w:val="Normal"/>
    <w:uiPriority w:val="39"/>
    <w:unhideWhenUsed/>
    <w:qFormat/>
    <w:rsid w:val="00BF0528"/>
    <w:pPr>
      <w:numPr>
        <w:numId w:val="0"/>
      </w:numPr>
      <w:outlineLvl w:val="9"/>
    </w:pPr>
    <w:rPr>
      <w:rFonts w:asciiTheme="majorHAnsi" w:hAnsiTheme="majorHAnsi"/>
      <w:b w:val="0"/>
      <w:color w:val="2E74B5" w:themeColor="accent1" w:themeShade="BF"/>
      <w:lang w:val="en-US"/>
    </w:rPr>
  </w:style>
  <w:style w:type="character" w:styleId="Hyperlink">
    <w:name w:val="Hyperlink"/>
    <w:basedOn w:val="DefaultParagraphFont"/>
    <w:uiPriority w:val="99"/>
    <w:unhideWhenUsed/>
    <w:rsid w:val="00BF0528"/>
    <w:rPr>
      <w:color w:val="0563C1" w:themeColor="hyperlink"/>
      <w:u w:val="single"/>
    </w:rPr>
  </w:style>
  <w:style w:type="table" w:styleId="TableGrid">
    <w:name w:val="Table Grid"/>
    <w:basedOn w:val="TableNormal"/>
    <w:uiPriority w:val="39"/>
    <w:rsid w:val="00293B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5">
    <w:name w:val="List Table 3 Accent 5"/>
    <w:basedOn w:val="TableNormal"/>
    <w:uiPriority w:val="48"/>
    <w:rsid w:val="00380BE0"/>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styleId="ListTable4-Accent5">
    <w:name w:val="List Table 4 Accent 5"/>
    <w:basedOn w:val="TableNormal"/>
    <w:uiPriority w:val="49"/>
    <w:rsid w:val="00380BE0"/>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blPr/>
      <w:tcPr>
        <w:tcBorders>
          <w:top w:val="double" w:color="8EAADB" w:themeColor="accent5" w:themeTint="99"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AB32A2"/>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5107">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7627687">
      <w:bodyDiv w:val="1"/>
      <w:marLeft w:val="0"/>
      <w:marRight w:val="0"/>
      <w:marTop w:val="0"/>
      <w:marBottom w:val="0"/>
      <w:divBdr>
        <w:top w:val="none" w:sz="0" w:space="0" w:color="auto"/>
        <w:left w:val="none" w:sz="0" w:space="0" w:color="auto"/>
        <w:bottom w:val="none" w:sz="0" w:space="0" w:color="auto"/>
        <w:right w:val="none" w:sz="0" w:space="0" w:color="auto"/>
      </w:divBdr>
    </w:div>
    <w:div w:id="110787881">
      <w:bodyDiv w:val="1"/>
      <w:marLeft w:val="0"/>
      <w:marRight w:val="0"/>
      <w:marTop w:val="0"/>
      <w:marBottom w:val="0"/>
      <w:divBdr>
        <w:top w:val="none" w:sz="0" w:space="0" w:color="auto"/>
        <w:left w:val="none" w:sz="0" w:space="0" w:color="auto"/>
        <w:bottom w:val="none" w:sz="0" w:space="0" w:color="auto"/>
        <w:right w:val="none" w:sz="0" w:space="0" w:color="auto"/>
      </w:divBdr>
    </w:div>
    <w:div w:id="217597155">
      <w:bodyDiv w:val="1"/>
      <w:marLeft w:val="0"/>
      <w:marRight w:val="0"/>
      <w:marTop w:val="0"/>
      <w:marBottom w:val="0"/>
      <w:divBdr>
        <w:top w:val="none" w:sz="0" w:space="0" w:color="auto"/>
        <w:left w:val="none" w:sz="0" w:space="0" w:color="auto"/>
        <w:bottom w:val="none" w:sz="0" w:space="0" w:color="auto"/>
        <w:right w:val="none" w:sz="0" w:space="0" w:color="auto"/>
      </w:divBdr>
    </w:div>
    <w:div w:id="218706255">
      <w:bodyDiv w:val="1"/>
      <w:marLeft w:val="0"/>
      <w:marRight w:val="0"/>
      <w:marTop w:val="0"/>
      <w:marBottom w:val="0"/>
      <w:divBdr>
        <w:top w:val="none" w:sz="0" w:space="0" w:color="auto"/>
        <w:left w:val="none" w:sz="0" w:space="0" w:color="auto"/>
        <w:bottom w:val="none" w:sz="0" w:space="0" w:color="auto"/>
        <w:right w:val="none" w:sz="0" w:space="0" w:color="auto"/>
      </w:divBdr>
    </w:div>
    <w:div w:id="226454079">
      <w:bodyDiv w:val="1"/>
      <w:marLeft w:val="0"/>
      <w:marRight w:val="0"/>
      <w:marTop w:val="0"/>
      <w:marBottom w:val="0"/>
      <w:divBdr>
        <w:top w:val="none" w:sz="0" w:space="0" w:color="auto"/>
        <w:left w:val="none" w:sz="0" w:space="0" w:color="auto"/>
        <w:bottom w:val="none" w:sz="0" w:space="0" w:color="auto"/>
        <w:right w:val="none" w:sz="0" w:space="0" w:color="auto"/>
      </w:divBdr>
    </w:div>
    <w:div w:id="288901620">
      <w:bodyDiv w:val="1"/>
      <w:marLeft w:val="0"/>
      <w:marRight w:val="0"/>
      <w:marTop w:val="0"/>
      <w:marBottom w:val="0"/>
      <w:divBdr>
        <w:top w:val="none" w:sz="0" w:space="0" w:color="auto"/>
        <w:left w:val="none" w:sz="0" w:space="0" w:color="auto"/>
        <w:bottom w:val="none" w:sz="0" w:space="0" w:color="auto"/>
        <w:right w:val="none" w:sz="0" w:space="0" w:color="auto"/>
      </w:divBdr>
    </w:div>
    <w:div w:id="341711024">
      <w:bodyDiv w:val="1"/>
      <w:marLeft w:val="0"/>
      <w:marRight w:val="0"/>
      <w:marTop w:val="0"/>
      <w:marBottom w:val="0"/>
      <w:divBdr>
        <w:top w:val="none" w:sz="0" w:space="0" w:color="auto"/>
        <w:left w:val="none" w:sz="0" w:space="0" w:color="auto"/>
        <w:bottom w:val="none" w:sz="0" w:space="0" w:color="auto"/>
        <w:right w:val="none" w:sz="0" w:space="0" w:color="auto"/>
      </w:divBdr>
    </w:div>
    <w:div w:id="508756711">
      <w:bodyDiv w:val="1"/>
      <w:marLeft w:val="0"/>
      <w:marRight w:val="0"/>
      <w:marTop w:val="0"/>
      <w:marBottom w:val="0"/>
      <w:divBdr>
        <w:top w:val="none" w:sz="0" w:space="0" w:color="auto"/>
        <w:left w:val="none" w:sz="0" w:space="0" w:color="auto"/>
        <w:bottom w:val="none" w:sz="0" w:space="0" w:color="auto"/>
        <w:right w:val="none" w:sz="0" w:space="0" w:color="auto"/>
      </w:divBdr>
    </w:div>
    <w:div w:id="540023024">
      <w:bodyDiv w:val="1"/>
      <w:marLeft w:val="0"/>
      <w:marRight w:val="0"/>
      <w:marTop w:val="0"/>
      <w:marBottom w:val="0"/>
      <w:divBdr>
        <w:top w:val="none" w:sz="0" w:space="0" w:color="auto"/>
        <w:left w:val="none" w:sz="0" w:space="0" w:color="auto"/>
        <w:bottom w:val="none" w:sz="0" w:space="0" w:color="auto"/>
        <w:right w:val="none" w:sz="0" w:space="0" w:color="auto"/>
      </w:divBdr>
    </w:div>
    <w:div w:id="651057888">
      <w:bodyDiv w:val="1"/>
      <w:marLeft w:val="0"/>
      <w:marRight w:val="0"/>
      <w:marTop w:val="0"/>
      <w:marBottom w:val="0"/>
      <w:divBdr>
        <w:top w:val="none" w:sz="0" w:space="0" w:color="auto"/>
        <w:left w:val="none" w:sz="0" w:space="0" w:color="auto"/>
        <w:bottom w:val="none" w:sz="0" w:space="0" w:color="auto"/>
        <w:right w:val="none" w:sz="0" w:space="0" w:color="auto"/>
      </w:divBdr>
    </w:div>
    <w:div w:id="658195453">
      <w:bodyDiv w:val="1"/>
      <w:marLeft w:val="0"/>
      <w:marRight w:val="0"/>
      <w:marTop w:val="0"/>
      <w:marBottom w:val="0"/>
      <w:divBdr>
        <w:top w:val="none" w:sz="0" w:space="0" w:color="auto"/>
        <w:left w:val="none" w:sz="0" w:space="0" w:color="auto"/>
        <w:bottom w:val="none" w:sz="0" w:space="0" w:color="auto"/>
        <w:right w:val="none" w:sz="0" w:space="0" w:color="auto"/>
      </w:divBdr>
    </w:div>
    <w:div w:id="686055003">
      <w:bodyDiv w:val="1"/>
      <w:marLeft w:val="0"/>
      <w:marRight w:val="0"/>
      <w:marTop w:val="0"/>
      <w:marBottom w:val="0"/>
      <w:divBdr>
        <w:top w:val="none" w:sz="0" w:space="0" w:color="auto"/>
        <w:left w:val="none" w:sz="0" w:space="0" w:color="auto"/>
        <w:bottom w:val="none" w:sz="0" w:space="0" w:color="auto"/>
        <w:right w:val="none" w:sz="0" w:space="0" w:color="auto"/>
      </w:divBdr>
    </w:div>
    <w:div w:id="686061809">
      <w:bodyDiv w:val="1"/>
      <w:marLeft w:val="0"/>
      <w:marRight w:val="0"/>
      <w:marTop w:val="0"/>
      <w:marBottom w:val="0"/>
      <w:divBdr>
        <w:top w:val="none" w:sz="0" w:space="0" w:color="auto"/>
        <w:left w:val="none" w:sz="0" w:space="0" w:color="auto"/>
        <w:bottom w:val="none" w:sz="0" w:space="0" w:color="auto"/>
        <w:right w:val="none" w:sz="0" w:space="0" w:color="auto"/>
      </w:divBdr>
    </w:div>
    <w:div w:id="899050703">
      <w:bodyDiv w:val="1"/>
      <w:marLeft w:val="0"/>
      <w:marRight w:val="0"/>
      <w:marTop w:val="0"/>
      <w:marBottom w:val="0"/>
      <w:divBdr>
        <w:top w:val="none" w:sz="0" w:space="0" w:color="auto"/>
        <w:left w:val="none" w:sz="0" w:space="0" w:color="auto"/>
        <w:bottom w:val="none" w:sz="0" w:space="0" w:color="auto"/>
        <w:right w:val="none" w:sz="0" w:space="0" w:color="auto"/>
      </w:divBdr>
    </w:div>
    <w:div w:id="996223696">
      <w:bodyDiv w:val="1"/>
      <w:marLeft w:val="0"/>
      <w:marRight w:val="0"/>
      <w:marTop w:val="0"/>
      <w:marBottom w:val="0"/>
      <w:divBdr>
        <w:top w:val="none" w:sz="0" w:space="0" w:color="auto"/>
        <w:left w:val="none" w:sz="0" w:space="0" w:color="auto"/>
        <w:bottom w:val="none" w:sz="0" w:space="0" w:color="auto"/>
        <w:right w:val="none" w:sz="0" w:space="0" w:color="auto"/>
      </w:divBdr>
    </w:div>
    <w:div w:id="1091050481">
      <w:bodyDiv w:val="1"/>
      <w:marLeft w:val="0"/>
      <w:marRight w:val="0"/>
      <w:marTop w:val="0"/>
      <w:marBottom w:val="0"/>
      <w:divBdr>
        <w:top w:val="none" w:sz="0" w:space="0" w:color="auto"/>
        <w:left w:val="none" w:sz="0" w:space="0" w:color="auto"/>
        <w:bottom w:val="none" w:sz="0" w:space="0" w:color="auto"/>
        <w:right w:val="none" w:sz="0" w:space="0" w:color="auto"/>
      </w:divBdr>
    </w:div>
    <w:div w:id="1154684327">
      <w:bodyDiv w:val="1"/>
      <w:marLeft w:val="0"/>
      <w:marRight w:val="0"/>
      <w:marTop w:val="0"/>
      <w:marBottom w:val="0"/>
      <w:divBdr>
        <w:top w:val="none" w:sz="0" w:space="0" w:color="auto"/>
        <w:left w:val="none" w:sz="0" w:space="0" w:color="auto"/>
        <w:bottom w:val="none" w:sz="0" w:space="0" w:color="auto"/>
        <w:right w:val="none" w:sz="0" w:space="0" w:color="auto"/>
      </w:divBdr>
    </w:div>
    <w:div w:id="1249344350">
      <w:bodyDiv w:val="1"/>
      <w:marLeft w:val="0"/>
      <w:marRight w:val="0"/>
      <w:marTop w:val="0"/>
      <w:marBottom w:val="0"/>
      <w:divBdr>
        <w:top w:val="none" w:sz="0" w:space="0" w:color="auto"/>
        <w:left w:val="none" w:sz="0" w:space="0" w:color="auto"/>
        <w:bottom w:val="none" w:sz="0" w:space="0" w:color="auto"/>
        <w:right w:val="none" w:sz="0" w:space="0" w:color="auto"/>
      </w:divBdr>
    </w:div>
    <w:div w:id="1251697489">
      <w:bodyDiv w:val="1"/>
      <w:marLeft w:val="0"/>
      <w:marRight w:val="0"/>
      <w:marTop w:val="0"/>
      <w:marBottom w:val="0"/>
      <w:divBdr>
        <w:top w:val="none" w:sz="0" w:space="0" w:color="auto"/>
        <w:left w:val="none" w:sz="0" w:space="0" w:color="auto"/>
        <w:bottom w:val="none" w:sz="0" w:space="0" w:color="auto"/>
        <w:right w:val="none" w:sz="0" w:space="0" w:color="auto"/>
      </w:divBdr>
    </w:div>
    <w:div w:id="1268081742">
      <w:bodyDiv w:val="1"/>
      <w:marLeft w:val="0"/>
      <w:marRight w:val="0"/>
      <w:marTop w:val="0"/>
      <w:marBottom w:val="0"/>
      <w:divBdr>
        <w:top w:val="none" w:sz="0" w:space="0" w:color="auto"/>
        <w:left w:val="none" w:sz="0" w:space="0" w:color="auto"/>
        <w:bottom w:val="none" w:sz="0" w:space="0" w:color="auto"/>
        <w:right w:val="none" w:sz="0" w:space="0" w:color="auto"/>
      </w:divBdr>
    </w:div>
    <w:div w:id="1326205266">
      <w:bodyDiv w:val="1"/>
      <w:marLeft w:val="0"/>
      <w:marRight w:val="0"/>
      <w:marTop w:val="0"/>
      <w:marBottom w:val="0"/>
      <w:divBdr>
        <w:top w:val="none" w:sz="0" w:space="0" w:color="auto"/>
        <w:left w:val="none" w:sz="0" w:space="0" w:color="auto"/>
        <w:bottom w:val="none" w:sz="0" w:space="0" w:color="auto"/>
        <w:right w:val="none" w:sz="0" w:space="0" w:color="auto"/>
      </w:divBdr>
    </w:div>
    <w:div w:id="1398824513">
      <w:bodyDiv w:val="1"/>
      <w:marLeft w:val="0"/>
      <w:marRight w:val="0"/>
      <w:marTop w:val="0"/>
      <w:marBottom w:val="0"/>
      <w:divBdr>
        <w:top w:val="none" w:sz="0" w:space="0" w:color="auto"/>
        <w:left w:val="none" w:sz="0" w:space="0" w:color="auto"/>
        <w:bottom w:val="none" w:sz="0" w:space="0" w:color="auto"/>
        <w:right w:val="none" w:sz="0" w:space="0" w:color="auto"/>
      </w:divBdr>
    </w:div>
    <w:div w:id="1450591499">
      <w:bodyDiv w:val="1"/>
      <w:marLeft w:val="0"/>
      <w:marRight w:val="0"/>
      <w:marTop w:val="0"/>
      <w:marBottom w:val="0"/>
      <w:divBdr>
        <w:top w:val="none" w:sz="0" w:space="0" w:color="auto"/>
        <w:left w:val="none" w:sz="0" w:space="0" w:color="auto"/>
        <w:bottom w:val="none" w:sz="0" w:space="0" w:color="auto"/>
        <w:right w:val="none" w:sz="0" w:space="0" w:color="auto"/>
      </w:divBdr>
    </w:div>
    <w:div w:id="1470517413">
      <w:bodyDiv w:val="1"/>
      <w:marLeft w:val="0"/>
      <w:marRight w:val="0"/>
      <w:marTop w:val="0"/>
      <w:marBottom w:val="0"/>
      <w:divBdr>
        <w:top w:val="none" w:sz="0" w:space="0" w:color="auto"/>
        <w:left w:val="none" w:sz="0" w:space="0" w:color="auto"/>
        <w:bottom w:val="none" w:sz="0" w:space="0" w:color="auto"/>
        <w:right w:val="none" w:sz="0" w:space="0" w:color="auto"/>
      </w:divBdr>
    </w:div>
    <w:div w:id="1608586866">
      <w:bodyDiv w:val="1"/>
      <w:marLeft w:val="0"/>
      <w:marRight w:val="0"/>
      <w:marTop w:val="0"/>
      <w:marBottom w:val="0"/>
      <w:divBdr>
        <w:top w:val="none" w:sz="0" w:space="0" w:color="auto"/>
        <w:left w:val="none" w:sz="0" w:space="0" w:color="auto"/>
        <w:bottom w:val="none" w:sz="0" w:space="0" w:color="auto"/>
        <w:right w:val="none" w:sz="0" w:space="0" w:color="auto"/>
      </w:divBdr>
    </w:div>
    <w:div w:id="1668481917">
      <w:bodyDiv w:val="1"/>
      <w:marLeft w:val="0"/>
      <w:marRight w:val="0"/>
      <w:marTop w:val="0"/>
      <w:marBottom w:val="0"/>
      <w:divBdr>
        <w:top w:val="none" w:sz="0" w:space="0" w:color="auto"/>
        <w:left w:val="none" w:sz="0" w:space="0" w:color="auto"/>
        <w:bottom w:val="none" w:sz="0" w:space="0" w:color="auto"/>
        <w:right w:val="none" w:sz="0" w:space="0" w:color="auto"/>
      </w:divBdr>
    </w:div>
    <w:div w:id="1712917161">
      <w:bodyDiv w:val="1"/>
      <w:marLeft w:val="0"/>
      <w:marRight w:val="0"/>
      <w:marTop w:val="0"/>
      <w:marBottom w:val="0"/>
      <w:divBdr>
        <w:top w:val="none" w:sz="0" w:space="0" w:color="auto"/>
        <w:left w:val="none" w:sz="0" w:space="0" w:color="auto"/>
        <w:bottom w:val="none" w:sz="0" w:space="0" w:color="auto"/>
        <w:right w:val="none" w:sz="0" w:space="0" w:color="auto"/>
      </w:divBdr>
    </w:div>
    <w:div w:id="1748917981">
      <w:bodyDiv w:val="1"/>
      <w:marLeft w:val="0"/>
      <w:marRight w:val="0"/>
      <w:marTop w:val="0"/>
      <w:marBottom w:val="0"/>
      <w:divBdr>
        <w:top w:val="none" w:sz="0" w:space="0" w:color="auto"/>
        <w:left w:val="none" w:sz="0" w:space="0" w:color="auto"/>
        <w:bottom w:val="none" w:sz="0" w:space="0" w:color="auto"/>
        <w:right w:val="none" w:sz="0" w:space="0" w:color="auto"/>
      </w:divBdr>
    </w:div>
    <w:div w:id="1754006753">
      <w:bodyDiv w:val="1"/>
      <w:marLeft w:val="0"/>
      <w:marRight w:val="0"/>
      <w:marTop w:val="0"/>
      <w:marBottom w:val="0"/>
      <w:divBdr>
        <w:top w:val="none" w:sz="0" w:space="0" w:color="auto"/>
        <w:left w:val="none" w:sz="0" w:space="0" w:color="auto"/>
        <w:bottom w:val="none" w:sz="0" w:space="0" w:color="auto"/>
        <w:right w:val="none" w:sz="0" w:space="0" w:color="auto"/>
      </w:divBdr>
    </w:div>
    <w:div w:id="1784767469">
      <w:bodyDiv w:val="1"/>
      <w:marLeft w:val="0"/>
      <w:marRight w:val="0"/>
      <w:marTop w:val="0"/>
      <w:marBottom w:val="0"/>
      <w:divBdr>
        <w:top w:val="none" w:sz="0" w:space="0" w:color="auto"/>
        <w:left w:val="none" w:sz="0" w:space="0" w:color="auto"/>
        <w:bottom w:val="none" w:sz="0" w:space="0" w:color="auto"/>
        <w:right w:val="none" w:sz="0" w:space="0" w:color="auto"/>
      </w:divBdr>
    </w:div>
    <w:div w:id="1820918681">
      <w:bodyDiv w:val="1"/>
      <w:marLeft w:val="0"/>
      <w:marRight w:val="0"/>
      <w:marTop w:val="0"/>
      <w:marBottom w:val="0"/>
      <w:divBdr>
        <w:top w:val="none" w:sz="0" w:space="0" w:color="auto"/>
        <w:left w:val="none" w:sz="0" w:space="0" w:color="auto"/>
        <w:bottom w:val="none" w:sz="0" w:space="0" w:color="auto"/>
        <w:right w:val="none" w:sz="0" w:space="0" w:color="auto"/>
      </w:divBdr>
    </w:div>
    <w:div w:id="1866869844">
      <w:bodyDiv w:val="1"/>
      <w:marLeft w:val="0"/>
      <w:marRight w:val="0"/>
      <w:marTop w:val="0"/>
      <w:marBottom w:val="0"/>
      <w:divBdr>
        <w:top w:val="none" w:sz="0" w:space="0" w:color="auto"/>
        <w:left w:val="none" w:sz="0" w:space="0" w:color="auto"/>
        <w:bottom w:val="none" w:sz="0" w:space="0" w:color="auto"/>
        <w:right w:val="none" w:sz="0" w:space="0" w:color="auto"/>
      </w:divBdr>
    </w:div>
    <w:div w:id="2011909411">
      <w:bodyDiv w:val="1"/>
      <w:marLeft w:val="0"/>
      <w:marRight w:val="0"/>
      <w:marTop w:val="0"/>
      <w:marBottom w:val="0"/>
      <w:divBdr>
        <w:top w:val="none" w:sz="0" w:space="0" w:color="auto"/>
        <w:left w:val="none" w:sz="0" w:space="0" w:color="auto"/>
        <w:bottom w:val="none" w:sz="0" w:space="0" w:color="auto"/>
        <w:right w:val="none" w:sz="0" w:space="0" w:color="auto"/>
      </w:divBdr>
    </w:div>
    <w:div w:id="204069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B7A2AEC7340148A2381909D150E1FD" ma:contentTypeVersion="16" ma:contentTypeDescription="Create a new document." ma:contentTypeScope="" ma:versionID="5a71fde80634de242548cc14139f7bf8">
  <xsd:schema xmlns:xsd="http://www.w3.org/2001/XMLSchema" xmlns:xs="http://www.w3.org/2001/XMLSchema" xmlns:p="http://schemas.microsoft.com/office/2006/metadata/properties" xmlns:ns2="964cd790-efff-4c21-b2ff-1ac15c5777d2" xmlns:ns3="a6d16c3f-2fb5-4ca5-8692-5548187fb7a3" targetNamespace="http://schemas.microsoft.com/office/2006/metadata/properties" ma:root="true" ma:fieldsID="7855b1b4e02f04a4d045c927fb94353a" ns2:_="" ns3:_="">
    <xsd:import namespace="964cd790-efff-4c21-b2ff-1ac15c5777d2"/>
    <xsd:import namespace="a6d16c3f-2fb5-4ca5-8692-5548187fb7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4cd790-efff-4c21-b2ff-1ac15c5777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cca7581-5256-458a-b218-643d9525617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d16c3f-2fb5-4ca5-8692-5548187fb7a3"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b6098ab6-7125-48dd-bb59-0180ed3bc7dd}" ma:internalName="TaxCatchAll" ma:showField="CatchAllData" ma:web="a6d16c3f-2fb5-4ca5-8692-5548187fb7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64cd790-efff-4c21-b2ff-1ac15c5777d2">
      <Terms xmlns="http://schemas.microsoft.com/office/infopath/2007/PartnerControls"/>
    </lcf76f155ced4ddcb4097134ff3c332f>
    <TaxCatchAll xmlns="a6d16c3f-2fb5-4ca5-8692-5548187fb7a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8D00F-0FAF-4636-9C34-DECA6EA16CCC}">
  <ds:schemaRefs>
    <ds:schemaRef ds:uri="http://schemas.microsoft.com/sharepoint/v3/contenttype/forms"/>
  </ds:schemaRefs>
</ds:datastoreItem>
</file>

<file path=customXml/itemProps2.xml><?xml version="1.0" encoding="utf-8"?>
<ds:datastoreItem xmlns:ds="http://schemas.openxmlformats.org/officeDocument/2006/customXml" ds:itemID="{F9F5E0B4-85D8-4610-AB25-7DEDD3BC30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4cd790-efff-4c21-b2ff-1ac15c5777d2"/>
    <ds:schemaRef ds:uri="a6d16c3f-2fb5-4ca5-8692-5548187fb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899ED5-2F35-45FD-92FB-007BBE9E7FF8}">
  <ds:schemaRefs>
    <ds:schemaRef ds:uri="http://schemas.microsoft.com/office/2006/metadata/properties"/>
    <ds:schemaRef ds:uri="http://schemas.microsoft.com/office/infopath/2007/PartnerControls"/>
    <ds:schemaRef ds:uri="964cd790-efff-4c21-b2ff-1ac15c5777d2"/>
    <ds:schemaRef ds:uri="a6d16c3f-2fb5-4ca5-8692-5548187fb7a3"/>
  </ds:schemaRefs>
</ds:datastoreItem>
</file>

<file path=customXml/itemProps4.xml><?xml version="1.0" encoding="utf-8"?>
<ds:datastoreItem xmlns:ds="http://schemas.openxmlformats.org/officeDocument/2006/customXml" ds:itemID="{CE8A7DDB-8219-44EA-9CAE-141ED52B45B6}">
  <ds:schemaRefs>
    <ds:schemaRef ds:uri="http://schemas.openxmlformats.org/officeDocument/2006/bibliography"/>
  </ds:schemaRefs>
</ds:datastoreItem>
</file>

<file path=docMetadata/LabelInfo.xml><?xml version="1.0" encoding="utf-8"?>
<clbl:labelList xmlns:clbl="http://schemas.microsoft.com/office/2020/mipLabelMetadata">
  <clbl:label id="{ca90d8f5-8963-4b6e-bca9-9ac468bcc7a8}" enabled="0" method="" siteId="{ca90d8f5-8963-4b6e-bca9-9ac468bcc7a8}"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National University of Singapore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Yunghans Irawan</dc:creator>
  <keywords/>
  <dc:description/>
  <lastModifiedBy>James Tan (NCS)</lastModifiedBy>
  <revision>166</revision>
  <lastPrinted>2025-02-14T14:28:00.0000000Z</lastPrinted>
  <dcterms:created xsi:type="dcterms:W3CDTF">2025-02-11T14:22:00.0000000Z</dcterms:created>
  <dcterms:modified xsi:type="dcterms:W3CDTF">2025-03-27T02:20:34.8886130Z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0x0101000BB7A2AEC7340148A2381909D150E1FD</vt:lpwstr>
  </property>
  <property fmtid="{D5CDD505-2E9C-101B-9397-08002B2CF9AE}" pid="3" name="MediaServiceImageTags">
    <vt:lpwstr/>
  </property>
</Properties>
</file>