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2"/>
        <w:tblW w:w="153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Pr="005B2E1C" w:rsidR="00AA7996" w:rsidTr="25058A9B" w14:paraId="750D58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noWrap/>
            <w:tcMar/>
            <w:hideMark/>
          </w:tcPr>
          <w:p w:rsidRPr="00B1690A" w:rsidR="00AA7996" w:rsidP="25058A9B" w:rsidRDefault="00AA7996" w14:paraId="4BB46D45" w14:textId="77777777">
            <w:pPr>
              <w:rPr>
                <w:rFonts w:ascii="Arial" w:hAnsi="Arial" w:eastAsia="Arial" w:cs="Arial"/>
                <w:sz w:val="20"/>
                <w:szCs w:val="20"/>
                <w:u w:val="single"/>
                <w:lang w:eastAsia="cs-CZ"/>
              </w:rPr>
            </w:pPr>
            <w:r w:rsidRPr="25058A9B" w:rsidR="0D9D8BED">
              <w:rPr>
                <w:rFonts w:ascii="Arial" w:hAnsi="Arial" w:eastAsia="Arial" w:cs="Arial"/>
                <w:sz w:val="20"/>
                <w:szCs w:val="20"/>
                <w:u w:val="single"/>
                <w:lang w:eastAsia="cs-CZ"/>
              </w:rPr>
              <w:t>Požadavky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noWrap/>
            <w:tcMar/>
            <w:hideMark/>
          </w:tcPr>
          <w:p w:rsidRPr="005B2E1C" w:rsidR="00AA7996" w:rsidP="25058A9B" w:rsidRDefault="00AA7996" w14:paraId="63D0D42B" w14:textId="6DB307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0D9D8BE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Splněno </w:t>
            </w:r>
            <w:r>
              <w:br/>
            </w:r>
            <w:r w:rsidRPr="25058A9B" w:rsidR="0D9D8BED">
              <w:rPr>
                <w:rFonts w:ascii="Arial" w:hAnsi="Arial" w:eastAsia="Arial" w:cs="Arial"/>
                <w:sz w:val="20"/>
                <w:szCs w:val="20"/>
                <w:lang w:eastAsia="cs-CZ"/>
              </w:rPr>
              <w:t>(</w:t>
            </w:r>
            <w:r w:rsidRPr="25058A9B" w:rsidR="760A3BD4">
              <w:rPr>
                <w:rFonts w:ascii="Arial" w:hAnsi="Arial" w:eastAsia="Arial" w:cs="Arial"/>
                <w:sz w:val="20"/>
                <w:szCs w:val="20"/>
                <w:lang w:eastAsia="cs-CZ"/>
              </w:rPr>
              <w:t>0</w:t>
            </w:r>
            <w:r w:rsidRPr="25058A9B" w:rsidR="760A3BD4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%</w:t>
            </w:r>
            <w:r w:rsidRPr="25058A9B" w:rsidR="0D9D8BE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</w:t>
            </w:r>
            <w:r w:rsidRPr="25058A9B" w:rsidR="69013A0D">
              <w:rPr>
                <w:rFonts w:ascii="Arial" w:hAnsi="Arial" w:eastAsia="Arial" w:cs="Arial"/>
                <w:sz w:val="20"/>
                <w:szCs w:val="20"/>
                <w:lang w:eastAsia="cs-CZ"/>
              </w:rPr>
              <w:t>-</w:t>
            </w:r>
            <w:r w:rsidRPr="25058A9B" w:rsidR="0D9D8BE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</w:t>
            </w:r>
            <w:r w:rsidRPr="25058A9B" w:rsidR="760A3BD4">
              <w:rPr>
                <w:rFonts w:ascii="Arial" w:hAnsi="Arial" w:eastAsia="Arial" w:cs="Arial"/>
                <w:sz w:val="20"/>
                <w:szCs w:val="20"/>
                <w:lang w:eastAsia="cs-CZ"/>
              </w:rPr>
              <w:t>100 %</w:t>
            </w:r>
            <w:r w:rsidRPr="25058A9B" w:rsidR="0D9D8BED">
              <w:rPr>
                <w:rFonts w:ascii="Arial" w:hAnsi="Arial" w:eastAsia="Arial" w:cs="Arial"/>
                <w:sz w:val="20"/>
                <w:szCs w:val="20"/>
                <w:lang w:eastAsia="cs-CZ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noWrap/>
            <w:tcMar/>
            <w:hideMark/>
          </w:tcPr>
          <w:p w:rsidRPr="005B2E1C" w:rsidR="00AA7996" w:rsidP="25058A9B" w:rsidRDefault="00AA7996" w14:paraId="5D68693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0D9D8BED">
              <w:rPr>
                <w:rFonts w:ascii="Arial" w:hAnsi="Arial" w:eastAsia="Arial" w:cs="Arial"/>
                <w:sz w:val="20"/>
                <w:szCs w:val="20"/>
                <w:lang w:eastAsia="cs-CZ"/>
              </w:rPr>
              <w:t>Řešení ovládání (klávesa nebo GUI)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noWrap/>
            <w:tcMar/>
            <w:hideMark/>
          </w:tcPr>
          <w:p w:rsidRPr="005B2E1C" w:rsidR="00AA7996" w:rsidP="25058A9B" w:rsidRDefault="00AA7996" w14:paraId="099A070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0D9D8BED">
              <w:rPr>
                <w:rFonts w:ascii="Arial" w:hAnsi="Arial" w:eastAsia="Arial" w:cs="Arial"/>
                <w:sz w:val="20"/>
                <w:szCs w:val="20"/>
                <w:lang w:eastAsia="cs-CZ"/>
              </w:rPr>
              <w:t>Případné komentáře k řešení požadavku</w:t>
            </w:r>
          </w:p>
        </w:tc>
      </w:tr>
      <w:tr w:rsidRPr="005B2E1C" w:rsidR="00316DE0" w:rsidTr="25058A9B" w14:paraId="72487C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tcMar/>
            <w:hideMark/>
          </w:tcPr>
          <w:p w:rsidRPr="00287894" w:rsidR="00316DE0" w:rsidP="25058A9B" w:rsidRDefault="00316DE0" w14:paraId="3317EBDF" w14:textId="77777777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Úsečka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5B2E1C" w:rsidR="00316DE0" w:rsidP="25058A9B" w:rsidRDefault="00316DE0" w14:paraId="37C095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Správná 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rasterizace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ve všech kvadrantech</w:t>
            </w:r>
            <w:r w:rsidRPr="25058A9B" w:rsidR="7BD4FE84">
              <w:rPr>
                <w:rFonts w:ascii="Arial" w:hAnsi="Arial" w:eastAsia="Arial" w:cs="Arial"/>
                <w:sz w:val="20"/>
                <w:szCs w:val="20"/>
                <w:lang w:eastAsia="cs-CZ"/>
              </w:rPr>
              <w:t>, vodorovná, svislá, degenerovaná, koncové pixely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316DE0" w:rsidP="25058A9B" w:rsidRDefault="00316DE0" w14:paraId="722A2D15" w14:textId="1F1992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316DE0" w:rsidP="25058A9B" w:rsidRDefault="00316DE0" w14:paraId="57107C5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L + levé tlačítko myši (tažení)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316DE0" w:rsidP="25058A9B" w:rsidRDefault="00316DE0" w14:paraId="2E7FA778" w14:textId="59D1C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Triviální algoritmus y = 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kx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+ q</w:t>
            </w:r>
          </w:p>
        </w:tc>
      </w:tr>
      <w:tr w:rsidRPr="005B2E1C" w:rsidR="00316DE0" w:rsidTr="25058A9B" w14:paraId="7641D244" w14:textId="77777777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316DE0" w:rsidR="00316DE0" w:rsidP="00CF2149" w:rsidRDefault="00316DE0" w14:paraId="61DB9AD9" w14:textId="77777777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5B2E1C" w:rsidR="00316DE0" w:rsidP="25058A9B" w:rsidRDefault="00316DE0" w14:paraId="40D06AE5" w14:textId="0A424DA4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Označení algoritmu 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rasterizace</w:t>
            </w:r>
            <w:r w:rsidRPr="25058A9B" w:rsidR="700C8A51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úsečky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v</w:t>
            </w:r>
            <w:r w:rsidRPr="25058A9B" w:rsidR="700C8A51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 komentáři 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kódu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316DE0" w:rsidP="25058A9B" w:rsidRDefault="00316DE0" w14:paraId="16A1BAE5" w14:textId="298EFA56">
            <w:pPr>
              <w:jc w:val="center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316DE0" w:rsidP="25058A9B" w:rsidRDefault="00316DE0" w14:paraId="558BA5A7" w14:textId="77777777">
            <w:pPr>
              <w:jc w:val="center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316DE0" w:rsidP="25058A9B" w:rsidRDefault="00316DE0" w14:paraId="695ED5ED" w14:textId="656BF463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</w:tr>
      <w:tr w:rsidRPr="005B2E1C" w:rsidR="00316DE0" w:rsidTr="25058A9B" w14:paraId="22B8E1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316DE0" w:rsidR="00316DE0" w:rsidP="00CF2149" w:rsidRDefault="00316DE0" w14:paraId="562C6D7E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5B2E1C" w:rsidR="00316DE0" w:rsidP="25058A9B" w:rsidRDefault="00316DE0" w14:paraId="01715F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Interaktivní zadání</w:t>
            </w:r>
            <w:r w:rsidRPr="25058A9B" w:rsidR="7BD4FE84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koncových bodů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316DE0" w:rsidP="25058A9B" w:rsidRDefault="00316DE0" w14:paraId="755A4A99" w14:textId="7E6314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316DE0" w:rsidP="25058A9B" w:rsidRDefault="00316DE0" w14:paraId="23ECCDD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L + levé tlačítko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316DE0" w:rsidP="25058A9B" w:rsidRDefault="00316DE0" w14:paraId="4EA172AB" w14:textId="7EAA6A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Stisk </w:t>
            </w:r>
            <w:r w:rsidRPr="25058A9B" w:rsidR="6BFB532A">
              <w:rPr>
                <w:rFonts w:ascii="Arial" w:hAnsi="Arial" w:eastAsia="Arial" w:cs="Arial"/>
                <w:sz w:val="20"/>
                <w:szCs w:val="20"/>
                <w:lang w:eastAsia="cs-CZ"/>
              </w:rPr>
              <w:t>=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počáteční bod, uvolnění </w:t>
            </w:r>
            <w:r w:rsidRPr="25058A9B" w:rsidR="0D6CB7FB">
              <w:rPr>
                <w:rFonts w:ascii="Arial" w:hAnsi="Arial" w:eastAsia="Arial" w:cs="Arial"/>
                <w:sz w:val="20"/>
                <w:szCs w:val="20"/>
                <w:lang w:eastAsia="cs-CZ"/>
              </w:rPr>
              <w:t>=</w:t>
            </w: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koncový bod.</w:t>
            </w:r>
          </w:p>
        </w:tc>
      </w:tr>
      <w:tr w:rsidRPr="005B2E1C" w:rsidR="00316DE0" w:rsidTr="25058A9B" w14:paraId="624025E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16DE0" w:rsidR="00316DE0" w:rsidP="00CF2149" w:rsidRDefault="00316DE0" w14:paraId="29AF4A4F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="00316DE0" w:rsidP="25058A9B" w:rsidRDefault="00316DE0" w14:paraId="44C280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Pružné vykreslení</w:t>
            </w:r>
            <w:r w:rsidRPr="25058A9B" w:rsidR="7BD4FE84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(překreslování při tažení myši)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="00316DE0" w:rsidP="25058A9B" w:rsidRDefault="00316DE0" w14:paraId="74CD88B6" w14:textId="1CCC4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316DE0" w:rsidP="25058A9B" w:rsidRDefault="00316DE0" w14:paraId="0C02A15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L + tažení levým tlačítkem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Pr="005B2E1C" w:rsidR="00316DE0" w:rsidP="25058A9B" w:rsidRDefault="00316DE0" w14:paraId="5BF507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Při tažení se scéna překresluje a náhled úsečky se vykresluje červeně.</w:t>
            </w:r>
          </w:p>
        </w:tc>
      </w:tr>
      <w:tr w:rsidRPr="005B2E1C" w:rsidR="00316DE0" w:rsidTr="25058A9B" w14:paraId="66A9A4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316DE0" w:rsidR="00316DE0" w:rsidP="00CF2149" w:rsidRDefault="00316DE0" w14:paraId="51FB53E7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="00316DE0" w:rsidP="25058A9B" w:rsidRDefault="00316DE0" w14:paraId="31CEB3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Implementace vlastní třídou a dědění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="00316DE0" w:rsidP="25058A9B" w:rsidRDefault="00316DE0" w14:paraId="61BE06D7" w14:textId="46115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58DFEE9A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316DE0" w:rsidP="25058A9B" w:rsidRDefault="00316DE0" w14:paraId="5219595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Pr="005B2E1C" w:rsidR="00316DE0" w:rsidP="25058A9B" w:rsidRDefault="00316DE0" w14:paraId="31856CB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4D5D741F">
              <w:rPr>
                <w:rFonts w:ascii="Arial" w:hAnsi="Arial" w:eastAsia="Arial" w:cs="Arial"/>
                <w:sz w:val="20"/>
                <w:szCs w:val="20"/>
                <w:lang w:eastAsia="cs-CZ"/>
              </w:rPr>
              <w:t>TrivialLineRasterizer implementuje LineRasterizer, PolygonOutlineRasterizer implementuje PolygonRasterizer (a pro hrany používá LineRasterizer), RasterImage implementuje Raster.</w:t>
            </w:r>
          </w:p>
        </w:tc>
      </w:tr>
      <w:tr w:rsidRPr="005B2E1C" w:rsidR="00E11CD3" w:rsidTr="25058A9B" w14:paraId="321358A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tcMar/>
            <w:hideMark/>
          </w:tcPr>
          <w:p w:rsidRPr="00287894" w:rsidR="00E11CD3" w:rsidP="25058A9B" w:rsidRDefault="00E11CD3" w14:paraId="46E5B863" w14:textId="77777777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Polygon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5B2E1C" w:rsidR="00E11CD3" w:rsidP="25058A9B" w:rsidRDefault="00E11CD3" w14:paraId="75DF7B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Reprezentace a zapouzdření do třídy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E11CD3" w:rsidP="25058A9B" w:rsidRDefault="00E11CD3" w14:paraId="19953097" w14:textId="7D24EF6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E11CD3" w:rsidP="25058A9B" w:rsidRDefault="00E11CD3" w14:paraId="0B75D78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E11CD3" w:rsidP="25058A9B" w:rsidRDefault="00E11CD3" w14:paraId="42D9A172" w14:textId="2EEF3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Třída Polygon ukládá seznam vrcholů, hrany se z vrcholů </w:t>
            </w:r>
            <w:r w:rsidRPr="25058A9B" w:rsidR="2F93A9E0">
              <w:rPr>
                <w:rFonts w:ascii="Arial" w:hAnsi="Arial" w:eastAsia="Arial" w:cs="Arial"/>
                <w:sz w:val="20"/>
                <w:szCs w:val="20"/>
                <w:lang w:eastAsia="cs-CZ"/>
              </w:rPr>
              <w:t>vytvoří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. Metody 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addPoint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insertPoint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setPoint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removePoint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clear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findNearestEdge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.</w:t>
            </w:r>
          </w:p>
        </w:tc>
      </w:tr>
      <w:tr w:rsidRPr="005B2E1C" w:rsidR="00E11CD3" w:rsidTr="25058A9B" w14:paraId="6A35C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="00E11CD3" w:rsidP="005B2E1C" w:rsidRDefault="00E11CD3" w14:paraId="2B3BAD2C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="00E11CD3" w:rsidP="25058A9B" w:rsidRDefault="00E11CD3" w14:paraId="2B6F298F" w14:textId="507803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Zadávání a pružné vykreslení hranice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Pr="005B2E1C" w:rsidR="00E11CD3" w:rsidP="25058A9B" w:rsidRDefault="00E11CD3" w14:paraId="629A0BBE" w14:textId="799EB4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E11CD3" w:rsidP="25058A9B" w:rsidRDefault="00E11CD3" w14:paraId="4AC16C1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P + tažení levým tlačítkem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Pr="005B2E1C" w:rsidR="00E11CD3" w:rsidP="25058A9B" w:rsidRDefault="00E11CD3" w14:paraId="795C6FB1" w14:textId="688239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Při tažení se vykreslují čáry k oběma vrcholům hrany, </w:t>
            </w:r>
            <w:r w:rsidRPr="25058A9B" w:rsidR="33E8393D">
              <w:rPr>
                <w:rFonts w:ascii="Arial" w:hAnsi="Arial" w:eastAsia="Arial" w:cs="Arial"/>
                <w:sz w:val="20"/>
                <w:szCs w:val="20"/>
                <w:lang w:eastAsia="cs-CZ"/>
              </w:rPr>
              <w:t>kam bude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nový vrchol vložen</w:t>
            </w:r>
            <w:r w:rsidRPr="25058A9B" w:rsidR="707A2770">
              <w:rPr>
                <w:rFonts w:ascii="Arial" w:hAnsi="Arial" w:eastAsia="Arial" w:cs="Arial"/>
                <w:sz w:val="20"/>
                <w:szCs w:val="20"/>
                <w:lang w:eastAsia="cs-CZ"/>
              </w:rPr>
              <w:t>. U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volněním se vrchol přidá.</w:t>
            </w:r>
          </w:p>
        </w:tc>
      </w:tr>
      <w:tr w:rsidRPr="005B2E1C" w:rsidR="00E11CD3" w:rsidTr="25058A9B" w14:paraId="7D9867D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="00E11CD3" w:rsidP="005B2E1C" w:rsidRDefault="00E11CD3" w14:paraId="1EB01729" w14:textId="77777777">
            <w:pPr>
              <w:rPr>
                <w:rFonts w:ascii="Arial" w:hAnsi="Arial" w:eastAsia="Times New Roman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="00E11CD3" w:rsidP="25058A9B" w:rsidRDefault="00E11CD3" w14:paraId="64754B0C" w14:textId="05567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Uzavření polygonu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Pr="005B2E1C" w:rsidR="00E11CD3" w:rsidP="25058A9B" w:rsidRDefault="00E11CD3" w14:paraId="02CCEC52" w14:textId="5F27F0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E11CD3" w:rsidP="25058A9B" w:rsidRDefault="00E11CD3" w14:paraId="0A92BAE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Pr="005B2E1C" w:rsidR="00E11CD3" w:rsidP="25058A9B" w:rsidRDefault="00E11CD3" w14:paraId="3A197488" w14:textId="169793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Hrany i </w:t>
            </w:r>
            <w:r w:rsidRPr="25058A9B" w:rsidR="20639864">
              <w:rPr>
                <w:rFonts w:ascii="Arial" w:hAnsi="Arial" w:eastAsia="Arial" w:cs="Arial"/>
                <w:sz w:val="20"/>
                <w:szCs w:val="20"/>
                <w:lang w:eastAsia="cs-CZ"/>
              </w:rPr>
              <w:t>-&gt;</w:t>
            </w:r>
            <w:r w:rsidRPr="25058A9B" w:rsidR="7160DA2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(i + 1) % n, uzavírací hrana se vykresluje vždy. Ošetřeny případy 0, 1 a 2 vrcholů</w:t>
            </w:r>
          </w:p>
        </w:tc>
      </w:tr>
      <w:tr w:rsidRPr="005B2E1C" w:rsidR="003B457A" w:rsidTr="25058A9B" w14:paraId="35914B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tcMar/>
            <w:hideMark/>
          </w:tcPr>
          <w:p w:rsidRPr="00287894" w:rsidR="003B457A" w:rsidP="25058A9B" w:rsidRDefault="003B457A" w14:paraId="6C865BC3" w14:textId="77777777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1AE81319">
              <w:rPr>
                <w:rFonts w:ascii="Arial" w:hAnsi="Arial" w:eastAsia="Arial" w:cs="Arial"/>
                <w:sz w:val="20"/>
                <w:szCs w:val="20"/>
                <w:lang w:eastAsia="cs-CZ"/>
              </w:rPr>
              <w:t>Mazání struktur a plátna klávesou 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3B457A" w:rsidP="25058A9B" w:rsidRDefault="003B457A" w14:paraId="797B4A23" w14:textId="31DCB2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1AE81319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3B457A" w:rsidP="25058A9B" w:rsidRDefault="003B457A" w14:paraId="09D81C2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highlight w:val="yellow"/>
                <w:lang w:eastAsia="cs-CZ"/>
              </w:rPr>
            </w:pPr>
            <w:r w:rsidRPr="25058A9B" w:rsidR="1AE81319">
              <w:rPr>
                <w:rFonts w:ascii="Arial" w:hAnsi="Arial" w:eastAsia="Arial" w:cs="Arial"/>
                <w:sz w:val="20"/>
                <w:szCs w:val="20"/>
                <w:lang w:eastAsia="cs-CZ"/>
              </w:rPr>
              <w:t>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3B457A" w:rsidP="25058A9B" w:rsidRDefault="003B457A" w14:paraId="42BBB165" w14:textId="74DB24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1AE81319">
              <w:rPr>
                <w:rFonts w:ascii="Arial" w:hAnsi="Arial" w:eastAsia="Arial" w:cs="Arial"/>
                <w:sz w:val="20"/>
                <w:szCs w:val="20"/>
                <w:lang w:eastAsia="cs-CZ"/>
              </w:rPr>
              <w:t>Smaže plátno, všechny úsečky, polygon i rozpracovaný náhled</w:t>
            </w:r>
          </w:p>
        </w:tc>
      </w:tr>
      <w:tr w:rsidRPr="005B2E1C" w:rsidR="00EE6B2F" w:rsidTr="25058A9B" w14:paraId="0103326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tcMar/>
            <w:hideMark/>
          </w:tcPr>
          <w:p w:rsidRPr="00287894" w:rsidR="00EE6B2F" w:rsidP="25058A9B" w:rsidRDefault="00287894" w14:paraId="29B6162F" w14:textId="0EA12D30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0E199F12">
              <w:rPr>
                <w:rFonts w:ascii="Arial" w:hAnsi="Arial" w:eastAsia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EE6B2F" w:rsidP="25058A9B" w:rsidRDefault="00EE6B2F" w14:paraId="497DC2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Editace polohy vrcholů úseček/polygonu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EE6B2F" w:rsidP="25058A9B" w:rsidRDefault="00EE6B2F" w14:paraId="78AE73C5" w14:textId="50B523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EE6B2F" w:rsidP="25058A9B" w:rsidRDefault="00EE6B2F" w14:paraId="579C432D" w14:textId="1542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Pravé tlačítko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EE6B2F" w:rsidP="25058A9B" w:rsidRDefault="00EE6B2F" w14:paraId="20CA03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Najde nejbližší vrchol polygonu nebo koncový bod úsečky a přesouvá ho.</w:t>
            </w:r>
          </w:p>
        </w:tc>
      </w:tr>
      <w:tr w:rsidRPr="005B2E1C" w:rsidR="00EE6B2F" w:rsidTr="25058A9B" w14:paraId="0C1F4A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EE6B2F" w:rsidP="003B457A" w:rsidRDefault="00EE6B2F" w14:paraId="72B1F362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EE6B2F" w:rsidP="25058A9B" w:rsidRDefault="00EE6B2F" w14:paraId="2FD2DF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Mazání vrcholů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EE6B2F" w:rsidP="25058A9B" w:rsidRDefault="00EE6B2F" w14:paraId="47D52244" w14:textId="3CCBF2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EE6B2F" w:rsidP="25058A9B" w:rsidRDefault="00EE6B2F" w14:paraId="569072B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Shift + pravé tlačítko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EE6B2F" w:rsidP="25058A9B" w:rsidRDefault="00EE6B2F" w14:paraId="7E8D41B9" w14:textId="032BA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Smaže nejbližší vrchol polygonu</w:t>
            </w:r>
            <w:r w:rsidRPr="25058A9B" w:rsidR="0D18A6D0">
              <w:rPr>
                <w:rFonts w:ascii="Arial" w:hAnsi="Arial" w:eastAsia="Arial" w:cs="Arial"/>
                <w:sz w:val="20"/>
                <w:szCs w:val="20"/>
                <w:lang w:eastAsia="cs-CZ"/>
              </w:rPr>
              <w:t>,</w:t>
            </w: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u úsečky smaže celou úsečku.</w:t>
            </w:r>
          </w:p>
        </w:tc>
      </w:tr>
      <w:tr w:rsidRPr="005B2E1C" w:rsidR="00EE6B2F" w:rsidTr="25058A9B" w14:paraId="0A64757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  <w:hideMark/>
          </w:tcPr>
          <w:p w:rsidRPr="005B2E1C" w:rsidR="00EE6B2F" w:rsidP="003B457A" w:rsidRDefault="00EE6B2F" w14:paraId="277400CA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EE6B2F" w:rsidP="25058A9B" w:rsidRDefault="00EE6B2F" w14:paraId="284F11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Přidání vrcholu na nejbližší hranu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EE6B2F" w:rsidP="25058A9B" w:rsidRDefault="00EE6B2F" w14:paraId="7C6556C9" w14:textId="1CEE7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EE6B2F" w:rsidP="25058A9B" w:rsidRDefault="00EE6B2F" w14:paraId="56BF476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P + levé tlačítko myši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EE6B2F" w:rsidP="25058A9B" w:rsidRDefault="00EE6B2F" w14:paraId="0323AB04" w14:textId="42B65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Nový vrchol se vloží do nejbližší hrany, náhled ukazuje cílovou hranu</w:t>
            </w:r>
          </w:p>
        </w:tc>
      </w:tr>
      <w:tr w:rsidRPr="005B2E1C" w:rsidR="00EE6B2F" w:rsidTr="25058A9B" w14:paraId="252BA9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5B2E1C" w:rsidR="00EE6B2F" w:rsidP="00EE6B2F" w:rsidRDefault="00EE6B2F" w14:paraId="76322A09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="00EE6B2F" w:rsidP="25058A9B" w:rsidRDefault="00EE6B2F" w14:paraId="7D839EC4" w14:textId="5D9F1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GITový</w:t>
            </w: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</w:t>
            </w: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repozitář</w:t>
            </w: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s výsledným kódem</w:t>
            </w:r>
            <w:r>
              <w:br/>
            </w: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Prosím uveďte link na </w:t>
            </w: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repozitář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Pr="005B2E1C" w:rsidR="00EE6B2F" w:rsidP="006D5AD6" w:rsidRDefault="00EE6B2F" w14:paraId="3D6EBD04" w14:textId="1745B7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5058A9B" w:rsidR="241FEC45">
              <w:rPr>
                <w:rFonts w:ascii="Arial" w:hAnsi="Arial" w:eastAsia="Arial" w:cs="Arial"/>
                <w:sz w:val="20"/>
                <w:szCs w:val="20"/>
                <w:lang w:eastAsia="cs-CZ"/>
              </w:rPr>
              <w:t>50%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EE6B2F" w:rsidP="25058A9B" w:rsidRDefault="00EE6B2F" w14:paraId="5C56070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–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Pr="005B2E1C" w:rsidR="00EE6B2F" w:rsidP="25058A9B" w:rsidRDefault="00EE6B2F" w14:paraId="6B57DFA5" w14:textId="22F9FE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hyperlink r:id="R42ae4041624c478b">
              <w:r w:rsidRPr="25058A9B" w:rsidR="75CC82F1">
                <w:rPr>
                  <w:rStyle w:val="Hyperlink"/>
                  <w:lang w:eastAsia="cs-CZ"/>
                </w:rPr>
                <w:t>https://github.com/kailer123/UHK-PGRF-1-Radim-Krb</w:t>
              </w:r>
            </w:hyperlink>
            <w:r>
              <w:br/>
            </w:r>
            <w:r w:rsidRPr="25058A9B" w:rsidR="1A3CF488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Nepravidelné </w:t>
            </w:r>
            <w:r w:rsidRPr="25058A9B" w:rsidR="1A3CF488">
              <w:rPr>
                <w:rFonts w:ascii="Arial" w:hAnsi="Arial" w:eastAsia="Arial" w:cs="Arial"/>
                <w:sz w:val="20"/>
                <w:szCs w:val="20"/>
                <w:lang w:eastAsia="cs-CZ"/>
              </w:rPr>
              <w:t>commity</w:t>
            </w:r>
            <w:r w:rsidRPr="25058A9B" w:rsidR="1A3CF488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své úpravy jsem "nasimuloval" v </w:t>
            </w:r>
            <w:r w:rsidRPr="25058A9B" w:rsidR="1A3CF488">
              <w:rPr>
                <w:rFonts w:ascii="Arial" w:hAnsi="Arial" w:eastAsia="Arial" w:cs="Arial"/>
                <w:sz w:val="20"/>
                <w:szCs w:val="20"/>
                <w:lang w:eastAsia="cs-CZ"/>
              </w:rPr>
              <w:t>githubu</w:t>
            </w:r>
            <w:r w:rsidRPr="25058A9B" w:rsidR="7ACCD47E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</w:t>
            </w:r>
            <w:r w:rsidRPr="25058A9B" w:rsidR="1A3CF488">
              <w:rPr>
                <w:rFonts w:ascii="Arial" w:hAnsi="Arial" w:eastAsia="Arial" w:cs="Arial"/>
                <w:sz w:val="20"/>
                <w:szCs w:val="20"/>
                <w:lang w:eastAsia="cs-CZ"/>
              </w:rPr>
              <w:t>pro další čá</w:t>
            </w:r>
            <w:r w:rsidRPr="25058A9B" w:rsidR="69A0C73D">
              <w:rPr>
                <w:rFonts w:ascii="Arial" w:hAnsi="Arial" w:eastAsia="Arial" w:cs="Arial"/>
                <w:sz w:val="20"/>
                <w:szCs w:val="20"/>
                <w:lang w:eastAsia="cs-CZ"/>
              </w:rPr>
              <w:t>sti projektů</w:t>
            </w:r>
          </w:p>
        </w:tc>
      </w:tr>
      <w:tr w:rsidRPr="005B2E1C" w:rsidR="00EE6B2F" w:rsidTr="25058A9B" w14:paraId="0C51C0E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tcMar/>
            <w:hideMark/>
          </w:tcPr>
          <w:p w:rsidRPr="005B2E1C" w:rsidR="00EE6B2F" w:rsidP="25058A9B" w:rsidRDefault="00EE6B2F" w14:paraId="2A7452B2" w14:textId="77777777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Vlastní rozšíření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  <w:hideMark/>
          </w:tcPr>
          <w:p w:rsidRPr="005B2E1C" w:rsidR="00EE6B2F" w:rsidP="25058A9B" w:rsidRDefault="00EE6B2F" w14:paraId="4B9535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Přepínání režimu úsečka / polygon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  <w:hideMark/>
          </w:tcPr>
          <w:p w:rsidRPr="005B2E1C" w:rsidR="00EE6B2F" w:rsidP="25058A9B" w:rsidRDefault="00EE6B2F" w14:paraId="363924D6" w14:textId="719984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100%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  <w:hideMark/>
          </w:tcPr>
          <w:p w:rsidRPr="005B2E1C" w:rsidR="00EE6B2F" w:rsidP="25058A9B" w:rsidRDefault="00EE6B2F" w14:paraId="4946EA4D" w14:textId="1809BC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L </w:t>
            </w:r>
            <w:r w:rsidRPr="25058A9B" w:rsidR="5E71DEC5">
              <w:rPr>
                <w:rFonts w:ascii="Arial" w:hAnsi="Arial" w:eastAsia="Arial" w:cs="Arial"/>
                <w:sz w:val="20"/>
                <w:szCs w:val="20"/>
                <w:lang w:eastAsia="cs-CZ"/>
              </w:rPr>
              <w:t>a</w:t>
            </w: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P</w:t>
            </w:r>
            <w:r w:rsidRPr="25058A9B" w:rsidR="2F684B25">
              <w:rPr>
                <w:rFonts w:ascii="Arial" w:hAnsi="Arial" w:eastAsia="Arial" w:cs="Arial"/>
                <w:sz w:val="20"/>
                <w:szCs w:val="20"/>
                <w:lang w:eastAsia="cs-CZ"/>
              </w:rPr>
              <w:t>, přepínají mód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  <w:hideMark/>
          </w:tcPr>
          <w:p w:rsidRPr="005B2E1C" w:rsidR="00EE6B2F" w:rsidP="25058A9B" w:rsidRDefault="00EE6B2F" w14:paraId="40976D88" w14:textId="07ED9D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7B6FD04D">
              <w:rPr>
                <w:rFonts w:ascii="Arial" w:hAnsi="Arial" w:eastAsia="Arial" w:cs="Arial"/>
                <w:sz w:val="20"/>
                <w:szCs w:val="20"/>
                <w:lang w:eastAsia="cs-CZ"/>
              </w:rPr>
              <w:t>Úsečky a polygon se kreslí současně</w:t>
            </w:r>
          </w:p>
        </w:tc>
      </w:tr>
      <w:tr w:rsidRPr="005B2E1C" w:rsidR="00EE6B2F" w:rsidTr="25058A9B" w14:paraId="4A154A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5B2E1C" w:rsidR="00EE6B2F" w:rsidP="00EE6B2F" w:rsidRDefault="00EE6B2F" w14:paraId="3762A7ED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EE6B2F" w:rsidP="25058A9B" w:rsidRDefault="00EE6B2F" w14:paraId="5ED0FD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Pr="005B2E1C" w:rsidR="00EE6B2F" w:rsidP="25058A9B" w:rsidRDefault="00EE6B2F" w14:paraId="129BC48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EE6B2F" w:rsidP="25058A9B" w:rsidRDefault="00EE6B2F" w14:paraId="7CCEE1E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="00EE6B2F" w:rsidP="25058A9B" w:rsidRDefault="00EE6B2F" w14:paraId="27BE497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</w:tr>
      <w:tr w:rsidRPr="005B2E1C" w:rsidR="00EE6B2F" w:rsidTr="25058A9B" w14:paraId="43E1CC3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5B2E1C" w:rsidR="00EE6B2F" w:rsidP="00EE6B2F" w:rsidRDefault="00EE6B2F" w14:paraId="2DD9C16A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EE6B2F" w:rsidP="25058A9B" w:rsidRDefault="00EE6B2F" w14:paraId="15DDD0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Pr="005B2E1C" w:rsidR="00EE6B2F" w:rsidP="25058A9B" w:rsidRDefault="00EE6B2F" w14:paraId="79894CC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EE6B2F" w:rsidP="25058A9B" w:rsidRDefault="00EE6B2F" w14:paraId="2353721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="00EE6B2F" w:rsidP="25058A9B" w:rsidRDefault="00EE6B2F" w14:paraId="534CC9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</w:tr>
      <w:tr w:rsidRPr="005B2E1C" w:rsidR="00EE6B2F" w:rsidTr="25058A9B" w14:paraId="32602D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tcMar/>
          </w:tcPr>
          <w:p w:rsidRPr="005B2E1C" w:rsidR="00EE6B2F" w:rsidP="00EE6B2F" w:rsidRDefault="00EE6B2F" w14:paraId="48640FB4" w14:textId="77777777">
            <w:pPr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EE6B2F" w:rsidP="25058A9B" w:rsidRDefault="00EE6B2F" w14:paraId="41BB4F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  <w:vAlign w:val="center"/>
          </w:tcPr>
          <w:p w:rsidRPr="005B2E1C" w:rsidR="00EE6B2F" w:rsidP="25058A9B" w:rsidRDefault="00EE6B2F" w14:paraId="49DDE77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noWrap/>
            <w:tcMar/>
            <w:vAlign w:val="center"/>
          </w:tcPr>
          <w:p w:rsidRPr="005B2E1C" w:rsidR="00EE6B2F" w:rsidP="25058A9B" w:rsidRDefault="00EE6B2F" w14:paraId="61054CF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noWrap/>
            <w:tcMar/>
          </w:tcPr>
          <w:p w:rsidR="00EE6B2F" w:rsidP="25058A9B" w:rsidRDefault="00EE6B2F" w14:paraId="23669B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</w:tr>
      <w:tr w:rsidRPr="005B2E1C" w:rsidR="006D5AD6" w:rsidTr="25058A9B" w14:paraId="1B6EC971" w14:textId="77777777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  <w:tcMar/>
          </w:tcPr>
          <w:p w:rsidR="006D5AD6" w:rsidP="25058A9B" w:rsidRDefault="006D5AD6" w14:paraId="63757D63" w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cs-CZ"/>
              </w:rPr>
            </w:pPr>
            <w:r w:rsidRPr="25058A9B" w:rsidR="69013A0D">
              <w:rPr>
                <w:rFonts w:ascii="Arial" w:hAnsi="Arial" w:eastAsia="Arial" w:cs="Arial"/>
                <w:sz w:val="20"/>
                <w:szCs w:val="20"/>
                <w:lang w:eastAsia="cs-CZ"/>
              </w:rPr>
              <w:t>Použití AI</w:t>
            </w:r>
          </w:p>
          <w:p w:rsidRPr="005B2E1C" w:rsidR="006D5AD6" w:rsidP="25058A9B" w:rsidRDefault="006D5AD6" w14:paraId="74A6181C" w14:textId="77777777">
            <w:pPr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noWrap/>
            <w:tcMar/>
          </w:tcPr>
          <w:p w:rsidRPr="005B2E1C" w:rsidR="006D5AD6" w:rsidP="25058A9B" w:rsidRDefault="006D5AD6" w14:paraId="22F7F0BF" w14:textId="2D583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69013A0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Uveďte, </w:t>
            </w:r>
            <w:r w:rsidRPr="25058A9B" w:rsidR="69013A0D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které, </w:t>
            </w:r>
            <w:r w:rsidRPr="25058A9B" w:rsidR="69013A0D">
              <w:rPr>
                <w:rFonts w:ascii="Arial" w:hAnsi="Arial" w:eastAsia="Arial" w:cs="Arial"/>
                <w:sz w:val="20"/>
                <w:szCs w:val="20"/>
                <w:lang w:eastAsia="cs-CZ"/>
              </w:rPr>
              <w:t>kde a jak byli použity nástroje</w:t>
            </w:r>
            <w:r w:rsidRPr="25058A9B" w:rsidR="69013A0D">
              <w:rPr>
                <w:rFonts w:ascii="Arial" w:hAnsi="Arial" w:eastAsia="Arial" w:cs="Arial"/>
                <w:sz w:val="20"/>
                <w:szCs w:val="20"/>
                <w:lang w:eastAsia="cs-CZ"/>
              </w:rPr>
              <w:t> </w:t>
            </w:r>
            <w:r w:rsidRPr="25058A9B" w:rsidR="69013A0D">
              <w:rPr>
                <w:rFonts w:ascii="Arial" w:hAnsi="Arial" w:eastAsia="Arial" w:cs="Arial"/>
                <w:sz w:val="20"/>
                <w:szCs w:val="20"/>
                <w:lang w:eastAsia="cs-CZ"/>
              </w:rPr>
              <w:t>AI při vypracování projektu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9" w:type="dxa"/>
            <w:noWrap/>
            <w:tcMar/>
          </w:tcPr>
          <w:p w:rsidRPr="005B2E1C" w:rsidR="006D5AD6" w:rsidP="25058A9B" w:rsidRDefault="006D5AD6" w14:paraId="1CDB8B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38" w:type="dxa"/>
            <w:gridSpan w:val="2"/>
            <w:noWrap/>
            <w:tcMar/>
          </w:tcPr>
          <w:p w:rsidR="006D5AD6" w:rsidP="25058A9B" w:rsidRDefault="006D5AD6" w14:paraId="799670B5" w14:textId="55C8B9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0"/>
                <w:szCs w:val="20"/>
                <w:lang w:eastAsia="cs-CZ"/>
              </w:rPr>
            </w:pPr>
            <w:r w:rsidRPr="25058A9B" w:rsidR="6927C366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Claude </w:t>
            </w:r>
            <w:r w:rsidRPr="25058A9B" w:rsidR="6927C366">
              <w:rPr>
                <w:rFonts w:ascii="Arial" w:hAnsi="Arial" w:eastAsia="Arial" w:cs="Arial"/>
                <w:sz w:val="20"/>
                <w:szCs w:val="20"/>
                <w:lang w:eastAsia="cs-CZ"/>
              </w:rPr>
              <w:t>code</w:t>
            </w:r>
            <w:r w:rsidRPr="25058A9B" w:rsidR="6927C366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</w:t>
            </w:r>
            <w:r w:rsidRPr="25058A9B" w:rsidR="4A5BAB59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použit při tvorbě algoritmů a struktury, obecně použit s testováním a pochopením </w:t>
            </w:r>
            <w:r w:rsidRPr="25058A9B" w:rsidR="6498D0AE">
              <w:rPr>
                <w:rFonts w:ascii="Arial" w:hAnsi="Arial" w:eastAsia="Arial" w:cs="Arial"/>
                <w:sz w:val="20"/>
                <w:szCs w:val="20"/>
                <w:lang w:eastAsia="cs-CZ"/>
              </w:rPr>
              <w:t>vygenerovaného kódu, hledání chyb</w:t>
            </w:r>
            <w:r w:rsidRPr="25058A9B" w:rsidR="4B4118B4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, </w:t>
            </w:r>
            <w:r w:rsidRPr="25058A9B" w:rsidR="6498D0AE">
              <w:rPr>
                <w:rFonts w:ascii="Arial" w:hAnsi="Arial" w:eastAsia="Arial" w:cs="Arial"/>
                <w:sz w:val="20"/>
                <w:szCs w:val="20"/>
                <w:lang w:eastAsia="cs-CZ"/>
              </w:rPr>
              <w:t>průběžném učení se</w:t>
            </w:r>
            <w:r w:rsidRPr="25058A9B" w:rsidR="1FE671C4">
              <w:rPr>
                <w:rFonts w:ascii="Arial" w:hAnsi="Arial" w:eastAsia="Arial" w:cs="Arial"/>
                <w:sz w:val="20"/>
                <w:szCs w:val="20"/>
                <w:lang w:eastAsia="cs-CZ"/>
              </w:rPr>
              <w:t xml:space="preserve"> a implementaci správného ovládání</w:t>
            </w:r>
            <w:r w:rsidRPr="25058A9B" w:rsidR="3D2A84C6">
              <w:rPr>
                <w:rFonts w:ascii="Arial" w:hAnsi="Arial" w:eastAsia="Arial" w:cs="Arial"/>
                <w:sz w:val="20"/>
                <w:szCs w:val="20"/>
                <w:lang w:eastAsia="cs-CZ"/>
              </w:rPr>
              <w:t>, README a komentářS</w:t>
            </w:r>
          </w:p>
        </w:tc>
      </w:tr>
    </w:tbl>
    <w:p w:rsidRPr="00CF2149" w:rsidR="0083233E" w:rsidRDefault="0083233E" w14:paraId="2EBEED4E" w14:textId="77777777">
      <w:pPr>
        <w:rPr>
          <w:sz w:val="20"/>
        </w:rPr>
      </w:pPr>
    </w:p>
    <w:sectPr w:rsidRPr="00CF2149" w:rsidR="0083233E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E35D3F" w:rsidP="002C0FFA" w:rsidRDefault="00E35D3F" w14:paraId="76844A8D" w14:textId="77777777">
      <w:pPr>
        <w:spacing w:after="0" w:line="240" w:lineRule="auto"/>
      </w:pPr>
      <w:r>
        <w:separator/>
      </w:r>
    </w:p>
  </w:endnote>
  <w:endnote w:type="continuationSeparator" w:id="0">
    <w:p w:rsidR="00E35D3F" w:rsidP="002C0FFA" w:rsidRDefault="00E35D3F" w14:paraId="771150F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E35D3F" w:rsidP="002C0FFA" w:rsidRDefault="00E35D3F" w14:paraId="0F143CB5" w14:textId="77777777">
      <w:pPr>
        <w:spacing w:after="0" w:line="240" w:lineRule="auto"/>
      </w:pPr>
      <w:r>
        <w:separator/>
      </w:r>
    </w:p>
  </w:footnote>
  <w:footnote w:type="continuationSeparator" w:id="0">
    <w:p w:rsidR="00E35D3F" w:rsidP="002C0FFA" w:rsidRDefault="00E35D3F" w14:paraId="6CC3AF7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Pr="007F14AC" w:rsidR="002C0FFA" w:rsidP="001202B3" w:rsidRDefault="002C0FFA" w14:paraId="2FBBFA7D" w14:textId="067FA348">
    <w:pPr>
      <w:pStyle w:val="Header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</w:rPr>
      <w:t xml:space="preserve">Radim Krb</w:t>
    </w:r>
    <w:r>
      <w:rPr>
        <w:rFonts w:ascii="Arial" w:hAnsi="Arial" w:cs="Arial"/>
        <w:b/>
        <w:bCs/>
      </w:rPr>
      <w:t xml:space="preserve">, cvičení c02</w:t>
    </w:r>
  </w:p>
  <w:p w:rsidR="002C0FFA" w:rsidRDefault="002C0FFA" w14:paraId="6D371075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94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5066A1"/>
    <w:rsid w:val="005B2E1C"/>
    <w:rsid w:val="006B29CC"/>
    <w:rsid w:val="006D5AD6"/>
    <w:rsid w:val="006F405E"/>
    <w:rsid w:val="0072110A"/>
    <w:rsid w:val="00806808"/>
    <w:rsid w:val="0083233E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A3AC7"/>
    <w:rsid w:val="00CF2149"/>
    <w:rsid w:val="00DB3F5A"/>
    <w:rsid w:val="00DE5BE7"/>
    <w:rsid w:val="00E11CD3"/>
    <w:rsid w:val="00E35D3F"/>
    <w:rsid w:val="00E441FE"/>
    <w:rsid w:val="00ED1A8E"/>
    <w:rsid w:val="00EE6B2F"/>
    <w:rsid w:val="00F022AB"/>
    <w:rsid w:val="00F1574E"/>
    <w:rsid w:val="00F23CCB"/>
    <w:rsid w:val="00F653D4"/>
    <w:rsid w:val="020CBB77"/>
    <w:rsid w:val="02E2B38D"/>
    <w:rsid w:val="040C2B28"/>
    <w:rsid w:val="06AFB8E6"/>
    <w:rsid w:val="0D18A6D0"/>
    <w:rsid w:val="0D6CB7FB"/>
    <w:rsid w:val="0D9D8BED"/>
    <w:rsid w:val="0E199F12"/>
    <w:rsid w:val="0F70E07E"/>
    <w:rsid w:val="1058379E"/>
    <w:rsid w:val="184EB016"/>
    <w:rsid w:val="1A0E9000"/>
    <w:rsid w:val="1A3CF488"/>
    <w:rsid w:val="1AE81319"/>
    <w:rsid w:val="1E278D8F"/>
    <w:rsid w:val="1FE671C4"/>
    <w:rsid w:val="20639864"/>
    <w:rsid w:val="241FEC45"/>
    <w:rsid w:val="25058A9B"/>
    <w:rsid w:val="2B7C3FC0"/>
    <w:rsid w:val="2F684B25"/>
    <w:rsid w:val="2F93A9E0"/>
    <w:rsid w:val="33E8393D"/>
    <w:rsid w:val="3666BF5F"/>
    <w:rsid w:val="3D2A84C6"/>
    <w:rsid w:val="3E18168A"/>
    <w:rsid w:val="465A8E30"/>
    <w:rsid w:val="469FC200"/>
    <w:rsid w:val="484B19D5"/>
    <w:rsid w:val="4A5BAB59"/>
    <w:rsid w:val="4B4118B4"/>
    <w:rsid w:val="4C0670E1"/>
    <w:rsid w:val="4D5D741F"/>
    <w:rsid w:val="51122CB5"/>
    <w:rsid w:val="521CA647"/>
    <w:rsid w:val="548F8C52"/>
    <w:rsid w:val="57B6D0AB"/>
    <w:rsid w:val="58287ED5"/>
    <w:rsid w:val="58DFEE9A"/>
    <w:rsid w:val="5BA67F26"/>
    <w:rsid w:val="5D3483B9"/>
    <w:rsid w:val="5E71DEC5"/>
    <w:rsid w:val="5E95A05D"/>
    <w:rsid w:val="6498D0AE"/>
    <w:rsid w:val="69013A0D"/>
    <w:rsid w:val="6927C366"/>
    <w:rsid w:val="69A0C73D"/>
    <w:rsid w:val="69B043DB"/>
    <w:rsid w:val="6BFB532A"/>
    <w:rsid w:val="6DF5B8C0"/>
    <w:rsid w:val="700C8A51"/>
    <w:rsid w:val="707A2770"/>
    <w:rsid w:val="7160DA2E"/>
    <w:rsid w:val="74088CE4"/>
    <w:rsid w:val="75CC82F1"/>
    <w:rsid w:val="760A3BD4"/>
    <w:rsid w:val="7690D030"/>
    <w:rsid w:val="7ACCD47E"/>
    <w:rsid w:val="7B6FD04D"/>
    <w:rsid w:val="7BD4F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1E0F2"/>
  <w15:chartTrackingRefBased/>
  <w15:docId w15:val="{DF38A75B-7F47-4DA6-A2D5-4C1F571D87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0FFA"/>
  </w:style>
  <w:style w:type="paragraph" w:styleId="Footer">
    <w:name w:val="footer"/>
    <w:basedOn w:val="Normal"/>
    <w:link w:val="Foot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0FFA"/>
  </w:style>
  <w:style w:type="character" w:styleId="Hyperlink">
    <w:uiPriority w:val="99"/>
    <w:name w:val="Hyperlink"/>
    <w:basedOn w:val="DefaultParagraphFont"/>
    <w:unhideWhenUsed/>
    <w:rsid w:val="25058A9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github.com/kailer123/UHK-PGRF-1-Radim-Krb" TargetMode="External" Id="R42ae4041624c478b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UHK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Ježek Bruno</dc:creator>
  <keywords/>
  <dc:description/>
  <lastModifiedBy>Krb Radim</lastModifiedBy>
  <revision>17</revision>
  <dcterms:created xsi:type="dcterms:W3CDTF">2022-09-15T11:30:00.0000000Z</dcterms:created>
  <dcterms:modified xsi:type="dcterms:W3CDTF">2026-10-14T13:54:08.7916748Z</dcterms:modified>
</coreProperties>
</file>