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1157" w:rsidRDefault="000E35B5">
      <w:pPr>
        <w:pStyle w:val="normal0"/>
        <w:jc w:val="center"/>
      </w:pPr>
      <w:r>
        <w:rPr>
          <w:b/>
        </w:rPr>
        <w:t>UNIVERSIDADE FEDERAL DE GOIÁS</w:t>
      </w:r>
    </w:p>
    <w:p w:rsidR="00361157" w:rsidRDefault="000E35B5">
      <w:pPr>
        <w:pStyle w:val="normal0"/>
        <w:jc w:val="center"/>
      </w:pPr>
      <w:r>
        <w:t>ENGENHARIA DE SOFTWARE</w:t>
      </w:r>
    </w:p>
    <w:p w:rsidR="00361157" w:rsidRDefault="000E35B5">
      <w:pPr>
        <w:pStyle w:val="normal0"/>
        <w:jc w:val="center"/>
      </w:pPr>
      <w:r>
        <w:rPr>
          <w:b/>
        </w:rPr>
        <w:t>Prática em engenharia de software</w:t>
      </w:r>
    </w:p>
    <w:p w:rsidR="00361157" w:rsidRDefault="000E35B5">
      <w:pPr>
        <w:pStyle w:val="normal0"/>
        <w:jc w:val="center"/>
      </w:pPr>
      <w:r>
        <w:t>Fábio Nogueira de Lucena</w:t>
      </w:r>
    </w:p>
    <w:p w:rsidR="00361157" w:rsidRDefault="00361157">
      <w:pPr>
        <w:pStyle w:val="normal0"/>
        <w:jc w:val="center"/>
      </w:pPr>
    </w:p>
    <w:p w:rsidR="00361157" w:rsidRDefault="00361157">
      <w:pPr>
        <w:pStyle w:val="normal0"/>
        <w:jc w:val="center"/>
      </w:pPr>
    </w:p>
    <w:p w:rsidR="00361157" w:rsidRDefault="000E35B5">
      <w:pPr>
        <w:pStyle w:val="normal0"/>
        <w:jc w:val="center"/>
      </w:pPr>
      <w:r>
        <w:t>Modelo de serialização de dados em JSON de cada uma das classes do MR</w:t>
      </w:r>
    </w:p>
    <w:p w:rsidR="00361157" w:rsidRDefault="00361157">
      <w:pPr>
        <w:pStyle w:val="normal0"/>
        <w:jc w:val="center"/>
      </w:pPr>
    </w:p>
    <w:p w:rsidR="00361157" w:rsidRDefault="00361157">
      <w:pPr>
        <w:pStyle w:val="normal0"/>
        <w:jc w:val="center"/>
      </w:pPr>
    </w:p>
    <w:p w:rsidR="00361157" w:rsidRDefault="000E35B5">
      <w:pPr>
        <w:pStyle w:val="normal0"/>
        <w:jc w:val="center"/>
      </w:pPr>
      <w:r>
        <w:rPr>
          <w:b/>
        </w:rPr>
        <w:t>SUMÁRIO</w:t>
      </w:r>
    </w:p>
    <w:p w:rsidR="00361157" w:rsidRPr="00FC28AE" w:rsidRDefault="00361157">
      <w:pPr>
        <w:pStyle w:val="normal0"/>
        <w:ind w:left="360"/>
        <w:rPr>
          <w:lang w:val="en-US"/>
        </w:rPr>
      </w:pPr>
      <w:hyperlink w:anchor="h.ycm15ynn33tv">
        <w:r w:rsidR="000E35B5" w:rsidRPr="00FC28AE">
          <w:rPr>
            <w:color w:val="1155CC"/>
            <w:u w:val="single"/>
            <w:lang w:val="en-US"/>
          </w:rPr>
          <w:t>1.Classes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x5gb00nqh8ff">
        <w:r w:rsidR="000E35B5" w:rsidRPr="00FC28AE">
          <w:rPr>
            <w:color w:val="1155CC"/>
            <w:u w:val="single"/>
            <w:lang w:val="en-US"/>
          </w:rPr>
          <w:t>1.1.DvBoolean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6dve6d28eug4">
        <w:r w:rsidR="000E35B5" w:rsidRPr="00FC28AE">
          <w:rPr>
            <w:color w:val="1155CC"/>
            <w:u w:val="single"/>
            <w:lang w:val="en-US"/>
          </w:rPr>
          <w:t>1.2.DvIdentifier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r4m8rzabbh3l">
        <w:r w:rsidR="000E35B5" w:rsidRPr="00FC28AE">
          <w:rPr>
            <w:color w:val="1155CC"/>
            <w:u w:val="single"/>
            <w:lang w:val="en-US"/>
          </w:rPr>
          <w:t>1.3.DvParagraph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xjr1bax8q2om">
        <w:r w:rsidR="000E35B5" w:rsidRPr="00FC28AE">
          <w:rPr>
            <w:color w:val="1155CC"/>
            <w:u w:val="single"/>
            <w:lang w:val="en-US"/>
          </w:rPr>
          <w:t>1.4.TermMapping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uouaozeetp80">
        <w:r w:rsidR="000E35B5" w:rsidRPr="00FC28AE">
          <w:rPr>
            <w:color w:val="1155CC"/>
            <w:u w:val="single"/>
            <w:lang w:val="en-US"/>
          </w:rPr>
          <w:t>1.5.DvCodedText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sdv2muejc1ra">
        <w:r w:rsidR="000E35B5" w:rsidRPr="00FC28AE">
          <w:rPr>
            <w:color w:val="1155CC"/>
            <w:u w:val="single"/>
            <w:lang w:val="en-US"/>
          </w:rPr>
          <w:t>1.6.DvText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cxc849l5ct8f">
        <w:r w:rsidR="000E35B5" w:rsidRPr="00FC28AE">
          <w:rPr>
            <w:color w:val="1155CC"/>
            <w:u w:val="single"/>
            <w:lang w:val="en-US"/>
          </w:rPr>
          <w:t>1.7.Archetyped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kl3kz1uuz39n">
        <w:r w:rsidR="000E35B5" w:rsidRPr="00FC28AE">
          <w:rPr>
            <w:color w:val="1155CC"/>
            <w:u w:val="single"/>
            <w:lang w:val="en-US"/>
          </w:rPr>
          <w:t>1.8.FeederAudit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sx5qzvm76p2k">
        <w:r w:rsidR="000E35B5" w:rsidRPr="00FC28AE">
          <w:rPr>
            <w:color w:val="1155CC"/>
            <w:u w:val="single"/>
            <w:lang w:val="en-US"/>
          </w:rPr>
          <w:t>1.9.FeederAuditDetails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mf8mjo7hxu0j">
        <w:r w:rsidR="000E35B5" w:rsidRPr="00FC28AE">
          <w:rPr>
            <w:color w:val="1155CC"/>
            <w:u w:val="single"/>
            <w:lang w:val="en-US"/>
          </w:rPr>
          <w:t>1.10.Link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l6zxmjckr3y">
        <w:r w:rsidR="000E35B5" w:rsidRPr="00FC28AE">
          <w:rPr>
            <w:color w:val="1155CC"/>
            <w:u w:val="single"/>
            <w:lang w:val="en-US"/>
          </w:rPr>
          <w:t>1.11.Locatable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7dx73gveadin">
        <w:r w:rsidR="000E35B5" w:rsidRPr="00FC28AE">
          <w:rPr>
            <w:color w:val="1155CC"/>
            <w:u w:val="single"/>
            <w:lang w:val="en-US"/>
          </w:rPr>
          <w:t>1.12.Pathable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et8o3ir63gft">
        <w:r w:rsidR="000E35B5" w:rsidRPr="00FC28AE">
          <w:rPr>
            <w:color w:val="1155CC"/>
            <w:u w:val="single"/>
            <w:lang w:val="en-US"/>
          </w:rPr>
          <w:t>1.13.Contribution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3p5oak67npa7">
        <w:r w:rsidR="000E35B5" w:rsidRPr="00FC28AE">
          <w:rPr>
            <w:color w:val="1155CC"/>
            <w:u w:val="single"/>
            <w:lang w:val="en-US"/>
          </w:rPr>
          <w:t>1.14.CodePhrase</w:t>
        </w:r>
      </w:hyperlink>
    </w:p>
    <w:p w:rsidR="00361157" w:rsidRPr="00FC28AE" w:rsidRDefault="00361157">
      <w:pPr>
        <w:pStyle w:val="normal0"/>
        <w:ind w:left="720"/>
        <w:rPr>
          <w:lang w:val="en-US"/>
        </w:rPr>
      </w:pPr>
      <w:hyperlink w:anchor="h.4iaqaa3uadpi">
        <w:r w:rsidR="000E35B5" w:rsidRPr="00FC28AE">
          <w:rPr>
            <w:color w:val="1155CC"/>
            <w:u w:val="single"/>
            <w:lang w:val="en-US"/>
          </w:rPr>
          <w:t>1.15.TermMapping</w:t>
        </w:r>
      </w:hyperlink>
    </w:p>
    <w:p w:rsidR="00361157" w:rsidRPr="00FC28AE" w:rsidRDefault="00361157">
      <w:pPr>
        <w:pStyle w:val="normal0"/>
        <w:ind w:left="360"/>
        <w:rPr>
          <w:lang w:val="en-US"/>
        </w:rPr>
      </w:pPr>
      <w:hyperlink w:anchor="h.65lacfxyqtdh">
        <w:r w:rsidR="000E35B5" w:rsidRPr="00FC28AE">
          <w:rPr>
            <w:color w:val="1155CC"/>
            <w:u w:val="single"/>
            <w:lang w:val="en-US"/>
          </w:rPr>
          <w:t>2.Método toJSON()</w:t>
        </w:r>
      </w:hyperlink>
    </w:p>
    <w:p w:rsidR="00361157" w:rsidRDefault="00361157">
      <w:pPr>
        <w:pStyle w:val="normal0"/>
        <w:ind w:left="360"/>
      </w:pPr>
      <w:hyperlink w:anchor="h.5som6xegfzsm">
        <w:r w:rsidR="000E35B5">
          <w:rPr>
            <w:color w:val="1155CC"/>
            <w:u w:val="single"/>
          </w:rPr>
          <w:t>3.Método fromJSON()</w:t>
        </w:r>
      </w:hyperlink>
    </w:p>
    <w:p w:rsidR="00361157" w:rsidRDefault="00361157">
      <w:pPr>
        <w:pStyle w:val="normal0"/>
        <w:ind w:left="360"/>
      </w:pPr>
      <w:hyperlink w:anchor="h.38jk69owvrkd">
        <w:r w:rsidR="000E35B5">
          <w:rPr>
            <w:color w:val="1155CC"/>
            <w:u w:val="single"/>
          </w:rPr>
          <w:t>4.Observações</w:t>
        </w:r>
      </w:hyperlink>
    </w:p>
    <w:p w:rsidR="00361157" w:rsidRDefault="00361157">
      <w:pPr>
        <w:pStyle w:val="normal0"/>
      </w:pPr>
    </w:p>
    <w:p w:rsidR="00361157" w:rsidRDefault="00361157">
      <w:pPr>
        <w:pStyle w:val="normal0"/>
        <w:jc w:val="center"/>
      </w:pPr>
    </w:p>
    <w:p w:rsidR="00361157" w:rsidRDefault="00361157">
      <w:pPr>
        <w:pStyle w:val="normal0"/>
        <w:jc w:val="center"/>
      </w:pPr>
    </w:p>
    <w:p w:rsidR="00361157" w:rsidRDefault="000E35B5">
      <w:pPr>
        <w:pStyle w:val="normal0"/>
      </w:pPr>
      <w:r>
        <w:br w:type="page"/>
      </w:r>
    </w:p>
    <w:p w:rsidR="00361157" w:rsidRDefault="00361157">
      <w:pPr>
        <w:pStyle w:val="normal0"/>
        <w:jc w:val="center"/>
      </w:pPr>
    </w:p>
    <w:p w:rsidR="00361157" w:rsidRDefault="000E35B5">
      <w:pPr>
        <w:pStyle w:val="Ttulo1"/>
        <w:contextualSpacing w:val="0"/>
        <w:jc w:val="both"/>
      </w:pPr>
      <w:bookmarkStart w:id="0" w:name="h.ycm15ynn33tv" w:colFirst="0" w:colLast="0"/>
      <w:bookmarkEnd w:id="0"/>
      <w:r>
        <w:t>1.Classes</w:t>
      </w:r>
    </w:p>
    <w:p w:rsidR="00361157" w:rsidRDefault="000E35B5">
      <w:pPr>
        <w:pStyle w:val="Ttulo2"/>
        <w:contextualSpacing w:val="0"/>
      </w:pPr>
      <w:bookmarkStart w:id="1" w:name="h.x5gb00nqh8ff" w:colFirst="0" w:colLast="0"/>
      <w:bookmarkEnd w:id="1"/>
      <w:r>
        <w:t>1.1.DvBoolean</w:t>
      </w:r>
    </w:p>
    <w:p w:rsidR="00361157" w:rsidRDefault="000E35B5">
      <w:pPr>
        <w:pStyle w:val="normal0"/>
      </w:pPr>
      <w:r>
        <w:t xml:space="preserve">Parâmetros: </w:t>
      </w:r>
    </w:p>
    <w:p w:rsidR="00361157" w:rsidRDefault="00361157">
      <w:pPr>
        <w:pStyle w:val="normal0"/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“value”: boolean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2" w:name="h.6dve6d28eug4" w:colFirst="0" w:colLast="0"/>
      <w:bookmarkEnd w:id="2"/>
      <w:r w:rsidRPr="00FC28AE">
        <w:rPr>
          <w:lang w:val="en-US"/>
        </w:rPr>
        <w:t>1.2.DvIdentifier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Parâmetros: 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>“issuer”: String (required),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“assigner”: String (required),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“id”: String (required),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“type”: String (required)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3" w:name="h.r4m8rzabbh3l" w:colFirst="0" w:colLast="0"/>
      <w:bookmarkEnd w:id="3"/>
      <w:r w:rsidRPr="00FC28AE">
        <w:rPr>
          <w:lang w:val="en-US"/>
        </w:rPr>
        <w:t>1.3.DvParagraph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Parâmetros: 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“items”: [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DvText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]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4" w:name="h.xjr1bax8q2om" w:colFirst="0" w:colLast="0"/>
      <w:bookmarkEnd w:id="4"/>
      <w:r w:rsidRPr="00FC28AE">
        <w:rPr>
          <w:lang w:val="en-US"/>
        </w:rPr>
        <w:t>1.4.TermMapping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Parâmetros: 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“target”: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CodePhrase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},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“match”: {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Match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},</w:t>
      </w:r>
    </w:p>
    <w:p w:rsidR="00361157" w:rsidRDefault="000E35B5">
      <w:pPr>
        <w:pStyle w:val="normal0"/>
        <w:ind w:firstLine="720"/>
      </w:pPr>
      <w:r>
        <w:t>“purpose”: {</w:t>
      </w:r>
    </w:p>
    <w:p w:rsidR="00361157" w:rsidRDefault="000E35B5">
      <w:pPr>
        <w:pStyle w:val="normal0"/>
        <w:ind w:firstLine="720"/>
      </w:pPr>
      <w:r>
        <w:tab/>
      </w:r>
      <w:r>
        <w:rPr>
          <w:u w:val="single"/>
        </w:rPr>
        <w:t>chama DvCodedText</w:t>
      </w:r>
    </w:p>
    <w:p w:rsidR="00361157" w:rsidRDefault="000E35B5">
      <w:pPr>
        <w:pStyle w:val="normal0"/>
        <w:ind w:firstLine="720"/>
      </w:pPr>
      <w:r>
        <w:t>}</w:t>
      </w:r>
    </w:p>
    <w:p w:rsidR="00361157" w:rsidRDefault="000E35B5">
      <w:pPr>
        <w:pStyle w:val="normal0"/>
      </w:pPr>
      <w:r>
        <w:t>}</w:t>
      </w:r>
    </w:p>
    <w:p w:rsidR="00361157" w:rsidRDefault="00361157">
      <w:pPr>
        <w:pStyle w:val="normal0"/>
      </w:pPr>
    </w:p>
    <w:p w:rsidR="00361157" w:rsidRDefault="000E35B5">
      <w:pPr>
        <w:pStyle w:val="Ttulo2"/>
        <w:contextualSpacing w:val="0"/>
      </w:pPr>
      <w:bookmarkStart w:id="5" w:name="h.uouaozeetp80" w:colFirst="0" w:colLast="0"/>
      <w:bookmarkEnd w:id="5"/>
      <w:r>
        <w:lastRenderedPageBreak/>
        <w:t>1.5.DvCodedText</w:t>
      </w:r>
    </w:p>
    <w:p w:rsidR="00361157" w:rsidRDefault="000E35B5">
      <w:pPr>
        <w:pStyle w:val="normal0"/>
      </w:pPr>
      <w:r>
        <w:t xml:space="preserve">Classe pai: </w:t>
      </w:r>
      <w:hyperlink w:anchor="h.sdv2muejc1ra">
        <w:r>
          <w:rPr>
            <w:color w:val="1155CC"/>
            <w:u w:val="single"/>
          </w:rPr>
          <w:t>DvText</w:t>
        </w:r>
      </w:hyperlink>
    </w:p>
    <w:p w:rsidR="00361157" w:rsidRDefault="000E35B5">
      <w:pPr>
        <w:pStyle w:val="normal0"/>
      </w:pPr>
      <w:r>
        <w:t xml:space="preserve">Parâmetros: </w:t>
      </w:r>
      <w:r>
        <w:tab/>
        <w:t>@param value (required)</w:t>
      </w:r>
    </w:p>
    <w:p w:rsidR="00361157" w:rsidRDefault="000E35B5">
      <w:pPr>
        <w:pStyle w:val="normal0"/>
        <w:ind w:left="720" w:firstLine="720"/>
      </w:pPr>
      <w:r>
        <w:t>@param mapping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lang w:val="en-US"/>
        </w:rPr>
        <w:t>@param formatting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lang w:val="en-US"/>
        </w:rPr>
        <w:t>@param hyperlink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lang w:val="en-US"/>
        </w:rPr>
        <w:t>@param language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lang w:val="en-US"/>
        </w:rPr>
        <w:t>@param charset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lang w:val="en-US"/>
        </w:rPr>
        <w:t>@param definingCode not null (required)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lang w:val="en-US"/>
        </w:rPr>
        <w:t>@param terminologyService not null (interface)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Fields: private CodePhrase definingCode;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super(value, mapping, formatting, hyperlink, language, charset, terminologyService);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“value”: String (required),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“mappings”: [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TermMapping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],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“formatting”: String,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“hyperlink”: 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DvUri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},</w:t>
      </w:r>
    </w:p>
    <w:p w:rsidR="00361157" w:rsidRDefault="000E35B5">
      <w:pPr>
        <w:pStyle w:val="normal0"/>
      </w:pPr>
      <w:r w:rsidRPr="00FC28AE">
        <w:rPr>
          <w:lang w:val="en-US"/>
        </w:rPr>
        <w:tab/>
      </w:r>
      <w:r>
        <w:t>“language”: {</w:t>
      </w:r>
    </w:p>
    <w:p w:rsidR="00361157" w:rsidRDefault="000E35B5">
      <w:pPr>
        <w:pStyle w:val="normal0"/>
      </w:pPr>
      <w:r>
        <w:tab/>
      </w:r>
      <w:r>
        <w:tab/>
      </w:r>
      <w:r>
        <w:rPr>
          <w:u w:val="single"/>
        </w:rPr>
        <w:t>chama CodePhrase</w:t>
      </w:r>
    </w:p>
    <w:p w:rsidR="00361157" w:rsidRDefault="000E35B5">
      <w:pPr>
        <w:pStyle w:val="normal0"/>
      </w:pPr>
      <w:r>
        <w:tab/>
        <w:t>},</w:t>
      </w:r>
    </w:p>
    <w:p w:rsidR="00361157" w:rsidRDefault="000E35B5">
      <w:pPr>
        <w:pStyle w:val="normal0"/>
      </w:pPr>
      <w:r>
        <w:tab/>
        <w:t>“charset”: {</w:t>
      </w:r>
    </w:p>
    <w:p w:rsidR="00361157" w:rsidRDefault="000E35B5">
      <w:pPr>
        <w:pStyle w:val="normal0"/>
      </w:pPr>
      <w:r>
        <w:tab/>
      </w:r>
      <w:r>
        <w:tab/>
      </w:r>
      <w:r>
        <w:rPr>
          <w:u w:val="single"/>
        </w:rPr>
        <w:t>chama CodePhrase</w:t>
      </w:r>
    </w:p>
    <w:p w:rsidR="00361157" w:rsidRDefault="000E35B5">
      <w:pPr>
        <w:pStyle w:val="normal0"/>
      </w:pPr>
      <w:r>
        <w:tab/>
        <w:t>}</w:t>
      </w:r>
    </w:p>
    <w:p w:rsidR="00361157" w:rsidRDefault="000E35B5">
      <w:pPr>
        <w:pStyle w:val="normal0"/>
      </w:pPr>
      <w:r>
        <w:tab/>
        <w:t>“definingCode”: {</w:t>
      </w:r>
    </w:p>
    <w:p w:rsidR="00361157" w:rsidRDefault="000E35B5">
      <w:pPr>
        <w:pStyle w:val="normal0"/>
        <w:ind w:left="720" w:firstLine="720"/>
      </w:pPr>
      <w:r>
        <w:rPr>
          <w:u w:val="single"/>
        </w:rPr>
        <w:t>chama CodePhrase</w:t>
      </w:r>
    </w:p>
    <w:p w:rsidR="00361157" w:rsidRDefault="000E35B5">
      <w:pPr>
        <w:pStyle w:val="normal0"/>
        <w:ind w:left="720"/>
      </w:pPr>
      <w:r>
        <w:rPr>
          <w:u w:val="single"/>
        </w:rPr>
        <w:t>}</w:t>
      </w:r>
    </w:p>
    <w:p w:rsidR="00361157" w:rsidRDefault="000E35B5">
      <w:pPr>
        <w:pStyle w:val="normal0"/>
      </w:pPr>
      <w:r>
        <w:t>}</w:t>
      </w:r>
    </w:p>
    <w:p w:rsidR="00361157" w:rsidRDefault="00361157">
      <w:pPr>
        <w:pStyle w:val="normal0"/>
      </w:pPr>
    </w:p>
    <w:p w:rsidR="00361157" w:rsidRDefault="00361157">
      <w:pPr>
        <w:pStyle w:val="normal0"/>
      </w:pPr>
    </w:p>
    <w:p w:rsidR="00361157" w:rsidRDefault="000E35B5">
      <w:pPr>
        <w:pStyle w:val="Ttulo2"/>
        <w:contextualSpacing w:val="0"/>
      </w:pPr>
      <w:bookmarkStart w:id="6" w:name="h.sdv2muejc1ra" w:colFirst="0" w:colLast="0"/>
      <w:bookmarkEnd w:id="6"/>
      <w:r>
        <w:t>1.6.DvText</w:t>
      </w:r>
    </w:p>
    <w:p w:rsidR="00361157" w:rsidRDefault="000E35B5">
      <w:pPr>
        <w:pStyle w:val="normal0"/>
      </w:pPr>
      <w:r>
        <w:t xml:space="preserve">Parâmetros: </w:t>
      </w:r>
    </w:p>
    <w:p w:rsidR="00361157" w:rsidRDefault="00361157">
      <w:pPr>
        <w:pStyle w:val="normal0"/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>“value”: String,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“mappings”: [ 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TermMapping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} ],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“formatting”: String,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“hyperlink”: {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DvUri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},</w:t>
      </w:r>
    </w:p>
    <w:p w:rsidR="00361157" w:rsidRDefault="000E35B5">
      <w:pPr>
        <w:pStyle w:val="normal0"/>
        <w:ind w:firstLine="720"/>
      </w:pPr>
      <w:r>
        <w:lastRenderedPageBreak/>
        <w:t>“language”: {</w:t>
      </w:r>
    </w:p>
    <w:p w:rsidR="00361157" w:rsidRDefault="000E35B5">
      <w:pPr>
        <w:pStyle w:val="normal0"/>
        <w:ind w:firstLine="720"/>
      </w:pPr>
      <w:r>
        <w:tab/>
      </w:r>
      <w:r>
        <w:rPr>
          <w:u w:val="single"/>
        </w:rPr>
        <w:t>chama CodePhrase</w:t>
      </w:r>
    </w:p>
    <w:p w:rsidR="00361157" w:rsidRDefault="000E35B5">
      <w:pPr>
        <w:pStyle w:val="normal0"/>
        <w:ind w:firstLine="720"/>
      </w:pPr>
      <w:r>
        <w:t>},</w:t>
      </w:r>
    </w:p>
    <w:p w:rsidR="00361157" w:rsidRDefault="000E35B5">
      <w:pPr>
        <w:pStyle w:val="normal0"/>
        <w:ind w:firstLine="720"/>
      </w:pPr>
      <w:r>
        <w:t>“encoding”: {</w:t>
      </w:r>
    </w:p>
    <w:p w:rsidR="00361157" w:rsidRDefault="000E35B5">
      <w:pPr>
        <w:pStyle w:val="normal0"/>
        <w:ind w:firstLine="720"/>
      </w:pPr>
      <w:r>
        <w:tab/>
      </w:r>
      <w:r>
        <w:rPr>
          <w:u w:val="single"/>
        </w:rPr>
        <w:t>chama CodePhrase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7" w:name="h.o8dizh8vaxwu" w:colFirst="0" w:colLast="0"/>
      <w:bookmarkEnd w:id="7"/>
      <w:r w:rsidRPr="00FC28AE">
        <w:rPr>
          <w:lang w:val="en-US"/>
        </w:rPr>
        <w:t>1.7.Archetyped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Parâmetro: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@param archetypeId</w:t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</w:r>
      <w:r w:rsidRPr="00FC28AE">
        <w:rPr>
          <w:lang w:val="en-US"/>
        </w:rPr>
        <w:t>@param templateId     null if unspecified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rmVersion     not null or empty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Archetyped(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@Attribute(name = "archetypeId", required = true) ArchetypeID archetypeId,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@Attribute(name = "templateId") TemplateID templateId,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@Attribute(name = "rmVersion", required = true) String rmVersion)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“archetypeId”: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ArchetypeID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t>},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“templateId”: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TemplateID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t>},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“rmVersion”: String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8" w:name="h.dbfhuqpb438f" w:colFirst="0" w:colLast="0"/>
      <w:bookmarkEnd w:id="8"/>
      <w:r w:rsidRPr="00FC28AE">
        <w:rPr>
          <w:lang w:val="en-US"/>
        </w:rPr>
        <w:t>1.8.FeederAudit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Parâmetros: 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@param originatingSystemAudit</w:t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 xml:space="preserve">@param </w:t>
      </w:r>
      <w:r w:rsidRPr="00FC28AE">
        <w:rPr>
          <w:lang w:val="en-US"/>
        </w:rPr>
        <w:t xml:space="preserve">originatingSystemItemIds </w:t>
      </w:r>
      <w:r w:rsidRPr="00FC28AE">
        <w:rPr>
          <w:lang w:val="en-US"/>
        </w:rPr>
        <w:tab/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feederSystemAudit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feederSystemItemIds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originalContent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specified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FeederAudit(FeederAuditDetails or</w:t>
      </w:r>
      <w:r w:rsidRPr="00FC28AE">
        <w:rPr>
          <w:lang w:val="en-US"/>
        </w:rPr>
        <w:t>iginatingSystemAudit,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List&lt;DvIdentifier&gt; originatingSystemItemIDs,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FeederAuditDetails feederSystemAudit,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List&lt;DvIdentifier&gt; feederSystemItemIDs,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DvEncapsulated originalContent)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“originatingSystemAudit”: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FeederAuditDetails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lastRenderedPageBreak/>
        <w:t>},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“originatingSystemItemIds”: [ {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DvIdentifier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} ],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“feederSystemAudit”: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FeederAuditDetails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t>},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“feederSystemItemIds”: [ {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DvIdentifier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} ],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“originalContent”: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DvEncapsulated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u w:val="single"/>
          <w:lang w:val="en-US"/>
        </w:rPr>
        <w:t>}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9" w:name="h.9gv2xpykkucb" w:colFirst="0" w:colLast="0"/>
      <w:bookmarkEnd w:id="9"/>
      <w:r w:rsidRPr="00FC28AE">
        <w:rPr>
          <w:lang w:val="en-US"/>
        </w:rPr>
        <w:t>1.9.FeederAuditDetails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Parâmetros: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 xml:space="preserve">@param systemId           </w:t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provider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present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 xml:space="preserve">@param timeCommitted      </w:t>
      </w:r>
      <w:r w:rsidRPr="00FC28AE">
        <w:rPr>
          <w:lang w:val="en-US"/>
        </w:rPr>
        <w:tab/>
        <w:t>null if not present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location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present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time</w:t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present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</w:r>
      <w:r w:rsidRPr="00FC28AE">
        <w:rPr>
          <w:lang w:val="en-US"/>
        </w:rPr>
        <w:t>@param subject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present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>@param versionId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present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FeederAuditDetails(String systemID, PartyIdentified provider,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PartyIdentified location, DvDateTime time, PartyProxy subject,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String versionID)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“syst</w:t>
      </w:r>
      <w:r w:rsidRPr="00FC28AE">
        <w:rPr>
          <w:lang w:val="en-US"/>
        </w:rPr>
        <w:t xml:space="preserve">emId”: String, 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“provider”: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lang w:val="en-US"/>
        </w:rPr>
        <w:t>c</w:t>
      </w:r>
      <w:r w:rsidRPr="00FC28AE">
        <w:rPr>
          <w:u w:val="single"/>
          <w:lang w:val="en-US"/>
        </w:rPr>
        <w:t>hama PartyIdentified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u w:val="single"/>
          <w:lang w:val="en-US"/>
        </w:rPr>
        <w:t>},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“location”: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PartyIdentified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u w:val="single"/>
          <w:lang w:val="en-US"/>
        </w:rPr>
        <w:t>},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“time”: {</w:t>
      </w:r>
    </w:p>
    <w:p w:rsidR="00361157" w:rsidRDefault="000E35B5">
      <w:pPr>
        <w:pStyle w:val="normal0"/>
        <w:ind w:left="720" w:firstLine="720"/>
      </w:pPr>
      <w:r>
        <w:rPr>
          <w:u w:val="single"/>
        </w:rPr>
        <w:t>chama DvDateTime</w:t>
      </w:r>
    </w:p>
    <w:p w:rsidR="00361157" w:rsidRDefault="000E35B5">
      <w:pPr>
        <w:pStyle w:val="normal0"/>
        <w:ind w:left="720"/>
      </w:pPr>
      <w:r>
        <w:rPr>
          <w:u w:val="single"/>
        </w:rPr>
        <w:t>},</w:t>
      </w:r>
    </w:p>
    <w:p w:rsidR="00361157" w:rsidRDefault="000E35B5">
      <w:pPr>
        <w:pStyle w:val="normal0"/>
      </w:pPr>
      <w:r>
        <w:tab/>
        <w:t>“subject”: {</w:t>
      </w:r>
    </w:p>
    <w:p w:rsidR="00361157" w:rsidRDefault="000E35B5">
      <w:pPr>
        <w:pStyle w:val="normal0"/>
        <w:ind w:left="720" w:firstLine="720"/>
      </w:pPr>
      <w:r>
        <w:rPr>
          <w:u w:val="single"/>
        </w:rPr>
        <w:t>chama PartyProxy</w:t>
      </w:r>
    </w:p>
    <w:p w:rsidR="00361157" w:rsidRDefault="000E35B5">
      <w:pPr>
        <w:pStyle w:val="normal0"/>
        <w:ind w:left="720"/>
      </w:pPr>
      <w:r>
        <w:rPr>
          <w:u w:val="single"/>
        </w:rPr>
        <w:t>}</w:t>
      </w:r>
    </w:p>
    <w:p w:rsidR="00361157" w:rsidRPr="00FC28AE" w:rsidRDefault="000E35B5">
      <w:pPr>
        <w:pStyle w:val="normal0"/>
        <w:rPr>
          <w:lang w:val="en-US"/>
        </w:rPr>
      </w:pPr>
      <w:r>
        <w:tab/>
      </w:r>
      <w:r w:rsidRPr="00FC28AE">
        <w:rPr>
          <w:lang w:val="en-US"/>
        </w:rPr>
        <w:t>“versionId”: String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10" w:name="h.bmlrm4gk4doc" w:colFirst="0" w:colLast="0"/>
      <w:bookmarkEnd w:id="10"/>
      <w:r w:rsidRPr="00FC28AE">
        <w:rPr>
          <w:lang w:val="en-US"/>
        </w:rPr>
        <w:lastRenderedPageBreak/>
        <w:t>1.10.Link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Paramêtros: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 xml:space="preserve">@param meaning  </w:t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 xml:space="preserve">@param type  </w:t>
      </w:r>
      <w:r w:rsidRPr="00FC28AE">
        <w:rPr>
          <w:lang w:val="en-US"/>
        </w:rPr>
        <w:tab/>
      </w:r>
      <w:r w:rsidRPr="00FC28AE">
        <w:rPr>
          <w:lang w:val="en-US"/>
        </w:rPr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 xml:space="preserve">@param target    </w:t>
      </w:r>
      <w:r w:rsidRPr="00FC28AE">
        <w:rPr>
          <w:lang w:val="en-US"/>
        </w:rPr>
        <w:tab/>
        <w:t>not null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Link(DvText meaning, DvText type, DvEHRURI target)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 xml:space="preserve">“meaning”: { 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DvText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u w:val="single"/>
          <w:lang w:val="en-US"/>
        </w:rPr>
        <w:t>},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“type”: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DvText</w:t>
      </w:r>
    </w:p>
    <w:p w:rsidR="00361157" w:rsidRDefault="000E35B5">
      <w:pPr>
        <w:pStyle w:val="normal0"/>
        <w:ind w:left="720"/>
      </w:pPr>
      <w:r>
        <w:rPr>
          <w:u w:val="single"/>
        </w:rPr>
        <w:t>},</w:t>
      </w:r>
    </w:p>
    <w:p w:rsidR="00361157" w:rsidRDefault="000E35B5">
      <w:pPr>
        <w:pStyle w:val="normal0"/>
      </w:pPr>
      <w:r>
        <w:tab/>
        <w:t>“target”: {</w:t>
      </w:r>
    </w:p>
    <w:p w:rsidR="00361157" w:rsidRDefault="000E35B5">
      <w:pPr>
        <w:pStyle w:val="normal0"/>
        <w:ind w:left="720" w:firstLine="720"/>
      </w:pPr>
      <w:r>
        <w:rPr>
          <w:u w:val="single"/>
        </w:rPr>
        <w:t>chama DvEHRURI</w:t>
      </w:r>
    </w:p>
    <w:p w:rsidR="00361157" w:rsidRDefault="000E35B5">
      <w:pPr>
        <w:pStyle w:val="normal0"/>
      </w:pPr>
      <w:r>
        <w:rPr>
          <w:u w:val="single"/>
        </w:rPr>
        <w:tab/>
        <w:t>}</w:t>
      </w:r>
    </w:p>
    <w:p w:rsidR="00361157" w:rsidRDefault="000E35B5">
      <w:pPr>
        <w:pStyle w:val="normal0"/>
      </w:pPr>
      <w:r>
        <w:t>}</w:t>
      </w:r>
    </w:p>
    <w:p w:rsidR="00361157" w:rsidRDefault="00361157">
      <w:pPr>
        <w:pStyle w:val="normal0"/>
      </w:pPr>
    </w:p>
    <w:p w:rsidR="00361157" w:rsidRDefault="000E35B5">
      <w:pPr>
        <w:pStyle w:val="Ttulo2"/>
        <w:contextualSpacing w:val="0"/>
      </w:pPr>
      <w:bookmarkStart w:id="11" w:name="h.21syt8nmir32" w:colFirst="0" w:colLast="0"/>
      <w:bookmarkEnd w:id="11"/>
      <w:r>
        <w:t>1.11.Locatable</w:t>
      </w:r>
    </w:p>
    <w:p w:rsidR="00361157" w:rsidRDefault="000E35B5">
      <w:pPr>
        <w:pStyle w:val="normal0"/>
      </w:pPr>
      <w:r>
        <w:t>Classe Pai: Pathable</w:t>
      </w:r>
    </w:p>
    <w:p w:rsidR="00361157" w:rsidRDefault="000E35B5">
      <w:pPr>
        <w:pStyle w:val="normal0"/>
      </w:pPr>
      <w:r>
        <w:t xml:space="preserve">Parâmetros: 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 xml:space="preserve">@param uid </w:t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</w:t>
      </w:r>
      <w:r w:rsidRPr="00FC28AE">
        <w:rPr>
          <w:lang w:val="en-US"/>
        </w:rPr>
        <w:tab/>
        <w:t xml:space="preserve">@param archetypeNodeId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</w:t>
      </w:r>
      <w:r w:rsidRPr="00FC28AE">
        <w:rPr>
          <w:lang w:val="en-US"/>
        </w:rPr>
        <w:tab/>
        <w:t xml:space="preserve">@param name </w:t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</w:t>
      </w:r>
      <w:r w:rsidRPr="00FC28AE">
        <w:rPr>
          <w:lang w:val="en-US"/>
        </w:rPr>
        <w:tab/>
        <w:t xml:space="preserve">@param archetypeDetails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</w:t>
      </w:r>
      <w:r w:rsidRPr="00FC28AE">
        <w:rPr>
          <w:lang w:val="en-US"/>
        </w:rPr>
        <w:tab/>
        <w:t xml:space="preserve">@param feederAudit </w:t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</w:t>
      </w:r>
      <w:r w:rsidRPr="00FC28AE">
        <w:rPr>
          <w:lang w:val="en-US"/>
        </w:rPr>
        <w:tab/>
        <w:t xml:space="preserve">@param links </w:t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</w:t>
      </w:r>
      <w:r w:rsidRPr="00FC28AE">
        <w:rPr>
          <w:lang w:val="en-US"/>
        </w:rPr>
        <w:tab/>
        <w:t xml:space="preserve">@param parent </w:t>
      </w: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lang w:val="en-US"/>
        </w:rPr>
        <w:tab/>
        <w:t>null if not specified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Locatable(UIDBasedID uid, String archetypeNodeId, DvText name,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                  Archetyped archetypeDetails,FeederAudit feederAudit,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                   Set&lt;Link&gt; li</w:t>
      </w:r>
      <w:r w:rsidRPr="00FC28AE">
        <w:rPr>
          <w:lang w:val="en-US"/>
        </w:rPr>
        <w:t>nks, Pathable parent)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“PATH_SEPARATOR”: String,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“ROOT”: String,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“uid”: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UIDBasedID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t>},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“originalArchetypeNodeId”: String,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“archetypeNodeId”: String,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“name”: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DvText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t>},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>“archetypeDetails”: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Archetyped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t>},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lastRenderedPageBreak/>
        <w:t>“feederAudit”: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Feeder</w:t>
      </w:r>
      <w:r w:rsidRPr="00FC28AE">
        <w:rPr>
          <w:u w:val="single"/>
          <w:lang w:val="en-US"/>
        </w:rPr>
        <w:t>Audit</w:t>
      </w:r>
    </w:p>
    <w:p w:rsidR="00361157" w:rsidRDefault="000E35B5">
      <w:pPr>
        <w:pStyle w:val="normal0"/>
        <w:ind w:firstLine="720"/>
      </w:pPr>
      <w:r>
        <w:t>},</w:t>
      </w:r>
    </w:p>
    <w:p w:rsidR="00361157" w:rsidRDefault="000E35B5">
      <w:pPr>
        <w:pStyle w:val="normal0"/>
        <w:ind w:firstLine="720"/>
      </w:pPr>
      <w:r>
        <w:t>“links”: [ {</w:t>
      </w:r>
    </w:p>
    <w:p w:rsidR="00361157" w:rsidRDefault="000E35B5">
      <w:pPr>
        <w:pStyle w:val="normal0"/>
        <w:ind w:firstLine="720"/>
      </w:pPr>
      <w:r>
        <w:tab/>
      </w:r>
      <w:r>
        <w:rPr>
          <w:u w:val="single"/>
        </w:rPr>
        <w:t>chama Link</w:t>
      </w:r>
    </w:p>
    <w:p w:rsidR="00361157" w:rsidRDefault="000E35B5">
      <w:pPr>
        <w:pStyle w:val="normal0"/>
        <w:ind w:firstLine="720"/>
      </w:pPr>
      <w:r>
        <w:t>} ]</w:t>
      </w:r>
    </w:p>
    <w:p w:rsidR="00361157" w:rsidRDefault="000E35B5">
      <w:pPr>
        <w:pStyle w:val="normal0"/>
      </w:pPr>
      <w:r>
        <w:t>}</w:t>
      </w:r>
    </w:p>
    <w:p w:rsidR="00361157" w:rsidRDefault="00361157">
      <w:pPr>
        <w:pStyle w:val="normal0"/>
      </w:pPr>
    </w:p>
    <w:p w:rsidR="00361157" w:rsidRDefault="000E35B5">
      <w:pPr>
        <w:pStyle w:val="Ttulo2"/>
        <w:contextualSpacing w:val="0"/>
      </w:pPr>
      <w:bookmarkStart w:id="12" w:name="h.azfj5patn9sl" w:colFirst="0" w:colLast="0"/>
      <w:bookmarkEnd w:id="12"/>
      <w:r>
        <w:t>1.12.Pathable</w:t>
      </w:r>
    </w:p>
    <w:p w:rsidR="00361157" w:rsidRDefault="000E35B5">
      <w:pPr>
        <w:pStyle w:val="normal0"/>
      </w:pPr>
      <w:r>
        <w:t>Parâmetros:</w:t>
      </w:r>
    </w:p>
    <w:p w:rsidR="00361157" w:rsidRPr="00FC28AE" w:rsidRDefault="000E35B5">
      <w:pPr>
        <w:pStyle w:val="normal0"/>
        <w:rPr>
          <w:lang w:val="en-US"/>
        </w:rPr>
      </w:pPr>
      <w:r>
        <w:tab/>
      </w:r>
      <w:r w:rsidRPr="00FC28AE">
        <w:rPr>
          <w:lang w:val="en-US"/>
        </w:rPr>
        <w:t>@param parent null if not present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Pathable(Pathable parent)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“parent”: {</w:t>
      </w:r>
    </w:p>
    <w:p w:rsidR="00361157" w:rsidRPr="00FC28AE" w:rsidRDefault="000E35B5">
      <w:pPr>
        <w:pStyle w:val="normal0"/>
        <w:ind w:left="720" w:firstLine="720"/>
        <w:rPr>
          <w:lang w:val="en-US"/>
        </w:rPr>
      </w:pPr>
      <w:r w:rsidRPr="00FC28AE">
        <w:rPr>
          <w:u w:val="single"/>
          <w:lang w:val="en-US"/>
        </w:rPr>
        <w:t>chama Pathable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u w:val="single"/>
          <w:lang w:val="en-US"/>
        </w:rPr>
        <w:t>}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13" w:name="h.tvo3arpma59m" w:colFirst="0" w:colLast="0"/>
      <w:bookmarkEnd w:id="13"/>
      <w:r w:rsidRPr="00FC28AE">
        <w:rPr>
          <w:lang w:val="en-US"/>
        </w:rPr>
        <w:t>1.13.Contribution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Parâmetros: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 xml:space="preserve">@param uid      </w:t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 xml:space="preserve">@param versions </w:t>
      </w:r>
      <w:r w:rsidRPr="00FC28AE">
        <w:rPr>
          <w:lang w:val="en-US"/>
        </w:rPr>
        <w:tab/>
      </w:r>
      <w:r w:rsidRPr="00FC28AE">
        <w:rPr>
          <w:lang w:val="en-US"/>
        </w:rPr>
        <w:t>not null or empty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 </w:t>
      </w:r>
      <w:r w:rsidRPr="00FC28AE">
        <w:rPr>
          <w:lang w:val="en-US"/>
        </w:rPr>
        <w:tab/>
        <w:t xml:space="preserve">@param audit    </w:t>
      </w:r>
      <w:r w:rsidRPr="00FC28AE">
        <w:rPr>
          <w:lang w:val="en-US"/>
        </w:rPr>
        <w:tab/>
        <w:t>not null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Construtor: Contribution(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 xml:space="preserve">@Attribute(name = "uid", required = true)ObjectID uid, 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@Attribute(name = "versions", required = true)Set&lt;ObjectRef&gt; versions,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 xml:space="preserve">    </w:t>
      </w:r>
      <w:r w:rsidRPr="00FC28AE">
        <w:rPr>
          <w:lang w:val="en-US"/>
        </w:rPr>
        <w:tab/>
      </w:r>
      <w:r w:rsidRPr="00FC28AE">
        <w:rPr>
          <w:lang w:val="en-US"/>
        </w:rPr>
        <w:tab/>
        <w:t>@Attribute(name = "audit", required</w:t>
      </w:r>
      <w:r w:rsidRPr="00FC28AE">
        <w:rPr>
          <w:lang w:val="en-US"/>
        </w:rPr>
        <w:t xml:space="preserve"> = true)AuditDetails audit)</w:t>
      </w:r>
    </w:p>
    <w:p w:rsidR="00361157" w:rsidRDefault="000E35B5">
      <w:pPr>
        <w:pStyle w:val="normal0"/>
      </w:pPr>
      <w:r>
        <w:t>{</w:t>
      </w:r>
    </w:p>
    <w:p w:rsidR="00361157" w:rsidRDefault="000E35B5">
      <w:pPr>
        <w:pStyle w:val="normal0"/>
      </w:pPr>
      <w:r>
        <w:tab/>
        <w:t xml:space="preserve">“uid”: </w:t>
      </w:r>
      <w:r>
        <w:rPr>
          <w:u w:val="single"/>
        </w:rPr>
        <w:t>chama ObjectID</w:t>
      </w:r>
      <w:r>
        <w:t>,</w:t>
      </w:r>
    </w:p>
    <w:p w:rsidR="00361157" w:rsidRDefault="000E35B5">
      <w:pPr>
        <w:pStyle w:val="normal0"/>
      </w:pPr>
      <w:r>
        <w:tab/>
        <w:t>“versions”: [ {</w:t>
      </w:r>
    </w:p>
    <w:p w:rsidR="00361157" w:rsidRDefault="000E35B5">
      <w:pPr>
        <w:pStyle w:val="normal0"/>
      </w:pPr>
      <w:r>
        <w:tab/>
      </w:r>
      <w:r>
        <w:tab/>
      </w:r>
      <w:r>
        <w:rPr>
          <w:u w:val="single"/>
        </w:rPr>
        <w:t>chama ObjectRef</w:t>
      </w:r>
    </w:p>
    <w:p w:rsidR="00361157" w:rsidRPr="00FC28AE" w:rsidRDefault="000E35B5">
      <w:pPr>
        <w:pStyle w:val="normal0"/>
        <w:ind w:left="720"/>
        <w:rPr>
          <w:lang w:val="en-US"/>
        </w:rPr>
      </w:pPr>
      <w:r w:rsidRPr="00FC28AE">
        <w:rPr>
          <w:lang w:val="en-US"/>
        </w:rPr>
        <w:t>} ],</w:t>
      </w:r>
    </w:p>
    <w:p w:rsidR="00361157" w:rsidRPr="00FC28AE" w:rsidRDefault="000E35B5">
      <w:pPr>
        <w:pStyle w:val="normal0"/>
        <w:ind w:firstLine="720"/>
        <w:rPr>
          <w:lang w:val="en-US"/>
        </w:rPr>
      </w:pPr>
      <w:r w:rsidRPr="00FC28AE">
        <w:rPr>
          <w:lang w:val="en-US"/>
        </w:rPr>
        <w:t xml:space="preserve">“audit”: </w:t>
      </w:r>
      <w:r w:rsidRPr="00FC28AE">
        <w:rPr>
          <w:u w:val="single"/>
          <w:lang w:val="en-US"/>
        </w:rPr>
        <w:t>chama AuditDetails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14" w:name="h.3p5oak67npa7" w:colFirst="0" w:colLast="0"/>
      <w:bookmarkEnd w:id="14"/>
      <w:r w:rsidRPr="00FC28AE">
        <w:rPr>
          <w:lang w:val="en-US"/>
        </w:rPr>
        <w:t>1.14.CodePhrase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“terminologyId”: 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TerminologyID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},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“codeString”: String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}</w:t>
      </w:r>
    </w:p>
    <w:p w:rsidR="00361157" w:rsidRPr="00FC28AE" w:rsidRDefault="00361157">
      <w:pPr>
        <w:pStyle w:val="normal0"/>
        <w:rPr>
          <w:lang w:val="en-US"/>
        </w:rPr>
      </w:pPr>
    </w:p>
    <w:p w:rsidR="00361157" w:rsidRPr="00FC28AE" w:rsidRDefault="000E35B5">
      <w:pPr>
        <w:pStyle w:val="Ttulo2"/>
        <w:contextualSpacing w:val="0"/>
        <w:rPr>
          <w:lang w:val="en-US"/>
        </w:rPr>
      </w:pPr>
      <w:bookmarkStart w:id="15" w:name="h.4iaqaa3uadpi" w:colFirst="0" w:colLast="0"/>
      <w:bookmarkEnd w:id="15"/>
      <w:r w:rsidRPr="00FC28AE">
        <w:rPr>
          <w:lang w:val="en-US"/>
        </w:rPr>
        <w:lastRenderedPageBreak/>
        <w:t>1.15.TermMapping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>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“target”: 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CodePhrase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},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“match”: {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</w:r>
      <w:r w:rsidRPr="00FC28AE">
        <w:rPr>
          <w:lang w:val="en-US"/>
        </w:rPr>
        <w:tab/>
      </w:r>
      <w:r w:rsidRPr="00FC28AE">
        <w:rPr>
          <w:u w:val="single"/>
          <w:lang w:val="en-US"/>
        </w:rPr>
        <w:t>chama Match</w:t>
      </w:r>
    </w:p>
    <w:p w:rsidR="00361157" w:rsidRPr="00FC28AE" w:rsidRDefault="000E35B5">
      <w:pPr>
        <w:pStyle w:val="normal0"/>
        <w:rPr>
          <w:lang w:val="en-US"/>
        </w:rPr>
      </w:pPr>
      <w:r w:rsidRPr="00FC28AE">
        <w:rPr>
          <w:lang w:val="en-US"/>
        </w:rPr>
        <w:tab/>
        <w:t>},</w:t>
      </w:r>
    </w:p>
    <w:p w:rsidR="00361157" w:rsidRDefault="000E35B5">
      <w:pPr>
        <w:pStyle w:val="normal0"/>
      </w:pPr>
      <w:r w:rsidRPr="00FC28AE">
        <w:rPr>
          <w:lang w:val="en-US"/>
        </w:rPr>
        <w:tab/>
      </w:r>
      <w:r>
        <w:t>“purpose”: {</w:t>
      </w:r>
    </w:p>
    <w:p w:rsidR="00361157" w:rsidRDefault="000E35B5">
      <w:pPr>
        <w:pStyle w:val="normal0"/>
      </w:pPr>
      <w:r>
        <w:tab/>
      </w:r>
      <w:r>
        <w:tab/>
      </w:r>
      <w:r>
        <w:rPr>
          <w:u w:val="single"/>
        </w:rPr>
        <w:t>chama DvCodedText</w:t>
      </w:r>
    </w:p>
    <w:p w:rsidR="00361157" w:rsidRDefault="000E35B5">
      <w:pPr>
        <w:pStyle w:val="normal0"/>
        <w:ind w:firstLine="720"/>
      </w:pPr>
      <w:r>
        <w:t>}</w:t>
      </w:r>
      <w:r>
        <w:tab/>
      </w:r>
    </w:p>
    <w:p w:rsidR="00361157" w:rsidRDefault="000E35B5">
      <w:pPr>
        <w:pStyle w:val="normal0"/>
      </w:pPr>
      <w:r>
        <w:t>}</w:t>
      </w:r>
    </w:p>
    <w:p w:rsidR="00361157" w:rsidRDefault="00361157">
      <w:pPr>
        <w:pStyle w:val="normal0"/>
      </w:pPr>
    </w:p>
    <w:p w:rsidR="00361157" w:rsidRDefault="000E35B5">
      <w:pPr>
        <w:pStyle w:val="Ttulo1"/>
        <w:contextualSpacing w:val="0"/>
      </w:pPr>
      <w:bookmarkStart w:id="16" w:name="h.65lacfxyqtdh" w:colFirst="0" w:colLast="0"/>
      <w:bookmarkEnd w:id="16"/>
      <w:r>
        <w:t>2.Método toJSON()</w:t>
      </w:r>
    </w:p>
    <w:p w:rsidR="00361157" w:rsidRDefault="000E35B5">
      <w:pPr>
        <w:pStyle w:val="normal0"/>
      </w:pPr>
      <w:r>
        <w:t>String toJSON(){</w:t>
      </w:r>
    </w:p>
    <w:p w:rsidR="00361157" w:rsidRDefault="000E35B5">
      <w:pPr>
        <w:pStyle w:val="normal0"/>
      </w:pPr>
      <w:r>
        <w:tab/>
        <w:t>for(int i=0; i&lt;totalObjetos(); i++){</w:t>
      </w:r>
    </w:p>
    <w:p w:rsidR="00361157" w:rsidRDefault="000E35B5">
      <w:pPr>
        <w:pStyle w:val="normal0"/>
      </w:pPr>
      <w:r>
        <w:tab/>
      </w:r>
      <w:r>
        <w:tab/>
        <w:t>if(obtemTipo(idObjeto) == 30){ // obtem tipo de um objeto</w:t>
      </w:r>
    </w:p>
    <w:p w:rsidR="00361157" w:rsidRDefault="000E35B5">
      <w:pPr>
        <w:pStyle w:val="normal0"/>
      </w:pPr>
      <w:r>
        <w:tab/>
      </w:r>
      <w:r>
        <w:tab/>
      </w:r>
      <w:r>
        <w:tab/>
      </w:r>
    </w:p>
    <w:p w:rsidR="00361157" w:rsidRDefault="000E35B5">
      <w:pPr>
        <w:pStyle w:val="normal0"/>
        <w:ind w:left="1440" w:firstLine="720"/>
      </w:pPr>
      <w:r>
        <w:t>buildJson(30)</w:t>
      </w:r>
    </w:p>
    <w:p w:rsidR="00361157" w:rsidRDefault="000E35B5">
      <w:pPr>
        <w:pStyle w:val="normal0"/>
      </w:pPr>
      <w:r>
        <w:tab/>
      </w:r>
      <w:r>
        <w:tab/>
      </w:r>
      <w:r>
        <w:tab/>
      </w:r>
      <w:r>
        <w:tab/>
      </w:r>
    </w:p>
    <w:p w:rsidR="00361157" w:rsidRDefault="000E35B5">
      <w:pPr>
        <w:pStyle w:val="normal0"/>
        <w:ind w:left="1440" w:firstLine="720"/>
      </w:pPr>
      <w:r>
        <w:t>//...</w:t>
      </w:r>
    </w:p>
    <w:p w:rsidR="00361157" w:rsidRDefault="000E35B5">
      <w:pPr>
        <w:pStyle w:val="normal0"/>
      </w:pPr>
      <w:r>
        <w:tab/>
      </w:r>
      <w:r>
        <w:tab/>
        <w:t>}</w:t>
      </w:r>
    </w:p>
    <w:p w:rsidR="00361157" w:rsidRDefault="000E35B5">
      <w:pPr>
        <w:pStyle w:val="normal0"/>
      </w:pPr>
      <w:r>
        <w:tab/>
      </w:r>
      <w:r>
        <w:tab/>
        <w:t>// um caso contemplando cada uma das 150 e muitas classes</w:t>
      </w:r>
    </w:p>
    <w:p w:rsidR="00361157" w:rsidRDefault="000E35B5">
      <w:pPr>
        <w:pStyle w:val="normal0"/>
      </w:pPr>
      <w:r>
        <w:tab/>
        <w:t>}</w:t>
      </w:r>
    </w:p>
    <w:p w:rsidR="00361157" w:rsidRDefault="000E35B5">
      <w:pPr>
        <w:pStyle w:val="normal0"/>
      </w:pPr>
      <w:r>
        <w:t>}</w:t>
      </w:r>
    </w:p>
    <w:p w:rsidR="00361157" w:rsidRDefault="00361157">
      <w:pPr>
        <w:pStyle w:val="normal0"/>
      </w:pPr>
    </w:p>
    <w:p w:rsidR="00361157" w:rsidRDefault="000E35B5">
      <w:pPr>
        <w:pStyle w:val="Ttulo1"/>
        <w:contextualSpacing w:val="0"/>
      </w:pPr>
      <w:bookmarkStart w:id="17" w:name="h.5som6xegfzsm" w:colFirst="0" w:colLast="0"/>
      <w:bookmarkEnd w:id="17"/>
      <w:r>
        <w:t>3.Método fromJSON()</w:t>
      </w:r>
    </w:p>
    <w:p w:rsidR="00361157" w:rsidRDefault="00361157">
      <w:pPr>
        <w:pStyle w:val="normal0"/>
      </w:pPr>
    </w:p>
    <w:p w:rsidR="00361157" w:rsidRDefault="000E35B5">
      <w:pPr>
        <w:pStyle w:val="Ttulo1"/>
        <w:contextualSpacing w:val="0"/>
      </w:pPr>
      <w:bookmarkStart w:id="18" w:name="h.38jk69owvrkd" w:colFirst="0" w:colLast="0"/>
      <w:bookmarkEnd w:id="18"/>
      <w:r>
        <w:t>4.Observações</w:t>
      </w:r>
    </w:p>
    <w:p w:rsidR="00361157" w:rsidRDefault="000E35B5">
      <w:pPr>
        <w:pStyle w:val="normal0"/>
        <w:jc w:val="both"/>
      </w:pPr>
      <w:r>
        <w:t>(Thiago) - Deixei pronto tudo em /datatypes/text/ ou seja, todas as classes já tem o mapeamento pro json. Teve só um enum Match que não sabia como colocar</w:t>
      </w:r>
      <w:r>
        <w:t xml:space="preserve"> no json, ele é usado na classe TermMapping, depois vou pensar direito</w:t>
      </w:r>
    </w:p>
    <w:p w:rsidR="00361157" w:rsidRDefault="00361157">
      <w:pPr>
        <w:pStyle w:val="normal0"/>
        <w:jc w:val="both"/>
      </w:pPr>
    </w:p>
    <w:p w:rsidR="00361157" w:rsidRDefault="00361157">
      <w:pPr>
        <w:pStyle w:val="normal0"/>
        <w:jc w:val="both"/>
      </w:pPr>
    </w:p>
    <w:p w:rsidR="00361157" w:rsidRDefault="00361157">
      <w:pPr>
        <w:pStyle w:val="normal0"/>
        <w:jc w:val="both"/>
      </w:pPr>
    </w:p>
    <w:p w:rsidR="00361157" w:rsidRDefault="00361157">
      <w:pPr>
        <w:pStyle w:val="normal0"/>
        <w:jc w:val="both"/>
      </w:pPr>
    </w:p>
    <w:sectPr w:rsidR="00361157" w:rsidSect="00361157">
      <w:footerReference w:type="default" r:id="rId6"/>
      <w:footerReference w:type="first" r:id="rId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5B5" w:rsidRDefault="000E35B5" w:rsidP="00361157">
      <w:pPr>
        <w:spacing w:line="240" w:lineRule="auto"/>
      </w:pPr>
      <w:r>
        <w:separator/>
      </w:r>
    </w:p>
  </w:endnote>
  <w:endnote w:type="continuationSeparator" w:id="1">
    <w:p w:rsidR="000E35B5" w:rsidRDefault="000E35B5" w:rsidP="00361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57" w:rsidRDefault="00361157">
    <w:pPr>
      <w:pStyle w:val="normal0"/>
      <w:jc w:val="right"/>
    </w:pPr>
    <w:fldSimple w:instr="PAGE">
      <w:r w:rsidR="00575252">
        <w:rPr>
          <w:noProof/>
        </w:rPr>
        <w:t>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57" w:rsidRDefault="00361157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5B5" w:rsidRDefault="000E35B5" w:rsidP="00361157">
      <w:pPr>
        <w:spacing w:line="240" w:lineRule="auto"/>
      </w:pPr>
      <w:r>
        <w:separator/>
      </w:r>
    </w:p>
  </w:footnote>
  <w:footnote w:type="continuationSeparator" w:id="1">
    <w:p w:rsidR="000E35B5" w:rsidRDefault="000E35B5" w:rsidP="003611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157"/>
    <w:rsid w:val="000E35B5"/>
    <w:rsid w:val="00361157"/>
    <w:rsid w:val="00575252"/>
    <w:rsid w:val="00FC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6115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36115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36115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36115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36115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36115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61157"/>
  </w:style>
  <w:style w:type="table" w:customStyle="1" w:styleId="TableNormal">
    <w:name w:val="Table Normal"/>
    <w:rsid w:val="003611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61157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36115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1069</Words>
  <Characters>5777</Characters>
  <Application>Microsoft Office Word</Application>
  <DocSecurity>0</DocSecurity>
  <Lines>48</Lines>
  <Paragraphs>13</Paragraphs>
  <ScaleCrop>false</ScaleCrop>
  <Company>Microsoft</Company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3</cp:revision>
  <dcterms:created xsi:type="dcterms:W3CDTF">2015-08-16T14:15:00Z</dcterms:created>
  <dcterms:modified xsi:type="dcterms:W3CDTF">2015-08-16T14:15:00Z</dcterms:modified>
</cp:coreProperties>
</file>