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E869F" w14:textId="77777777" w:rsidR="00DB0196" w:rsidRDefault="00F975BF">
      <w:pPr>
        <w:spacing w:after="0"/>
        <w:jc w:val="center"/>
        <w:rPr>
          <w:rFonts w:ascii="Arial" w:eastAsia="Arial" w:hAnsi="Arial" w:cs="Arial"/>
          <w:b/>
          <w:sz w:val="24"/>
          <w:szCs w:val="24"/>
        </w:rPr>
      </w:pPr>
      <w:r>
        <w:rPr>
          <w:rFonts w:ascii="Arial" w:eastAsia="Arial" w:hAnsi="Arial" w:cs="Arial"/>
          <w:b/>
          <w:sz w:val="24"/>
          <w:szCs w:val="24"/>
        </w:rPr>
        <w:t>Project Design Phase-II</w:t>
      </w:r>
    </w:p>
    <w:p w14:paraId="640F6364" w14:textId="77777777" w:rsidR="00DB0196" w:rsidRDefault="00F975BF">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3D64E72B" w14:textId="77777777" w:rsidR="00DB0196" w:rsidRDefault="00DB0196">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DB0196" w14:paraId="60508BCC" w14:textId="77777777">
        <w:trPr>
          <w:jc w:val="center"/>
        </w:trPr>
        <w:tc>
          <w:tcPr>
            <w:tcW w:w="4508" w:type="dxa"/>
          </w:tcPr>
          <w:p w14:paraId="63052F6A" w14:textId="77777777" w:rsidR="00DB0196" w:rsidRDefault="00F975BF">
            <w:pPr>
              <w:rPr>
                <w:rFonts w:ascii="Arial" w:eastAsia="Arial" w:hAnsi="Arial" w:cs="Arial"/>
              </w:rPr>
            </w:pPr>
            <w:r>
              <w:rPr>
                <w:rFonts w:ascii="Arial" w:eastAsia="Arial" w:hAnsi="Arial" w:cs="Arial"/>
              </w:rPr>
              <w:t>Date</w:t>
            </w:r>
          </w:p>
        </w:tc>
        <w:tc>
          <w:tcPr>
            <w:tcW w:w="4843" w:type="dxa"/>
          </w:tcPr>
          <w:p w14:paraId="58F8EAB2" w14:textId="38122B32" w:rsidR="00DB0196" w:rsidRDefault="00585B1A">
            <w:pPr>
              <w:rPr>
                <w:rFonts w:ascii="Arial" w:eastAsia="Arial" w:hAnsi="Arial" w:cs="Arial"/>
              </w:rPr>
            </w:pPr>
            <w:r>
              <w:rPr>
                <w:rFonts w:ascii="Arial" w:eastAsia="Arial" w:hAnsi="Arial" w:cs="Arial"/>
              </w:rPr>
              <w:t xml:space="preserve">21 June </w:t>
            </w:r>
            <w:r w:rsidR="00F975BF">
              <w:rPr>
                <w:rFonts w:ascii="Arial" w:eastAsia="Arial" w:hAnsi="Arial" w:cs="Arial"/>
              </w:rPr>
              <w:t>2025</w:t>
            </w:r>
          </w:p>
        </w:tc>
      </w:tr>
      <w:tr w:rsidR="00DB0196" w14:paraId="41D5770B" w14:textId="77777777">
        <w:trPr>
          <w:jc w:val="center"/>
        </w:trPr>
        <w:tc>
          <w:tcPr>
            <w:tcW w:w="4508" w:type="dxa"/>
          </w:tcPr>
          <w:p w14:paraId="0D1008D9" w14:textId="77777777" w:rsidR="00DB0196" w:rsidRDefault="00F975BF">
            <w:pPr>
              <w:rPr>
                <w:rFonts w:ascii="Arial" w:eastAsia="Arial" w:hAnsi="Arial" w:cs="Arial"/>
              </w:rPr>
            </w:pPr>
            <w:r>
              <w:rPr>
                <w:rFonts w:ascii="Arial" w:eastAsia="Arial" w:hAnsi="Arial" w:cs="Arial"/>
              </w:rPr>
              <w:t>Team ID</w:t>
            </w:r>
          </w:p>
        </w:tc>
        <w:tc>
          <w:tcPr>
            <w:tcW w:w="4843" w:type="dxa"/>
          </w:tcPr>
          <w:p w14:paraId="3B302A59" w14:textId="41229CE0" w:rsidR="00DB0196" w:rsidRDefault="00F975BF">
            <w:pPr>
              <w:rPr>
                <w:rFonts w:ascii="Arial" w:eastAsia="Arial" w:hAnsi="Arial" w:cs="Arial"/>
              </w:rPr>
            </w:pPr>
            <w:r w:rsidRPr="00F975BF">
              <w:rPr>
                <w:rFonts w:ascii="Arial" w:eastAsia="Arial" w:hAnsi="Arial" w:cs="Arial"/>
              </w:rPr>
              <w:t>LTVIP2025TMID29069</w:t>
            </w:r>
          </w:p>
        </w:tc>
      </w:tr>
      <w:tr w:rsidR="00DB0196" w14:paraId="612F33A3" w14:textId="77777777">
        <w:trPr>
          <w:jc w:val="center"/>
        </w:trPr>
        <w:tc>
          <w:tcPr>
            <w:tcW w:w="4508" w:type="dxa"/>
          </w:tcPr>
          <w:p w14:paraId="3544AB40" w14:textId="77777777" w:rsidR="00DB0196" w:rsidRDefault="00F975BF">
            <w:pPr>
              <w:rPr>
                <w:rFonts w:ascii="Arial" w:eastAsia="Arial" w:hAnsi="Arial" w:cs="Arial"/>
              </w:rPr>
            </w:pPr>
            <w:r>
              <w:rPr>
                <w:rFonts w:ascii="Arial" w:eastAsia="Arial" w:hAnsi="Arial" w:cs="Arial"/>
              </w:rPr>
              <w:t>Project Name</w:t>
            </w:r>
          </w:p>
        </w:tc>
        <w:tc>
          <w:tcPr>
            <w:tcW w:w="4843" w:type="dxa"/>
          </w:tcPr>
          <w:p w14:paraId="266A9051" w14:textId="072F1C69" w:rsidR="00DB0196" w:rsidRDefault="00F975BF">
            <w:pPr>
              <w:rPr>
                <w:rFonts w:ascii="Arial" w:eastAsia="Arial" w:hAnsi="Arial" w:cs="Arial"/>
              </w:rPr>
            </w:pPr>
            <w:r>
              <w:rPr>
                <w:rFonts w:ascii="Arial" w:eastAsia="Arial" w:hAnsi="Arial" w:cs="Arial"/>
              </w:rPr>
              <w:t>Medical Inventory management</w:t>
            </w:r>
          </w:p>
        </w:tc>
      </w:tr>
      <w:tr w:rsidR="00DB0196" w14:paraId="278FB8A9" w14:textId="77777777">
        <w:trPr>
          <w:jc w:val="center"/>
        </w:trPr>
        <w:tc>
          <w:tcPr>
            <w:tcW w:w="4508" w:type="dxa"/>
          </w:tcPr>
          <w:p w14:paraId="6ADCE79A" w14:textId="77777777" w:rsidR="00DB0196" w:rsidRDefault="00F975BF">
            <w:pPr>
              <w:rPr>
                <w:rFonts w:ascii="Arial" w:eastAsia="Arial" w:hAnsi="Arial" w:cs="Arial"/>
              </w:rPr>
            </w:pPr>
            <w:r>
              <w:rPr>
                <w:rFonts w:ascii="Arial" w:eastAsia="Arial" w:hAnsi="Arial" w:cs="Arial"/>
              </w:rPr>
              <w:t>Maximum Marks</w:t>
            </w:r>
          </w:p>
        </w:tc>
        <w:tc>
          <w:tcPr>
            <w:tcW w:w="4843" w:type="dxa"/>
          </w:tcPr>
          <w:p w14:paraId="37ADF4A9" w14:textId="77777777" w:rsidR="00DB0196" w:rsidRDefault="00F975BF">
            <w:pPr>
              <w:rPr>
                <w:rFonts w:ascii="Arial" w:eastAsia="Arial" w:hAnsi="Arial" w:cs="Arial"/>
              </w:rPr>
            </w:pPr>
            <w:r>
              <w:rPr>
                <w:rFonts w:ascii="Arial" w:eastAsia="Arial" w:hAnsi="Arial" w:cs="Arial"/>
              </w:rPr>
              <w:t>4 Marks</w:t>
            </w:r>
          </w:p>
        </w:tc>
      </w:tr>
    </w:tbl>
    <w:p w14:paraId="4FABE6E3" w14:textId="77777777" w:rsidR="00DB0196" w:rsidRDefault="00DB0196">
      <w:pPr>
        <w:rPr>
          <w:rFonts w:ascii="Arial" w:eastAsia="Arial" w:hAnsi="Arial" w:cs="Arial"/>
          <w:b/>
        </w:rPr>
      </w:pPr>
    </w:p>
    <w:p w14:paraId="10C574D9" w14:textId="77777777" w:rsidR="00DB0196" w:rsidRDefault="00F975BF">
      <w:pPr>
        <w:rPr>
          <w:rFonts w:ascii="Arial" w:eastAsia="Arial" w:hAnsi="Arial" w:cs="Arial"/>
          <w:b/>
        </w:rPr>
      </w:pPr>
      <w:r>
        <w:rPr>
          <w:rFonts w:ascii="Arial" w:eastAsia="Arial" w:hAnsi="Arial" w:cs="Arial"/>
          <w:b/>
        </w:rPr>
        <w:t>Data Flow Diagrams:</w:t>
      </w:r>
    </w:p>
    <w:p w14:paraId="02206F45" w14:textId="77777777" w:rsidR="00DB0196" w:rsidRDefault="00F975BF">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15953A7" w14:textId="77777777" w:rsidR="00DB0196" w:rsidRDefault="00F975BF">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06C5886E" wp14:editId="630F9EC7">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694B28AF" wp14:editId="0364AD1A">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0203B4" w14:textId="77777777" w:rsidR="00DB0196" w:rsidRDefault="00DB0196">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94B28AF" id="Rectangle 9" o:spid="_x0000_s1026" style="position:absolute;margin-left:379pt;margin-top:0;width:283.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" fillcolor="white [3201]">
                <v:stroke startarrowwidth="narrow" startarrowlength="short" endarrowwidth="narrow" endarrowlength="short" joinstyle="round"/>
                <v:textbox inset="2.53958mm,1.2694mm,2.53958mm,1.2694mm">
                  <w:txbxContent>
                    <w:p w14:paraId="0E9A0CF5" w14:textId="77777777" w:rsidR="00DB0196" w:rsidRDefault="00F975BF">
                      <w:pPr>
                        <w:spacing w:line="258" w:lineRule="auto"/>
                        <w:textDirection w:val="btLr"/>
                      </w:pPr>
                      <w:r>
                        <w:rPr>
                          <w:color w:val="000000"/>
                        </w:rPr>
                        <w:t>Example: DFD Level 0 (Industry Standard)</w:t>
                      </w:r>
                    </w:p>
                  </w:txbxContent>
                </v:textbox>
              </v:rect>
            </w:pict>
          </mc:Fallback>
        </mc:AlternateContent>
      </w:r>
    </w:p>
    <w:p w14:paraId="4AEB003E" w14:textId="77777777" w:rsidR="00DB0196" w:rsidRDefault="00F975BF">
      <w:pPr>
        <w:rPr>
          <w:rFonts w:ascii="Arial" w:eastAsia="Arial" w:hAnsi="Arial" w:cs="Arial"/>
          <w:b/>
        </w:rPr>
      </w:pPr>
      <w:r>
        <w:rPr>
          <w:rFonts w:ascii="Arial" w:eastAsia="Arial" w:hAnsi="Arial" w:cs="Arial"/>
          <w:b/>
        </w:rPr>
        <w:t xml:space="preserve">Example: </w:t>
      </w:r>
      <w:hyperlink r:id="rId9">
        <w:r>
          <w:rPr>
            <w:rFonts w:ascii="Arial" w:eastAsia="Arial" w:hAnsi="Arial" w:cs="Arial"/>
            <w:b/>
            <w:color w:val="0563C1"/>
            <w:u w:val="single"/>
          </w:rPr>
          <w:t>(Simplified)</w:t>
        </w:r>
      </w:hyperlink>
      <w:r>
        <w:rPr>
          <w:noProof/>
        </w:rPr>
        <mc:AlternateContent>
          <mc:Choice Requires="wps">
            <w:drawing>
              <wp:anchor distT="0" distB="0" distL="114300" distR="114300" simplePos="0" relativeHeight="251660288" behindDoc="0" locked="0" layoutInCell="1" hidden="0" allowOverlap="1" wp14:anchorId="485164A9" wp14:editId="1FA401E3">
                <wp:simplePos x="0" y="0"/>
                <wp:positionH relativeFrom="column">
                  <wp:posOffset>4965700</wp:posOffset>
                </wp:positionH>
                <wp:positionV relativeFrom="paragraph">
                  <wp:posOffset>172085</wp:posOffset>
                </wp:positionV>
                <wp:extent cx="4483100" cy="286385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34DDE640" w14:textId="77777777" w:rsidR="00F975BF" w:rsidRDefault="00F97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5164A9"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14:paraId="7833A7A1" w14:textId="6CC9E65E" w:rsidR="00F975BF" w:rsidRDefault="00F975BF">
                      <w:r>
                        <w:rPr>
                          <w:noProof/>
                        </w:rPr>
                        <w:drawing>
                          <wp:inline distT="0" distB="0" distL="0" distR="0" wp14:anchorId="18979AEA" wp14:editId="78CC7AE2">
                            <wp:extent cx="4210050" cy="2766060"/>
                            <wp:effectExtent l="0" t="0" r="0" b="0"/>
                            <wp:docPr id="1052894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4613" name="Picture 1052894613"/>
                                    <pic:cNvPicPr/>
                                  </pic:nvPicPr>
                                  <pic:blipFill>
                                    <a:blip r:embed="rId10"/>
                                    <a:stretch>
                                      <a:fillRect/>
                                    </a:stretch>
                                  </pic:blipFill>
                                  <pic:spPr>
                                    <a:xfrm>
                                      <a:off x="0" y="0"/>
                                      <a:ext cx="4210050" cy="2766060"/>
                                    </a:xfrm>
                                    <a:prstGeom prst="rect">
                                      <a:avLst/>
                                    </a:prstGeom>
                                  </pic:spPr>
                                </pic:pic>
                              </a:graphicData>
                            </a:graphic>
                          </wp:inline>
                        </w:drawing>
                      </w:r>
                      <w:r>
                        <w:rPr>
                          <w:noProof/>
                        </w:rPr>
                        <mc:AlternateContent>
                          <mc:Choice Requires="wps">
                            <w:drawing>
                              <wp:inline distT="0" distB="0" distL="0" distR="0" wp14:anchorId="7E321C61" wp14:editId="1BA5676C">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00EBAF06"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v:textbox>
              </v:shape>
            </w:pict>
          </mc:Fallback>
        </mc:AlternateContent>
      </w:r>
    </w:p>
    <w:p w14:paraId="34751B72" w14:textId="77777777" w:rsidR="00DB0196" w:rsidRDefault="00F975BF">
      <w:pPr>
        <w:rPr>
          <w:rFonts w:ascii="Arial" w:eastAsia="Arial" w:hAnsi="Arial" w:cs="Arial"/>
          <w:b/>
        </w:rPr>
      </w:pPr>
      <w:r>
        <w:rPr>
          <w:rFonts w:ascii="Arial" w:eastAsia="Arial" w:hAnsi="Arial" w:cs="Arial"/>
          <w:b/>
          <w:noProof/>
        </w:rPr>
        <w:drawing>
          <wp:inline distT="0" distB="0" distL="0" distR="0" wp14:anchorId="1B470487" wp14:editId="0E856153">
            <wp:extent cx="2973897" cy="258124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1"/>
                    <a:srcRect/>
                    <a:stretch>
                      <a:fillRect/>
                    </a:stretch>
                  </pic:blipFill>
                  <pic:spPr>
                    <a:xfrm>
                      <a:off x="0" y="0"/>
                      <a:ext cx="2973897" cy="2581240"/>
                    </a:xfrm>
                    <a:prstGeom prst="rect">
                      <a:avLst/>
                    </a:prstGeom>
                    <a:ln/>
                  </pic:spPr>
                </pic:pic>
              </a:graphicData>
            </a:graphic>
          </wp:inline>
        </w:drawing>
      </w:r>
    </w:p>
    <w:p w14:paraId="0BAAC4DA" w14:textId="77777777" w:rsidR="00DB0196" w:rsidRDefault="00DB0196">
      <w:pPr>
        <w:rPr>
          <w:rFonts w:ascii="Arial" w:eastAsia="Arial" w:hAnsi="Arial" w:cs="Arial"/>
          <w:b/>
        </w:rPr>
      </w:pPr>
    </w:p>
    <w:p w14:paraId="314E89E8" w14:textId="77777777" w:rsidR="00DB0196" w:rsidRDefault="00F975BF">
      <w:pPr>
        <w:rPr>
          <w:rFonts w:ascii="Arial" w:eastAsia="Arial" w:hAnsi="Arial" w:cs="Arial"/>
          <w:b/>
        </w:rPr>
      </w:pPr>
      <w:r>
        <w:rPr>
          <w:rFonts w:ascii="Arial" w:eastAsia="Arial" w:hAnsi="Arial" w:cs="Arial"/>
          <w:b/>
        </w:rPr>
        <w:lastRenderedPageBreak/>
        <w:t>User Stories</w:t>
      </w:r>
    </w:p>
    <w:p w14:paraId="2D0D514A" w14:textId="77777777" w:rsidR="00DB0196" w:rsidRDefault="00F975BF">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DB0196" w14:paraId="562E4BD5" w14:textId="77777777">
        <w:trPr>
          <w:trHeight w:val="275"/>
          <w:tblHeader/>
        </w:trPr>
        <w:tc>
          <w:tcPr>
            <w:tcW w:w="1667" w:type="dxa"/>
          </w:tcPr>
          <w:p w14:paraId="72F44CB6" w14:textId="77777777" w:rsidR="00DB0196" w:rsidRDefault="00F975BF">
            <w:pPr>
              <w:rPr>
                <w:rFonts w:ascii="Arial" w:eastAsia="Arial" w:hAnsi="Arial" w:cs="Arial"/>
                <w:b/>
                <w:sz w:val="20"/>
                <w:szCs w:val="20"/>
              </w:rPr>
            </w:pPr>
            <w:r>
              <w:rPr>
                <w:rFonts w:ascii="Arial" w:eastAsia="Arial" w:hAnsi="Arial" w:cs="Arial"/>
                <w:b/>
                <w:sz w:val="20"/>
                <w:szCs w:val="20"/>
              </w:rPr>
              <w:t>User Type</w:t>
            </w:r>
          </w:p>
        </w:tc>
        <w:tc>
          <w:tcPr>
            <w:tcW w:w="1850" w:type="dxa"/>
          </w:tcPr>
          <w:p w14:paraId="212FD13D" w14:textId="77777777" w:rsidR="00DB0196" w:rsidRDefault="00F975BF">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427AD306" w14:textId="77777777" w:rsidR="00DB0196" w:rsidRDefault="00F975BF">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7CFE5A0D" w14:textId="77777777" w:rsidR="00DB0196" w:rsidRDefault="00F975BF">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44D1B2DD" w14:textId="77777777" w:rsidR="00DB0196" w:rsidRDefault="00F975BF">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3BC791CA" w14:textId="77777777" w:rsidR="00DB0196" w:rsidRDefault="00F975BF">
            <w:pPr>
              <w:rPr>
                <w:rFonts w:ascii="Arial" w:eastAsia="Arial" w:hAnsi="Arial" w:cs="Arial"/>
                <w:b/>
                <w:sz w:val="20"/>
                <w:szCs w:val="20"/>
              </w:rPr>
            </w:pPr>
            <w:r>
              <w:rPr>
                <w:rFonts w:ascii="Arial" w:eastAsia="Arial" w:hAnsi="Arial" w:cs="Arial"/>
                <w:b/>
                <w:sz w:val="20"/>
                <w:szCs w:val="20"/>
              </w:rPr>
              <w:t>Priority</w:t>
            </w:r>
          </w:p>
        </w:tc>
        <w:tc>
          <w:tcPr>
            <w:tcW w:w="1374" w:type="dxa"/>
          </w:tcPr>
          <w:p w14:paraId="7230D37D" w14:textId="77777777" w:rsidR="00DB0196" w:rsidRDefault="00F975BF">
            <w:pPr>
              <w:rPr>
                <w:rFonts w:ascii="Arial" w:eastAsia="Arial" w:hAnsi="Arial" w:cs="Arial"/>
                <w:b/>
                <w:sz w:val="20"/>
                <w:szCs w:val="20"/>
              </w:rPr>
            </w:pPr>
            <w:r>
              <w:rPr>
                <w:rFonts w:ascii="Arial" w:eastAsia="Arial" w:hAnsi="Arial" w:cs="Arial"/>
                <w:b/>
                <w:sz w:val="20"/>
                <w:szCs w:val="20"/>
              </w:rPr>
              <w:t>Release</w:t>
            </w:r>
          </w:p>
        </w:tc>
      </w:tr>
      <w:tr w:rsidR="00DB0196" w14:paraId="735FE2E9" w14:textId="77777777">
        <w:trPr>
          <w:trHeight w:val="404"/>
        </w:trPr>
        <w:tc>
          <w:tcPr>
            <w:tcW w:w="1667" w:type="dxa"/>
          </w:tcPr>
          <w:p w14:paraId="49201A19" w14:textId="77777777" w:rsidR="00DB0196" w:rsidRDefault="00F975BF">
            <w:pPr>
              <w:rPr>
                <w:rFonts w:ascii="Arial" w:eastAsia="Arial" w:hAnsi="Arial" w:cs="Arial"/>
                <w:sz w:val="20"/>
                <w:szCs w:val="20"/>
              </w:rPr>
            </w:pPr>
            <w:r>
              <w:rPr>
                <w:rFonts w:ascii="Arial" w:eastAsia="Arial" w:hAnsi="Arial" w:cs="Arial"/>
                <w:sz w:val="20"/>
                <w:szCs w:val="20"/>
              </w:rPr>
              <w:t>Customer (Mobile user)</w:t>
            </w:r>
          </w:p>
        </w:tc>
        <w:tc>
          <w:tcPr>
            <w:tcW w:w="1850" w:type="dxa"/>
          </w:tcPr>
          <w:p w14:paraId="6F960440" w14:textId="77777777" w:rsidR="00DB0196" w:rsidRDefault="00F975BF">
            <w:pPr>
              <w:rPr>
                <w:rFonts w:ascii="Arial" w:eastAsia="Arial" w:hAnsi="Arial" w:cs="Arial"/>
                <w:sz w:val="20"/>
                <w:szCs w:val="20"/>
              </w:rPr>
            </w:pPr>
            <w:r>
              <w:rPr>
                <w:rFonts w:ascii="Arial" w:eastAsia="Arial" w:hAnsi="Arial" w:cs="Arial"/>
                <w:sz w:val="20"/>
                <w:szCs w:val="20"/>
              </w:rPr>
              <w:t>Registration</w:t>
            </w:r>
          </w:p>
        </w:tc>
        <w:tc>
          <w:tcPr>
            <w:tcW w:w="1309" w:type="dxa"/>
          </w:tcPr>
          <w:p w14:paraId="692DFCEA" w14:textId="77777777" w:rsidR="00DB0196" w:rsidRDefault="00F975BF">
            <w:pPr>
              <w:rPr>
                <w:rFonts w:ascii="Arial" w:eastAsia="Arial" w:hAnsi="Arial" w:cs="Arial"/>
                <w:sz w:val="20"/>
                <w:szCs w:val="20"/>
              </w:rPr>
            </w:pPr>
            <w:r>
              <w:rPr>
                <w:rFonts w:ascii="Arial" w:eastAsia="Arial" w:hAnsi="Arial" w:cs="Arial"/>
                <w:sz w:val="20"/>
                <w:szCs w:val="20"/>
              </w:rPr>
              <w:t>USN-1</w:t>
            </w:r>
          </w:p>
        </w:tc>
        <w:tc>
          <w:tcPr>
            <w:tcW w:w="4328" w:type="dxa"/>
          </w:tcPr>
          <w:p w14:paraId="244C8BFB" w14:textId="77777777" w:rsidR="00DB0196" w:rsidRDefault="00F975BF">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27A2D009" w14:textId="77777777" w:rsidR="00DB0196" w:rsidRDefault="00F975BF">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2C13B76C" w14:textId="77777777" w:rsidR="00DB0196" w:rsidRDefault="00F975BF">
            <w:pPr>
              <w:rPr>
                <w:rFonts w:ascii="Arial" w:eastAsia="Arial" w:hAnsi="Arial" w:cs="Arial"/>
                <w:sz w:val="20"/>
                <w:szCs w:val="20"/>
              </w:rPr>
            </w:pPr>
            <w:r>
              <w:rPr>
                <w:rFonts w:ascii="Arial" w:eastAsia="Arial" w:hAnsi="Arial" w:cs="Arial"/>
                <w:sz w:val="20"/>
                <w:szCs w:val="20"/>
              </w:rPr>
              <w:t>High</w:t>
            </w:r>
          </w:p>
        </w:tc>
        <w:tc>
          <w:tcPr>
            <w:tcW w:w="1374" w:type="dxa"/>
          </w:tcPr>
          <w:p w14:paraId="0B706F06" w14:textId="77777777" w:rsidR="00DB0196" w:rsidRDefault="00F975BF">
            <w:pPr>
              <w:rPr>
                <w:rFonts w:ascii="Arial" w:eastAsia="Arial" w:hAnsi="Arial" w:cs="Arial"/>
                <w:sz w:val="20"/>
                <w:szCs w:val="20"/>
              </w:rPr>
            </w:pPr>
            <w:r>
              <w:rPr>
                <w:rFonts w:ascii="Arial" w:eastAsia="Arial" w:hAnsi="Arial" w:cs="Arial"/>
                <w:sz w:val="20"/>
                <w:szCs w:val="20"/>
              </w:rPr>
              <w:t>Sprint-1</w:t>
            </w:r>
          </w:p>
        </w:tc>
      </w:tr>
      <w:tr w:rsidR="00DB0196" w14:paraId="2C47A85D" w14:textId="77777777">
        <w:trPr>
          <w:trHeight w:val="404"/>
        </w:trPr>
        <w:tc>
          <w:tcPr>
            <w:tcW w:w="1667" w:type="dxa"/>
          </w:tcPr>
          <w:p w14:paraId="40910B84" w14:textId="77777777" w:rsidR="00DB0196" w:rsidRDefault="00DB0196">
            <w:pPr>
              <w:rPr>
                <w:rFonts w:ascii="Arial" w:eastAsia="Arial" w:hAnsi="Arial" w:cs="Arial"/>
                <w:sz w:val="20"/>
                <w:szCs w:val="20"/>
              </w:rPr>
            </w:pPr>
          </w:p>
        </w:tc>
        <w:tc>
          <w:tcPr>
            <w:tcW w:w="1850" w:type="dxa"/>
          </w:tcPr>
          <w:p w14:paraId="17739EFF" w14:textId="77777777" w:rsidR="00DB0196" w:rsidRDefault="00DB0196">
            <w:pPr>
              <w:rPr>
                <w:rFonts w:ascii="Arial" w:eastAsia="Arial" w:hAnsi="Arial" w:cs="Arial"/>
                <w:sz w:val="20"/>
                <w:szCs w:val="20"/>
              </w:rPr>
            </w:pPr>
          </w:p>
        </w:tc>
        <w:tc>
          <w:tcPr>
            <w:tcW w:w="1309" w:type="dxa"/>
          </w:tcPr>
          <w:p w14:paraId="49A76086" w14:textId="77777777" w:rsidR="00DB0196" w:rsidRDefault="00F975BF">
            <w:pPr>
              <w:rPr>
                <w:rFonts w:ascii="Arial" w:eastAsia="Arial" w:hAnsi="Arial" w:cs="Arial"/>
                <w:sz w:val="20"/>
                <w:szCs w:val="20"/>
              </w:rPr>
            </w:pPr>
            <w:r>
              <w:rPr>
                <w:rFonts w:ascii="Arial" w:eastAsia="Arial" w:hAnsi="Arial" w:cs="Arial"/>
                <w:sz w:val="20"/>
                <w:szCs w:val="20"/>
              </w:rPr>
              <w:t>USN-2</w:t>
            </w:r>
          </w:p>
        </w:tc>
        <w:tc>
          <w:tcPr>
            <w:tcW w:w="4328" w:type="dxa"/>
          </w:tcPr>
          <w:p w14:paraId="352EBDE3" w14:textId="77777777" w:rsidR="00DB0196" w:rsidRDefault="00F975BF">
            <w:pPr>
              <w:rPr>
                <w:rFonts w:ascii="Arial" w:eastAsia="Arial" w:hAnsi="Arial" w:cs="Arial"/>
                <w:sz w:val="20"/>
                <w:szCs w:val="20"/>
              </w:rPr>
            </w:pPr>
            <w:r>
              <w:rPr>
                <w:rFonts w:ascii="Arial" w:eastAsia="Arial" w:hAnsi="Arial" w:cs="Arial"/>
                <w:sz w:val="20"/>
                <w:szCs w:val="20"/>
              </w:rPr>
              <w:t>As a user, I will receive confirmation email once I have registered for the application</w:t>
            </w:r>
          </w:p>
        </w:tc>
        <w:tc>
          <w:tcPr>
            <w:tcW w:w="2596" w:type="dxa"/>
          </w:tcPr>
          <w:p w14:paraId="5D3772B2" w14:textId="77777777" w:rsidR="00DB0196" w:rsidRDefault="00F975BF">
            <w:pPr>
              <w:rPr>
                <w:rFonts w:ascii="Arial" w:eastAsia="Arial" w:hAnsi="Arial" w:cs="Arial"/>
                <w:sz w:val="20"/>
                <w:szCs w:val="20"/>
              </w:rPr>
            </w:pPr>
            <w:r>
              <w:rPr>
                <w:rFonts w:ascii="Arial" w:eastAsia="Arial" w:hAnsi="Arial" w:cs="Arial"/>
                <w:sz w:val="20"/>
                <w:szCs w:val="20"/>
              </w:rPr>
              <w:t>I can receive confirmation email &amp; click confirm</w:t>
            </w:r>
          </w:p>
        </w:tc>
        <w:tc>
          <w:tcPr>
            <w:tcW w:w="1374" w:type="dxa"/>
          </w:tcPr>
          <w:p w14:paraId="33381093" w14:textId="77777777" w:rsidR="00DB0196" w:rsidRDefault="00F975BF">
            <w:pPr>
              <w:rPr>
                <w:rFonts w:ascii="Arial" w:eastAsia="Arial" w:hAnsi="Arial" w:cs="Arial"/>
                <w:sz w:val="20"/>
                <w:szCs w:val="20"/>
              </w:rPr>
            </w:pPr>
            <w:r>
              <w:rPr>
                <w:rFonts w:ascii="Arial" w:eastAsia="Arial" w:hAnsi="Arial" w:cs="Arial"/>
                <w:sz w:val="20"/>
                <w:szCs w:val="20"/>
              </w:rPr>
              <w:t>High</w:t>
            </w:r>
          </w:p>
        </w:tc>
        <w:tc>
          <w:tcPr>
            <w:tcW w:w="1374" w:type="dxa"/>
          </w:tcPr>
          <w:p w14:paraId="08E09F30" w14:textId="77777777" w:rsidR="00DB0196" w:rsidRDefault="00F975BF">
            <w:pPr>
              <w:rPr>
                <w:rFonts w:ascii="Arial" w:eastAsia="Arial" w:hAnsi="Arial" w:cs="Arial"/>
                <w:sz w:val="20"/>
                <w:szCs w:val="20"/>
              </w:rPr>
            </w:pPr>
            <w:r>
              <w:rPr>
                <w:rFonts w:ascii="Arial" w:eastAsia="Arial" w:hAnsi="Arial" w:cs="Arial"/>
                <w:sz w:val="20"/>
                <w:szCs w:val="20"/>
              </w:rPr>
              <w:t>Sprint-1</w:t>
            </w:r>
          </w:p>
        </w:tc>
      </w:tr>
      <w:tr w:rsidR="00DB0196" w14:paraId="1291E01E" w14:textId="77777777">
        <w:trPr>
          <w:trHeight w:val="404"/>
        </w:trPr>
        <w:tc>
          <w:tcPr>
            <w:tcW w:w="1667" w:type="dxa"/>
          </w:tcPr>
          <w:p w14:paraId="5412CCE7" w14:textId="77777777" w:rsidR="00DB0196" w:rsidRDefault="00DB0196">
            <w:pPr>
              <w:rPr>
                <w:rFonts w:ascii="Arial" w:eastAsia="Arial" w:hAnsi="Arial" w:cs="Arial"/>
                <w:sz w:val="20"/>
                <w:szCs w:val="20"/>
              </w:rPr>
            </w:pPr>
          </w:p>
        </w:tc>
        <w:tc>
          <w:tcPr>
            <w:tcW w:w="1850" w:type="dxa"/>
          </w:tcPr>
          <w:p w14:paraId="704BA0F1" w14:textId="77777777" w:rsidR="00DB0196" w:rsidRDefault="00DB0196">
            <w:pPr>
              <w:rPr>
                <w:rFonts w:ascii="Arial" w:eastAsia="Arial" w:hAnsi="Arial" w:cs="Arial"/>
                <w:sz w:val="20"/>
                <w:szCs w:val="20"/>
              </w:rPr>
            </w:pPr>
          </w:p>
        </w:tc>
        <w:tc>
          <w:tcPr>
            <w:tcW w:w="1309" w:type="dxa"/>
          </w:tcPr>
          <w:p w14:paraId="206A3464" w14:textId="77777777" w:rsidR="00DB0196" w:rsidRDefault="00F975BF">
            <w:pPr>
              <w:rPr>
                <w:rFonts w:ascii="Arial" w:eastAsia="Arial" w:hAnsi="Arial" w:cs="Arial"/>
                <w:sz w:val="20"/>
                <w:szCs w:val="20"/>
              </w:rPr>
            </w:pPr>
            <w:r>
              <w:rPr>
                <w:rFonts w:ascii="Arial" w:eastAsia="Arial" w:hAnsi="Arial" w:cs="Arial"/>
                <w:sz w:val="20"/>
                <w:szCs w:val="20"/>
              </w:rPr>
              <w:t>USN-3</w:t>
            </w:r>
          </w:p>
        </w:tc>
        <w:tc>
          <w:tcPr>
            <w:tcW w:w="4328" w:type="dxa"/>
          </w:tcPr>
          <w:p w14:paraId="2568971A" w14:textId="77777777" w:rsidR="00DB0196" w:rsidRDefault="00F975BF">
            <w:pPr>
              <w:rPr>
                <w:rFonts w:ascii="Arial" w:eastAsia="Arial" w:hAnsi="Arial" w:cs="Arial"/>
                <w:sz w:val="20"/>
                <w:szCs w:val="20"/>
              </w:rPr>
            </w:pPr>
            <w:r>
              <w:rPr>
                <w:rFonts w:ascii="Arial" w:eastAsia="Arial" w:hAnsi="Arial" w:cs="Arial"/>
                <w:sz w:val="20"/>
                <w:szCs w:val="20"/>
              </w:rPr>
              <w:t>As a user, I can register for the application through Facebook</w:t>
            </w:r>
          </w:p>
        </w:tc>
        <w:tc>
          <w:tcPr>
            <w:tcW w:w="2596" w:type="dxa"/>
          </w:tcPr>
          <w:p w14:paraId="387991D1" w14:textId="77777777" w:rsidR="00DB0196" w:rsidRDefault="00F975BF">
            <w:pPr>
              <w:rPr>
                <w:rFonts w:ascii="Arial" w:eastAsia="Arial" w:hAnsi="Arial" w:cs="Arial"/>
                <w:sz w:val="20"/>
                <w:szCs w:val="20"/>
              </w:rPr>
            </w:pPr>
            <w:r>
              <w:rPr>
                <w:rFonts w:ascii="Arial" w:eastAsia="Arial" w:hAnsi="Arial" w:cs="Arial"/>
                <w:sz w:val="20"/>
                <w:szCs w:val="20"/>
              </w:rPr>
              <w:t>I can register &amp; access the dashboard with Facebook Login</w:t>
            </w:r>
          </w:p>
        </w:tc>
        <w:tc>
          <w:tcPr>
            <w:tcW w:w="1374" w:type="dxa"/>
          </w:tcPr>
          <w:p w14:paraId="2ADBE2CF" w14:textId="77777777" w:rsidR="00DB0196" w:rsidRDefault="00F975BF">
            <w:pPr>
              <w:rPr>
                <w:rFonts w:ascii="Arial" w:eastAsia="Arial" w:hAnsi="Arial" w:cs="Arial"/>
                <w:sz w:val="20"/>
                <w:szCs w:val="20"/>
              </w:rPr>
            </w:pPr>
            <w:r>
              <w:rPr>
                <w:rFonts w:ascii="Arial" w:eastAsia="Arial" w:hAnsi="Arial" w:cs="Arial"/>
                <w:sz w:val="20"/>
                <w:szCs w:val="20"/>
              </w:rPr>
              <w:t>Low</w:t>
            </w:r>
          </w:p>
        </w:tc>
        <w:tc>
          <w:tcPr>
            <w:tcW w:w="1374" w:type="dxa"/>
          </w:tcPr>
          <w:p w14:paraId="5098D78B" w14:textId="77777777" w:rsidR="00DB0196" w:rsidRDefault="00F975BF">
            <w:pPr>
              <w:rPr>
                <w:rFonts w:ascii="Arial" w:eastAsia="Arial" w:hAnsi="Arial" w:cs="Arial"/>
                <w:sz w:val="20"/>
                <w:szCs w:val="20"/>
              </w:rPr>
            </w:pPr>
            <w:r>
              <w:rPr>
                <w:rFonts w:ascii="Arial" w:eastAsia="Arial" w:hAnsi="Arial" w:cs="Arial"/>
                <w:sz w:val="20"/>
                <w:szCs w:val="20"/>
              </w:rPr>
              <w:t>Sprint-2</w:t>
            </w:r>
          </w:p>
        </w:tc>
      </w:tr>
      <w:tr w:rsidR="00DB0196" w14:paraId="6AF28D81" w14:textId="77777777">
        <w:trPr>
          <w:trHeight w:val="404"/>
        </w:trPr>
        <w:tc>
          <w:tcPr>
            <w:tcW w:w="1667" w:type="dxa"/>
          </w:tcPr>
          <w:p w14:paraId="014F929A" w14:textId="77777777" w:rsidR="00DB0196" w:rsidRDefault="00DB0196">
            <w:pPr>
              <w:rPr>
                <w:rFonts w:ascii="Arial" w:eastAsia="Arial" w:hAnsi="Arial" w:cs="Arial"/>
                <w:sz w:val="20"/>
                <w:szCs w:val="20"/>
              </w:rPr>
            </w:pPr>
          </w:p>
        </w:tc>
        <w:tc>
          <w:tcPr>
            <w:tcW w:w="1850" w:type="dxa"/>
          </w:tcPr>
          <w:p w14:paraId="64B7DE28" w14:textId="77777777" w:rsidR="00DB0196" w:rsidRDefault="00DB0196">
            <w:pPr>
              <w:rPr>
                <w:rFonts w:ascii="Arial" w:eastAsia="Arial" w:hAnsi="Arial" w:cs="Arial"/>
                <w:sz w:val="20"/>
                <w:szCs w:val="20"/>
              </w:rPr>
            </w:pPr>
          </w:p>
        </w:tc>
        <w:tc>
          <w:tcPr>
            <w:tcW w:w="1309" w:type="dxa"/>
          </w:tcPr>
          <w:p w14:paraId="7CD297EB" w14:textId="77777777" w:rsidR="00DB0196" w:rsidRDefault="00F975BF">
            <w:pPr>
              <w:rPr>
                <w:rFonts w:ascii="Arial" w:eastAsia="Arial" w:hAnsi="Arial" w:cs="Arial"/>
                <w:sz w:val="20"/>
                <w:szCs w:val="20"/>
              </w:rPr>
            </w:pPr>
            <w:r>
              <w:rPr>
                <w:rFonts w:ascii="Arial" w:eastAsia="Arial" w:hAnsi="Arial" w:cs="Arial"/>
                <w:sz w:val="20"/>
                <w:szCs w:val="20"/>
              </w:rPr>
              <w:t>USN-4</w:t>
            </w:r>
          </w:p>
        </w:tc>
        <w:tc>
          <w:tcPr>
            <w:tcW w:w="4328" w:type="dxa"/>
          </w:tcPr>
          <w:p w14:paraId="361B138C" w14:textId="77777777" w:rsidR="00DB0196" w:rsidRDefault="00F975BF">
            <w:pPr>
              <w:rPr>
                <w:rFonts w:ascii="Arial" w:eastAsia="Arial" w:hAnsi="Arial" w:cs="Arial"/>
                <w:sz w:val="20"/>
                <w:szCs w:val="20"/>
              </w:rPr>
            </w:pPr>
            <w:r>
              <w:rPr>
                <w:rFonts w:ascii="Arial" w:eastAsia="Arial" w:hAnsi="Arial" w:cs="Arial"/>
                <w:sz w:val="20"/>
                <w:szCs w:val="20"/>
              </w:rPr>
              <w:t>As a user, I can register for the application through Gmail</w:t>
            </w:r>
          </w:p>
        </w:tc>
        <w:tc>
          <w:tcPr>
            <w:tcW w:w="2596" w:type="dxa"/>
          </w:tcPr>
          <w:p w14:paraId="47C9C165" w14:textId="77777777" w:rsidR="00DB0196" w:rsidRDefault="00DB0196">
            <w:pPr>
              <w:rPr>
                <w:rFonts w:ascii="Arial" w:eastAsia="Arial" w:hAnsi="Arial" w:cs="Arial"/>
                <w:sz w:val="20"/>
                <w:szCs w:val="20"/>
              </w:rPr>
            </w:pPr>
          </w:p>
        </w:tc>
        <w:tc>
          <w:tcPr>
            <w:tcW w:w="1374" w:type="dxa"/>
          </w:tcPr>
          <w:p w14:paraId="220D09DF" w14:textId="77777777" w:rsidR="00DB0196" w:rsidRDefault="00F975BF">
            <w:pPr>
              <w:rPr>
                <w:rFonts w:ascii="Arial" w:eastAsia="Arial" w:hAnsi="Arial" w:cs="Arial"/>
                <w:sz w:val="20"/>
                <w:szCs w:val="20"/>
              </w:rPr>
            </w:pPr>
            <w:r>
              <w:rPr>
                <w:rFonts w:ascii="Arial" w:eastAsia="Arial" w:hAnsi="Arial" w:cs="Arial"/>
                <w:sz w:val="20"/>
                <w:szCs w:val="20"/>
              </w:rPr>
              <w:t>Medium</w:t>
            </w:r>
          </w:p>
        </w:tc>
        <w:tc>
          <w:tcPr>
            <w:tcW w:w="1374" w:type="dxa"/>
          </w:tcPr>
          <w:p w14:paraId="6940831B" w14:textId="15B009E1" w:rsidR="00DB0196" w:rsidRDefault="00F975BF">
            <w:pPr>
              <w:rPr>
                <w:rFonts w:ascii="Arial" w:eastAsia="Arial" w:hAnsi="Arial" w:cs="Arial"/>
                <w:sz w:val="20"/>
                <w:szCs w:val="20"/>
              </w:rPr>
            </w:pPr>
            <w:r>
              <w:rPr>
                <w:rFonts w:ascii="Arial" w:eastAsia="Arial" w:hAnsi="Arial" w:cs="Arial"/>
                <w:sz w:val="20"/>
                <w:szCs w:val="20"/>
              </w:rPr>
              <w:t>Sprint-3</w:t>
            </w:r>
          </w:p>
        </w:tc>
      </w:tr>
      <w:tr w:rsidR="00DB0196" w14:paraId="6D2F0BC3" w14:textId="77777777">
        <w:trPr>
          <w:trHeight w:val="404"/>
        </w:trPr>
        <w:tc>
          <w:tcPr>
            <w:tcW w:w="1667" w:type="dxa"/>
          </w:tcPr>
          <w:p w14:paraId="762B80E0" w14:textId="77777777" w:rsidR="00DB0196" w:rsidRDefault="00DB0196">
            <w:pPr>
              <w:rPr>
                <w:rFonts w:ascii="Arial" w:eastAsia="Arial" w:hAnsi="Arial" w:cs="Arial"/>
                <w:sz w:val="20"/>
                <w:szCs w:val="20"/>
              </w:rPr>
            </w:pPr>
          </w:p>
        </w:tc>
        <w:tc>
          <w:tcPr>
            <w:tcW w:w="1850" w:type="dxa"/>
          </w:tcPr>
          <w:p w14:paraId="7DFC0AAE" w14:textId="77777777" w:rsidR="00DB0196" w:rsidRDefault="00F975BF">
            <w:pPr>
              <w:rPr>
                <w:rFonts w:ascii="Arial" w:eastAsia="Arial" w:hAnsi="Arial" w:cs="Arial"/>
                <w:sz w:val="20"/>
                <w:szCs w:val="20"/>
              </w:rPr>
            </w:pPr>
            <w:r>
              <w:rPr>
                <w:rFonts w:ascii="Arial" w:eastAsia="Arial" w:hAnsi="Arial" w:cs="Arial"/>
                <w:sz w:val="20"/>
                <w:szCs w:val="20"/>
              </w:rPr>
              <w:t>Login</w:t>
            </w:r>
          </w:p>
        </w:tc>
        <w:tc>
          <w:tcPr>
            <w:tcW w:w="1309" w:type="dxa"/>
          </w:tcPr>
          <w:p w14:paraId="4932B869" w14:textId="77777777" w:rsidR="00DB0196" w:rsidRDefault="00F975BF">
            <w:pPr>
              <w:rPr>
                <w:rFonts w:ascii="Arial" w:eastAsia="Arial" w:hAnsi="Arial" w:cs="Arial"/>
                <w:sz w:val="20"/>
                <w:szCs w:val="20"/>
              </w:rPr>
            </w:pPr>
            <w:r>
              <w:rPr>
                <w:rFonts w:ascii="Arial" w:eastAsia="Arial" w:hAnsi="Arial" w:cs="Arial"/>
                <w:sz w:val="20"/>
                <w:szCs w:val="20"/>
              </w:rPr>
              <w:t>USN-5</w:t>
            </w:r>
          </w:p>
        </w:tc>
        <w:tc>
          <w:tcPr>
            <w:tcW w:w="4328" w:type="dxa"/>
          </w:tcPr>
          <w:p w14:paraId="39D97015" w14:textId="77777777" w:rsidR="00DB0196" w:rsidRDefault="00F975BF">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65ADAA98" w14:textId="77777777" w:rsidR="00DB0196" w:rsidRDefault="00DB0196">
            <w:pPr>
              <w:rPr>
                <w:rFonts w:ascii="Arial" w:eastAsia="Arial" w:hAnsi="Arial" w:cs="Arial"/>
                <w:sz w:val="20"/>
                <w:szCs w:val="20"/>
              </w:rPr>
            </w:pPr>
          </w:p>
        </w:tc>
        <w:tc>
          <w:tcPr>
            <w:tcW w:w="1374" w:type="dxa"/>
          </w:tcPr>
          <w:p w14:paraId="527688AC" w14:textId="77777777" w:rsidR="00DB0196" w:rsidRDefault="00F975BF">
            <w:pPr>
              <w:rPr>
                <w:rFonts w:ascii="Arial" w:eastAsia="Arial" w:hAnsi="Arial" w:cs="Arial"/>
                <w:sz w:val="20"/>
                <w:szCs w:val="20"/>
              </w:rPr>
            </w:pPr>
            <w:r>
              <w:rPr>
                <w:rFonts w:ascii="Arial" w:eastAsia="Arial" w:hAnsi="Arial" w:cs="Arial"/>
                <w:sz w:val="20"/>
                <w:szCs w:val="20"/>
              </w:rPr>
              <w:t>High</w:t>
            </w:r>
          </w:p>
        </w:tc>
        <w:tc>
          <w:tcPr>
            <w:tcW w:w="1374" w:type="dxa"/>
          </w:tcPr>
          <w:p w14:paraId="28660734" w14:textId="77777777" w:rsidR="00DB0196" w:rsidRDefault="00F975BF">
            <w:pPr>
              <w:rPr>
                <w:rFonts w:ascii="Arial" w:eastAsia="Arial" w:hAnsi="Arial" w:cs="Arial"/>
                <w:sz w:val="20"/>
                <w:szCs w:val="20"/>
              </w:rPr>
            </w:pPr>
            <w:r>
              <w:rPr>
                <w:rFonts w:ascii="Arial" w:eastAsia="Arial" w:hAnsi="Arial" w:cs="Arial"/>
                <w:sz w:val="20"/>
                <w:szCs w:val="20"/>
              </w:rPr>
              <w:t>Sprint-1</w:t>
            </w:r>
          </w:p>
        </w:tc>
      </w:tr>
      <w:tr w:rsidR="00DB0196" w14:paraId="6DFB3261" w14:textId="77777777">
        <w:trPr>
          <w:trHeight w:val="404"/>
        </w:trPr>
        <w:tc>
          <w:tcPr>
            <w:tcW w:w="1667" w:type="dxa"/>
          </w:tcPr>
          <w:p w14:paraId="40E328AF" w14:textId="77777777" w:rsidR="00DB0196" w:rsidRDefault="00DB0196">
            <w:pPr>
              <w:rPr>
                <w:rFonts w:ascii="Arial" w:eastAsia="Arial" w:hAnsi="Arial" w:cs="Arial"/>
                <w:sz w:val="20"/>
                <w:szCs w:val="20"/>
              </w:rPr>
            </w:pPr>
          </w:p>
        </w:tc>
        <w:tc>
          <w:tcPr>
            <w:tcW w:w="1850" w:type="dxa"/>
          </w:tcPr>
          <w:p w14:paraId="659C8A54" w14:textId="77777777" w:rsidR="00DB0196" w:rsidRDefault="00F975BF">
            <w:pPr>
              <w:rPr>
                <w:rFonts w:ascii="Arial" w:eastAsia="Arial" w:hAnsi="Arial" w:cs="Arial"/>
                <w:sz w:val="20"/>
                <w:szCs w:val="20"/>
              </w:rPr>
            </w:pPr>
            <w:r>
              <w:rPr>
                <w:rFonts w:ascii="Arial" w:eastAsia="Arial" w:hAnsi="Arial" w:cs="Arial"/>
                <w:sz w:val="20"/>
                <w:szCs w:val="20"/>
              </w:rPr>
              <w:t>Dashboard</w:t>
            </w:r>
          </w:p>
        </w:tc>
        <w:tc>
          <w:tcPr>
            <w:tcW w:w="1309" w:type="dxa"/>
          </w:tcPr>
          <w:p w14:paraId="4173A0AB" w14:textId="77777777" w:rsidR="00DB0196" w:rsidRDefault="00DB0196">
            <w:pPr>
              <w:rPr>
                <w:rFonts w:ascii="Arial" w:eastAsia="Arial" w:hAnsi="Arial" w:cs="Arial"/>
                <w:sz w:val="20"/>
                <w:szCs w:val="20"/>
              </w:rPr>
            </w:pPr>
          </w:p>
        </w:tc>
        <w:tc>
          <w:tcPr>
            <w:tcW w:w="4328" w:type="dxa"/>
          </w:tcPr>
          <w:p w14:paraId="0BE78608" w14:textId="00C2B3DC" w:rsidR="00DB0196" w:rsidRDefault="00F975BF">
            <w:pPr>
              <w:rPr>
                <w:rFonts w:ascii="Arial" w:eastAsia="Arial" w:hAnsi="Arial" w:cs="Arial"/>
                <w:sz w:val="20"/>
                <w:szCs w:val="20"/>
              </w:rPr>
            </w:pPr>
            <w:r w:rsidRPr="00F975BF">
              <w:rPr>
                <w:rFonts w:ascii="Times New Roman" w:eastAsia="Times New Roman" w:hAnsi="Times New Roman" w:cs="Times New Roman"/>
                <w:sz w:val="24"/>
                <w:szCs w:val="24"/>
              </w:rPr>
              <w:t>As a doctor, I can raise a request for specific medicines or items from inventory.</w:t>
            </w:r>
          </w:p>
        </w:tc>
        <w:tc>
          <w:tcPr>
            <w:tcW w:w="2596" w:type="dxa"/>
          </w:tcPr>
          <w:p w14:paraId="4C0DA670" w14:textId="77777777" w:rsidR="00DB0196" w:rsidRDefault="00DB0196">
            <w:pPr>
              <w:rPr>
                <w:rFonts w:ascii="Arial" w:eastAsia="Arial" w:hAnsi="Arial" w:cs="Arial"/>
                <w:sz w:val="20"/>
                <w:szCs w:val="20"/>
              </w:rPr>
            </w:pPr>
          </w:p>
        </w:tc>
        <w:tc>
          <w:tcPr>
            <w:tcW w:w="1374" w:type="dxa"/>
          </w:tcPr>
          <w:p w14:paraId="42B7061B" w14:textId="74CC5FBF" w:rsidR="00DB0196" w:rsidRDefault="00F975BF">
            <w:pPr>
              <w:rPr>
                <w:rFonts w:ascii="Arial" w:eastAsia="Arial" w:hAnsi="Arial" w:cs="Arial"/>
                <w:sz w:val="20"/>
                <w:szCs w:val="20"/>
              </w:rPr>
            </w:pPr>
            <w:r>
              <w:rPr>
                <w:rFonts w:ascii="Arial" w:eastAsia="Arial" w:hAnsi="Arial" w:cs="Arial"/>
                <w:sz w:val="20"/>
                <w:szCs w:val="20"/>
              </w:rPr>
              <w:t>medium</w:t>
            </w:r>
          </w:p>
        </w:tc>
        <w:tc>
          <w:tcPr>
            <w:tcW w:w="1374" w:type="dxa"/>
          </w:tcPr>
          <w:p w14:paraId="02721779" w14:textId="0C3A7C9B" w:rsidR="00DB0196" w:rsidRDefault="00F975BF">
            <w:pPr>
              <w:rPr>
                <w:rFonts w:ascii="Arial" w:eastAsia="Arial" w:hAnsi="Arial" w:cs="Arial"/>
                <w:sz w:val="20"/>
                <w:szCs w:val="20"/>
              </w:rPr>
            </w:pPr>
            <w:r>
              <w:rPr>
                <w:rFonts w:ascii="Arial" w:eastAsia="Arial" w:hAnsi="Arial" w:cs="Arial"/>
                <w:sz w:val="20"/>
                <w:szCs w:val="20"/>
              </w:rPr>
              <w:t>Sprint-2</w:t>
            </w:r>
          </w:p>
        </w:tc>
      </w:tr>
      <w:tr w:rsidR="00DB0196" w14:paraId="6198A4B2" w14:textId="77777777">
        <w:trPr>
          <w:trHeight w:val="404"/>
        </w:trPr>
        <w:tc>
          <w:tcPr>
            <w:tcW w:w="1667" w:type="dxa"/>
          </w:tcPr>
          <w:p w14:paraId="58C8A0A2" w14:textId="77777777" w:rsidR="00DB0196" w:rsidRDefault="00F975BF">
            <w:pPr>
              <w:rPr>
                <w:rFonts w:ascii="Arial" w:eastAsia="Arial" w:hAnsi="Arial" w:cs="Arial"/>
                <w:sz w:val="20"/>
                <w:szCs w:val="20"/>
              </w:rPr>
            </w:pPr>
            <w:r>
              <w:rPr>
                <w:rFonts w:ascii="Arial" w:eastAsia="Arial" w:hAnsi="Arial" w:cs="Arial"/>
                <w:sz w:val="20"/>
                <w:szCs w:val="20"/>
              </w:rPr>
              <w:t>Customer (Web user)</w:t>
            </w:r>
          </w:p>
        </w:tc>
        <w:tc>
          <w:tcPr>
            <w:tcW w:w="1850" w:type="dxa"/>
          </w:tcPr>
          <w:p w14:paraId="23C75F43" w14:textId="77777777" w:rsidR="00DB0196" w:rsidRDefault="00DB0196">
            <w:pPr>
              <w:rPr>
                <w:rFonts w:ascii="Arial" w:eastAsia="Arial" w:hAnsi="Arial" w:cs="Arial"/>
                <w:sz w:val="20"/>
                <w:szCs w:val="20"/>
              </w:rPr>
            </w:pPr>
          </w:p>
        </w:tc>
        <w:tc>
          <w:tcPr>
            <w:tcW w:w="1309" w:type="dxa"/>
          </w:tcPr>
          <w:p w14:paraId="329E6335" w14:textId="77777777" w:rsidR="00DB0196" w:rsidRDefault="00DB0196">
            <w:pPr>
              <w:rPr>
                <w:rFonts w:ascii="Arial" w:eastAsia="Arial" w:hAnsi="Arial" w:cs="Arial"/>
                <w:sz w:val="20"/>
                <w:szCs w:val="20"/>
              </w:rPr>
            </w:pPr>
          </w:p>
        </w:tc>
        <w:tc>
          <w:tcPr>
            <w:tcW w:w="4328" w:type="dxa"/>
          </w:tcPr>
          <w:p w14:paraId="0150C83E" w14:textId="61BCD576" w:rsidR="00DB0196" w:rsidRDefault="00F975BF">
            <w:pPr>
              <w:rPr>
                <w:rFonts w:ascii="Arial" w:eastAsia="Arial" w:hAnsi="Arial" w:cs="Arial"/>
                <w:sz w:val="20"/>
                <w:szCs w:val="20"/>
              </w:rPr>
            </w:pPr>
            <w:r w:rsidRPr="00F975BF">
              <w:rPr>
                <w:rFonts w:ascii="Times New Roman" w:eastAsia="Times New Roman" w:hAnsi="Times New Roman" w:cs="Times New Roman"/>
                <w:sz w:val="24"/>
                <w:szCs w:val="24"/>
              </w:rPr>
              <w:t>medicines or items from inventory.</w:t>
            </w:r>
          </w:p>
        </w:tc>
        <w:tc>
          <w:tcPr>
            <w:tcW w:w="2596" w:type="dxa"/>
          </w:tcPr>
          <w:p w14:paraId="131E99CA" w14:textId="77777777" w:rsidR="00DB0196" w:rsidRDefault="00DB0196">
            <w:pPr>
              <w:rPr>
                <w:rFonts w:ascii="Arial" w:eastAsia="Arial" w:hAnsi="Arial" w:cs="Arial"/>
                <w:sz w:val="20"/>
                <w:szCs w:val="20"/>
              </w:rPr>
            </w:pPr>
          </w:p>
        </w:tc>
        <w:tc>
          <w:tcPr>
            <w:tcW w:w="1374" w:type="dxa"/>
          </w:tcPr>
          <w:p w14:paraId="17FE94C2" w14:textId="259AC729" w:rsidR="00DB0196" w:rsidRDefault="00F975BF">
            <w:pPr>
              <w:rPr>
                <w:rFonts w:ascii="Arial" w:eastAsia="Arial" w:hAnsi="Arial" w:cs="Arial"/>
                <w:sz w:val="20"/>
                <w:szCs w:val="20"/>
              </w:rPr>
            </w:pPr>
            <w:r>
              <w:rPr>
                <w:rFonts w:ascii="Arial" w:eastAsia="Arial" w:hAnsi="Arial" w:cs="Arial"/>
                <w:sz w:val="20"/>
                <w:szCs w:val="20"/>
              </w:rPr>
              <w:t>high</w:t>
            </w:r>
          </w:p>
        </w:tc>
        <w:tc>
          <w:tcPr>
            <w:tcW w:w="1374" w:type="dxa"/>
          </w:tcPr>
          <w:p w14:paraId="1C9D8233" w14:textId="3B3F8D35" w:rsidR="00DB0196" w:rsidRDefault="00F975BF">
            <w:pPr>
              <w:rPr>
                <w:rFonts w:ascii="Arial" w:eastAsia="Arial" w:hAnsi="Arial" w:cs="Arial"/>
                <w:sz w:val="20"/>
                <w:szCs w:val="20"/>
              </w:rPr>
            </w:pPr>
            <w:r>
              <w:rPr>
                <w:rFonts w:ascii="Arial" w:eastAsia="Arial" w:hAnsi="Arial" w:cs="Arial"/>
                <w:sz w:val="20"/>
                <w:szCs w:val="20"/>
              </w:rPr>
              <w:t>Sprint-4</w:t>
            </w:r>
          </w:p>
        </w:tc>
      </w:tr>
      <w:tr w:rsidR="00DB0196" w14:paraId="6C880588" w14:textId="77777777">
        <w:trPr>
          <w:trHeight w:val="404"/>
        </w:trPr>
        <w:tc>
          <w:tcPr>
            <w:tcW w:w="1667" w:type="dxa"/>
          </w:tcPr>
          <w:p w14:paraId="37F331C5" w14:textId="77777777" w:rsidR="00DB0196" w:rsidRDefault="00F975BF">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07C92059" w14:textId="77777777" w:rsidR="00DB0196" w:rsidRDefault="00DB0196">
            <w:pPr>
              <w:rPr>
                <w:rFonts w:ascii="Arial" w:eastAsia="Arial" w:hAnsi="Arial" w:cs="Arial"/>
                <w:sz w:val="20"/>
                <w:szCs w:val="20"/>
              </w:rPr>
            </w:pPr>
          </w:p>
        </w:tc>
        <w:tc>
          <w:tcPr>
            <w:tcW w:w="1309" w:type="dxa"/>
          </w:tcPr>
          <w:p w14:paraId="49EA9846" w14:textId="77777777" w:rsidR="00DB0196" w:rsidRDefault="00DB0196">
            <w:pPr>
              <w:rPr>
                <w:rFonts w:ascii="Arial" w:eastAsia="Arial" w:hAnsi="Arial" w:cs="Arial"/>
                <w:sz w:val="20"/>
                <w:szCs w:val="20"/>
              </w:rPr>
            </w:pPr>
          </w:p>
        </w:tc>
        <w:tc>
          <w:tcPr>
            <w:tcW w:w="4328" w:type="dxa"/>
          </w:tcPr>
          <w:p w14:paraId="47E09A22" w14:textId="77777777" w:rsidR="00DB0196" w:rsidRDefault="00DB0196">
            <w:pPr>
              <w:rPr>
                <w:rFonts w:ascii="Arial" w:eastAsia="Arial" w:hAnsi="Arial" w:cs="Arial"/>
                <w:sz w:val="20"/>
                <w:szCs w:val="20"/>
              </w:rPr>
            </w:pPr>
          </w:p>
        </w:tc>
        <w:tc>
          <w:tcPr>
            <w:tcW w:w="2596" w:type="dxa"/>
          </w:tcPr>
          <w:p w14:paraId="0E85E8FD" w14:textId="77777777" w:rsidR="00DB0196" w:rsidRDefault="00DB0196">
            <w:pPr>
              <w:rPr>
                <w:rFonts w:ascii="Arial" w:eastAsia="Arial" w:hAnsi="Arial" w:cs="Arial"/>
                <w:sz w:val="20"/>
                <w:szCs w:val="20"/>
              </w:rPr>
            </w:pPr>
          </w:p>
        </w:tc>
        <w:tc>
          <w:tcPr>
            <w:tcW w:w="1374" w:type="dxa"/>
          </w:tcPr>
          <w:p w14:paraId="4247F532" w14:textId="77777777" w:rsidR="00DB0196" w:rsidRDefault="00DB0196">
            <w:pPr>
              <w:rPr>
                <w:rFonts w:ascii="Arial" w:eastAsia="Arial" w:hAnsi="Arial" w:cs="Arial"/>
                <w:sz w:val="20"/>
                <w:szCs w:val="20"/>
              </w:rPr>
            </w:pPr>
          </w:p>
        </w:tc>
        <w:tc>
          <w:tcPr>
            <w:tcW w:w="1374" w:type="dxa"/>
          </w:tcPr>
          <w:p w14:paraId="5D965D59" w14:textId="77777777" w:rsidR="00DB0196" w:rsidRDefault="00DB0196">
            <w:pPr>
              <w:rPr>
                <w:rFonts w:ascii="Arial" w:eastAsia="Arial" w:hAnsi="Arial" w:cs="Arial"/>
                <w:sz w:val="20"/>
                <w:szCs w:val="20"/>
              </w:rPr>
            </w:pPr>
          </w:p>
        </w:tc>
      </w:tr>
      <w:tr w:rsidR="00F975BF" w14:paraId="0F179E5C" w14:textId="77777777">
        <w:trPr>
          <w:trHeight w:val="388"/>
        </w:trPr>
        <w:tc>
          <w:tcPr>
            <w:tcW w:w="1667" w:type="dxa"/>
          </w:tcPr>
          <w:p w14:paraId="39492951" w14:textId="77777777" w:rsidR="00F975BF" w:rsidRDefault="00F975BF" w:rsidP="00F975BF">
            <w:pPr>
              <w:rPr>
                <w:rFonts w:ascii="Arial" w:eastAsia="Arial" w:hAnsi="Arial" w:cs="Arial"/>
                <w:sz w:val="20"/>
                <w:szCs w:val="20"/>
              </w:rPr>
            </w:pPr>
            <w:r>
              <w:rPr>
                <w:rFonts w:ascii="Arial" w:eastAsia="Arial" w:hAnsi="Arial" w:cs="Arial"/>
                <w:sz w:val="20"/>
                <w:szCs w:val="20"/>
              </w:rPr>
              <w:t>Administrator</w:t>
            </w:r>
          </w:p>
        </w:tc>
        <w:tc>
          <w:tcPr>
            <w:tcW w:w="1850" w:type="dxa"/>
          </w:tcPr>
          <w:p w14:paraId="46C2EC74" w14:textId="56CBEAFF"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User Management</w:t>
            </w:r>
          </w:p>
        </w:tc>
        <w:tc>
          <w:tcPr>
            <w:tcW w:w="1309" w:type="dxa"/>
          </w:tcPr>
          <w:p w14:paraId="3EF60AC9" w14:textId="77777777" w:rsidR="00F975BF" w:rsidRDefault="00F975BF" w:rsidP="00F975BF">
            <w:pPr>
              <w:rPr>
                <w:rFonts w:ascii="Arial" w:eastAsia="Arial" w:hAnsi="Arial" w:cs="Arial"/>
                <w:sz w:val="20"/>
                <w:szCs w:val="20"/>
              </w:rPr>
            </w:pPr>
          </w:p>
        </w:tc>
        <w:tc>
          <w:tcPr>
            <w:tcW w:w="4328" w:type="dxa"/>
          </w:tcPr>
          <w:p w14:paraId="0008A966" w14:textId="5B8C60B0"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As an admin, I can create, deactivate, or assign roles to users.</w:t>
            </w:r>
          </w:p>
        </w:tc>
        <w:tc>
          <w:tcPr>
            <w:tcW w:w="2596" w:type="dxa"/>
          </w:tcPr>
          <w:p w14:paraId="67576281" w14:textId="2D63A77C"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Users are updated, and roles define access scope correctly.</w:t>
            </w:r>
          </w:p>
        </w:tc>
        <w:tc>
          <w:tcPr>
            <w:tcW w:w="1374" w:type="dxa"/>
          </w:tcPr>
          <w:p w14:paraId="1E6ACE67" w14:textId="2861C106" w:rsidR="00F975BF" w:rsidRDefault="00F975BF" w:rsidP="00F975BF">
            <w:pPr>
              <w:rPr>
                <w:rFonts w:ascii="Arial" w:eastAsia="Arial" w:hAnsi="Arial" w:cs="Arial"/>
                <w:sz w:val="20"/>
                <w:szCs w:val="20"/>
              </w:rPr>
            </w:pPr>
            <w:r>
              <w:rPr>
                <w:rFonts w:ascii="Arial" w:eastAsia="Arial" w:hAnsi="Arial" w:cs="Arial"/>
                <w:sz w:val="20"/>
                <w:szCs w:val="20"/>
              </w:rPr>
              <w:t>low</w:t>
            </w:r>
          </w:p>
        </w:tc>
        <w:tc>
          <w:tcPr>
            <w:tcW w:w="1374" w:type="dxa"/>
          </w:tcPr>
          <w:p w14:paraId="027CF6E0" w14:textId="2922CD3E" w:rsidR="00F975BF" w:rsidRDefault="00F975BF" w:rsidP="00F975BF">
            <w:pPr>
              <w:rPr>
                <w:rFonts w:ascii="Arial" w:eastAsia="Arial" w:hAnsi="Arial" w:cs="Arial"/>
                <w:sz w:val="20"/>
                <w:szCs w:val="20"/>
              </w:rPr>
            </w:pPr>
            <w:r>
              <w:rPr>
                <w:rFonts w:ascii="Arial" w:eastAsia="Arial" w:hAnsi="Arial" w:cs="Arial"/>
                <w:sz w:val="20"/>
                <w:szCs w:val="20"/>
              </w:rPr>
              <w:t>Sprint-6</w:t>
            </w:r>
          </w:p>
        </w:tc>
      </w:tr>
      <w:tr w:rsidR="00F975BF" w14:paraId="4536B313" w14:textId="77777777">
        <w:trPr>
          <w:trHeight w:val="404"/>
        </w:trPr>
        <w:tc>
          <w:tcPr>
            <w:tcW w:w="1667" w:type="dxa"/>
          </w:tcPr>
          <w:p w14:paraId="1822DEA2" w14:textId="77777777" w:rsidR="00F975BF" w:rsidRDefault="00F975BF" w:rsidP="00F975BF">
            <w:pPr>
              <w:rPr>
                <w:rFonts w:ascii="Arial" w:eastAsia="Arial" w:hAnsi="Arial" w:cs="Arial"/>
                <w:sz w:val="20"/>
                <w:szCs w:val="20"/>
              </w:rPr>
            </w:pPr>
          </w:p>
        </w:tc>
        <w:tc>
          <w:tcPr>
            <w:tcW w:w="1850" w:type="dxa"/>
          </w:tcPr>
          <w:p w14:paraId="0CC3A19B" w14:textId="1833DDE3" w:rsidR="00F975BF" w:rsidRDefault="00F975BF" w:rsidP="00F975BF">
            <w:pPr>
              <w:rPr>
                <w:rFonts w:ascii="Arial" w:eastAsia="Arial" w:hAnsi="Arial" w:cs="Arial"/>
                <w:sz w:val="20"/>
                <w:szCs w:val="20"/>
              </w:rPr>
            </w:pPr>
            <w:r>
              <w:rPr>
                <w:rFonts w:ascii="Arial" w:eastAsia="Arial" w:hAnsi="Arial" w:cs="Arial"/>
                <w:sz w:val="20"/>
                <w:szCs w:val="20"/>
              </w:rPr>
              <w:t>reporting</w:t>
            </w:r>
          </w:p>
        </w:tc>
        <w:tc>
          <w:tcPr>
            <w:tcW w:w="1309" w:type="dxa"/>
          </w:tcPr>
          <w:p w14:paraId="481B65FD" w14:textId="77777777" w:rsidR="00F975BF" w:rsidRDefault="00F975BF" w:rsidP="00F975BF">
            <w:pPr>
              <w:rPr>
                <w:rFonts w:ascii="Arial" w:eastAsia="Arial" w:hAnsi="Arial" w:cs="Arial"/>
                <w:sz w:val="20"/>
                <w:szCs w:val="20"/>
              </w:rPr>
            </w:pPr>
          </w:p>
        </w:tc>
        <w:tc>
          <w:tcPr>
            <w:tcW w:w="4328" w:type="dxa"/>
          </w:tcPr>
          <w:p w14:paraId="5E247AF7" w14:textId="7EE6F2DA"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As an admin, I can integrate supplier APIs for auto-restocking when items reach threshold.</w:t>
            </w:r>
          </w:p>
        </w:tc>
        <w:tc>
          <w:tcPr>
            <w:tcW w:w="2596" w:type="dxa"/>
          </w:tcPr>
          <w:p w14:paraId="388E50B0" w14:textId="175351B3"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PDF/Excel report is downloadable and accurate.</w:t>
            </w:r>
          </w:p>
        </w:tc>
        <w:tc>
          <w:tcPr>
            <w:tcW w:w="1374" w:type="dxa"/>
          </w:tcPr>
          <w:p w14:paraId="46BA4C8C" w14:textId="160A7EBD" w:rsidR="00F975BF" w:rsidRDefault="00F975BF" w:rsidP="00F975BF">
            <w:pPr>
              <w:rPr>
                <w:rFonts w:ascii="Arial" w:eastAsia="Arial" w:hAnsi="Arial" w:cs="Arial"/>
                <w:sz w:val="20"/>
                <w:szCs w:val="20"/>
              </w:rPr>
            </w:pPr>
            <w:r>
              <w:rPr>
                <w:rFonts w:ascii="Arial" w:eastAsia="Arial" w:hAnsi="Arial" w:cs="Arial"/>
                <w:sz w:val="20"/>
                <w:szCs w:val="20"/>
              </w:rPr>
              <w:t>medium</w:t>
            </w:r>
          </w:p>
        </w:tc>
        <w:tc>
          <w:tcPr>
            <w:tcW w:w="1374" w:type="dxa"/>
          </w:tcPr>
          <w:p w14:paraId="7417842D" w14:textId="37287953" w:rsidR="00F975BF" w:rsidRDefault="00F975BF" w:rsidP="00F975BF">
            <w:pPr>
              <w:rPr>
                <w:rFonts w:ascii="Arial" w:eastAsia="Arial" w:hAnsi="Arial" w:cs="Arial"/>
                <w:sz w:val="20"/>
                <w:szCs w:val="20"/>
              </w:rPr>
            </w:pPr>
            <w:r>
              <w:rPr>
                <w:rFonts w:ascii="Arial" w:eastAsia="Arial" w:hAnsi="Arial" w:cs="Arial"/>
                <w:sz w:val="20"/>
                <w:szCs w:val="20"/>
              </w:rPr>
              <w:t>Sprint-1</w:t>
            </w:r>
          </w:p>
        </w:tc>
      </w:tr>
      <w:tr w:rsidR="00F975BF" w14:paraId="02C6A99C" w14:textId="77777777">
        <w:trPr>
          <w:trHeight w:val="404"/>
        </w:trPr>
        <w:tc>
          <w:tcPr>
            <w:tcW w:w="1667" w:type="dxa"/>
          </w:tcPr>
          <w:p w14:paraId="5E80BC23" w14:textId="77777777" w:rsidR="00F975BF" w:rsidRDefault="00F975BF" w:rsidP="00F975BF">
            <w:pPr>
              <w:rPr>
                <w:rFonts w:ascii="Arial" w:eastAsia="Arial" w:hAnsi="Arial" w:cs="Arial"/>
                <w:sz w:val="20"/>
                <w:szCs w:val="20"/>
              </w:rPr>
            </w:pPr>
          </w:p>
        </w:tc>
        <w:tc>
          <w:tcPr>
            <w:tcW w:w="1850" w:type="dxa"/>
          </w:tcPr>
          <w:p w14:paraId="0BBE7B8F" w14:textId="1ACCF15A"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Vendor Integration</w:t>
            </w:r>
          </w:p>
        </w:tc>
        <w:tc>
          <w:tcPr>
            <w:tcW w:w="1309" w:type="dxa"/>
          </w:tcPr>
          <w:p w14:paraId="2596E58F" w14:textId="77777777" w:rsidR="00F975BF" w:rsidRDefault="00F975BF" w:rsidP="00F975BF">
            <w:pPr>
              <w:rPr>
                <w:rFonts w:ascii="Arial" w:eastAsia="Arial" w:hAnsi="Arial" w:cs="Arial"/>
                <w:sz w:val="20"/>
                <w:szCs w:val="20"/>
              </w:rPr>
            </w:pPr>
          </w:p>
        </w:tc>
        <w:tc>
          <w:tcPr>
            <w:tcW w:w="4328" w:type="dxa"/>
          </w:tcPr>
          <w:p w14:paraId="28F152CD" w14:textId="7CFF90C0"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As an admin, I can integrate supplier APIs for auto-restocking when items reach threshold.</w:t>
            </w:r>
          </w:p>
        </w:tc>
        <w:tc>
          <w:tcPr>
            <w:tcW w:w="2596" w:type="dxa"/>
          </w:tcPr>
          <w:p w14:paraId="4D02509F" w14:textId="15E8B70A" w:rsidR="00F975BF" w:rsidRDefault="00F975BF" w:rsidP="00F975BF">
            <w:pPr>
              <w:rPr>
                <w:rFonts w:ascii="Arial" w:eastAsia="Arial" w:hAnsi="Arial" w:cs="Arial"/>
                <w:sz w:val="20"/>
                <w:szCs w:val="20"/>
              </w:rPr>
            </w:pPr>
            <w:r w:rsidRPr="00F975BF">
              <w:rPr>
                <w:rFonts w:ascii="Times New Roman" w:eastAsia="Times New Roman" w:hAnsi="Times New Roman" w:cs="Times New Roman"/>
                <w:sz w:val="24"/>
                <w:szCs w:val="24"/>
              </w:rPr>
              <w:t>Users are updated, and roles define access scope correctly.</w:t>
            </w:r>
          </w:p>
        </w:tc>
        <w:tc>
          <w:tcPr>
            <w:tcW w:w="1374" w:type="dxa"/>
          </w:tcPr>
          <w:p w14:paraId="6CDBCEE8" w14:textId="5013FB45" w:rsidR="00F975BF" w:rsidRDefault="00F975BF" w:rsidP="00F975BF">
            <w:pPr>
              <w:rPr>
                <w:rFonts w:ascii="Arial" w:eastAsia="Arial" w:hAnsi="Arial" w:cs="Arial"/>
                <w:sz w:val="20"/>
                <w:szCs w:val="20"/>
              </w:rPr>
            </w:pPr>
            <w:r>
              <w:rPr>
                <w:rFonts w:ascii="Arial" w:eastAsia="Arial" w:hAnsi="Arial" w:cs="Arial"/>
                <w:sz w:val="20"/>
                <w:szCs w:val="20"/>
              </w:rPr>
              <w:t>high</w:t>
            </w:r>
          </w:p>
        </w:tc>
        <w:tc>
          <w:tcPr>
            <w:tcW w:w="1374" w:type="dxa"/>
          </w:tcPr>
          <w:p w14:paraId="479D90BE" w14:textId="27FBCE7C" w:rsidR="00F975BF" w:rsidRDefault="00F975BF" w:rsidP="00F975BF">
            <w:pPr>
              <w:rPr>
                <w:rFonts w:ascii="Arial" w:eastAsia="Arial" w:hAnsi="Arial" w:cs="Arial"/>
                <w:sz w:val="20"/>
                <w:szCs w:val="20"/>
              </w:rPr>
            </w:pPr>
            <w:r>
              <w:rPr>
                <w:rFonts w:ascii="Arial" w:eastAsia="Arial" w:hAnsi="Arial" w:cs="Arial"/>
                <w:sz w:val="20"/>
                <w:szCs w:val="20"/>
              </w:rPr>
              <w:t>Sprint-12</w:t>
            </w:r>
          </w:p>
        </w:tc>
      </w:tr>
      <w:tr w:rsidR="00F975BF" w14:paraId="0B81AF7F" w14:textId="77777777">
        <w:trPr>
          <w:trHeight w:val="404"/>
        </w:trPr>
        <w:tc>
          <w:tcPr>
            <w:tcW w:w="1667" w:type="dxa"/>
          </w:tcPr>
          <w:p w14:paraId="1A657E52" w14:textId="77777777" w:rsidR="00F975BF" w:rsidRDefault="00F975BF" w:rsidP="00F975BF">
            <w:pPr>
              <w:rPr>
                <w:rFonts w:ascii="Arial" w:eastAsia="Arial" w:hAnsi="Arial" w:cs="Arial"/>
                <w:sz w:val="20"/>
                <w:szCs w:val="20"/>
              </w:rPr>
            </w:pPr>
          </w:p>
        </w:tc>
        <w:tc>
          <w:tcPr>
            <w:tcW w:w="1850" w:type="dxa"/>
          </w:tcPr>
          <w:p w14:paraId="42ABCF8E" w14:textId="77777777" w:rsidR="00F975BF" w:rsidRDefault="00F975BF" w:rsidP="00F975BF">
            <w:pPr>
              <w:rPr>
                <w:rFonts w:ascii="Arial" w:eastAsia="Arial" w:hAnsi="Arial" w:cs="Arial"/>
                <w:color w:val="222222"/>
                <w:sz w:val="20"/>
                <w:szCs w:val="20"/>
              </w:rPr>
            </w:pPr>
          </w:p>
        </w:tc>
        <w:tc>
          <w:tcPr>
            <w:tcW w:w="1309" w:type="dxa"/>
          </w:tcPr>
          <w:p w14:paraId="54465B2B" w14:textId="77777777" w:rsidR="00F975BF" w:rsidRDefault="00F975BF" w:rsidP="00F975BF">
            <w:pPr>
              <w:rPr>
                <w:rFonts w:ascii="Arial" w:eastAsia="Arial" w:hAnsi="Arial" w:cs="Arial"/>
                <w:sz w:val="20"/>
                <w:szCs w:val="20"/>
              </w:rPr>
            </w:pPr>
          </w:p>
        </w:tc>
        <w:tc>
          <w:tcPr>
            <w:tcW w:w="4328" w:type="dxa"/>
          </w:tcPr>
          <w:p w14:paraId="2A245FA2" w14:textId="77777777" w:rsidR="00F975BF" w:rsidRDefault="00F975BF" w:rsidP="00F975BF">
            <w:pPr>
              <w:rPr>
                <w:rFonts w:ascii="Arial" w:eastAsia="Arial" w:hAnsi="Arial" w:cs="Arial"/>
                <w:sz w:val="20"/>
                <w:szCs w:val="20"/>
              </w:rPr>
            </w:pPr>
          </w:p>
        </w:tc>
        <w:tc>
          <w:tcPr>
            <w:tcW w:w="2596" w:type="dxa"/>
          </w:tcPr>
          <w:p w14:paraId="5075899D" w14:textId="77777777" w:rsidR="00F975BF" w:rsidRDefault="00F975BF" w:rsidP="00F975BF">
            <w:pPr>
              <w:rPr>
                <w:rFonts w:ascii="Arial" w:eastAsia="Arial" w:hAnsi="Arial" w:cs="Arial"/>
                <w:sz w:val="20"/>
                <w:szCs w:val="20"/>
              </w:rPr>
            </w:pPr>
          </w:p>
        </w:tc>
        <w:tc>
          <w:tcPr>
            <w:tcW w:w="1374" w:type="dxa"/>
          </w:tcPr>
          <w:p w14:paraId="482D3BFA" w14:textId="77777777" w:rsidR="00F975BF" w:rsidRDefault="00F975BF" w:rsidP="00F975BF">
            <w:pPr>
              <w:rPr>
                <w:rFonts w:ascii="Arial" w:eastAsia="Arial" w:hAnsi="Arial" w:cs="Arial"/>
                <w:sz w:val="20"/>
                <w:szCs w:val="20"/>
              </w:rPr>
            </w:pPr>
          </w:p>
        </w:tc>
        <w:tc>
          <w:tcPr>
            <w:tcW w:w="1374" w:type="dxa"/>
          </w:tcPr>
          <w:p w14:paraId="0A62CDE6" w14:textId="77777777" w:rsidR="00F975BF" w:rsidRDefault="00F975BF" w:rsidP="00F975BF">
            <w:pPr>
              <w:rPr>
                <w:rFonts w:ascii="Arial" w:eastAsia="Arial" w:hAnsi="Arial" w:cs="Arial"/>
                <w:sz w:val="20"/>
                <w:szCs w:val="20"/>
              </w:rPr>
            </w:pPr>
          </w:p>
        </w:tc>
      </w:tr>
    </w:tbl>
    <w:p w14:paraId="093664CB" w14:textId="615F9678" w:rsidR="00DB0196" w:rsidRDefault="00DB0196">
      <w:pPr>
        <w:rPr>
          <w:rFonts w:ascii="Arial" w:eastAsia="Arial" w:hAnsi="Arial" w:cs="Arial"/>
        </w:rPr>
      </w:pPr>
    </w:p>
    <w:sectPr w:rsidR="00DB019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196"/>
    <w:rsid w:val="00585B1A"/>
    <w:rsid w:val="00B81D1C"/>
    <w:rsid w:val="00C72FC3"/>
    <w:rsid w:val="00DB0196"/>
    <w:rsid w:val="00F97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9243"/>
  <w15:docId w15:val="{2BDC9398-67BF-48F1-871A-746A2ECA4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F975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8602">
      <w:bodyDiv w:val="1"/>
      <w:marLeft w:val="0"/>
      <w:marRight w:val="0"/>
      <w:marTop w:val="0"/>
      <w:marBottom w:val="0"/>
      <w:divBdr>
        <w:top w:val="none" w:sz="0" w:space="0" w:color="auto"/>
        <w:left w:val="none" w:sz="0" w:space="0" w:color="auto"/>
        <w:bottom w:val="none" w:sz="0" w:space="0" w:color="auto"/>
        <w:right w:val="none" w:sz="0" w:space="0" w:color="auto"/>
      </w:divBdr>
    </w:div>
    <w:div w:id="43794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334</Words>
  <Characters>1904</Characters>
  <Application>Microsoft Office Word</Application>
  <DocSecurity>0</DocSecurity>
  <Lines>15</Lines>
  <Paragraphs>4</Paragraphs>
  <ScaleCrop>false</ScaleCrop>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 narasimha</cp:lastModifiedBy>
  <cp:revision>4</cp:revision>
  <cp:lastPrinted>2025-06-26T18:15:00Z</cp:lastPrinted>
  <dcterms:created xsi:type="dcterms:W3CDTF">2022-09-18T16:51:00Z</dcterms:created>
  <dcterms:modified xsi:type="dcterms:W3CDTF">2025-06-26T18:16:00Z</dcterms:modified>
</cp:coreProperties>
</file>