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D809" w14:textId="6ACAD07D" w:rsidR="009E72C1" w:rsidRDefault="00320885" w:rsidP="00C844B0">
      <w:pPr>
        <w:pStyle w:val="Header"/>
        <w:spacing w:line="480" w:lineRule="auto"/>
        <w:rPr>
          <w:lang w:val="en-GB"/>
        </w:rPr>
      </w:pPr>
      <w:r w:rsidRPr="007C6002">
        <w:rPr>
          <w:lang w:val="en-GB"/>
        </w:rPr>
        <w:t xml:space="preserve">ePortfolio: </w:t>
      </w:r>
      <w:hyperlink r:id="rId4" w:history="1">
        <w:r w:rsidRPr="007C6002">
          <w:rPr>
            <w:rStyle w:val="Hyperlink"/>
            <w:lang w:val="en-GB"/>
          </w:rPr>
          <w:t>https://kalaitzakisant.github.io/ePortfolio/sepm.html</w:t>
        </w:r>
      </w:hyperlink>
      <w:r w:rsidRPr="007C6002">
        <w:rPr>
          <w:lang w:val="en-GB"/>
        </w:rPr>
        <w:t xml:space="preserve"> </w:t>
      </w:r>
    </w:p>
    <w:p w14:paraId="01AD2DA5" w14:textId="1823F94D" w:rsidR="00CF79B4" w:rsidRPr="007C6002" w:rsidRDefault="00CF79B4" w:rsidP="00C844B0">
      <w:pPr>
        <w:pStyle w:val="Header"/>
        <w:spacing w:line="480" w:lineRule="auto"/>
        <w:rPr>
          <w:lang w:val="en-GB"/>
        </w:rPr>
      </w:pPr>
      <w:r>
        <w:rPr>
          <w:lang w:val="en-GB"/>
        </w:rPr>
        <w:t xml:space="preserve">GitHub: </w:t>
      </w:r>
      <w:hyperlink r:id="rId5" w:history="1">
        <w:r w:rsidRPr="00F15272">
          <w:rPr>
            <w:rStyle w:val="Hyperlink"/>
            <w:lang w:val="en-GB"/>
          </w:rPr>
          <w:t>https://github.com/kalaitzakisant/ePortfolio/tree/sepm</w:t>
        </w:r>
      </w:hyperlink>
      <w:r>
        <w:rPr>
          <w:lang w:val="en-GB"/>
        </w:rPr>
        <w:t xml:space="preserve"> </w:t>
      </w:r>
    </w:p>
    <w:p w14:paraId="423097ED" w14:textId="6F0424CD" w:rsidR="009E72C1" w:rsidRPr="007C6002" w:rsidRDefault="009E72C1" w:rsidP="00C844B0">
      <w:pPr>
        <w:spacing w:line="480" w:lineRule="auto"/>
        <w:jc w:val="center"/>
        <w:rPr>
          <w:lang w:val="en-GB"/>
        </w:rPr>
      </w:pPr>
    </w:p>
    <w:p w14:paraId="0D04C064" w14:textId="77777777" w:rsidR="009E72C1" w:rsidRPr="007C6002" w:rsidRDefault="009E72C1" w:rsidP="00C844B0">
      <w:pPr>
        <w:spacing w:line="480" w:lineRule="auto"/>
        <w:jc w:val="center"/>
        <w:rPr>
          <w:lang w:val="en-GB"/>
        </w:rPr>
      </w:pPr>
    </w:p>
    <w:p w14:paraId="279E7E06" w14:textId="164226EE" w:rsidR="009E72C1" w:rsidRPr="007C6002" w:rsidRDefault="00F71A81" w:rsidP="00C844B0">
      <w:pPr>
        <w:spacing w:line="480" w:lineRule="auto"/>
        <w:jc w:val="center"/>
        <w:rPr>
          <w:b/>
          <w:bCs/>
          <w:u w:val="single"/>
          <w:lang w:val="en-GB"/>
        </w:rPr>
      </w:pPr>
      <w:r w:rsidRPr="00F71A81">
        <w:rPr>
          <w:b/>
          <w:bCs/>
          <w:u w:val="single"/>
          <w:lang w:val="en-GB"/>
        </w:rPr>
        <w:t xml:space="preserve">Software Engineering Project Management </w:t>
      </w:r>
      <w:r>
        <w:rPr>
          <w:b/>
          <w:bCs/>
          <w:u w:val="single"/>
          <w:lang w:val="en-GB"/>
        </w:rPr>
        <w:t xml:space="preserve">- </w:t>
      </w:r>
      <w:r w:rsidR="00320885" w:rsidRPr="007C6002">
        <w:rPr>
          <w:b/>
          <w:bCs/>
          <w:u w:val="single"/>
          <w:lang w:val="en-GB"/>
        </w:rPr>
        <w:t>Reflection</w:t>
      </w:r>
    </w:p>
    <w:p w14:paraId="7A618DD3" w14:textId="0B8AC5F3" w:rsidR="009E72C1" w:rsidRPr="007C6002" w:rsidRDefault="009E72C1" w:rsidP="00C844B0">
      <w:pPr>
        <w:spacing w:line="480" w:lineRule="auto"/>
        <w:rPr>
          <w:lang w:val="en-GB"/>
        </w:rPr>
      </w:pPr>
    </w:p>
    <w:p w14:paraId="65D8BD23" w14:textId="3A945D7D" w:rsidR="009E72C1" w:rsidRPr="007C6002" w:rsidRDefault="00320885" w:rsidP="00C844B0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 xml:space="preserve">    During the Software Engineering Project Management module, I came across a few novel terms and theories I </w:t>
      </w:r>
      <w:r w:rsidR="00015E55" w:rsidRPr="007C6002">
        <w:rPr>
          <w:lang w:val="en-GB"/>
        </w:rPr>
        <w:t>was not familiar with before.</w:t>
      </w:r>
    </w:p>
    <w:p w14:paraId="5E096886" w14:textId="0CDF4849" w:rsidR="009E72C1" w:rsidRPr="007C6002" w:rsidRDefault="00F71A81" w:rsidP="00C844B0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 xml:space="preserve">The Software Engineering Project Management module </w:t>
      </w:r>
      <w:r w:rsidR="00406C97" w:rsidRPr="007C6002">
        <w:rPr>
          <w:lang w:val="en-GB"/>
        </w:rPr>
        <w:t>was</w:t>
      </w:r>
      <w:r w:rsidR="00320885" w:rsidRPr="007C6002">
        <w:rPr>
          <w:lang w:val="en-GB"/>
        </w:rPr>
        <w:t xml:space="preserve"> designed to provide students with a concrete understanding of the principles and requirements of project management, the tools available that can be used to assist a project manager, and the proper techniques to </w:t>
      </w:r>
      <w:r w:rsidR="00E70569" w:rsidRPr="007C6002">
        <w:rPr>
          <w:lang w:val="en-GB"/>
        </w:rPr>
        <w:t>manage customer emotions.</w:t>
      </w:r>
    </w:p>
    <w:p w14:paraId="75255A80" w14:textId="4A5809BE" w:rsidR="002502E3" w:rsidRDefault="00F71A81" w:rsidP="00C844B0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>In the Software Engineering Project Management module, all students were divided into two groups, and therefore almost all assignments were completed as part of a group.</w:t>
      </w:r>
      <w:r w:rsidR="00500D46" w:rsidRPr="007C6002">
        <w:rPr>
          <w:lang w:val="en-GB"/>
        </w:rPr>
        <w:t xml:space="preserve"> I was a part of Group 1</w:t>
      </w:r>
      <w:r>
        <w:rPr>
          <w:lang w:val="en-GB"/>
        </w:rPr>
        <w:t>, along with six more classmates.</w:t>
      </w:r>
    </w:p>
    <w:p w14:paraId="2E7A95B1" w14:textId="77777777" w:rsidR="00F71A81" w:rsidRPr="007C6002" w:rsidRDefault="00F71A81" w:rsidP="00C844B0">
      <w:pPr>
        <w:spacing w:line="480" w:lineRule="auto"/>
        <w:jc w:val="both"/>
        <w:rPr>
          <w:lang w:val="en-GB"/>
        </w:rPr>
      </w:pPr>
    </w:p>
    <w:p w14:paraId="520E03CB" w14:textId="28D0C41F" w:rsidR="00500D46" w:rsidRPr="007C6002" w:rsidRDefault="00320885" w:rsidP="00C844B0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 xml:space="preserve">    In the first weeks of the module, I was mostly focusing on </w:t>
      </w:r>
      <w:r w:rsidR="00406C97" w:rsidRPr="007C6002">
        <w:rPr>
          <w:lang w:val="en-GB"/>
        </w:rPr>
        <w:t>gathering the requirements for the upcoming assignments, along with getting to know everyone in my team. I was feeling excited to start a new module, especially one with so many universal application</w:t>
      </w:r>
      <w:r w:rsidR="00594435" w:rsidRPr="007C6002">
        <w:rPr>
          <w:lang w:val="en-GB"/>
        </w:rPr>
        <w:t>s.</w:t>
      </w:r>
    </w:p>
    <w:p w14:paraId="4D026D41" w14:textId="5E639559" w:rsidR="00AB2BB7" w:rsidRPr="007C6002" w:rsidRDefault="00F71A81" w:rsidP="00C844B0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 xml:space="preserve">Throughout the first two weeks, I learnt about the common reasons behind project failures, and the </w:t>
      </w:r>
      <w:r>
        <w:rPr>
          <w:lang w:val="en-GB"/>
        </w:rPr>
        <w:t xml:space="preserve">best </w:t>
      </w:r>
      <w:r w:rsidR="00320885" w:rsidRPr="007C6002">
        <w:rPr>
          <w:lang w:val="en-GB"/>
        </w:rPr>
        <w:t>ways to mitigate them. Mitigation strategies include better communication within the team, th</w:t>
      </w:r>
      <w:r>
        <w:rPr>
          <w:lang w:val="en-GB"/>
        </w:rPr>
        <w:t>o</w:t>
      </w:r>
      <w:r w:rsidR="00320885" w:rsidRPr="007C6002">
        <w:rPr>
          <w:lang w:val="en-GB"/>
        </w:rPr>
        <w:t>rough planning</w:t>
      </w:r>
      <w:r w:rsidR="004B49C4" w:rsidRPr="007C6002">
        <w:rPr>
          <w:lang w:val="en-GB"/>
        </w:rPr>
        <w:t xml:space="preserve">, good budget management, </w:t>
      </w:r>
      <w:r>
        <w:rPr>
          <w:lang w:val="en-GB"/>
        </w:rPr>
        <w:t>and more</w:t>
      </w:r>
      <w:r w:rsidR="004B49C4" w:rsidRPr="007C6002">
        <w:rPr>
          <w:lang w:val="en-GB"/>
        </w:rPr>
        <w:t>.</w:t>
      </w:r>
    </w:p>
    <w:p w14:paraId="35414628" w14:textId="3FC956CE" w:rsidR="004B49C4" w:rsidRPr="007C6002" w:rsidRDefault="00F71A81" w:rsidP="00C844B0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 xml:space="preserve">In the third week, I learnt about the Software Development Life Cycle model and its seven phases: planning, analysis, design, development, testing, </w:t>
      </w:r>
      <w:r w:rsidR="008A4B19" w:rsidRPr="007C6002">
        <w:rPr>
          <w:lang w:val="en-GB"/>
        </w:rPr>
        <w:t>implementation,</w:t>
      </w:r>
      <w:r w:rsidR="00320885" w:rsidRPr="007C6002">
        <w:rPr>
          <w:lang w:val="en-GB"/>
        </w:rPr>
        <w:t xml:space="preserve"> and maintenance. </w:t>
      </w:r>
      <w:r w:rsidR="00320885" w:rsidRPr="007C6002">
        <w:rPr>
          <w:lang w:val="en-GB"/>
        </w:rPr>
        <w:lastRenderedPageBreak/>
        <w:t xml:space="preserve">The SDLC model helped </w:t>
      </w:r>
      <w:r w:rsidR="00B86B3D" w:rsidRPr="007C6002">
        <w:rPr>
          <w:lang w:val="en-GB"/>
        </w:rPr>
        <w:t>m</w:t>
      </w:r>
      <w:r w:rsidR="00320885" w:rsidRPr="007C6002">
        <w:rPr>
          <w:lang w:val="en-GB"/>
        </w:rPr>
        <w:t>y team</w:t>
      </w:r>
      <w:r w:rsidR="00B86B3D" w:rsidRPr="007C6002">
        <w:rPr>
          <w:lang w:val="en-GB"/>
        </w:rPr>
        <w:t xml:space="preserve"> and </w:t>
      </w:r>
      <w:r w:rsidR="00320885" w:rsidRPr="007C6002">
        <w:rPr>
          <w:lang w:val="en-GB"/>
        </w:rPr>
        <w:t xml:space="preserve">me in the </w:t>
      </w:r>
      <w:r w:rsidR="00B86B3D" w:rsidRPr="007C6002">
        <w:rPr>
          <w:lang w:val="en-GB"/>
        </w:rPr>
        <w:t>assignments we delivered in the upcoming weeks.</w:t>
      </w:r>
    </w:p>
    <w:p w14:paraId="6A2EEE98" w14:textId="403D6DB8" w:rsidR="008A4B19" w:rsidRPr="007C6002" w:rsidRDefault="00F71A81" w:rsidP="00C844B0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 xml:space="preserve">In the fourth week, I had the chance to learn about Python and the data structures it uses. Even though I already knew about data structures, studying them again was a nice refresh of my knowledge. </w:t>
      </w:r>
    </w:p>
    <w:p w14:paraId="70121311" w14:textId="47AB3537" w:rsidR="008A4B19" w:rsidRPr="007C6002" w:rsidRDefault="00F71A81" w:rsidP="00C844B0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>In the fifth week, I learned about the importance of user experience and software usability when managing a new software project. The module was focused mostly on the factors that affect the user experience, rather than the techniques to deliver a positive user experience, however, it still was an enlightening week.</w:t>
      </w:r>
    </w:p>
    <w:p w14:paraId="10CD5A48" w14:textId="2E37AF52" w:rsidR="007643CC" w:rsidRPr="007C6002" w:rsidRDefault="00320885" w:rsidP="00C844B0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>In addition to the reading part of the week, my team and I were spending a lot of time talking and chatting to get our assignment for next week ready.</w:t>
      </w:r>
    </w:p>
    <w:p w14:paraId="20F51115" w14:textId="6550564D" w:rsidR="002502E3" w:rsidRPr="007C6002" w:rsidRDefault="00F71A81" w:rsidP="00C844B0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 xml:space="preserve">In unit six I was mostly committed to completing </w:t>
      </w:r>
      <w:r w:rsidR="00AE70E0" w:rsidRPr="007C6002">
        <w:rPr>
          <w:lang w:val="en-GB"/>
        </w:rPr>
        <w:t>our first</w:t>
      </w:r>
      <w:r>
        <w:rPr>
          <w:lang w:val="en-GB"/>
        </w:rPr>
        <w:t xml:space="preserve"> team</w:t>
      </w:r>
      <w:r w:rsidR="00AE70E0" w:rsidRPr="007C6002">
        <w:rPr>
          <w:lang w:val="en-GB"/>
        </w:rPr>
        <w:t xml:space="preserve"> assignment on time. For </w:t>
      </w:r>
      <w:r>
        <w:rPr>
          <w:lang w:val="en-GB"/>
        </w:rPr>
        <w:t>this</w:t>
      </w:r>
      <w:r w:rsidR="00AE70E0" w:rsidRPr="007C6002">
        <w:rPr>
          <w:lang w:val="en-GB"/>
        </w:rPr>
        <w:t xml:space="preserve"> assignment, my team and I were tasked to create a </w:t>
      </w:r>
      <w:r w:rsidR="00BB27F6" w:rsidRPr="007C6002">
        <w:rPr>
          <w:lang w:val="en-GB"/>
        </w:rPr>
        <w:t>thousand-word report</w:t>
      </w:r>
      <w:r w:rsidR="00AE70E0" w:rsidRPr="007C6002">
        <w:rPr>
          <w:lang w:val="en-GB"/>
        </w:rPr>
        <w:t xml:space="preserve"> for the development of a toy software for Group 2. We, therefore, had to come in contact with Group 2 and product a list of requirements that our client had to include in our design.</w:t>
      </w:r>
      <w:r w:rsidR="00BB27F6" w:rsidRPr="007C6002">
        <w:rPr>
          <w:lang w:val="en-GB"/>
        </w:rPr>
        <w:t xml:space="preserve"> As the assignment was only a thousand words</w:t>
      </w:r>
      <w:r>
        <w:rPr>
          <w:lang w:val="en-GB"/>
        </w:rPr>
        <w:t xml:space="preserve"> long</w:t>
      </w:r>
      <w:r w:rsidR="00BB27F6" w:rsidRPr="007C6002">
        <w:rPr>
          <w:lang w:val="en-GB"/>
        </w:rPr>
        <w:t xml:space="preserve">, we developed it </w:t>
      </w:r>
      <w:r>
        <w:rPr>
          <w:lang w:val="en-GB"/>
        </w:rPr>
        <w:t xml:space="preserve">together </w:t>
      </w:r>
      <w:r w:rsidR="00BB27F6" w:rsidRPr="007C6002">
        <w:rPr>
          <w:lang w:val="en-GB"/>
        </w:rPr>
        <w:t>as a team, rather than delegating specific tasks to each member.</w:t>
      </w:r>
    </w:p>
    <w:p w14:paraId="377AE997" w14:textId="57ECE59F" w:rsidR="00AE70E0" w:rsidRPr="007C6002" w:rsidRDefault="00320885" w:rsidP="00E5002A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 xml:space="preserve">This week’s assignment was a great opportunity for </w:t>
      </w:r>
      <w:r w:rsidR="00675715" w:rsidRPr="007C6002">
        <w:rPr>
          <w:lang w:val="en-GB"/>
        </w:rPr>
        <w:t>me</w:t>
      </w:r>
      <w:r w:rsidRPr="007C6002">
        <w:rPr>
          <w:lang w:val="en-GB"/>
        </w:rPr>
        <w:t xml:space="preserve"> to </w:t>
      </w:r>
      <w:r w:rsidR="00675715" w:rsidRPr="007C6002">
        <w:rPr>
          <w:lang w:val="en-GB"/>
        </w:rPr>
        <w:t xml:space="preserve">utilise a big part of the theory I </w:t>
      </w:r>
      <w:r w:rsidR="00F71A81">
        <w:rPr>
          <w:lang w:val="en-GB"/>
        </w:rPr>
        <w:t>learnt</w:t>
      </w:r>
      <w:r w:rsidR="00675715" w:rsidRPr="007C6002">
        <w:rPr>
          <w:lang w:val="en-GB"/>
        </w:rPr>
        <w:t xml:space="preserve"> during the past weeks, including the SDLC planning, the user experience techniques, and more.</w:t>
      </w:r>
    </w:p>
    <w:p w14:paraId="0DFE97FF" w14:textId="7733FF85" w:rsidR="00E5002A" w:rsidRPr="007C6002" w:rsidRDefault="00F71A81" w:rsidP="00E5002A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320885" w:rsidRPr="007C6002">
        <w:rPr>
          <w:lang w:val="en-GB"/>
        </w:rPr>
        <w:t xml:space="preserve">Before the start of the seventh unit, we had a two-week Christmas break. This break made it harder for me to concentrate on this week's requirements, but it was </w:t>
      </w:r>
      <w:r>
        <w:rPr>
          <w:lang w:val="en-GB"/>
        </w:rPr>
        <w:t xml:space="preserve">of course </w:t>
      </w:r>
      <w:r w:rsidR="00320885" w:rsidRPr="007C6002">
        <w:rPr>
          <w:lang w:val="en-GB"/>
        </w:rPr>
        <w:t xml:space="preserve">well-received. In unit seven and eight I studied the estimating methods and common tools for </w:t>
      </w:r>
      <w:r w:rsidR="00320885" w:rsidRPr="007C6002">
        <w:rPr>
          <w:lang w:val="en-GB"/>
        </w:rPr>
        <w:lastRenderedPageBreak/>
        <w:t>planning. Specifically, my team and I focused on the Gantt charts and Scrum framework for planning our tasks.</w:t>
      </w:r>
    </w:p>
    <w:p w14:paraId="1C154D7A" w14:textId="04C3A77F" w:rsidR="00F651E9" w:rsidRPr="007C6002" w:rsidRDefault="00320885" w:rsidP="00E5002A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 xml:space="preserve">    In unit nine, I studied the concept of software quality and the appropriate tools to successfully test and validate software code. At this point in the module, it was quite evident </w:t>
      </w:r>
      <w:r>
        <w:rPr>
          <w:lang w:val="en-GB"/>
        </w:rPr>
        <w:t>that the theory was targeted</w:t>
      </w:r>
      <w:r w:rsidRPr="007C6002">
        <w:rPr>
          <w:lang w:val="en-GB"/>
        </w:rPr>
        <w:t xml:space="preserve"> for the upcoming assignment where we will have to develop a prototype of the game for our client.</w:t>
      </w:r>
    </w:p>
    <w:p w14:paraId="0826C1CA" w14:textId="6D732B3F" w:rsidR="00D23C69" w:rsidRPr="007C6002" w:rsidRDefault="00320885" w:rsidP="00E5002A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Pr="007C6002">
        <w:rPr>
          <w:lang w:val="en-GB"/>
        </w:rPr>
        <w:t>In the tenth week of the module, I continued to study about software quality monitoring, specifically in Python. During this week, I studied about Python linters (such as Flake8 or Pylint) and how software quality has evolved</w:t>
      </w:r>
      <w:r>
        <w:rPr>
          <w:lang w:val="en-GB"/>
        </w:rPr>
        <w:t xml:space="preserve"> over time.</w:t>
      </w:r>
    </w:p>
    <w:p w14:paraId="73EB2E50" w14:textId="12450007" w:rsidR="00E5002A" w:rsidRPr="007C6002" w:rsidRDefault="00320885" w:rsidP="00E5002A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>Additionally, during this week my team and I were working tirelessly and in accordance with our planning tools to gather and complete all tasks and documents required for our second assignment that was due next week.</w:t>
      </w:r>
    </w:p>
    <w:p w14:paraId="3E26EB23" w14:textId="2155C2C9" w:rsidR="00C221F4" w:rsidRPr="007C6002" w:rsidRDefault="00320885" w:rsidP="00E5002A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Pr="007C6002">
        <w:rPr>
          <w:lang w:val="en-GB"/>
        </w:rPr>
        <w:t>During the eleventh unit, my team and I were working on our final assignment.</w:t>
      </w:r>
      <w:r>
        <w:rPr>
          <w:lang w:val="en-GB"/>
        </w:rPr>
        <w:t xml:space="preserve"> </w:t>
      </w:r>
      <w:r w:rsidRPr="007C6002">
        <w:rPr>
          <w:lang w:val="en-GB"/>
        </w:rPr>
        <w:t xml:space="preserve">For this assignment, we had to prepare multiple </w:t>
      </w:r>
      <w:r w:rsidR="00AC5B17" w:rsidRPr="007C6002">
        <w:rPr>
          <w:lang w:val="en-GB"/>
        </w:rPr>
        <w:t>deliverables: our developed game, all team deliverables (meeting notes, sprint plans, risk assessments, etc.) and a PowerPoint presentation that would describe the project and its status along with an audio transcript file</w:t>
      </w:r>
      <w:r>
        <w:rPr>
          <w:lang w:val="en-GB"/>
        </w:rPr>
        <w:t xml:space="preserve">, prepared for a non-technical </w:t>
      </w:r>
      <w:r>
        <w:rPr>
          <w:lang w:val="en-US"/>
        </w:rPr>
        <w:t>audience</w:t>
      </w:r>
      <w:r w:rsidR="00AC5B17" w:rsidRPr="007C6002">
        <w:rPr>
          <w:lang w:val="en-GB"/>
        </w:rPr>
        <w:t>.</w:t>
      </w:r>
      <w:r w:rsidRPr="007C6002">
        <w:rPr>
          <w:lang w:val="en-GB"/>
        </w:rPr>
        <w:t xml:space="preserve"> In this assignment, I was mostly focusing on preparing the presentation slides and the audio transcript we would record.</w:t>
      </w:r>
    </w:p>
    <w:p w14:paraId="6320162F" w14:textId="721E6BE3" w:rsidR="007C6002" w:rsidRPr="007C6002" w:rsidRDefault="00320885" w:rsidP="00E5002A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>Week eleven was very hectic,</w:t>
      </w:r>
      <w:r w:rsidR="00C221F4" w:rsidRPr="007C6002">
        <w:rPr>
          <w:lang w:val="en-GB"/>
        </w:rPr>
        <w:t xml:space="preserve"> but thanks to the final assignment, I was able to implement almost all the knowledge I gained from all previous weeks.</w:t>
      </w:r>
      <w:r w:rsidR="007C6002" w:rsidRPr="007C6002">
        <w:rPr>
          <w:lang w:val="en-GB"/>
        </w:rPr>
        <w:t xml:space="preserve"> Additionally, the </w:t>
      </w:r>
      <w:r w:rsidRPr="007C6002">
        <w:rPr>
          <w:lang w:val="en-GB"/>
        </w:rPr>
        <w:t>feedback from our previous assignment helped us to correct some of our mistakes and create a more thorough assignment.</w:t>
      </w:r>
    </w:p>
    <w:p w14:paraId="05E3F7E7" w14:textId="7CDB870A" w:rsidR="007C6002" w:rsidRDefault="00320885" w:rsidP="00E5002A">
      <w:pPr>
        <w:spacing w:line="48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    </w:t>
      </w:r>
      <w:r w:rsidRPr="007C6002">
        <w:rPr>
          <w:lang w:val="en-GB"/>
        </w:rPr>
        <w:t>During the twelfth and final week of the module, I wrote the HTML code for my e-portfolio submission. Furthermore, I organised</w:t>
      </w:r>
      <w:r>
        <w:rPr>
          <w:lang w:val="en-GB"/>
        </w:rPr>
        <w:t xml:space="preserve"> all my individual and team deliverables into my GitHub account to include in my e-Portfolio page.</w:t>
      </w:r>
    </w:p>
    <w:p w14:paraId="0CD88286" w14:textId="77777777" w:rsidR="00A84744" w:rsidRDefault="00A84744" w:rsidP="00E5002A">
      <w:pPr>
        <w:spacing w:line="480" w:lineRule="auto"/>
        <w:jc w:val="both"/>
        <w:rPr>
          <w:lang w:val="en-GB"/>
        </w:rPr>
      </w:pPr>
    </w:p>
    <w:p w14:paraId="134CE2E8" w14:textId="0393DC96" w:rsidR="00A84744" w:rsidRDefault="00320885" w:rsidP="00E5002A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Following the completion of the </w:t>
      </w:r>
      <w:r w:rsidRPr="007C6002">
        <w:rPr>
          <w:lang w:val="en-GB"/>
        </w:rPr>
        <w:t>Software Engineering Project Management module</w:t>
      </w:r>
      <w:r>
        <w:rPr>
          <w:lang w:val="en-GB"/>
        </w:rPr>
        <w:t xml:space="preserve">, I am confident that I have gained </w:t>
      </w:r>
      <w:r w:rsidR="00635212">
        <w:rPr>
          <w:lang w:val="en-GB"/>
        </w:rPr>
        <w:t>a robust knowledge in the principles of managing a project successfully, focusing on both failure mitigation and creating a positive user experience. While I do not believe I will manage a professional project soon, I will surely have the knowledge of the skills a project manager needs, and I will know where to look</w:t>
      </w:r>
      <w:r w:rsidR="0032196C">
        <w:rPr>
          <w:lang w:val="en-GB"/>
        </w:rPr>
        <w:t xml:space="preserve"> for improvement.</w:t>
      </w:r>
    </w:p>
    <w:p w14:paraId="565C88EE" w14:textId="77777777" w:rsidR="00320885" w:rsidRDefault="00320885" w:rsidP="00E5002A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</w:t>
      </w:r>
    </w:p>
    <w:p w14:paraId="46539D81" w14:textId="058EC6C9" w:rsidR="0032196C" w:rsidRPr="007C6002" w:rsidRDefault="00320885" w:rsidP="00E5002A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    Lastly, I cannot </w:t>
      </w:r>
      <w:r w:rsidRPr="005A2D51">
        <w:rPr>
          <w:lang w:val="en-GB"/>
        </w:rPr>
        <w:t xml:space="preserve">help myself but feel proud for my team and myself for </w:t>
      </w:r>
      <w:r>
        <w:rPr>
          <w:lang w:val="en-GB"/>
        </w:rPr>
        <w:t xml:space="preserve">not only </w:t>
      </w:r>
      <w:r w:rsidRPr="005A2D51">
        <w:rPr>
          <w:lang w:val="en-GB"/>
        </w:rPr>
        <w:t xml:space="preserve">completing </w:t>
      </w:r>
      <w:r>
        <w:rPr>
          <w:lang w:val="en-GB"/>
        </w:rPr>
        <w:t>our assignments</w:t>
      </w:r>
      <w:r w:rsidRPr="005A2D51">
        <w:rPr>
          <w:lang w:val="en-GB"/>
        </w:rPr>
        <w:t xml:space="preserve"> successfully</w:t>
      </w:r>
      <w:r>
        <w:rPr>
          <w:lang w:val="en-GB"/>
        </w:rPr>
        <w:t xml:space="preserve"> but for creating an environment where everyone can work on what they do best.</w:t>
      </w:r>
    </w:p>
    <w:p w14:paraId="3206F090" w14:textId="7B19BB72" w:rsidR="00BB27F6" w:rsidRPr="007C6002" w:rsidRDefault="00320885" w:rsidP="00C844B0">
      <w:pPr>
        <w:spacing w:line="480" w:lineRule="auto"/>
        <w:jc w:val="both"/>
        <w:rPr>
          <w:lang w:val="en-GB"/>
        </w:rPr>
      </w:pPr>
      <w:r w:rsidRPr="007C6002">
        <w:rPr>
          <w:lang w:val="en-GB"/>
        </w:rPr>
        <w:t xml:space="preserve"> </w:t>
      </w:r>
    </w:p>
    <w:p w14:paraId="69C94C4C" w14:textId="77777777" w:rsidR="002502E3" w:rsidRPr="007C6002" w:rsidRDefault="002502E3" w:rsidP="00C844B0">
      <w:pPr>
        <w:spacing w:line="480" w:lineRule="auto"/>
        <w:jc w:val="both"/>
        <w:rPr>
          <w:lang w:val="en-GB"/>
        </w:rPr>
      </w:pPr>
    </w:p>
    <w:p w14:paraId="1037FF1F" w14:textId="27B1B161" w:rsidR="009E72C1" w:rsidRPr="007C6002" w:rsidRDefault="009E72C1" w:rsidP="00C844B0">
      <w:pPr>
        <w:spacing w:line="480" w:lineRule="auto"/>
        <w:jc w:val="both"/>
        <w:rPr>
          <w:lang w:val="en-GB"/>
        </w:rPr>
      </w:pPr>
    </w:p>
    <w:sectPr w:rsidR="009E72C1" w:rsidRPr="007C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1"/>
    <w:rsid w:val="00015E55"/>
    <w:rsid w:val="00247C1B"/>
    <w:rsid w:val="002502E3"/>
    <w:rsid w:val="00320885"/>
    <w:rsid w:val="0032196C"/>
    <w:rsid w:val="003C6291"/>
    <w:rsid w:val="00406C97"/>
    <w:rsid w:val="004B49C4"/>
    <w:rsid w:val="00500D46"/>
    <w:rsid w:val="0059026C"/>
    <w:rsid w:val="00594435"/>
    <w:rsid w:val="005A2D51"/>
    <w:rsid w:val="00635212"/>
    <w:rsid w:val="00647886"/>
    <w:rsid w:val="00675715"/>
    <w:rsid w:val="007643CC"/>
    <w:rsid w:val="007C6002"/>
    <w:rsid w:val="008A300B"/>
    <w:rsid w:val="008A4B19"/>
    <w:rsid w:val="009E72C1"/>
    <w:rsid w:val="00A84744"/>
    <w:rsid w:val="00AB2BB7"/>
    <w:rsid w:val="00AC3F76"/>
    <w:rsid w:val="00AC5B17"/>
    <w:rsid w:val="00AE70E0"/>
    <w:rsid w:val="00B86B3D"/>
    <w:rsid w:val="00BB27F6"/>
    <w:rsid w:val="00C221F4"/>
    <w:rsid w:val="00C844B0"/>
    <w:rsid w:val="00CF79B4"/>
    <w:rsid w:val="00D23C69"/>
    <w:rsid w:val="00D36579"/>
    <w:rsid w:val="00D63328"/>
    <w:rsid w:val="00E5002A"/>
    <w:rsid w:val="00E70569"/>
    <w:rsid w:val="00F651E9"/>
    <w:rsid w:val="00F7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8FAFB"/>
  <w15:chartTrackingRefBased/>
  <w15:docId w15:val="{B37B1E6B-FB9E-D34F-9FD6-9042613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2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2C1"/>
  </w:style>
  <w:style w:type="paragraph" w:styleId="Footer">
    <w:name w:val="footer"/>
    <w:basedOn w:val="Normal"/>
    <w:link w:val="FooterChar"/>
    <w:uiPriority w:val="99"/>
    <w:unhideWhenUsed/>
    <w:rsid w:val="009E72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2C1"/>
  </w:style>
  <w:style w:type="character" w:styleId="Hyperlink">
    <w:name w:val="Hyperlink"/>
    <w:basedOn w:val="DefaultParagraphFont"/>
    <w:uiPriority w:val="99"/>
    <w:unhideWhenUsed/>
    <w:rsid w:val="009E72C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72C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CF7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laitzakisant/ePortfolio/tree/sepm" TargetMode="External"/><Relationship Id="rId4" Type="http://schemas.openxmlformats.org/officeDocument/2006/relationships/hyperlink" Target="https://kalaitzakisant.github.io/ePortfolio/sep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Kalaitzakis, Antonios</dc:creator>
  <cp:lastModifiedBy>Kalaitzakis, Antonios</cp:lastModifiedBy>
  <cp:revision>2</cp:revision>
  <dcterms:created xsi:type="dcterms:W3CDTF">2022-02-20T20:59:00Z</dcterms:created>
  <dcterms:modified xsi:type="dcterms:W3CDTF">2022-02-20T20:59:00Z</dcterms:modified>
</cp:coreProperties>
</file>