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Times New Roman" w:hAnsi="Times New Roman" w:cs="Times New Roman" w:eastAsia="Times New Roman"/>
          <w:sz w:val="26"/>
        </w:rPr>
        <w:t>ДОГОВОР № 7</w:t>
        <w:br/>
        <w:t>на проживание в студенческом общежитии</w:t>
        <w:br/>
      </w:r>
      <w:r>
        <w:rPr>
          <w:rFonts w:ascii="Times New Roman" w:hAnsi="Times New Roman" w:cs="Times New Roman" w:eastAsia="Times New Roman"/>
          <w:sz w:val="22"/>
        </w:rPr>
        <w:t xml:space="preserve"> г. Алматы                                                                                                            «20»  Сентябрь 2021 г.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2"/>
        </w:rPr>
        <w:t>Алматинский филиал негосударственного образовательного учреждения высшего профессионального образования «Санкт-Петербургский Гуманитарный университет профсоюзов», именуемое в дальнейшем ФИЛИАЛ, в лице директора Н.Б. Еркебаева, действующего на основании Положения и доверенности, с одной стороны и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2"/>
          <w:b w:val="on"/>
        </w:rPr>
        <w:t xml:space="preserve">asd asd asd, </w:t>
      </w:r>
      <w:r>
        <w:rPr>
          <w:rFonts w:ascii="Times New Roman" w:hAnsi="Times New Roman" w:cs="Times New Roman" w:eastAsia="Times New Roman"/>
          <w:sz w:val="22"/>
        </w:rPr>
        <w:t>именуемый(-ая) в дальнейшем согласно условиям настоящего договора абитуриент (СТУДЕНТ), с другой стороны, заключили настоящий договор о нижеследующем:</w:t>
      </w:r>
    </w:p>
    <w:p>
      <w:pPr>
        <w:jc w:val="center"/>
      </w:pPr>
      <w:r>
        <w:rPr>
          <w:rFonts w:ascii="Times New Roman" w:hAnsi="Times New Roman" w:cs="Times New Roman" w:eastAsia="Times New Roman"/>
          <w:sz w:val="22"/>
          <w:b w:val="on"/>
        </w:rPr>
        <w:t>1. ПРЕДМЕТ ДОГОВОРА</w:t>
      </w:r>
    </w:p>
    <w:p>
      <w:pPr>
        <w:jc w:val="left"/>
      </w:pPr>
      <w:r>
        <w:rPr>
          <w:sz w:val="22"/>
          <w:rFonts w:ascii="Times New Roman" w:hAnsi="Times New Roman" w:cs="Times New Roman" w:eastAsia="Times New Roman"/>
        </w:rPr>
        <w:t>1.1.	 ФИЛИАЛ обязуется предоставить абитуриенту (СТУДЕНТУ) очной формы обучения место для проживания в студенческом общежитии по студенческим расценкам, комплекс коммунально-бытовых услуг, а также обеспечить условиями для занятий и проведения досуга, а аби¬туриент (СТУДЕНТ) оплачивает проживание и другие оказываемые ФИЛИАЛОМ услуги и выполняет условия, установленные настоящим договором.</w:t>
        <w:br/>
        <w:t xml:space="preserve">1.2.	В настоящем договоре вводятся следующие понятия:
—	СТУДЕНТ — лицо, зачисленное в ФИЛИАЛ в установленном порядке для получения образования соответствующего уровня высшего профессионального;
—	абитуриент — лицо, поступающее в ФИЛИАЛ, в порядке, установленном приказами директора.       
</w:t>
      </w:r>
    </w:p>
    <w:p>
      <w:pPr>
        <w:jc w:val="center"/>
      </w:pPr>
      <w:r>
        <w:rPr>
          <w:rFonts w:ascii="Times New Roman" w:hAnsi="Times New Roman" w:cs="Times New Roman" w:eastAsia="Times New Roman"/>
          <w:sz w:val="22"/>
          <w:b w:val="on"/>
        </w:rPr>
        <w:t>2. ПРАВА И ОБЯЗАННОСТИ СТОРОН</w:t>
      </w:r>
    </w:p>
    <w:p>
      <w:pPr>
        <w:jc w:val="left"/>
      </w:pPr>
      <w:r>
        <w:rPr>
          <w:rFonts w:ascii="Times New Roman" w:hAnsi="Times New Roman" w:cs="Times New Roman" w:eastAsia="Times New Roman"/>
          <w:sz w:val="22"/>
          <w:i w:val="on"/>
        </w:rPr>
        <w:t>2.1.	 ФИЛИАЛ обязуется:</w:t>
      </w:r>
      <w:r>
        <w:rPr>
          <w:rFonts w:ascii="Times New Roman" w:hAnsi="Times New Roman" w:cs="Times New Roman" w:eastAsia="Times New Roman"/>
          <w:sz w:val="22"/>
        </w:rPr>
        <w:t xml:space="preserve">2.1.1.	Предоставить абитуриенту (СТУДЕНТУ) место в студенческом общежитии (Алматы, Чайковского 9/11), </w:t>
      </w:r>
      <w:r>
        <w:rPr>
          <w:rFonts w:ascii="Times New Roman" w:hAnsi="Times New Roman" w:cs="Times New Roman" w:eastAsia="Times New Roman"/>
          <w:sz w:val="22"/>
          <w:b w:val="on"/>
        </w:rPr>
        <w:t>комната №18</w:t>
      </w:r>
      <w:r>
        <w:rPr>
          <w:rFonts w:ascii="Times New Roman" w:hAnsi="Times New Roman" w:cs="Times New Roman" w:eastAsia="Times New Roman"/>
          <w:sz w:val="22"/>
        </w:rPr>
        <w:t>, после оплаты проживания и подписания настоящего договора обеими сторонами.</w:t>
        <w:br/>
        <w:t>2.1.2.	Обеспечить абитуриента (СТУДЕНТА) необходимыми коммунально-бытовыми услугами, условиями для занятий и проведения досуга и отдыха в установленном в ФИЛИАЛЕ порядке.</w:t>
        <w:br/>
        <w:t>2.1.3.	Обеспечить пропускной режим в студенческое общежитие.</w:t>
        <w:br/>
        <w:t>2.2.	 ФИЛИАЛ вправе по своему усмотрению переселять проживающего СТУДЕНТА   в другие комнаты такой же комфортности в случае производственной необходимости или по просьбе СТУДЕНТА, при наличии мест. В указанном случае сторонами оформ¬ляется дополнительное соглашение к договору.</w:t>
        <w:br/>
      </w:r>
      <w:r>
        <w:rPr>
          <w:rFonts w:ascii="Times New Roman" w:hAnsi="Times New Roman" w:cs="Times New Roman" w:eastAsia="Times New Roman"/>
          <w:sz w:val="22"/>
          <w:i w:val="on"/>
        </w:rPr>
        <w:t>2.3.	Абитуриент (СТУДЕНТ) обязуется:</w:t>
        <w:br/>
      </w:r>
      <w:r>
        <w:rPr>
          <w:rFonts w:ascii="Times New Roman" w:hAnsi="Times New Roman" w:cs="Times New Roman" w:eastAsia="Times New Roman"/>
          <w:sz w:val="22"/>
        </w:rPr>
        <w:t>2.3.1.	Соблюдать действующее законодательство РК, неукоснительно выполнять ПОЛОЖЕНИЕ ФИЛИАЛА, приказы директора, требования   деканата и администрации Дома студентов, ди-ректора Дома студентов, Положение о Доме студентов, Правила внутреннего распорядка и иные ло¬кальные нормативные акты УНИВЕРСИТЕТА и администрации Дома студентов.</w:t>
        <w:br/>
        <w:t>2.3.2. при заселении предоставить коменданту-горничной студенческого общежития документы в соответствии с требованиями: справку об эпидемическом состоянии с постоянного места проживания (срок действия справки 3 дня), справку о состоянии здоровья (Ф 075/у). А также выполнять требования ФИЛИАЛА проходить медицинские обследования в случае возникновения среди проживающих инфекции, обследования на употребление наркотических средств, психотропных веществ и на содержание ал¬коголя в крови по мере необходимости.</w:t>
        <w:br/>
        <w:t>2.3.3. Выполнять правила техники безопасности и правила пожарной безопасности при поль-зовании электрическими и газовыми приборами; не устанавливать без разрешения администра¬ции дополнительные электроприборы; регистрировать у администрации студенческого общежития личные электробытовые приборы и радиоаппаратуру и вносить дополнительную плату по утвержденным ФИЛИАЛОМ расценкам.</w:t>
        <w:br/>
        <w:t>2.3.4.	Соблюдать чистоту и порядок в жилых помещениях и местах общего пользования.</w:t>
        <w:br/>
        <w:t xml:space="preserve">     2.3.5. При выезде не оставлять личные вещи (администрация ФИЛИАЛА и сотрудники студенческого общежития за утерянные и оставленные вещи ответственности не несут).</w:t>
        <w:br/>
        <w:t>2.3.6.	Беречь и сохранять имущество ФИЛИАЛА. Бережно относиться к выданному во временное пользование имуществу, обеспечивать его сохранность.</w:t>
        <w:br/>
        <w:t xml:space="preserve">2.3.7. В случае утраты, поломки или приведения в негодность имущества возмещать материаль¬ный ущерб или производить ремонт за свой счет в порядке и сроки, установленные администрацией ФИЛИАЛА. </w:t>
        <w:br/>
        <w:t>2.3.8. Возмещать материальный ущерб, причиненный своими действиями (бездействием) ФИЛИАЛУ. Выезд СТУДЕНТА (окончание проживания) из студенческого общежития не осво-бождает его от обязанности по возмещению материального ущерба, причиненного ФИЛИАЛУ, и вреда деловой репутации ФИЛИАЛА в порядке, установленном законодательством РК.</w:t>
        <w:br/>
        <w:t>2.3.9. Не употреблять и не распространять (коммерческое и некоммерческое распространение) наркотические средства, психотропные вещества и алкогольные напитки.</w:t>
        <w:br/>
        <w:t>2.3.10. Не организовывать и не осуществлять какие-либо формы торговой и иной коммерческой деятельности.</w:t>
        <w:br/>
        <w:t>2.3.11. По окончании учебного года на период каникул, а также в случае академического отпуска освобождать место в комнате студенческого общежития в сроки, установленные ФИЛИАЛОМ.</w:t>
        <w:br/>
        <w:t>2.3.12. При выбытии из студенческого общежития, а также при временном выезде на каникулы   предупреждать администрацию студенческого общежития не позднее чем за два дня до отбытия.</w:t>
        <w:br/>
        <w:t>2.3.13. При отъезде на каникулы   сдавать полученное в пользо¬вание имущество (в исправном состоянии) горничной под расписку.</w:t>
        <w:br/>
        <w:t>2.3.14. Исполнять требования ФИЛИАЛА о медицинском освидетельствовании (ФЛГ-об-следование, обследование при возникновении среди обучающихся студентов инфекции, а также обследования на употребление наркотических средств, психотропных веществ и на содержание ал-коголя в крови).</w:t>
        <w:br/>
        <w:t>2.3.15. Не курить в помещениях студенческого общежития, кроме специально отведенных мест.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2"/>
          <w:b w:val="on"/>
        </w:rPr>
        <w:t>3. ПОРЯДОК ОПЛАТЫ</w:t>
      </w:r>
    </w:p>
    <w:p>
      <w:pPr>
        <w:jc w:val="left"/>
      </w:pPr>
      <w:r>
        <w:rPr>
          <w:rFonts w:ascii="Times New Roman" w:hAnsi="Times New Roman" w:cs="Times New Roman" w:eastAsia="Times New Roman"/>
          <w:sz w:val="22"/>
        </w:rPr>
        <w:t xml:space="preserve">3.1.	Абитуриент (СТУДЕНТ) на основании приказа директора о стоимости    проживания производит в срок до «20» Октябрь 2021г. оплату за проживание в 2021-2022   учебном году,
 в период с «20» Сентябрь 2021 года по «20» Октябрь 2021 года, </w:t>
        <w:br/>
        <w:t xml:space="preserve">в сумме </w:t>
      </w:r>
      <w:r>
        <w:rPr>
          <w:rFonts w:ascii="Times New Roman" w:hAnsi="Times New Roman" w:cs="Times New Roman" w:eastAsia="Times New Roman"/>
          <w:sz w:val="22"/>
          <w:b w:val="on"/>
        </w:rPr>
        <w:t>43000тенге (за 1 месяц)</w:t>
        <w:br/>
      </w:r>
      <w:r>
        <w:rPr>
          <w:rFonts w:ascii="Times New Roman" w:hAnsi="Times New Roman" w:cs="Times New Roman" w:eastAsia="Times New Roman"/>
          <w:sz w:val="22"/>
        </w:rPr>
        <w:t>• Категория номера 2-х местная.</w:t>
        <w:br/>
        <w:t>Сведения об оплате следующих периодов проживания, категории номера для данных периодов проживания и сведения о пролонгации настоящего договора указываются в Приложении № 1 к на-стоящему договору, являющемся его неотъемлемой частью.</w:t>
        <w:br/>
        <w:t>Днем оплаты считается день поступления денежных средств на расчетный счет или в кассу ФИЛИАЛА независимо от формы платежа.</w:t>
        <w:br/>
        <w:t>3.2.	В случае нарушения сроков оплаты в соответствии с п. 3.1, вне зависимости от причин нару¬шения, настоящий договор признается незаключенным и не имеет юридической силы.</w:t>
        <w:br/>
        <w:t>3.3.	Плата за проживание в студенческом общежитии производится:</w:t>
        <w:br/>
        <w:t>—	единовременно за весь период проживания в текущем учебном году;</w:t>
        <w:br/>
        <w:t>—	частями или единовременно за проживание в будущем учебном году в порядке и сроки, уста¬навливаемые приказами директора ФИЛИАЛА.</w:t>
        <w:br/>
        <w:t>Текущий учебный год определяется для абитуриента (СТУДЕНТА) согласно поло¬жениям соответствующего договора о подготовке СТУДЕНТА в ФИЛИАЛЕ.</w:t>
        <w:br/>
        <w:t>3.4.	В случае если абитуриентом (СТУДЕНТОМ) произведена оплата по настоя¬щему договору за последующие учебные годы, оплаченные периоды индексации не подлежат.</w:t>
        <w:br/>
        <w:t>3.5.	На момент заключения настоящего договора абитуриент (СТУДЕНТ) ознаком¬лен с действующим порядком оплаты за проживание. Стоимость оплаты и сроки внесения оплаты за последующие периоды, проживания устанавливаются соответствующим приказом директора ФИЛИАЛА.</w:t>
        <w:br/>
        <w:t>3.6.	Если СТУДЕНТ не осуществил оплату проживания в будущем учебном году в сроки, установленные приказом директора, он не имеет права требовать от ФИЛИАЛА предо¬ставления места для проживания в студенческом общежитии в будущем учебном году.</w:t>
        <w:br/>
        <w:t>3.7.	Если при досрочном выселении (расторжении настоящего договора по инициативе СТУ-ДЕНТА или по иным обстоятельствам, не зависящим от ФИЛИАЛА, а также от вины СТУДЕНТА) все места данной категории в Доме студентов заняты, СТУДЕН¬ТУ возвращается часть оплаты за проживание, за вычетом расходов по организации и обеспечению места данной категории за период проживания СТУДЕНТА в текущем учебном году.</w:t>
        <w:br/>
        <w:t>Если при досрочном выселении по указанным в настоящем пункте основаниям место в студенческом общежитии данной категории остается незанятым, ФИЛИАЛ продолжает нести неизбежные рас¬ходы по организации и обеспечению содержания указанного места в студенческом общежитии и сумма, упла¬ченная СТУДЕНТОМ за текущий учебный год, возврату не подлежит.</w:t>
        <w:br/>
        <w:t>3.8.	При досрочном выселении (расторжении настоящего договора по инициативе ФИЛИАЛА в связи с неисполнением СТУДЕНТОМ обязательств по настоящему договору) сумма, уплаченная абитуриентом (СТУДЕНТОМ) за текущий учебный год, возвра¬ту не подлежит. Вышеуказанная сумма является задатком, который был дан стороной, ответствен¬ной за неисполнение настоящего договора абитуриентом (СТУДЕНТОМ), и который в соответствии с действующим законодательством остается у другой стороны (ФИЛИАЛА).</w:t>
        <w:br/>
        <w:t xml:space="preserve">3.9.	Денежная сумма, внесенная абитуриентом (СТУДЕНТОМ) ФИЛИАЛУ в качестве оплаты за текущий учебный год, является задатком. Положения п. 3.1-3.3, 3.8, 3.9 настоя¬щего договора являются Соглашением о задатке, на которое распространяется действие ст. 337-338
ГК РК.
</w:t>
        <w:br/>
        <w:t>3.10.	Если абитуриент (СТУДЕНТ) оплатил проживание за следующий за текущим учебный год, сумма оплаты за проживание в следующем учебном году возвращается абитуриенту (СТУДЕНТУ) при условии подачи им заявления о намерении расторгнуть настоящий договор в срок до 1 августа текущего года.</w:t>
        <w:br/>
        <w:t xml:space="preserve">3.11.	 Если абитуриент (СТУДЕНТ) бронирует номер, то он вносит аванс в размере 50% от общей стоимости проживания оставшуюся часть суммы вносит при заселении. В случае аннулирования  брони сумма за бронь в размере 50% от общей стоимости услуг не возвращается.
</w:t>
      </w:r>
    </w:p>
    <w:p>
      <w:pPr>
        <w:jc w:val="center"/>
      </w:pPr>
      <w:r>
        <w:rPr>
          <w:rFonts w:ascii="Times New Roman" w:hAnsi="Times New Roman" w:cs="Times New Roman" w:eastAsia="Times New Roman"/>
          <w:sz w:val="22"/>
          <w:b w:val="on"/>
        </w:rPr>
        <w:t>4.СРОК ДЕЙСТВИЯ И ПОРЯДОК РАСТОРЖЕНИЯ ДОГОВОРА</w:t>
      </w:r>
    </w:p>
    <w:p>
      <w:pPr>
        <w:jc w:val="left"/>
      </w:pPr>
      <w:r>
        <w:rPr>
          <w:rFonts w:ascii="Times New Roman" w:hAnsi="Times New Roman" w:cs="Times New Roman" w:eastAsia="Times New Roman"/>
          <w:sz w:val="22"/>
          <w:b w:val="off"/>
        </w:rPr>
        <w:t xml:space="preserve">4.1.	Настоящий договор вступает в силу с момента его подписания обеими сторонами и оплаты в полном объеме периода проживания, указанного в п. 3.1 настоящего договора.
Пролонгация настоящего договора осуществляется на условиях оплаты за проживание и произво¬дится в соответствии с Приложением № 1 к настоящему договору, подписываемым сторонами и яв¬ляющимся неотъемлемой частью настоящего договора.
</w:t>
        <w:br/>
        <w:t>4.2.	 ФИЛИАЛ вправе в одностороннем порядке принять решение о непродлении действия настоящего Договора по вине СТУДЕНТА на будущий учебный год. В случае осущест¬вленной ранее пролонгации настоящего договора на условиях оплаты проживания в будущем учеб¬ном году соглашение о пролонгации считается расторгнутым. а внесенные СТУДЕНТОМ в счет проживания в будущем учебном году денежные средства не подлежат возврату.</w:t>
        <w:br/>
        <w:t xml:space="preserve">4.3.	 ФИЛИАЛ вправе в одностороннем порядке расторгнуть настоящий договор в случаях¬— отчисления абитуриента (СТУДЕНТА) из ФИЛИАЛА;
несвоевременной оплаты и (или) оплаты с нарушением установленных размеров и условий оплаты по настоящему договору;
</w:t>
        <w:br/>
        <w:t>—	систематического невыполнения требований администрации студенческого общежития;</w:t>
        <w:br/>
        <w:t>—	нарушения дисциплины;</w:t>
        <w:br/>
        <w:t>—	систематического нарушения приказа директора о запрещении курения в помещениях студенческого общежития;</w:t>
        <w:br/>
        <w:t>—	появления абитуриента (СТУДЕНТА) в состоянии алкогольного и (или) нарко¬тического опьянения;</w:t>
        <w:br/>
        <w:t>-   причинения ФИЛИАЛУ материального ущерба или причинения вреда деловой репута¬ции ФИЛИАЛУ;</w:t>
        <w:br/>
        <w:t>—	неисполнения абитуриентом (СТУДЕНТОМ) иных обязанностей, предусмо¬тренных настоящим договором.</w:t>
        <w:br/>
        <w:t>4.4.	Настоящий договор может быть расторгнут по инициативе абитуриента (СТУДЕНТА) по его личному заявлению.</w:t>
        <w:br/>
        <w:t xml:space="preserve">4.5.	В случае если после выселения СТУДЕНТА в соответствии с условиями на¬стоящего договора им оставлены личные вещи (имущество), администрация студенческого общежития создает комиссию, составляет опись личных вещей (имущества) СТУДЕНТА и передает лич¬ные вещи (имущество).  </w:t>
      </w:r>
    </w:p>
    <w:p>
      <w:pPr>
        <w:jc w:val="center"/>
      </w:pPr>
      <w:r>
        <w:rPr>
          <w:rFonts w:ascii="Times New Roman" w:hAnsi="Times New Roman" w:cs="Times New Roman" w:eastAsia="Times New Roman"/>
          <w:sz w:val="22"/>
          <w:b w:val="on"/>
        </w:rPr>
        <w:t>5. ФОРС-МАЖОР</w:t>
      </w:r>
    </w:p>
    <w:p>
      <w:pPr>
        <w:jc w:val="left"/>
      </w:pPr>
      <w:r>
        <w:rPr>
          <w:rFonts w:ascii="Times New Roman" w:hAnsi="Times New Roman" w:cs="Times New Roman" w:eastAsia="Times New Roman"/>
          <w:sz w:val="22"/>
          <w:b w:val="off"/>
        </w:rPr>
        <w:t xml:space="preserve">5.1. Стороны освобождаются от ответственности за частичное или полное неисполнение
обязательств, предусмотренных настоящим Договором, если это неисполнение явилось                    следствием непреодолимой силы (форс-мажора), а именно: наводнение, пожар, землетрясение и другие стихийные бедствия, военные действия, блокада, акты высших государственных органов.
</w:t>
        <w:br/>
        <w:t>5.2. При наступлении форс-мажорных обстоятельств срок исполнения обязательств по Договору отодвигается соразмерно времени, в течении которого действовали данные обстоятельства.</w:t>
      </w:r>
    </w:p>
    <w:p>
      <w:pPr>
        <w:jc w:val="center"/>
      </w:pPr>
      <w:r>
        <w:rPr>
          <w:rFonts w:ascii="Times New Roman" w:hAnsi="Times New Roman" w:cs="Times New Roman" w:eastAsia="Times New Roman"/>
          <w:sz w:val="22"/>
          <w:b w:val="on"/>
        </w:rPr>
        <w:t>6. РАЗРЕШЕНИЕ СПОРОВ</w:t>
      </w:r>
    </w:p>
    <w:p>
      <w:pPr>
        <w:jc w:val="left"/>
      </w:pPr>
      <w:r>
        <w:rPr>
          <w:rFonts w:ascii="Times New Roman" w:hAnsi="Times New Roman" w:cs="Times New Roman" w:eastAsia="Times New Roman"/>
          <w:sz w:val="22"/>
        </w:rPr>
        <w:t>6.1. В случае невыполнения или ненадлежащего выполнения Сторонами своих обязательств рамках настоящего Договора все стороны настоящего договора должны принять все возможные меры для урегулирования возникших проблем путем переговоров</w:t>
        <w:br/>
        <w:t>6.2. В случае невозможности разрешения споров путем переговоров они подлежат рассмотрению в суде, все споры и разногласия разрешаются в соответствии с действующим законодательством Республики Казахстан.</w:t>
      </w:r>
    </w:p>
    <w:p>
      <w:pPr>
        <w:jc w:val="center"/>
      </w:pPr>
      <w:r>
        <w:rPr>
          <w:rFonts w:ascii="Times New Roman" w:hAnsi="Times New Roman" w:cs="Times New Roman" w:eastAsia="Times New Roman"/>
          <w:sz w:val="22"/>
          <w:b w:val="on"/>
        </w:rPr>
        <w:t>7. ОСОБЫЕ УСЛОВИЯ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2"/>
        </w:rPr>
        <w:t>7.1. В случае отчисления СТУДЕНТА из ФИЛИАЛА и расторжения догово¬ра о подготовке специалиста с высшим образованием настоящий договор прекращает действие, а (СТУДЕНТ) теряет право на проживание в Доме студентов с оплатой проживания по студенческим расценкам в соответствии с настоящим договором.</w:t>
        <w:br/>
        <w:t>7.2. Дальнейшее проживание может осуществляться на условиях заключения нового договора на про¬живание (оплата за проживание производится по гостевым расценкам). При этом вопрос дальнейше¬го проживания в Доме студентов решается ФИЛИАЛОМ в индивидуальном порядке по усмо¬трению ФИЛИАЛА.</w:t>
        <w:br/>
        <w:t>7.3. Настоящий договор составлен в двух экземплярах, имеющих одинаковую юридическую силу, по одному экземпляру для каждой из сторон.</w:t>
        <w:br/>
        <w:t>7.4. Положения, не вошедшие в настоящий договор, но содержащиеся в Положении о студенческом общежитии, Правилах внутреннего распорядка студенческого общежития, Правилах техники безопасности и по¬жарной безопасности, являются составной частью настоящего договора.</w:t>
        <w:br/>
      </w:r>
      <w:r>
        <w:rPr>
          <w:rFonts w:ascii="Times New Roman" w:hAnsi="Times New Roman" w:cs="Times New Roman" w:eastAsia="Times New Roman"/>
          <w:sz w:val="22"/>
          <w:b w:val="on"/>
        </w:rPr>
        <w:t>С Положением о Филиале, Положением о студенческом общежитии, Правилами внутреннего рас¬порядка студенческого общежития, Правилами техники безопасности и пожарной безопасности, Регла¬ментом реализации мест для проживания ОЗНАКОМЛЕН:</w:t>
      </w:r>
    </w:p>
    <w:p>
      <w:pPr>
        <w:jc w:val="right"/>
      </w:pPr>
      <w:r>
        <w:rPr>
          <w:rFonts w:ascii="Times New Roman" w:hAnsi="Times New Roman" w:cs="Times New Roman" w:eastAsia="Times New Roman"/>
          <w:sz w:val="22"/>
        </w:rPr>
        <w:t>Абитуриент (СТУДЕНТ)____________________________(подпись)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22"/>
          <w:b w:val="on"/>
        </w:rPr>
        <w:t>8. АДРЕСА И РЕКВИЗИТЫ СТОРОН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6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22"/>
                <w:b w:val="on"/>
              </w:rPr>
              <w:t>Университет</w:t>
              <w:br/>
              <w:t xml:space="preserve">Алматинский филиал негосударственного образовательного
учреждения высшего профессионального
образования «Санкт-Петербургский Гуманитарный университет профсоюзов»
</w:t>
              <w:br/>
            </w:r>
            <w:r>
              <w:rPr>
                <w:rFonts w:ascii="Times New Roman" w:hAnsi="Times New Roman" w:cs="Times New Roman" w:eastAsia="Times New Roman"/>
                <w:sz w:val="22"/>
              </w:rPr>
              <w:t>050016, г. Алматы, ул. Чайковского, д.9/11</w:t>
              <w:br/>
              <w:t>ИИН 600700068792</w:t>
              <w:br/>
              <w:t>ИИК KZ 14722S000002124763</w:t>
              <w:br/>
              <w:t xml:space="preserve">CASPZKA Код 27 </w:t>
              <w:br/>
              <w:t>БИН 930541000610</w:t>
              <w:br/>
              <w:t>Филиал АО «Kaspi Bank» г.Алматы</w:t>
              <w:br/>
              <w:t>КОД ОКПО 280433011000</w:t>
              <w:br/>
              <w:t xml:space="preserve">Директор____________ Н.Б. Еркебаев </w:t>
            </w:r>
          </w:p>
        </w:tc>
        <w:tc>
          <w:tcPr>
            <w:tcW w:w="6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22"/>
                <w:b w:val="off"/>
              </w:rPr>
              <w:t>Абитуриент (Студент)</w:t>
              <w:br/>
              <w:t>asd asd asd, (Ф.И.О., дата рождения)</w:t>
              <w:br/>
              <w:t>Направление подготовки:  Прикладная информатика</w:t>
              <w:br/>
              <w:t>Курс:4 курс</w:t>
              <w:br/>
              <w:t>Форма обучения: Очно-заочная</w:t>
              <w:br/>
              <w:t>Удостоверение личности:</w:t>
              <w:br/>
              <w:t>№312321312 от 02.09.2021 г.</w:t>
              <w:br/>
              <w:t>Адрес прописки:asd</w:t>
              <w:br/>
              <w:t>Конт. Телефон: +77006804045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2021-09-29T10:13:07Z</dcterms:created>
  <dc:creator>Apache POI</dc:creator>
</cp:coreProperties>
</file>