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09A56" w14:textId="77777777" w:rsidR="008A5697" w:rsidRDefault="0086248A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sz w:val="46"/>
          <w:szCs w:val="46"/>
        </w:rPr>
      </w:pPr>
      <w:bookmarkStart w:id="0" w:name="_k1c6h8jjxizl" w:colFirst="0" w:colLast="0"/>
      <w:bookmarkEnd w:id="0"/>
      <w:r>
        <w:rPr>
          <w:rFonts w:ascii="Times" w:eastAsia="Times" w:hAnsi="Times" w:cs="Times"/>
          <w:b/>
          <w:sz w:val="46"/>
          <w:szCs w:val="46"/>
        </w:rPr>
        <w:t>1. Introduction &amp; Scope</w:t>
      </w:r>
    </w:p>
    <w:p w14:paraId="4A5DA291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" w:name="_8eqouqedbc3q" w:colFirst="0" w:colLast="0"/>
      <w:bookmarkEnd w:id="1"/>
      <w:r>
        <w:rPr>
          <w:rFonts w:ascii="Times" w:eastAsia="Times" w:hAnsi="Times" w:cs="Times"/>
          <w:b/>
          <w:sz w:val="34"/>
          <w:szCs w:val="34"/>
        </w:rPr>
        <w:t>1.1 Project Overview</w:t>
      </w:r>
    </w:p>
    <w:p w14:paraId="05327FE7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LOE Delivery</w:t>
      </w:r>
      <w:r>
        <w:rPr>
          <w:rFonts w:ascii="Times" w:eastAsia="Times" w:hAnsi="Times" w:cs="Times"/>
        </w:rPr>
        <w:t xml:space="preserve"> is a next-generation hybrid food delivery and content discovery platform designed for African markets. It combines the </w:t>
      </w:r>
      <w:r>
        <w:rPr>
          <w:rFonts w:ascii="Times" w:eastAsia="Times" w:hAnsi="Times" w:cs="Times"/>
          <w:b/>
        </w:rPr>
        <w:t>utility of on-demand delivery (</w:t>
      </w:r>
      <w:proofErr w:type="spellStart"/>
      <w:r>
        <w:rPr>
          <w:rFonts w:ascii="Times" w:eastAsia="Times" w:hAnsi="Times" w:cs="Times"/>
          <w:b/>
        </w:rPr>
        <w:t>UberEats</w:t>
      </w:r>
      <w:proofErr w:type="spellEnd"/>
      <w:r>
        <w:rPr>
          <w:rFonts w:ascii="Times" w:eastAsia="Times" w:hAnsi="Times" w:cs="Times"/>
          <w:b/>
        </w:rPr>
        <w:t>/</w:t>
      </w:r>
      <w:proofErr w:type="spellStart"/>
      <w:r>
        <w:rPr>
          <w:rFonts w:ascii="Times" w:eastAsia="Times" w:hAnsi="Times" w:cs="Times"/>
          <w:b/>
        </w:rPr>
        <w:t>Doordash</w:t>
      </w:r>
      <w:proofErr w:type="spellEnd"/>
      <w:r>
        <w:rPr>
          <w:rFonts w:ascii="Times" w:eastAsia="Times" w:hAnsi="Times" w:cs="Times"/>
          <w:b/>
        </w:rPr>
        <w:t>)</w:t>
      </w:r>
      <w:r>
        <w:rPr>
          <w:rFonts w:ascii="Times" w:eastAsia="Times" w:hAnsi="Times" w:cs="Times"/>
        </w:rPr>
        <w:t xml:space="preserve"> with the </w:t>
      </w:r>
      <w:r>
        <w:rPr>
          <w:rFonts w:ascii="Times" w:eastAsia="Times" w:hAnsi="Times" w:cs="Times"/>
          <w:b/>
        </w:rPr>
        <w:t>engagement power of short-form video (</w:t>
      </w:r>
      <w:proofErr w:type="spellStart"/>
      <w:r>
        <w:rPr>
          <w:rFonts w:ascii="Times" w:eastAsia="Times" w:hAnsi="Times" w:cs="Times"/>
          <w:b/>
        </w:rPr>
        <w:t>TikTok</w:t>
      </w:r>
      <w:proofErr w:type="spellEnd"/>
      <w:r>
        <w:rPr>
          <w:rFonts w:ascii="Times" w:eastAsia="Times" w:hAnsi="Times" w:cs="Times"/>
          <w:b/>
        </w:rPr>
        <w:t>)</w:t>
      </w:r>
      <w:r>
        <w:rPr>
          <w:rFonts w:ascii="Times" w:eastAsia="Times" w:hAnsi="Times" w:cs="Times"/>
        </w:rPr>
        <w:t>.</w:t>
      </w:r>
    </w:p>
    <w:p w14:paraId="7D61719E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Unlike traditional menu-based </w:t>
      </w:r>
      <w:r>
        <w:rPr>
          <w:rFonts w:ascii="Times" w:eastAsia="Times" w:hAnsi="Times" w:cs="Times"/>
        </w:rPr>
        <w:t xml:space="preserve">platforms, LOE introduces a </w:t>
      </w:r>
      <w:r>
        <w:rPr>
          <w:rFonts w:ascii="Times" w:eastAsia="Times" w:hAnsi="Times" w:cs="Times"/>
          <w:b/>
        </w:rPr>
        <w:t>video-first discovery experience</w:t>
      </w:r>
      <w:r>
        <w:rPr>
          <w:rFonts w:ascii="Times" w:eastAsia="Times" w:hAnsi="Times" w:cs="Times"/>
        </w:rPr>
        <w:t xml:space="preserve"> where customers explore dishes and restaurants via engaging, creator-style content before ordering. At the same time, it provides </w:t>
      </w:r>
      <w:r>
        <w:rPr>
          <w:rFonts w:ascii="Times" w:eastAsia="Times" w:hAnsi="Times" w:cs="Times"/>
          <w:b/>
        </w:rPr>
        <w:t xml:space="preserve">traditional ordering options (menu view, USSD, </w:t>
      </w:r>
      <w:proofErr w:type="spellStart"/>
      <w:r>
        <w:rPr>
          <w:rFonts w:ascii="Times" w:eastAsia="Times" w:hAnsi="Times" w:cs="Times"/>
          <w:b/>
        </w:rPr>
        <w:t>shortcode</w:t>
      </w:r>
      <w:proofErr w:type="spellEnd"/>
      <w:r>
        <w:rPr>
          <w:rFonts w:ascii="Times" w:eastAsia="Times" w:hAnsi="Times" w:cs="Times"/>
          <w:b/>
        </w:rPr>
        <w:t xml:space="preserve"> call ord</w:t>
      </w:r>
      <w:r>
        <w:rPr>
          <w:rFonts w:ascii="Times" w:eastAsia="Times" w:hAnsi="Times" w:cs="Times"/>
          <w:b/>
        </w:rPr>
        <w:t>ering)</w:t>
      </w:r>
      <w:r>
        <w:rPr>
          <w:rFonts w:ascii="Times" w:eastAsia="Times" w:hAnsi="Times" w:cs="Times"/>
        </w:rPr>
        <w:t xml:space="preserve"> to ensure inclusivity for all device types and demographics.</w:t>
      </w:r>
    </w:p>
    <w:p w14:paraId="1E50BD27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The platform aims to:</w:t>
      </w:r>
    </w:p>
    <w:p w14:paraId="1A75334C" w14:textId="77777777" w:rsidR="008A5697" w:rsidRDefault="0086248A">
      <w:pPr>
        <w:numPr>
          <w:ilvl w:val="0"/>
          <w:numId w:val="14"/>
        </w:numPr>
        <w:spacing w:before="240"/>
      </w:pPr>
      <w:r>
        <w:rPr>
          <w:rFonts w:ascii="Times" w:eastAsia="Times" w:hAnsi="Times" w:cs="Times"/>
        </w:rPr>
        <w:t xml:space="preserve">Serve </w:t>
      </w:r>
      <w:r>
        <w:rPr>
          <w:rFonts w:ascii="Times" w:eastAsia="Times" w:hAnsi="Times" w:cs="Times"/>
          <w:b/>
        </w:rPr>
        <w:t>urban and semi-urban areas</w:t>
      </w:r>
      <w:r>
        <w:rPr>
          <w:rFonts w:ascii="Times" w:eastAsia="Times" w:hAnsi="Times" w:cs="Times"/>
        </w:rPr>
        <w:t xml:space="preserve"> with scalable delivery operations.</w:t>
      </w:r>
      <w:r>
        <w:rPr>
          <w:rFonts w:ascii="Times" w:eastAsia="Times" w:hAnsi="Times" w:cs="Times"/>
        </w:rPr>
        <w:br/>
      </w:r>
    </w:p>
    <w:p w14:paraId="1D3DB1F2" w14:textId="77777777" w:rsidR="008A5697" w:rsidRDefault="0086248A">
      <w:pPr>
        <w:numPr>
          <w:ilvl w:val="0"/>
          <w:numId w:val="14"/>
        </w:numPr>
      </w:pPr>
      <w:r>
        <w:rPr>
          <w:rFonts w:ascii="Times" w:eastAsia="Times" w:hAnsi="Times" w:cs="Times"/>
        </w:rPr>
        <w:t xml:space="preserve">Enable </w:t>
      </w:r>
      <w:r>
        <w:rPr>
          <w:rFonts w:ascii="Times" w:eastAsia="Times" w:hAnsi="Times" w:cs="Times"/>
          <w:b/>
        </w:rPr>
        <w:t>restaurants</w:t>
      </w:r>
      <w:r>
        <w:rPr>
          <w:rFonts w:ascii="Times" w:eastAsia="Times" w:hAnsi="Times" w:cs="Times"/>
        </w:rPr>
        <w:t xml:space="preserve"> to showcase meals via immersive content.</w:t>
      </w:r>
      <w:r>
        <w:rPr>
          <w:rFonts w:ascii="Times" w:eastAsia="Times" w:hAnsi="Times" w:cs="Times"/>
        </w:rPr>
        <w:br/>
      </w:r>
    </w:p>
    <w:p w14:paraId="62E04164" w14:textId="77777777" w:rsidR="008A5697" w:rsidRDefault="0086248A">
      <w:pPr>
        <w:numPr>
          <w:ilvl w:val="0"/>
          <w:numId w:val="14"/>
        </w:numPr>
      </w:pPr>
      <w:r>
        <w:rPr>
          <w:rFonts w:ascii="Times" w:eastAsia="Times" w:hAnsi="Times" w:cs="Times"/>
        </w:rPr>
        <w:t xml:space="preserve">Provide </w:t>
      </w:r>
      <w:r>
        <w:rPr>
          <w:rFonts w:ascii="Times" w:eastAsia="Times" w:hAnsi="Times" w:cs="Times"/>
          <w:b/>
        </w:rPr>
        <w:t>riders</w:t>
      </w:r>
      <w:r>
        <w:rPr>
          <w:rFonts w:ascii="Times" w:eastAsia="Times" w:hAnsi="Times" w:cs="Times"/>
        </w:rPr>
        <w:t xml:space="preserve"> with high earnings (c</w:t>
      </w:r>
      <w:r>
        <w:rPr>
          <w:rFonts w:ascii="Times" w:eastAsia="Times" w:hAnsi="Times" w:cs="Times"/>
        </w:rPr>
        <w:t>ommission-based, no fixed salaries).</w:t>
      </w:r>
      <w:r>
        <w:rPr>
          <w:rFonts w:ascii="Times" w:eastAsia="Times" w:hAnsi="Times" w:cs="Times"/>
        </w:rPr>
        <w:br/>
      </w:r>
    </w:p>
    <w:p w14:paraId="5039872C" w14:textId="77777777" w:rsidR="008A5697" w:rsidRDefault="0086248A">
      <w:pPr>
        <w:numPr>
          <w:ilvl w:val="0"/>
          <w:numId w:val="14"/>
        </w:numPr>
        <w:spacing w:after="240"/>
      </w:pPr>
      <w:r>
        <w:rPr>
          <w:rFonts w:ascii="Times" w:eastAsia="Times" w:hAnsi="Times" w:cs="Times"/>
        </w:rPr>
        <w:t xml:space="preserve">Offer </w:t>
      </w:r>
      <w:r>
        <w:rPr>
          <w:rFonts w:ascii="Times" w:eastAsia="Times" w:hAnsi="Times" w:cs="Times"/>
          <w:b/>
        </w:rPr>
        <w:t>admins</w:t>
      </w:r>
      <w:r>
        <w:rPr>
          <w:rFonts w:ascii="Times" w:eastAsia="Times" w:hAnsi="Times" w:cs="Times"/>
        </w:rPr>
        <w:t xml:space="preserve"> AI-powered insights into performance, fraud, and growth.</w:t>
      </w:r>
      <w:r>
        <w:rPr>
          <w:rFonts w:ascii="Times" w:eastAsia="Times" w:hAnsi="Times" w:cs="Times"/>
        </w:rPr>
        <w:br/>
      </w:r>
    </w:p>
    <w:p w14:paraId="4A0387C3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" w:name="_dlwaod9ju3ms" w:colFirst="0" w:colLast="0"/>
      <w:bookmarkEnd w:id="2"/>
      <w:r>
        <w:rPr>
          <w:rFonts w:ascii="Times" w:eastAsia="Times" w:hAnsi="Times" w:cs="Times"/>
          <w:b/>
          <w:sz w:val="34"/>
          <w:szCs w:val="34"/>
        </w:rPr>
        <w:t>1.2 Scope of the System</w:t>
      </w:r>
    </w:p>
    <w:p w14:paraId="047C2972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The system is </w:t>
      </w:r>
      <w:r>
        <w:rPr>
          <w:rFonts w:ascii="Times" w:eastAsia="Times" w:hAnsi="Times" w:cs="Times"/>
          <w:b/>
        </w:rPr>
        <w:t>multi-platform</w:t>
      </w:r>
      <w:r>
        <w:rPr>
          <w:rFonts w:ascii="Times" w:eastAsia="Times" w:hAnsi="Times" w:cs="Times"/>
        </w:rPr>
        <w:t xml:space="preserve"> and </w:t>
      </w:r>
      <w:r>
        <w:rPr>
          <w:rFonts w:ascii="Times" w:eastAsia="Times" w:hAnsi="Times" w:cs="Times"/>
          <w:b/>
        </w:rPr>
        <w:t>scalable</w:t>
      </w:r>
      <w:r>
        <w:rPr>
          <w:rFonts w:ascii="Times" w:eastAsia="Times" w:hAnsi="Times" w:cs="Times"/>
        </w:rPr>
        <w:t xml:space="preserve"> across countries, consisting of:</w:t>
      </w:r>
    </w:p>
    <w:p w14:paraId="2A4EB995" w14:textId="77777777" w:rsidR="008A5697" w:rsidRDefault="0086248A">
      <w:pPr>
        <w:numPr>
          <w:ilvl w:val="0"/>
          <w:numId w:val="7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Customer Applications</w:t>
      </w:r>
      <w:r>
        <w:rPr>
          <w:rFonts w:ascii="Times" w:eastAsia="Times" w:hAnsi="Times" w:cs="Times"/>
          <w:b/>
        </w:rPr>
        <w:br/>
      </w:r>
    </w:p>
    <w:p w14:paraId="29324154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yellow"/>
        </w:rPr>
        <w:t>Android &amp; iOS apps (video</w:t>
      </w:r>
      <w:r w:rsidRPr="00E61D36">
        <w:rPr>
          <w:rFonts w:ascii="Times" w:eastAsia="Times" w:hAnsi="Times" w:cs="Times"/>
          <w:highlight w:val="yellow"/>
        </w:rPr>
        <w:t xml:space="preserve"> feed + traditional menu ordering)</w:t>
      </w:r>
      <w:r>
        <w:rPr>
          <w:rFonts w:ascii="Times" w:eastAsia="Times" w:hAnsi="Times" w:cs="Times"/>
        </w:rPr>
        <w:br/>
      </w:r>
    </w:p>
    <w:p w14:paraId="0800EFD6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Web application (responsive design, feature parity with mobile)</w:t>
      </w:r>
      <w:r>
        <w:rPr>
          <w:rFonts w:ascii="Times" w:eastAsia="Times" w:hAnsi="Times" w:cs="Times"/>
        </w:rPr>
        <w:br/>
      </w:r>
    </w:p>
    <w:p w14:paraId="26FDA0B0" w14:textId="77777777" w:rsidR="008A5697" w:rsidRPr="007A7981" w:rsidRDefault="0086248A">
      <w:pPr>
        <w:numPr>
          <w:ilvl w:val="1"/>
          <w:numId w:val="7"/>
        </w:numPr>
        <w:rPr>
          <w:rFonts w:ascii="Times" w:eastAsia="Times" w:hAnsi="Times" w:cs="Times"/>
          <w:highlight w:val="red"/>
        </w:rPr>
      </w:pPr>
      <w:r w:rsidRPr="007A7981">
        <w:rPr>
          <w:rFonts w:ascii="Times" w:eastAsia="Times" w:hAnsi="Times" w:cs="Times"/>
          <w:highlight w:val="red"/>
        </w:rPr>
        <w:t>USSD interface for basic phones (</w:t>
      </w:r>
      <w:proofErr w:type="spellStart"/>
      <w:r w:rsidRPr="007A7981">
        <w:rPr>
          <w:rFonts w:ascii="Times" w:eastAsia="Times" w:hAnsi="Times" w:cs="Times"/>
          <w:highlight w:val="red"/>
        </w:rPr>
        <w:t>shortcode</w:t>
      </w:r>
      <w:proofErr w:type="spellEnd"/>
      <w:r w:rsidRPr="007A7981">
        <w:rPr>
          <w:rFonts w:ascii="Times" w:eastAsia="Times" w:hAnsi="Times" w:cs="Times"/>
          <w:highlight w:val="red"/>
        </w:rPr>
        <w:t>-based ordering)</w:t>
      </w:r>
      <w:r w:rsidRPr="007A7981">
        <w:rPr>
          <w:rFonts w:ascii="Times" w:eastAsia="Times" w:hAnsi="Times" w:cs="Times"/>
          <w:highlight w:val="red"/>
        </w:rPr>
        <w:br/>
      </w:r>
    </w:p>
    <w:p w14:paraId="6B0A3F66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proofErr w:type="spellStart"/>
      <w:r w:rsidRPr="007A7981">
        <w:rPr>
          <w:rFonts w:ascii="Times" w:eastAsia="Times" w:hAnsi="Times" w:cs="Times"/>
          <w:highlight w:val="red"/>
        </w:rPr>
        <w:t>Shortcode</w:t>
      </w:r>
      <w:proofErr w:type="spellEnd"/>
      <w:r w:rsidRPr="007A7981">
        <w:rPr>
          <w:rFonts w:ascii="Times" w:eastAsia="Times" w:hAnsi="Times" w:cs="Times"/>
          <w:highlight w:val="red"/>
        </w:rPr>
        <w:t xml:space="preserve"> call ordering for non-digital users</w:t>
      </w:r>
      <w:r>
        <w:rPr>
          <w:rFonts w:ascii="Times" w:eastAsia="Times" w:hAnsi="Times" w:cs="Times"/>
        </w:rPr>
        <w:br/>
      </w:r>
    </w:p>
    <w:p w14:paraId="032F267E" w14:textId="77777777" w:rsidR="008A5697" w:rsidRDefault="0086248A">
      <w:pPr>
        <w:numPr>
          <w:ilvl w:val="0"/>
          <w:numId w:val="7"/>
        </w:numPr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Restaurant Applications</w:t>
      </w:r>
      <w:r>
        <w:rPr>
          <w:rFonts w:ascii="Times" w:eastAsia="Times" w:hAnsi="Times" w:cs="Times"/>
          <w:b/>
        </w:rPr>
        <w:br/>
      </w:r>
    </w:p>
    <w:p w14:paraId="42E45BC2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lastRenderedPageBreak/>
        <w:t>Mobile app (iOS &amp; Andro</w:t>
      </w:r>
      <w:r w:rsidRPr="00E61D36">
        <w:rPr>
          <w:rFonts w:ascii="Times" w:eastAsia="Times" w:hAnsi="Times" w:cs="Times"/>
          <w:highlight w:val="green"/>
        </w:rPr>
        <w:t>id) for order management, video uploads, and performance tracking</w:t>
      </w:r>
      <w:r>
        <w:rPr>
          <w:rFonts w:ascii="Times" w:eastAsia="Times" w:hAnsi="Times" w:cs="Times"/>
        </w:rPr>
        <w:br/>
      </w:r>
    </w:p>
    <w:p w14:paraId="4DA0ECDB" w14:textId="77777777" w:rsidR="008A5697" w:rsidRPr="00045D50" w:rsidRDefault="0086248A">
      <w:pPr>
        <w:numPr>
          <w:ilvl w:val="1"/>
          <w:numId w:val="7"/>
        </w:numPr>
        <w:rPr>
          <w:rFonts w:ascii="Times" w:eastAsia="Times" w:hAnsi="Times" w:cs="Times"/>
          <w:highlight w:val="red"/>
        </w:rPr>
      </w:pPr>
      <w:r w:rsidRPr="00E61D36">
        <w:rPr>
          <w:rFonts w:ascii="Times" w:eastAsia="Times" w:hAnsi="Times" w:cs="Times"/>
          <w:highlight w:val="green"/>
        </w:rPr>
        <w:t>Dashboard for advanced analytics, menu management,</w:t>
      </w:r>
      <w:r>
        <w:rPr>
          <w:rFonts w:ascii="Times" w:eastAsia="Times" w:hAnsi="Times" w:cs="Times"/>
        </w:rPr>
        <w:t xml:space="preserve"> and </w:t>
      </w:r>
      <w:r w:rsidRPr="00045D50">
        <w:rPr>
          <w:rFonts w:ascii="Times" w:eastAsia="Times" w:hAnsi="Times" w:cs="Times"/>
          <w:highlight w:val="red"/>
        </w:rPr>
        <w:t>AI-driven recommendations</w:t>
      </w:r>
      <w:r w:rsidRPr="00045D50">
        <w:rPr>
          <w:rFonts w:ascii="Times" w:eastAsia="Times" w:hAnsi="Times" w:cs="Times"/>
          <w:highlight w:val="red"/>
        </w:rPr>
        <w:br/>
      </w:r>
    </w:p>
    <w:p w14:paraId="31AB7410" w14:textId="77777777" w:rsidR="008A5697" w:rsidRDefault="0086248A">
      <w:pPr>
        <w:numPr>
          <w:ilvl w:val="0"/>
          <w:numId w:val="7"/>
        </w:numPr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Rider/Driver Application</w:t>
      </w:r>
      <w:r>
        <w:rPr>
          <w:rFonts w:ascii="Times" w:eastAsia="Times" w:hAnsi="Times" w:cs="Times"/>
          <w:b/>
        </w:rPr>
        <w:br/>
      </w:r>
    </w:p>
    <w:p w14:paraId="19904FE0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iOS &amp; Android apps for accepting and managing deliveries</w:t>
      </w:r>
      <w:r>
        <w:rPr>
          <w:rFonts w:ascii="Times" w:eastAsia="Times" w:hAnsi="Times" w:cs="Times"/>
        </w:rPr>
        <w:br/>
      </w:r>
    </w:p>
    <w:p w14:paraId="5054F17B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Features: navigation, earnings tracking, push notifications, performance leaderboard</w:t>
      </w:r>
      <w:r>
        <w:rPr>
          <w:rFonts w:ascii="Times" w:eastAsia="Times" w:hAnsi="Times" w:cs="Times"/>
        </w:rPr>
        <w:br/>
      </w:r>
    </w:p>
    <w:p w14:paraId="65C0E2DC" w14:textId="77777777" w:rsidR="008A5697" w:rsidRDefault="0086248A">
      <w:pPr>
        <w:numPr>
          <w:ilvl w:val="0"/>
          <w:numId w:val="7"/>
        </w:numPr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Admin &amp; Operations Panel</w:t>
      </w:r>
      <w:r>
        <w:rPr>
          <w:rFonts w:ascii="Times" w:eastAsia="Times" w:hAnsi="Times" w:cs="Times"/>
          <w:b/>
        </w:rPr>
        <w:br/>
      </w:r>
    </w:p>
    <w:p w14:paraId="33CBF055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Web-based dashboard for system monitoring</w:t>
      </w:r>
      <w:r>
        <w:rPr>
          <w:rFonts w:ascii="Times" w:eastAsia="Times" w:hAnsi="Times" w:cs="Times"/>
        </w:rPr>
        <w:br/>
      </w:r>
    </w:p>
    <w:p w14:paraId="31CFC1A0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AI-powered reporting (revenue trends, restaurant pricing insights, fraud detection, customer behavior analytics)</w:t>
      </w:r>
      <w:r>
        <w:rPr>
          <w:rFonts w:ascii="Times" w:eastAsia="Times" w:hAnsi="Times" w:cs="Times"/>
        </w:rPr>
        <w:br/>
      </w:r>
    </w:p>
    <w:p w14:paraId="0A43DB50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Rider management and support ticket system</w:t>
      </w:r>
      <w:r>
        <w:rPr>
          <w:rFonts w:ascii="Times" w:eastAsia="Times" w:hAnsi="Times" w:cs="Times"/>
        </w:rPr>
        <w:br/>
      </w:r>
    </w:p>
    <w:p w14:paraId="68414AC6" w14:textId="77777777" w:rsidR="008A5697" w:rsidRDefault="0086248A">
      <w:pPr>
        <w:numPr>
          <w:ilvl w:val="0"/>
          <w:numId w:val="7"/>
        </w:numPr>
        <w:rPr>
          <w:rFonts w:ascii="Times" w:eastAsia="Times" w:hAnsi="Times" w:cs="Times"/>
        </w:rPr>
      </w:pPr>
      <w:r>
        <w:rPr>
          <w:rFonts w:ascii="Times" w:eastAsia="Times" w:hAnsi="Times" w:cs="Times"/>
          <w:b/>
        </w:rPr>
        <w:t>Core Backend &amp; Microservices</w:t>
      </w:r>
      <w:r>
        <w:rPr>
          <w:rFonts w:ascii="Times" w:eastAsia="Times" w:hAnsi="Times" w:cs="Times"/>
          <w:b/>
        </w:rPr>
        <w:br/>
      </w:r>
    </w:p>
    <w:p w14:paraId="2BDE8F68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Order management service</w:t>
      </w:r>
      <w:r>
        <w:rPr>
          <w:rFonts w:ascii="Times" w:eastAsia="Times" w:hAnsi="Times" w:cs="Times"/>
        </w:rPr>
        <w:br/>
      </w:r>
    </w:p>
    <w:p w14:paraId="14305DD4" w14:textId="77777777" w:rsidR="008A5697" w:rsidRDefault="0086248A">
      <w:pPr>
        <w:numPr>
          <w:ilvl w:val="1"/>
          <w:numId w:val="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Payment service</w:t>
      </w:r>
      <w:r>
        <w:rPr>
          <w:rFonts w:ascii="Times" w:eastAsia="Times" w:hAnsi="Times" w:cs="Times"/>
        </w:rPr>
        <w:br/>
      </w:r>
    </w:p>
    <w:p w14:paraId="1E8C47B6" w14:textId="77777777" w:rsidR="008A5697" w:rsidRPr="00045D50" w:rsidRDefault="0086248A">
      <w:pPr>
        <w:numPr>
          <w:ilvl w:val="1"/>
          <w:numId w:val="7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Notification &amp; engagement</w:t>
      </w:r>
      <w:r w:rsidRPr="00045D50">
        <w:rPr>
          <w:rFonts w:ascii="Times" w:eastAsia="Times" w:hAnsi="Times" w:cs="Times"/>
          <w:highlight w:val="red"/>
        </w:rPr>
        <w:t xml:space="preserve"> service (AI-driven timing optimization)</w:t>
      </w:r>
      <w:r w:rsidRPr="00045D50">
        <w:rPr>
          <w:rFonts w:ascii="Times" w:eastAsia="Times" w:hAnsi="Times" w:cs="Times"/>
          <w:highlight w:val="red"/>
        </w:rPr>
        <w:br/>
      </w:r>
    </w:p>
    <w:p w14:paraId="06A7E5B7" w14:textId="77777777" w:rsidR="008A5697" w:rsidRPr="00045D50" w:rsidRDefault="0086248A">
      <w:pPr>
        <w:numPr>
          <w:ilvl w:val="1"/>
          <w:numId w:val="7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Video feed &amp; recommendation engine</w:t>
      </w:r>
      <w:r w:rsidRPr="00045D50">
        <w:rPr>
          <w:rFonts w:ascii="Times" w:eastAsia="Times" w:hAnsi="Times" w:cs="Times"/>
          <w:highlight w:val="red"/>
        </w:rPr>
        <w:br/>
      </w:r>
    </w:p>
    <w:p w14:paraId="722453BA" w14:textId="77777777" w:rsidR="008A5697" w:rsidRPr="00045D50" w:rsidRDefault="0086248A">
      <w:pPr>
        <w:numPr>
          <w:ilvl w:val="1"/>
          <w:numId w:val="7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Restaurant insights &amp; pricing intelligence</w:t>
      </w:r>
      <w:r w:rsidRPr="00045D50">
        <w:rPr>
          <w:rFonts w:ascii="Times" w:eastAsia="Times" w:hAnsi="Times" w:cs="Times"/>
          <w:highlight w:val="red"/>
        </w:rPr>
        <w:br/>
      </w:r>
    </w:p>
    <w:p w14:paraId="76ACF3E3" w14:textId="77777777" w:rsidR="008A5697" w:rsidRPr="00045D50" w:rsidRDefault="0086248A">
      <w:pPr>
        <w:numPr>
          <w:ilvl w:val="1"/>
          <w:numId w:val="7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Rider assignment &amp; route optimization</w:t>
      </w:r>
      <w:r w:rsidRPr="00045D50">
        <w:rPr>
          <w:rFonts w:ascii="Times" w:eastAsia="Times" w:hAnsi="Times" w:cs="Times"/>
          <w:highlight w:val="red"/>
        </w:rPr>
        <w:br/>
      </w:r>
    </w:p>
    <w:p w14:paraId="64154C44" w14:textId="77777777" w:rsidR="008A5697" w:rsidRDefault="008A5697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2"/>
          <w:szCs w:val="22"/>
        </w:rPr>
      </w:pPr>
      <w:bookmarkStart w:id="3" w:name="_4ph50uki6pwl" w:colFirst="0" w:colLast="0"/>
      <w:bookmarkEnd w:id="3"/>
    </w:p>
    <w:p w14:paraId="201BAFD6" w14:textId="77777777" w:rsidR="008A5697" w:rsidRDefault="008A5697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2"/>
          <w:szCs w:val="22"/>
        </w:rPr>
      </w:pPr>
      <w:bookmarkStart w:id="4" w:name="_d7gyr7xyqfsn" w:colFirst="0" w:colLast="0"/>
      <w:bookmarkEnd w:id="4"/>
    </w:p>
    <w:p w14:paraId="61356421" w14:textId="77777777" w:rsidR="008A5697" w:rsidRDefault="008A5697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2"/>
          <w:szCs w:val="22"/>
        </w:rPr>
      </w:pPr>
      <w:bookmarkStart w:id="5" w:name="_ou71aptl6opo" w:colFirst="0" w:colLast="0"/>
      <w:bookmarkEnd w:id="5"/>
    </w:p>
    <w:p w14:paraId="584F3974" w14:textId="77777777" w:rsidR="008A5697" w:rsidRDefault="0086248A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2"/>
          <w:szCs w:val="22"/>
        </w:rPr>
      </w:pPr>
      <w:bookmarkStart w:id="6" w:name="_xwt4oleb9uk4" w:colFirst="0" w:colLast="0"/>
      <w:bookmarkEnd w:id="6"/>
      <w:r>
        <w:rPr>
          <w:rFonts w:ascii="Times" w:eastAsia="Times" w:hAnsi="Times" w:cs="Times"/>
          <w:b/>
          <w:color w:val="000000"/>
          <w:sz w:val="22"/>
          <w:szCs w:val="22"/>
        </w:rPr>
        <w:t>6. USSD &amp; Short Code Call Ordering</w:t>
      </w:r>
    </w:p>
    <w:p w14:paraId="725BED75" w14:textId="77777777" w:rsidR="008A5697" w:rsidRPr="00045D50" w:rsidRDefault="0086248A">
      <w:pPr>
        <w:numPr>
          <w:ilvl w:val="0"/>
          <w:numId w:val="18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Menu navigation via USSD for feature phones</w:t>
      </w:r>
      <w:r w:rsidRPr="00045D50">
        <w:rPr>
          <w:rFonts w:ascii="Times" w:eastAsia="Times" w:hAnsi="Times" w:cs="Times"/>
          <w:highlight w:val="red"/>
        </w:rPr>
        <w:br/>
      </w:r>
    </w:p>
    <w:p w14:paraId="4BB184EF" w14:textId="77777777" w:rsidR="008A5697" w:rsidRPr="00045D50" w:rsidRDefault="0086248A">
      <w:pPr>
        <w:numPr>
          <w:ilvl w:val="0"/>
          <w:numId w:val="18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lastRenderedPageBreak/>
        <w:t>IVR ordering</w:t>
      </w:r>
      <w:r w:rsidRPr="00045D50">
        <w:rPr>
          <w:rFonts w:ascii="Times" w:eastAsia="Times" w:hAnsi="Times" w:cs="Times"/>
          <w:highlight w:val="red"/>
        </w:rPr>
        <w:t xml:space="preserve"> through short codes</w:t>
      </w:r>
      <w:r w:rsidRPr="00045D50">
        <w:rPr>
          <w:rFonts w:ascii="Times" w:eastAsia="Times" w:hAnsi="Times" w:cs="Times"/>
          <w:highlight w:val="red"/>
        </w:rPr>
        <w:br/>
      </w:r>
    </w:p>
    <w:p w14:paraId="7445A029" w14:textId="77777777" w:rsidR="008A5697" w:rsidRPr="00045D50" w:rsidRDefault="0086248A">
      <w:pPr>
        <w:numPr>
          <w:ilvl w:val="0"/>
          <w:numId w:val="18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SMS confirmation and payment workflows</w:t>
      </w:r>
      <w:r w:rsidRPr="00045D50">
        <w:rPr>
          <w:rFonts w:ascii="Times" w:eastAsia="Times" w:hAnsi="Times" w:cs="Times"/>
          <w:highlight w:val="red"/>
        </w:rPr>
        <w:br/>
      </w:r>
    </w:p>
    <w:p w14:paraId="2E1E2ED8" w14:textId="77777777" w:rsidR="008A5697" w:rsidRPr="00045D50" w:rsidRDefault="0086248A">
      <w:pPr>
        <w:numPr>
          <w:ilvl w:val="0"/>
          <w:numId w:val="18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Multi-language support for local accessibility</w:t>
      </w:r>
      <w:r w:rsidRPr="00045D50">
        <w:rPr>
          <w:rFonts w:ascii="Times" w:eastAsia="Times" w:hAnsi="Times" w:cs="Times"/>
          <w:highlight w:val="red"/>
        </w:rPr>
        <w:br/>
      </w:r>
    </w:p>
    <w:p w14:paraId="56F7E850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7" w:name="_vztln94wjnr2" w:colFirst="0" w:colLast="0"/>
      <w:bookmarkEnd w:id="7"/>
      <w:r>
        <w:rPr>
          <w:rFonts w:ascii="Times" w:eastAsia="Times" w:hAnsi="Times" w:cs="Times"/>
          <w:b/>
          <w:sz w:val="34"/>
          <w:szCs w:val="34"/>
        </w:rPr>
        <w:t>1.3 Key Innovations</w:t>
      </w:r>
    </w:p>
    <w:p w14:paraId="7F9828B7" w14:textId="77777777" w:rsidR="008A5697" w:rsidRDefault="0086248A">
      <w:pPr>
        <w:numPr>
          <w:ilvl w:val="0"/>
          <w:numId w:val="20"/>
        </w:numPr>
        <w:spacing w:before="240"/>
      </w:pPr>
      <w:r w:rsidRPr="00E61D36">
        <w:rPr>
          <w:rFonts w:ascii="Times" w:eastAsia="Times" w:hAnsi="Times" w:cs="Times"/>
          <w:b/>
          <w:highlight w:val="green"/>
        </w:rPr>
        <w:t>Video-first ordering</w:t>
      </w:r>
      <w:r w:rsidRPr="00E61D36">
        <w:rPr>
          <w:rFonts w:ascii="Times" w:eastAsia="Times" w:hAnsi="Times" w:cs="Times"/>
          <w:highlight w:val="green"/>
        </w:rPr>
        <w:t xml:space="preserve"> (</w:t>
      </w:r>
      <w:proofErr w:type="spellStart"/>
      <w:r w:rsidRPr="00E61D36">
        <w:rPr>
          <w:rFonts w:ascii="Times" w:eastAsia="Times" w:hAnsi="Times" w:cs="Times"/>
          <w:highlight w:val="green"/>
        </w:rPr>
        <w:t>TikTok</w:t>
      </w:r>
      <w:proofErr w:type="spellEnd"/>
      <w:r w:rsidRPr="00E61D36">
        <w:rPr>
          <w:rFonts w:ascii="Times" w:eastAsia="Times" w:hAnsi="Times" w:cs="Times"/>
          <w:highlight w:val="green"/>
        </w:rPr>
        <w:t>-style feed integrated with cart/checkout)</w:t>
      </w:r>
      <w:r>
        <w:rPr>
          <w:rFonts w:ascii="Times" w:eastAsia="Times" w:hAnsi="Times" w:cs="Times"/>
        </w:rPr>
        <w:br/>
      </w:r>
    </w:p>
    <w:p w14:paraId="0B5EE4A7" w14:textId="77777777" w:rsidR="008A5697" w:rsidRPr="00045D50" w:rsidRDefault="0086248A">
      <w:pPr>
        <w:numPr>
          <w:ilvl w:val="0"/>
          <w:numId w:val="20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Inclusive accessibility</w:t>
      </w:r>
      <w:r w:rsidRPr="00045D50">
        <w:rPr>
          <w:rFonts w:ascii="Times" w:eastAsia="Times" w:hAnsi="Times" w:cs="Times"/>
          <w:highlight w:val="red"/>
        </w:rPr>
        <w:t xml:space="preserve"> via USSD + </w:t>
      </w:r>
      <w:proofErr w:type="spellStart"/>
      <w:r w:rsidRPr="00045D50">
        <w:rPr>
          <w:rFonts w:ascii="Times" w:eastAsia="Times" w:hAnsi="Times" w:cs="Times"/>
          <w:highlight w:val="red"/>
        </w:rPr>
        <w:t>shortcode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call orde</w:t>
      </w:r>
      <w:r w:rsidRPr="00045D50">
        <w:rPr>
          <w:rFonts w:ascii="Times" w:eastAsia="Times" w:hAnsi="Times" w:cs="Times"/>
          <w:highlight w:val="red"/>
        </w:rPr>
        <w:t>ring</w:t>
      </w:r>
      <w:r w:rsidRPr="00045D50">
        <w:rPr>
          <w:rFonts w:ascii="Times" w:eastAsia="Times" w:hAnsi="Times" w:cs="Times"/>
          <w:highlight w:val="red"/>
        </w:rPr>
        <w:br/>
      </w:r>
    </w:p>
    <w:p w14:paraId="52768AFF" w14:textId="77777777" w:rsidR="008A5697" w:rsidRPr="00045D50" w:rsidRDefault="0086248A">
      <w:pPr>
        <w:numPr>
          <w:ilvl w:val="0"/>
          <w:numId w:val="20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AI-driven personalization</w:t>
      </w:r>
      <w:r w:rsidRPr="00045D50">
        <w:rPr>
          <w:rFonts w:ascii="Times" w:eastAsia="Times" w:hAnsi="Times" w:cs="Times"/>
          <w:highlight w:val="red"/>
        </w:rPr>
        <w:t xml:space="preserve"> for feed ranking, upselling, and notifications</w:t>
      </w:r>
      <w:r w:rsidRPr="00045D50">
        <w:rPr>
          <w:rFonts w:ascii="Times" w:eastAsia="Times" w:hAnsi="Times" w:cs="Times"/>
          <w:highlight w:val="red"/>
        </w:rPr>
        <w:br/>
      </w:r>
    </w:p>
    <w:p w14:paraId="28BF388C" w14:textId="77777777" w:rsidR="008A5697" w:rsidRPr="00045D50" w:rsidRDefault="0086248A">
      <w:pPr>
        <w:numPr>
          <w:ilvl w:val="0"/>
          <w:numId w:val="20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Scalable, multi-country expansion-ready architecture</w:t>
      </w:r>
      <w:r w:rsidRPr="00045D50">
        <w:rPr>
          <w:rFonts w:ascii="Times" w:eastAsia="Times" w:hAnsi="Times" w:cs="Times"/>
          <w:highlight w:val="red"/>
        </w:rPr>
        <w:t xml:space="preserve"> (multi-language, multi-currency, local gateways)</w:t>
      </w:r>
      <w:r w:rsidRPr="00045D50">
        <w:rPr>
          <w:rFonts w:ascii="Times" w:eastAsia="Times" w:hAnsi="Times" w:cs="Times"/>
          <w:highlight w:val="red"/>
        </w:rPr>
        <w:br/>
      </w:r>
    </w:p>
    <w:p w14:paraId="4AE91984" w14:textId="77777777" w:rsidR="008A5697" w:rsidRPr="00045D50" w:rsidRDefault="0086248A">
      <w:pPr>
        <w:numPr>
          <w:ilvl w:val="0"/>
          <w:numId w:val="20"/>
        </w:numPr>
        <w:spacing w:after="240"/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Admin AI analytics panel</w:t>
      </w:r>
      <w:r w:rsidRPr="00045D50">
        <w:rPr>
          <w:rFonts w:ascii="Times" w:eastAsia="Times" w:hAnsi="Times" w:cs="Times"/>
          <w:highlight w:val="red"/>
        </w:rPr>
        <w:t xml:space="preserve"> for monitoring engagement, restaurant pricing, churn risk, and delivery efficiency</w:t>
      </w:r>
      <w:r w:rsidRPr="00045D50">
        <w:rPr>
          <w:rFonts w:ascii="Times" w:eastAsia="Times" w:hAnsi="Times" w:cs="Times"/>
          <w:highlight w:val="red"/>
        </w:rPr>
        <w:br/>
      </w:r>
    </w:p>
    <w:p w14:paraId="6B84C1CE" w14:textId="77777777" w:rsidR="008A5697" w:rsidRDefault="008A5697">
      <w:pPr>
        <w:spacing w:before="240" w:after="240"/>
        <w:rPr>
          <w:rFonts w:ascii="Times" w:eastAsia="Times" w:hAnsi="Times" w:cs="Times"/>
        </w:rPr>
      </w:pPr>
    </w:p>
    <w:p w14:paraId="5F0BE868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8" w:name="_siwi392zjfw" w:colFirst="0" w:colLast="0"/>
      <w:bookmarkEnd w:id="8"/>
    </w:p>
    <w:p w14:paraId="66DFBF43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9" w:name="_g2v04n2zl7nk" w:colFirst="0" w:colLast="0"/>
      <w:bookmarkEnd w:id="9"/>
    </w:p>
    <w:p w14:paraId="30B9533E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0" w:name="_p5xtgheekndf" w:colFirst="0" w:colLast="0"/>
      <w:bookmarkEnd w:id="10"/>
    </w:p>
    <w:p w14:paraId="50BB4C90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1" w:name="_8p8fvpejv2xm" w:colFirst="0" w:colLast="0"/>
      <w:bookmarkEnd w:id="11"/>
    </w:p>
    <w:p w14:paraId="3C74FE63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2" w:name="_jffk1rhajsp8" w:colFirst="0" w:colLast="0"/>
      <w:bookmarkEnd w:id="12"/>
    </w:p>
    <w:p w14:paraId="6F500024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3" w:name="_ec5uy6b0rn4" w:colFirst="0" w:colLast="0"/>
      <w:bookmarkEnd w:id="13"/>
      <w:r>
        <w:rPr>
          <w:rFonts w:ascii="Times" w:eastAsia="Times" w:hAnsi="Times" w:cs="Times"/>
          <w:b/>
          <w:sz w:val="34"/>
          <w:szCs w:val="34"/>
        </w:rPr>
        <w:t>2. System Architecture</w:t>
      </w:r>
    </w:p>
    <w:p w14:paraId="6B225FA9" w14:textId="77777777" w:rsidR="008A5697" w:rsidRDefault="0086248A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6"/>
          <w:szCs w:val="26"/>
        </w:rPr>
      </w:pPr>
      <w:bookmarkStart w:id="14" w:name="_zbmgoti189oh" w:colFirst="0" w:colLast="0"/>
      <w:bookmarkEnd w:id="14"/>
      <w:r>
        <w:rPr>
          <w:rFonts w:ascii="Times" w:eastAsia="Times" w:hAnsi="Times" w:cs="Times"/>
          <w:b/>
          <w:color w:val="000000"/>
          <w:sz w:val="26"/>
          <w:szCs w:val="26"/>
        </w:rPr>
        <w:t>Key Components</w:t>
      </w:r>
    </w:p>
    <w:p w14:paraId="20BCB688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The platform follows a microservices architecture with the following core services:</w:t>
      </w:r>
    </w:p>
    <w:p w14:paraId="02B334AF" w14:textId="77777777" w:rsidR="008A5697" w:rsidRDefault="0086248A">
      <w:pPr>
        <w:numPr>
          <w:ilvl w:val="0"/>
          <w:numId w:val="17"/>
        </w:numPr>
        <w:spacing w:before="240"/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lastRenderedPageBreak/>
        <w:t>Authentication &amp; Authorization</w:t>
      </w:r>
      <w:r>
        <w:rPr>
          <w:rFonts w:ascii="Times" w:eastAsia="Times" w:hAnsi="Times" w:cs="Times"/>
        </w:rPr>
        <w:br/>
      </w:r>
    </w:p>
    <w:p w14:paraId="2FF8D6AC" w14:textId="77777777" w:rsidR="008A5697" w:rsidRDefault="0086248A">
      <w:pPr>
        <w:numPr>
          <w:ilvl w:val="0"/>
          <w:numId w:val="1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Order Management</w:t>
      </w:r>
      <w:r>
        <w:rPr>
          <w:rFonts w:ascii="Times" w:eastAsia="Times" w:hAnsi="Times" w:cs="Times"/>
        </w:rPr>
        <w:br/>
      </w:r>
    </w:p>
    <w:p w14:paraId="785047B2" w14:textId="77777777" w:rsidR="008A5697" w:rsidRDefault="0086248A">
      <w:pPr>
        <w:numPr>
          <w:ilvl w:val="0"/>
          <w:numId w:val="1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Payments</w:t>
      </w:r>
      <w:r>
        <w:rPr>
          <w:rFonts w:ascii="Times" w:eastAsia="Times" w:hAnsi="Times" w:cs="Times"/>
        </w:rPr>
        <w:br/>
      </w:r>
    </w:p>
    <w:p w14:paraId="3ADB65E2" w14:textId="77777777" w:rsidR="008A5697" w:rsidRPr="00045D50" w:rsidRDefault="0086248A">
      <w:pPr>
        <w:numPr>
          <w:ilvl w:val="0"/>
          <w:numId w:val="17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Video/Media Processing</w:t>
      </w:r>
      <w:r w:rsidRPr="00045D50">
        <w:rPr>
          <w:rFonts w:ascii="Times" w:eastAsia="Times" w:hAnsi="Times" w:cs="Times"/>
          <w:highlight w:val="red"/>
        </w:rPr>
        <w:br/>
      </w:r>
    </w:p>
    <w:p w14:paraId="0DE07070" w14:textId="77777777" w:rsidR="008A5697" w:rsidRPr="00045D50" w:rsidRDefault="0086248A">
      <w:pPr>
        <w:numPr>
          <w:ilvl w:val="0"/>
          <w:numId w:val="17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AI-powered Recommendations</w:t>
      </w:r>
      <w:r w:rsidRPr="00045D50">
        <w:rPr>
          <w:rFonts w:ascii="Times" w:eastAsia="Times" w:hAnsi="Times" w:cs="Times"/>
          <w:highlight w:val="red"/>
        </w:rPr>
        <w:br/>
      </w:r>
    </w:p>
    <w:p w14:paraId="76462A49" w14:textId="77777777" w:rsidR="008A5697" w:rsidRDefault="0086248A">
      <w:pPr>
        <w:numPr>
          <w:ilvl w:val="0"/>
          <w:numId w:val="17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Notification Delivery</w:t>
      </w:r>
      <w:r>
        <w:rPr>
          <w:rFonts w:ascii="Times" w:eastAsia="Times" w:hAnsi="Times" w:cs="Times"/>
        </w:rPr>
        <w:br/>
      </w:r>
    </w:p>
    <w:p w14:paraId="7CD13C29" w14:textId="77777777" w:rsidR="008A5697" w:rsidRPr="00045D50" w:rsidRDefault="0086248A">
      <w:pPr>
        <w:numPr>
          <w:ilvl w:val="0"/>
          <w:numId w:val="17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USSD &amp; Short Code Call Ordering Inter</w:t>
      </w:r>
      <w:r w:rsidRPr="00045D50">
        <w:rPr>
          <w:rFonts w:ascii="Times" w:eastAsia="Times" w:hAnsi="Times" w:cs="Times"/>
          <w:highlight w:val="red"/>
        </w:rPr>
        <w:t>face</w:t>
      </w:r>
    </w:p>
    <w:p w14:paraId="01FDE4AA" w14:textId="77777777" w:rsidR="008A5697" w:rsidRDefault="0086248A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6"/>
          <w:szCs w:val="26"/>
        </w:rPr>
      </w:pPr>
      <w:bookmarkStart w:id="15" w:name="_qg5ug6rggv18" w:colFirst="0" w:colLast="0"/>
      <w:bookmarkEnd w:id="15"/>
      <w:r>
        <w:rPr>
          <w:rFonts w:ascii="Times" w:eastAsia="Times" w:hAnsi="Times" w:cs="Times"/>
          <w:b/>
          <w:color w:val="000000"/>
          <w:sz w:val="26"/>
          <w:szCs w:val="26"/>
        </w:rPr>
        <w:t>Deployment &amp; Operations</w:t>
      </w:r>
    </w:p>
    <w:p w14:paraId="0439F34D" w14:textId="77777777" w:rsidR="008A5697" w:rsidRDefault="0086248A">
      <w:pPr>
        <w:numPr>
          <w:ilvl w:val="0"/>
          <w:numId w:val="13"/>
        </w:numPr>
        <w:spacing w:before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 xml:space="preserve">Hosted on Kubernetes (AWS EKS) with CI/CD pipelines managed via GitHub Actions and </w:t>
      </w:r>
      <w:proofErr w:type="spellStart"/>
      <w:r w:rsidRPr="00045D50">
        <w:rPr>
          <w:rFonts w:ascii="Times" w:eastAsia="Times" w:hAnsi="Times" w:cs="Times"/>
          <w:highlight w:val="red"/>
        </w:rPr>
        <w:t>ArgoCD</w:t>
      </w:r>
      <w:proofErr w:type="spellEnd"/>
      <w:r>
        <w:rPr>
          <w:rFonts w:ascii="Times" w:eastAsia="Times" w:hAnsi="Times" w:cs="Times"/>
        </w:rPr>
        <w:br/>
      </w:r>
    </w:p>
    <w:p w14:paraId="3E378487" w14:textId="77777777" w:rsidR="008A5697" w:rsidRDefault="0086248A">
      <w:pPr>
        <w:numPr>
          <w:ilvl w:val="0"/>
          <w:numId w:val="13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Central API Gateway for routing, authentication, and request throttling</w:t>
      </w:r>
      <w:r>
        <w:rPr>
          <w:rFonts w:ascii="Times" w:eastAsia="Times" w:hAnsi="Times" w:cs="Times"/>
        </w:rPr>
        <w:br/>
      </w:r>
    </w:p>
    <w:p w14:paraId="72E3F850" w14:textId="77777777" w:rsidR="008A5697" w:rsidRPr="00045D50" w:rsidRDefault="0086248A">
      <w:pPr>
        <w:numPr>
          <w:ilvl w:val="0"/>
          <w:numId w:val="13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Asynchronous service communication via messaging queues</w:t>
      </w:r>
      <w:r w:rsidRPr="00045D50">
        <w:rPr>
          <w:rFonts w:ascii="Times" w:eastAsia="Times" w:hAnsi="Times" w:cs="Times"/>
          <w:highlight w:val="red"/>
        </w:rPr>
        <w:br/>
      </w:r>
    </w:p>
    <w:p w14:paraId="2EB9F858" w14:textId="77777777" w:rsidR="008A5697" w:rsidRPr="00045D50" w:rsidRDefault="0086248A">
      <w:pPr>
        <w:numPr>
          <w:ilvl w:val="0"/>
          <w:numId w:val="13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Data flow: Client requests → API Gateway → Microservices → Persistent Storage/Cache → External APIs (Payments, Maps, SMS, Telephony)</w:t>
      </w:r>
    </w:p>
    <w:p w14:paraId="2F79155F" w14:textId="77777777" w:rsidR="008A5697" w:rsidRDefault="0086248A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6"/>
          <w:szCs w:val="26"/>
        </w:rPr>
      </w:pPr>
      <w:bookmarkStart w:id="16" w:name="_ob56076yzta5" w:colFirst="0" w:colLast="0"/>
      <w:bookmarkEnd w:id="16"/>
      <w:r>
        <w:rPr>
          <w:rFonts w:ascii="Times" w:eastAsia="Times" w:hAnsi="Times" w:cs="Times"/>
          <w:b/>
          <w:color w:val="000000"/>
          <w:sz w:val="26"/>
          <w:szCs w:val="26"/>
        </w:rPr>
        <w:t>Resilience &amp; Fault Tolerance</w:t>
      </w:r>
    </w:p>
    <w:p w14:paraId="5335A957" w14:textId="77777777" w:rsidR="008A5697" w:rsidRPr="00045D50" w:rsidRDefault="0086248A">
      <w:pPr>
        <w:numPr>
          <w:ilvl w:val="0"/>
          <w:numId w:val="6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Circuit breakers and retries for telecom/payment integration</w:t>
      </w:r>
      <w:r w:rsidRPr="00045D50">
        <w:rPr>
          <w:rFonts w:ascii="Times" w:eastAsia="Times" w:hAnsi="Times" w:cs="Times"/>
          <w:highlight w:val="red"/>
        </w:rPr>
        <w:br/>
      </w:r>
    </w:p>
    <w:p w14:paraId="4CAE418D" w14:textId="77777777" w:rsidR="008A5697" w:rsidRPr="00045D50" w:rsidRDefault="0086248A">
      <w:pPr>
        <w:numPr>
          <w:ilvl w:val="0"/>
          <w:numId w:val="6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Graceful fallback to SMS notific</w:t>
      </w:r>
      <w:r w:rsidRPr="00045D50">
        <w:rPr>
          <w:rFonts w:ascii="Times" w:eastAsia="Times" w:hAnsi="Times" w:cs="Times"/>
          <w:highlight w:val="red"/>
        </w:rPr>
        <w:t>ations during downtime</w:t>
      </w:r>
      <w:r w:rsidRPr="00045D50">
        <w:rPr>
          <w:rFonts w:ascii="Times" w:eastAsia="Times" w:hAnsi="Times" w:cs="Times"/>
          <w:highlight w:val="red"/>
        </w:rPr>
        <w:br/>
      </w:r>
    </w:p>
    <w:p w14:paraId="54159AFC" w14:textId="77777777" w:rsidR="008A5697" w:rsidRPr="00045D50" w:rsidRDefault="0086248A">
      <w:pPr>
        <w:numPr>
          <w:ilvl w:val="0"/>
          <w:numId w:val="6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Horizontal scaling of high-traffic services</w:t>
      </w:r>
    </w:p>
    <w:p w14:paraId="5BE78A70" w14:textId="77777777" w:rsidR="008A5697" w:rsidRDefault="008A5697">
      <w:pPr>
        <w:spacing w:before="240" w:after="240"/>
        <w:ind w:left="720"/>
        <w:rPr>
          <w:rFonts w:ascii="Times" w:eastAsia="Times" w:hAnsi="Times" w:cs="Times"/>
        </w:rPr>
      </w:pPr>
    </w:p>
    <w:p w14:paraId="5CB6E32C" w14:textId="77777777" w:rsidR="008A5697" w:rsidRDefault="0086248A">
      <w:pPr>
        <w:spacing w:before="240" w:after="240"/>
        <w:rPr>
          <w:rFonts w:ascii="Times" w:eastAsia="Times" w:hAnsi="Times" w:cs="Times"/>
          <w:b/>
          <w:sz w:val="34"/>
          <w:szCs w:val="34"/>
        </w:rPr>
      </w:pPr>
      <w:r>
        <w:rPr>
          <w:rFonts w:ascii="Times" w:eastAsia="Times" w:hAnsi="Times" w:cs="Times"/>
          <w:b/>
          <w:sz w:val="34"/>
          <w:szCs w:val="34"/>
        </w:rPr>
        <w:t>3. Technology Stack</w:t>
      </w:r>
    </w:p>
    <w:tbl>
      <w:tblPr>
        <w:tblStyle w:val="a"/>
        <w:tblW w:w="9990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090"/>
        <w:gridCol w:w="2340"/>
      </w:tblGrid>
      <w:tr w:rsidR="008A5697" w14:paraId="6DFAE793" w14:textId="77777777">
        <w:trPr>
          <w:trHeight w:val="5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EBD1" w14:textId="77777777" w:rsidR="008A5697" w:rsidRDefault="0086248A">
            <w:pPr>
              <w:spacing w:before="240" w:after="240"/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</w:rPr>
              <w:t>Layer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B328" w14:textId="77777777" w:rsidR="008A5697" w:rsidRDefault="0086248A">
            <w:pPr>
              <w:spacing w:before="240" w:after="240"/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</w:rPr>
              <w:t>Technology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AD52" w14:textId="77777777" w:rsidR="008A5697" w:rsidRDefault="0086248A">
            <w:pPr>
              <w:spacing w:before="240" w:after="240"/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</w:rPr>
              <w:t>Notes</w:t>
            </w:r>
          </w:p>
        </w:tc>
      </w:tr>
      <w:tr w:rsidR="008A5697" w14:paraId="7341FEBF" w14:textId="77777777">
        <w:trPr>
          <w:trHeight w:val="7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D97E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Frontend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A572" w14:textId="77777777" w:rsidR="008A5697" w:rsidRPr="00E61D36" w:rsidRDefault="0086248A">
            <w:pPr>
              <w:spacing w:before="240" w:after="240"/>
              <w:rPr>
                <w:rFonts w:ascii="Times" w:eastAsia="Times" w:hAnsi="Times" w:cs="Times"/>
                <w:highlight w:val="green"/>
              </w:rPr>
            </w:pPr>
            <w:r w:rsidRPr="00E61D36">
              <w:rPr>
                <w:rFonts w:ascii="Times" w:eastAsia="Times" w:hAnsi="Times" w:cs="Times"/>
                <w:highlight w:val="green"/>
              </w:rPr>
              <w:t>React Native (mobile), React (web)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C4C1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Cross-platform mobile and web apps</w:t>
            </w:r>
          </w:p>
        </w:tc>
      </w:tr>
      <w:tr w:rsidR="008A5697" w14:paraId="6205364C" w14:textId="77777777">
        <w:trPr>
          <w:trHeight w:val="10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CF09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Backend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6A9A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 w:rsidRPr="00E61D36">
              <w:rPr>
                <w:rFonts w:ascii="Times" w:eastAsia="Times" w:hAnsi="Times" w:cs="Times"/>
                <w:highlight w:val="green"/>
              </w:rPr>
              <w:t>Node.js (Auth, Media),</w:t>
            </w:r>
            <w:r>
              <w:rPr>
                <w:rFonts w:ascii="Times" w:eastAsia="Times" w:hAnsi="Times" w:cs="Times"/>
              </w:rPr>
              <w:t xml:space="preserve"> Go (Orders, Payments), </w:t>
            </w:r>
            <w:r w:rsidRPr="00045D50">
              <w:rPr>
                <w:rFonts w:ascii="Times" w:eastAsia="Times" w:hAnsi="Times" w:cs="Times"/>
                <w:highlight w:val="red"/>
              </w:rPr>
              <w:t xml:space="preserve">Python </w:t>
            </w:r>
            <w:proofErr w:type="spellStart"/>
            <w:r w:rsidRPr="00045D50">
              <w:rPr>
                <w:rFonts w:ascii="Times" w:eastAsia="Times" w:hAnsi="Times" w:cs="Times"/>
                <w:highlight w:val="red"/>
              </w:rPr>
              <w:t>FastAPI</w:t>
            </w:r>
            <w:proofErr w:type="spellEnd"/>
            <w:r w:rsidRPr="00045D50">
              <w:rPr>
                <w:rFonts w:ascii="Times" w:eastAsia="Times" w:hAnsi="Times" w:cs="Times"/>
                <w:highlight w:val="red"/>
              </w:rPr>
              <w:t xml:space="preserve"> (AI/Recommendation), Node.js/Go (USSD &amp; IVR)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8A15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Go for performance-intensive services</w:t>
            </w:r>
          </w:p>
        </w:tc>
      </w:tr>
      <w:tr w:rsidR="008A5697" w14:paraId="14A8AA1F" w14:textId="77777777">
        <w:trPr>
          <w:trHeight w:val="7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E64F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Databases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69B3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PostgreSQL (core data), </w:t>
            </w:r>
            <w:r w:rsidRPr="00045D50">
              <w:rPr>
                <w:rFonts w:ascii="Times" w:eastAsia="Times" w:hAnsi="Times" w:cs="Times"/>
                <w:highlight w:val="red"/>
              </w:rPr>
              <w:t>Redis (cache), Elasticsearch (search &amp; analytics)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BB64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Optimized for scale</w:t>
            </w:r>
          </w:p>
        </w:tc>
      </w:tr>
      <w:tr w:rsidR="008A5697" w14:paraId="4F81DF98" w14:textId="77777777">
        <w:trPr>
          <w:trHeight w:val="7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22FB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Media Processing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C81C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 w:rsidRPr="00045D50">
              <w:rPr>
                <w:rFonts w:ascii="Times" w:eastAsia="Times" w:hAnsi="Times" w:cs="Times"/>
                <w:highlight w:val="red"/>
              </w:rPr>
              <w:t xml:space="preserve">AWS S3 (storage), </w:t>
            </w:r>
            <w:proofErr w:type="spellStart"/>
            <w:r w:rsidRPr="00045D50">
              <w:rPr>
                <w:rFonts w:ascii="Times" w:eastAsia="Times" w:hAnsi="Times" w:cs="Times"/>
                <w:highlight w:val="red"/>
              </w:rPr>
              <w:t>FFmpeg</w:t>
            </w:r>
            <w:proofErr w:type="spellEnd"/>
            <w:r w:rsidRPr="00045D50">
              <w:rPr>
                <w:rFonts w:ascii="Times" w:eastAsia="Times" w:hAnsi="Times" w:cs="Times"/>
                <w:highlight w:val="red"/>
              </w:rPr>
              <w:t xml:space="preserve"> (transcoding), CloudFront CDN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6943D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Scalable video pipeline</w:t>
            </w:r>
          </w:p>
        </w:tc>
      </w:tr>
      <w:tr w:rsidR="008A5697" w14:paraId="3F169FEF" w14:textId="77777777">
        <w:trPr>
          <w:trHeight w:val="7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B8BD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Analytics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016D" w14:textId="77777777" w:rsidR="008A5697" w:rsidRPr="00045D50" w:rsidRDefault="0086248A">
            <w:pPr>
              <w:spacing w:before="240" w:after="240"/>
              <w:rPr>
                <w:rFonts w:ascii="Times" w:eastAsia="Times" w:hAnsi="Times" w:cs="Times"/>
                <w:highlight w:val="red"/>
              </w:rPr>
            </w:pPr>
            <w:r w:rsidRPr="00045D50">
              <w:rPr>
                <w:rFonts w:ascii="Times" w:eastAsia="Times" w:hAnsi="Times" w:cs="Times"/>
                <w:highlight w:val="red"/>
              </w:rPr>
              <w:t xml:space="preserve">Kafka (event streaming), </w:t>
            </w:r>
            <w:proofErr w:type="spellStart"/>
            <w:r w:rsidRPr="00045D50">
              <w:rPr>
                <w:rFonts w:ascii="Times" w:eastAsia="Times" w:hAnsi="Times" w:cs="Times"/>
                <w:highlight w:val="red"/>
              </w:rPr>
              <w:t>BigQuery</w:t>
            </w:r>
            <w:proofErr w:type="spellEnd"/>
            <w:r w:rsidRPr="00045D50">
              <w:rPr>
                <w:rFonts w:ascii="Times" w:eastAsia="Times" w:hAnsi="Times" w:cs="Times"/>
                <w:highlight w:val="red"/>
              </w:rPr>
              <w:t xml:space="preserve"> (warehouse), </w:t>
            </w:r>
            <w:proofErr w:type="spellStart"/>
            <w:r w:rsidRPr="00045D50">
              <w:rPr>
                <w:rFonts w:ascii="Times" w:eastAsia="Times" w:hAnsi="Times" w:cs="Times"/>
                <w:highlight w:val="red"/>
              </w:rPr>
              <w:t>Metabas</w:t>
            </w:r>
            <w:r w:rsidRPr="00045D50">
              <w:rPr>
                <w:rFonts w:ascii="Times" w:eastAsia="Times" w:hAnsi="Times" w:cs="Times"/>
                <w:highlight w:val="red"/>
              </w:rPr>
              <w:t>e</w:t>
            </w:r>
            <w:proofErr w:type="spellEnd"/>
            <w:r w:rsidRPr="00045D50">
              <w:rPr>
                <w:rFonts w:ascii="Times" w:eastAsia="Times" w:hAnsi="Times" w:cs="Times"/>
                <w:highlight w:val="red"/>
              </w:rPr>
              <w:t xml:space="preserve"> (dashboards)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997A" w14:textId="77777777" w:rsidR="008A5697" w:rsidRDefault="0086248A">
            <w:pPr>
              <w:spacing w:before="240" w:after="240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Real-time analytics</w:t>
            </w:r>
          </w:p>
        </w:tc>
      </w:tr>
    </w:tbl>
    <w:p w14:paraId="620259A8" w14:textId="77777777" w:rsidR="008A5697" w:rsidRDefault="008A5697">
      <w:pPr>
        <w:spacing w:before="240" w:after="240"/>
        <w:rPr>
          <w:rFonts w:ascii="Times" w:eastAsia="Times" w:hAnsi="Times" w:cs="Times"/>
        </w:rPr>
      </w:pPr>
    </w:p>
    <w:p w14:paraId="0F3666F7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7" w:name="_1jwubthv292p" w:colFirst="0" w:colLast="0"/>
      <w:bookmarkEnd w:id="17"/>
    </w:p>
    <w:p w14:paraId="3518B88B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8" w:name="_469978slzboe" w:colFirst="0" w:colLast="0"/>
      <w:bookmarkEnd w:id="18"/>
    </w:p>
    <w:p w14:paraId="106C89C9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19" w:name="_mkukz51h6hps" w:colFirst="0" w:colLast="0"/>
      <w:bookmarkEnd w:id="19"/>
    </w:p>
    <w:p w14:paraId="2EEE9CF7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0" w:name="_bwqw1l5bb0ib" w:colFirst="0" w:colLast="0"/>
      <w:bookmarkEnd w:id="20"/>
    </w:p>
    <w:p w14:paraId="13088B5F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1" w:name="_amrk85h8tpdu" w:colFirst="0" w:colLast="0"/>
      <w:bookmarkEnd w:id="21"/>
      <w:r>
        <w:rPr>
          <w:rFonts w:ascii="Times" w:eastAsia="Times" w:hAnsi="Times" w:cs="Times"/>
          <w:b/>
          <w:sz w:val="34"/>
          <w:szCs w:val="34"/>
        </w:rPr>
        <w:t>4. API Design</w:t>
      </w:r>
    </w:p>
    <w:p w14:paraId="49D7749B" w14:textId="77777777" w:rsidR="008A5697" w:rsidRDefault="0086248A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APIs follow RESTful and </w:t>
      </w:r>
      <w:proofErr w:type="spellStart"/>
      <w:r>
        <w:rPr>
          <w:rFonts w:ascii="Times" w:eastAsia="Times" w:hAnsi="Times" w:cs="Times"/>
        </w:rPr>
        <w:t>GraphQL</w:t>
      </w:r>
      <w:proofErr w:type="spellEnd"/>
      <w:r>
        <w:rPr>
          <w:rFonts w:ascii="Times" w:eastAsia="Times" w:hAnsi="Times" w:cs="Times"/>
        </w:rPr>
        <w:t xml:space="preserve"> standards with JWT authentication.</w:t>
      </w:r>
    </w:p>
    <w:p w14:paraId="69A147E1" w14:textId="77777777" w:rsidR="008A5697" w:rsidRDefault="0086248A">
      <w:pPr>
        <w:pStyle w:val="Heading3"/>
        <w:keepNext w:val="0"/>
        <w:keepLines w:val="0"/>
        <w:spacing w:before="280"/>
        <w:rPr>
          <w:rFonts w:ascii="Times" w:eastAsia="Times" w:hAnsi="Times" w:cs="Times"/>
          <w:b/>
          <w:color w:val="000000"/>
          <w:sz w:val="26"/>
          <w:szCs w:val="26"/>
        </w:rPr>
      </w:pPr>
      <w:bookmarkStart w:id="22" w:name="_1y4xg84lvb5j" w:colFirst="0" w:colLast="0"/>
      <w:bookmarkEnd w:id="22"/>
      <w:r>
        <w:rPr>
          <w:rFonts w:ascii="Times" w:eastAsia="Times" w:hAnsi="Times" w:cs="Times"/>
          <w:b/>
          <w:color w:val="000000"/>
          <w:sz w:val="26"/>
          <w:szCs w:val="26"/>
        </w:rPr>
        <w:t>Core Endpoints</w:t>
      </w:r>
    </w:p>
    <w:p w14:paraId="6B4F8051" w14:textId="77777777" w:rsidR="008A5697" w:rsidRDefault="0086248A">
      <w:pPr>
        <w:numPr>
          <w:ilvl w:val="0"/>
          <w:numId w:val="21"/>
        </w:numPr>
        <w:spacing w:before="240"/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auth</w:t>
      </w:r>
      <w:proofErr w:type="gramEnd"/>
      <w:r w:rsidRPr="00E61D36">
        <w:rPr>
          <w:rFonts w:ascii="Times" w:eastAsia="Times" w:hAnsi="Times" w:cs="Times"/>
          <w:highlight w:val="green"/>
        </w:rPr>
        <w:t>: Registration, login, token refresh</w:t>
      </w:r>
      <w:r>
        <w:rPr>
          <w:rFonts w:ascii="Times" w:eastAsia="Times" w:hAnsi="Times" w:cs="Times"/>
        </w:rPr>
        <w:br/>
      </w:r>
    </w:p>
    <w:p w14:paraId="63FA8DBF" w14:textId="77777777" w:rsidR="008A5697" w:rsidRPr="00E61D36" w:rsidRDefault="0086248A">
      <w:pPr>
        <w:numPr>
          <w:ilvl w:val="0"/>
          <w:numId w:val="21"/>
        </w:numPr>
        <w:rPr>
          <w:highlight w:val="green"/>
        </w:rPr>
      </w:pPr>
      <w:r w:rsidRPr="00E61D36">
        <w:rPr>
          <w:rFonts w:ascii="Times" w:eastAsia="Times" w:hAnsi="Times" w:cs="Times"/>
          <w:b/>
          <w:highlight w:val="green"/>
        </w:rPr>
        <w:lastRenderedPageBreak/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orders</w:t>
      </w:r>
      <w:proofErr w:type="gramEnd"/>
      <w:r w:rsidRPr="00E61D36">
        <w:rPr>
          <w:rFonts w:ascii="Times" w:eastAsia="Times" w:hAnsi="Times" w:cs="Times"/>
          <w:highlight w:val="green"/>
        </w:rPr>
        <w:t>: Submission, status updates, history</w:t>
      </w:r>
      <w:r w:rsidRPr="00E61D36">
        <w:rPr>
          <w:rFonts w:ascii="Times" w:eastAsia="Times" w:hAnsi="Times" w:cs="Times"/>
          <w:highlight w:val="green"/>
        </w:rPr>
        <w:br/>
      </w:r>
    </w:p>
    <w:p w14:paraId="1E1CCF00" w14:textId="77777777" w:rsidR="008A5697" w:rsidRPr="00E61D36" w:rsidRDefault="0086248A">
      <w:pPr>
        <w:numPr>
          <w:ilvl w:val="0"/>
          <w:numId w:val="21"/>
        </w:numPr>
        <w:rPr>
          <w:highlight w:val="green"/>
        </w:rPr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payments</w:t>
      </w:r>
      <w:proofErr w:type="gramEnd"/>
      <w:r w:rsidRPr="00E61D36">
        <w:rPr>
          <w:rFonts w:ascii="Times" w:eastAsia="Times" w:hAnsi="Times" w:cs="Times"/>
          <w:highlight w:val="green"/>
        </w:rPr>
        <w:t>: Processing and callbacks</w:t>
      </w:r>
      <w:r w:rsidRPr="00E61D36">
        <w:rPr>
          <w:rFonts w:ascii="Times" w:eastAsia="Times" w:hAnsi="Times" w:cs="Times"/>
          <w:highlight w:val="green"/>
        </w:rPr>
        <w:br/>
      </w:r>
    </w:p>
    <w:p w14:paraId="523DFB15" w14:textId="77777777" w:rsidR="008A5697" w:rsidRDefault="0086248A">
      <w:pPr>
        <w:numPr>
          <w:ilvl w:val="0"/>
          <w:numId w:val="21"/>
        </w:numPr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feed</w:t>
      </w:r>
      <w:proofErr w:type="gramEnd"/>
      <w:r w:rsidRPr="00E61D36">
        <w:rPr>
          <w:rFonts w:ascii="Times" w:eastAsia="Times" w:hAnsi="Times" w:cs="Times"/>
          <w:highlight w:val="green"/>
        </w:rPr>
        <w:t>: Video retrieval</w:t>
      </w:r>
      <w:r>
        <w:rPr>
          <w:rFonts w:ascii="Times" w:eastAsia="Times" w:hAnsi="Times" w:cs="Times"/>
        </w:rPr>
        <w:br/>
      </w:r>
    </w:p>
    <w:p w14:paraId="2ED6246E" w14:textId="77777777" w:rsidR="008A5697" w:rsidRDefault="0086248A">
      <w:pPr>
        <w:numPr>
          <w:ilvl w:val="0"/>
          <w:numId w:val="21"/>
        </w:numPr>
      </w:pPr>
      <w:r w:rsidRPr="00045D50">
        <w:rPr>
          <w:rFonts w:ascii="Times" w:eastAsia="Times" w:hAnsi="Times" w:cs="Times"/>
          <w:b/>
          <w:highlight w:val="red"/>
        </w:rPr>
        <w:t>/</w:t>
      </w:r>
      <w:proofErr w:type="spellStart"/>
      <w:proofErr w:type="gramStart"/>
      <w:r w:rsidRPr="00045D50">
        <w:rPr>
          <w:rFonts w:ascii="Times" w:eastAsia="Times" w:hAnsi="Times" w:cs="Times"/>
          <w:b/>
          <w:highlight w:val="red"/>
        </w:rPr>
        <w:t>reco</w:t>
      </w:r>
      <w:proofErr w:type="spellEnd"/>
      <w:proofErr w:type="gramEnd"/>
      <w:r w:rsidRPr="00045D50">
        <w:rPr>
          <w:rFonts w:ascii="Times" w:eastAsia="Times" w:hAnsi="Times" w:cs="Times"/>
          <w:highlight w:val="red"/>
        </w:rPr>
        <w:t>: Personalized recommendations</w:t>
      </w:r>
      <w:r>
        <w:rPr>
          <w:rFonts w:ascii="Times" w:eastAsia="Times" w:hAnsi="Times" w:cs="Times"/>
        </w:rPr>
        <w:br/>
      </w:r>
    </w:p>
    <w:p w14:paraId="68405498" w14:textId="77777777" w:rsidR="008A5697" w:rsidRPr="00E61D36" w:rsidRDefault="0086248A">
      <w:pPr>
        <w:numPr>
          <w:ilvl w:val="0"/>
          <w:numId w:val="21"/>
        </w:numPr>
        <w:rPr>
          <w:highlight w:val="green"/>
        </w:rPr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restaurants</w:t>
      </w:r>
      <w:proofErr w:type="gramEnd"/>
      <w:r w:rsidRPr="00E61D36">
        <w:rPr>
          <w:rFonts w:ascii="Times" w:eastAsia="Times" w:hAnsi="Times" w:cs="Times"/>
          <w:highlight w:val="green"/>
        </w:rPr>
        <w:t>: Details and menus</w:t>
      </w:r>
      <w:r w:rsidRPr="00E61D36">
        <w:rPr>
          <w:rFonts w:ascii="Times" w:eastAsia="Times" w:hAnsi="Times" w:cs="Times"/>
          <w:highlight w:val="green"/>
        </w:rPr>
        <w:br/>
      </w:r>
    </w:p>
    <w:p w14:paraId="06FA33BF" w14:textId="77777777" w:rsidR="008A5697" w:rsidRPr="00E61D36" w:rsidRDefault="0086248A">
      <w:pPr>
        <w:numPr>
          <w:ilvl w:val="0"/>
          <w:numId w:val="21"/>
        </w:numPr>
        <w:rPr>
          <w:highlight w:val="green"/>
        </w:rPr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riders</w:t>
      </w:r>
      <w:proofErr w:type="gramEnd"/>
      <w:r w:rsidRPr="00E61D36">
        <w:rPr>
          <w:rFonts w:ascii="Times" w:eastAsia="Times" w:hAnsi="Times" w:cs="Times"/>
          <w:highlight w:val="green"/>
        </w:rPr>
        <w:t>: Management and real-time tracking</w:t>
      </w:r>
      <w:r w:rsidRPr="00E61D36">
        <w:rPr>
          <w:rFonts w:ascii="Times" w:eastAsia="Times" w:hAnsi="Times" w:cs="Times"/>
          <w:highlight w:val="green"/>
        </w:rPr>
        <w:br/>
      </w:r>
    </w:p>
    <w:p w14:paraId="479FE8C6" w14:textId="77777777" w:rsidR="008A5697" w:rsidRDefault="0086248A">
      <w:pPr>
        <w:numPr>
          <w:ilvl w:val="0"/>
          <w:numId w:val="21"/>
        </w:numPr>
      </w:pPr>
      <w:r w:rsidRPr="00E61D36">
        <w:rPr>
          <w:rFonts w:ascii="Times" w:eastAsia="Times" w:hAnsi="Times" w:cs="Times"/>
          <w:b/>
          <w:highlight w:val="green"/>
        </w:rPr>
        <w:t>/</w:t>
      </w:r>
      <w:proofErr w:type="gramStart"/>
      <w:r w:rsidRPr="00E61D36">
        <w:rPr>
          <w:rFonts w:ascii="Times" w:eastAsia="Times" w:hAnsi="Times" w:cs="Times"/>
          <w:b/>
          <w:highlight w:val="green"/>
        </w:rPr>
        <w:t>notifications</w:t>
      </w:r>
      <w:proofErr w:type="gramEnd"/>
      <w:r w:rsidRPr="00E61D36">
        <w:rPr>
          <w:rFonts w:ascii="Times" w:eastAsia="Times" w:hAnsi="Times" w:cs="Times"/>
          <w:highlight w:val="green"/>
        </w:rPr>
        <w:t>: Subscriptions and sends</w:t>
      </w:r>
      <w:r>
        <w:rPr>
          <w:rFonts w:ascii="Times" w:eastAsia="Times" w:hAnsi="Times" w:cs="Times"/>
        </w:rPr>
        <w:br/>
      </w:r>
    </w:p>
    <w:p w14:paraId="5CB1CB38" w14:textId="77777777" w:rsidR="008A5697" w:rsidRPr="00045D50" w:rsidRDefault="0086248A">
      <w:pPr>
        <w:numPr>
          <w:ilvl w:val="0"/>
          <w:numId w:val="21"/>
        </w:numPr>
        <w:rPr>
          <w:highlight w:val="red"/>
        </w:rPr>
      </w:pPr>
      <w:r>
        <w:rPr>
          <w:rFonts w:ascii="Times" w:eastAsia="Times" w:hAnsi="Times" w:cs="Times"/>
          <w:b/>
        </w:rPr>
        <w:t>/</w:t>
      </w:r>
      <w:proofErr w:type="spellStart"/>
      <w:proofErr w:type="gramStart"/>
      <w:r w:rsidRPr="00045D50">
        <w:rPr>
          <w:rFonts w:ascii="Times" w:eastAsia="Times" w:hAnsi="Times" w:cs="Times"/>
          <w:b/>
          <w:highlight w:val="red"/>
        </w:rPr>
        <w:t>ussd</w:t>
      </w:r>
      <w:proofErr w:type="spellEnd"/>
      <w:proofErr w:type="gramEnd"/>
      <w:r w:rsidRPr="00045D50">
        <w:rPr>
          <w:rFonts w:ascii="Times" w:eastAsia="Times" w:hAnsi="Times" w:cs="Times"/>
          <w:highlight w:val="red"/>
        </w:rPr>
        <w:t>: Session handling and menu navigation</w:t>
      </w:r>
      <w:r w:rsidRPr="00045D50">
        <w:rPr>
          <w:rFonts w:ascii="Times" w:eastAsia="Times" w:hAnsi="Times" w:cs="Times"/>
          <w:highlight w:val="red"/>
        </w:rPr>
        <w:br/>
      </w:r>
    </w:p>
    <w:p w14:paraId="2BCE14A3" w14:textId="77777777" w:rsidR="008A5697" w:rsidRDefault="0086248A">
      <w:pPr>
        <w:numPr>
          <w:ilvl w:val="0"/>
          <w:numId w:val="21"/>
        </w:numPr>
        <w:spacing w:after="240"/>
      </w:pPr>
      <w:r w:rsidRPr="00045D50">
        <w:rPr>
          <w:rFonts w:ascii="Times" w:eastAsia="Times" w:hAnsi="Times" w:cs="Times"/>
          <w:b/>
          <w:highlight w:val="red"/>
        </w:rPr>
        <w:t>/</w:t>
      </w:r>
      <w:proofErr w:type="spellStart"/>
      <w:proofErr w:type="gramStart"/>
      <w:r w:rsidRPr="00045D50">
        <w:rPr>
          <w:rFonts w:ascii="Times" w:eastAsia="Times" w:hAnsi="Times" w:cs="Times"/>
          <w:b/>
          <w:highlight w:val="red"/>
        </w:rPr>
        <w:t>ivr</w:t>
      </w:r>
      <w:proofErr w:type="spellEnd"/>
      <w:proofErr w:type="gramEnd"/>
      <w:r w:rsidRPr="00045D50">
        <w:rPr>
          <w:rFonts w:ascii="Times" w:eastAsia="Times" w:hAnsi="Times" w:cs="Times"/>
          <w:highlight w:val="red"/>
        </w:rPr>
        <w:t>: Short code call ordering integration</w:t>
      </w:r>
      <w:r>
        <w:rPr>
          <w:rFonts w:ascii="Times" w:eastAsia="Times" w:hAnsi="Times" w:cs="Times"/>
        </w:rPr>
        <w:br/>
      </w:r>
    </w:p>
    <w:p w14:paraId="1BFA7D45" w14:textId="77777777" w:rsidR="008A5697" w:rsidRDefault="0086248A">
      <w:pPr>
        <w:spacing w:before="240" w:after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b/>
          <w:highlight w:val="green"/>
        </w:rPr>
        <w:t>WebSocket APIs</w:t>
      </w:r>
      <w:r w:rsidRPr="00045D50">
        <w:rPr>
          <w:rFonts w:ascii="Times" w:eastAsia="Times" w:hAnsi="Times" w:cs="Times"/>
          <w:highlight w:val="green"/>
        </w:rPr>
        <w:t xml:space="preserve"> support real-time tracking of riders, orders, and live video engagement.</w:t>
      </w:r>
    </w:p>
    <w:p w14:paraId="73A4818D" w14:textId="77777777" w:rsidR="008A5697" w:rsidRDefault="008A5697">
      <w:pPr>
        <w:spacing w:before="240" w:after="240"/>
        <w:rPr>
          <w:rFonts w:ascii="Times" w:eastAsia="Times" w:hAnsi="Times" w:cs="Times"/>
        </w:rPr>
      </w:pPr>
    </w:p>
    <w:p w14:paraId="090AF4FD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3" w:name="_fo9n4jee5zbd" w:colFirst="0" w:colLast="0"/>
      <w:bookmarkEnd w:id="23"/>
      <w:r>
        <w:rPr>
          <w:rFonts w:ascii="Times" w:eastAsia="Times" w:hAnsi="Times" w:cs="Times"/>
          <w:b/>
          <w:sz w:val="34"/>
          <w:szCs w:val="34"/>
        </w:rPr>
        <w:t>5. Database Schema</w:t>
      </w:r>
    </w:p>
    <w:p w14:paraId="04653DA5" w14:textId="77777777" w:rsidR="008A5697" w:rsidRDefault="0086248A">
      <w:pPr>
        <w:numPr>
          <w:ilvl w:val="0"/>
          <w:numId w:val="4"/>
        </w:numPr>
        <w:spacing w:before="240"/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Core entities: Users, Orders, Payments, Riders, Restaurants</w:t>
      </w:r>
      <w:r w:rsidRPr="00E61D36">
        <w:rPr>
          <w:rFonts w:ascii="Times" w:eastAsia="Times" w:hAnsi="Times" w:cs="Times"/>
          <w:highlight w:val="green"/>
        </w:rPr>
        <w:t>, Dishes, Videos, Events</w:t>
      </w:r>
      <w:r>
        <w:rPr>
          <w:rFonts w:ascii="Times" w:eastAsia="Times" w:hAnsi="Times" w:cs="Times"/>
        </w:rPr>
        <w:br/>
      </w:r>
    </w:p>
    <w:p w14:paraId="3AFA8B1B" w14:textId="77777777" w:rsidR="008A5697" w:rsidRPr="00045D50" w:rsidRDefault="0086248A">
      <w:pPr>
        <w:numPr>
          <w:ilvl w:val="0"/>
          <w:numId w:val="4"/>
        </w:numPr>
        <w:rPr>
          <w:rFonts w:ascii="Times" w:eastAsia="Times" w:hAnsi="Times" w:cs="Times"/>
          <w:highlight w:val="green"/>
        </w:rPr>
      </w:pPr>
      <w:r w:rsidRPr="00045D50">
        <w:rPr>
          <w:rFonts w:ascii="Times" w:eastAsia="Times" w:hAnsi="Times" w:cs="Times"/>
          <w:highlight w:val="green"/>
        </w:rPr>
        <w:t>Normalized schema with JSONB metadata fields for flexible data (e.g., USSD session state)</w:t>
      </w:r>
      <w:r w:rsidRPr="00045D50">
        <w:rPr>
          <w:rFonts w:ascii="Times" w:eastAsia="Times" w:hAnsi="Times" w:cs="Times"/>
          <w:highlight w:val="green"/>
        </w:rPr>
        <w:br/>
      </w:r>
    </w:p>
    <w:p w14:paraId="38B74C12" w14:textId="77777777" w:rsidR="008A5697" w:rsidRPr="00045D50" w:rsidRDefault="0086248A">
      <w:pPr>
        <w:numPr>
          <w:ilvl w:val="0"/>
          <w:numId w:val="4"/>
        </w:numPr>
        <w:rPr>
          <w:rFonts w:ascii="Times" w:eastAsia="Times" w:hAnsi="Times" w:cs="Times"/>
          <w:highlight w:val="green"/>
        </w:rPr>
      </w:pPr>
      <w:r w:rsidRPr="00045D50">
        <w:rPr>
          <w:rFonts w:ascii="Times" w:eastAsia="Times" w:hAnsi="Times" w:cs="Times"/>
          <w:highlight w:val="green"/>
        </w:rPr>
        <w:t>Optimized indexing and partitioning for peak ordering periods</w:t>
      </w:r>
      <w:r w:rsidRPr="00045D50">
        <w:rPr>
          <w:rFonts w:ascii="Times" w:eastAsia="Times" w:hAnsi="Times" w:cs="Times"/>
          <w:highlight w:val="green"/>
        </w:rPr>
        <w:br/>
      </w:r>
    </w:p>
    <w:p w14:paraId="6AEE3065" w14:textId="77777777" w:rsidR="008A5697" w:rsidRDefault="0086248A">
      <w:pPr>
        <w:numPr>
          <w:ilvl w:val="0"/>
          <w:numId w:val="4"/>
        </w:numPr>
        <w:spacing w:after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ER diagrams for relations and key constraints</w:t>
      </w:r>
      <w:r>
        <w:rPr>
          <w:rFonts w:ascii="Times" w:eastAsia="Times" w:hAnsi="Times" w:cs="Times"/>
        </w:rPr>
        <w:br/>
      </w:r>
    </w:p>
    <w:p w14:paraId="4EC37512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4" w:name="_5zd0m8p1peyu" w:colFirst="0" w:colLast="0"/>
      <w:bookmarkEnd w:id="24"/>
      <w:r>
        <w:rPr>
          <w:rFonts w:ascii="Times" w:eastAsia="Times" w:hAnsi="Times" w:cs="Times"/>
          <w:b/>
          <w:sz w:val="34"/>
          <w:szCs w:val="34"/>
        </w:rPr>
        <w:t>6. AI, Algorithms &amp; Personali</w:t>
      </w:r>
      <w:r>
        <w:rPr>
          <w:rFonts w:ascii="Times" w:eastAsia="Times" w:hAnsi="Times" w:cs="Times"/>
          <w:b/>
          <w:sz w:val="34"/>
          <w:szCs w:val="34"/>
        </w:rPr>
        <w:t>zation</w:t>
      </w:r>
    </w:p>
    <w:p w14:paraId="3B6F2069" w14:textId="77777777" w:rsidR="008A5697" w:rsidRPr="00045D50" w:rsidRDefault="0086248A">
      <w:pPr>
        <w:numPr>
          <w:ilvl w:val="0"/>
          <w:numId w:val="9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Video feed ranking with Wide &amp; Deep models using engagement data</w:t>
      </w:r>
      <w:r w:rsidRPr="00045D50">
        <w:rPr>
          <w:rFonts w:ascii="Times" w:eastAsia="Times" w:hAnsi="Times" w:cs="Times"/>
          <w:highlight w:val="red"/>
        </w:rPr>
        <w:br/>
      </w:r>
    </w:p>
    <w:p w14:paraId="313B3310" w14:textId="77777777" w:rsidR="008A5697" w:rsidRPr="00045D50" w:rsidRDefault="0086248A">
      <w:pPr>
        <w:numPr>
          <w:ilvl w:val="0"/>
          <w:numId w:val="9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Bayesian models for notification timing personalization</w:t>
      </w:r>
      <w:r w:rsidRPr="00045D50">
        <w:rPr>
          <w:rFonts w:ascii="Times" w:eastAsia="Times" w:hAnsi="Times" w:cs="Times"/>
          <w:highlight w:val="red"/>
        </w:rPr>
        <w:br/>
      </w:r>
    </w:p>
    <w:p w14:paraId="4722BB43" w14:textId="77777777" w:rsidR="008A5697" w:rsidRDefault="0086248A">
      <w:pPr>
        <w:numPr>
          <w:ilvl w:val="0"/>
          <w:numId w:val="9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Z-score models for competitive menu pricing</w:t>
      </w:r>
      <w:r>
        <w:rPr>
          <w:rFonts w:ascii="Times" w:eastAsia="Times" w:hAnsi="Times" w:cs="Times"/>
        </w:rPr>
        <w:br/>
      </w:r>
    </w:p>
    <w:p w14:paraId="1A76DA00" w14:textId="77777777" w:rsidR="008A5697" w:rsidRPr="00045D50" w:rsidRDefault="0086248A">
      <w:pPr>
        <w:numPr>
          <w:ilvl w:val="0"/>
          <w:numId w:val="9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lastRenderedPageBreak/>
        <w:t>Isolation Forest + heuristics for fraud detection</w:t>
      </w:r>
      <w:r w:rsidRPr="00045D50">
        <w:rPr>
          <w:rFonts w:ascii="Times" w:eastAsia="Times" w:hAnsi="Times" w:cs="Times"/>
          <w:highlight w:val="red"/>
        </w:rPr>
        <w:br/>
      </w:r>
    </w:p>
    <w:p w14:paraId="5C95F19D" w14:textId="77777777" w:rsidR="008A5697" w:rsidRPr="00045D50" w:rsidRDefault="0086248A">
      <w:pPr>
        <w:numPr>
          <w:ilvl w:val="0"/>
          <w:numId w:val="9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Reinforcement learning for rider dispatch optimization</w:t>
      </w:r>
      <w:r w:rsidRPr="00045D50">
        <w:rPr>
          <w:rFonts w:ascii="Times" w:eastAsia="Times" w:hAnsi="Times" w:cs="Times"/>
          <w:highlight w:val="red"/>
        </w:rPr>
        <w:br/>
      </w:r>
    </w:p>
    <w:p w14:paraId="7F62F60A" w14:textId="77777777" w:rsidR="008A5697" w:rsidRPr="00045D50" w:rsidRDefault="0086248A">
      <w:pPr>
        <w:numPr>
          <w:ilvl w:val="0"/>
          <w:numId w:val="9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Analytics-driven personalization extended to USSD/IVR channels</w:t>
      </w:r>
      <w:r w:rsidRPr="00045D50">
        <w:rPr>
          <w:rFonts w:ascii="Times" w:eastAsia="Times" w:hAnsi="Times" w:cs="Times"/>
        </w:rPr>
        <w:br/>
      </w:r>
    </w:p>
    <w:p w14:paraId="1285CDF4" w14:textId="77777777" w:rsidR="008A5697" w:rsidRPr="00045D50" w:rsidRDefault="0086248A">
      <w:pPr>
        <w:numPr>
          <w:ilvl w:val="0"/>
          <w:numId w:val="9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Bias mitigation and fairness measures in recommendation models</w:t>
      </w:r>
    </w:p>
    <w:p w14:paraId="323AC7E8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5" w:name="_wtmvvq5uiv8k" w:colFirst="0" w:colLast="0"/>
      <w:bookmarkEnd w:id="25"/>
      <w:r>
        <w:rPr>
          <w:rFonts w:ascii="Times" w:eastAsia="Times" w:hAnsi="Times" w:cs="Times"/>
          <w:b/>
          <w:sz w:val="34"/>
          <w:szCs w:val="34"/>
        </w:rPr>
        <w:t>7. Video Feed Service</w:t>
      </w:r>
    </w:p>
    <w:p w14:paraId="1413E6F3" w14:textId="77777777" w:rsidR="008A5697" w:rsidRPr="00045D50" w:rsidRDefault="0086248A">
      <w:pPr>
        <w:numPr>
          <w:ilvl w:val="0"/>
          <w:numId w:val="5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 xml:space="preserve">Workflow: Upload → </w:t>
      </w:r>
      <w:proofErr w:type="spellStart"/>
      <w:r w:rsidRPr="00045D50">
        <w:rPr>
          <w:rFonts w:ascii="Times" w:eastAsia="Times" w:hAnsi="Times" w:cs="Times"/>
          <w:highlight w:val="red"/>
        </w:rPr>
        <w:t>FFmpeg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transcoding → S3 → CloudFront CDN</w:t>
      </w:r>
      <w:r w:rsidRPr="00045D50">
        <w:rPr>
          <w:rFonts w:ascii="Times" w:eastAsia="Times" w:hAnsi="Times" w:cs="Times"/>
          <w:highlight w:val="red"/>
        </w:rPr>
        <w:br/>
      </w:r>
    </w:p>
    <w:p w14:paraId="5A8FBFAF" w14:textId="77777777" w:rsidR="008A5697" w:rsidRPr="00045D50" w:rsidRDefault="0086248A">
      <w:pPr>
        <w:numPr>
          <w:ilvl w:val="0"/>
          <w:numId w:val="5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Redis caching with edge TTL for low latency</w:t>
      </w:r>
      <w:r w:rsidRPr="00045D50">
        <w:rPr>
          <w:rFonts w:ascii="Times" w:eastAsia="Times" w:hAnsi="Times" w:cs="Times"/>
          <w:highlight w:val="red"/>
        </w:rPr>
        <w:br/>
      </w:r>
    </w:p>
    <w:p w14:paraId="57B97A62" w14:textId="77777777" w:rsidR="008A5697" w:rsidRPr="00045D50" w:rsidRDefault="0086248A">
      <w:pPr>
        <w:numPr>
          <w:ilvl w:val="0"/>
          <w:numId w:val="5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Event tracking for views, likes, conversions</w:t>
      </w:r>
      <w:r w:rsidRPr="00045D50">
        <w:rPr>
          <w:rFonts w:ascii="Times" w:eastAsia="Times" w:hAnsi="Times" w:cs="Times"/>
          <w:highlight w:val="red"/>
        </w:rPr>
        <w:br/>
      </w:r>
    </w:p>
    <w:p w14:paraId="0198EB54" w14:textId="77777777" w:rsidR="008A5697" w:rsidRPr="00045D50" w:rsidRDefault="0086248A">
      <w:pPr>
        <w:numPr>
          <w:ilvl w:val="0"/>
          <w:numId w:val="5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Offline video caching on mobile for poor connectivity</w:t>
      </w:r>
      <w:r w:rsidRPr="00045D50">
        <w:rPr>
          <w:rFonts w:ascii="Times" w:eastAsia="Times" w:hAnsi="Times" w:cs="Times"/>
          <w:highlight w:val="red"/>
        </w:rPr>
        <w:br/>
      </w:r>
    </w:p>
    <w:p w14:paraId="6288B44E" w14:textId="77777777" w:rsidR="008A5697" w:rsidRPr="00045D50" w:rsidRDefault="0086248A">
      <w:pPr>
        <w:numPr>
          <w:ilvl w:val="0"/>
          <w:numId w:val="5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Adoption of AV1 codec for efficient bandwidth usa</w:t>
      </w:r>
      <w:r w:rsidRPr="00045D50">
        <w:rPr>
          <w:rFonts w:ascii="Times" w:eastAsia="Times" w:hAnsi="Times" w:cs="Times"/>
          <w:highlight w:val="red"/>
        </w:rPr>
        <w:t>ge</w:t>
      </w:r>
    </w:p>
    <w:p w14:paraId="3179F66B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6" w:name="_xkj3zrgyfik" w:colFirst="0" w:colLast="0"/>
      <w:bookmarkEnd w:id="26"/>
      <w:r>
        <w:rPr>
          <w:rFonts w:ascii="Times" w:eastAsia="Times" w:hAnsi="Times" w:cs="Times"/>
          <w:b/>
          <w:sz w:val="34"/>
          <w:szCs w:val="34"/>
        </w:rPr>
        <w:t>8. Integration Points</w:t>
      </w:r>
    </w:p>
    <w:p w14:paraId="2EEF4342" w14:textId="77777777" w:rsidR="008A5697" w:rsidRDefault="0086248A">
      <w:pPr>
        <w:numPr>
          <w:ilvl w:val="0"/>
          <w:numId w:val="15"/>
        </w:numPr>
        <w:spacing w:before="240"/>
      </w:pPr>
      <w:r w:rsidRPr="00E61D36">
        <w:rPr>
          <w:rFonts w:ascii="Times" w:eastAsia="Times" w:hAnsi="Times" w:cs="Times"/>
          <w:b/>
          <w:highlight w:val="green"/>
        </w:rPr>
        <w:t>Payments</w:t>
      </w:r>
      <w:r w:rsidRPr="00E61D36">
        <w:rPr>
          <w:rFonts w:ascii="Times" w:eastAsia="Times" w:hAnsi="Times" w:cs="Times"/>
          <w:highlight w:val="green"/>
        </w:rPr>
        <w:t xml:space="preserve">: </w:t>
      </w:r>
      <w:proofErr w:type="spellStart"/>
      <w:r w:rsidRPr="00E61D36">
        <w:rPr>
          <w:rFonts w:ascii="Times" w:eastAsia="Times" w:hAnsi="Times" w:cs="Times"/>
          <w:highlight w:val="green"/>
        </w:rPr>
        <w:t>Telebirr</w:t>
      </w:r>
      <w:proofErr w:type="spellEnd"/>
      <w:r w:rsidRPr="00E61D36">
        <w:rPr>
          <w:rFonts w:ascii="Times" w:eastAsia="Times" w:hAnsi="Times" w:cs="Times"/>
          <w:highlight w:val="green"/>
        </w:rPr>
        <w:t>, Chapa, M-</w:t>
      </w:r>
      <w:proofErr w:type="spellStart"/>
      <w:r w:rsidRPr="00E61D36">
        <w:rPr>
          <w:rFonts w:ascii="Times" w:eastAsia="Times" w:hAnsi="Times" w:cs="Times"/>
          <w:highlight w:val="green"/>
        </w:rPr>
        <w:t>Pesa</w:t>
      </w:r>
      <w:proofErr w:type="spellEnd"/>
      <w:r>
        <w:rPr>
          <w:rFonts w:ascii="Times" w:eastAsia="Times" w:hAnsi="Times" w:cs="Times"/>
        </w:rPr>
        <w:br/>
      </w:r>
    </w:p>
    <w:p w14:paraId="2BF41365" w14:textId="77777777" w:rsidR="008A5697" w:rsidRPr="00045D50" w:rsidRDefault="0086248A">
      <w:pPr>
        <w:numPr>
          <w:ilvl w:val="0"/>
          <w:numId w:val="15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Maps &amp; Routing</w:t>
      </w:r>
      <w:r w:rsidRPr="00045D50">
        <w:rPr>
          <w:rFonts w:ascii="Times" w:eastAsia="Times" w:hAnsi="Times" w:cs="Times"/>
          <w:highlight w:val="red"/>
        </w:rPr>
        <w:t xml:space="preserve">: Google Maps, </w:t>
      </w:r>
      <w:proofErr w:type="spellStart"/>
      <w:r w:rsidRPr="00045D50">
        <w:rPr>
          <w:rFonts w:ascii="Times" w:eastAsia="Times" w:hAnsi="Times" w:cs="Times"/>
          <w:highlight w:val="red"/>
        </w:rPr>
        <w:t>Mapbox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APIs</w:t>
      </w:r>
      <w:r w:rsidRPr="00045D50">
        <w:rPr>
          <w:rFonts w:ascii="Times" w:eastAsia="Times" w:hAnsi="Times" w:cs="Times"/>
          <w:highlight w:val="red"/>
        </w:rPr>
        <w:br/>
      </w:r>
    </w:p>
    <w:p w14:paraId="4D98CA0E" w14:textId="77777777" w:rsidR="008A5697" w:rsidRPr="00045D50" w:rsidRDefault="0086248A">
      <w:pPr>
        <w:numPr>
          <w:ilvl w:val="0"/>
          <w:numId w:val="15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Messaging</w:t>
      </w:r>
      <w:r w:rsidRPr="00045D50">
        <w:rPr>
          <w:rFonts w:ascii="Times" w:eastAsia="Times" w:hAnsi="Times" w:cs="Times"/>
          <w:highlight w:val="red"/>
        </w:rPr>
        <w:t>: Firebase Cloud Messaging, Infobip SMS, AWS SES</w:t>
      </w:r>
      <w:r w:rsidRPr="00045D50">
        <w:rPr>
          <w:rFonts w:ascii="Times" w:eastAsia="Times" w:hAnsi="Times" w:cs="Times"/>
          <w:highlight w:val="red"/>
        </w:rPr>
        <w:br/>
      </w:r>
    </w:p>
    <w:p w14:paraId="798C560C" w14:textId="77777777" w:rsidR="008A5697" w:rsidRPr="00045D50" w:rsidRDefault="0086248A">
      <w:pPr>
        <w:numPr>
          <w:ilvl w:val="0"/>
          <w:numId w:val="15"/>
        </w:numPr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Telephony</w:t>
      </w:r>
      <w:r w:rsidRPr="00045D50">
        <w:rPr>
          <w:rFonts w:ascii="Times" w:eastAsia="Times" w:hAnsi="Times" w:cs="Times"/>
          <w:highlight w:val="red"/>
        </w:rPr>
        <w:t>: Telecom providers for USSD and IVR</w:t>
      </w:r>
      <w:r w:rsidRPr="00045D50">
        <w:rPr>
          <w:rFonts w:ascii="Times" w:eastAsia="Times" w:hAnsi="Times" w:cs="Times"/>
          <w:highlight w:val="red"/>
        </w:rPr>
        <w:br/>
      </w:r>
    </w:p>
    <w:p w14:paraId="17CDF7D5" w14:textId="77777777" w:rsidR="008A5697" w:rsidRPr="00045D50" w:rsidRDefault="0086248A">
      <w:pPr>
        <w:numPr>
          <w:ilvl w:val="0"/>
          <w:numId w:val="15"/>
        </w:numPr>
        <w:spacing w:after="240"/>
        <w:rPr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Analytics</w:t>
      </w:r>
      <w:r w:rsidRPr="00045D50">
        <w:rPr>
          <w:rFonts w:ascii="Times" w:eastAsia="Times" w:hAnsi="Times" w:cs="Times"/>
          <w:highlight w:val="red"/>
        </w:rPr>
        <w:t xml:space="preserve">: Kafka → </w:t>
      </w:r>
      <w:proofErr w:type="spellStart"/>
      <w:r w:rsidRPr="00045D50">
        <w:rPr>
          <w:rFonts w:ascii="Times" w:eastAsia="Times" w:hAnsi="Times" w:cs="Times"/>
          <w:highlight w:val="red"/>
        </w:rPr>
        <w:t>BigQuery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→ </w:t>
      </w:r>
      <w:proofErr w:type="spellStart"/>
      <w:r w:rsidRPr="00045D50">
        <w:rPr>
          <w:rFonts w:ascii="Times" w:eastAsia="Times" w:hAnsi="Times" w:cs="Times"/>
          <w:highlight w:val="red"/>
        </w:rPr>
        <w:t>Metabase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dashboard</w:t>
      </w:r>
      <w:r w:rsidRPr="00045D50">
        <w:rPr>
          <w:rFonts w:ascii="Times" w:eastAsia="Times" w:hAnsi="Times" w:cs="Times"/>
          <w:highlight w:val="red"/>
        </w:rPr>
        <w:t>s</w:t>
      </w:r>
      <w:r w:rsidRPr="00045D50">
        <w:rPr>
          <w:rFonts w:ascii="Times" w:eastAsia="Times" w:hAnsi="Times" w:cs="Times"/>
          <w:highlight w:val="red"/>
        </w:rPr>
        <w:br/>
      </w:r>
    </w:p>
    <w:p w14:paraId="53A96864" w14:textId="77777777" w:rsidR="008A5697" w:rsidRDefault="0086248A">
      <w:pPr>
        <w:spacing w:before="240" w:after="240"/>
        <w:rPr>
          <w:rFonts w:ascii="Times" w:eastAsia="Times" w:hAnsi="Times" w:cs="Times"/>
          <w:b/>
          <w:sz w:val="34"/>
          <w:szCs w:val="34"/>
        </w:rPr>
      </w:pPr>
      <w:r>
        <w:rPr>
          <w:rFonts w:ascii="Times" w:eastAsia="Times" w:hAnsi="Times" w:cs="Times"/>
          <w:b/>
          <w:sz w:val="34"/>
          <w:szCs w:val="34"/>
        </w:rPr>
        <w:t>9. Security &amp; Compliance</w:t>
      </w:r>
    </w:p>
    <w:p w14:paraId="25169F25" w14:textId="77777777" w:rsidR="008A5697" w:rsidRDefault="0086248A">
      <w:pPr>
        <w:numPr>
          <w:ilvl w:val="0"/>
          <w:numId w:val="11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OAuth2 + </w:t>
      </w:r>
      <w:r w:rsidRPr="00E61D36">
        <w:rPr>
          <w:rFonts w:ascii="Times" w:eastAsia="Times" w:hAnsi="Times" w:cs="Times"/>
          <w:highlight w:val="green"/>
        </w:rPr>
        <w:t>JWT authentication</w:t>
      </w:r>
      <w:r>
        <w:rPr>
          <w:rFonts w:ascii="Times" w:eastAsia="Times" w:hAnsi="Times" w:cs="Times"/>
        </w:rPr>
        <w:br/>
      </w:r>
    </w:p>
    <w:p w14:paraId="6FE4079C" w14:textId="77777777" w:rsidR="008A5697" w:rsidRPr="00045D50" w:rsidRDefault="0086248A">
      <w:pPr>
        <w:numPr>
          <w:ilvl w:val="0"/>
          <w:numId w:val="1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MFA and RBAC for admin operations</w:t>
      </w:r>
      <w:r w:rsidRPr="00045D50">
        <w:rPr>
          <w:rFonts w:ascii="Times" w:eastAsia="Times" w:hAnsi="Times" w:cs="Times"/>
          <w:highlight w:val="red"/>
        </w:rPr>
        <w:br/>
      </w:r>
    </w:p>
    <w:p w14:paraId="1A04DC38" w14:textId="77777777" w:rsidR="008A5697" w:rsidRPr="00045D50" w:rsidRDefault="0086248A">
      <w:pPr>
        <w:numPr>
          <w:ilvl w:val="0"/>
          <w:numId w:val="1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TLS 1.3 for in-transit encryption, AES-256 for data at rest</w:t>
      </w:r>
      <w:r w:rsidRPr="00045D50">
        <w:rPr>
          <w:rFonts w:ascii="Times" w:eastAsia="Times" w:hAnsi="Times" w:cs="Times"/>
          <w:highlight w:val="red"/>
        </w:rPr>
        <w:br/>
      </w:r>
    </w:p>
    <w:p w14:paraId="4780FD3A" w14:textId="77777777" w:rsidR="008A5697" w:rsidRPr="00045D50" w:rsidRDefault="0086248A">
      <w:pPr>
        <w:numPr>
          <w:ilvl w:val="0"/>
          <w:numId w:val="1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WAF for API protection</w:t>
      </w:r>
      <w:r w:rsidRPr="00045D50">
        <w:rPr>
          <w:rFonts w:ascii="Times" w:eastAsia="Times" w:hAnsi="Times" w:cs="Times"/>
          <w:highlight w:val="red"/>
        </w:rPr>
        <w:br/>
      </w:r>
    </w:p>
    <w:p w14:paraId="3A7F6C58" w14:textId="77777777" w:rsidR="008A5697" w:rsidRPr="00045D50" w:rsidRDefault="0086248A">
      <w:pPr>
        <w:numPr>
          <w:ilvl w:val="0"/>
          <w:numId w:val="1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lastRenderedPageBreak/>
        <w:t xml:space="preserve">Secrets managed with AWS Secrets Manager / </w:t>
      </w:r>
      <w:proofErr w:type="spellStart"/>
      <w:r w:rsidRPr="00045D50">
        <w:rPr>
          <w:rFonts w:ascii="Times" w:eastAsia="Times" w:hAnsi="Times" w:cs="Times"/>
          <w:highlight w:val="red"/>
        </w:rPr>
        <w:t>HashiCorp</w:t>
      </w:r>
      <w:proofErr w:type="spellEnd"/>
      <w:r w:rsidRPr="00045D50">
        <w:rPr>
          <w:rFonts w:ascii="Times" w:eastAsia="Times" w:hAnsi="Times" w:cs="Times"/>
          <w:highlight w:val="red"/>
        </w:rPr>
        <w:t xml:space="preserve"> Vault</w:t>
      </w:r>
      <w:r w:rsidRPr="00045D50">
        <w:rPr>
          <w:rFonts w:ascii="Times" w:eastAsia="Times" w:hAnsi="Times" w:cs="Times"/>
          <w:highlight w:val="red"/>
        </w:rPr>
        <w:br/>
      </w:r>
    </w:p>
    <w:p w14:paraId="456C3061" w14:textId="77777777" w:rsidR="008A5697" w:rsidRPr="00045D50" w:rsidRDefault="0086248A">
      <w:pPr>
        <w:numPr>
          <w:ilvl w:val="0"/>
          <w:numId w:val="1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PCI-DSS compliance for payments</w:t>
      </w:r>
      <w:r w:rsidRPr="00045D50">
        <w:rPr>
          <w:rFonts w:ascii="Times" w:eastAsia="Times" w:hAnsi="Times" w:cs="Times"/>
          <w:highlight w:val="red"/>
        </w:rPr>
        <w:br/>
      </w:r>
    </w:p>
    <w:p w14:paraId="6288CCDB" w14:textId="77777777" w:rsidR="008A5697" w:rsidRPr="00045D50" w:rsidRDefault="0086248A">
      <w:pPr>
        <w:numPr>
          <w:ilvl w:val="0"/>
          <w:numId w:val="11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GDPR-like standards for data protection</w:t>
      </w:r>
    </w:p>
    <w:p w14:paraId="3527E2AC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7" w:name="_yzlyqd2xdfdb" w:colFirst="0" w:colLast="0"/>
      <w:bookmarkEnd w:id="27"/>
      <w:r>
        <w:rPr>
          <w:rFonts w:ascii="Times" w:eastAsia="Times" w:hAnsi="Times" w:cs="Times"/>
          <w:b/>
          <w:sz w:val="34"/>
          <w:szCs w:val="34"/>
        </w:rPr>
        <w:t xml:space="preserve">10. Security Best </w:t>
      </w:r>
      <w:r>
        <w:rPr>
          <w:rFonts w:ascii="Times" w:eastAsia="Times" w:hAnsi="Times" w:cs="Times"/>
          <w:b/>
          <w:sz w:val="34"/>
          <w:szCs w:val="34"/>
        </w:rPr>
        <w:t>Practices</w:t>
      </w:r>
    </w:p>
    <w:p w14:paraId="562FB6A7" w14:textId="77777777" w:rsidR="008A5697" w:rsidRPr="00045D50" w:rsidRDefault="0086248A">
      <w:pPr>
        <w:numPr>
          <w:ilvl w:val="0"/>
          <w:numId w:val="3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Strict input validation, OWASP Top 10 adherence</w:t>
      </w:r>
      <w:r w:rsidRPr="00045D50">
        <w:rPr>
          <w:rFonts w:ascii="Times" w:eastAsia="Times" w:hAnsi="Times" w:cs="Times"/>
          <w:highlight w:val="red"/>
        </w:rPr>
        <w:br/>
      </w:r>
    </w:p>
    <w:p w14:paraId="7F7EFA28" w14:textId="77777777" w:rsidR="008A5697" w:rsidRPr="00045D50" w:rsidRDefault="0086248A">
      <w:pPr>
        <w:numPr>
          <w:ilvl w:val="0"/>
          <w:numId w:val="3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Secrets vaulting, key rotation, no hardcoding</w:t>
      </w:r>
      <w:r w:rsidRPr="00045D50">
        <w:rPr>
          <w:rFonts w:ascii="Times" w:eastAsia="Times" w:hAnsi="Times" w:cs="Times"/>
          <w:highlight w:val="red"/>
        </w:rPr>
        <w:br/>
      </w:r>
    </w:p>
    <w:p w14:paraId="454FDA66" w14:textId="77777777" w:rsidR="008A5697" w:rsidRPr="00045D50" w:rsidRDefault="0086248A">
      <w:pPr>
        <w:numPr>
          <w:ilvl w:val="0"/>
          <w:numId w:val="3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Comprehensive incident response protocols</w:t>
      </w:r>
      <w:r w:rsidRPr="00045D50">
        <w:rPr>
          <w:rFonts w:ascii="Times" w:eastAsia="Times" w:hAnsi="Times" w:cs="Times"/>
          <w:highlight w:val="red"/>
        </w:rPr>
        <w:br/>
      </w:r>
    </w:p>
    <w:p w14:paraId="237A5D4A" w14:textId="77777777" w:rsidR="008A5697" w:rsidRPr="00045D50" w:rsidRDefault="0086248A">
      <w:pPr>
        <w:numPr>
          <w:ilvl w:val="0"/>
          <w:numId w:val="3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Audit logs for compliance and investigation</w:t>
      </w:r>
    </w:p>
    <w:p w14:paraId="28599861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8" w:name="_3nd9t4euo7sy" w:colFirst="0" w:colLast="0"/>
      <w:bookmarkEnd w:id="28"/>
      <w:r>
        <w:rPr>
          <w:rFonts w:ascii="Times" w:eastAsia="Times" w:hAnsi="Times" w:cs="Times"/>
          <w:b/>
          <w:sz w:val="34"/>
          <w:szCs w:val="34"/>
        </w:rPr>
        <w:t>11. DevOps &amp; Deployment</w:t>
      </w:r>
    </w:p>
    <w:p w14:paraId="1037996F" w14:textId="77777777" w:rsidR="008A5697" w:rsidRDefault="0086248A">
      <w:pPr>
        <w:numPr>
          <w:ilvl w:val="0"/>
          <w:numId w:val="2"/>
        </w:numPr>
        <w:spacing w:before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Environments: Local, Dev, Staging, Production</w:t>
      </w:r>
      <w:r>
        <w:rPr>
          <w:rFonts w:ascii="Times" w:eastAsia="Times" w:hAnsi="Times" w:cs="Times"/>
        </w:rPr>
        <w:br/>
      </w:r>
    </w:p>
    <w:p w14:paraId="4005E2C8" w14:textId="77777777" w:rsidR="008A5697" w:rsidRDefault="0086248A">
      <w:pPr>
        <w:numPr>
          <w:ilvl w:val="0"/>
          <w:numId w:val="2"/>
        </w:numPr>
        <w:rPr>
          <w:rFonts w:ascii="Times" w:eastAsia="Times" w:hAnsi="Times" w:cs="Times"/>
        </w:rPr>
      </w:pPr>
      <w:r w:rsidRPr="00E61D36">
        <w:rPr>
          <w:rFonts w:ascii="Times" w:eastAsia="Times" w:hAnsi="Times" w:cs="Times"/>
          <w:highlight w:val="green"/>
        </w:rPr>
        <w:t>Automated CI/CD with GitHub Actions</w:t>
      </w:r>
      <w:r>
        <w:rPr>
          <w:rFonts w:ascii="Times" w:eastAsia="Times" w:hAnsi="Times" w:cs="Times"/>
        </w:rPr>
        <w:t xml:space="preserve"> + Argo Rollouts</w:t>
      </w:r>
      <w:r>
        <w:rPr>
          <w:rFonts w:ascii="Times" w:eastAsia="Times" w:hAnsi="Times" w:cs="Times"/>
        </w:rPr>
        <w:br/>
      </w:r>
    </w:p>
    <w:p w14:paraId="3CD9F9FC" w14:textId="77777777" w:rsidR="008A5697" w:rsidRPr="00045D50" w:rsidRDefault="0086248A">
      <w:pPr>
        <w:numPr>
          <w:ilvl w:val="0"/>
          <w:numId w:val="2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Infrastructure as Code: Terraform + Helm</w:t>
      </w:r>
      <w:r w:rsidRPr="00045D50">
        <w:rPr>
          <w:rFonts w:ascii="Times" w:eastAsia="Times" w:hAnsi="Times" w:cs="Times"/>
          <w:highlight w:val="red"/>
        </w:rPr>
        <w:br/>
      </w:r>
    </w:p>
    <w:p w14:paraId="1157FE88" w14:textId="77777777" w:rsidR="008A5697" w:rsidRPr="00045D50" w:rsidRDefault="0086248A">
      <w:pPr>
        <w:numPr>
          <w:ilvl w:val="0"/>
          <w:numId w:val="2"/>
        </w:numPr>
        <w:rPr>
          <w:rFonts w:ascii="Times" w:eastAsia="Times" w:hAnsi="Times" w:cs="Times"/>
          <w:b/>
          <w:highlight w:val="red"/>
        </w:rPr>
      </w:pPr>
      <w:r w:rsidRPr="00045D50">
        <w:rPr>
          <w:rFonts w:ascii="Times" w:eastAsia="Times" w:hAnsi="Times" w:cs="Times"/>
          <w:b/>
          <w:highlight w:val="red"/>
        </w:rPr>
        <w:t>Mo</w:t>
      </w:r>
      <w:r w:rsidRPr="00045D50">
        <w:rPr>
          <w:rFonts w:ascii="Times" w:eastAsia="Times" w:hAnsi="Times" w:cs="Times"/>
          <w:b/>
          <w:highlight w:val="red"/>
        </w:rPr>
        <w:t>nitoring with Grafana, Prometheus, Loki, Jaeger</w:t>
      </w:r>
      <w:r w:rsidRPr="00045D50">
        <w:rPr>
          <w:rFonts w:ascii="Times" w:eastAsia="Times" w:hAnsi="Times" w:cs="Times"/>
          <w:b/>
          <w:highlight w:val="red"/>
        </w:rPr>
        <w:br/>
      </w:r>
    </w:p>
    <w:p w14:paraId="77CC73E8" w14:textId="77777777" w:rsidR="008A5697" w:rsidRPr="00045D50" w:rsidRDefault="0086248A">
      <w:pPr>
        <w:numPr>
          <w:ilvl w:val="0"/>
          <w:numId w:val="2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Chaos engineering for resilience testing</w:t>
      </w:r>
      <w:r w:rsidRPr="00045D50">
        <w:rPr>
          <w:rFonts w:ascii="Times" w:eastAsia="Times" w:hAnsi="Times" w:cs="Times"/>
          <w:highlight w:val="red"/>
        </w:rPr>
        <w:br/>
      </w:r>
    </w:p>
    <w:p w14:paraId="79877693" w14:textId="77777777" w:rsidR="008A5697" w:rsidRPr="00045D50" w:rsidRDefault="0086248A">
      <w:pPr>
        <w:numPr>
          <w:ilvl w:val="0"/>
          <w:numId w:val="2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 xml:space="preserve">Cost monitoring with AWS Cost Explorer and </w:t>
      </w:r>
      <w:proofErr w:type="spellStart"/>
      <w:r w:rsidRPr="00045D50">
        <w:rPr>
          <w:rFonts w:ascii="Times" w:eastAsia="Times" w:hAnsi="Times" w:cs="Times"/>
          <w:highlight w:val="red"/>
        </w:rPr>
        <w:t>Kubecost</w:t>
      </w:r>
      <w:proofErr w:type="spellEnd"/>
      <w:r w:rsidRPr="00045D50">
        <w:rPr>
          <w:rFonts w:ascii="Times" w:eastAsia="Times" w:hAnsi="Times" w:cs="Times"/>
          <w:highlight w:val="red"/>
        </w:rPr>
        <w:br/>
      </w:r>
    </w:p>
    <w:p w14:paraId="5CDCE9CD" w14:textId="77777777" w:rsidR="008A5697" w:rsidRDefault="0086248A">
      <w:pPr>
        <w:spacing w:before="240" w:after="240"/>
        <w:rPr>
          <w:rFonts w:ascii="Times" w:eastAsia="Times" w:hAnsi="Times" w:cs="Times"/>
          <w:b/>
          <w:sz w:val="34"/>
          <w:szCs w:val="34"/>
        </w:rPr>
      </w:pPr>
      <w:r>
        <w:rPr>
          <w:rFonts w:ascii="Times" w:eastAsia="Times" w:hAnsi="Times" w:cs="Times"/>
          <w:b/>
          <w:sz w:val="34"/>
          <w:szCs w:val="34"/>
        </w:rPr>
        <w:t>12. Scaling &amp; Performance</w:t>
      </w:r>
    </w:p>
    <w:p w14:paraId="220235D1" w14:textId="77777777" w:rsidR="008A5697" w:rsidRDefault="0086248A">
      <w:pPr>
        <w:numPr>
          <w:ilvl w:val="0"/>
          <w:numId w:val="19"/>
        </w:numPr>
        <w:spacing w:before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Horizontal Pod Autoscaling for all services</w:t>
      </w:r>
      <w:r>
        <w:rPr>
          <w:rFonts w:ascii="Times" w:eastAsia="Times" w:hAnsi="Times" w:cs="Times"/>
        </w:rPr>
        <w:br/>
      </w:r>
    </w:p>
    <w:p w14:paraId="49D74C52" w14:textId="77777777" w:rsidR="008A5697" w:rsidRDefault="0086248A">
      <w:pPr>
        <w:numPr>
          <w:ilvl w:val="0"/>
          <w:numId w:val="19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PostgreSQL partitioning and Redis caching</w:t>
      </w:r>
      <w:r>
        <w:rPr>
          <w:rFonts w:ascii="Times" w:eastAsia="Times" w:hAnsi="Times" w:cs="Times"/>
        </w:rPr>
        <w:br/>
      </w:r>
    </w:p>
    <w:p w14:paraId="6397C4DF" w14:textId="77777777" w:rsidR="008A5697" w:rsidRPr="00045D50" w:rsidRDefault="0086248A">
      <w:pPr>
        <w:numPr>
          <w:ilvl w:val="0"/>
          <w:numId w:val="19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CDN pre-warming for high-demand events</w:t>
      </w:r>
      <w:r w:rsidRPr="00045D50">
        <w:rPr>
          <w:rFonts w:ascii="Times" w:eastAsia="Times" w:hAnsi="Times" w:cs="Times"/>
          <w:highlight w:val="red"/>
        </w:rPr>
        <w:br/>
      </w:r>
    </w:p>
    <w:p w14:paraId="50688C1B" w14:textId="77777777" w:rsidR="008A5697" w:rsidRPr="00045D50" w:rsidRDefault="0086248A">
      <w:pPr>
        <w:numPr>
          <w:ilvl w:val="0"/>
          <w:numId w:val="19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Spot instances for cost optimization</w:t>
      </w:r>
      <w:r w:rsidRPr="00045D50">
        <w:rPr>
          <w:rFonts w:ascii="Times" w:eastAsia="Times" w:hAnsi="Times" w:cs="Times"/>
          <w:highlight w:val="red"/>
        </w:rPr>
        <w:br/>
      </w:r>
    </w:p>
    <w:p w14:paraId="55D3D3A1" w14:textId="77777777" w:rsidR="008A5697" w:rsidRDefault="0086248A">
      <w:pPr>
        <w:numPr>
          <w:ilvl w:val="0"/>
          <w:numId w:val="19"/>
        </w:numPr>
        <w:spacing w:after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Edge computing potential for video delivery</w:t>
      </w:r>
      <w:r>
        <w:rPr>
          <w:rFonts w:ascii="Times" w:eastAsia="Times" w:hAnsi="Times" w:cs="Times"/>
        </w:rPr>
        <w:br/>
      </w:r>
    </w:p>
    <w:p w14:paraId="3A6AAFF0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29" w:name="_g43nikgyerge" w:colFirst="0" w:colLast="0"/>
      <w:bookmarkEnd w:id="29"/>
      <w:r>
        <w:rPr>
          <w:rFonts w:ascii="Times" w:eastAsia="Times" w:hAnsi="Times" w:cs="Times"/>
          <w:b/>
          <w:sz w:val="34"/>
          <w:szCs w:val="34"/>
        </w:rPr>
        <w:lastRenderedPageBreak/>
        <w:t>13. Testing Strategy</w:t>
      </w:r>
    </w:p>
    <w:p w14:paraId="29EC6BF8" w14:textId="77777777" w:rsidR="008A5697" w:rsidRPr="00045D50" w:rsidRDefault="0086248A">
      <w:pPr>
        <w:numPr>
          <w:ilvl w:val="0"/>
          <w:numId w:val="1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Unit, integration, contract, and end-to-end tests (Cypress, Detox)</w:t>
      </w:r>
      <w:r w:rsidRPr="00045D50">
        <w:rPr>
          <w:rFonts w:ascii="Times" w:eastAsia="Times" w:hAnsi="Times" w:cs="Times"/>
          <w:highlight w:val="red"/>
        </w:rPr>
        <w:br/>
      </w:r>
    </w:p>
    <w:p w14:paraId="6DF6E481" w14:textId="77777777" w:rsidR="008A5697" w:rsidRPr="00045D50" w:rsidRDefault="0086248A">
      <w:pPr>
        <w:numPr>
          <w:ilvl w:val="0"/>
          <w:numId w:val="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L</w:t>
      </w:r>
      <w:r w:rsidRPr="00045D50">
        <w:rPr>
          <w:rFonts w:ascii="Times" w:eastAsia="Times" w:hAnsi="Times" w:cs="Times"/>
          <w:highlight w:val="red"/>
        </w:rPr>
        <w:t>oad and stress testing with k6</w:t>
      </w:r>
      <w:r w:rsidRPr="00045D50">
        <w:rPr>
          <w:rFonts w:ascii="Times" w:eastAsia="Times" w:hAnsi="Times" w:cs="Times"/>
          <w:highlight w:val="red"/>
        </w:rPr>
        <w:br/>
      </w:r>
    </w:p>
    <w:p w14:paraId="33A919C8" w14:textId="77777777" w:rsidR="008A5697" w:rsidRPr="00045D50" w:rsidRDefault="0086248A">
      <w:pPr>
        <w:numPr>
          <w:ilvl w:val="0"/>
          <w:numId w:val="1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Chaos testing for failure scenarios</w:t>
      </w:r>
      <w:r w:rsidRPr="00045D50">
        <w:rPr>
          <w:rFonts w:ascii="Times" w:eastAsia="Times" w:hAnsi="Times" w:cs="Times"/>
          <w:highlight w:val="red"/>
        </w:rPr>
        <w:br/>
      </w:r>
    </w:p>
    <w:p w14:paraId="794EDD4D" w14:textId="77777777" w:rsidR="008A5697" w:rsidRDefault="0086248A">
      <w:pPr>
        <w:numPr>
          <w:ilvl w:val="0"/>
          <w:numId w:val="1"/>
        </w:numPr>
        <w:spacing w:after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>ML model drift detection and canary deployments</w:t>
      </w:r>
      <w:r>
        <w:rPr>
          <w:rFonts w:ascii="Times" w:eastAsia="Times" w:hAnsi="Times" w:cs="Times"/>
        </w:rPr>
        <w:br/>
      </w:r>
    </w:p>
    <w:p w14:paraId="618CD665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0" w:name="_rgf6hz5efnu" w:colFirst="0" w:colLast="0"/>
      <w:bookmarkEnd w:id="30"/>
      <w:r>
        <w:rPr>
          <w:rFonts w:ascii="Times" w:eastAsia="Times" w:hAnsi="Times" w:cs="Times"/>
          <w:b/>
          <w:sz w:val="34"/>
          <w:szCs w:val="34"/>
        </w:rPr>
        <w:t>14. Maintenance &amp; Versioning</w:t>
      </w:r>
    </w:p>
    <w:p w14:paraId="7309D19B" w14:textId="77777777" w:rsidR="008A5697" w:rsidRPr="00045D50" w:rsidRDefault="0086248A">
      <w:pPr>
        <w:numPr>
          <w:ilvl w:val="0"/>
          <w:numId w:val="10"/>
        </w:numPr>
        <w:spacing w:before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Semantic versioning for APIs</w:t>
      </w:r>
      <w:r w:rsidRPr="00045D50">
        <w:rPr>
          <w:rFonts w:ascii="Times" w:eastAsia="Times" w:hAnsi="Times" w:cs="Times"/>
          <w:highlight w:val="red"/>
        </w:rPr>
        <w:br/>
      </w:r>
    </w:p>
    <w:p w14:paraId="5ABB1D3F" w14:textId="77777777" w:rsidR="008A5697" w:rsidRPr="00045D50" w:rsidRDefault="0086248A">
      <w:pPr>
        <w:numPr>
          <w:ilvl w:val="0"/>
          <w:numId w:val="10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Database migrations via Flyway</w:t>
      </w:r>
      <w:r w:rsidRPr="00045D50">
        <w:rPr>
          <w:rFonts w:ascii="Times" w:eastAsia="Times" w:hAnsi="Times" w:cs="Times"/>
          <w:highlight w:val="red"/>
        </w:rPr>
        <w:br/>
      </w:r>
    </w:p>
    <w:p w14:paraId="575DD021" w14:textId="77777777" w:rsidR="008A5697" w:rsidRPr="00045D50" w:rsidRDefault="0086248A">
      <w:pPr>
        <w:numPr>
          <w:ilvl w:val="0"/>
          <w:numId w:val="10"/>
        </w:numPr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Incident management with PagerDuty</w:t>
      </w:r>
      <w:r w:rsidRPr="00045D50">
        <w:rPr>
          <w:rFonts w:ascii="Times" w:eastAsia="Times" w:hAnsi="Times" w:cs="Times"/>
          <w:highlight w:val="red"/>
        </w:rPr>
        <w:br/>
      </w:r>
    </w:p>
    <w:p w14:paraId="45065E73" w14:textId="77777777" w:rsidR="008A5697" w:rsidRDefault="0086248A">
      <w:pPr>
        <w:numPr>
          <w:ilvl w:val="0"/>
          <w:numId w:val="10"/>
        </w:numPr>
        <w:spacing w:after="240"/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red"/>
        </w:rPr>
        <w:t xml:space="preserve">Controlled </w:t>
      </w:r>
      <w:r w:rsidRPr="00045D50">
        <w:rPr>
          <w:rFonts w:ascii="Times" w:eastAsia="Times" w:hAnsi="Times" w:cs="Times"/>
          <w:highlight w:val="red"/>
        </w:rPr>
        <w:t>rollouts using feature flags</w:t>
      </w:r>
      <w:r>
        <w:rPr>
          <w:rFonts w:ascii="Times" w:eastAsia="Times" w:hAnsi="Times" w:cs="Times"/>
        </w:rPr>
        <w:br/>
      </w:r>
    </w:p>
    <w:p w14:paraId="2062412A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1" w:name="_q98gz0i8xpzi" w:colFirst="0" w:colLast="0"/>
      <w:bookmarkEnd w:id="31"/>
    </w:p>
    <w:p w14:paraId="746AA47F" w14:textId="77777777" w:rsidR="008A5697" w:rsidRDefault="008A5697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2" w:name="_t7dkukxet2sh" w:colFirst="0" w:colLast="0"/>
      <w:bookmarkEnd w:id="32"/>
    </w:p>
    <w:p w14:paraId="3A359DD7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3" w:name="_rz5qh7gkj6qg" w:colFirst="0" w:colLast="0"/>
      <w:bookmarkEnd w:id="33"/>
      <w:r>
        <w:rPr>
          <w:rFonts w:ascii="Times" w:eastAsia="Times" w:hAnsi="Times" w:cs="Times"/>
          <w:b/>
          <w:sz w:val="34"/>
          <w:szCs w:val="34"/>
        </w:rPr>
        <w:t>15. Developer Quick-Start Guide</w:t>
      </w:r>
    </w:p>
    <w:p w14:paraId="35F504C4" w14:textId="77777777" w:rsidR="008A5697" w:rsidRPr="00045D50" w:rsidRDefault="0086248A">
      <w:pPr>
        <w:numPr>
          <w:ilvl w:val="0"/>
          <w:numId w:val="16"/>
        </w:numPr>
        <w:spacing w:before="240"/>
        <w:rPr>
          <w:highlight w:val="red"/>
        </w:rPr>
      </w:pPr>
      <w:r w:rsidRPr="00045D50">
        <w:rPr>
          <w:rFonts w:ascii="Times" w:eastAsia="Times" w:hAnsi="Times" w:cs="Times"/>
          <w:highlight w:val="red"/>
        </w:rPr>
        <w:t xml:space="preserve">Start dependencies with </w:t>
      </w:r>
      <w:r w:rsidRPr="00045D50">
        <w:rPr>
          <w:rFonts w:ascii="Times" w:eastAsia="Times" w:hAnsi="Times" w:cs="Times"/>
          <w:color w:val="188038"/>
          <w:highlight w:val="red"/>
        </w:rPr>
        <w:t>docker compose up</w:t>
      </w:r>
      <w:r w:rsidRPr="00045D50">
        <w:rPr>
          <w:rFonts w:ascii="Times" w:eastAsia="Times" w:hAnsi="Times" w:cs="Times"/>
          <w:highlight w:val="red"/>
        </w:rPr>
        <w:t xml:space="preserve"> (Postgres, Redis, Kafka, </w:t>
      </w:r>
      <w:proofErr w:type="spellStart"/>
      <w:r w:rsidRPr="00045D50">
        <w:rPr>
          <w:rFonts w:ascii="Times" w:eastAsia="Times" w:hAnsi="Times" w:cs="Times"/>
          <w:highlight w:val="red"/>
        </w:rPr>
        <w:t>MinIO</w:t>
      </w:r>
      <w:proofErr w:type="spellEnd"/>
      <w:r w:rsidRPr="00045D50">
        <w:rPr>
          <w:rFonts w:ascii="Times" w:eastAsia="Times" w:hAnsi="Times" w:cs="Times"/>
          <w:highlight w:val="red"/>
        </w:rPr>
        <w:t>)</w:t>
      </w:r>
      <w:r w:rsidRPr="00045D50">
        <w:rPr>
          <w:rFonts w:ascii="Times" w:eastAsia="Times" w:hAnsi="Times" w:cs="Times"/>
          <w:highlight w:val="red"/>
        </w:rPr>
        <w:br/>
      </w:r>
    </w:p>
    <w:p w14:paraId="13C4ADDF" w14:textId="77777777" w:rsidR="008A5697" w:rsidRDefault="0086248A">
      <w:pPr>
        <w:numPr>
          <w:ilvl w:val="0"/>
          <w:numId w:val="16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Run backend services on ports 8081–8084</w:t>
      </w:r>
      <w:r>
        <w:rPr>
          <w:rFonts w:ascii="Times" w:eastAsia="Times" w:hAnsi="Times" w:cs="Times"/>
        </w:rPr>
        <w:br/>
      </w:r>
    </w:p>
    <w:p w14:paraId="7B4EEF3E" w14:textId="77777777" w:rsidR="008A5697" w:rsidRDefault="0086248A">
      <w:pPr>
        <w:numPr>
          <w:ilvl w:val="0"/>
          <w:numId w:val="16"/>
        </w:numPr>
      </w:pPr>
      <w:r w:rsidRPr="00045D50">
        <w:rPr>
          <w:rFonts w:ascii="Times" w:eastAsia="Times" w:hAnsi="Times" w:cs="Times"/>
          <w:highlight w:val="red"/>
        </w:rPr>
        <w:t xml:space="preserve">Seed data with </w:t>
      </w:r>
      <w:r w:rsidRPr="00045D50">
        <w:rPr>
          <w:rFonts w:ascii="Times" w:eastAsia="Times" w:hAnsi="Times" w:cs="Times"/>
          <w:color w:val="188038"/>
          <w:highlight w:val="red"/>
        </w:rPr>
        <w:t>make seed</w:t>
      </w:r>
      <w:r>
        <w:rPr>
          <w:rFonts w:ascii="Times" w:eastAsia="Times" w:hAnsi="Times" w:cs="Times"/>
          <w:color w:val="188038"/>
        </w:rPr>
        <w:br/>
      </w:r>
    </w:p>
    <w:p w14:paraId="1E3D164F" w14:textId="77777777" w:rsidR="008A5697" w:rsidRDefault="0086248A">
      <w:pPr>
        <w:numPr>
          <w:ilvl w:val="0"/>
          <w:numId w:val="16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Run smoke tests: signup → add to cart → payment → rider assign → delivery</w:t>
      </w:r>
      <w:r>
        <w:rPr>
          <w:rFonts w:ascii="Times" w:eastAsia="Times" w:hAnsi="Times" w:cs="Times"/>
        </w:rPr>
        <w:br/>
      </w:r>
    </w:p>
    <w:p w14:paraId="288DA70C" w14:textId="77777777" w:rsidR="008A5697" w:rsidRPr="00045D50" w:rsidRDefault="0086248A">
      <w:pPr>
        <w:numPr>
          <w:ilvl w:val="0"/>
          <w:numId w:val="16"/>
        </w:numPr>
        <w:spacing w:after="240"/>
        <w:rPr>
          <w:rFonts w:ascii="Times" w:eastAsia="Times" w:hAnsi="Times" w:cs="Times"/>
          <w:highlight w:val="red"/>
        </w:rPr>
      </w:pPr>
      <w:r w:rsidRPr="00045D50">
        <w:rPr>
          <w:rFonts w:ascii="Times" w:eastAsia="Times" w:hAnsi="Times" w:cs="Times"/>
          <w:highlight w:val="red"/>
        </w:rPr>
        <w:t>Test USSD/IVR sessions with provided sample API calls</w:t>
      </w:r>
    </w:p>
    <w:p w14:paraId="5D4E42BC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4" w:name="_455ay7wyeqdz" w:colFirst="0" w:colLast="0"/>
      <w:bookmarkEnd w:id="34"/>
      <w:r>
        <w:rPr>
          <w:rFonts w:ascii="Times" w:eastAsia="Times" w:hAnsi="Times" w:cs="Times"/>
          <w:b/>
          <w:sz w:val="34"/>
          <w:szCs w:val="34"/>
        </w:rPr>
        <w:t>16. Additional Platform Enhancements</w:t>
      </w:r>
    </w:p>
    <w:p w14:paraId="1E631C29" w14:textId="77777777" w:rsidR="008A5697" w:rsidRDefault="0086248A">
      <w:pPr>
        <w:numPr>
          <w:ilvl w:val="0"/>
          <w:numId w:val="12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>Multi-modal personalization (behavior + context)</w:t>
      </w:r>
      <w:r>
        <w:rPr>
          <w:rFonts w:ascii="Times" w:eastAsia="Times" w:hAnsi="Times" w:cs="Times"/>
        </w:rPr>
        <w:br/>
      </w:r>
    </w:p>
    <w:p w14:paraId="5B3C2004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Offline-first menus and videos</w:t>
      </w:r>
      <w:r>
        <w:rPr>
          <w:rFonts w:ascii="Times" w:eastAsia="Times" w:hAnsi="Times" w:cs="Times"/>
        </w:rPr>
        <w:br/>
      </w:r>
    </w:p>
    <w:p w14:paraId="2CA53277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Expanded payment integrations</w:t>
      </w:r>
      <w:r>
        <w:rPr>
          <w:rFonts w:ascii="Times" w:eastAsia="Times" w:hAnsi="Times" w:cs="Times"/>
        </w:rPr>
        <w:br/>
      </w:r>
    </w:p>
    <w:p w14:paraId="588DC01E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Social engagement features (comments, ratings, sharing)</w:t>
      </w:r>
      <w:r>
        <w:rPr>
          <w:rFonts w:ascii="Times" w:eastAsia="Times" w:hAnsi="Times" w:cs="Times"/>
        </w:rPr>
        <w:br/>
      </w:r>
    </w:p>
    <w:p w14:paraId="51102447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Advanced fraud detection with ensemble ML models</w:t>
      </w:r>
      <w:r>
        <w:rPr>
          <w:rFonts w:ascii="Times" w:eastAsia="Times" w:hAnsi="Times" w:cs="Times"/>
        </w:rPr>
        <w:br/>
      </w:r>
    </w:p>
    <w:p w14:paraId="734C886A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Carbon footprint tracking for eco-fr</w:t>
      </w:r>
      <w:r>
        <w:rPr>
          <w:rFonts w:ascii="Times" w:eastAsia="Times" w:hAnsi="Times" w:cs="Times"/>
        </w:rPr>
        <w:t>iendly delivery</w:t>
      </w:r>
      <w:r>
        <w:rPr>
          <w:rFonts w:ascii="Times" w:eastAsia="Times" w:hAnsi="Times" w:cs="Times"/>
        </w:rPr>
        <w:br/>
      </w:r>
    </w:p>
    <w:p w14:paraId="5A1A356E" w14:textId="77777777" w:rsidR="008A5697" w:rsidRDefault="0086248A">
      <w:pPr>
        <w:numPr>
          <w:ilvl w:val="0"/>
          <w:numId w:val="12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Loyalty &amp; rewards system linked to video engagement</w:t>
      </w:r>
      <w:r>
        <w:rPr>
          <w:rFonts w:ascii="Times" w:eastAsia="Times" w:hAnsi="Times" w:cs="Times"/>
        </w:rPr>
        <w:br/>
      </w:r>
    </w:p>
    <w:p w14:paraId="3A809E98" w14:textId="77777777" w:rsidR="008A5697" w:rsidRDefault="0086248A">
      <w:pPr>
        <w:numPr>
          <w:ilvl w:val="0"/>
          <w:numId w:val="12"/>
        </w:num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Continuous cost optimization</w:t>
      </w:r>
    </w:p>
    <w:p w14:paraId="7350FAB1" w14:textId="77777777" w:rsidR="008A5697" w:rsidRDefault="0086248A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sz w:val="34"/>
          <w:szCs w:val="34"/>
        </w:rPr>
      </w:pPr>
      <w:bookmarkStart w:id="35" w:name="_s6sl4k6l9srw" w:colFirst="0" w:colLast="0"/>
      <w:bookmarkEnd w:id="35"/>
      <w:r>
        <w:rPr>
          <w:rFonts w:ascii="Times" w:eastAsia="Times" w:hAnsi="Times" w:cs="Times"/>
          <w:b/>
          <w:sz w:val="34"/>
          <w:szCs w:val="34"/>
        </w:rPr>
        <w:t>17. Documentation Practices</w:t>
      </w:r>
    </w:p>
    <w:p w14:paraId="04AE5177" w14:textId="77777777" w:rsidR="008A5697" w:rsidRPr="00045D50" w:rsidRDefault="0086248A">
      <w:pPr>
        <w:numPr>
          <w:ilvl w:val="0"/>
          <w:numId w:val="8"/>
        </w:numPr>
        <w:spacing w:before="240"/>
        <w:rPr>
          <w:rFonts w:ascii="Times" w:eastAsia="Times" w:hAnsi="Times" w:cs="Times"/>
          <w:highlight w:val="green"/>
        </w:rPr>
      </w:pPr>
      <w:r w:rsidRPr="00045D50">
        <w:rPr>
          <w:rFonts w:ascii="Times" w:eastAsia="Times" w:hAnsi="Times" w:cs="Times"/>
          <w:highlight w:val="green"/>
        </w:rPr>
        <w:t>Detailed system architecture and flow diagrams</w:t>
      </w:r>
      <w:r w:rsidRPr="00045D50">
        <w:rPr>
          <w:rFonts w:ascii="Times" w:eastAsia="Times" w:hAnsi="Times" w:cs="Times"/>
          <w:highlight w:val="green"/>
        </w:rPr>
        <w:br/>
      </w:r>
    </w:p>
    <w:p w14:paraId="2E77EAC5" w14:textId="77777777" w:rsidR="008A5697" w:rsidRDefault="0086248A">
      <w:pPr>
        <w:numPr>
          <w:ilvl w:val="0"/>
          <w:numId w:val="8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Complete API specifications with error handling and code samples</w:t>
      </w:r>
      <w:r>
        <w:rPr>
          <w:rFonts w:ascii="Times" w:eastAsia="Times" w:hAnsi="Times" w:cs="Times"/>
        </w:rPr>
        <w:br/>
      </w:r>
    </w:p>
    <w:p w14:paraId="4976454F" w14:textId="77777777" w:rsidR="008A5697" w:rsidRDefault="0086248A">
      <w:pPr>
        <w:numPr>
          <w:ilvl w:val="0"/>
          <w:numId w:val="8"/>
        </w:numPr>
        <w:rPr>
          <w:rFonts w:ascii="Times" w:eastAsia="Times" w:hAnsi="Times" w:cs="Times"/>
        </w:rPr>
      </w:pPr>
      <w:r w:rsidRPr="00045D50">
        <w:rPr>
          <w:rFonts w:ascii="Times" w:eastAsia="Times" w:hAnsi="Times" w:cs="Times"/>
          <w:highlight w:val="green"/>
        </w:rPr>
        <w:t>Regularly updat</w:t>
      </w:r>
      <w:r w:rsidRPr="00045D50">
        <w:rPr>
          <w:rFonts w:ascii="Times" w:eastAsia="Times" w:hAnsi="Times" w:cs="Times"/>
          <w:highlight w:val="green"/>
        </w:rPr>
        <w:t>ed security practices and compliance guidelines</w:t>
      </w:r>
      <w:r>
        <w:rPr>
          <w:rFonts w:ascii="Times" w:eastAsia="Times" w:hAnsi="Times" w:cs="Times"/>
        </w:rPr>
        <w:br/>
      </w:r>
    </w:p>
    <w:p w14:paraId="594DB4F3" w14:textId="77777777" w:rsidR="008A5697" w:rsidRPr="00045D50" w:rsidRDefault="0086248A">
      <w:pPr>
        <w:numPr>
          <w:ilvl w:val="0"/>
          <w:numId w:val="8"/>
        </w:numPr>
        <w:spacing w:after="240"/>
        <w:rPr>
          <w:rFonts w:ascii="Times" w:eastAsia="Times" w:hAnsi="Times" w:cs="Times"/>
          <w:highlight w:val="green"/>
        </w:rPr>
      </w:pPr>
      <w:r w:rsidRPr="00045D50">
        <w:rPr>
          <w:rFonts w:ascii="Times" w:eastAsia="Times" w:hAnsi="Times" w:cs="Times"/>
          <w:highlight w:val="green"/>
        </w:rPr>
        <w:t>Troubleshooting guides and developer FAQs</w:t>
      </w:r>
    </w:p>
    <w:sectPr w:rsidR="008A5697" w:rsidRPr="00045D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4DBD"/>
    <w:multiLevelType w:val="multilevel"/>
    <w:tmpl w:val="24E02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812C5"/>
    <w:multiLevelType w:val="multilevel"/>
    <w:tmpl w:val="9EDA9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A1654"/>
    <w:multiLevelType w:val="multilevel"/>
    <w:tmpl w:val="91E81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296ACA"/>
    <w:multiLevelType w:val="multilevel"/>
    <w:tmpl w:val="1C5A0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4A45DC"/>
    <w:multiLevelType w:val="multilevel"/>
    <w:tmpl w:val="A088F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10D2D"/>
    <w:multiLevelType w:val="multilevel"/>
    <w:tmpl w:val="70784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8512BD"/>
    <w:multiLevelType w:val="multilevel"/>
    <w:tmpl w:val="07BCF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9370EA"/>
    <w:multiLevelType w:val="multilevel"/>
    <w:tmpl w:val="102A9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435394"/>
    <w:multiLevelType w:val="multilevel"/>
    <w:tmpl w:val="2F36B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F10D47"/>
    <w:multiLevelType w:val="multilevel"/>
    <w:tmpl w:val="0E88C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862885"/>
    <w:multiLevelType w:val="multilevel"/>
    <w:tmpl w:val="72467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680AB1"/>
    <w:multiLevelType w:val="multilevel"/>
    <w:tmpl w:val="B9EAB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8D4A22"/>
    <w:multiLevelType w:val="multilevel"/>
    <w:tmpl w:val="80142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A76441"/>
    <w:multiLevelType w:val="multilevel"/>
    <w:tmpl w:val="C9EAA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2C6212"/>
    <w:multiLevelType w:val="multilevel"/>
    <w:tmpl w:val="30BE4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277D04"/>
    <w:multiLevelType w:val="multilevel"/>
    <w:tmpl w:val="BA223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EE147C"/>
    <w:multiLevelType w:val="multilevel"/>
    <w:tmpl w:val="3684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C53F68"/>
    <w:multiLevelType w:val="multilevel"/>
    <w:tmpl w:val="7E46B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D7774D"/>
    <w:multiLevelType w:val="multilevel"/>
    <w:tmpl w:val="3C201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8606E2"/>
    <w:multiLevelType w:val="multilevel"/>
    <w:tmpl w:val="9A9E3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D875B1"/>
    <w:multiLevelType w:val="multilevel"/>
    <w:tmpl w:val="AD8C6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16"/>
  </w:num>
  <w:num w:numId="5">
    <w:abstractNumId w:val="3"/>
  </w:num>
  <w:num w:numId="6">
    <w:abstractNumId w:val="7"/>
  </w:num>
  <w:num w:numId="7">
    <w:abstractNumId w:val="11"/>
  </w:num>
  <w:num w:numId="8">
    <w:abstractNumId w:val="19"/>
  </w:num>
  <w:num w:numId="9">
    <w:abstractNumId w:val="18"/>
  </w:num>
  <w:num w:numId="10">
    <w:abstractNumId w:val="2"/>
  </w:num>
  <w:num w:numId="11">
    <w:abstractNumId w:val="15"/>
  </w:num>
  <w:num w:numId="12">
    <w:abstractNumId w:val="5"/>
  </w:num>
  <w:num w:numId="13">
    <w:abstractNumId w:val="9"/>
  </w:num>
  <w:num w:numId="14">
    <w:abstractNumId w:val="17"/>
  </w:num>
  <w:num w:numId="15">
    <w:abstractNumId w:val="13"/>
  </w:num>
  <w:num w:numId="16">
    <w:abstractNumId w:val="6"/>
  </w:num>
  <w:num w:numId="17">
    <w:abstractNumId w:val="8"/>
  </w:num>
  <w:num w:numId="18">
    <w:abstractNumId w:val="20"/>
  </w:num>
  <w:num w:numId="19">
    <w:abstractNumId w:val="10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697"/>
    <w:rsid w:val="00045D50"/>
    <w:rsid w:val="007A7981"/>
    <w:rsid w:val="0086248A"/>
    <w:rsid w:val="008A5697"/>
    <w:rsid w:val="00E6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E699"/>
  <w15:docId w15:val="{CC1B450F-58C1-4C1E-9A5F-5D3627DD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2025-10-20T06:55:00Z</dcterms:created>
  <dcterms:modified xsi:type="dcterms:W3CDTF">2025-10-20T06:55:00Z</dcterms:modified>
</cp:coreProperties>
</file>