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65" w:rsidRPr="00496FDC" w:rsidRDefault="00C87B28" w:rsidP="005712AB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496FDC">
        <w:rPr>
          <w:rFonts w:ascii="Times New Roman" w:hAnsi="Times New Roman" w:cs="Times New Roman"/>
          <w:b/>
          <w:sz w:val="32"/>
          <w:szCs w:val="32"/>
        </w:rPr>
        <w:t xml:space="preserve">План тестирования </w:t>
      </w:r>
      <w:r w:rsidR="008E7C69" w:rsidRPr="00496FDC">
        <w:rPr>
          <w:rFonts w:ascii="Times New Roman" w:hAnsi="Times New Roman" w:cs="Times New Roman"/>
          <w:b/>
          <w:sz w:val="32"/>
          <w:szCs w:val="32"/>
        </w:rPr>
        <w:t>веб-приложения банка</w:t>
      </w:r>
      <w:r w:rsidRPr="00496FDC">
        <w:rPr>
          <w:rFonts w:ascii="Times New Roman" w:hAnsi="Times New Roman" w:cs="Times New Roman"/>
          <w:b/>
          <w:sz w:val="32"/>
          <w:szCs w:val="32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84200600"/>
        <w:docPartObj>
          <w:docPartGallery w:val="Table of Contents"/>
          <w:docPartUnique/>
        </w:docPartObj>
      </w:sdtPr>
      <w:sdtEndPr/>
      <w:sdtContent>
        <w:p w:rsidR="006F1265" w:rsidRPr="00496FDC" w:rsidRDefault="006F1265">
          <w:pPr>
            <w:pStyle w:val="a8"/>
            <w:rPr>
              <w:rFonts w:ascii="Times New Roman" w:hAnsi="Times New Roman" w:cs="Times New Roman"/>
            </w:rPr>
          </w:pPr>
          <w:r w:rsidRPr="005712AB">
            <w:rPr>
              <w:rFonts w:ascii="Times New Roman" w:hAnsi="Times New Roman" w:cs="Times New Roman"/>
              <w:color w:val="auto"/>
            </w:rPr>
            <w:t>Оглавление</w:t>
          </w:r>
        </w:p>
        <w:bookmarkStart w:id="0" w:name="_GoBack"/>
        <w:p w:rsidR="00B401D6" w:rsidRPr="00D46672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66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66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6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0872" w:history="1">
            <w:r w:rsidR="00B401D6"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401D6"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1D6"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_Toc10520872 \h </w:instrText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401D6"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3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Цели и 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_Toc10520873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4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Тестовые задания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_Toc10520874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5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Стратегия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_Toc10520875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6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Задачи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_Toc10520876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7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Виды тестирования системы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_Toc10520877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8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4667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Сроки проведение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_Toc10520878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79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Критерии начала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_Toc10520879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1D6" w:rsidRPr="00D46672" w:rsidRDefault="00B401D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0880" w:history="1">
            <w:r w:rsidRPr="00D466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Критерии выхода из фазы тестирования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_Toc10520880 \h </w:instrTex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466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496FDC" w:rsidRDefault="006F1265">
          <w:pPr>
            <w:rPr>
              <w:rFonts w:ascii="Times New Roman" w:hAnsi="Times New Roman" w:cs="Times New Roman"/>
            </w:rPr>
          </w:pPr>
          <w:r w:rsidRPr="00D466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6F1265" w:rsidRPr="00496FDC" w:rsidRDefault="006F126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</w:p>
    <w:p w:rsidR="006F1265" w:rsidRPr="00496FDC" w:rsidRDefault="006F1265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 w:rsidRPr="00496FDC">
        <w:rPr>
          <w:rFonts w:ascii="Times New Roman" w:hAnsi="Times New Roman" w:cs="Times New Roman"/>
        </w:rPr>
        <w:br w:type="page"/>
      </w:r>
    </w:p>
    <w:p w:rsidR="00C87B28" w:rsidRPr="00496FDC" w:rsidRDefault="00C87B28" w:rsidP="00CB23D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0520872"/>
      <w:r w:rsidRPr="00496FDC">
        <w:rPr>
          <w:rFonts w:ascii="Times New Roman" w:hAnsi="Times New Roman" w:cs="Times New Roman"/>
        </w:rPr>
        <w:lastRenderedPageBreak/>
        <w:t>В</w:t>
      </w:r>
      <w:r w:rsidR="005712AB">
        <w:rPr>
          <w:rFonts w:ascii="Times New Roman" w:hAnsi="Times New Roman" w:cs="Times New Roman"/>
        </w:rPr>
        <w:t>ведение</w:t>
      </w:r>
      <w:bookmarkEnd w:id="1"/>
    </w:p>
    <w:p w:rsidR="00AF0F0B" w:rsidRPr="00496FDC" w:rsidRDefault="00C87B28" w:rsidP="006F1265">
      <w:p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 xml:space="preserve">В </w:t>
      </w:r>
      <w:r w:rsidR="00D64D8D" w:rsidRPr="00496FDC">
        <w:rPr>
          <w:rFonts w:ascii="Times New Roman" w:hAnsi="Times New Roman" w:cs="Times New Roman"/>
          <w:sz w:val="28"/>
          <w:szCs w:val="28"/>
        </w:rPr>
        <w:t xml:space="preserve">данном документе </w:t>
      </w:r>
      <w:r w:rsidRPr="00496FDC">
        <w:rPr>
          <w:rFonts w:ascii="Times New Roman" w:hAnsi="Times New Roman" w:cs="Times New Roman"/>
          <w:sz w:val="28"/>
          <w:szCs w:val="28"/>
        </w:rPr>
        <w:t>определены стратегия и принципы тестирования</w:t>
      </w:r>
      <w:r w:rsidR="006B5EB1" w:rsidRPr="00496FDC">
        <w:rPr>
          <w:rFonts w:ascii="Times New Roman" w:hAnsi="Times New Roman" w:cs="Times New Roman"/>
          <w:sz w:val="28"/>
          <w:szCs w:val="28"/>
        </w:rPr>
        <w:t xml:space="preserve">. </w:t>
      </w:r>
      <w:r w:rsidR="00D64D8D" w:rsidRPr="00496FDC">
        <w:rPr>
          <w:rFonts w:ascii="Times New Roman" w:hAnsi="Times New Roman" w:cs="Times New Roman"/>
          <w:sz w:val="28"/>
          <w:szCs w:val="28"/>
        </w:rPr>
        <w:t>Он предназначен для фиксирования действий тестирования. В нём содержится описание тестов, которые планируется выполнить.</w:t>
      </w:r>
      <w:r w:rsidR="00C0254A" w:rsidRPr="00496FDC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EE3530" w:rsidRPr="00496FDC">
        <w:rPr>
          <w:rFonts w:ascii="Times New Roman" w:hAnsi="Times New Roman" w:cs="Times New Roman"/>
          <w:sz w:val="28"/>
          <w:szCs w:val="28"/>
        </w:rPr>
        <w:t xml:space="preserve"> к т</w:t>
      </w:r>
      <w:r w:rsidR="00C0254A" w:rsidRPr="00496FDC">
        <w:rPr>
          <w:rFonts w:ascii="Times New Roman" w:hAnsi="Times New Roman" w:cs="Times New Roman"/>
          <w:sz w:val="28"/>
          <w:szCs w:val="28"/>
        </w:rPr>
        <w:t>естировани</w:t>
      </w:r>
      <w:r w:rsidR="00EE3530" w:rsidRPr="00496FDC">
        <w:rPr>
          <w:rFonts w:ascii="Times New Roman" w:hAnsi="Times New Roman" w:cs="Times New Roman"/>
          <w:sz w:val="28"/>
          <w:szCs w:val="28"/>
        </w:rPr>
        <w:t>ю системы указаны</w:t>
      </w:r>
      <w:r w:rsidR="00C0254A" w:rsidRPr="00496FDC">
        <w:rPr>
          <w:rFonts w:ascii="Times New Roman" w:hAnsi="Times New Roman" w:cs="Times New Roman"/>
          <w:sz w:val="28"/>
          <w:szCs w:val="28"/>
        </w:rPr>
        <w:t xml:space="preserve"> в Техническом Задани</w:t>
      </w:r>
      <w:r w:rsidR="00EE3530" w:rsidRPr="00496FDC">
        <w:rPr>
          <w:rFonts w:ascii="Times New Roman" w:hAnsi="Times New Roman" w:cs="Times New Roman"/>
          <w:sz w:val="28"/>
          <w:szCs w:val="28"/>
        </w:rPr>
        <w:t>и</w:t>
      </w:r>
      <w:r w:rsidR="00C0254A" w:rsidRPr="00496FDC">
        <w:rPr>
          <w:rFonts w:ascii="Times New Roman" w:hAnsi="Times New Roman" w:cs="Times New Roman"/>
          <w:sz w:val="28"/>
          <w:szCs w:val="28"/>
        </w:rPr>
        <w:t>.</w:t>
      </w:r>
    </w:p>
    <w:p w:rsidR="00C87B28" w:rsidRPr="00496FDC" w:rsidRDefault="00EE3530" w:rsidP="006F1265">
      <w:p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Объектом тестирования является веб-приложение банка</w:t>
      </w:r>
      <w:r w:rsidR="00E379AD" w:rsidRPr="00496FDC">
        <w:rPr>
          <w:rFonts w:ascii="Times New Roman" w:hAnsi="Times New Roman" w:cs="Times New Roman"/>
          <w:sz w:val="28"/>
          <w:szCs w:val="28"/>
        </w:rPr>
        <w:t>.</w:t>
      </w:r>
    </w:p>
    <w:p w:rsidR="00C87B28" w:rsidRPr="00496FDC" w:rsidRDefault="00C87B28" w:rsidP="00CB23D3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0520873"/>
      <w:r w:rsidRPr="00496FDC">
        <w:rPr>
          <w:rFonts w:ascii="Times New Roman" w:hAnsi="Times New Roman" w:cs="Times New Roman"/>
        </w:rPr>
        <w:t>Цели</w:t>
      </w:r>
      <w:r w:rsidR="00C0254A" w:rsidRPr="00496FDC">
        <w:rPr>
          <w:rFonts w:ascii="Times New Roman" w:hAnsi="Times New Roman" w:cs="Times New Roman"/>
        </w:rPr>
        <w:t xml:space="preserve"> и </w:t>
      </w:r>
      <w:r w:rsidRPr="00496FDC">
        <w:rPr>
          <w:rFonts w:ascii="Times New Roman" w:hAnsi="Times New Roman" w:cs="Times New Roman"/>
        </w:rPr>
        <w:t xml:space="preserve"> тестирования</w:t>
      </w:r>
      <w:bookmarkEnd w:id="2"/>
    </w:p>
    <w:p w:rsidR="00CB23D3" w:rsidRPr="00496FDC" w:rsidRDefault="00CB23D3" w:rsidP="00CB23D3">
      <w:pPr>
        <w:pStyle w:val="a3"/>
        <w:ind w:left="816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 xml:space="preserve">Основными целями тестирования являются: </w:t>
      </w:r>
    </w:p>
    <w:p w:rsidR="00CB23D3" w:rsidRPr="00496FDC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Обеспечение выполнения требований,</w:t>
      </w:r>
      <w:r w:rsidR="00EE3530" w:rsidRPr="00496FDC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496FDC">
        <w:rPr>
          <w:rFonts w:ascii="Times New Roman" w:hAnsi="Times New Roman" w:cs="Times New Roman"/>
          <w:sz w:val="28"/>
          <w:szCs w:val="28"/>
        </w:rPr>
        <w:t>предъявл</w:t>
      </w:r>
      <w:r w:rsidR="00EE3530" w:rsidRPr="00496FDC">
        <w:rPr>
          <w:rFonts w:ascii="Times New Roman" w:hAnsi="Times New Roman" w:cs="Times New Roman"/>
          <w:sz w:val="28"/>
          <w:szCs w:val="28"/>
        </w:rPr>
        <w:t>яются</w:t>
      </w:r>
      <w:r w:rsidRPr="00496FDC">
        <w:rPr>
          <w:rFonts w:ascii="Times New Roman" w:hAnsi="Times New Roman" w:cs="Times New Roman"/>
          <w:sz w:val="28"/>
          <w:szCs w:val="28"/>
        </w:rPr>
        <w:t xml:space="preserve"> к системе.</w:t>
      </w:r>
    </w:p>
    <w:p w:rsidR="00CB23D3" w:rsidRPr="00496FDC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Обеспечение работоспособности все</w:t>
      </w:r>
      <w:r w:rsidR="00EE3530" w:rsidRPr="00496FDC">
        <w:rPr>
          <w:rFonts w:ascii="Times New Roman" w:hAnsi="Times New Roman" w:cs="Times New Roman"/>
          <w:sz w:val="28"/>
          <w:szCs w:val="28"/>
        </w:rPr>
        <w:t>й</w:t>
      </w:r>
      <w:r w:rsidRPr="00496FDC">
        <w:rPr>
          <w:rFonts w:ascii="Times New Roman" w:hAnsi="Times New Roman" w:cs="Times New Roman"/>
          <w:sz w:val="28"/>
          <w:szCs w:val="28"/>
        </w:rPr>
        <w:t xml:space="preserve"> системы согласно Техническому Заданию.</w:t>
      </w:r>
    </w:p>
    <w:p w:rsidR="00CB23D3" w:rsidRPr="00496FDC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Обеспечение качества исходного кода.</w:t>
      </w:r>
    </w:p>
    <w:p w:rsidR="00CB23D3" w:rsidRPr="00496FDC" w:rsidRDefault="00CB23D3" w:rsidP="00CB23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Обеспечение пользователя удобным и понятным интерфейсом.</w:t>
      </w:r>
    </w:p>
    <w:p w:rsidR="00891D18" w:rsidRPr="00496FDC" w:rsidRDefault="00891D18" w:rsidP="00891D18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0520874"/>
      <w:r w:rsidRPr="00496FDC">
        <w:rPr>
          <w:rFonts w:ascii="Times New Roman" w:hAnsi="Times New Roman" w:cs="Times New Roman"/>
        </w:rPr>
        <w:t>Тестовые задания</w:t>
      </w:r>
      <w:bookmarkEnd w:id="3"/>
    </w:p>
    <w:p w:rsidR="00891D18" w:rsidRPr="00496FDC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Определение сроков проведения тестирования.</w:t>
      </w:r>
    </w:p>
    <w:p w:rsidR="00891D18" w:rsidRPr="00496FDC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Составление тест-кейсов.</w:t>
      </w:r>
    </w:p>
    <w:p w:rsidR="006B5EB1" w:rsidRPr="00496FDC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Выполнение тестирования.</w:t>
      </w:r>
    </w:p>
    <w:p w:rsidR="00891D18" w:rsidRPr="00496FDC" w:rsidRDefault="00891D18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Оценка результата.</w:t>
      </w:r>
    </w:p>
    <w:p w:rsidR="00891D18" w:rsidRPr="00496FDC" w:rsidRDefault="00EE3530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Регрессионное тестирование.</w:t>
      </w:r>
    </w:p>
    <w:p w:rsidR="00EE3530" w:rsidRPr="00496FDC" w:rsidRDefault="00EE3530" w:rsidP="006B5EB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Приёмочное тестирование.</w:t>
      </w:r>
    </w:p>
    <w:p w:rsidR="00E379AD" w:rsidRPr="00496FDC" w:rsidRDefault="00E379AD" w:rsidP="00C0254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0520875"/>
      <w:r w:rsidRPr="00496FDC">
        <w:rPr>
          <w:rFonts w:ascii="Times New Roman" w:hAnsi="Times New Roman" w:cs="Times New Roman"/>
        </w:rPr>
        <w:t>Стратегия тестирования</w:t>
      </w:r>
      <w:bookmarkEnd w:id="4"/>
    </w:p>
    <w:p w:rsidR="00C0254A" w:rsidRPr="00496FDC" w:rsidRDefault="00C0254A" w:rsidP="00C0254A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10520876"/>
      <w:r w:rsidRPr="00496FDC">
        <w:rPr>
          <w:rFonts w:ascii="Times New Roman" w:hAnsi="Times New Roman" w:cs="Times New Roman"/>
        </w:rPr>
        <w:t>Задачи тестирования</w:t>
      </w:r>
      <w:bookmarkEnd w:id="5"/>
    </w:p>
    <w:p w:rsidR="00C0254A" w:rsidRPr="00496FDC" w:rsidRDefault="00C0254A" w:rsidP="00C0254A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:rsidR="00C0254A" w:rsidRPr="00496FDC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для обеспечения соответствия функциональным требованиям.</w:t>
      </w:r>
    </w:p>
    <w:p w:rsidR="00C0254A" w:rsidRPr="00496FDC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Разработка достаточного количества тестовых сценариев, покрывающих все требования</w:t>
      </w:r>
      <w:r w:rsidR="00FB6606" w:rsidRPr="00496FDC">
        <w:rPr>
          <w:rFonts w:ascii="Times New Roman" w:hAnsi="Times New Roman" w:cs="Times New Roman"/>
          <w:sz w:val="28"/>
          <w:szCs w:val="28"/>
        </w:rPr>
        <w:t xml:space="preserve"> к разрабатываемому продукту</w:t>
      </w:r>
      <w:r w:rsidRPr="00496FDC">
        <w:rPr>
          <w:rFonts w:ascii="Times New Roman" w:hAnsi="Times New Roman" w:cs="Times New Roman"/>
          <w:sz w:val="28"/>
          <w:szCs w:val="28"/>
        </w:rPr>
        <w:t>.</w:t>
      </w:r>
    </w:p>
    <w:p w:rsidR="00C0254A" w:rsidRPr="00496FDC" w:rsidRDefault="00C0254A" w:rsidP="00C0254A">
      <w:pPr>
        <w:pStyle w:val="a3"/>
        <w:numPr>
          <w:ilvl w:val="0"/>
          <w:numId w:val="4"/>
        </w:numPr>
        <w:ind w:left="851" w:firstLine="283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 xml:space="preserve">Тестирование удобства интерфейса пользователя. </w:t>
      </w:r>
    </w:p>
    <w:p w:rsidR="00762CF9" w:rsidRPr="00496FDC" w:rsidRDefault="00E379AD" w:rsidP="00762CF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0520877"/>
      <w:r w:rsidRPr="00496FDC">
        <w:rPr>
          <w:rFonts w:ascii="Times New Roman" w:hAnsi="Times New Roman" w:cs="Times New Roman"/>
        </w:rPr>
        <w:t>Виды тестирования системы</w:t>
      </w:r>
      <w:bookmarkEnd w:id="6"/>
    </w:p>
    <w:p w:rsidR="00496FDC" w:rsidRPr="00496FDC" w:rsidRDefault="00762CF9" w:rsidP="00496FDC">
      <w:pPr>
        <w:pStyle w:val="a3"/>
        <w:ind w:left="816"/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Для того</w:t>
      </w:r>
      <w:r w:rsidR="00CB675D">
        <w:rPr>
          <w:rFonts w:ascii="Times New Roman" w:hAnsi="Times New Roman" w:cs="Times New Roman"/>
          <w:sz w:val="28"/>
          <w:szCs w:val="28"/>
        </w:rPr>
        <w:t xml:space="preserve"> </w:t>
      </w:r>
      <w:r w:rsidRPr="00496FDC">
        <w:rPr>
          <w:rFonts w:ascii="Times New Roman" w:hAnsi="Times New Roman" w:cs="Times New Roman"/>
          <w:sz w:val="28"/>
          <w:szCs w:val="28"/>
        </w:rPr>
        <w:t>что бы обеспечить соответствие системы требованиям, были выбраны следующие виды тестирования системы</w:t>
      </w:r>
      <w:r w:rsidR="00496FDC">
        <w:rPr>
          <w:rFonts w:ascii="Times New Roman" w:hAnsi="Times New Roman" w:cs="Times New Roman"/>
          <w:sz w:val="28"/>
          <w:szCs w:val="28"/>
        </w:rPr>
        <w:t>:</w:t>
      </w:r>
    </w:p>
    <w:p w:rsidR="00FB6606" w:rsidRPr="00496FDC" w:rsidRDefault="00762CF9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  <w:lang w:val="en-US"/>
        </w:rPr>
        <w:lastRenderedPageBreak/>
        <w:t>Smoke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Pr="00496FD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496FD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96FDC">
        <w:rPr>
          <w:rFonts w:ascii="Times New Roman" w:hAnsi="Times New Roman" w:cs="Times New Roman"/>
          <w:sz w:val="28"/>
          <w:szCs w:val="28"/>
        </w:rPr>
        <w:t xml:space="preserve"> – </w:t>
      </w:r>
      <w:r w:rsidR="002D6BF0" w:rsidRPr="00496FDC">
        <w:rPr>
          <w:rFonts w:ascii="Times New Roman" w:hAnsi="Times New Roman" w:cs="Times New Roman"/>
          <w:sz w:val="28"/>
          <w:szCs w:val="28"/>
        </w:rPr>
        <w:t xml:space="preserve">поверхностное </w:t>
      </w:r>
      <w:r w:rsidRPr="00496FDC">
        <w:rPr>
          <w:rFonts w:ascii="Times New Roman" w:hAnsi="Times New Roman" w:cs="Times New Roman"/>
          <w:sz w:val="28"/>
          <w:szCs w:val="28"/>
        </w:rPr>
        <w:t>тестирование</w:t>
      </w:r>
      <w:r w:rsidR="002D6BF0" w:rsidRPr="00496FDC">
        <w:rPr>
          <w:rFonts w:ascii="Times New Roman" w:hAnsi="Times New Roman" w:cs="Times New Roman"/>
          <w:sz w:val="28"/>
          <w:szCs w:val="28"/>
        </w:rPr>
        <w:t xml:space="preserve"> всех модулей приложения на предмет их работоспособности</w:t>
      </w:r>
      <w:r w:rsidRPr="00496FDC">
        <w:rPr>
          <w:rFonts w:ascii="Times New Roman" w:hAnsi="Times New Roman" w:cs="Times New Roman"/>
          <w:sz w:val="28"/>
          <w:szCs w:val="28"/>
        </w:rPr>
        <w:t>.</w:t>
      </w:r>
    </w:p>
    <w:p w:rsidR="00FB6606" w:rsidRPr="00496FDC" w:rsidRDefault="00762CF9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  <w:lang w:val="en-US"/>
        </w:rPr>
        <w:t>Sanity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Pr="00496FD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664F9" w:rsidRPr="00496FD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96FDC">
        <w:rPr>
          <w:rFonts w:ascii="Times New Roman" w:hAnsi="Times New Roman" w:cs="Times New Roman"/>
          <w:sz w:val="28"/>
          <w:szCs w:val="28"/>
        </w:rPr>
        <w:t xml:space="preserve"> – тестирование работы конкретных функций </w:t>
      </w:r>
      <w:r w:rsidR="002D6BF0" w:rsidRPr="00496FDC">
        <w:rPr>
          <w:rFonts w:ascii="Times New Roman" w:hAnsi="Times New Roman" w:cs="Times New Roman"/>
          <w:sz w:val="28"/>
          <w:szCs w:val="28"/>
        </w:rPr>
        <w:t>системы</w:t>
      </w:r>
      <w:r w:rsidR="00FB6606" w:rsidRPr="00496FDC">
        <w:rPr>
          <w:rFonts w:ascii="Times New Roman" w:hAnsi="Times New Roman" w:cs="Times New Roman"/>
          <w:sz w:val="28"/>
          <w:szCs w:val="28"/>
        </w:rPr>
        <w:t>.</w:t>
      </w:r>
    </w:p>
    <w:p w:rsidR="002D6BF0" w:rsidRPr="00496FDC" w:rsidRDefault="00FB6606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="00F664F9" w:rsidRPr="00496FDC"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="00F664F9"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="00F664F9" w:rsidRPr="00496FD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F664F9" w:rsidRPr="00496FDC">
        <w:rPr>
          <w:rFonts w:ascii="Times New Roman" w:hAnsi="Times New Roman" w:cs="Times New Roman"/>
          <w:sz w:val="28"/>
          <w:szCs w:val="28"/>
        </w:rPr>
        <w:t xml:space="preserve"> – тестирование</w:t>
      </w:r>
      <w:r w:rsidRPr="00496FDC">
        <w:rPr>
          <w:rFonts w:ascii="Times New Roman" w:hAnsi="Times New Roman" w:cs="Times New Roman"/>
          <w:sz w:val="28"/>
          <w:szCs w:val="28"/>
        </w:rPr>
        <w:t xml:space="preserve"> интерфейса продукта</w:t>
      </w:r>
      <w:r w:rsidR="00F664F9" w:rsidRPr="00496FDC">
        <w:rPr>
          <w:rFonts w:ascii="Times New Roman" w:hAnsi="Times New Roman" w:cs="Times New Roman"/>
          <w:sz w:val="28"/>
          <w:szCs w:val="28"/>
        </w:rPr>
        <w:t>.</w:t>
      </w:r>
    </w:p>
    <w:p w:rsidR="00F664F9" w:rsidRPr="00496FDC" w:rsidRDefault="00F664F9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Pr="00496FD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="005A4788" w:rsidRPr="00496FDC">
        <w:rPr>
          <w:rFonts w:ascii="Times New Roman" w:hAnsi="Times New Roman" w:cs="Times New Roman"/>
          <w:sz w:val="28"/>
          <w:szCs w:val="28"/>
        </w:rPr>
        <w:t>–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="005A4788" w:rsidRPr="00496FDC">
        <w:rPr>
          <w:rFonts w:ascii="Times New Roman" w:hAnsi="Times New Roman" w:cs="Times New Roman"/>
          <w:sz w:val="28"/>
          <w:szCs w:val="28"/>
        </w:rPr>
        <w:t>тестирование поведении системы, при попытке ввода некорректных данных</w:t>
      </w:r>
      <w:r w:rsidR="00FB6606" w:rsidRPr="00496FDC">
        <w:rPr>
          <w:rFonts w:ascii="Times New Roman" w:hAnsi="Times New Roman" w:cs="Times New Roman"/>
          <w:sz w:val="28"/>
          <w:szCs w:val="28"/>
        </w:rPr>
        <w:t>.</w:t>
      </w:r>
    </w:p>
    <w:p w:rsidR="005A4788" w:rsidRPr="00496FDC" w:rsidRDefault="005A4788" w:rsidP="00762C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6FDC">
        <w:rPr>
          <w:rFonts w:ascii="Times New Roman" w:hAnsi="Times New Roman" w:cs="Times New Roman"/>
          <w:sz w:val="28"/>
          <w:szCs w:val="28"/>
        </w:rPr>
        <w:t>2</w:t>
      </w:r>
      <w:r w:rsidRPr="00496FD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96FDC">
        <w:rPr>
          <w:rFonts w:ascii="Times New Roman" w:hAnsi="Times New Roman" w:cs="Times New Roman"/>
          <w:sz w:val="28"/>
          <w:szCs w:val="28"/>
        </w:rPr>
        <w:t xml:space="preserve"> </w:t>
      </w:r>
      <w:r w:rsidRPr="00496FD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496FDC">
        <w:rPr>
          <w:rFonts w:ascii="Times New Roman" w:hAnsi="Times New Roman" w:cs="Times New Roman"/>
          <w:sz w:val="28"/>
          <w:szCs w:val="28"/>
        </w:rPr>
        <w:t xml:space="preserve"> – тестирование системы от начала </w:t>
      </w:r>
      <w:r w:rsidR="00FB6606" w:rsidRPr="00496FDC">
        <w:rPr>
          <w:rFonts w:ascii="Times New Roman" w:hAnsi="Times New Roman" w:cs="Times New Roman"/>
          <w:sz w:val="28"/>
          <w:szCs w:val="28"/>
        </w:rPr>
        <w:t xml:space="preserve">сценария и </w:t>
      </w:r>
      <w:r w:rsidRPr="00496FDC">
        <w:rPr>
          <w:rFonts w:ascii="Times New Roman" w:hAnsi="Times New Roman" w:cs="Times New Roman"/>
          <w:sz w:val="28"/>
          <w:szCs w:val="28"/>
        </w:rPr>
        <w:t>до</w:t>
      </w:r>
      <w:r w:rsidR="00FB6606" w:rsidRPr="00496FDC">
        <w:rPr>
          <w:rFonts w:ascii="Times New Roman" w:hAnsi="Times New Roman" w:cs="Times New Roman"/>
          <w:sz w:val="28"/>
          <w:szCs w:val="28"/>
        </w:rPr>
        <w:t xml:space="preserve"> его</w:t>
      </w:r>
      <w:r w:rsidRPr="00496FDC">
        <w:rPr>
          <w:rFonts w:ascii="Times New Roman" w:hAnsi="Times New Roman" w:cs="Times New Roman"/>
          <w:sz w:val="28"/>
          <w:szCs w:val="28"/>
        </w:rPr>
        <w:t xml:space="preserve"> конца.</w:t>
      </w:r>
    </w:p>
    <w:p w:rsidR="007C681F" w:rsidRPr="00496FDC" w:rsidRDefault="00833FF1" w:rsidP="006F1265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0520878"/>
      <w:r w:rsidRPr="00496FDC">
        <w:rPr>
          <w:rFonts w:ascii="Times New Roman" w:hAnsi="Times New Roman" w:cs="Times New Roman"/>
        </w:rPr>
        <w:t>Сроки проведение тестирования</w:t>
      </w:r>
      <w:bookmarkEnd w:id="7"/>
    </w:p>
    <w:p w:rsidR="006F1265" w:rsidRPr="00496FDC" w:rsidRDefault="006F1265" w:rsidP="006F1265">
      <w:pPr>
        <w:rPr>
          <w:rFonts w:ascii="Times New Roman" w:hAnsi="Times New Roman" w:cs="Times New Roman"/>
        </w:rPr>
      </w:pPr>
    </w:p>
    <w:p w:rsidR="00833FF1" w:rsidRPr="00496FDC" w:rsidRDefault="006F1265" w:rsidP="006F1265">
      <w:pPr>
        <w:pStyle w:val="2"/>
        <w:rPr>
          <w:rFonts w:ascii="Times New Roman" w:hAnsi="Times New Roman" w:cs="Times New Roman"/>
        </w:rPr>
      </w:pPr>
      <w:bookmarkStart w:id="8" w:name="_Toc10520879"/>
      <w:r w:rsidRPr="00496FDC">
        <w:rPr>
          <w:rFonts w:ascii="Times New Roman" w:hAnsi="Times New Roman" w:cs="Times New Roman"/>
        </w:rPr>
        <w:t xml:space="preserve">3.1 </w:t>
      </w:r>
      <w:r w:rsidR="00833FF1" w:rsidRPr="00496FDC">
        <w:rPr>
          <w:rFonts w:ascii="Times New Roman" w:hAnsi="Times New Roman" w:cs="Times New Roman"/>
        </w:rPr>
        <w:t>Критерии начала тестирования</w:t>
      </w:r>
      <w:bookmarkEnd w:id="8"/>
    </w:p>
    <w:p w:rsidR="00435CDC" w:rsidRPr="00496FDC" w:rsidRDefault="00435C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Закончен</w:t>
      </w:r>
      <w:r w:rsidR="00496FDC" w:rsidRPr="00496FDC">
        <w:rPr>
          <w:rFonts w:ascii="Times New Roman" w:hAnsi="Times New Roman" w:cs="Times New Roman"/>
          <w:sz w:val="28"/>
          <w:szCs w:val="28"/>
        </w:rPr>
        <w:t>а</w:t>
      </w:r>
      <w:r w:rsidRPr="00496FDC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496FDC" w:rsidRPr="00496FDC">
        <w:rPr>
          <w:rFonts w:ascii="Times New Roman" w:hAnsi="Times New Roman" w:cs="Times New Roman"/>
          <w:sz w:val="28"/>
          <w:szCs w:val="28"/>
        </w:rPr>
        <w:t>а</w:t>
      </w:r>
      <w:r w:rsidRPr="00496FDC">
        <w:rPr>
          <w:rFonts w:ascii="Times New Roman" w:hAnsi="Times New Roman" w:cs="Times New Roman"/>
          <w:sz w:val="28"/>
          <w:szCs w:val="28"/>
        </w:rPr>
        <w:t xml:space="preserve"> требуемого функционала.</w:t>
      </w:r>
    </w:p>
    <w:p w:rsidR="00435CDC" w:rsidRPr="00496FDC" w:rsidRDefault="00435C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Наличие необходимой документации</w:t>
      </w:r>
      <w:r w:rsidR="00496FDC" w:rsidRPr="00496FDC">
        <w:rPr>
          <w:rFonts w:ascii="Times New Roman" w:hAnsi="Times New Roman" w:cs="Times New Roman"/>
          <w:sz w:val="28"/>
          <w:szCs w:val="28"/>
        </w:rPr>
        <w:t>.</w:t>
      </w:r>
    </w:p>
    <w:p w:rsidR="00435CDC" w:rsidRPr="00496FDC" w:rsidRDefault="00496FDC" w:rsidP="00435CD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Наличие составленных тест-кейсов для тестирования.</w:t>
      </w:r>
    </w:p>
    <w:p w:rsidR="006F1265" w:rsidRPr="00496FDC" w:rsidRDefault="006F1265" w:rsidP="006F1265">
      <w:pPr>
        <w:pStyle w:val="a3"/>
        <w:ind w:left="1536"/>
        <w:rPr>
          <w:rFonts w:ascii="Times New Roman" w:hAnsi="Times New Roman" w:cs="Times New Roman"/>
          <w:sz w:val="28"/>
          <w:szCs w:val="28"/>
        </w:rPr>
      </w:pPr>
    </w:p>
    <w:p w:rsidR="00435CDC" w:rsidRPr="00496FDC" w:rsidRDefault="006F1265" w:rsidP="00496FDC">
      <w:pPr>
        <w:pStyle w:val="2"/>
        <w:rPr>
          <w:rFonts w:ascii="Times New Roman" w:hAnsi="Times New Roman" w:cs="Times New Roman"/>
        </w:rPr>
      </w:pPr>
      <w:bookmarkStart w:id="9" w:name="_Toc10520880"/>
      <w:r w:rsidRPr="00496FDC">
        <w:rPr>
          <w:rFonts w:ascii="Times New Roman" w:hAnsi="Times New Roman" w:cs="Times New Roman"/>
        </w:rPr>
        <w:t xml:space="preserve">3.2 </w:t>
      </w:r>
      <w:r w:rsidR="00833FF1" w:rsidRPr="00496FDC">
        <w:rPr>
          <w:rFonts w:ascii="Times New Roman" w:hAnsi="Times New Roman" w:cs="Times New Roman"/>
        </w:rPr>
        <w:t>Критерии выхода из фазы тестирования</w:t>
      </w:r>
      <w:bookmarkEnd w:id="9"/>
    </w:p>
    <w:p w:rsidR="00435CDC" w:rsidRPr="00496FDC" w:rsidRDefault="00435CDC" w:rsidP="00435C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6FDC">
        <w:rPr>
          <w:rFonts w:ascii="Times New Roman" w:hAnsi="Times New Roman" w:cs="Times New Roman"/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496FDC">
      <w:pPr>
        <w:pStyle w:val="a3"/>
        <w:ind w:left="1800"/>
        <w:rPr>
          <w:sz w:val="28"/>
          <w:szCs w:val="28"/>
        </w:rPr>
      </w:pP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DE1" w:rsidRDefault="00137DE1" w:rsidP="006F1265">
      <w:pPr>
        <w:spacing w:after="0" w:line="240" w:lineRule="auto"/>
      </w:pPr>
      <w:r>
        <w:separator/>
      </w:r>
    </w:p>
  </w:endnote>
  <w:endnote w:type="continuationSeparator" w:id="0">
    <w:p w:rsidR="00137DE1" w:rsidRDefault="00137DE1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060810"/>
      <w:docPartObj>
        <w:docPartGallery w:val="Page Numbers (Bottom of Page)"/>
        <w:docPartUnique/>
      </w:docPartObj>
    </w:sdtPr>
    <w:sdtEndPr/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DE1" w:rsidRDefault="00137DE1" w:rsidP="006F1265">
      <w:pPr>
        <w:spacing w:after="0" w:line="240" w:lineRule="auto"/>
      </w:pPr>
      <w:r>
        <w:separator/>
      </w:r>
    </w:p>
  </w:footnote>
  <w:footnote w:type="continuationSeparator" w:id="0">
    <w:p w:rsidR="00137DE1" w:rsidRDefault="00137DE1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4E2"/>
    <w:rsid w:val="00137DE1"/>
    <w:rsid w:val="002D6BF0"/>
    <w:rsid w:val="00435CDC"/>
    <w:rsid w:val="00496FDC"/>
    <w:rsid w:val="004F60BB"/>
    <w:rsid w:val="005712AB"/>
    <w:rsid w:val="005A4788"/>
    <w:rsid w:val="00605CB9"/>
    <w:rsid w:val="006B5EB1"/>
    <w:rsid w:val="006F1265"/>
    <w:rsid w:val="007324E2"/>
    <w:rsid w:val="00762CF9"/>
    <w:rsid w:val="007C3A99"/>
    <w:rsid w:val="007C681F"/>
    <w:rsid w:val="00833FF1"/>
    <w:rsid w:val="00891D18"/>
    <w:rsid w:val="008E7C69"/>
    <w:rsid w:val="00A2750F"/>
    <w:rsid w:val="00AF0F0B"/>
    <w:rsid w:val="00B401D6"/>
    <w:rsid w:val="00C0254A"/>
    <w:rsid w:val="00C04360"/>
    <w:rsid w:val="00C87B28"/>
    <w:rsid w:val="00CB23D3"/>
    <w:rsid w:val="00CB675D"/>
    <w:rsid w:val="00D46672"/>
    <w:rsid w:val="00D64D8D"/>
    <w:rsid w:val="00D92895"/>
    <w:rsid w:val="00E379AD"/>
    <w:rsid w:val="00EE3530"/>
    <w:rsid w:val="00F664F9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92C5"/>
  <w15:docId w15:val="{59864421-8716-461B-B5E3-93AEEF54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A2A20-E619-4774-94B5-5CCB0D32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Anutka Kalinina</cp:lastModifiedBy>
  <cp:revision>7</cp:revision>
  <dcterms:created xsi:type="dcterms:W3CDTF">2019-06-01T19:06:00Z</dcterms:created>
  <dcterms:modified xsi:type="dcterms:W3CDTF">2019-06-04T03:08:00Z</dcterms:modified>
</cp:coreProperties>
</file>