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FCC" w:rsidRDefault="00C460DD" w:rsidP="00B21FCC">
      <w:pPr>
        <w:jc w:val="center"/>
        <w:rPr>
          <w:rFonts w:ascii="Arial" w:hAnsi="Arial" w:cs="Arial"/>
          <w:b/>
          <w:sz w:val="24"/>
          <w:szCs w:val="24"/>
        </w:rPr>
      </w:pPr>
      <w:r>
        <w:rPr>
          <w:rFonts w:ascii="Arial" w:hAnsi="Arial" w:cs="Arial"/>
          <w:b/>
          <w:sz w:val="24"/>
          <w:szCs w:val="24"/>
        </w:rPr>
        <w:t>CSIT314 Software Development Methodologies</w:t>
      </w:r>
    </w:p>
    <w:p w:rsidR="00E24D4C" w:rsidRPr="00B21FCC" w:rsidRDefault="00290E27" w:rsidP="00B21FCC">
      <w:pPr>
        <w:jc w:val="center"/>
        <w:rPr>
          <w:rFonts w:ascii="Arial" w:hAnsi="Arial" w:cs="Arial"/>
          <w:b/>
          <w:sz w:val="24"/>
          <w:szCs w:val="24"/>
        </w:rPr>
      </w:pPr>
      <w:r>
        <w:rPr>
          <w:rFonts w:ascii="Arial" w:hAnsi="Arial" w:cs="Arial"/>
          <w:b/>
          <w:sz w:val="24"/>
          <w:szCs w:val="24"/>
        </w:rPr>
        <w:t>Lab</w:t>
      </w:r>
      <w:r w:rsidR="001446FE">
        <w:rPr>
          <w:rFonts w:ascii="Arial" w:hAnsi="Arial" w:cs="Arial"/>
          <w:b/>
          <w:sz w:val="24"/>
          <w:szCs w:val="24"/>
        </w:rPr>
        <w:t xml:space="preserve"> – Week 8</w:t>
      </w:r>
    </w:p>
    <w:p w:rsidR="007251DF" w:rsidRDefault="007251DF" w:rsidP="007251DF">
      <w:pPr>
        <w:pStyle w:val="BodyText"/>
        <w:spacing w:before="237"/>
        <w:ind w:left="102" w:right="994" w:firstLine="0"/>
      </w:pPr>
      <w:r>
        <w:t>This</w:t>
      </w:r>
      <w:r>
        <w:rPr>
          <w:spacing w:val="-1"/>
        </w:rPr>
        <w:t xml:space="preserve"> </w:t>
      </w:r>
      <w:r>
        <w:t>exercise</w:t>
      </w:r>
      <w:r>
        <w:rPr>
          <w:spacing w:val="-1"/>
        </w:rPr>
        <w:t xml:space="preserve"> </w:t>
      </w:r>
      <w:r>
        <w:t>is</w:t>
      </w:r>
      <w:r>
        <w:rPr>
          <w:spacing w:val="-1"/>
        </w:rPr>
        <w:t xml:space="preserve"> </w:t>
      </w:r>
      <w:r>
        <w:t>about</w:t>
      </w:r>
      <w:r>
        <w:rPr>
          <w:spacing w:val="-1"/>
        </w:rPr>
        <w:t xml:space="preserve"> </w:t>
      </w:r>
      <w:r>
        <w:t>setting</w:t>
      </w:r>
      <w:r>
        <w:rPr>
          <w:spacing w:val="-1"/>
        </w:rPr>
        <w:t xml:space="preserve"> </w:t>
      </w:r>
      <w:r>
        <w:t>up</w:t>
      </w:r>
      <w:r>
        <w:rPr>
          <w:spacing w:val="-1"/>
        </w:rPr>
        <w:t xml:space="preserve"> </w:t>
      </w:r>
      <w:r>
        <w:t>resources</w:t>
      </w:r>
      <w:r>
        <w:rPr>
          <w:spacing w:val="-1"/>
        </w:rPr>
        <w:t xml:space="preserve"> </w:t>
      </w:r>
      <w:r>
        <w:t>and</w:t>
      </w:r>
      <w:r>
        <w:rPr>
          <w:spacing w:val="-1"/>
        </w:rPr>
        <w:t xml:space="preserve"> </w:t>
      </w:r>
      <w:r>
        <w:t>assigning</w:t>
      </w:r>
      <w:r>
        <w:rPr>
          <w:spacing w:val="-1"/>
        </w:rPr>
        <w:t xml:space="preserve"> </w:t>
      </w:r>
      <w:r>
        <w:t>resources</w:t>
      </w:r>
      <w:r>
        <w:rPr>
          <w:spacing w:val="-1"/>
        </w:rPr>
        <w:t xml:space="preserve"> </w:t>
      </w:r>
      <w:r>
        <w:t>to</w:t>
      </w:r>
      <w:r>
        <w:rPr>
          <w:spacing w:val="-1"/>
        </w:rPr>
        <w:t xml:space="preserve"> </w:t>
      </w:r>
      <w:r>
        <w:t>tasks using Microsoft Project.</w:t>
      </w:r>
      <w:r>
        <w:rPr>
          <w:spacing w:val="-1"/>
        </w:rPr>
        <w:t xml:space="preserve"> </w:t>
      </w:r>
      <w:r>
        <w:t>You</w:t>
      </w:r>
      <w:r>
        <w:rPr>
          <w:spacing w:val="-1"/>
        </w:rPr>
        <w:t xml:space="preserve"> </w:t>
      </w:r>
      <w:r>
        <w:t>will continue</w:t>
      </w:r>
      <w:r>
        <w:rPr>
          <w:spacing w:val="-1"/>
        </w:rPr>
        <w:t xml:space="preserve"> </w:t>
      </w:r>
      <w:r>
        <w:t>to</w:t>
      </w:r>
      <w:r>
        <w:rPr>
          <w:spacing w:val="-1"/>
        </w:rPr>
        <w:t xml:space="preserve"> </w:t>
      </w:r>
      <w:r>
        <w:t>work</w:t>
      </w:r>
      <w:r>
        <w:rPr>
          <w:spacing w:val="-1"/>
        </w:rPr>
        <w:t xml:space="preserve"> </w:t>
      </w:r>
      <w:r>
        <w:t>on</w:t>
      </w:r>
      <w:r>
        <w:rPr>
          <w:spacing w:val="-1"/>
        </w:rPr>
        <w:t xml:space="preserve"> </w:t>
      </w:r>
      <w:r>
        <w:t>the</w:t>
      </w:r>
      <w:r>
        <w:rPr>
          <w:spacing w:val="-1"/>
        </w:rPr>
        <w:t xml:space="preserve"> </w:t>
      </w:r>
      <w:r>
        <w:t>project</w:t>
      </w:r>
      <w:r>
        <w:rPr>
          <w:spacing w:val="-1"/>
        </w:rPr>
        <w:t xml:space="preserve"> </w:t>
      </w:r>
      <w:r>
        <w:t>that</w:t>
      </w:r>
      <w:r>
        <w:rPr>
          <w:spacing w:val="-1"/>
        </w:rPr>
        <w:t xml:space="preserve"> </w:t>
      </w:r>
      <w:r>
        <w:t>was</w:t>
      </w:r>
      <w:r>
        <w:rPr>
          <w:spacing w:val="2"/>
        </w:rPr>
        <w:t xml:space="preserve"> </w:t>
      </w:r>
      <w:r>
        <w:t>created</w:t>
      </w:r>
      <w:r>
        <w:rPr>
          <w:spacing w:val="-1"/>
        </w:rPr>
        <w:t xml:space="preserve"> </w:t>
      </w:r>
      <w:r>
        <w:t>in</w:t>
      </w:r>
      <w:r>
        <w:rPr>
          <w:spacing w:val="-1"/>
        </w:rPr>
        <w:t xml:space="preserve"> </w:t>
      </w:r>
      <w:r>
        <w:t>the</w:t>
      </w:r>
      <w:r>
        <w:rPr>
          <w:spacing w:val="-1"/>
        </w:rPr>
        <w:t xml:space="preserve"> </w:t>
      </w:r>
      <w:r>
        <w:t>first</w:t>
      </w:r>
      <w:r>
        <w:rPr>
          <w:spacing w:val="-1"/>
        </w:rPr>
        <w:t xml:space="preserve"> </w:t>
      </w:r>
      <w:r>
        <w:t>lab</w:t>
      </w:r>
      <w:r>
        <w:rPr>
          <w:spacing w:val="-1"/>
        </w:rPr>
        <w:t xml:space="preserve"> </w:t>
      </w:r>
      <w:r>
        <w:t>in</w:t>
      </w:r>
      <w:r>
        <w:rPr>
          <w:spacing w:val="-1"/>
        </w:rPr>
        <w:t xml:space="preserve"> Week </w:t>
      </w:r>
      <w:r>
        <w:t>2.</w:t>
      </w:r>
    </w:p>
    <w:p w:rsidR="007251DF" w:rsidRDefault="007251DF" w:rsidP="007251DF">
      <w:pPr>
        <w:spacing w:before="10"/>
        <w:rPr>
          <w:rFonts w:ascii="Times New Roman" w:eastAsia="Times New Roman" w:hAnsi="Times New Roman" w:cs="Times New Roman"/>
          <w:sz w:val="20"/>
          <w:szCs w:val="20"/>
        </w:rPr>
      </w:pPr>
    </w:p>
    <w:p w:rsidR="007251DF" w:rsidRDefault="007251DF" w:rsidP="007251DF">
      <w:pPr>
        <w:pStyle w:val="BodyText"/>
        <w:numPr>
          <w:ilvl w:val="0"/>
          <w:numId w:val="5"/>
        </w:numPr>
        <w:tabs>
          <w:tab w:val="left" w:pos="463"/>
        </w:tabs>
        <w:ind w:right="994"/>
      </w:pPr>
      <w:r>
        <w:t xml:space="preserve">Visit </w:t>
      </w:r>
      <w:r>
        <w:rPr>
          <w:spacing w:val="-1"/>
        </w:rPr>
        <w:t>the</w:t>
      </w:r>
      <w:r>
        <w:t xml:space="preserve"> </w:t>
      </w:r>
      <w:r>
        <w:rPr>
          <w:spacing w:val="-1"/>
        </w:rPr>
        <w:t>following</w:t>
      </w:r>
      <w:r>
        <w:t xml:space="preserve"> </w:t>
      </w:r>
      <w:r>
        <w:rPr>
          <w:spacing w:val="-1"/>
        </w:rPr>
        <w:t>Web</w:t>
      </w:r>
      <w:r>
        <w:t xml:space="preserve"> sites </w:t>
      </w:r>
      <w:r>
        <w:rPr>
          <w:spacing w:val="-1"/>
        </w:rPr>
        <w:t>for</w:t>
      </w:r>
      <w:r>
        <w:t xml:space="preserve"> a </w:t>
      </w:r>
      <w:r>
        <w:rPr>
          <w:spacing w:val="-1"/>
        </w:rPr>
        <w:t>quick</w:t>
      </w:r>
      <w:r>
        <w:t xml:space="preserve"> </w:t>
      </w:r>
      <w:r>
        <w:rPr>
          <w:spacing w:val="-1"/>
        </w:rPr>
        <w:t xml:space="preserve">tutorial </w:t>
      </w:r>
      <w:r>
        <w:t>on</w:t>
      </w:r>
      <w:r>
        <w:rPr>
          <w:spacing w:val="-1"/>
        </w:rPr>
        <w:t xml:space="preserve"> </w:t>
      </w:r>
      <w:r>
        <w:t>setting</w:t>
      </w:r>
      <w:r>
        <w:rPr>
          <w:spacing w:val="-1"/>
        </w:rPr>
        <w:t xml:space="preserve"> </w:t>
      </w:r>
      <w:r>
        <w:t>up</w:t>
      </w:r>
      <w:r>
        <w:rPr>
          <w:spacing w:val="-1"/>
        </w:rPr>
        <w:t xml:space="preserve"> </w:t>
      </w:r>
      <w:r>
        <w:t>resources</w:t>
      </w:r>
      <w:r>
        <w:rPr>
          <w:spacing w:val="-1"/>
        </w:rPr>
        <w:t xml:space="preserve"> </w:t>
      </w:r>
      <w:r>
        <w:t>and</w:t>
      </w:r>
      <w:r>
        <w:rPr>
          <w:spacing w:val="-1"/>
        </w:rPr>
        <w:t xml:space="preserve"> </w:t>
      </w:r>
      <w:r>
        <w:t>assigning</w:t>
      </w:r>
      <w:r>
        <w:rPr>
          <w:spacing w:val="37"/>
        </w:rPr>
        <w:t xml:space="preserve"> </w:t>
      </w:r>
      <w:r>
        <w:t>resources</w:t>
      </w:r>
      <w:r>
        <w:rPr>
          <w:spacing w:val="-1"/>
        </w:rPr>
        <w:t xml:space="preserve"> </w:t>
      </w:r>
      <w:r>
        <w:t>to</w:t>
      </w:r>
      <w:r>
        <w:rPr>
          <w:spacing w:val="-1"/>
        </w:rPr>
        <w:t xml:space="preserve"> </w:t>
      </w:r>
      <w:r>
        <w:t>task.</w:t>
      </w:r>
    </w:p>
    <w:p w:rsidR="007251DF" w:rsidRDefault="007251DF" w:rsidP="007251DF">
      <w:pPr>
        <w:spacing w:before="10"/>
        <w:rPr>
          <w:rFonts w:ascii="Times New Roman" w:eastAsia="Times New Roman" w:hAnsi="Times New Roman" w:cs="Times New Roman"/>
          <w:sz w:val="20"/>
          <w:szCs w:val="20"/>
        </w:rPr>
      </w:pPr>
    </w:p>
    <w:p w:rsidR="007251DF" w:rsidRDefault="007251DF" w:rsidP="007251DF">
      <w:pPr>
        <w:pStyle w:val="BodyText"/>
        <w:ind w:right="994" w:firstLine="0"/>
      </w:pPr>
      <w:r>
        <w:t xml:space="preserve">Set up </w:t>
      </w:r>
      <w:r>
        <w:rPr>
          <w:spacing w:val="-1"/>
        </w:rPr>
        <w:t>resources:</w:t>
      </w:r>
      <w:r>
        <w:t xml:space="preserve"> </w:t>
      </w:r>
      <w:r>
        <w:rPr>
          <w:color w:val="0000FF"/>
        </w:rPr>
        <w:t xml:space="preserve"> </w:t>
      </w:r>
      <w:hyperlink r:id="rId5">
        <w:r>
          <w:rPr>
            <w:color w:val="0000FF"/>
            <w:spacing w:val="-1"/>
            <w:u w:val="single" w:color="0000FF"/>
          </w:rPr>
          <w:t>https://www.tutorialspoint.com</w:t>
        </w:r>
      </w:hyperlink>
      <w:r>
        <w:rPr>
          <w:color w:val="0000FF"/>
          <w:spacing w:val="-1"/>
          <w:u w:val="single" w:color="0000FF"/>
        </w:rPr>
        <w:t>/ms_pr</w:t>
      </w:r>
      <w:hyperlink r:id="rId6">
        <w:r>
          <w:rPr>
            <w:color w:val="0000FF"/>
            <w:spacing w:val="-1"/>
            <w:u w:val="single" w:color="0000FF"/>
          </w:rPr>
          <w:t>oject/ms_project_set_up_resources.htm</w:t>
        </w:r>
      </w:hyperlink>
    </w:p>
    <w:p w:rsidR="007251DF" w:rsidRDefault="007251DF" w:rsidP="007251DF">
      <w:pPr>
        <w:spacing w:before="10"/>
        <w:rPr>
          <w:rFonts w:ascii="Times New Roman" w:eastAsia="Times New Roman" w:hAnsi="Times New Roman" w:cs="Times New Roman"/>
          <w:sz w:val="14"/>
          <w:szCs w:val="14"/>
        </w:rPr>
      </w:pPr>
    </w:p>
    <w:p w:rsidR="007251DF" w:rsidRDefault="007251DF" w:rsidP="007251DF">
      <w:pPr>
        <w:pStyle w:val="BodyText"/>
        <w:spacing w:before="69" w:line="448" w:lineRule="auto"/>
        <w:ind w:firstLine="0"/>
      </w:pPr>
      <w:r>
        <w:t xml:space="preserve">Resources to tasks: </w:t>
      </w:r>
      <w:hyperlink r:id="rId7">
        <w:r>
          <w:rPr>
            <w:color w:val="0000FF"/>
            <w:spacing w:val="-1"/>
            <w:u w:val="single" w:color="0000FF"/>
          </w:rPr>
          <w:t>https://www.tutorialspoint.com</w:t>
        </w:r>
      </w:hyperlink>
      <w:r>
        <w:rPr>
          <w:color w:val="0000FF"/>
          <w:spacing w:val="-1"/>
          <w:u w:val="single" w:color="0000FF"/>
        </w:rPr>
        <w:t>/ms_proj</w:t>
      </w:r>
      <w:hyperlink r:id="rId8">
        <w:r>
          <w:rPr>
            <w:color w:val="0000FF"/>
            <w:spacing w:val="-1"/>
            <w:u w:val="single" w:color="0000FF"/>
          </w:rPr>
          <w:t>ect/ms_project_assign_resources_to_task.htm</w:t>
        </w:r>
      </w:hyperlink>
    </w:p>
    <w:p w:rsidR="007251DF" w:rsidRDefault="007251DF" w:rsidP="007251DF">
      <w:pPr>
        <w:pStyle w:val="BodyText"/>
        <w:numPr>
          <w:ilvl w:val="0"/>
          <w:numId w:val="5"/>
        </w:numPr>
        <w:tabs>
          <w:tab w:val="left" w:pos="463"/>
        </w:tabs>
        <w:spacing w:before="8"/>
        <w:ind w:right="562"/>
      </w:pPr>
      <w:r>
        <w:t>If</w:t>
      </w:r>
      <w:r>
        <w:rPr>
          <w:spacing w:val="-1"/>
        </w:rPr>
        <w:t xml:space="preserve"> </w:t>
      </w:r>
      <w:r>
        <w:t>you</w:t>
      </w:r>
      <w:r>
        <w:rPr>
          <w:spacing w:val="-1"/>
        </w:rPr>
        <w:t xml:space="preserve"> </w:t>
      </w:r>
      <w:r>
        <w:t>purchased</w:t>
      </w:r>
      <w:r>
        <w:rPr>
          <w:spacing w:val="-1"/>
        </w:rPr>
        <w:t xml:space="preserve"> </w:t>
      </w:r>
      <w:r>
        <w:t>the</w:t>
      </w:r>
      <w:r>
        <w:rPr>
          <w:spacing w:val="-1"/>
        </w:rPr>
        <w:t xml:space="preserve"> </w:t>
      </w:r>
      <w:r>
        <w:t>reference</w:t>
      </w:r>
      <w:r>
        <w:rPr>
          <w:spacing w:val="-1"/>
        </w:rPr>
        <w:t xml:space="preserve"> </w:t>
      </w:r>
      <w:r>
        <w:t>book</w:t>
      </w:r>
      <w:r>
        <w:rPr>
          <w:spacing w:val="-1"/>
        </w:rPr>
        <w:t xml:space="preserve"> </w:t>
      </w:r>
      <w:r>
        <w:t>MS</w:t>
      </w:r>
      <w:r>
        <w:rPr>
          <w:spacing w:val="-1"/>
        </w:rPr>
        <w:t xml:space="preserve"> </w:t>
      </w:r>
      <w:r>
        <w:t>Project</w:t>
      </w:r>
      <w:r>
        <w:rPr>
          <w:spacing w:val="-1"/>
        </w:rPr>
        <w:t xml:space="preserve"> </w:t>
      </w:r>
      <w:r>
        <w:t>2016</w:t>
      </w:r>
      <w:r>
        <w:rPr>
          <w:spacing w:val="-1"/>
        </w:rPr>
        <w:t xml:space="preserve"> </w:t>
      </w:r>
      <w:r>
        <w:t>Step</w:t>
      </w:r>
      <w:r>
        <w:rPr>
          <w:spacing w:val="-1"/>
        </w:rPr>
        <w:t xml:space="preserve"> </w:t>
      </w:r>
      <w:r>
        <w:t>by</w:t>
      </w:r>
      <w:r>
        <w:rPr>
          <w:spacing w:val="-1"/>
        </w:rPr>
        <w:t xml:space="preserve"> </w:t>
      </w:r>
      <w:r>
        <w:t>Step,</w:t>
      </w:r>
      <w:r>
        <w:rPr>
          <w:spacing w:val="-1"/>
        </w:rPr>
        <w:t xml:space="preserve"> </w:t>
      </w:r>
      <w:r>
        <w:t>refer</w:t>
      </w:r>
      <w:r>
        <w:rPr>
          <w:spacing w:val="-1"/>
        </w:rPr>
        <w:t xml:space="preserve"> </w:t>
      </w:r>
      <w:r>
        <w:t>to</w:t>
      </w:r>
      <w:r>
        <w:rPr>
          <w:spacing w:val="-1"/>
        </w:rPr>
        <w:t xml:space="preserve"> </w:t>
      </w:r>
      <w:r>
        <w:t>Chapters</w:t>
      </w:r>
      <w:r>
        <w:rPr>
          <w:spacing w:val="-1"/>
        </w:rPr>
        <w:t xml:space="preserve"> </w:t>
      </w:r>
      <w:r>
        <w:t>5</w:t>
      </w:r>
      <w:r>
        <w:rPr>
          <w:spacing w:val="-1"/>
        </w:rPr>
        <w:t xml:space="preserve"> </w:t>
      </w:r>
      <w:r>
        <w:t>and 6 for details.</w:t>
      </w:r>
    </w:p>
    <w:p w:rsidR="007251DF" w:rsidRDefault="007251DF" w:rsidP="007251DF">
      <w:pPr>
        <w:spacing w:before="10"/>
        <w:rPr>
          <w:rFonts w:ascii="Times New Roman" w:eastAsia="Times New Roman" w:hAnsi="Times New Roman" w:cs="Times New Roman"/>
          <w:sz w:val="20"/>
          <w:szCs w:val="20"/>
        </w:rPr>
      </w:pPr>
    </w:p>
    <w:p w:rsidR="007251DF" w:rsidRDefault="007251DF" w:rsidP="007251DF">
      <w:pPr>
        <w:pStyle w:val="BodyText"/>
        <w:numPr>
          <w:ilvl w:val="0"/>
          <w:numId w:val="5"/>
        </w:numPr>
        <w:tabs>
          <w:tab w:val="left" w:pos="463"/>
        </w:tabs>
      </w:pPr>
      <w:r>
        <w:t>Enter</w:t>
      </w:r>
      <w:r>
        <w:rPr>
          <w:spacing w:val="-1"/>
        </w:rPr>
        <w:t xml:space="preserve"> the following resources </w:t>
      </w:r>
      <w:r>
        <w:t>to</w:t>
      </w:r>
      <w:r>
        <w:rPr>
          <w:spacing w:val="-1"/>
        </w:rPr>
        <w:t xml:space="preserve"> </w:t>
      </w:r>
      <w:r>
        <w:t>the</w:t>
      </w:r>
      <w:r>
        <w:rPr>
          <w:spacing w:val="-1"/>
        </w:rPr>
        <w:t xml:space="preserve"> project.</w:t>
      </w:r>
    </w:p>
    <w:p w:rsidR="007251DF" w:rsidRDefault="007251DF" w:rsidP="007251DF">
      <w:pPr>
        <w:spacing w:before="1"/>
        <w:rPr>
          <w:rFonts w:ascii="Times New Roman" w:eastAsia="Times New Roman" w:hAnsi="Times New Roman" w:cs="Times New Roman"/>
          <w:sz w:val="21"/>
          <w:szCs w:val="21"/>
        </w:rPr>
      </w:pPr>
    </w:p>
    <w:p w:rsidR="007251DF" w:rsidRDefault="007251DF" w:rsidP="007251DF">
      <w:pPr>
        <w:spacing w:line="200" w:lineRule="atLeast"/>
        <w:ind w:left="462"/>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en-AU"/>
        </w:rPr>
        <w:drawing>
          <wp:inline distT="0" distB="0" distL="0" distR="0" wp14:anchorId="70A42B52" wp14:editId="651ECB78">
            <wp:extent cx="5828503" cy="190709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828503" cy="1907095"/>
                    </a:xfrm>
                    <a:prstGeom prst="rect">
                      <a:avLst/>
                    </a:prstGeom>
                  </pic:spPr>
                </pic:pic>
              </a:graphicData>
            </a:graphic>
          </wp:inline>
        </w:drawing>
      </w:r>
    </w:p>
    <w:p w:rsidR="007251DF" w:rsidRDefault="007251DF" w:rsidP="007251DF">
      <w:pPr>
        <w:spacing w:before="3"/>
        <w:rPr>
          <w:rFonts w:ascii="Times New Roman" w:eastAsia="Times New Roman" w:hAnsi="Times New Roman" w:cs="Times New Roman"/>
          <w:sz w:val="21"/>
          <w:szCs w:val="21"/>
        </w:rPr>
      </w:pPr>
    </w:p>
    <w:p w:rsidR="007251DF" w:rsidRDefault="007251DF" w:rsidP="007251DF">
      <w:pPr>
        <w:pStyle w:val="BodyText"/>
        <w:numPr>
          <w:ilvl w:val="0"/>
          <w:numId w:val="5"/>
        </w:numPr>
        <w:tabs>
          <w:tab w:val="left" w:pos="463"/>
        </w:tabs>
      </w:pPr>
      <w:r>
        <w:t>Assign</w:t>
      </w:r>
      <w:r>
        <w:rPr>
          <w:spacing w:val="-1"/>
        </w:rPr>
        <w:t xml:space="preserve"> </w:t>
      </w:r>
      <w:r>
        <w:t>the</w:t>
      </w:r>
      <w:r>
        <w:rPr>
          <w:spacing w:val="-1"/>
        </w:rPr>
        <w:t xml:space="preserve"> </w:t>
      </w:r>
      <w:r>
        <w:t>following</w:t>
      </w:r>
      <w:r>
        <w:rPr>
          <w:spacing w:val="-1"/>
        </w:rPr>
        <w:t xml:space="preserve"> </w:t>
      </w:r>
      <w:r>
        <w:t>resources</w:t>
      </w:r>
      <w:r>
        <w:rPr>
          <w:spacing w:val="-1"/>
        </w:rPr>
        <w:t xml:space="preserve"> </w:t>
      </w:r>
      <w:r>
        <w:t>to</w:t>
      </w:r>
      <w:r>
        <w:rPr>
          <w:spacing w:val="-1"/>
        </w:rPr>
        <w:t xml:space="preserve"> </w:t>
      </w:r>
      <w:r>
        <w:t>tasks.</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984"/>
        <w:gridCol w:w="3660"/>
        <w:gridCol w:w="3281"/>
      </w:tblGrid>
      <w:tr w:rsidR="007251DF" w:rsidTr="00767A0D">
        <w:trPr>
          <w:trHeight w:hRule="exact" w:val="802"/>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r>
              <w:t xml:space="preserve">Task ID </w:t>
            </w:r>
          </w:p>
          <w:p w:rsidR="007251DF" w:rsidRDefault="007251DF" w:rsidP="00767A0D">
            <w:pPr>
              <w:pStyle w:val="TableParagraph"/>
              <w:ind w:left="102" w:right="401"/>
              <w:rPr>
                <w:rFonts w:ascii="Times New Roman" w:eastAsia="Times New Roman" w:hAnsi="Times New Roman" w:cs="Times New Roman"/>
                <w:sz w:val="24"/>
                <w:szCs w:val="24"/>
              </w:rPr>
            </w:pP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Pr>
                <w:rFonts w:ascii="Times New Roman" w:eastAsia="Times New Roman" w:hAnsi="Times New Roman" w:cs="Times New Roman"/>
                <w:sz w:val="24"/>
                <w:szCs w:val="24"/>
              </w:rPr>
            </w:pPr>
            <w:r>
              <w:t>Description</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6"/>
              <w:rPr>
                <w:rFonts w:ascii="Times New Roman" w:eastAsia="Times New Roman" w:hAnsi="Times New Roman" w:cs="Times New Roman"/>
                <w:sz w:val="20"/>
                <w:szCs w:val="20"/>
              </w:rPr>
            </w:pPr>
          </w:p>
          <w:p w:rsidR="007251DF" w:rsidRDefault="007251DF" w:rsidP="00767A0D">
            <w:pPr>
              <w:pStyle w:val="TableParagraph"/>
              <w:ind w:left="101"/>
              <w:rPr>
                <w:rFonts w:ascii="Times New Roman" w:eastAsia="Times New Roman" w:hAnsi="Times New Roman" w:cs="Times New Roman"/>
                <w:sz w:val="24"/>
                <w:szCs w:val="24"/>
              </w:rPr>
            </w:pPr>
            <w:r>
              <w:rPr>
                <w:rFonts w:ascii="Times New Roman"/>
                <w:spacing w:val="-1"/>
                <w:sz w:val="24"/>
              </w:rPr>
              <w:t>Resources</w:t>
            </w:r>
          </w:p>
        </w:tc>
      </w:tr>
      <w:tr w:rsidR="007251DF" w:rsidTr="00767A0D">
        <w:trPr>
          <w:trHeight w:hRule="exact" w:val="287"/>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1</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Develop Business Plan</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1"/>
              <w:rPr>
                <w:rFonts w:ascii="Times New Roman" w:eastAsia="Times New Roman" w:hAnsi="Times New Roman" w:cs="Times New Roman"/>
                <w:sz w:val="24"/>
                <w:szCs w:val="24"/>
              </w:rPr>
            </w:pPr>
            <w:r>
              <w:rPr>
                <w:rFonts w:ascii="Times New Roman"/>
                <w:sz w:val="24"/>
              </w:rPr>
              <w:t>Toby Nixon</w:t>
            </w:r>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2</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Develop Project Charter</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1"/>
              <w:rPr>
                <w:rFonts w:ascii="Times New Roman" w:eastAsia="Times New Roman" w:hAnsi="Times New Roman" w:cs="Times New Roman"/>
                <w:sz w:val="24"/>
                <w:szCs w:val="24"/>
              </w:rPr>
            </w:pPr>
            <w:r>
              <w:rPr>
                <w:rFonts w:ascii="Times New Roman"/>
                <w:sz w:val="24"/>
              </w:rPr>
              <w:t xml:space="preserve">Sharon </w:t>
            </w:r>
            <w:proofErr w:type="spellStart"/>
            <w:r>
              <w:rPr>
                <w:rFonts w:ascii="Times New Roman"/>
                <w:sz w:val="24"/>
              </w:rPr>
              <w:t>Salavaria</w:t>
            </w:r>
            <w:proofErr w:type="spellEnd"/>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3</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Sign Project Charter</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1"/>
              <w:rPr>
                <w:rFonts w:ascii="Times New Roman" w:eastAsia="Times New Roman" w:hAnsi="Times New Roman" w:cs="Times New Roman"/>
                <w:sz w:val="24"/>
                <w:szCs w:val="24"/>
              </w:rPr>
            </w:pPr>
            <w:r>
              <w:rPr>
                <w:rFonts w:ascii="Times New Roman"/>
                <w:spacing w:val="-1"/>
                <w:sz w:val="24"/>
              </w:rPr>
              <w:t>User support (100%)</w:t>
            </w:r>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4</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Develop strategic plan of software</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rPr>
                <w:rFonts w:ascii="Times New Roman"/>
                <w:sz w:val="24"/>
              </w:rPr>
              <w:t>Zac</w:t>
            </w:r>
            <w:r>
              <w:rPr>
                <w:rFonts w:ascii="Times New Roman"/>
                <w:spacing w:val="-1"/>
                <w:sz w:val="24"/>
              </w:rPr>
              <w:t xml:space="preserve"> Woodall</w:t>
            </w:r>
          </w:p>
        </w:tc>
      </w:tr>
      <w:tr w:rsidR="007251DF" w:rsidTr="00767A0D">
        <w:trPr>
          <w:trHeight w:hRule="exact" w:val="287"/>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5</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Develop strategic plan of hardware</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3"/>
              <w:rPr>
                <w:rFonts w:ascii="Times New Roman" w:eastAsia="Times New Roman" w:hAnsi="Times New Roman" w:cs="Times New Roman"/>
                <w:sz w:val="24"/>
                <w:szCs w:val="24"/>
              </w:rPr>
            </w:pPr>
            <w:r>
              <w:rPr>
                <w:rFonts w:ascii="Times New Roman"/>
                <w:sz w:val="24"/>
              </w:rPr>
              <w:t xml:space="preserve">Bill </w:t>
            </w:r>
            <w:r>
              <w:rPr>
                <w:rFonts w:ascii="Times New Roman"/>
                <w:spacing w:val="-1"/>
                <w:sz w:val="24"/>
              </w:rPr>
              <w:t>Goldfish</w:t>
            </w:r>
          </w:p>
        </w:tc>
      </w:tr>
    </w:tbl>
    <w:p w:rsidR="007251DF" w:rsidRDefault="007251DF" w:rsidP="007251DF">
      <w:pPr>
        <w:spacing w:line="273" w:lineRule="exact"/>
        <w:rPr>
          <w:rFonts w:ascii="Times New Roman" w:eastAsia="Times New Roman" w:hAnsi="Times New Roman" w:cs="Times New Roman"/>
          <w:sz w:val="24"/>
          <w:szCs w:val="24"/>
        </w:rPr>
      </w:pPr>
    </w:p>
    <w:p w:rsidR="007251DF" w:rsidRDefault="007251DF" w:rsidP="007251DF">
      <w:pPr>
        <w:spacing w:line="273" w:lineRule="exact"/>
        <w:rPr>
          <w:rFonts w:ascii="Times New Roman" w:eastAsia="Times New Roman" w:hAnsi="Times New Roman" w:cs="Times New Roman"/>
          <w:sz w:val="24"/>
          <w:szCs w:val="24"/>
        </w:rPr>
      </w:pPr>
    </w:p>
    <w:tbl>
      <w:tblPr>
        <w:tblW w:w="0" w:type="auto"/>
        <w:tblInd w:w="-6" w:type="dxa"/>
        <w:tblLayout w:type="fixed"/>
        <w:tblCellMar>
          <w:left w:w="0" w:type="dxa"/>
          <w:right w:w="0" w:type="dxa"/>
        </w:tblCellMar>
        <w:tblLook w:val="01E0" w:firstRow="1" w:lastRow="1" w:firstColumn="1" w:lastColumn="1" w:noHBand="0" w:noVBand="0"/>
      </w:tblPr>
      <w:tblGrid>
        <w:gridCol w:w="984"/>
        <w:gridCol w:w="3660"/>
        <w:gridCol w:w="3281"/>
      </w:tblGrid>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6</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Review strategic plans and determine if appropriate</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3"/>
              <w:rPr>
                <w:rFonts w:ascii="Times New Roman" w:eastAsia="Times New Roman" w:hAnsi="Times New Roman" w:cs="Times New Roman"/>
                <w:sz w:val="24"/>
                <w:szCs w:val="24"/>
              </w:rPr>
            </w:pPr>
            <w:r>
              <w:rPr>
                <w:rFonts w:ascii="Times New Roman"/>
                <w:sz w:val="24"/>
              </w:rPr>
              <w:t xml:space="preserve">Bill </w:t>
            </w:r>
            <w:r>
              <w:rPr>
                <w:rFonts w:ascii="Times New Roman"/>
                <w:spacing w:val="-1"/>
                <w:sz w:val="24"/>
              </w:rPr>
              <w:t>Goldfish</w:t>
            </w:r>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7</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Get senior management to approve strategic plan</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rPr>
                <w:rFonts w:ascii="Times New Roman"/>
                <w:sz w:val="24"/>
              </w:rPr>
              <w:t xml:space="preserve">Bill </w:t>
            </w:r>
            <w:r>
              <w:rPr>
                <w:rFonts w:ascii="Times New Roman"/>
                <w:spacing w:val="-1"/>
                <w:sz w:val="24"/>
              </w:rPr>
              <w:t>Goldfish</w:t>
            </w:r>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lastRenderedPageBreak/>
              <w:t>8</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Develop communication plan for strategic plan</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rPr>
                <w:rFonts w:ascii="Times New Roman"/>
                <w:sz w:val="24"/>
              </w:rPr>
              <w:t>Toni Poe</w:t>
            </w:r>
          </w:p>
        </w:tc>
      </w:tr>
      <w:tr w:rsidR="007251DF" w:rsidTr="00767A0D">
        <w:trPr>
          <w:trHeight w:hRule="exact" w:val="287"/>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9</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t>Communicate approved strategic plan and documentation in printed and software format</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3" w:lineRule="exact"/>
              <w:ind w:left="102"/>
              <w:rPr>
                <w:rFonts w:ascii="Times New Roman" w:eastAsia="Times New Roman" w:hAnsi="Times New Roman" w:cs="Times New Roman"/>
                <w:sz w:val="24"/>
                <w:szCs w:val="24"/>
              </w:rPr>
            </w:pPr>
            <w:r>
              <w:rPr>
                <w:rFonts w:ascii="Times New Roman"/>
                <w:sz w:val="24"/>
              </w:rPr>
              <w:t>Toby Nixon</w:t>
            </w:r>
          </w:p>
        </w:tc>
      </w:tr>
      <w:tr w:rsidR="007251DF" w:rsidTr="00767A0D">
        <w:trPr>
          <w:trHeight w:hRule="exact" w:val="286"/>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10</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Create software system</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1"/>
              <w:rPr>
                <w:rFonts w:ascii="Times New Roman" w:eastAsia="Times New Roman" w:hAnsi="Times New Roman" w:cs="Times New Roman"/>
                <w:sz w:val="24"/>
                <w:szCs w:val="24"/>
              </w:rPr>
            </w:pPr>
            <w:r>
              <w:rPr>
                <w:rFonts w:ascii="Times New Roman"/>
                <w:sz w:val="24"/>
              </w:rPr>
              <w:t xml:space="preserve">Sharon </w:t>
            </w:r>
            <w:proofErr w:type="spellStart"/>
            <w:r>
              <w:rPr>
                <w:rFonts w:ascii="Times New Roman"/>
                <w:sz w:val="24"/>
              </w:rPr>
              <w:t>Salavaria</w:t>
            </w:r>
            <w:proofErr w:type="spellEnd"/>
          </w:p>
        </w:tc>
      </w:tr>
      <w:tr w:rsidR="007251DF" w:rsidTr="00767A0D">
        <w:trPr>
          <w:trHeight w:hRule="exact" w:val="563"/>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rPr>
                <w:rFonts w:ascii="Times New Roman" w:eastAsia="Times New Roman" w:hAnsi="Times New Roman" w:cs="Times New Roman"/>
                <w:sz w:val="24"/>
                <w:szCs w:val="24"/>
              </w:rPr>
            </w:pPr>
            <w:r>
              <w:t>11</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133"/>
              <w:ind w:left="102"/>
              <w:rPr>
                <w:rFonts w:ascii="Times New Roman" w:eastAsia="Times New Roman" w:hAnsi="Times New Roman" w:cs="Times New Roman"/>
                <w:sz w:val="24"/>
                <w:szCs w:val="24"/>
              </w:rPr>
            </w:pPr>
            <w:r>
              <w:t>Install hardware components</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ight="204"/>
              <w:rPr>
                <w:rFonts w:ascii="Times New Roman" w:eastAsia="Times New Roman" w:hAnsi="Times New Roman" w:cs="Times New Roman"/>
                <w:sz w:val="24"/>
                <w:szCs w:val="24"/>
              </w:rPr>
            </w:pPr>
            <w:r>
              <w:rPr>
                <w:rFonts w:ascii="Times New Roman"/>
                <w:sz w:val="24"/>
              </w:rPr>
              <w:t xml:space="preserve">User support (100%), Training </w:t>
            </w:r>
            <w:r>
              <w:rPr>
                <w:rFonts w:ascii="Times New Roman"/>
                <w:spacing w:val="-1"/>
                <w:sz w:val="24"/>
              </w:rPr>
              <w:t>($1000)</w:t>
            </w:r>
          </w:p>
        </w:tc>
      </w:tr>
      <w:tr w:rsidR="007251DF" w:rsidTr="00767A0D">
        <w:trPr>
          <w:trHeight w:hRule="exact" w:val="563"/>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pPr>
            <w:r>
              <w:t>12</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133"/>
              <w:ind w:left="102"/>
            </w:pPr>
            <w:r>
              <w:t>Review software system</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ight="204"/>
              <w:rPr>
                <w:rFonts w:ascii="Times New Roman"/>
                <w:sz w:val="24"/>
              </w:rPr>
            </w:pPr>
            <w:r>
              <w:rPr>
                <w:rFonts w:ascii="Times New Roman"/>
                <w:sz w:val="24"/>
              </w:rPr>
              <w:t>Toby Nixon</w:t>
            </w:r>
          </w:p>
        </w:tc>
      </w:tr>
      <w:tr w:rsidR="007251DF" w:rsidTr="00767A0D">
        <w:trPr>
          <w:trHeight w:hRule="exact" w:val="563"/>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pPr>
            <w:r>
              <w:t>13</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133"/>
              <w:ind w:left="102"/>
            </w:pPr>
            <w:r>
              <w:t>Review hardware installations</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ight="204"/>
              <w:rPr>
                <w:rFonts w:ascii="Times New Roman"/>
                <w:sz w:val="24"/>
              </w:rPr>
            </w:pPr>
            <w:r>
              <w:rPr>
                <w:rFonts w:ascii="Times New Roman"/>
                <w:sz w:val="24"/>
              </w:rPr>
              <w:t xml:space="preserve">Bill </w:t>
            </w:r>
            <w:r>
              <w:rPr>
                <w:rFonts w:ascii="Times New Roman"/>
                <w:spacing w:val="-1"/>
                <w:sz w:val="24"/>
              </w:rPr>
              <w:t>Goldfish</w:t>
            </w:r>
          </w:p>
        </w:tc>
      </w:tr>
      <w:tr w:rsidR="007251DF" w:rsidTr="00767A0D">
        <w:trPr>
          <w:trHeight w:hRule="exact" w:val="563"/>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pPr>
            <w:r>
              <w:t>14</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133"/>
              <w:ind w:left="102"/>
            </w:pPr>
            <w:r>
              <w:t>Prepare lessons learnt report</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ight="204"/>
              <w:rPr>
                <w:rFonts w:ascii="Times New Roman"/>
                <w:sz w:val="24"/>
              </w:rPr>
            </w:pPr>
            <w:r>
              <w:rPr>
                <w:rFonts w:ascii="Times New Roman"/>
                <w:sz w:val="24"/>
              </w:rPr>
              <w:t>Zac</w:t>
            </w:r>
            <w:r>
              <w:rPr>
                <w:rFonts w:ascii="Times New Roman"/>
                <w:spacing w:val="-1"/>
                <w:sz w:val="24"/>
              </w:rPr>
              <w:t xml:space="preserve"> Woodall</w:t>
            </w:r>
          </w:p>
        </w:tc>
      </w:tr>
      <w:tr w:rsidR="007251DF" w:rsidTr="00767A0D">
        <w:trPr>
          <w:trHeight w:hRule="exact" w:val="563"/>
        </w:trPr>
        <w:tc>
          <w:tcPr>
            <w:tcW w:w="984"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line="272" w:lineRule="exact"/>
              <w:ind w:left="102"/>
            </w:pPr>
            <w:r>
              <w:t>15</w:t>
            </w:r>
          </w:p>
        </w:tc>
        <w:tc>
          <w:tcPr>
            <w:tcW w:w="3660"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spacing w:before="133"/>
              <w:ind w:left="102"/>
            </w:pPr>
            <w:r>
              <w:t>Close project</w:t>
            </w:r>
          </w:p>
        </w:tc>
        <w:tc>
          <w:tcPr>
            <w:tcW w:w="3281" w:type="dxa"/>
            <w:tcBorders>
              <w:top w:val="single" w:sz="5" w:space="0" w:color="000000"/>
              <w:left w:val="single" w:sz="5" w:space="0" w:color="000000"/>
              <w:bottom w:val="single" w:sz="5" w:space="0" w:color="000000"/>
              <w:right w:val="single" w:sz="5" w:space="0" w:color="000000"/>
            </w:tcBorders>
          </w:tcPr>
          <w:p w:rsidR="007251DF" w:rsidRDefault="007251DF" w:rsidP="00767A0D">
            <w:pPr>
              <w:pStyle w:val="TableParagraph"/>
              <w:ind w:left="102" w:right="204"/>
              <w:rPr>
                <w:rFonts w:ascii="Times New Roman"/>
                <w:sz w:val="24"/>
              </w:rPr>
            </w:pPr>
            <w:r>
              <w:rPr>
                <w:rFonts w:ascii="Times New Roman"/>
                <w:sz w:val="24"/>
              </w:rPr>
              <w:t>Toby Nixon</w:t>
            </w:r>
          </w:p>
        </w:tc>
      </w:tr>
    </w:tbl>
    <w:p w:rsidR="007251DF" w:rsidRDefault="007251DF" w:rsidP="007251DF">
      <w:pPr>
        <w:spacing w:before="6"/>
        <w:rPr>
          <w:rFonts w:ascii="Times New Roman" w:eastAsia="Times New Roman" w:hAnsi="Times New Roman" w:cs="Times New Roman"/>
          <w:sz w:val="14"/>
          <w:szCs w:val="14"/>
        </w:rPr>
      </w:pPr>
    </w:p>
    <w:p w:rsidR="007251DF" w:rsidRDefault="007251DF" w:rsidP="007251DF">
      <w:pPr>
        <w:pStyle w:val="BodyText"/>
        <w:numPr>
          <w:ilvl w:val="0"/>
          <w:numId w:val="5"/>
        </w:numPr>
        <w:tabs>
          <w:tab w:val="left" w:pos="463"/>
        </w:tabs>
        <w:spacing w:before="69"/>
      </w:pPr>
      <w:r>
        <w:t>Answer</w:t>
      </w:r>
      <w:r>
        <w:rPr>
          <w:spacing w:val="-1"/>
        </w:rPr>
        <w:t xml:space="preserve"> </w:t>
      </w:r>
      <w:r>
        <w:t>the</w:t>
      </w:r>
      <w:r>
        <w:rPr>
          <w:spacing w:val="-1"/>
        </w:rPr>
        <w:t xml:space="preserve"> </w:t>
      </w:r>
      <w:r>
        <w:t>following</w:t>
      </w:r>
      <w:r>
        <w:rPr>
          <w:spacing w:val="-1"/>
        </w:rPr>
        <w:t xml:space="preserve"> </w:t>
      </w:r>
      <w:r>
        <w:t>questions:</w:t>
      </w:r>
    </w:p>
    <w:p w:rsidR="007251DF" w:rsidRDefault="007251DF" w:rsidP="007251DF">
      <w:pPr>
        <w:pStyle w:val="BodyText"/>
        <w:numPr>
          <w:ilvl w:val="1"/>
          <w:numId w:val="5"/>
        </w:numPr>
        <w:tabs>
          <w:tab w:val="left" w:pos="823"/>
        </w:tabs>
        <w:ind w:hanging="578"/>
      </w:pPr>
      <w:r>
        <w:t xml:space="preserve">What are the plan’s </w:t>
      </w:r>
      <w:r>
        <w:rPr>
          <w:spacing w:val="-1"/>
        </w:rPr>
        <w:t xml:space="preserve">costs </w:t>
      </w:r>
      <w:r>
        <w:t xml:space="preserve">per </w:t>
      </w:r>
      <w:r>
        <w:rPr>
          <w:spacing w:val="-1"/>
        </w:rPr>
        <w:t>task?</w:t>
      </w:r>
    </w:p>
    <w:p w:rsidR="007251DF" w:rsidRDefault="007251DF" w:rsidP="007251DF">
      <w:pPr>
        <w:ind w:left="822"/>
        <w:rPr>
          <w:rFonts w:ascii="Times New Roman" w:eastAsia="Times New Roman" w:hAnsi="Times New Roman" w:cs="Times New Roman"/>
          <w:sz w:val="24"/>
          <w:szCs w:val="24"/>
        </w:rPr>
      </w:pPr>
      <w:r>
        <w:rPr>
          <w:rFonts w:ascii="Times New Roman"/>
          <w:sz w:val="24"/>
        </w:rPr>
        <w:t>(On the</w:t>
      </w:r>
      <w:r>
        <w:rPr>
          <w:rFonts w:ascii="Times New Roman"/>
          <w:spacing w:val="-1"/>
          <w:sz w:val="24"/>
        </w:rPr>
        <w:t xml:space="preserve"> </w:t>
      </w:r>
      <w:r>
        <w:rPr>
          <w:rFonts w:ascii="Times New Roman"/>
          <w:b/>
          <w:spacing w:val="-1"/>
          <w:sz w:val="24"/>
        </w:rPr>
        <w:t>View</w:t>
      </w:r>
      <w:r>
        <w:rPr>
          <w:rFonts w:ascii="Times New Roman"/>
          <w:b/>
          <w:spacing w:val="-2"/>
          <w:sz w:val="24"/>
        </w:rPr>
        <w:t xml:space="preserve"> </w:t>
      </w:r>
      <w:r>
        <w:rPr>
          <w:rFonts w:ascii="Times New Roman"/>
          <w:sz w:val="24"/>
        </w:rPr>
        <w:t xml:space="preserve">tab, in the </w:t>
      </w:r>
      <w:r>
        <w:rPr>
          <w:rFonts w:ascii="Times New Roman"/>
          <w:b/>
          <w:spacing w:val="-1"/>
          <w:sz w:val="24"/>
        </w:rPr>
        <w:t>Task</w:t>
      </w:r>
      <w:r>
        <w:rPr>
          <w:rFonts w:ascii="Times New Roman"/>
          <w:b/>
          <w:sz w:val="24"/>
        </w:rPr>
        <w:t xml:space="preserve"> </w:t>
      </w:r>
      <w:r>
        <w:rPr>
          <w:rFonts w:ascii="Times New Roman"/>
          <w:b/>
          <w:spacing w:val="-1"/>
          <w:sz w:val="24"/>
        </w:rPr>
        <w:t>Views</w:t>
      </w:r>
      <w:r>
        <w:rPr>
          <w:rFonts w:ascii="Times New Roman"/>
          <w:b/>
          <w:sz w:val="24"/>
        </w:rPr>
        <w:t xml:space="preserve"> </w:t>
      </w:r>
      <w:r>
        <w:rPr>
          <w:rFonts w:ascii="Times New Roman"/>
          <w:spacing w:val="-1"/>
          <w:sz w:val="24"/>
        </w:rPr>
        <w:t xml:space="preserve">group, click </w:t>
      </w:r>
      <w:r>
        <w:rPr>
          <w:rFonts w:ascii="Times New Roman"/>
          <w:b/>
          <w:sz w:val="24"/>
        </w:rPr>
        <w:t xml:space="preserve">Other </w:t>
      </w:r>
      <w:r>
        <w:rPr>
          <w:rFonts w:ascii="Times New Roman"/>
          <w:b/>
          <w:spacing w:val="-1"/>
          <w:sz w:val="24"/>
        </w:rPr>
        <w:t>Views</w:t>
      </w:r>
      <w:r>
        <w:rPr>
          <w:rFonts w:ascii="Times New Roman"/>
          <w:spacing w:val="-1"/>
          <w:sz w:val="24"/>
        </w:rPr>
        <w:t>,</w:t>
      </w:r>
      <w:r>
        <w:rPr>
          <w:rFonts w:ascii="Times New Roman"/>
          <w:sz w:val="24"/>
        </w:rPr>
        <w:t xml:space="preserve"> and then click </w:t>
      </w:r>
      <w:r>
        <w:rPr>
          <w:rFonts w:ascii="Times New Roman"/>
          <w:b/>
          <w:spacing w:val="-1"/>
          <w:sz w:val="24"/>
        </w:rPr>
        <w:t>Task</w:t>
      </w:r>
      <w:r>
        <w:rPr>
          <w:rFonts w:ascii="Times New Roman"/>
          <w:b/>
          <w:spacing w:val="27"/>
          <w:sz w:val="24"/>
        </w:rPr>
        <w:t xml:space="preserve"> </w:t>
      </w:r>
      <w:r>
        <w:rPr>
          <w:rFonts w:ascii="Times New Roman"/>
          <w:b/>
          <w:sz w:val="24"/>
        </w:rPr>
        <w:t>Sheet</w:t>
      </w:r>
      <w:r>
        <w:rPr>
          <w:rFonts w:ascii="Times New Roman"/>
          <w:sz w:val="24"/>
        </w:rPr>
        <w:t>. On the</w:t>
      </w:r>
      <w:r>
        <w:rPr>
          <w:rFonts w:ascii="Times New Roman"/>
          <w:spacing w:val="-1"/>
          <w:sz w:val="24"/>
        </w:rPr>
        <w:t xml:space="preserve"> </w:t>
      </w:r>
      <w:r>
        <w:rPr>
          <w:rFonts w:ascii="Times New Roman"/>
          <w:b/>
          <w:sz w:val="24"/>
        </w:rPr>
        <w:t>View</w:t>
      </w:r>
      <w:r>
        <w:rPr>
          <w:rFonts w:ascii="Times New Roman"/>
          <w:b/>
          <w:spacing w:val="-2"/>
          <w:sz w:val="24"/>
        </w:rPr>
        <w:t xml:space="preserve"> </w:t>
      </w:r>
      <w:r>
        <w:rPr>
          <w:rFonts w:ascii="Times New Roman"/>
          <w:sz w:val="24"/>
        </w:rPr>
        <w:t xml:space="preserve">tab, in the </w:t>
      </w:r>
      <w:r>
        <w:rPr>
          <w:rFonts w:ascii="Times New Roman"/>
          <w:b/>
          <w:sz w:val="24"/>
        </w:rPr>
        <w:t>Data</w:t>
      </w:r>
      <w:r>
        <w:rPr>
          <w:rFonts w:ascii="Times New Roman"/>
          <w:b/>
          <w:spacing w:val="-1"/>
          <w:sz w:val="24"/>
        </w:rPr>
        <w:t xml:space="preserve"> </w:t>
      </w:r>
      <w:r>
        <w:rPr>
          <w:rFonts w:ascii="Times New Roman"/>
          <w:spacing w:val="-1"/>
          <w:sz w:val="24"/>
        </w:rPr>
        <w:t>group, click</w:t>
      </w:r>
      <w:r>
        <w:rPr>
          <w:rFonts w:ascii="Times New Roman"/>
          <w:spacing w:val="-2"/>
          <w:sz w:val="24"/>
        </w:rPr>
        <w:t xml:space="preserve"> </w:t>
      </w:r>
      <w:r>
        <w:rPr>
          <w:rFonts w:ascii="Times New Roman"/>
          <w:b/>
          <w:sz w:val="24"/>
        </w:rPr>
        <w:t>Tables</w:t>
      </w:r>
      <w:r>
        <w:rPr>
          <w:rFonts w:ascii="Times New Roman"/>
          <w:sz w:val="24"/>
        </w:rPr>
        <w:t xml:space="preserve">, and then click </w:t>
      </w:r>
      <w:r>
        <w:rPr>
          <w:rFonts w:ascii="Times New Roman"/>
          <w:b/>
          <w:spacing w:val="-1"/>
          <w:sz w:val="24"/>
        </w:rPr>
        <w:t>Cost</w:t>
      </w:r>
      <w:r>
        <w:rPr>
          <w:rFonts w:ascii="Times New Roman"/>
          <w:spacing w:val="-1"/>
          <w:sz w:val="24"/>
        </w:rPr>
        <w:t>.</w:t>
      </w:r>
      <w:r>
        <w:rPr>
          <w:rFonts w:ascii="Times New Roman"/>
          <w:sz w:val="24"/>
        </w:rPr>
        <w:t xml:space="preserve"> The Cost</w:t>
      </w:r>
      <w:r>
        <w:rPr>
          <w:rFonts w:ascii="Times New Roman"/>
          <w:spacing w:val="26"/>
          <w:sz w:val="24"/>
        </w:rPr>
        <w:t xml:space="preserve"> </w:t>
      </w:r>
      <w:r>
        <w:rPr>
          <w:rFonts w:ascii="Times New Roman"/>
          <w:sz w:val="24"/>
        </w:rPr>
        <w:t>table</w:t>
      </w:r>
      <w:r>
        <w:rPr>
          <w:rFonts w:ascii="Times New Roman"/>
          <w:spacing w:val="-1"/>
          <w:sz w:val="24"/>
        </w:rPr>
        <w:t xml:space="preserve"> </w:t>
      </w:r>
      <w:r>
        <w:rPr>
          <w:rFonts w:ascii="Times New Roman"/>
          <w:sz w:val="24"/>
        </w:rPr>
        <w:t>appears,</w:t>
      </w:r>
      <w:r>
        <w:rPr>
          <w:rFonts w:ascii="Times New Roman"/>
          <w:spacing w:val="-1"/>
          <w:sz w:val="24"/>
        </w:rPr>
        <w:t xml:space="preserve"> </w:t>
      </w:r>
      <w:r>
        <w:rPr>
          <w:rFonts w:ascii="Times New Roman"/>
          <w:sz w:val="24"/>
        </w:rPr>
        <w:t>replacing</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Entry</w:t>
      </w:r>
      <w:r>
        <w:rPr>
          <w:rFonts w:ascii="Times New Roman"/>
          <w:spacing w:val="-1"/>
          <w:sz w:val="24"/>
        </w:rPr>
        <w:t xml:space="preserve"> </w:t>
      </w:r>
      <w:r>
        <w:rPr>
          <w:rFonts w:ascii="Times New Roman"/>
          <w:sz w:val="24"/>
        </w:rPr>
        <w:t>table.)</w:t>
      </w:r>
    </w:p>
    <w:p w:rsidR="007251DF" w:rsidRDefault="007251DF" w:rsidP="007251DF">
      <w:pPr>
        <w:pStyle w:val="BodyText"/>
        <w:numPr>
          <w:ilvl w:val="1"/>
          <w:numId w:val="5"/>
        </w:numPr>
        <w:tabs>
          <w:tab w:val="left" w:pos="823"/>
        </w:tabs>
        <w:ind w:hanging="578"/>
      </w:pPr>
      <w:r>
        <w:t xml:space="preserve">What are the plan’s </w:t>
      </w:r>
      <w:r>
        <w:rPr>
          <w:spacing w:val="-1"/>
        </w:rPr>
        <w:t xml:space="preserve">costs </w:t>
      </w:r>
      <w:r>
        <w:t xml:space="preserve">per </w:t>
      </w:r>
      <w:r>
        <w:rPr>
          <w:spacing w:val="-1"/>
        </w:rPr>
        <w:t>resource?</w:t>
      </w:r>
    </w:p>
    <w:p w:rsidR="007251DF" w:rsidRDefault="007251DF" w:rsidP="007251DF">
      <w:pPr>
        <w:ind w:left="822" w:right="117"/>
        <w:rPr>
          <w:rFonts w:ascii="Times New Roman" w:eastAsia="Times New Roman" w:hAnsi="Times New Roman" w:cs="Times New Roman"/>
          <w:sz w:val="24"/>
          <w:szCs w:val="24"/>
        </w:rPr>
      </w:pPr>
      <w:r>
        <w:rPr>
          <w:rFonts w:ascii="Times New Roman"/>
          <w:sz w:val="24"/>
        </w:rPr>
        <w:t xml:space="preserve">(On the </w:t>
      </w:r>
      <w:r>
        <w:rPr>
          <w:rFonts w:ascii="Times New Roman"/>
          <w:b/>
          <w:spacing w:val="-1"/>
          <w:sz w:val="24"/>
        </w:rPr>
        <w:t>View</w:t>
      </w:r>
      <w:r>
        <w:rPr>
          <w:rFonts w:ascii="Times New Roman"/>
          <w:b/>
          <w:spacing w:val="-2"/>
          <w:sz w:val="24"/>
        </w:rPr>
        <w:t xml:space="preserve"> </w:t>
      </w:r>
      <w:r>
        <w:rPr>
          <w:rFonts w:ascii="Times New Roman"/>
          <w:sz w:val="24"/>
        </w:rPr>
        <w:t xml:space="preserve">tab, in the </w:t>
      </w:r>
      <w:r>
        <w:rPr>
          <w:rFonts w:ascii="Times New Roman"/>
          <w:b/>
          <w:sz w:val="24"/>
        </w:rPr>
        <w:t xml:space="preserve">Resource </w:t>
      </w:r>
      <w:r>
        <w:rPr>
          <w:rFonts w:ascii="Times New Roman"/>
          <w:b/>
          <w:spacing w:val="-1"/>
          <w:sz w:val="24"/>
        </w:rPr>
        <w:t xml:space="preserve">Views </w:t>
      </w:r>
      <w:r>
        <w:rPr>
          <w:rFonts w:ascii="Times New Roman"/>
          <w:sz w:val="24"/>
        </w:rPr>
        <w:t xml:space="preserve">group, click </w:t>
      </w:r>
      <w:r>
        <w:rPr>
          <w:rFonts w:ascii="Times New Roman"/>
          <w:b/>
          <w:spacing w:val="-1"/>
          <w:sz w:val="24"/>
        </w:rPr>
        <w:t>Resource</w:t>
      </w:r>
      <w:r>
        <w:rPr>
          <w:rFonts w:ascii="Times New Roman"/>
          <w:b/>
          <w:sz w:val="24"/>
        </w:rPr>
        <w:t xml:space="preserve"> </w:t>
      </w:r>
      <w:r>
        <w:rPr>
          <w:rFonts w:ascii="Times New Roman"/>
          <w:b/>
          <w:spacing w:val="-1"/>
          <w:sz w:val="24"/>
        </w:rPr>
        <w:t>Sheet</w:t>
      </w:r>
      <w:r>
        <w:rPr>
          <w:rFonts w:ascii="Times New Roman"/>
          <w:spacing w:val="-1"/>
          <w:sz w:val="24"/>
        </w:rPr>
        <w:t>.</w:t>
      </w:r>
      <w:r>
        <w:rPr>
          <w:rFonts w:ascii="Times New Roman"/>
          <w:sz w:val="24"/>
        </w:rPr>
        <w:t xml:space="preserve"> On the</w:t>
      </w:r>
      <w:r>
        <w:rPr>
          <w:rFonts w:ascii="Times New Roman"/>
          <w:spacing w:val="-1"/>
          <w:sz w:val="24"/>
        </w:rPr>
        <w:t xml:space="preserve"> </w:t>
      </w:r>
      <w:r>
        <w:rPr>
          <w:rFonts w:ascii="Times New Roman"/>
          <w:b/>
          <w:sz w:val="24"/>
        </w:rPr>
        <w:t>View</w:t>
      </w:r>
      <w:r>
        <w:rPr>
          <w:rFonts w:ascii="Times New Roman"/>
          <w:b/>
          <w:spacing w:val="31"/>
          <w:sz w:val="24"/>
        </w:rPr>
        <w:t xml:space="preserve"> </w:t>
      </w:r>
      <w:r>
        <w:rPr>
          <w:rFonts w:ascii="Times New Roman"/>
          <w:sz w:val="24"/>
        </w:rPr>
        <w:t>tab,</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 xml:space="preserve">the </w:t>
      </w:r>
      <w:r>
        <w:rPr>
          <w:rFonts w:ascii="Times New Roman"/>
          <w:b/>
          <w:sz w:val="24"/>
        </w:rPr>
        <w:t>Data</w:t>
      </w:r>
      <w:r>
        <w:rPr>
          <w:rFonts w:ascii="Times New Roman"/>
          <w:b/>
          <w:spacing w:val="-1"/>
          <w:sz w:val="24"/>
        </w:rPr>
        <w:t xml:space="preserve"> </w:t>
      </w:r>
      <w:r>
        <w:rPr>
          <w:rFonts w:ascii="Times New Roman"/>
          <w:sz w:val="24"/>
        </w:rPr>
        <w:t xml:space="preserve">group, click </w:t>
      </w:r>
      <w:r>
        <w:rPr>
          <w:rFonts w:ascii="Times New Roman"/>
          <w:b/>
          <w:sz w:val="24"/>
        </w:rPr>
        <w:t>Tables</w:t>
      </w:r>
      <w:r>
        <w:rPr>
          <w:rFonts w:ascii="Times New Roman"/>
          <w:sz w:val="24"/>
        </w:rPr>
        <w: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then</w:t>
      </w:r>
      <w:r>
        <w:rPr>
          <w:rFonts w:ascii="Times New Roman"/>
          <w:spacing w:val="-1"/>
          <w:sz w:val="24"/>
        </w:rPr>
        <w:t xml:space="preserve"> </w:t>
      </w:r>
      <w:r>
        <w:rPr>
          <w:rFonts w:ascii="Times New Roman"/>
          <w:sz w:val="24"/>
        </w:rPr>
        <w:t>click</w:t>
      </w:r>
      <w:r>
        <w:rPr>
          <w:rFonts w:ascii="Times New Roman"/>
          <w:spacing w:val="-1"/>
          <w:sz w:val="24"/>
        </w:rPr>
        <w:t xml:space="preserve"> </w:t>
      </w:r>
      <w:r>
        <w:rPr>
          <w:rFonts w:ascii="Times New Roman"/>
          <w:b/>
          <w:spacing w:val="-1"/>
          <w:sz w:val="24"/>
        </w:rPr>
        <w:t>Cost</w:t>
      </w:r>
      <w:r>
        <w:rPr>
          <w:rFonts w:ascii="Times New Roman"/>
          <w:spacing w:val="-1"/>
          <w:sz w:val="24"/>
        </w:rPr>
        <w:t>.</w:t>
      </w:r>
      <w:r>
        <w:rPr>
          <w:rFonts w:ascii="Times New Roman"/>
          <w:sz w:val="24"/>
        </w:rPr>
        <w:t xml:space="preserve"> The Cost table appears,</w:t>
      </w:r>
      <w:r>
        <w:rPr>
          <w:rFonts w:ascii="Times New Roman"/>
          <w:spacing w:val="22"/>
          <w:sz w:val="24"/>
        </w:rPr>
        <w:t xml:space="preserve"> </w:t>
      </w:r>
      <w:r>
        <w:rPr>
          <w:rFonts w:ascii="Times New Roman"/>
          <w:sz w:val="24"/>
        </w:rPr>
        <w:t>replacing the Entry table.)</w:t>
      </w:r>
    </w:p>
    <w:p w:rsidR="007251DF" w:rsidRDefault="007251DF" w:rsidP="007251DF">
      <w:pPr>
        <w:pStyle w:val="BodyText"/>
        <w:numPr>
          <w:ilvl w:val="1"/>
          <w:numId w:val="5"/>
        </w:numPr>
        <w:tabs>
          <w:tab w:val="left" w:pos="823"/>
        </w:tabs>
        <w:ind w:hanging="578"/>
      </w:pPr>
      <w:r>
        <w:t xml:space="preserve">See resource </w:t>
      </w:r>
      <w:r>
        <w:rPr>
          <w:spacing w:val="-1"/>
        </w:rPr>
        <w:t>assignment</w:t>
      </w:r>
      <w:r>
        <w:t xml:space="preserve"> and other details grouped by task.</w:t>
      </w:r>
    </w:p>
    <w:p w:rsidR="007251DF" w:rsidRDefault="007251DF" w:rsidP="007251DF">
      <w:pPr>
        <w:ind w:left="822" w:right="111"/>
        <w:jc w:val="both"/>
        <w:rPr>
          <w:rFonts w:ascii="Times New Roman" w:eastAsia="Times New Roman" w:hAnsi="Times New Roman" w:cs="Times New Roman"/>
          <w:sz w:val="24"/>
          <w:szCs w:val="24"/>
        </w:rPr>
      </w:pPr>
      <w:r>
        <w:rPr>
          <w:rFonts w:ascii="Times New Roman"/>
          <w:sz w:val="24"/>
        </w:rPr>
        <w:t>(On</w:t>
      </w:r>
      <w:r>
        <w:rPr>
          <w:rFonts w:ascii="Times New Roman"/>
          <w:spacing w:val="7"/>
          <w:sz w:val="24"/>
        </w:rPr>
        <w:t xml:space="preserve"> </w:t>
      </w:r>
      <w:r>
        <w:rPr>
          <w:rFonts w:ascii="Times New Roman"/>
          <w:sz w:val="24"/>
        </w:rPr>
        <w:t>the</w:t>
      </w:r>
      <w:r>
        <w:rPr>
          <w:rFonts w:ascii="Times New Roman"/>
          <w:spacing w:val="7"/>
          <w:sz w:val="24"/>
        </w:rPr>
        <w:t xml:space="preserve"> </w:t>
      </w:r>
      <w:r>
        <w:rPr>
          <w:rFonts w:ascii="Times New Roman"/>
          <w:b/>
          <w:spacing w:val="-1"/>
          <w:sz w:val="24"/>
        </w:rPr>
        <w:t>View</w:t>
      </w:r>
      <w:r>
        <w:rPr>
          <w:rFonts w:ascii="Times New Roman"/>
          <w:b/>
          <w:spacing w:val="5"/>
          <w:sz w:val="24"/>
        </w:rPr>
        <w:t xml:space="preserve"> </w:t>
      </w:r>
      <w:r>
        <w:rPr>
          <w:rFonts w:ascii="Times New Roman"/>
          <w:sz w:val="24"/>
        </w:rPr>
        <w:t>tab,</w:t>
      </w:r>
      <w:r>
        <w:rPr>
          <w:rFonts w:ascii="Times New Roman"/>
          <w:spacing w:val="7"/>
          <w:sz w:val="24"/>
        </w:rPr>
        <w:t xml:space="preserve"> </w:t>
      </w:r>
      <w:r>
        <w:rPr>
          <w:rFonts w:ascii="Times New Roman"/>
          <w:sz w:val="24"/>
        </w:rPr>
        <w:t>in</w:t>
      </w:r>
      <w:r>
        <w:rPr>
          <w:rFonts w:ascii="Times New Roman"/>
          <w:spacing w:val="7"/>
          <w:sz w:val="24"/>
        </w:rPr>
        <w:t xml:space="preserve"> </w:t>
      </w:r>
      <w:r>
        <w:rPr>
          <w:rFonts w:ascii="Times New Roman"/>
          <w:sz w:val="24"/>
        </w:rPr>
        <w:t>the</w:t>
      </w:r>
      <w:r>
        <w:rPr>
          <w:rFonts w:ascii="Times New Roman"/>
          <w:spacing w:val="6"/>
          <w:sz w:val="24"/>
        </w:rPr>
        <w:t xml:space="preserve"> </w:t>
      </w:r>
      <w:r>
        <w:rPr>
          <w:rFonts w:ascii="Times New Roman"/>
          <w:b/>
          <w:spacing w:val="-1"/>
          <w:sz w:val="24"/>
        </w:rPr>
        <w:t>Task</w:t>
      </w:r>
      <w:r>
        <w:rPr>
          <w:rFonts w:ascii="Times New Roman"/>
          <w:b/>
          <w:spacing w:val="8"/>
          <w:sz w:val="24"/>
        </w:rPr>
        <w:t xml:space="preserve"> </w:t>
      </w:r>
      <w:r>
        <w:rPr>
          <w:rFonts w:ascii="Times New Roman"/>
          <w:b/>
          <w:spacing w:val="-1"/>
          <w:sz w:val="24"/>
        </w:rPr>
        <w:t>Views</w:t>
      </w:r>
      <w:r>
        <w:rPr>
          <w:rFonts w:ascii="Times New Roman"/>
          <w:b/>
          <w:spacing w:val="7"/>
          <w:sz w:val="24"/>
        </w:rPr>
        <w:t xml:space="preserve"> </w:t>
      </w:r>
      <w:r>
        <w:rPr>
          <w:rFonts w:ascii="Times New Roman"/>
          <w:spacing w:val="-1"/>
          <w:sz w:val="24"/>
        </w:rPr>
        <w:t>group,</w:t>
      </w:r>
      <w:r>
        <w:rPr>
          <w:rFonts w:ascii="Times New Roman"/>
          <w:spacing w:val="7"/>
          <w:sz w:val="24"/>
        </w:rPr>
        <w:t xml:space="preserve"> </w:t>
      </w:r>
      <w:r>
        <w:rPr>
          <w:rFonts w:ascii="Times New Roman"/>
          <w:spacing w:val="-1"/>
          <w:sz w:val="24"/>
        </w:rPr>
        <w:t>click</w:t>
      </w:r>
      <w:r>
        <w:rPr>
          <w:rFonts w:ascii="Times New Roman"/>
          <w:spacing w:val="6"/>
          <w:sz w:val="24"/>
        </w:rPr>
        <w:t xml:space="preserve"> </w:t>
      </w:r>
      <w:r>
        <w:rPr>
          <w:rFonts w:ascii="Times New Roman"/>
          <w:b/>
          <w:sz w:val="24"/>
        </w:rPr>
        <w:t>Task</w:t>
      </w:r>
      <w:r>
        <w:rPr>
          <w:rFonts w:ascii="Times New Roman"/>
          <w:b/>
          <w:spacing w:val="7"/>
          <w:sz w:val="24"/>
        </w:rPr>
        <w:t xml:space="preserve"> </w:t>
      </w:r>
      <w:r>
        <w:rPr>
          <w:rFonts w:ascii="Times New Roman"/>
          <w:b/>
          <w:sz w:val="24"/>
        </w:rPr>
        <w:t>Usage</w:t>
      </w:r>
      <w:r>
        <w:rPr>
          <w:rFonts w:ascii="Times New Roman"/>
          <w:sz w:val="24"/>
        </w:rPr>
        <w:t>.</w:t>
      </w:r>
      <w:r>
        <w:rPr>
          <w:rFonts w:ascii="Times New Roman"/>
          <w:spacing w:val="7"/>
          <w:sz w:val="24"/>
        </w:rPr>
        <w:t xml:space="preserve"> </w:t>
      </w:r>
      <w:r>
        <w:rPr>
          <w:rFonts w:ascii="Times New Roman"/>
          <w:sz w:val="24"/>
        </w:rPr>
        <w:t>On</w:t>
      </w:r>
      <w:r>
        <w:rPr>
          <w:rFonts w:ascii="Times New Roman"/>
          <w:spacing w:val="7"/>
          <w:sz w:val="24"/>
        </w:rPr>
        <w:t xml:space="preserve"> </w:t>
      </w:r>
      <w:r>
        <w:rPr>
          <w:rFonts w:ascii="Times New Roman"/>
          <w:sz w:val="24"/>
        </w:rPr>
        <w:t>the</w:t>
      </w:r>
      <w:r>
        <w:rPr>
          <w:rFonts w:ascii="Times New Roman"/>
          <w:spacing w:val="5"/>
          <w:sz w:val="24"/>
        </w:rPr>
        <w:t xml:space="preserve"> </w:t>
      </w:r>
      <w:r>
        <w:rPr>
          <w:rFonts w:ascii="Times New Roman"/>
          <w:b/>
          <w:sz w:val="24"/>
        </w:rPr>
        <w:t>View</w:t>
      </w:r>
      <w:r>
        <w:rPr>
          <w:rFonts w:ascii="Times New Roman"/>
          <w:b/>
          <w:spacing w:val="5"/>
          <w:sz w:val="24"/>
        </w:rPr>
        <w:t xml:space="preserve"> </w:t>
      </w:r>
      <w:r>
        <w:rPr>
          <w:rFonts w:ascii="Times New Roman"/>
          <w:sz w:val="24"/>
        </w:rPr>
        <w:t>tab,</w:t>
      </w:r>
      <w:r>
        <w:rPr>
          <w:rFonts w:ascii="Times New Roman"/>
          <w:spacing w:val="7"/>
          <w:sz w:val="24"/>
        </w:rPr>
        <w:t xml:space="preserve"> </w:t>
      </w:r>
      <w:r>
        <w:rPr>
          <w:rFonts w:ascii="Times New Roman"/>
          <w:sz w:val="24"/>
        </w:rPr>
        <w:t>in</w:t>
      </w:r>
      <w:r>
        <w:rPr>
          <w:rFonts w:ascii="Times New Roman"/>
          <w:spacing w:val="7"/>
          <w:sz w:val="24"/>
        </w:rPr>
        <w:t xml:space="preserve"> </w:t>
      </w:r>
      <w:r>
        <w:rPr>
          <w:rFonts w:ascii="Times New Roman"/>
          <w:sz w:val="24"/>
        </w:rPr>
        <w:t>the</w:t>
      </w:r>
      <w:r>
        <w:rPr>
          <w:rFonts w:ascii="Times New Roman"/>
          <w:spacing w:val="26"/>
          <w:sz w:val="24"/>
        </w:rPr>
        <w:t xml:space="preserve"> </w:t>
      </w:r>
      <w:r>
        <w:rPr>
          <w:rFonts w:ascii="Times New Roman"/>
          <w:b/>
          <w:sz w:val="24"/>
        </w:rPr>
        <w:t>Data</w:t>
      </w:r>
      <w:r>
        <w:rPr>
          <w:rFonts w:ascii="Times New Roman"/>
          <w:b/>
          <w:spacing w:val="58"/>
          <w:sz w:val="24"/>
        </w:rPr>
        <w:t xml:space="preserve"> </w:t>
      </w:r>
      <w:r>
        <w:rPr>
          <w:rFonts w:ascii="Times New Roman"/>
          <w:spacing w:val="-1"/>
          <w:sz w:val="24"/>
        </w:rPr>
        <w:t>group,</w:t>
      </w:r>
      <w:r>
        <w:rPr>
          <w:rFonts w:ascii="Times New Roman"/>
          <w:spacing w:val="58"/>
          <w:sz w:val="24"/>
        </w:rPr>
        <w:t xml:space="preserve"> </w:t>
      </w:r>
      <w:r>
        <w:rPr>
          <w:rFonts w:ascii="Times New Roman"/>
          <w:spacing w:val="-1"/>
          <w:sz w:val="24"/>
        </w:rPr>
        <w:t>click</w:t>
      </w:r>
      <w:r>
        <w:rPr>
          <w:rFonts w:ascii="Times New Roman"/>
          <w:spacing w:val="58"/>
          <w:sz w:val="24"/>
        </w:rPr>
        <w:t xml:space="preserve"> </w:t>
      </w:r>
      <w:r>
        <w:rPr>
          <w:rFonts w:ascii="Times New Roman"/>
          <w:b/>
          <w:sz w:val="24"/>
        </w:rPr>
        <w:t>Tables</w:t>
      </w:r>
      <w:r>
        <w:rPr>
          <w:rFonts w:ascii="Times New Roman"/>
          <w:sz w:val="24"/>
        </w:rPr>
        <w:t>,</w:t>
      </w:r>
      <w:r>
        <w:rPr>
          <w:rFonts w:ascii="Times New Roman"/>
          <w:spacing w:val="58"/>
          <w:sz w:val="24"/>
        </w:rPr>
        <w:t xml:space="preserve"> </w:t>
      </w:r>
      <w:r>
        <w:rPr>
          <w:rFonts w:ascii="Times New Roman"/>
          <w:sz w:val="24"/>
        </w:rPr>
        <w:t>and</w:t>
      </w:r>
      <w:r>
        <w:rPr>
          <w:rFonts w:ascii="Times New Roman"/>
          <w:spacing w:val="57"/>
          <w:sz w:val="24"/>
        </w:rPr>
        <w:t xml:space="preserve"> </w:t>
      </w:r>
      <w:r>
        <w:rPr>
          <w:rFonts w:ascii="Times New Roman"/>
          <w:sz w:val="24"/>
        </w:rPr>
        <w:t>then</w:t>
      </w:r>
      <w:r>
        <w:rPr>
          <w:rFonts w:ascii="Times New Roman"/>
          <w:spacing w:val="58"/>
          <w:sz w:val="24"/>
        </w:rPr>
        <w:t xml:space="preserve"> </w:t>
      </w:r>
      <w:r>
        <w:rPr>
          <w:rFonts w:ascii="Times New Roman"/>
          <w:sz w:val="24"/>
        </w:rPr>
        <w:t>click</w:t>
      </w:r>
      <w:r>
        <w:rPr>
          <w:rFonts w:ascii="Times New Roman"/>
          <w:spacing w:val="58"/>
          <w:sz w:val="24"/>
        </w:rPr>
        <w:t xml:space="preserve"> </w:t>
      </w:r>
      <w:r>
        <w:rPr>
          <w:rFonts w:ascii="Times New Roman"/>
          <w:b/>
          <w:spacing w:val="-1"/>
          <w:sz w:val="24"/>
        </w:rPr>
        <w:t>Summary</w:t>
      </w:r>
      <w:r>
        <w:rPr>
          <w:rFonts w:ascii="Times New Roman"/>
          <w:spacing w:val="-1"/>
          <w:sz w:val="24"/>
        </w:rPr>
        <w:t>.</w:t>
      </w:r>
      <w:r>
        <w:rPr>
          <w:rFonts w:ascii="Times New Roman"/>
          <w:spacing w:val="58"/>
          <w:sz w:val="24"/>
        </w:rPr>
        <w:t xml:space="preserve"> </w:t>
      </w:r>
      <w:r>
        <w:rPr>
          <w:rFonts w:ascii="Times New Roman"/>
          <w:spacing w:val="-1"/>
          <w:sz w:val="24"/>
        </w:rPr>
        <w:t>The</w:t>
      </w:r>
      <w:r>
        <w:rPr>
          <w:rFonts w:ascii="Times New Roman"/>
          <w:spacing w:val="58"/>
          <w:sz w:val="24"/>
        </w:rPr>
        <w:t xml:space="preserve"> </w:t>
      </w:r>
      <w:r>
        <w:rPr>
          <w:rFonts w:ascii="Times New Roman"/>
          <w:sz w:val="24"/>
        </w:rPr>
        <w:t>Summary</w:t>
      </w:r>
      <w:r>
        <w:rPr>
          <w:rFonts w:ascii="Times New Roman"/>
          <w:spacing w:val="58"/>
          <w:sz w:val="24"/>
        </w:rPr>
        <w:t xml:space="preserve"> </w:t>
      </w:r>
      <w:r>
        <w:rPr>
          <w:rFonts w:ascii="Times New Roman"/>
          <w:sz w:val="24"/>
        </w:rPr>
        <w:t>table</w:t>
      </w:r>
      <w:r>
        <w:rPr>
          <w:rFonts w:ascii="Times New Roman"/>
          <w:spacing w:val="58"/>
          <w:sz w:val="24"/>
        </w:rPr>
        <w:t xml:space="preserve"> </w:t>
      </w:r>
      <w:r>
        <w:rPr>
          <w:rFonts w:ascii="Times New Roman"/>
          <w:spacing w:val="-1"/>
          <w:sz w:val="24"/>
        </w:rPr>
        <w:t>appears,</w:t>
      </w:r>
      <w:r>
        <w:rPr>
          <w:rFonts w:ascii="Times New Roman"/>
          <w:spacing w:val="29"/>
          <w:sz w:val="24"/>
        </w:rPr>
        <w:t xml:space="preserve"> </w:t>
      </w:r>
      <w:r>
        <w:rPr>
          <w:rFonts w:ascii="Times New Roman"/>
          <w:sz w:val="24"/>
        </w:rPr>
        <w:t>replacing the Entry table.)</w:t>
      </w:r>
    </w:p>
    <w:p w:rsidR="007251DF" w:rsidRDefault="007251DF" w:rsidP="007251DF">
      <w:pPr>
        <w:pStyle w:val="BodyText"/>
        <w:numPr>
          <w:ilvl w:val="1"/>
          <w:numId w:val="5"/>
        </w:numPr>
        <w:tabs>
          <w:tab w:val="left" w:pos="823"/>
        </w:tabs>
        <w:ind w:hanging="578"/>
      </w:pPr>
      <w:r>
        <w:t xml:space="preserve">See task </w:t>
      </w:r>
      <w:r>
        <w:rPr>
          <w:spacing w:val="-1"/>
        </w:rPr>
        <w:t>assignment</w:t>
      </w:r>
      <w:r>
        <w:t xml:space="preserve"> and other</w:t>
      </w:r>
      <w:r>
        <w:rPr>
          <w:spacing w:val="-1"/>
        </w:rPr>
        <w:t xml:space="preserve"> details grouped by resource.</w:t>
      </w:r>
    </w:p>
    <w:p w:rsidR="007251DF" w:rsidRDefault="007251DF" w:rsidP="007251DF">
      <w:pPr>
        <w:ind w:left="822" w:right="117"/>
        <w:rPr>
          <w:rFonts w:ascii="Times New Roman" w:eastAsia="Times New Roman" w:hAnsi="Times New Roman" w:cs="Times New Roman"/>
          <w:sz w:val="24"/>
          <w:szCs w:val="24"/>
        </w:rPr>
      </w:pPr>
      <w:r>
        <w:rPr>
          <w:rFonts w:ascii="Times New Roman"/>
          <w:sz w:val="24"/>
        </w:rPr>
        <w:t xml:space="preserve">(On the </w:t>
      </w:r>
      <w:r>
        <w:rPr>
          <w:rFonts w:ascii="Times New Roman"/>
          <w:b/>
          <w:spacing w:val="-1"/>
          <w:sz w:val="24"/>
        </w:rPr>
        <w:t>View</w:t>
      </w:r>
      <w:r>
        <w:rPr>
          <w:rFonts w:ascii="Times New Roman"/>
          <w:b/>
          <w:spacing w:val="-2"/>
          <w:sz w:val="24"/>
        </w:rPr>
        <w:t xml:space="preserve"> </w:t>
      </w:r>
      <w:r>
        <w:rPr>
          <w:rFonts w:ascii="Times New Roman"/>
          <w:sz w:val="24"/>
        </w:rPr>
        <w:t xml:space="preserve">tab, in the </w:t>
      </w:r>
      <w:r>
        <w:rPr>
          <w:rFonts w:ascii="Times New Roman"/>
          <w:b/>
          <w:sz w:val="24"/>
        </w:rPr>
        <w:t xml:space="preserve">Resource </w:t>
      </w:r>
      <w:r>
        <w:rPr>
          <w:rFonts w:ascii="Times New Roman"/>
          <w:b/>
          <w:spacing w:val="-1"/>
          <w:sz w:val="24"/>
        </w:rPr>
        <w:t xml:space="preserve">Views </w:t>
      </w:r>
      <w:r>
        <w:rPr>
          <w:rFonts w:ascii="Times New Roman"/>
          <w:sz w:val="24"/>
        </w:rPr>
        <w:t xml:space="preserve">group, click </w:t>
      </w:r>
      <w:r>
        <w:rPr>
          <w:rFonts w:ascii="Times New Roman"/>
          <w:b/>
          <w:spacing w:val="-1"/>
          <w:sz w:val="24"/>
        </w:rPr>
        <w:t>Resource</w:t>
      </w:r>
      <w:r>
        <w:rPr>
          <w:rFonts w:ascii="Times New Roman"/>
          <w:b/>
          <w:sz w:val="24"/>
        </w:rPr>
        <w:t xml:space="preserve"> Usage</w:t>
      </w:r>
      <w:r>
        <w:rPr>
          <w:rFonts w:ascii="Times New Roman"/>
          <w:sz w:val="24"/>
        </w:rPr>
        <w:t>. On the</w:t>
      </w:r>
      <w:r>
        <w:rPr>
          <w:rFonts w:ascii="Times New Roman"/>
          <w:spacing w:val="-1"/>
          <w:sz w:val="24"/>
        </w:rPr>
        <w:t xml:space="preserve"> </w:t>
      </w:r>
      <w:r>
        <w:rPr>
          <w:rFonts w:ascii="Times New Roman"/>
          <w:b/>
          <w:sz w:val="24"/>
        </w:rPr>
        <w:t>View</w:t>
      </w:r>
      <w:r>
        <w:rPr>
          <w:rFonts w:ascii="Times New Roman"/>
          <w:b/>
          <w:spacing w:val="23"/>
          <w:sz w:val="24"/>
        </w:rPr>
        <w:t xml:space="preserve"> </w:t>
      </w:r>
      <w:r>
        <w:rPr>
          <w:rFonts w:ascii="Times New Roman"/>
          <w:sz w:val="24"/>
        </w:rPr>
        <w:t>tab,</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 xml:space="preserve">the </w:t>
      </w:r>
      <w:r>
        <w:rPr>
          <w:rFonts w:ascii="Times New Roman"/>
          <w:b/>
          <w:sz w:val="24"/>
        </w:rPr>
        <w:t>Data</w:t>
      </w:r>
      <w:r>
        <w:rPr>
          <w:rFonts w:ascii="Times New Roman"/>
          <w:b/>
          <w:spacing w:val="-1"/>
          <w:sz w:val="24"/>
        </w:rPr>
        <w:t xml:space="preserve"> </w:t>
      </w:r>
      <w:r>
        <w:rPr>
          <w:rFonts w:ascii="Times New Roman"/>
          <w:sz w:val="24"/>
        </w:rPr>
        <w:t xml:space="preserve">group, click </w:t>
      </w:r>
      <w:r>
        <w:rPr>
          <w:rFonts w:ascii="Times New Roman"/>
          <w:b/>
          <w:sz w:val="24"/>
        </w:rPr>
        <w:t>Tables</w:t>
      </w:r>
      <w:r>
        <w:rPr>
          <w:rFonts w:ascii="Times New Roman"/>
          <w:sz w:val="24"/>
        </w:rPr>
        <w: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then</w:t>
      </w:r>
      <w:r>
        <w:rPr>
          <w:rFonts w:ascii="Times New Roman"/>
          <w:spacing w:val="-1"/>
          <w:sz w:val="24"/>
        </w:rPr>
        <w:t xml:space="preserve"> </w:t>
      </w:r>
      <w:r>
        <w:rPr>
          <w:rFonts w:ascii="Times New Roman"/>
          <w:sz w:val="24"/>
        </w:rPr>
        <w:t>click</w:t>
      </w:r>
      <w:r>
        <w:rPr>
          <w:rFonts w:ascii="Times New Roman"/>
          <w:spacing w:val="-1"/>
          <w:sz w:val="24"/>
        </w:rPr>
        <w:t xml:space="preserve"> </w:t>
      </w:r>
      <w:r>
        <w:rPr>
          <w:rFonts w:ascii="Times New Roman"/>
          <w:b/>
          <w:spacing w:val="-1"/>
          <w:sz w:val="24"/>
        </w:rPr>
        <w:t>Summary</w:t>
      </w:r>
      <w:r>
        <w:rPr>
          <w:rFonts w:ascii="Times New Roman"/>
          <w:spacing w:val="-1"/>
          <w:sz w:val="24"/>
        </w:rPr>
        <w:t>.</w:t>
      </w:r>
      <w:r>
        <w:rPr>
          <w:rFonts w:ascii="Times New Roman"/>
          <w:sz w:val="24"/>
        </w:rPr>
        <w:t xml:space="preserve"> The Summary </w:t>
      </w:r>
      <w:r>
        <w:rPr>
          <w:rFonts w:ascii="Times New Roman"/>
          <w:spacing w:val="-1"/>
          <w:sz w:val="24"/>
        </w:rPr>
        <w:t>table</w:t>
      </w:r>
      <w:r>
        <w:rPr>
          <w:rFonts w:ascii="Times New Roman"/>
          <w:spacing w:val="29"/>
          <w:sz w:val="24"/>
        </w:rPr>
        <w:t xml:space="preserve"> </w:t>
      </w:r>
      <w:r>
        <w:rPr>
          <w:rFonts w:ascii="Times New Roman"/>
          <w:sz w:val="24"/>
        </w:rPr>
        <w:t>appears,</w:t>
      </w:r>
      <w:r>
        <w:rPr>
          <w:rFonts w:ascii="Times New Roman"/>
          <w:spacing w:val="-1"/>
          <w:sz w:val="24"/>
        </w:rPr>
        <w:t xml:space="preserve"> </w:t>
      </w:r>
      <w:r>
        <w:rPr>
          <w:rFonts w:ascii="Times New Roman"/>
          <w:sz w:val="24"/>
        </w:rPr>
        <w:t>replacing</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Entry</w:t>
      </w:r>
      <w:r>
        <w:rPr>
          <w:rFonts w:ascii="Times New Roman"/>
          <w:spacing w:val="-1"/>
          <w:sz w:val="24"/>
        </w:rPr>
        <w:t xml:space="preserve"> </w:t>
      </w:r>
      <w:r>
        <w:rPr>
          <w:rFonts w:ascii="Times New Roman"/>
          <w:sz w:val="24"/>
        </w:rPr>
        <w:t>table.)</w:t>
      </w:r>
    </w:p>
    <w:p w:rsidR="007251DF" w:rsidRDefault="007251DF" w:rsidP="007251DF">
      <w:pPr>
        <w:pStyle w:val="BodyText"/>
        <w:numPr>
          <w:ilvl w:val="1"/>
          <w:numId w:val="5"/>
        </w:numPr>
        <w:tabs>
          <w:tab w:val="left" w:pos="823"/>
        </w:tabs>
        <w:ind w:hanging="578"/>
      </w:pPr>
      <w:r>
        <w:t>What</w:t>
      </w:r>
      <w:r>
        <w:rPr>
          <w:spacing w:val="-1"/>
        </w:rPr>
        <w:t xml:space="preserve"> </w:t>
      </w:r>
      <w:r>
        <w:t>is</w:t>
      </w:r>
      <w:r>
        <w:rPr>
          <w:spacing w:val="-1"/>
        </w:rPr>
        <w:t xml:space="preserve"> </w:t>
      </w:r>
      <w:r>
        <w:t>the</w:t>
      </w:r>
      <w:r>
        <w:rPr>
          <w:spacing w:val="-1"/>
        </w:rPr>
        <w:t xml:space="preserve"> </w:t>
      </w:r>
      <w:r>
        <w:t>total</w:t>
      </w:r>
      <w:r>
        <w:rPr>
          <w:spacing w:val="-1"/>
        </w:rPr>
        <w:t xml:space="preserve"> </w:t>
      </w:r>
      <w:r>
        <w:t>cost</w:t>
      </w:r>
      <w:r>
        <w:rPr>
          <w:spacing w:val="-1"/>
        </w:rPr>
        <w:t xml:space="preserve"> </w:t>
      </w:r>
      <w:r>
        <w:t>of</w:t>
      </w:r>
      <w:r>
        <w:rPr>
          <w:spacing w:val="-1"/>
        </w:rPr>
        <w:t xml:space="preserve"> </w:t>
      </w:r>
      <w:r>
        <w:t>the</w:t>
      </w:r>
      <w:r>
        <w:rPr>
          <w:spacing w:val="-1"/>
        </w:rPr>
        <w:t xml:space="preserve"> </w:t>
      </w:r>
      <w:r>
        <w:t>project?</w:t>
      </w:r>
    </w:p>
    <w:p w:rsidR="007251DF" w:rsidRDefault="007251DF" w:rsidP="007251DF">
      <w:pPr>
        <w:pStyle w:val="BodyText"/>
        <w:numPr>
          <w:ilvl w:val="1"/>
          <w:numId w:val="5"/>
        </w:numPr>
        <w:tabs>
          <w:tab w:val="left" w:pos="823"/>
        </w:tabs>
        <w:ind w:right="541" w:hanging="578"/>
      </w:pPr>
      <w:r>
        <w:t>Toby</w:t>
      </w:r>
      <w:r>
        <w:rPr>
          <w:spacing w:val="-1"/>
        </w:rPr>
        <w:t xml:space="preserve"> </w:t>
      </w:r>
      <w:r>
        <w:t>Nixon</w:t>
      </w:r>
      <w:r>
        <w:rPr>
          <w:spacing w:val="-1"/>
        </w:rPr>
        <w:t xml:space="preserve"> </w:t>
      </w:r>
      <w:r>
        <w:t>decides</w:t>
      </w:r>
      <w:r>
        <w:rPr>
          <w:spacing w:val="-1"/>
        </w:rPr>
        <w:t xml:space="preserve"> </w:t>
      </w:r>
      <w:r>
        <w:t>to</w:t>
      </w:r>
      <w:r>
        <w:rPr>
          <w:spacing w:val="-1"/>
        </w:rPr>
        <w:t xml:space="preserve"> </w:t>
      </w:r>
      <w:r>
        <w:t>work</w:t>
      </w:r>
      <w:r>
        <w:rPr>
          <w:spacing w:val="-1"/>
        </w:rPr>
        <w:t xml:space="preserve"> </w:t>
      </w:r>
      <w:r>
        <w:t>part-time.</w:t>
      </w:r>
      <w:r>
        <w:rPr>
          <w:spacing w:val="-1"/>
        </w:rPr>
        <w:t xml:space="preserve"> Thus,</w:t>
      </w:r>
      <w:r>
        <w:t xml:space="preserve"> his </w:t>
      </w:r>
      <w:r>
        <w:rPr>
          <w:spacing w:val="-1"/>
        </w:rPr>
        <w:t>max</w:t>
      </w:r>
      <w:r>
        <w:t xml:space="preserve"> capacity </w:t>
      </w:r>
      <w:r>
        <w:rPr>
          <w:spacing w:val="-1"/>
        </w:rPr>
        <w:t>becomes</w:t>
      </w:r>
      <w:r>
        <w:t xml:space="preserve"> 50%. </w:t>
      </w:r>
      <w:r>
        <w:rPr>
          <w:spacing w:val="-1"/>
        </w:rPr>
        <w:t>What</w:t>
      </w:r>
      <w:r>
        <w:rPr>
          <w:spacing w:val="23"/>
        </w:rPr>
        <w:t xml:space="preserve"> </w:t>
      </w:r>
      <w:r>
        <w:t xml:space="preserve">would be the </w:t>
      </w:r>
      <w:r>
        <w:rPr>
          <w:spacing w:val="-1"/>
        </w:rPr>
        <w:t>impact</w:t>
      </w:r>
      <w:r>
        <w:t xml:space="preserve"> on the project</w:t>
      </w:r>
      <w:r>
        <w:rPr>
          <w:spacing w:val="-1"/>
        </w:rPr>
        <w:t xml:space="preserve"> </w:t>
      </w:r>
      <w:r>
        <w:t>duration</w:t>
      </w:r>
      <w:r>
        <w:rPr>
          <w:spacing w:val="-1"/>
        </w:rPr>
        <w:t xml:space="preserve"> </w:t>
      </w:r>
      <w:r>
        <w:t>and</w:t>
      </w:r>
      <w:r>
        <w:rPr>
          <w:spacing w:val="-1"/>
        </w:rPr>
        <w:t xml:space="preserve"> </w:t>
      </w:r>
      <w:r>
        <w:t>project</w:t>
      </w:r>
      <w:r>
        <w:rPr>
          <w:spacing w:val="-1"/>
        </w:rPr>
        <w:t xml:space="preserve"> </w:t>
      </w:r>
      <w:r>
        <w:t>cost?</w:t>
      </w:r>
    </w:p>
    <w:p w:rsidR="007251DF" w:rsidRDefault="007251DF" w:rsidP="007251DF">
      <w:pPr>
        <w:pStyle w:val="BodyText"/>
        <w:numPr>
          <w:ilvl w:val="1"/>
          <w:numId w:val="5"/>
        </w:numPr>
        <w:tabs>
          <w:tab w:val="left" w:pos="823"/>
        </w:tabs>
        <w:ind w:right="289" w:hanging="578"/>
      </w:pPr>
      <w:r>
        <w:t xml:space="preserve">Bill </w:t>
      </w:r>
      <w:r>
        <w:rPr>
          <w:spacing w:val="-1"/>
        </w:rPr>
        <w:t>Goldfish</w:t>
      </w:r>
      <w:r>
        <w:t xml:space="preserve"> is </w:t>
      </w:r>
      <w:r>
        <w:rPr>
          <w:spacing w:val="-1"/>
        </w:rPr>
        <w:t>taking</w:t>
      </w:r>
      <w:r>
        <w:t xml:space="preserve"> </w:t>
      </w:r>
      <w:r>
        <w:rPr>
          <w:spacing w:val="-1"/>
        </w:rPr>
        <w:t>parental</w:t>
      </w:r>
      <w:r>
        <w:t xml:space="preserve"> leave</w:t>
      </w:r>
      <w:r>
        <w:rPr>
          <w:spacing w:val="-1"/>
        </w:rPr>
        <w:t xml:space="preserve"> every</w:t>
      </w:r>
      <w:r>
        <w:t xml:space="preserve"> </w:t>
      </w:r>
      <w:r>
        <w:rPr>
          <w:spacing w:val="-1"/>
        </w:rPr>
        <w:t>Tuesday.</w:t>
      </w:r>
      <w:r>
        <w:t xml:space="preserve"> </w:t>
      </w:r>
      <w:r>
        <w:rPr>
          <w:spacing w:val="-1"/>
        </w:rPr>
        <w:t>What</w:t>
      </w:r>
      <w:r>
        <w:t xml:space="preserve"> would be the impact on </w:t>
      </w:r>
      <w:r>
        <w:rPr>
          <w:spacing w:val="-1"/>
        </w:rPr>
        <w:t>the</w:t>
      </w:r>
      <w:r>
        <w:rPr>
          <w:spacing w:val="59"/>
        </w:rPr>
        <w:t xml:space="preserve"> </w:t>
      </w:r>
      <w:r>
        <w:rPr>
          <w:spacing w:val="-1"/>
        </w:rPr>
        <w:t>project duration and project cost?</w:t>
      </w:r>
    </w:p>
    <w:p w:rsidR="007251DF" w:rsidRDefault="007251DF" w:rsidP="009271D3">
      <w:pPr>
        <w:pStyle w:val="BodyText"/>
        <w:numPr>
          <w:ilvl w:val="1"/>
          <w:numId w:val="5"/>
        </w:numPr>
        <w:tabs>
          <w:tab w:val="left" w:pos="823"/>
        </w:tabs>
        <w:ind w:right="242"/>
      </w:pPr>
      <w:r>
        <w:t>The</w:t>
      </w:r>
      <w:r w:rsidRPr="00CD461C">
        <w:rPr>
          <w:spacing w:val="-1"/>
        </w:rPr>
        <w:t xml:space="preserve"> </w:t>
      </w:r>
      <w:r>
        <w:t>project</w:t>
      </w:r>
      <w:r w:rsidRPr="00CD461C">
        <w:rPr>
          <w:spacing w:val="-1"/>
        </w:rPr>
        <w:t xml:space="preserve"> manager </w:t>
      </w:r>
      <w:r>
        <w:t>decides</w:t>
      </w:r>
      <w:r w:rsidRPr="00CD461C">
        <w:rPr>
          <w:spacing w:val="-1"/>
        </w:rPr>
        <w:t xml:space="preserve"> </w:t>
      </w:r>
      <w:r>
        <w:t>to</w:t>
      </w:r>
      <w:r w:rsidRPr="00CD461C">
        <w:rPr>
          <w:spacing w:val="-1"/>
        </w:rPr>
        <w:t xml:space="preserve"> </w:t>
      </w:r>
      <w:r>
        <w:t>add</w:t>
      </w:r>
      <w:r w:rsidRPr="00CD461C">
        <w:rPr>
          <w:spacing w:val="-1"/>
        </w:rPr>
        <w:t xml:space="preserve"> </w:t>
      </w:r>
      <w:r>
        <w:t>an</w:t>
      </w:r>
      <w:r w:rsidRPr="00CD461C">
        <w:rPr>
          <w:spacing w:val="-1"/>
        </w:rPr>
        <w:t xml:space="preserve"> </w:t>
      </w:r>
      <w:r>
        <w:t>extra</w:t>
      </w:r>
      <w:r w:rsidRPr="00CD461C">
        <w:rPr>
          <w:spacing w:val="-1"/>
        </w:rPr>
        <w:t xml:space="preserve"> resource (Toni </w:t>
      </w:r>
      <w:r>
        <w:t>Poe)</w:t>
      </w:r>
      <w:r w:rsidRPr="00CD461C">
        <w:rPr>
          <w:spacing w:val="-1"/>
        </w:rPr>
        <w:t xml:space="preserve"> </w:t>
      </w:r>
      <w:r>
        <w:t>to</w:t>
      </w:r>
      <w:r w:rsidRPr="00CD461C">
        <w:rPr>
          <w:spacing w:val="-1"/>
        </w:rPr>
        <w:t xml:space="preserve"> </w:t>
      </w:r>
      <w:r>
        <w:t>Task</w:t>
      </w:r>
      <w:r w:rsidRPr="00CD461C">
        <w:rPr>
          <w:spacing w:val="-1"/>
        </w:rPr>
        <w:t xml:space="preserve"> “</w:t>
      </w:r>
      <w:r w:rsidR="009271D3" w:rsidRPr="009271D3">
        <w:rPr>
          <w:spacing w:val="-1"/>
        </w:rPr>
        <w:t>Review software system</w:t>
      </w:r>
      <w:bookmarkStart w:id="0" w:name="_GoBack"/>
      <w:bookmarkEnd w:id="0"/>
      <w:r w:rsidRPr="00CD461C">
        <w:rPr>
          <w:spacing w:val="-1"/>
        </w:rPr>
        <w:t>”.</w:t>
      </w:r>
      <w:r>
        <w:t xml:space="preserve"> If the task requires</w:t>
      </w:r>
      <w:r w:rsidRPr="00CD461C">
        <w:rPr>
          <w:spacing w:val="-1"/>
        </w:rPr>
        <w:t xml:space="preserve"> </w:t>
      </w:r>
      <w:r>
        <w:t>the</w:t>
      </w:r>
      <w:r w:rsidRPr="00CD461C">
        <w:rPr>
          <w:spacing w:val="-1"/>
        </w:rPr>
        <w:t xml:space="preserve"> same</w:t>
      </w:r>
      <w:r>
        <w:t xml:space="preserve"> amount</w:t>
      </w:r>
      <w:r w:rsidRPr="00CD461C">
        <w:rPr>
          <w:spacing w:val="-1"/>
        </w:rPr>
        <w:t xml:space="preserve"> </w:t>
      </w:r>
      <w:r>
        <w:t>of</w:t>
      </w:r>
      <w:r w:rsidRPr="00CD461C">
        <w:rPr>
          <w:spacing w:val="-1"/>
        </w:rPr>
        <w:t xml:space="preserve"> </w:t>
      </w:r>
      <w:r>
        <w:t>work,</w:t>
      </w:r>
      <w:r w:rsidRPr="00CD461C">
        <w:rPr>
          <w:spacing w:val="-1"/>
        </w:rPr>
        <w:t xml:space="preserve"> </w:t>
      </w:r>
      <w:r>
        <w:t>what</w:t>
      </w:r>
      <w:r w:rsidRPr="00CD461C">
        <w:rPr>
          <w:spacing w:val="-1"/>
        </w:rPr>
        <w:t xml:space="preserve"> </w:t>
      </w:r>
      <w:r>
        <w:t>would</w:t>
      </w:r>
      <w:r w:rsidRPr="00CD461C">
        <w:rPr>
          <w:spacing w:val="-1"/>
        </w:rPr>
        <w:t xml:space="preserve"> </w:t>
      </w:r>
      <w:r>
        <w:t>be</w:t>
      </w:r>
      <w:r w:rsidRPr="00CD461C">
        <w:rPr>
          <w:spacing w:val="-1"/>
        </w:rPr>
        <w:t xml:space="preserve"> </w:t>
      </w:r>
      <w:r>
        <w:t>the</w:t>
      </w:r>
      <w:r w:rsidRPr="00CD461C">
        <w:rPr>
          <w:spacing w:val="27"/>
        </w:rPr>
        <w:t xml:space="preserve"> </w:t>
      </w:r>
      <w:r w:rsidRPr="00CD461C">
        <w:rPr>
          <w:spacing w:val="-1"/>
        </w:rPr>
        <w:t xml:space="preserve">impact </w:t>
      </w:r>
      <w:r>
        <w:t>on</w:t>
      </w:r>
      <w:r w:rsidRPr="00CD461C">
        <w:rPr>
          <w:spacing w:val="-1"/>
        </w:rPr>
        <w:t xml:space="preserve"> </w:t>
      </w:r>
      <w:r>
        <w:t>the</w:t>
      </w:r>
      <w:r w:rsidRPr="00CD461C">
        <w:rPr>
          <w:spacing w:val="-1"/>
        </w:rPr>
        <w:t xml:space="preserve"> </w:t>
      </w:r>
      <w:r>
        <w:t>project</w:t>
      </w:r>
      <w:r w:rsidRPr="00CD461C">
        <w:rPr>
          <w:spacing w:val="-1"/>
        </w:rPr>
        <w:t xml:space="preserve"> </w:t>
      </w:r>
      <w:r>
        <w:t>duration</w:t>
      </w:r>
      <w:r w:rsidRPr="00CD461C">
        <w:rPr>
          <w:spacing w:val="-1"/>
        </w:rPr>
        <w:t xml:space="preserve"> </w:t>
      </w:r>
      <w:r>
        <w:t>and</w:t>
      </w:r>
      <w:r w:rsidRPr="00CD461C">
        <w:rPr>
          <w:spacing w:val="-1"/>
        </w:rPr>
        <w:t xml:space="preserve"> </w:t>
      </w:r>
      <w:r>
        <w:t>project</w:t>
      </w:r>
      <w:r w:rsidRPr="00CD461C">
        <w:rPr>
          <w:spacing w:val="-1"/>
        </w:rPr>
        <w:t xml:space="preserve"> cost?</w:t>
      </w:r>
      <w:r w:rsidRPr="00CD461C">
        <w:rPr>
          <w:spacing w:val="1"/>
        </w:rPr>
        <w:t xml:space="preserve"> </w:t>
      </w:r>
      <w:r>
        <w:t>If</w:t>
      </w:r>
      <w:r w:rsidRPr="00CD461C">
        <w:rPr>
          <w:spacing w:val="-1"/>
        </w:rPr>
        <w:t xml:space="preserve"> </w:t>
      </w:r>
      <w:r>
        <w:t>the</w:t>
      </w:r>
      <w:r w:rsidRPr="00CD461C">
        <w:rPr>
          <w:spacing w:val="-1"/>
        </w:rPr>
        <w:t xml:space="preserve"> </w:t>
      </w:r>
      <w:r>
        <w:t>task</w:t>
      </w:r>
      <w:r w:rsidRPr="00CD461C">
        <w:rPr>
          <w:spacing w:val="-1"/>
        </w:rPr>
        <w:t xml:space="preserve"> </w:t>
      </w:r>
      <w:r>
        <w:t>duration</w:t>
      </w:r>
      <w:r w:rsidRPr="00CD461C">
        <w:rPr>
          <w:spacing w:val="-1"/>
        </w:rPr>
        <w:t xml:space="preserve"> remains </w:t>
      </w:r>
      <w:r>
        <w:t>constant,</w:t>
      </w:r>
      <w:r w:rsidRPr="00CD461C">
        <w:rPr>
          <w:spacing w:val="27"/>
        </w:rPr>
        <w:t xml:space="preserve"> </w:t>
      </w:r>
      <w:r>
        <w:t xml:space="preserve">what would be the </w:t>
      </w:r>
      <w:r w:rsidRPr="00CD461C">
        <w:rPr>
          <w:spacing w:val="-1"/>
        </w:rPr>
        <w:t>impact</w:t>
      </w:r>
      <w:r>
        <w:t xml:space="preserve"> on the project</w:t>
      </w:r>
      <w:r w:rsidRPr="00CD461C">
        <w:rPr>
          <w:spacing w:val="-1"/>
        </w:rPr>
        <w:t xml:space="preserve"> </w:t>
      </w:r>
      <w:r>
        <w:t>duration</w:t>
      </w:r>
      <w:r w:rsidRPr="00CD461C">
        <w:rPr>
          <w:spacing w:val="-1"/>
        </w:rPr>
        <w:t xml:space="preserve"> </w:t>
      </w:r>
      <w:r>
        <w:t>and</w:t>
      </w:r>
      <w:r w:rsidRPr="00CD461C">
        <w:rPr>
          <w:spacing w:val="-1"/>
        </w:rPr>
        <w:t xml:space="preserve"> </w:t>
      </w:r>
      <w:r>
        <w:t>project</w:t>
      </w:r>
      <w:r w:rsidRPr="00CD461C">
        <w:rPr>
          <w:spacing w:val="-1"/>
        </w:rPr>
        <w:t xml:space="preserve"> </w:t>
      </w:r>
      <w:r>
        <w:t>cost?</w:t>
      </w:r>
    </w:p>
    <w:p w:rsidR="007251DF" w:rsidRDefault="007251DF" w:rsidP="007251DF">
      <w:pPr>
        <w:pStyle w:val="BodyText"/>
        <w:numPr>
          <w:ilvl w:val="0"/>
          <w:numId w:val="5"/>
        </w:numPr>
        <w:tabs>
          <w:tab w:val="left" w:pos="823"/>
        </w:tabs>
        <w:ind w:right="242"/>
      </w:pPr>
      <w:r>
        <w:t xml:space="preserve">Add the following new resources Room, type=Material and standard rate = $1500. Then assign this resource to the task “Install hardware components”. </w:t>
      </w:r>
    </w:p>
    <w:p w:rsidR="007251DF" w:rsidRDefault="007251DF" w:rsidP="007251DF">
      <w:pPr>
        <w:pStyle w:val="BodyText"/>
        <w:numPr>
          <w:ilvl w:val="0"/>
          <w:numId w:val="5"/>
        </w:numPr>
        <w:tabs>
          <w:tab w:val="left" w:pos="823"/>
        </w:tabs>
        <w:ind w:right="242"/>
      </w:pPr>
      <w:r>
        <w:t xml:space="preserve">How is material type different from work type in resources? </w:t>
      </w:r>
    </w:p>
    <w:p w:rsidR="007251DF" w:rsidRDefault="007251DF" w:rsidP="007251DF">
      <w:pPr>
        <w:pStyle w:val="BodyText"/>
        <w:numPr>
          <w:ilvl w:val="0"/>
          <w:numId w:val="5"/>
        </w:numPr>
        <w:tabs>
          <w:tab w:val="left" w:pos="823"/>
        </w:tabs>
        <w:ind w:right="242"/>
      </w:pPr>
      <w:r>
        <w:t xml:space="preserve">What is the revised project cost? </w:t>
      </w:r>
    </w:p>
    <w:p w:rsidR="007251DF" w:rsidRDefault="007251DF" w:rsidP="007251DF">
      <w:pPr>
        <w:pStyle w:val="BodyText"/>
        <w:numPr>
          <w:ilvl w:val="0"/>
          <w:numId w:val="5"/>
        </w:numPr>
        <w:tabs>
          <w:tab w:val="left" w:pos="823"/>
        </w:tabs>
        <w:ind w:right="242"/>
      </w:pPr>
      <w:r>
        <w:lastRenderedPageBreak/>
        <w:t xml:space="preserve">Add the following fixed cost to the following tasks (hint: change the view to Cost Table): a. Develop strategic plan of hardware - $5000 b. Develop business plan - $1000 c. Install hardware components - $2000 </w:t>
      </w:r>
    </w:p>
    <w:p w:rsidR="007251DF" w:rsidRDefault="007251DF" w:rsidP="007251DF">
      <w:pPr>
        <w:pStyle w:val="BodyText"/>
        <w:numPr>
          <w:ilvl w:val="0"/>
          <w:numId w:val="5"/>
        </w:numPr>
        <w:tabs>
          <w:tab w:val="left" w:pos="823"/>
        </w:tabs>
        <w:ind w:right="242"/>
      </w:pPr>
      <w:r>
        <w:t xml:space="preserve">What is the revised project cost? </w:t>
      </w:r>
    </w:p>
    <w:p w:rsidR="007251DF" w:rsidRDefault="007251DF" w:rsidP="007251DF">
      <w:pPr>
        <w:pStyle w:val="BodyText"/>
        <w:numPr>
          <w:ilvl w:val="0"/>
          <w:numId w:val="5"/>
        </w:numPr>
        <w:tabs>
          <w:tab w:val="left" w:pos="823"/>
        </w:tabs>
        <w:ind w:right="242"/>
      </w:pPr>
      <w:r>
        <w:t xml:space="preserve">Sharon </w:t>
      </w:r>
      <w:proofErr w:type="spellStart"/>
      <w:r>
        <w:t>Salavaria</w:t>
      </w:r>
      <w:proofErr w:type="spellEnd"/>
      <w:r>
        <w:t xml:space="preserve"> is given an increase in salary; her standard rate is now $65/hour, what is the revised project cost? </w:t>
      </w:r>
    </w:p>
    <w:p w:rsidR="007251DF" w:rsidRDefault="007251DF" w:rsidP="007251DF">
      <w:pPr>
        <w:pStyle w:val="BodyText"/>
        <w:numPr>
          <w:ilvl w:val="0"/>
          <w:numId w:val="5"/>
        </w:numPr>
        <w:tabs>
          <w:tab w:val="left" w:pos="823"/>
        </w:tabs>
        <w:ind w:right="242"/>
      </w:pPr>
      <w:r>
        <w:t xml:space="preserve">Microsoft Project calculates total task work as the sum of the work that all assigned resources are to perform on the task. Before you proceed, make sure that you are at the Task Sheet view. On the View tab, in the Data group, click Tables, and then click Work. The work table appears, replacing the Entry table. What is the total work for the project? </w:t>
      </w:r>
    </w:p>
    <w:p w:rsidR="007251DF" w:rsidRDefault="007251DF" w:rsidP="007251DF">
      <w:pPr>
        <w:pStyle w:val="BodyText"/>
        <w:numPr>
          <w:ilvl w:val="0"/>
          <w:numId w:val="5"/>
        </w:numPr>
        <w:tabs>
          <w:tab w:val="left" w:pos="823"/>
        </w:tabs>
        <w:ind w:right="242"/>
      </w:pPr>
      <w:r>
        <w:t>From the table, you can see the following columns Variance, Actual, Remaining, %W. Comp. (W. Comp. represents work completed) Why are the values shown for Work = Variance = Remaining?</w:t>
      </w:r>
    </w:p>
    <w:p w:rsidR="007251DF" w:rsidRDefault="007251DF" w:rsidP="007251DF">
      <w:pPr>
        <w:spacing w:before="2"/>
        <w:rPr>
          <w:rFonts w:ascii="Times New Roman" w:eastAsia="Times New Roman" w:hAnsi="Times New Roman" w:cs="Times New Roman"/>
          <w:sz w:val="21"/>
          <w:szCs w:val="21"/>
        </w:rPr>
      </w:pPr>
    </w:p>
    <w:p w:rsidR="007251DF" w:rsidRDefault="007251DF" w:rsidP="007251DF">
      <w:pPr>
        <w:spacing w:before="2"/>
        <w:rPr>
          <w:rFonts w:ascii="Times New Roman" w:eastAsia="Times New Roman" w:hAnsi="Times New Roman" w:cs="Times New Roman"/>
          <w:sz w:val="21"/>
          <w:szCs w:val="21"/>
        </w:rPr>
      </w:pPr>
    </w:p>
    <w:p w:rsidR="007251DF" w:rsidRDefault="007251DF" w:rsidP="005264E3"/>
    <w:sectPr w:rsidR="00725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F46C2"/>
    <w:multiLevelType w:val="hybridMultilevel"/>
    <w:tmpl w:val="6C5CA0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2CA66F6"/>
    <w:multiLevelType w:val="hybridMultilevel"/>
    <w:tmpl w:val="6C48605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2CC7CC7"/>
    <w:multiLevelType w:val="hybridMultilevel"/>
    <w:tmpl w:val="C8AC041A"/>
    <w:lvl w:ilvl="0" w:tplc="3622460E">
      <w:start w:val="1"/>
      <w:numFmt w:val="decimal"/>
      <w:lvlText w:val="%1."/>
      <w:lvlJc w:val="left"/>
      <w:pPr>
        <w:ind w:left="462" w:hanging="360"/>
      </w:pPr>
      <w:rPr>
        <w:rFonts w:ascii="Times New Roman" w:eastAsia="Times New Roman" w:hAnsi="Times New Roman" w:hint="default"/>
        <w:sz w:val="24"/>
        <w:szCs w:val="24"/>
      </w:rPr>
    </w:lvl>
    <w:lvl w:ilvl="1" w:tplc="F2B250A0">
      <w:start w:val="1"/>
      <w:numFmt w:val="bullet"/>
      <w:lvlText w:val=""/>
      <w:lvlJc w:val="left"/>
      <w:pPr>
        <w:ind w:left="822" w:hanging="579"/>
      </w:pPr>
      <w:rPr>
        <w:rFonts w:ascii="Symbol" w:eastAsia="Symbol" w:hAnsi="Symbol" w:hint="default"/>
        <w:sz w:val="24"/>
        <w:szCs w:val="24"/>
      </w:rPr>
    </w:lvl>
    <w:lvl w:ilvl="2" w:tplc="745E9D9A">
      <w:start w:val="1"/>
      <w:numFmt w:val="bullet"/>
      <w:lvlText w:val="•"/>
      <w:lvlJc w:val="left"/>
      <w:pPr>
        <w:ind w:left="1778" w:hanging="579"/>
      </w:pPr>
      <w:rPr>
        <w:rFonts w:hint="default"/>
      </w:rPr>
    </w:lvl>
    <w:lvl w:ilvl="3" w:tplc="B6C2E0B2">
      <w:start w:val="1"/>
      <w:numFmt w:val="bullet"/>
      <w:lvlText w:val="•"/>
      <w:lvlJc w:val="left"/>
      <w:pPr>
        <w:ind w:left="2733" w:hanging="579"/>
      </w:pPr>
      <w:rPr>
        <w:rFonts w:hint="default"/>
      </w:rPr>
    </w:lvl>
    <w:lvl w:ilvl="4" w:tplc="C80E4094">
      <w:start w:val="1"/>
      <w:numFmt w:val="bullet"/>
      <w:lvlText w:val="•"/>
      <w:lvlJc w:val="left"/>
      <w:pPr>
        <w:ind w:left="3689" w:hanging="579"/>
      </w:pPr>
      <w:rPr>
        <w:rFonts w:hint="default"/>
      </w:rPr>
    </w:lvl>
    <w:lvl w:ilvl="5" w:tplc="B7828628">
      <w:start w:val="1"/>
      <w:numFmt w:val="bullet"/>
      <w:lvlText w:val="•"/>
      <w:lvlJc w:val="left"/>
      <w:pPr>
        <w:ind w:left="4645" w:hanging="579"/>
      </w:pPr>
      <w:rPr>
        <w:rFonts w:hint="default"/>
      </w:rPr>
    </w:lvl>
    <w:lvl w:ilvl="6" w:tplc="3452B2FC">
      <w:start w:val="1"/>
      <w:numFmt w:val="bullet"/>
      <w:lvlText w:val="•"/>
      <w:lvlJc w:val="left"/>
      <w:pPr>
        <w:ind w:left="5601" w:hanging="579"/>
      </w:pPr>
      <w:rPr>
        <w:rFonts w:hint="default"/>
      </w:rPr>
    </w:lvl>
    <w:lvl w:ilvl="7" w:tplc="FFD2A2EA">
      <w:start w:val="1"/>
      <w:numFmt w:val="bullet"/>
      <w:lvlText w:val="•"/>
      <w:lvlJc w:val="left"/>
      <w:pPr>
        <w:ind w:left="6557" w:hanging="579"/>
      </w:pPr>
      <w:rPr>
        <w:rFonts w:hint="default"/>
      </w:rPr>
    </w:lvl>
    <w:lvl w:ilvl="8" w:tplc="9CB440E2">
      <w:start w:val="1"/>
      <w:numFmt w:val="bullet"/>
      <w:lvlText w:val="•"/>
      <w:lvlJc w:val="left"/>
      <w:pPr>
        <w:ind w:left="7512" w:hanging="579"/>
      </w:pPr>
      <w:rPr>
        <w:rFonts w:hint="default"/>
      </w:rPr>
    </w:lvl>
  </w:abstractNum>
  <w:abstractNum w:abstractNumId="3" w15:restartNumberingAfterBreak="0">
    <w:nsid w:val="460329FD"/>
    <w:multiLevelType w:val="hybridMultilevel"/>
    <w:tmpl w:val="F482A1D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76C525CD"/>
    <w:multiLevelType w:val="hybridMultilevel"/>
    <w:tmpl w:val="C45A5E34"/>
    <w:lvl w:ilvl="0" w:tplc="57A01A5A">
      <w:start w:val="1"/>
      <w:numFmt w:val="decimal"/>
      <w:lvlText w:val="%1."/>
      <w:lvlJc w:val="left"/>
      <w:pPr>
        <w:ind w:left="360" w:hanging="360"/>
      </w:pPr>
      <w:rPr>
        <w:rFonts w:asciiTheme="minorHAnsi" w:eastAsiaTheme="minorHAnsi" w:hAnsiTheme="minorHAnsi" w:cstheme="minorBidi"/>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FBC"/>
    <w:rsid w:val="0001340F"/>
    <w:rsid w:val="00096548"/>
    <w:rsid w:val="001446FE"/>
    <w:rsid w:val="00164D95"/>
    <w:rsid w:val="001A4A52"/>
    <w:rsid w:val="00255D12"/>
    <w:rsid w:val="002836C6"/>
    <w:rsid w:val="00290E27"/>
    <w:rsid w:val="002D03C5"/>
    <w:rsid w:val="002E397E"/>
    <w:rsid w:val="00393D71"/>
    <w:rsid w:val="003C5BBA"/>
    <w:rsid w:val="003F70E6"/>
    <w:rsid w:val="0044516E"/>
    <w:rsid w:val="00512A93"/>
    <w:rsid w:val="00522E39"/>
    <w:rsid w:val="005264E3"/>
    <w:rsid w:val="005B7FBC"/>
    <w:rsid w:val="005F392F"/>
    <w:rsid w:val="00653A14"/>
    <w:rsid w:val="006A672C"/>
    <w:rsid w:val="00700A8D"/>
    <w:rsid w:val="007251DF"/>
    <w:rsid w:val="0079248C"/>
    <w:rsid w:val="0081012C"/>
    <w:rsid w:val="00881ABD"/>
    <w:rsid w:val="00900088"/>
    <w:rsid w:val="009271D3"/>
    <w:rsid w:val="009D3444"/>
    <w:rsid w:val="00A45F7C"/>
    <w:rsid w:val="00A529B1"/>
    <w:rsid w:val="00AA3726"/>
    <w:rsid w:val="00AD52D5"/>
    <w:rsid w:val="00B12FE5"/>
    <w:rsid w:val="00B21FCC"/>
    <w:rsid w:val="00B972EB"/>
    <w:rsid w:val="00BA2E6B"/>
    <w:rsid w:val="00C460DD"/>
    <w:rsid w:val="00CF540D"/>
    <w:rsid w:val="00D36148"/>
    <w:rsid w:val="00D72F0E"/>
    <w:rsid w:val="00E2228F"/>
    <w:rsid w:val="00E24D4C"/>
    <w:rsid w:val="00E351FF"/>
    <w:rsid w:val="00E6065E"/>
    <w:rsid w:val="00E73471"/>
    <w:rsid w:val="00EC4279"/>
    <w:rsid w:val="00ED1D5F"/>
    <w:rsid w:val="00EE22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F62768-92C3-46A9-8CEA-3FF34F48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F0E"/>
    <w:pPr>
      <w:ind w:left="720"/>
      <w:contextualSpacing/>
    </w:pPr>
  </w:style>
  <w:style w:type="character" w:styleId="Hyperlink">
    <w:name w:val="Hyperlink"/>
    <w:basedOn w:val="DefaultParagraphFont"/>
    <w:uiPriority w:val="99"/>
    <w:unhideWhenUsed/>
    <w:rsid w:val="00B12FE5"/>
    <w:rPr>
      <w:color w:val="0000FF" w:themeColor="hyperlink"/>
      <w:u w:val="single"/>
    </w:rPr>
  </w:style>
  <w:style w:type="character" w:styleId="FollowedHyperlink">
    <w:name w:val="FollowedHyperlink"/>
    <w:basedOn w:val="DefaultParagraphFont"/>
    <w:uiPriority w:val="99"/>
    <w:semiHidden/>
    <w:unhideWhenUsed/>
    <w:rsid w:val="00AD52D5"/>
    <w:rPr>
      <w:color w:val="800080" w:themeColor="followedHyperlink"/>
      <w:u w:val="single"/>
    </w:rPr>
  </w:style>
  <w:style w:type="paragraph" w:styleId="BalloonText">
    <w:name w:val="Balloon Text"/>
    <w:basedOn w:val="Normal"/>
    <w:link w:val="BalloonTextChar"/>
    <w:uiPriority w:val="99"/>
    <w:semiHidden/>
    <w:unhideWhenUsed/>
    <w:rsid w:val="00AD52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2D5"/>
    <w:rPr>
      <w:rFonts w:ascii="Segoe UI" w:hAnsi="Segoe UI" w:cs="Segoe UI"/>
      <w:sz w:val="18"/>
      <w:szCs w:val="18"/>
    </w:rPr>
  </w:style>
  <w:style w:type="paragraph" w:styleId="BodyText">
    <w:name w:val="Body Text"/>
    <w:basedOn w:val="Normal"/>
    <w:link w:val="BodyTextChar"/>
    <w:uiPriority w:val="1"/>
    <w:qFormat/>
    <w:rsid w:val="007251DF"/>
    <w:pPr>
      <w:widowControl w:val="0"/>
      <w:spacing w:after="0" w:line="240" w:lineRule="auto"/>
      <w:ind w:left="462" w:hanging="578"/>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7251DF"/>
    <w:rPr>
      <w:rFonts w:ascii="Times New Roman" w:eastAsia="Times New Roman" w:hAnsi="Times New Roman"/>
      <w:sz w:val="24"/>
      <w:szCs w:val="24"/>
      <w:lang w:val="en-US"/>
    </w:rPr>
  </w:style>
  <w:style w:type="paragraph" w:customStyle="1" w:styleId="TableParagraph">
    <w:name w:val="Table Paragraph"/>
    <w:basedOn w:val="Normal"/>
    <w:uiPriority w:val="1"/>
    <w:qFormat/>
    <w:rsid w:val="007251DF"/>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torialspoint.com/ms_project/ms_project_assign_resources_to_task.htm" TargetMode="External"/><Relationship Id="rId3" Type="http://schemas.openxmlformats.org/officeDocument/2006/relationships/settings" Target="settings.xml"/><Relationship Id="rId7" Type="http://schemas.openxmlformats.org/officeDocument/2006/relationships/hyperlink" Target="http://www.tutorialspoint.com/ms_project/ms_project_assign_resources_to_task.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utorialspoint.com/ms_project/ms_project_set_up_resources.htm" TargetMode="External"/><Relationship Id="rId11" Type="http://schemas.openxmlformats.org/officeDocument/2006/relationships/theme" Target="theme/theme1.xml"/><Relationship Id="rId5" Type="http://schemas.openxmlformats.org/officeDocument/2006/relationships/hyperlink" Target="http://www.tutorialspoint.com/ms_project/ms_project_set_up_resources.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Dam</dc:creator>
  <cp:keywords/>
  <dc:description/>
  <cp:lastModifiedBy>hoa</cp:lastModifiedBy>
  <cp:revision>58</cp:revision>
  <cp:lastPrinted>2018-03-08T03:34:00Z</cp:lastPrinted>
  <dcterms:created xsi:type="dcterms:W3CDTF">2013-02-27T05:18:00Z</dcterms:created>
  <dcterms:modified xsi:type="dcterms:W3CDTF">2020-09-25T02:31:00Z</dcterms:modified>
</cp:coreProperties>
</file>