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CFEE" w14:textId="77777777" w:rsidR="003809E1" w:rsidRDefault="006E57DA">
      <w:pPr>
        <w:pStyle w:val="Title"/>
      </w:pPr>
      <w:r>
        <w:t xml:space="preserve">Code book for </w:t>
      </w:r>
      <w:proofErr w:type="spellStart"/>
      <w:r>
        <w:t>mdb</w:t>
      </w:r>
      <w:proofErr w:type="spellEnd"/>
    </w:p>
    <w:p w14:paraId="7FF18B17" w14:textId="77777777" w:rsidR="003809E1" w:rsidRDefault="006E57DA">
      <w:pPr>
        <w:pStyle w:val="Author"/>
      </w:pPr>
      <w:proofErr w:type="spellStart"/>
      <w:r>
        <w:t>kang</w:t>
      </w:r>
      <w:proofErr w:type="spellEnd"/>
    </w:p>
    <w:p w14:paraId="7071E2F2" w14:textId="77777777" w:rsidR="003809E1" w:rsidRDefault="006E57DA">
      <w:pPr>
        <w:pStyle w:val="Date"/>
      </w:pPr>
      <w:r>
        <w:t>3/3/2021</w:t>
      </w:r>
    </w:p>
    <w:p w14:paraId="5C1C45D7" w14:textId="0B8A0F17" w:rsidR="003809E1" w:rsidRDefault="006E5FE9">
      <w:pPr>
        <w:pStyle w:val="FirstParagraph"/>
      </w:pPr>
      <w:r>
        <w:t>N</w:t>
      </w:r>
      <w:r w:rsidR="006E57DA">
        <w:t xml:space="preserve">ames of all the </w:t>
      </w:r>
      <w:r>
        <w:t>Access *.</w:t>
      </w:r>
      <w:proofErr w:type="spellStart"/>
      <w:r>
        <w:t>mdb</w:t>
      </w:r>
      <w:proofErr w:type="spellEnd"/>
      <w:r>
        <w:t xml:space="preserve"> files, </w:t>
      </w:r>
      <w:r w:rsidR="006E57DA">
        <w:t>tables</w:t>
      </w:r>
      <w:r>
        <w:t>, and columns</w:t>
      </w:r>
      <w:r w:rsidR="006E57DA">
        <w:t>.</w:t>
      </w:r>
    </w:p>
    <w:p w14:paraId="43B0208C" w14:textId="07BA5EAE" w:rsidR="003809E1" w:rsidRPr="006E5FE9" w:rsidRDefault="006E57DA">
      <w:pPr>
        <w:pStyle w:val="SourceCode"/>
        <w:rPr>
          <w:rFonts w:ascii="Consolas" w:hAnsi="Consolas"/>
        </w:rPr>
      </w:pP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AirPollutant.mdb </w:t>
      </w:r>
      <w:r w:rsidRPr="006E5FE9">
        <w:rPr>
          <w:rStyle w:val="VerbatimChar"/>
        </w:rPr>
        <w:br/>
        <w:t xml:space="preserve"> # air pollutant concentration of different pollutants by hour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AirPollutant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"State"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"County"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"PPM"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"uGm3"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BenMAP.mdb </w:t>
      </w:r>
      <w:r w:rsidR="00FD3516" w:rsidRPr="006E5FE9">
        <w:rPr>
          <w:rStyle w:val="VerbatimChar"/>
        </w:rPr>
        <w:br/>
        <w:t xml:space="preserve"> # annual concentration change of pollutant by category of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annualMean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FD3516" w:rsidRPr="006E5FE9">
        <w:rPr>
          <w:rStyle w:val="VerbatimChar"/>
        </w:rPr>
        <w:br/>
        <w:t xml:space="preserve"> # pollutant removal and value by </w:t>
      </w:r>
      <w:r w:rsidR="00FD3516" w:rsidRPr="006E5FE9">
        <w:rPr>
          <w:rStyle w:val="VerbatimChar"/>
        </w:rPr>
        <w:t>category of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BenMAPResult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PrimaryPartitionID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SecondaryPartitionID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TertiaryPartitionId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"Minimum 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"Maximum 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"Minimum 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"Maximum 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Minimum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Maximum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"Leaf On Mean of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On Mean of Minimum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On Mean of Maximum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FD3516" w:rsidRPr="006E5FE9">
        <w:rPr>
          <w:rStyle w:val="VerbatimChar"/>
        </w:rPr>
        <w:br/>
        <w:t xml:space="preserve"> # air pollutant removal effect by function in the model (which I suppose is based on different health effect of varieties of air pollutants)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IntermediateCalc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FunctionID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AdverseHealthEffect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"Metric"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StartAge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EndAge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"Population"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ConcentrationChange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ConcentrationChangeMin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ConcentrationChangeMax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IncidenceMultiplier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ValueMultiplier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"Incidence"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IncidenceMin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IncidenceMax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"Value"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FD3516" w:rsidRPr="006E5FE9">
        <w:rPr>
          <w:rStyle w:val="VerbatimChar"/>
        </w:rPr>
        <w:br/>
        <w:t xml:space="preserve"> # </w:t>
      </w:r>
      <w:r w:rsidR="00FD3516" w:rsidRPr="006E5FE9">
        <w:rPr>
          <w:rStyle w:val="VerbatimChar"/>
        </w:rPr>
        <w:t>concentration change of pollutant by category of pollutants</w:t>
      </w:r>
      <w:r w:rsidR="00FD3516" w:rsidRPr="006E5FE9">
        <w:rPr>
          <w:rStyle w:val="VerbatimChar"/>
        </w:rPr>
        <w:t xml:space="preserve"> during leave-on season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leafOnMean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"Avg Of </w:t>
      </w:r>
      <w:proofErr w:type="spellStart"/>
      <w:r w:rsidRPr="006E5FE9">
        <w:rPr>
          <w:rStyle w:val="VerbatimChar"/>
        </w:rPr>
        <w:t>AvgConcChgMax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FD3516" w:rsidRPr="006E5FE9">
        <w:rPr>
          <w:rStyle w:val="VerbatimChar"/>
        </w:rPr>
        <w:br/>
        <w:t xml:space="preserve"> # incidence of health effect based on category of different pollutants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Pooled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PrimaryPartitionID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SecondaryPartitionID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TertiaryPartitionID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AdverseHealthEffect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"Incidence"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IncidenceMin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IncidenceMax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"Value"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</w:t>
      </w:r>
      <w:r w:rsidR="00FD3516" w:rsidRPr="006E5FE9">
        <w:rPr>
          <w:rStyle w:val="VerbatimChar"/>
        </w:rPr>
        <w:br/>
        <w:t xml:space="preserve"> </w:t>
      </w:r>
      <w:r w:rsidR="00FD3516" w:rsidRPr="006E5FE9">
        <w:rPr>
          <w:rStyle w:val="VerbatimChar"/>
          <w:color w:val="FF0000"/>
        </w:rPr>
        <w:t># ???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trcov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TrCovArea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DryDeposition.mdb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01_SiteMonthlySums </w:t>
      </w:r>
      <w:r w:rsidR="00FD3516" w:rsidRPr="006E5FE9">
        <w:rPr>
          <w:rStyle w:val="VerbatimChar"/>
        </w:rPr>
        <w:br/>
        <w:t xml:space="preserve"> </w:t>
      </w:r>
      <w:r w:rsidR="00FD3516" w:rsidRPr="006E5FE9">
        <w:rPr>
          <w:rStyle w:val="VerbatimChar"/>
          <w:color w:val="FF0000"/>
        </w:rPr>
        <w:t xml:space="preserve"># </w:t>
      </w:r>
      <w:r w:rsidR="00E330A6" w:rsidRPr="006E5FE9">
        <w:rPr>
          <w:rStyle w:val="VerbatimChar"/>
          <w:color w:val="FF0000"/>
        </w:rPr>
        <w:t>monthly sums of different pollutants by site (what is “site” here???)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02_SiteYearlySums </w:t>
      </w:r>
      <w:r w:rsidR="00E330A6" w:rsidRPr="006E5FE9">
        <w:rPr>
          <w:rStyle w:val="VerbatimChar"/>
        </w:rPr>
        <w:br/>
        <w:t xml:space="preserve"> # yearly sums of pollutant flux by pollutants and sites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E330A6" w:rsidRPr="006E5FE9">
        <w:rPr>
          <w:rStyle w:val="VerbatimChar"/>
        </w:rPr>
        <w:br/>
        <w:t xml:space="preserve"> </w:t>
      </w:r>
      <w:r w:rsidR="00E330A6" w:rsidRPr="006E5FE9">
        <w:rPr>
          <w:rStyle w:val="VerbatimChar"/>
        </w:rPr>
        <w:t xml:space="preserve"># monthly </w:t>
      </w:r>
      <w:r w:rsidR="00E330A6" w:rsidRPr="006E5FE9">
        <w:rPr>
          <w:rStyle w:val="VerbatimChar"/>
        </w:rPr>
        <w:t>means</w:t>
      </w:r>
      <w:r w:rsidR="00E330A6" w:rsidRPr="006E5FE9">
        <w:rPr>
          <w:rStyle w:val="VerbatimChar"/>
        </w:rPr>
        <w:t xml:space="preserve"> of different pollutants</w:t>
      </w:r>
      <w:r w:rsidR="006B02CC" w:rsidRPr="006E5FE9">
        <w:rPr>
          <w:rStyle w:val="VerbatimChar"/>
        </w:rPr>
        <w:t xml:space="preserve"> flux and value</w:t>
      </w:r>
      <w:r w:rsidR="00E330A6" w:rsidRPr="006E5FE9">
        <w:rPr>
          <w:rStyle w:val="VerbatimChar"/>
        </w:rPr>
        <w:t xml:space="preserve"> by site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03_SiteMonthlyMeans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MeanValue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MeanPPM</w:t>
      </w:r>
      <w:proofErr w:type="spellEnd"/>
      <w:r w:rsidRPr="006E5FE9">
        <w:rPr>
          <w:rStyle w:val="VerbatimChar"/>
        </w:rPr>
        <w:t xml:space="preserve"> (ppm)"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MeanUg</w:t>
      </w:r>
      <w:proofErr w:type="spellEnd"/>
      <w:r w:rsidRPr="006E5FE9">
        <w:rPr>
          <w:rStyle w:val="VerbatimChar"/>
        </w:rPr>
        <w:t xml:space="preserve"> (ug)"</w:t>
      </w:r>
      <w:r w:rsidR="00E330A6" w:rsidRPr="006E5FE9">
        <w:rPr>
          <w:rStyle w:val="VerbatimChar"/>
        </w:rPr>
        <w:br/>
        <w:t xml:space="preserve"> </w:t>
      </w:r>
      <w:r w:rsidRPr="006E5FE9">
        <w:rPr>
          <w:rFonts w:ascii="Consolas" w:hAnsi="Consolas"/>
        </w:rPr>
        <w:br/>
      </w:r>
      <w:r w:rsidR="006B02CC" w:rsidRPr="006E5FE9">
        <w:rPr>
          <w:rStyle w:val="VerbatimChar"/>
        </w:rPr>
        <w:t xml:space="preserve"> </w:t>
      </w:r>
      <w:r w:rsidR="00E330A6" w:rsidRPr="006E5FE9">
        <w:rPr>
          <w:rStyle w:val="VerbatimChar"/>
        </w:rPr>
        <w:t xml:space="preserve"># </w:t>
      </w:r>
      <w:r w:rsidR="006B02CC" w:rsidRPr="006E5FE9">
        <w:rPr>
          <w:rStyle w:val="VerbatimChar"/>
        </w:rPr>
        <w:t>annual</w:t>
      </w:r>
      <w:r w:rsidR="00E330A6" w:rsidRPr="006E5FE9">
        <w:rPr>
          <w:rStyle w:val="VerbatimChar"/>
        </w:rPr>
        <w:t xml:space="preserve"> means of different pollutants</w:t>
      </w:r>
      <w:r w:rsidR="006B02CC" w:rsidRPr="006E5FE9">
        <w:rPr>
          <w:rStyle w:val="VerbatimChar"/>
        </w:rPr>
        <w:t xml:space="preserve"> flux and value</w:t>
      </w:r>
      <w:r w:rsidR="00E330A6" w:rsidRPr="006E5FE9">
        <w:rPr>
          <w:rStyle w:val="VerbatimChar"/>
        </w:rPr>
        <w:t xml:space="preserve"> by site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04_SiteYearlyMeans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MeanValue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MeanPPM</w:t>
      </w:r>
      <w:proofErr w:type="spellEnd"/>
      <w:r w:rsidRPr="006E5FE9">
        <w:rPr>
          <w:rStyle w:val="VerbatimChar"/>
        </w:rPr>
        <w:t xml:space="preserve"> (ppm)"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MeanUg</w:t>
      </w:r>
      <w:proofErr w:type="spellEnd"/>
      <w:r w:rsidRPr="006E5FE9">
        <w:rPr>
          <w:rStyle w:val="VerbatimChar"/>
        </w:rPr>
        <w:t xml:space="preserve"> (ug)"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6B02CC" w:rsidRPr="006E5FE9">
        <w:rPr>
          <w:rStyle w:val="VerbatimChar"/>
        </w:rPr>
        <w:t>monthly sums</w:t>
      </w:r>
      <w:r w:rsidR="006B02CC" w:rsidRPr="006E5FE9">
        <w:rPr>
          <w:rStyle w:val="VerbatimChar"/>
        </w:rPr>
        <w:t xml:space="preserve">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Pr="006E5FE9">
        <w:rPr>
          <w:rStyle w:val="VerbatimChar"/>
        </w:rPr>
        <w:br/>
        <w:t xml:space="preserve"> 05_DomainMonthlySums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PerLAIRemoval</w:t>
      </w:r>
      <w:proofErr w:type="spellEnd"/>
      <w:r w:rsidRPr="006E5FE9">
        <w:rPr>
          <w:rStyle w:val="VerbatimChar"/>
        </w:rPr>
        <w:t xml:space="preserve"> (kg/LAI)"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FluxDomainMax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ValDomainMax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># sums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="006B02CC" w:rsidRPr="006E5FE9">
        <w:rPr>
          <w:rStyle w:val="VerbatimChar"/>
        </w:rPr>
        <w:t xml:space="preserve"> during leaf-on season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06_DomainLeafOnSums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GrowSeason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FluxDomainMax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ValDomainMax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6B02CC" w:rsidRPr="006E5FE9">
        <w:rPr>
          <w:rStyle w:val="VerbatimChar"/>
        </w:rPr>
        <w:t>annual</w:t>
      </w:r>
      <w:r w:rsidR="006B02CC" w:rsidRPr="006E5FE9">
        <w:rPr>
          <w:rStyle w:val="VerbatimChar"/>
        </w:rPr>
        <w:t xml:space="preserve"> sums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07_DomainYearlySums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FluxDomainMax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ValDomainMax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monthly </w:t>
      </w:r>
      <w:r w:rsidR="006B02CC" w:rsidRPr="006E5FE9">
        <w:rPr>
          <w:rStyle w:val="VerbatimChar"/>
        </w:rPr>
        <w:t>mean</w:t>
      </w:r>
      <w:r w:rsidR="006B02CC" w:rsidRPr="006E5FE9">
        <w:rPr>
          <w:rStyle w:val="VerbatimChar"/>
        </w:rPr>
        <w:t>s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08_DomainMonthlyMeans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MeanLAI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MeanValue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MeanPPM</w:t>
      </w:r>
      <w:proofErr w:type="spellEnd"/>
      <w:r w:rsidRPr="006E5FE9">
        <w:rPr>
          <w:rStyle w:val="VerbatimChar"/>
        </w:rPr>
        <w:t xml:space="preserve"> (ppm)"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MeanUg</w:t>
      </w:r>
      <w:proofErr w:type="spellEnd"/>
      <w:r w:rsidRPr="006E5FE9">
        <w:rPr>
          <w:rStyle w:val="VerbatimChar"/>
        </w:rPr>
        <w:t xml:space="preserve"> (ug)"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># m</w:t>
      </w:r>
      <w:r w:rsidR="006B02CC" w:rsidRPr="006E5FE9">
        <w:rPr>
          <w:rStyle w:val="VerbatimChar"/>
        </w:rPr>
        <w:t>ean</w:t>
      </w:r>
      <w:r w:rsidR="006B02CC" w:rsidRPr="006E5FE9">
        <w:rPr>
          <w:rStyle w:val="VerbatimChar"/>
        </w:rPr>
        <w:t>s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="006B02CC" w:rsidRPr="006E5FE9">
        <w:rPr>
          <w:rStyle w:val="VerbatimChar"/>
        </w:rPr>
        <w:t xml:space="preserve"> during leaf-on season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09_DomainLeafOnMeans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GrowSeason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MeanValue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MeanPPM</w:t>
      </w:r>
      <w:proofErr w:type="spellEnd"/>
      <w:r w:rsidRPr="006E5FE9">
        <w:rPr>
          <w:rStyle w:val="VerbatimChar"/>
        </w:rPr>
        <w:t xml:space="preserve"> (ppm)"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MeanUg</w:t>
      </w:r>
      <w:proofErr w:type="spellEnd"/>
      <w:r w:rsidRPr="006E5FE9">
        <w:rPr>
          <w:rStyle w:val="VerbatimChar"/>
        </w:rPr>
        <w:t xml:space="preserve"> (ug)"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MeanPerAqImpMin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MeanPerAqImpMax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MeanActAqImpMin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MeanActAqImpMax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6B02CC" w:rsidRPr="006E5FE9">
        <w:rPr>
          <w:rStyle w:val="VerbatimChar"/>
        </w:rPr>
        <w:t>annual mean</w:t>
      </w:r>
      <w:r w:rsidR="006B02CC" w:rsidRPr="006E5FE9">
        <w:rPr>
          <w:rStyle w:val="VerbatimChar"/>
        </w:rPr>
        <w:t>s of</w:t>
      </w:r>
      <w:r w:rsidR="006B02CC" w:rsidRPr="006E5FE9">
        <w:rPr>
          <w:rFonts w:ascii="Consolas" w:hAnsi="Consolas"/>
        </w:rPr>
        <w:t xml:space="preserve"> </w:t>
      </w:r>
      <w:r w:rsidR="006B02CC" w:rsidRPr="006E5FE9">
        <w:rPr>
          <w:rFonts w:ascii="Consolas" w:hAnsi="Consolas"/>
        </w:rPr>
        <w:t>each-hour</w:t>
      </w:r>
      <w:r w:rsidR="006B02CC" w:rsidRPr="006E5FE9">
        <w:rPr>
          <w:rFonts w:ascii="Consolas" w:hAnsi="Consolas"/>
        </w:rPr>
        <w:t xml:space="preserve"> flux and</w:t>
      </w:r>
      <w:r w:rsidR="006B02CC" w:rsidRPr="006E5FE9">
        <w:rPr>
          <w:rStyle w:val="VerbatimChar"/>
        </w:rPr>
        <w:t xml:space="preserve"> value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10_AirPollutantMetricsAnnualMean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6B02CC" w:rsidRPr="006E5FE9">
        <w:rPr>
          <w:rStyle w:val="VerbatimChar"/>
        </w:rPr>
        <w:t>annual means</w:t>
      </w:r>
      <w:r w:rsidR="006B02CC" w:rsidRPr="006E5FE9">
        <w:rPr>
          <w:rStyle w:val="VerbatimChar"/>
        </w:rPr>
        <w:t xml:space="preserve"> of</w:t>
      </w:r>
      <w:r w:rsidR="006B02CC" w:rsidRPr="006E5FE9">
        <w:rPr>
          <w:rFonts w:ascii="Consolas" w:hAnsi="Consolas"/>
        </w:rPr>
        <w:t xml:space="preserve">  flux and</w:t>
      </w:r>
      <w:r w:rsidR="006B02CC" w:rsidRPr="006E5FE9">
        <w:rPr>
          <w:rStyle w:val="VerbatimChar"/>
        </w:rPr>
        <w:t xml:space="preserve"> value by pollutants</w:t>
      </w:r>
      <w:r w:rsidR="006B02CC" w:rsidRPr="006E5FE9">
        <w:rPr>
          <w:rStyle w:val="VerbatimChar"/>
        </w:rPr>
        <w:br/>
      </w:r>
      <w:r w:rsidRPr="006E5FE9">
        <w:rPr>
          <w:rStyle w:val="VerbatimChar"/>
        </w:rPr>
        <w:t xml:space="preserve"> 10_DomainYearlyMeans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MeanValue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MeanPPM</w:t>
      </w:r>
      <w:proofErr w:type="spellEnd"/>
      <w:r w:rsidRPr="006E5FE9">
        <w:rPr>
          <w:rStyle w:val="VerbatimChar"/>
        </w:rPr>
        <w:t xml:space="preserve"> (ppm)"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MeanUg</w:t>
      </w:r>
      <w:proofErr w:type="spellEnd"/>
      <w:r w:rsidRPr="006E5FE9">
        <w:rPr>
          <w:rStyle w:val="VerbatimChar"/>
        </w:rPr>
        <w:t xml:space="preserve"> (ug)"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MeanPerAqImpMin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MeanPerAqImpMax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MeanActAqImpMin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MeanActAqImpMax</w:t>
      </w:r>
      <w:proofErr w:type="spellEnd"/>
      <w:r w:rsidRPr="006E5FE9">
        <w:rPr>
          <w:rStyle w:val="VerbatimChar"/>
        </w:rPr>
        <w:t xml:space="preserve"> (%)"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>quarter mean</w:t>
      </w:r>
      <w:r w:rsidR="006B02CC" w:rsidRPr="006E5FE9">
        <w:rPr>
          <w:rStyle w:val="VerbatimChar"/>
        </w:rPr>
        <w:t>s of</w:t>
      </w:r>
      <w:r w:rsidR="006B02CC" w:rsidRPr="006E5FE9">
        <w:rPr>
          <w:rFonts w:ascii="Consolas" w:hAnsi="Consolas"/>
        </w:rPr>
        <w:t xml:space="preserve">  </w:t>
      </w:r>
      <w:r w:rsidR="00DE0056" w:rsidRPr="006E5FE9">
        <w:rPr>
          <w:rFonts w:ascii="Consolas" w:eastAsia="SimSun" w:hAnsi="Consolas"/>
          <w:lang w:eastAsia="zh-CN"/>
        </w:rPr>
        <w:t>different</w:t>
      </w:r>
      <w:r w:rsidR="00DE0056" w:rsidRPr="006E5FE9">
        <w:rPr>
          <w:rFonts w:ascii="Consolas" w:hAnsi="Consolas"/>
        </w:rPr>
        <w:t xml:space="preserve"> </w:t>
      </w:r>
      <w:r w:rsidR="006B02CC" w:rsidRPr="006E5FE9">
        <w:rPr>
          <w:rStyle w:val="VerbatimChar"/>
        </w:rPr>
        <w:t>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11_AirPollutantMetricsQuarterlyMean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"Quarter"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6B02CC" w:rsidRPr="006E5FE9">
        <w:rPr>
          <w:rStyle w:val="VerbatimChar"/>
        </w:rPr>
        <w:br/>
        <w:t xml:space="preserve"> </w:t>
      </w:r>
      <w:r w:rsidR="006B02CC" w:rsidRPr="006E5FE9">
        <w:rPr>
          <w:rStyle w:val="VerbatimChar"/>
        </w:rPr>
        <w:t xml:space="preserve"># </w:t>
      </w:r>
      <w:r w:rsidR="00DE0056" w:rsidRPr="006E5FE9">
        <w:rPr>
          <w:rStyle w:val="VerbatimChar"/>
          <w:rFonts w:eastAsia="SimSun"/>
          <w:lang w:eastAsia="zh-CN"/>
        </w:rPr>
        <w:t>monthly day time</w:t>
      </w:r>
      <w:r w:rsidR="006B02CC"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t>mean</w:t>
      </w:r>
      <w:r w:rsidR="006B02CC" w:rsidRPr="006E5FE9">
        <w:rPr>
          <w:rStyle w:val="VerbatimChar"/>
        </w:rPr>
        <w:t>s of</w:t>
      </w:r>
      <w:r w:rsidR="006B02CC" w:rsidRPr="006E5FE9">
        <w:rPr>
          <w:rFonts w:ascii="Consolas" w:hAnsi="Consolas"/>
        </w:rPr>
        <w:t xml:space="preserve"> </w:t>
      </w:r>
      <w:r w:rsidR="00DE0056" w:rsidRPr="006E5FE9">
        <w:rPr>
          <w:rFonts w:ascii="Consolas" w:hAnsi="Consolas"/>
        </w:rPr>
        <w:t>different</w:t>
      </w:r>
      <w:r w:rsidR="006B02CC" w:rsidRPr="006E5FE9">
        <w:rPr>
          <w:rStyle w:val="VerbatimChar"/>
        </w:rPr>
        <w:t xml:space="preserve">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11_DomainMonthlyDaytimeMeans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 xml:space="preserve">annual </w:t>
      </w:r>
      <w:r w:rsidR="00DE0056" w:rsidRPr="006E5FE9">
        <w:rPr>
          <w:rStyle w:val="VerbatimChar"/>
          <w:rFonts w:eastAsia="SimSun"/>
          <w:lang w:eastAsia="zh-CN"/>
        </w:rPr>
        <w:t>concentration</w:t>
      </w:r>
      <w:r w:rsidR="00DE0056" w:rsidRPr="006E5FE9">
        <w:rPr>
          <w:rStyle w:val="VerbatimChar"/>
        </w:rPr>
        <w:t xml:space="preserve"> change</w:t>
      </w:r>
      <w:r w:rsidR="00DE0056" w:rsidRPr="006E5FE9">
        <w:rPr>
          <w:rStyle w:val="VerbatimChar"/>
        </w:rPr>
        <w:t xml:space="preserve"> of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12_ConcentrationChangeAnnualMean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>annual</w:t>
      </w:r>
      <w:r w:rsidR="00DE0056" w:rsidRPr="006E5FE9">
        <w:rPr>
          <w:rStyle w:val="VerbatimChar"/>
        </w:rPr>
        <w:t xml:space="preserve"> of</w:t>
      </w:r>
      <w:r w:rsidR="00DE0056" w:rsidRPr="006E5FE9">
        <w:rPr>
          <w:rFonts w:ascii="Consolas" w:hAnsi="Consolas"/>
        </w:rPr>
        <w:t xml:space="preserve">  flux and</w:t>
      </w:r>
      <w:r w:rsidR="00DE0056" w:rsidRPr="006E5FE9">
        <w:rPr>
          <w:rStyle w:val="VerbatimChar"/>
        </w:rPr>
        <w:t xml:space="preserve"> value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12_DomainLeafOnDaytimeMeans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GrowSeason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MeanWdSpd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 xml:space="preserve">concentration change during leaf-on season by </w:t>
      </w:r>
      <w:r w:rsidR="00DE0056" w:rsidRPr="006E5FE9">
        <w:rPr>
          <w:rStyle w:val="VerbatimChar"/>
        </w:rPr>
        <w:t>pollutants</w:t>
      </w:r>
      <w:r w:rsidR="00DE0056" w:rsidRPr="006E5FE9">
        <w:rPr>
          <w:rStyle w:val="VerbatimChar"/>
        </w:rPr>
        <w:t xml:space="preserve"> and county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13_ConcentrationChangeLeafOnMean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AvgConcChgMax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>annual pollutant mean dry flux</w:t>
      </w:r>
      <w:r w:rsidR="00DE0056" w:rsidRPr="006E5FE9">
        <w:rPr>
          <w:rStyle w:val="VerbatimChar"/>
        </w:rPr>
        <w:t xml:space="preserve"> by pollutants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13_DomainYearlyDaytimeMeans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"Year"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MeanVdDry</w:t>
      </w:r>
      <w:proofErr w:type="spellEnd"/>
      <w:r w:rsidRPr="006E5FE9">
        <w:rPr>
          <w:rStyle w:val="VerbatimChar"/>
        </w:rPr>
        <w:t xml:space="preserve"> (m/s)"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</w:rPr>
        <w:t>flux of different</w:t>
      </w:r>
      <w:r w:rsidR="00DE0056" w:rsidRPr="006E5FE9">
        <w:rPr>
          <w:rStyle w:val="VerbatimChar"/>
        </w:rPr>
        <w:t xml:space="preserve"> pollutants</w:t>
      </w:r>
      <w:r w:rsidR="00DE0056" w:rsidRPr="006E5FE9">
        <w:rPr>
          <w:rStyle w:val="VerbatimChar"/>
        </w:rPr>
        <w:t xml:space="preserve"> for every data and each hour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AirPollutantMetrics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"D1HourMaxChgMax"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"D3HourMeanChgMax"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"D4HourMeanChgMax"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"D8HourMaxChgMin"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"D8HourMaxChgMax"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"D8HourMeanChgMax"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"D24HourMeanChgMax"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br/>
        <w:t xml:space="preserve"> #-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DryDeposition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PriPart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SecPart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"Latitude"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"Longitude"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GMTOffset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LeafOnDOY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LeafOffDOY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"PPM"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"uGm3"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DomainArea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EvGrnLAI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"LAI"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PctEvGrnCov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PctTrCov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TrCovArea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"Ceiling"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GrowSeason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OpCldCov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"PARuEm2s"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"PARWm2"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PrsMbar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RainMh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RelHum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SatVPrsKpa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SolZenAgl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"Stability"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TempF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TempK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ToCldCov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MixHt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VapPrsKpa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WdSpdMs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IsprLtCor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"Period"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"Rb"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Rc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RCuticle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RMesophyll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Rsoil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RStomatal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Ustar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VdAct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VdDry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VdMax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VdMin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VdWet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"Flux"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FluxWet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"AccumFluxPM25"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"AccumFluxPM25Max"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"AccumFluxPM25Min"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"Value"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ValueMin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PerAqImp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PerAqImpMin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PerAqImpMax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ActAqImp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ActAqImpMin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ActAqImpMax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ConcChg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ConcChgMin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ConcChgMax</w:t>
      </w:r>
      <w:proofErr w:type="spellEnd"/>
      <w:r w:rsidRPr="006E5FE9">
        <w:rPr>
          <w:rStyle w:val="VerbatimChar"/>
        </w:rPr>
        <w:t>"</w:t>
      </w:r>
      <w:r w:rsidR="00DE0056" w:rsidRPr="006E5FE9">
        <w:rPr>
          <w:rStyle w:val="VerbatimChar"/>
        </w:rPr>
        <w:br/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DE0056" w:rsidRPr="006E5FE9">
        <w:rPr>
          <w:rStyle w:val="VerbatimChar"/>
        </w:rPr>
        <w:t xml:space="preserve"># </w:t>
      </w:r>
      <w:r w:rsidR="00DE0056" w:rsidRPr="006E5FE9">
        <w:rPr>
          <w:rStyle w:val="VerbatimChar"/>
          <w:rFonts w:eastAsia="SimSun"/>
          <w:lang w:eastAsia="zh-CN"/>
        </w:rPr>
        <w:t>time</w:t>
      </w:r>
      <w:r w:rsidR="00DE0056" w:rsidRPr="006E5FE9">
        <w:rPr>
          <w:rStyle w:val="VerbatimChar"/>
        </w:rPr>
        <w:t>step: hour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Resistances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"Stability"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"Period"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Ustar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RbCO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"RbNO2"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"RbO3"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"RbSO2"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IndividualTree.mdb </w:t>
      </w:r>
      <w:r w:rsidR="00DE0056" w:rsidRPr="006E5FE9">
        <w:rPr>
          <w:rStyle w:val="VerbatimChar"/>
        </w:rPr>
        <w:br/>
      </w:r>
      <w:r w:rsidR="00DE0056" w:rsidRPr="006E5FE9">
        <w:rPr>
          <w:rFonts w:ascii="Consolas" w:hAnsi="Consolas"/>
        </w:rPr>
        <w:br/>
        <w:t xml:space="preserve"> # value of each month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03_InterceptMonthlySums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05_DomainMonthlySums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TerPart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CumFluxMax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CumFluxMin</w:t>
      </w:r>
      <w:proofErr w:type="spellEnd"/>
      <w:r w:rsidRPr="006E5FE9">
        <w:rPr>
          <w:rStyle w:val="VerbatimChar"/>
        </w:rPr>
        <w:t xml:space="preserve"> (g/m2)"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CumValMax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CumValMin</w:t>
      </w:r>
      <w:proofErr w:type="spellEnd"/>
      <w:r w:rsidRPr="006E5FE9">
        <w:rPr>
          <w:rStyle w:val="VerbatimChar"/>
        </w:rPr>
        <w:t xml:space="preserve"> ($/m2)"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PerLAIRemoval</w:t>
      </w:r>
      <w:proofErr w:type="spellEnd"/>
      <w:r w:rsidRPr="006E5FE9">
        <w:rPr>
          <w:rStyle w:val="VerbatimChar"/>
        </w:rPr>
        <w:t xml:space="preserve"> (kg/LAI)"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FluxDomainMax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FluxDomainMin</w:t>
      </w:r>
      <w:proofErr w:type="spellEnd"/>
      <w:r w:rsidRPr="006E5FE9">
        <w:rPr>
          <w:rStyle w:val="VerbatimChar"/>
        </w:rPr>
        <w:t xml:space="preserve"> (m-tons)"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ValDomainMax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ValDomainMin</w:t>
      </w:r>
      <w:proofErr w:type="spellEnd"/>
      <w:r w:rsidRPr="006E5FE9">
        <w:rPr>
          <w:rStyle w:val="VerbatimChar"/>
        </w:rPr>
        <w:t xml:space="preserve"> ($1000)"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BenMAPResult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"Pollutant"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PrimaryPartitionID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SecondaryPartitionID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TertiaryPartitionId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"Minimum 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"Maximum 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"Removal Value ($/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/m2)"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"Minimum 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"Maximum Pollution Removal (tons/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Minimum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"Annual Mean of Maximum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On Mean of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On Mean of Minimum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On Mean of Maximum Concentration Change (ppb or ?g/m3)"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122918" w:rsidRPr="006E5FE9">
        <w:rPr>
          <w:rStyle w:val="VerbatimChar"/>
        </w:rPr>
        <w:br/>
        <w:t xml:space="preserve"> # services physical amount for each species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EcoServiceSummary</w:t>
      </w:r>
      <w:proofErr w:type="spellEnd"/>
      <w:r w:rsidRPr="006E5FE9">
        <w:rPr>
          <w:rStyle w:val="VerbatimChar"/>
        </w:rPr>
        <w:t xml:space="preserve"> </w:t>
      </w:r>
      <w:r w:rsidR="00122918" w:rsidRPr="006E5FE9">
        <w:rPr>
          <w:rStyle w:val="VerbatimChar"/>
        </w:rPr>
        <w:br/>
      </w:r>
      <w:r w:rsidR="00122918" w:rsidRPr="006E5FE9">
        <w:rPr>
          <w:rFonts w:ascii="Consolas" w:hAnsi="Consolas"/>
          <w:noProof/>
        </w:rPr>
        <w:drawing>
          <wp:inline distT="0" distB="0" distL="0" distR="0" wp14:anchorId="2138A42E" wp14:editId="2E224175">
            <wp:extent cx="5612130" cy="11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Ï—Ê•½‹Ï</w:t>
      </w:r>
      <w:r w:rsidRPr="006E5FE9">
        <w:rPr>
          <w:rStyle w:val="VerbatimChar"/>
        </w:rPr>
        <w:t xml:space="preserve">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</w:t>
      </w:r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—Ê•½‹Ï (kg/”N)"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(kg/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—Ê•½‹Ï</w:t>
      </w:r>
      <w:r w:rsidRPr="006E5FE9">
        <w:rPr>
          <w:rStyle w:val="VerbatimChar"/>
        </w:rPr>
        <w:t xml:space="preserve"> (g/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¸•½‹Ï</w:t>
      </w:r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="00122918" w:rsidRPr="006E5FE9">
        <w:rPr>
          <w:rStyle w:val="VerbatimChar"/>
        </w:rPr>
        <w:br/>
      </w:r>
      <w:r w:rsidR="00122918" w:rsidRPr="006E5FE9">
        <w:rPr>
          <w:rStyle w:val="VerbatimChar"/>
        </w:rPr>
        <w:t xml:space="preserve"> # services physical amount for each species</w:t>
      </w:r>
      <w:r w:rsidR="00122918" w:rsidRPr="006E5FE9">
        <w:rPr>
          <w:rStyle w:val="VerbatimChar"/>
        </w:rPr>
        <w:br/>
      </w:r>
      <w:r w:rsidR="00122918" w:rsidRPr="006E5FE9">
        <w:rPr>
          <w:rFonts w:ascii="Consolas" w:hAnsi="Consolas"/>
          <w:noProof/>
        </w:rPr>
        <w:lastRenderedPageBreak/>
        <w:drawing>
          <wp:inline distT="0" distB="0" distL="0" distR="0" wp14:anchorId="1D591FDD" wp14:editId="1CAC40D4">
            <wp:extent cx="5612130" cy="13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EcoServiceValueSummary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Ï—Ê•½‹Ï</w:t>
      </w:r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</w:t>
      </w:r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—Ê•½‹Ï (‰~/”N)"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—Ê•½‹Ï</w:t>
      </w:r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</w:t>
      </w:r>
      <w:r w:rsidRPr="006E5FE9">
        <w:rPr>
          <w:rStyle w:val="VerbatimChar"/>
        </w:rPr>
        <w:t>•½‹Ï (‰~/”N)"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IndividualTreeAvRoSumAdjusted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IndividualTreeAvRoSumNoAdj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IndividualTreeHlthEfSumAdjusted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IndividualTreeHlthEfSumNoAdj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IndividualTreePollRemSumAdjusted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"CO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IndividualTreePollRemSumNoAdj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"CO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"NO2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Inventory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SpCode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"DBH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"HEIGHT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"TREE CONDITION"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BIOMASS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AREA INDEX"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"CARBON STORAGE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"GROSS CARBON SEQ (KG/YR)"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"TREE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DBH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HEIGHT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"BIOMASS ADJUSTMENT"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TYPE"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BIOMASS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MonthlyAvRO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MonthlyAvRoAllocation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MonthlyHealthEffect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MonthlyHlthEfAllocation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MonthlyLeafArea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Leaf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Leaf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MonthlyPollRemAllocation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"CO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MonthlyPollRemoval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CO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NO2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O3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PM25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"Dec SO2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CO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NO2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O3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PM25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Evg</w:t>
      </w:r>
      <w:proofErr w:type="spellEnd"/>
      <w:r w:rsidRPr="006E5FE9">
        <w:rPr>
          <w:rStyle w:val="VerbatimChar"/>
        </w:rPr>
        <w:t xml:space="preserve"> SO2 Removal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SpeciesSummary</w:t>
      </w:r>
      <w:proofErr w:type="spellEnd"/>
      <w:r w:rsidRPr="006E5FE9">
        <w:rPr>
          <w:rStyle w:val="VerbatimChar"/>
        </w:rPr>
        <w:t xml:space="preserve"> </w:t>
      </w:r>
      <w:r w:rsidR="006E5FE9" w:rsidRPr="006E5FE9">
        <w:rPr>
          <w:rStyle w:val="VerbatimChar"/>
        </w:rPr>
        <w:br/>
      </w:r>
      <w:r w:rsidR="006E5FE9" w:rsidRPr="006E5FE9">
        <w:rPr>
          <w:rFonts w:ascii="Consolas" w:hAnsi="Consolas"/>
          <w:noProof/>
        </w:rPr>
        <w:drawing>
          <wp:inline distT="0" distB="0" distL="0" distR="0" wp14:anchorId="656CEA0D" wp14:editId="5A9F03E8">
            <wp:extent cx="5612130" cy="9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TYPE"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</w:t>
      </w:r>
      <w:r w:rsidRPr="006E5FE9">
        <w:rPr>
          <w:rStyle w:val="VerbatimChar"/>
          <w:rFonts w:cs="Consolas"/>
        </w:rPr>
        <w:t>‚•½‹Ï</w:t>
      </w:r>
      <w:r w:rsidRPr="006E5FE9">
        <w:rPr>
          <w:rStyle w:val="VerbatimChar"/>
        </w:rPr>
        <w:t xml:space="preserve">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"Ž}’£‚è•½‹Ï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"Ž}‰º</w:t>
      </w:r>
      <w:r w:rsidRPr="006E5FE9">
        <w:rPr>
          <w:rStyle w:val="VerbatimChar"/>
          <w:rFonts w:cs="Consolas"/>
        </w:rPr>
        <w:t>‚•½‹Ï</w:t>
      </w:r>
      <w:r w:rsidRPr="006E5FE9">
        <w:rPr>
          <w:rStyle w:val="VerbatimChar"/>
        </w:rPr>
        <w:t xml:space="preserve">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"‹¹</w:t>
      </w:r>
      <w:r w:rsidRPr="006E5FE9">
        <w:rPr>
          <w:rStyle w:val="VerbatimChar"/>
          <w:rFonts w:cs="Consolas"/>
        </w:rPr>
        <w:t>‚’¼Œ</w:t>
      </w:r>
      <w:r w:rsidRPr="006E5FE9">
        <w:rPr>
          <w:rStyle w:val="VerbatimChar"/>
        </w:rPr>
        <w:t>a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Ï•½‹Ï</w:t>
      </w:r>
      <w:r w:rsidRPr="006E5FE9">
        <w:rPr>
          <w:rStyle w:val="VerbatimChar"/>
        </w:rPr>
        <w:t xml:space="preserve">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(1000m2)"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’™—¯—Ê•½‹Ï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’™—¯—Ê</w:t>
      </w:r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—Ê•½‹Ï (kg/”N)"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</w:t>
      </w:r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</w:t>
      </w:r>
      <w:proofErr w:type="spellStart"/>
      <w:r w:rsidRPr="006E5FE9">
        <w:rPr>
          <w:rStyle w:val="VerbatimChar"/>
        </w:rPr>
        <w:t>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proofErr w:type="spellEnd"/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(‰~)"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—Ê•½‹Ï</w:t>
      </w:r>
      <w:r w:rsidRPr="006E5FE9">
        <w:rPr>
          <w:rStyle w:val="VerbatimChar"/>
        </w:rPr>
        <w:t xml:space="preserve"> (g/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(kg/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¸•½‹Ï</w:t>
      </w:r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TreeForImport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CrownWidthEW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CrownWidthNS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BaseHt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Trees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CrownWidthEW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CrownWidthNS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BaseHt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SpCode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"DBH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"HEIGHT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"TREE CONDITION"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AREA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BIOMASS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AREA INDEX"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"CARBON STORAGE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"GROSS CARBON SEQ (KG/YR)"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"TREE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DBH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HEIGHT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"BIOMASS ADJUSTMENT"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"LEAF TYPE"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"FUTURE BIOMASS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"CO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"PM25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Removal (g)"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"O3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"PM25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"SO2 Value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"Avoided Runoff (m3)"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TreeStructureSummary</w:t>
      </w:r>
      <w:proofErr w:type="spellEnd"/>
      <w:r w:rsidRPr="006E5FE9">
        <w:rPr>
          <w:rStyle w:val="VerbatimChar"/>
        </w:rPr>
        <w:t xml:space="preserve"> </w:t>
      </w:r>
      <w:r w:rsidR="006E5FE9" w:rsidRPr="006E5FE9">
        <w:rPr>
          <w:rStyle w:val="VerbatimChar"/>
        </w:rPr>
        <w:br/>
      </w:r>
      <w:r w:rsidR="006E5FE9" w:rsidRPr="006E5FE9">
        <w:rPr>
          <w:rFonts w:ascii="Consolas" w:hAnsi="Consolas"/>
          <w:noProof/>
        </w:rPr>
        <w:drawing>
          <wp:inline distT="0" distB="0" distL="0" distR="0" wp14:anchorId="4250FB6B" wp14:editId="749C9B9A">
            <wp:extent cx="561213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</w:t>
      </w:r>
      <w:r w:rsidRPr="006E5FE9">
        <w:rPr>
          <w:rStyle w:val="VerbatimChar"/>
          <w:rFonts w:cs="Consolas"/>
        </w:rPr>
        <w:t>‚•½‹Ï</w:t>
      </w:r>
      <w:r w:rsidRPr="006E5FE9">
        <w:rPr>
          <w:rStyle w:val="VerbatimChar"/>
        </w:rPr>
        <w:t xml:space="preserve">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"Ž}‰º</w:t>
      </w:r>
      <w:r w:rsidRPr="006E5FE9">
        <w:rPr>
          <w:rStyle w:val="VerbatimChar"/>
          <w:rFonts w:cs="Consolas"/>
        </w:rPr>
        <w:t>‚•½‹Ï</w:t>
      </w:r>
      <w:r w:rsidRPr="006E5FE9">
        <w:rPr>
          <w:rStyle w:val="VerbatimChar"/>
        </w:rPr>
        <w:t xml:space="preserve">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"‹¹</w:t>
      </w:r>
      <w:r w:rsidRPr="006E5FE9">
        <w:rPr>
          <w:rStyle w:val="VerbatimChar"/>
          <w:rFonts w:cs="Consolas"/>
        </w:rPr>
        <w:t>‚’¼Œ</w:t>
      </w:r>
      <w:r w:rsidRPr="006E5FE9">
        <w:rPr>
          <w:rStyle w:val="VerbatimChar"/>
        </w:rPr>
        <w:t>a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"Ž}’£‚è•½‹Ï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(1000m2)"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Ï•½‹Ï</w:t>
      </w:r>
      <w:r w:rsidRPr="006E5FE9">
        <w:rPr>
          <w:rStyle w:val="VerbatimChar"/>
        </w:rPr>
        <w:t xml:space="preserve">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TreeSummary</w:t>
      </w:r>
      <w:proofErr w:type="spellEnd"/>
      <w:r w:rsidRPr="006E5FE9">
        <w:rPr>
          <w:rStyle w:val="VerbatimChar"/>
        </w:rPr>
        <w:t xml:space="preserve"> </w:t>
      </w:r>
      <w:r w:rsidR="006E5FE9" w:rsidRPr="006E5FE9">
        <w:rPr>
          <w:rStyle w:val="VerbatimChar"/>
        </w:rPr>
        <w:br/>
      </w:r>
      <w:r w:rsidR="006E5FE9" w:rsidRPr="006E5FE9">
        <w:rPr>
          <w:rFonts w:ascii="Consolas" w:hAnsi="Consolas"/>
          <w:noProof/>
        </w:rPr>
        <w:drawing>
          <wp:inline distT="0" distB="0" distL="0" distR="0" wp14:anchorId="6F23887D" wp14:editId="0B222D54">
            <wp:extent cx="5612130" cy="35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</w:t>
      </w:r>
      <w:r w:rsidRPr="006E5FE9">
        <w:rPr>
          <w:rStyle w:val="VerbatimChar"/>
          <w:rFonts w:cs="Consolas"/>
        </w:rPr>
        <w:t>‚•½‹Ï</w:t>
      </w:r>
      <w:r w:rsidRPr="006E5FE9">
        <w:rPr>
          <w:rStyle w:val="VerbatimChar"/>
        </w:rPr>
        <w:t xml:space="preserve">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"Ž}’£‚è•½‹Ï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"Ž}‰º</w:t>
      </w:r>
      <w:r w:rsidRPr="006E5FE9">
        <w:rPr>
          <w:rStyle w:val="VerbatimChar"/>
          <w:rFonts w:cs="Consolas"/>
        </w:rPr>
        <w:t>‚•½</w:t>
      </w:r>
      <w:r w:rsidRPr="006E5FE9">
        <w:rPr>
          <w:rStyle w:val="VerbatimChar"/>
        </w:rPr>
        <w:t>‹Ï (m)"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"‹¹</w:t>
      </w:r>
      <w:r w:rsidRPr="006E5FE9">
        <w:rPr>
          <w:rStyle w:val="VerbatimChar"/>
          <w:rFonts w:cs="Consolas"/>
        </w:rPr>
        <w:t>‚’¼Œ</w:t>
      </w:r>
      <w:r w:rsidRPr="006E5FE9">
        <w:rPr>
          <w:rStyle w:val="VerbatimChar"/>
        </w:rPr>
        <w:t>a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(cm)"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(1000m2)"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"—t–Ê</w:t>
      </w:r>
      <w:r w:rsidRPr="006E5FE9">
        <w:rPr>
          <w:rStyle w:val="VerbatimChar"/>
          <w:rFonts w:cs="Consolas"/>
        </w:rPr>
        <w:t>Ï•½‹Ï</w:t>
      </w:r>
      <w:r w:rsidRPr="006E5FE9">
        <w:rPr>
          <w:rStyle w:val="VerbatimChar"/>
        </w:rPr>
        <w:t xml:space="preserve">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</w:t>
      </w:r>
      <w:proofErr w:type="spellStart"/>
      <w:r w:rsidRPr="006E5FE9">
        <w:rPr>
          <w:rStyle w:val="VerbatimChar"/>
        </w:rPr>
        <w:t>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proofErr w:type="spellEnd"/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($)"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Ï—Ê•½‹Ï</w:t>
      </w:r>
      <w:r w:rsidRPr="006E5FE9">
        <w:rPr>
          <w:rStyle w:val="VerbatimChar"/>
        </w:rPr>
        <w:t xml:space="preserve"> (kg)"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</w:t>
      </w:r>
      <w:proofErr w:type="spellEnd"/>
      <w:r w:rsidRPr="006E5FE9">
        <w:rPr>
          <w:rStyle w:val="VerbatimChar"/>
        </w:rPr>
        <w:t>’~</w:t>
      </w:r>
      <w:r w:rsidRPr="006E5FE9">
        <w:rPr>
          <w:rStyle w:val="VerbatimChar"/>
          <w:rFonts w:cs="Consolas"/>
        </w:rPr>
        <w:t>Ï—Ê‡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—Ê•½‹Ï (kg/”N)"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"’</w:t>
      </w:r>
      <w:proofErr w:type="spellStart"/>
      <w:r w:rsidRPr="006E5FE9">
        <w:rPr>
          <w:rStyle w:val="VerbatimChar"/>
        </w:rPr>
        <w:t>Y‘fŒÅ’è</w:t>
      </w:r>
      <w:proofErr w:type="spellEnd"/>
      <w:r w:rsidRPr="006E5FE9">
        <w:rPr>
          <w:rStyle w:val="VerbatimChar"/>
        </w:rPr>
        <w:t>—Ê</w:t>
      </w:r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(t/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—Ê•½‹Ï</w:t>
      </w:r>
      <w:r w:rsidRPr="006E5FE9">
        <w:rPr>
          <w:rStyle w:val="VerbatimChar"/>
        </w:rPr>
        <w:t xml:space="preserve"> (g/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"‘</w:t>
      </w:r>
      <w:proofErr w:type="spellStart"/>
      <w:r w:rsidRPr="006E5FE9">
        <w:rPr>
          <w:rStyle w:val="VerbatimChar"/>
        </w:rPr>
        <w:t>å‹C</w:t>
      </w:r>
      <w:proofErr w:type="spellEnd"/>
      <w:r w:rsidRPr="006E5FE9">
        <w:rPr>
          <w:rStyle w:val="VerbatimChar"/>
        </w:rPr>
        <w:t>‰˜</w:t>
      </w:r>
      <w:r w:rsidRPr="006E5FE9">
        <w:rPr>
          <w:rStyle w:val="VerbatimChar"/>
          <w:rFonts w:cs="Consolas"/>
        </w:rPr>
        <w:t>õ•¨Ž¿</w:t>
      </w:r>
      <w:proofErr w:type="spellStart"/>
      <w:r w:rsidRPr="006E5FE9">
        <w:rPr>
          <w:rStyle w:val="VerbatimChar"/>
          <w:rFonts w:cs="Consolas"/>
        </w:rPr>
        <w:t>œ‹Ž</w:t>
      </w:r>
      <w:proofErr w:type="spellEnd"/>
      <w:r w:rsidRPr="006E5FE9">
        <w:rPr>
          <w:rStyle w:val="VerbatimChar"/>
          <w:rFonts w:cs="Consolas"/>
        </w:rPr>
        <w:t>—Ê‡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(kg/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¸•½‹Ï</w:t>
      </w:r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"‰J</w:t>
      </w:r>
      <w:r w:rsidRPr="006E5FE9">
        <w:rPr>
          <w:rStyle w:val="VerbatimChar"/>
          <w:rFonts w:cs="Consolas"/>
        </w:rPr>
        <w:t>…—¬</w:t>
      </w:r>
      <w:r w:rsidRPr="006E5FE9">
        <w:rPr>
          <w:rStyle w:val="VerbatimChar"/>
        </w:rPr>
        <w:t>o</w:t>
      </w:r>
      <w:r w:rsidRPr="006E5FE9">
        <w:rPr>
          <w:rStyle w:val="VerbatimChar"/>
          <w:rFonts w:cs="Consolas"/>
        </w:rPr>
        <w:t>—</w:t>
      </w:r>
      <w:proofErr w:type="spellStart"/>
      <w:r w:rsidRPr="006E5FE9">
        <w:rPr>
          <w:rStyle w:val="VerbatimChar"/>
          <w:rFonts w:cs="Consolas"/>
        </w:rPr>
        <w:t>ÊíŒ</w:t>
      </w:r>
      <w:proofErr w:type="spellEnd"/>
      <w:r w:rsidRPr="006E5FE9">
        <w:rPr>
          <w:rStyle w:val="VerbatimChar"/>
          <w:rFonts w:cs="Consolas"/>
        </w:rPr>
        <w:t>¸‡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(m3/</w:t>
      </w:r>
      <w:r w:rsidRPr="006E5FE9">
        <w:rPr>
          <w:rStyle w:val="VerbatimChar"/>
          <w:rFonts w:cs="Consolas"/>
        </w:rPr>
        <w:t>”</w:t>
      </w:r>
      <w:r w:rsidRPr="006E5FE9">
        <w:rPr>
          <w:rStyle w:val="VerbatimChar"/>
        </w:rPr>
        <w:t>N)"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TreeValueSummary</w:t>
      </w:r>
      <w:proofErr w:type="spellEnd"/>
      <w:r w:rsidRPr="006E5FE9">
        <w:rPr>
          <w:rStyle w:val="VerbatimChar"/>
        </w:rPr>
        <w:t xml:space="preserve"> </w:t>
      </w:r>
      <w:r w:rsidR="006E5FE9" w:rsidRPr="006E5FE9">
        <w:rPr>
          <w:rStyle w:val="VerbatimChar"/>
        </w:rPr>
        <w:br/>
      </w:r>
      <w:r w:rsidR="006E5FE9" w:rsidRPr="006E5FE9">
        <w:rPr>
          <w:rFonts w:ascii="Consolas" w:hAnsi="Consolas"/>
          <w:noProof/>
        </w:rPr>
        <w:drawing>
          <wp:inline distT="0" distB="0" distL="0" distR="0" wp14:anchorId="13CEEDAA" wp14:editId="43FD6EDA">
            <wp:extent cx="3738562" cy="185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933" cy="2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SpJapanese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</w:t>
      </w:r>
      <w:r w:rsidRPr="006E5FE9">
        <w:rPr>
          <w:rStyle w:val="VerbatimChar"/>
          <w:rFonts w:cs="Consolas"/>
        </w:rPr>
        <w:t>”</w:t>
      </w:r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</w:t>
      </w:r>
      <w:proofErr w:type="spellStart"/>
      <w:r w:rsidRPr="006E5FE9">
        <w:rPr>
          <w:rStyle w:val="VerbatimChar"/>
        </w:rPr>
        <w:t>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proofErr w:type="spellEnd"/>
      <w:r w:rsidRPr="006E5FE9">
        <w:rPr>
          <w:rStyle w:val="VerbatimChar"/>
          <w:rFonts w:cs="Consolas"/>
        </w:rPr>
        <w:t>‡</w:t>
      </w:r>
      <w:proofErr w:type="spellStart"/>
      <w:r w:rsidRPr="006E5FE9">
        <w:rPr>
          <w:rStyle w:val="VerbatimChar"/>
          <w:rFonts w:cs="Consolas"/>
        </w:rPr>
        <w:t>Œ</w:t>
      </w:r>
      <w:r w:rsidRPr="006E5FE9">
        <w:rPr>
          <w:rStyle w:val="VerbatimChar"/>
        </w:rPr>
        <w:t>v</w:t>
      </w:r>
      <w:proofErr w:type="spellEnd"/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"Ž÷–Ø•â</w:t>
      </w:r>
      <w:r w:rsidRPr="006E5FE9">
        <w:rPr>
          <w:rStyle w:val="VerbatimChar"/>
          <w:rFonts w:cs="Consolas"/>
        </w:rPr>
        <w:t>žŠ</w:t>
      </w:r>
      <w:r w:rsidRPr="006E5FE9">
        <w:rPr>
          <w:rStyle w:val="VerbatimChar"/>
        </w:rPr>
        <w:t>z</w:t>
      </w:r>
      <w:r w:rsidRPr="006E5FE9">
        <w:rPr>
          <w:rStyle w:val="VerbatimChar"/>
          <w:rFonts w:cs="Consolas"/>
        </w:rPr>
        <w:t>•½‹Ï</w:t>
      </w:r>
      <w:r w:rsidRPr="006E5FE9">
        <w:rPr>
          <w:rStyle w:val="VerbatimChar"/>
        </w:rPr>
        <w:t xml:space="preserve"> (</w:t>
      </w:r>
      <w:r w:rsidRPr="006E5FE9">
        <w:rPr>
          <w:rStyle w:val="VerbatimChar"/>
          <w:rFonts w:cs="Consolas"/>
        </w:rPr>
        <w:t>‰</w:t>
      </w:r>
      <w:r w:rsidRPr="006E5FE9">
        <w:rPr>
          <w:rStyle w:val="VerbatimChar"/>
        </w:rPr>
        <w:t>~)"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LAI.mdb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LAI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"LAI"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RainfallInterception.mdb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01_InterceptYearlySums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02_InterceptLeafOnSums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"Potential Evapotranspiration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03_InterceptMonthlySums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"Under Canopy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04_InterceptHourly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"No Tree Cover Ground Intercept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proofErr w:type="spellStart"/>
      <w:r w:rsidRPr="006E5FE9">
        <w:rPr>
          <w:rStyle w:val="VerbatimChar"/>
        </w:rPr>
        <w:t>RainIntercept</w:t>
      </w:r>
      <w:proofErr w:type="spellEnd"/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TimeStamp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TreeCover</w:t>
      </w:r>
      <w:proofErr w:type="spellEnd"/>
      <w:r w:rsidRPr="006E5FE9">
        <w:rPr>
          <w:rStyle w:val="VerbatimChar"/>
        </w:rPr>
        <w:t xml:space="preserve"> (m2)"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RainMh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PeTrMh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PtTrMh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VegStMh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VegEvMh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VegIntcptMh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UnderCanThrufallMh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UnderCanPervStMh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UnderCanPervEvMh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UnderCanPervInfilMh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UnderCanImpervStMh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UnderCanImpervEvMh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UnderCanImpervRunoffMh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NoCanPervStMh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NoCanPervEvMh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NoCanPervInfilMh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NoCanImpervStMh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NoCanImpervEvMh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NoCanImpervRunoffMh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MonitorState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MonitorCounty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MonitorSiteID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TransMh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GrowSeason</w:t>
      </w:r>
      <w:proofErr w:type="spellEnd"/>
      <w:r w:rsidRPr="006E5FE9">
        <w:rPr>
          <w:rStyle w:val="VerbatimChar"/>
        </w:rPr>
        <w:t>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WaterInterceptTree.mdb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01_InterceptYearlySums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"Rain on Canopy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02_InterceptLeafOnSums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yr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"No Tree Cover Infiltration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</w:t>
      </w:r>
      <w:proofErr w:type="spellStart"/>
      <w:r w:rsidRPr="006E5FE9">
        <w:rPr>
          <w:rStyle w:val="VerbatimChar"/>
        </w:rPr>
        <w:t>lfon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03_InterceptMonthlySums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"Month"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(m3/m)"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</w:t>
      </w:r>
      <w:proofErr w:type="spellStart"/>
      <w:r w:rsidRPr="006E5FE9">
        <w:rPr>
          <w:rStyle w:val="VerbatimChar"/>
        </w:rPr>
        <w:t>VegIntercept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</w:t>
      </w:r>
      <w:proofErr w:type="spellStart"/>
      <w:r w:rsidRPr="006E5FE9">
        <w:rPr>
          <w:rStyle w:val="VerbatimChar"/>
        </w:rPr>
        <w:t>Thrufall</w:t>
      </w:r>
      <w:proofErr w:type="spellEnd"/>
      <w:r w:rsidRPr="006E5FE9">
        <w:rPr>
          <w:rStyle w:val="VerbatimChar"/>
        </w:rPr>
        <w:t xml:space="preserve">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</w:t>
      </w:r>
      <w:proofErr w:type="spellStart"/>
      <w:r w:rsidRPr="006E5FE9">
        <w:rPr>
          <w:rStyle w:val="VerbatimChar"/>
        </w:rPr>
        <w:t>mo</w:t>
      </w:r>
      <w:proofErr w:type="spellEnd"/>
      <w:r w:rsidRPr="006E5FE9">
        <w:rPr>
          <w:rStyle w:val="VerbatimChar"/>
        </w:rPr>
        <w:t>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(m3/mo)"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04_InterceptHourly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"TimeStamp"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"Evaporation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"Evaporation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"Potential Evapotranspiration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"Transpiration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 Intercept no Adjust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"VegIntercept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"VegIntercept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Canopy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 on No Canopy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Thrufall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Thrufall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 Canopy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Canopy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"Ground Intercept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Infiltration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Runoff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 Tree Cover Ground Intercept (m3/h)"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_____________________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Weather.mdb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HourlyMixHt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"TimeStamp"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"FlowVec"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"WdSpdMs"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"TempK"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"Stability"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"RuralMixHt"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"UrbanMixHt"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SurfaceWeather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"TimeStamp"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"AirDens"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"AirMass"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"Ceiling"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"ToCldCov"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"OpCldCov"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"TrCldCov"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"PrsIn"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"PrsKPa"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"PrsMBar"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"PeTrMh"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"PeGrMh"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"PeSnTrMh"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"PeSnGrMh"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"PtTrMh"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"VegEvMh"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"VegStMh"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"VegIntcptMh"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"UnderCanThrufallMh"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"UnderCanPervEvMh"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"UnderCanPervStMh"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"UnderCanPervInfilMh"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"UnderCanImpervEvMh"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"UnderCanImpervStMh"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"UnderCanImpervRunoffMh"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"NoCanPervEvMh"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"NoCanPervStMh"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"NoCanPervInfilMh"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"NoCanImpervEvMh"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"NoCanImpervStMh"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"NoCanImpervRunoffMh"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"DirRadWm2"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"DifRadWm2"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"GlbRadWm2"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"PARWm2"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"PARuEm2s"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"NetRadWm2"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"RainInH"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"RainMh"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"RelHum"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"SatVPrsKPa"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"SnowIn"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"SnowM"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"SolZenAgl"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"TempC"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"TempF"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"TempK"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"DewTempC"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"DewTempF"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"VapPrsKPa"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"WdDir"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"WdSpdMh"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"WdSpdMs"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lastRenderedPageBreak/>
        <w:t xml:space="preserve"> "WdSpdKnt"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TwiceDailyMixHt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"TimeStamp"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"MixHtAM"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"MixHtPM"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UpperAir 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"TimeStamp"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"PressMBar"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"HeightM"</w:t>
      </w:r>
      <w:r w:rsidRPr="006E5FE9">
        <w:rPr>
          <w:rFonts w:ascii="Consolas" w:hAnsi="Consolas"/>
        </w:rPr>
        <w:br/>
      </w:r>
      <w:r w:rsidRPr="006E5FE9">
        <w:rPr>
          <w:rStyle w:val="VerbatimChar"/>
        </w:rPr>
        <w:t xml:space="preserve"> "TempK"</w:t>
      </w:r>
    </w:p>
    <w:sectPr w:rsidR="003809E1" w:rsidRPr="006E5FE9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A7895" w14:textId="77777777" w:rsidR="00E92EAE" w:rsidRDefault="00E92EAE">
      <w:pPr>
        <w:spacing w:after="0"/>
      </w:pPr>
      <w:r>
        <w:separator/>
      </w:r>
    </w:p>
  </w:endnote>
  <w:endnote w:type="continuationSeparator" w:id="0">
    <w:p w14:paraId="1657C2AE" w14:textId="77777777" w:rsidR="00E92EAE" w:rsidRDefault="00E92E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62D01" w14:textId="77777777" w:rsidR="00E92EAE" w:rsidRDefault="00E92EAE">
      <w:r>
        <w:separator/>
      </w:r>
    </w:p>
  </w:footnote>
  <w:footnote w:type="continuationSeparator" w:id="0">
    <w:p w14:paraId="29C5052A" w14:textId="77777777" w:rsidR="00E92EAE" w:rsidRDefault="00E9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A148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yBJKmJgZmBhYm5ko6SsGpxcWZ+XkgBYa1AON9CfQsAAAA"/>
  </w:docVars>
  <w:rsids>
    <w:rsidRoot w:val="00590D07"/>
    <w:rsid w:val="00011C8B"/>
    <w:rsid w:val="00122918"/>
    <w:rsid w:val="003809E1"/>
    <w:rsid w:val="004E29B3"/>
    <w:rsid w:val="00590D07"/>
    <w:rsid w:val="006B02CC"/>
    <w:rsid w:val="006E57DA"/>
    <w:rsid w:val="006E5FE9"/>
    <w:rsid w:val="00784D58"/>
    <w:rsid w:val="008D6863"/>
    <w:rsid w:val="00B86B75"/>
    <w:rsid w:val="00BC48D5"/>
    <w:rsid w:val="00C36279"/>
    <w:rsid w:val="00DE0056"/>
    <w:rsid w:val="00E315A3"/>
    <w:rsid w:val="00E330A6"/>
    <w:rsid w:val="00E92EAE"/>
    <w:rsid w:val="00FD35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9F7D76"/>
  <w15:docId w15:val="{835168F4-FCD4-4E7A-AC01-3D354812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E57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6E57DA"/>
  </w:style>
  <w:style w:type="paragraph" w:styleId="Footer">
    <w:name w:val="footer"/>
    <w:basedOn w:val="Normal"/>
    <w:link w:val="FooterChar"/>
    <w:unhideWhenUsed/>
    <w:rsid w:val="006E57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6E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book for mdb</vt:lpstr>
    </vt:vector>
  </TitlesOfParts>
  <Company/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 for mdb</dc:title>
  <dc:creator>kang</dc:creator>
  <cp:keywords/>
  <cp:lastModifiedBy>KANG 康 杰锋</cp:lastModifiedBy>
  <cp:revision>2</cp:revision>
  <dcterms:created xsi:type="dcterms:W3CDTF">2021-03-04T05:13:00Z</dcterms:created>
  <dcterms:modified xsi:type="dcterms:W3CDTF">2021-03-04T05:13:00Z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