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945" w:rsidRDefault="0072082C">
      <w:pPr>
        <w:pStyle w:val="10"/>
        <w:tabs>
          <w:tab w:val="right" w:leader="dot" w:pos="8296"/>
        </w:tabs>
        <w:rPr>
          <w:noProof/>
          <w:sz w:val="21"/>
        </w:rPr>
      </w:pPr>
      <w:r>
        <w:fldChar w:fldCharType="begin"/>
      </w:r>
      <w:r>
        <w:instrText xml:space="preserve"> TOC \o "1-3" \h \z \u </w:instrText>
      </w:r>
      <w:r>
        <w:fldChar w:fldCharType="separate"/>
      </w:r>
      <w:hyperlink w:anchor="_Toc506814705" w:history="1">
        <w:r w:rsidR="00CD6945" w:rsidRPr="00B27DA6">
          <w:rPr>
            <w:rStyle w:val="a4"/>
            <w:rFonts w:hint="eastAsia"/>
            <w:noProof/>
          </w:rPr>
          <w:t>概述</w:t>
        </w:r>
        <w:r w:rsidR="00CD6945">
          <w:rPr>
            <w:noProof/>
            <w:webHidden/>
          </w:rPr>
          <w:tab/>
        </w:r>
        <w:r w:rsidR="00CD6945">
          <w:rPr>
            <w:noProof/>
            <w:webHidden/>
          </w:rPr>
          <w:fldChar w:fldCharType="begin"/>
        </w:r>
        <w:r w:rsidR="00CD6945">
          <w:rPr>
            <w:noProof/>
            <w:webHidden/>
          </w:rPr>
          <w:instrText xml:space="preserve"> PAGEREF _Toc506814705 \h </w:instrText>
        </w:r>
        <w:r w:rsidR="00CD6945">
          <w:rPr>
            <w:noProof/>
            <w:webHidden/>
          </w:rPr>
        </w:r>
        <w:r w:rsidR="00CD6945">
          <w:rPr>
            <w:noProof/>
            <w:webHidden/>
          </w:rPr>
          <w:fldChar w:fldCharType="separate"/>
        </w:r>
        <w:r w:rsidR="00CD6945">
          <w:rPr>
            <w:noProof/>
            <w:webHidden/>
          </w:rPr>
          <w:t>3</w:t>
        </w:r>
        <w:r w:rsidR="00CD6945">
          <w:rPr>
            <w:noProof/>
            <w:webHidden/>
          </w:rPr>
          <w:fldChar w:fldCharType="end"/>
        </w:r>
      </w:hyperlink>
    </w:p>
    <w:p w:rsidR="00CD6945" w:rsidRDefault="00137398">
      <w:pPr>
        <w:pStyle w:val="10"/>
        <w:tabs>
          <w:tab w:val="right" w:leader="dot" w:pos="8296"/>
        </w:tabs>
        <w:rPr>
          <w:noProof/>
          <w:sz w:val="21"/>
        </w:rPr>
      </w:pPr>
      <w:hyperlink w:anchor="_Toc506814706" w:history="1">
        <w:r w:rsidR="00CD6945" w:rsidRPr="00B27DA6">
          <w:rPr>
            <w:rStyle w:val="a4"/>
            <w:rFonts w:hint="eastAsia"/>
            <w:noProof/>
          </w:rPr>
          <w:t>链路层</w:t>
        </w:r>
        <w:r w:rsidR="00CD6945">
          <w:rPr>
            <w:noProof/>
            <w:webHidden/>
          </w:rPr>
          <w:tab/>
        </w:r>
        <w:r w:rsidR="00CD6945">
          <w:rPr>
            <w:noProof/>
            <w:webHidden/>
          </w:rPr>
          <w:fldChar w:fldCharType="begin"/>
        </w:r>
        <w:r w:rsidR="00CD6945">
          <w:rPr>
            <w:noProof/>
            <w:webHidden/>
          </w:rPr>
          <w:instrText xml:space="preserve"> PAGEREF _Toc506814706 \h </w:instrText>
        </w:r>
        <w:r w:rsidR="00CD6945">
          <w:rPr>
            <w:noProof/>
            <w:webHidden/>
          </w:rPr>
        </w:r>
        <w:r w:rsidR="00CD6945">
          <w:rPr>
            <w:noProof/>
            <w:webHidden/>
          </w:rPr>
          <w:fldChar w:fldCharType="separate"/>
        </w:r>
        <w:r w:rsidR="00CD6945">
          <w:rPr>
            <w:noProof/>
            <w:webHidden/>
          </w:rPr>
          <w:t>4</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07" w:history="1">
        <w:r w:rsidR="00CD6945" w:rsidRPr="00B27DA6">
          <w:rPr>
            <w:rStyle w:val="a4"/>
            <w:rFonts w:hint="eastAsia"/>
            <w:noProof/>
          </w:rPr>
          <w:t>以太网帧</w:t>
        </w:r>
        <w:r w:rsidR="00CD6945">
          <w:rPr>
            <w:noProof/>
            <w:webHidden/>
          </w:rPr>
          <w:tab/>
        </w:r>
        <w:r w:rsidR="00CD6945">
          <w:rPr>
            <w:noProof/>
            <w:webHidden/>
          </w:rPr>
          <w:fldChar w:fldCharType="begin"/>
        </w:r>
        <w:r w:rsidR="00CD6945">
          <w:rPr>
            <w:noProof/>
            <w:webHidden/>
          </w:rPr>
          <w:instrText xml:space="preserve"> PAGEREF _Toc506814707 \h </w:instrText>
        </w:r>
        <w:r w:rsidR="00CD6945">
          <w:rPr>
            <w:noProof/>
            <w:webHidden/>
          </w:rPr>
        </w:r>
        <w:r w:rsidR="00CD6945">
          <w:rPr>
            <w:noProof/>
            <w:webHidden/>
          </w:rPr>
          <w:fldChar w:fldCharType="separate"/>
        </w:r>
        <w:r w:rsidR="00CD6945">
          <w:rPr>
            <w:noProof/>
            <w:webHidden/>
          </w:rPr>
          <w:t>4</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08" w:history="1">
        <w:r w:rsidR="00CD6945" w:rsidRPr="00B27DA6">
          <w:rPr>
            <w:rStyle w:val="a4"/>
            <w:noProof/>
          </w:rPr>
          <w:t>PPP</w:t>
        </w:r>
        <w:r w:rsidR="00CD6945" w:rsidRPr="00B27DA6">
          <w:rPr>
            <w:rStyle w:val="a4"/>
            <w:rFonts w:hint="eastAsia"/>
            <w:noProof/>
          </w:rPr>
          <w:t>帧</w:t>
        </w:r>
        <w:r w:rsidR="00CD6945">
          <w:rPr>
            <w:noProof/>
            <w:webHidden/>
          </w:rPr>
          <w:tab/>
        </w:r>
        <w:r w:rsidR="00CD6945">
          <w:rPr>
            <w:noProof/>
            <w:webHidden/>
          </w:rPr>
          <w:fldChar w:fldCharType="begin"/>
        </w:r>
        <w:r w:rsidR="00CD6945">
          <w:rPr>
            <w:noProof/>
            <w:webHidden/>
          </w:rPr>
          <w:instrText xml:space="preserve"> PAGEREF _Toc506814708 \h </w:instrText>
        </w:r>
        <w:r w:rsidR="00CD6945">
          <w:rPr>
            <w:noProof/>
            <w:webHidden/>
          </w:rPr>
        </w:r>
        <w:r w:rsidR="00CD6945">
          <w:rPr>
            <w:noProof/>
            <w:webHidden/>
          </w:rPr>
          <w:fldChar w:fldCharType="separate"/>
        </w:r>
        <w:r w:rsidR="00CD6945">
          <w:rPr>
            <w:noProof/>
            <w:webHidden/>
          </w:rPr>
          <w:t>5</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09" w:history="1">
        <w:r w:rsidR="00CD6945" w:rsidRPr="00B27DA6">
          <w:rPr>
            <w:rStyle w:val="a4"/>
            <w:noProof/>
          </w:rPr>
          <w:t>ARP</w:t>
        </w:r>
        <w:r w:rsidR="00CD6945" w:rsidRPr="00B27DA6">
          <w:rPr>
            <w:rStyle w:val="a4"/>
            <w:rFonts w:hint="eastAsia"/>
            <w:noProof/>
          </w:rPr>
          <w:t>请求</w:t>
        </w:r>
        <w:r w:rsidR="00CD6945">
          <w:rPr>
            <w:noProof/>
            <w:webHidden/>
          </w:rPr>
          <w:tab/>
        </w:r>
        <w:r w:rsidR="00CD6945">
          <w:rPr>
            <w:noProof/>
            <w:webHidden/>
          </w:rPr>
          <w:fldChar w:fldCharType="begin"/>
        </w:r>
        <w:r w:rsidR="00CD6945">
          <w:rPr>
            <w:noProof/>
            <w:webHidden/>
          </w:rPr>
          <w:instrText xml:space="preserve"> PAGEREF _Toc506814709 \h </w:instrText>
        </w:r>
        <w:r w:rsidR="00CD6945">
          <w:rPr>
            <w:noProof/>
            <w:webHidden/>
          </w:rPr>
        </w:r>
        <w:r w:rsidR="00CD6945">
          <w:rPr>
            <w:noProof/>
            <w:webHidden/>
          </w:rPr>
          <w:fldChar w:fldCharType="separate"/>
        </w:r>
        <w:r w:rsidR="00CD6945">
          <w:rPr>
            <w:noProof/>
            <w:webHidden/>
          </w:rPr>
          <w:t>6</w:t>
        </w:r>
        <w:r w:rsidR="00CD6945">
          <w:rPr>
            <w:noProof/>
            <w:webHidden/>
          </w:rPr>
          <w:fldChar w:fldCharType="end"/>
        </w:r>
      </w:hyperlink>
    </w:p>
    <w:p w:rsidR="00CD6945" w:rsidRDefault="00137398">
      <w:pPr>
        <w:pStyle w:val="10"/>
        <w:tabs>
          <w:tab w:val="right" w:leader="dot" w:pos="8296"/>
        </w:tabs>
        <w:rPr>
          <w:noProof/>
          <w:sz w:val="21"/>
        </w:rPr>
      </w:pPr>
      <w:hyperlink w:anchor="_Toc506814710" w:history="1">
        <w:r w:rsidR="00CD6945" w:rsidRPr="00B27DA6">
          <w:rPr>
            <w:rStyle w:val="a4"/>
            <w:rFonts w:hint="eastAsia"/>
            <w:noProof/>
          </w:rPr>
          <w:t>网路层</w:t>
        </w:r>
        <w:r w:rsidR="00CD6945">
          <w:rPr>
            <w:noProof/>
            <w:webHidden/>
          </w:rPr>
          <w:tab/>
        </w:r>
        <w:r w:rsidR="00CD6945">
          <w:rPr>
            <w:noProof/>
            <w:webHidden/>
          </w:rPr>
          <w:fldChar w:fldCharType="begin"/>
        </w:r>
        <w:r w:rsidR="00CD6945">
          <w:rPr>
            <w:noProof/>
            <w:webHidden/>
          </w:rPr>
          <w:instrText xml:space="preserve"> PAGEREF _Toc506814710 \h </w:instrText>
        </w:r>
        <w:r w:rsidR="00CD6945">
          <w:rPr>
            <w:noProof/>
            <w:webHidden/>
          </w:rPr>
        </w:r>
        <w:r w:rsidR="00CD6945">
          <w:rPr>
            <w:noProof/>
            <w:webHidden/>
          </w:rPr>
          <w:fldChar w:fldCharType="separate"/>
        </w:r>
        <w:r w:rsidR="00CD6945">
          <w:rPr>
            <w:noProof/>
            <w:webHidden/>
          </w:rPr>
          <w:t>7</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11" w:history="1">
        <w:r w:rsidR="00CD6945" w:rsidRPr="00B27DA6">
          <w:rPr>
            <w:rStyle w:val="a4"/>
            <w:noProof/>
          </w:rPr>
          <w:t>IP</w:t>
        </w:r>
        <w:r w:rsidR="00CD6945">
          <w:rPr>
            <w:noProof/>
            <w:webHidden/>
          </w:rPr>
          <w:tab/>
        </w:r>
        <w:r w:rsidR="00CD6945">
          <w:rPr>
            <w:noProof/>
            <w:webHidden/>
          </w:rPr>
          <w:fldChar w:fldCharType="begin"/>
        </w:r>
        <w:r w:rsidR="00CD6945">
          <w:rPr>
            <w:noProof/>
            <w:webHidden/>
          </w:rPr>
          <w:instrText xml:space="preserve"> PAGEREF _Toc506814711 \h </w:instrText>
        </w:r>
        <w:r w:rsidR="00CD6945">
          <w:rPr>
            <w:noProof/>
            <w:webHidden/>
          </w:rPr>
        </w:r>
        <w:r w:rsidR="00CD6945">
          <w:rPr>
            <w:noProof/>
            <w:webHidden/>
          </w:rPr>
          <w:fldChar w:fldCharType="separate"/>
        </w:r>
        <w:r w:rsidR="00CD6945">
          <w:rPr>
            <w:noProof/>
            <w:webHidden/>
          </w:rPr>
          <w:t>7</w:t>
        </w:r>
        <w:r w:rsidR="00CD6945">
          <w:rPr>
            <w:noProof/>
            <w:webHidden/>
          </w:rPr>
          <w:fldChar w:fldCharType="end"/>
        </w:r>
      </w:hyperlink>
    </w:p>
    <w:p w:rsidR="00CD6945" w:rsidRDefault="00137398">
      <w:pPr>
        <w:pStyle w:val="10"/>
        <w:tabs>
          <w:tab w:val="right" w:leader="dot" w:pos="8296"/>
        </w:tabs>
        <w:rPr>
          <w:noProof/>
          <w:sz w:val="21"/>
        </w:rPr>
      </w:pPr>
      <w:hyperlink w:anchor="_Toc506814712" w:history="1">
        <w:r w:rsidR="00CD6945" w:rsidRPr="00B27DA6">
          <w:rPr>
            <w:rStyle w:val="a4"/>
            <w:rFonts w:hint="eastAsia"/>
            <w:noProof/>
          </w:rPr>
          <w:t>传输层</w:t>
        </w:r>
        <w:r w:rsidR="00CD6945">
          <w:rPr>
            <w:noProof/>
            <w:webHidden/>
          </w:rPr>
          <w:tab/>
        </w:r>
        <w:r w:rsidR="00CD6945">
          <w:rPr>
            <w:noProof/>
            <w:webHidden/>
          </w:rPr>
          <w:fldChar w:fldCharType="begin"/>
        </w:r>
        <w:r w:rsidR="00CD6945">
          <w:rPr>
            <w:noProof/>
            <w:webHidden/>
          </w:rPr>
          <w:instrText xml:space="preserve"> PAGEREF _Toc506814712 \h </w:instrText>
        </w:r>
        <w:r w:rsidR="00CD6945">
          <w:rPr>
            <w:noProof/>
            <w:webHidden/>
          </w:rPr>
        </w:r>
        <w:r w:rsidR="00CD6945">
          <w:rPr>
            <w:noProof/>
            <w:webHidden/>
          </w:rPr>
          <w:fldChar w:fldCharType="separate"/>
        </w:r>
        <w:r w:rsidR="00CD6945">
          <w:rPr>
            <w:noProof/>
            <w:webHidden/>
          </w:rPr>
          <w:t>10</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13" w:history="1">
        <w:r w:rsidR="00CD6945" w:rsidRPr="00B27DA6">
          <w:rPr>
            <w:rStyle w:val="a4"/>
            <w:noProof/>
          </w:rPr>
          <w:t>UDP</w:t>
        </w:r>
        <w:r w:rsidR="00CD6945">
          <w:rPr>
            <w:noProof/>
            <w:webHidden/>
          </w:rPr>
          <w:tab/>
        </w:r>
        <w:r w:rsidR="00CD6945">
          <w:rPr>
            <w:noProof/>
            <w:webHidden/>
          </w:rPr>
          <w:fldChar w:fldCharType="begin"/>
        </w:r>
        <w:r w:rsidR="00CD6945">
          <w:rPr>
            <w:noProof/>
            <w:webHidden/>
          </w:rPr>
          <w:instrText xml:space="preserve"> PAGEREF _Toc506814713 \h </w:instrText>
        </w:r>
        <w:r w:rsidR="00CD6945">
          <w:rPr>
            <w:noProof/>
            <w:webHidden/>
          </w:rPr>
        </w:r>
        <w:r w:rsidR="00CD6945">
          <w:rPr>
            <w:noProof/>
            <w:webHidden/>
          </w:rPr>
          <w:fldChar w:fldCharType="separate"/>
        </w:r>
        <w:r w:rsidR="00CD6945">
          <w:rPr>
            <w:noProof/>
            <w:webHidden/>
          </w:rPr>
          <w:t>10</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14" w:history="1">
        <w:r w:rsidR="00CD6945" w:rsidRPr="00B27DA6">
          <w:rPr>
            <w:rStyle w:val="a4"/>
            <w:noProof/>
          </w:rPr>
          <w:t>TCP</w:t>
        </w:r>
        <w:r w:rsidR="00CD6945">
          <w:rPr>
            <w:noProof/>
            <w:webHidden/>
          </w:rPr>
          <w:tab/>
        </w:r>
        <w:r w:rsidR="00CD6945">
          <w:rPr>
            <w:noProof/>
            <w:webHidden/>
          </w:rPr>
          <w:fldChar w:fldCharType="begin"/>
        </w:r>
        <w:r w:rsidR="00CD6945">
          <w:rPr>
            <w:noProof/>
            <w:webHidden/>
          </w:rPr>
          <w:instrText xml:space="preserve"> PAGEREF _Toc506814714 \h </w:instrText>
        </w:r>
        <w:r w:rsidR="00CD6945">
          <w:rPr>
            <w:noProof/>
            <w:webHidden/>
          </w:rPr>
        </w:r>
        <w:r w:rsidR="00CD6945">
          <w:rPr>
            <w:noProof/>
            <w:webHidden/>
          </w:rPr>
          <w:fldChar w:fldCharType="separate"/>
        </w:r>
        <w:r w:rsidR="00CD6945">
          <w:rPr>
            <w:noProof/>
            <w:webHidden/>
          </w:rPr>
          <w:t>11</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15" w:history="1">
        <w:r w:rsidR="00CD6945" w:rsidRPr="00B27DA6">
          <w:rPr>
            <w:rStyle w:val="a4"/>
            <w:noProof/>
          </w:rPr>
          <w:t>IGMP</w:t>
        </w:r>
        <w:r w:rsidR="00CD6945">
          <w:rPr>
            <w:noProof/>
            <w:webHidden/>
          </w:rPr>
          <w:tab/>
        </w:r>
        <w:r w:rsidR="00CD6945">
          <w:rPr>
            <w:noProof/>
            <w:webHidden/>
          </w:rPr>
          <w:fldChar w:fldCharType="begin"/>
        </w:r>
        <w:r w:rsidR="00CD6945">
          <w:rPr>
            <w:noProof/>
            <w:webHidden/>
          </w:rPr>
          <w:instrText xml:space="preserve"> PAGEREF _Toc506814715 \h </w:instrText>
        </w:r>
        <w:r w:rsidR="00CD6945">
          <w:rPr>
            <w:noProof/>
            <w:webHidden/>
          </w:rPr>
        </w:r>
        <w:r w:rsidR="00CD6945">
          <w:rPr>
            <w:noProof/>
            <w:webHidden/>
          </w:rPr>
          <w:fldChar w:fldCharType="separate"/>
        </w:r>
        <w:r w:rsidR="00CD6945">
          <w:rPr>
            <w:noProof/>
            <w:webHidden/>
          </w:rPr>
          <w:t>13</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16" w:history="1">
        <w:r w:rsidR="00CD6945" w:rsidRPr="00B27DA6">
          <w:rPr>
            <w:rStyle w:val="a4"/>
            <w:noProof/>
          </w:rPr>
          <w:t>ICMP</w:t>
        </w:r>
        <w:r w:rsidR="00CD6945" w:rsidRPr="00B27DA6">
          <w:rPr>
            <w:rStyle w:val="a4"/>
            <w:rFonts w:hint="eastAsia"/>
            <w:noProof/>
          </w:rPr>
          <w:t>网络</w:t>
        </w:r>
        <w:r w:rsidR="00CD6945" w:rsidRPr="00B27DA6">
          <w:rPr>
            <w:rStyle w:val="a4"/>
            <w:rFonts w:hint="eastAsia"/>
            <w:noProof/>
          </w:rPr>
          <w:t>不</w:t>
        </w:r>
        <w:r w:rsidR="00CD6945" w:rsidRPr="00B27DA6">
          <w:rPr>
            <w:rStyle w:val="a4"/>
            <w:rFonts w:hint="eastAsia"/>
            <w:noProof/>
          </w:rPr>
          <w:t>可达</w:t>
        </w:r>
        <w:r w:rsidR="00CD6945">
          <w:rPr>
            <w:noProof/>
            <w:webHidden/>
          </w:rPr>
          <w:tab/>
        </w:r>
        <w:r w:rsidR="00CD6945">
          <w:rPr>
            <w:noProof/>
            <w:webHidden/>
          </w:rPr>
          <w:fldChar w:fldCharType="begin"/>
        </w:r>
        <w:r w:rsidR="00CD6945">
          <w:rPr>
            <w:noProof/>
            <w:webHidden/>
          </w:rPr>
          <w:instrText xml:space="preserve"> PAGEREF _Toc506814716 \h </w:instrText>
        </w:r>
        <w:r w:rsidR="00CD6945">
          <w:rPr>
            <w:noProof/>
            <w:webHidden/>
          </w:rPr>
        </w:r>
        <w:r w:rsidR="00CD6945">
          <w:rPr>
            <w:noProof/>
            <w:webHidden/>
          </w:rPr>
          <w:fldChar w:fldCharType="separate"/>
        </w:r>
        <w:r w:rsidR="00CD6945">
          <w:rPr>
            <w:noProof/>
            <w:webHidden/>
          </w:rPr>
          <w:t>14</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17" w:history="1">
        <w:r w:rsidR="00CD6945" w:rsidRPr="00B27DA6">
          <w:rPr>
            <w:rStyle w:val="a4"/>
            <w:noProof/>
          </w:rPr>
          <w:t>ICMP</w:t>
        </w:r>
        <w:r w:rsidR="00CD6945" w:rsidRPr="00B27DA6">
          <w:rPr>
            <w:rStyle w:val="a4"/>
            <w:rFonts w:hint="eastAsia"/>
            <w:noProof/>
          </w:rPr>
          <w:t>主机不可达</w:t>
        </w:r>
        <w:r w:rsidR="00CD6945">
          <w:rPr>
            <w:noProof/>
            <w:webHidden/>
          </w:rPr>
          <w:tab/>
        </w:r>
        <w:r w:rsidR="00CD6945">
          <w:rPr>
            <w:noProof/>
            <w:webHidden/>
          </w:rPr>
          <w:fldChar w:fldCharType="begin"/>
        </w:r>
        <w:r w:rsidR="00CD6945">
          <w:rPr>
            <w:noProof/>
            <w:webHidden/>
          </w:rPr>
          <w:instrText xml:space="preserve"> PAGEREF _Toc506814717 \h </w:instrText>
        </w:r>
        <w:r w:rsidR="00CD6945">
          <w:rPr>
            <w:noProof/>
            <w:webHidden/>
          </w:rPr>
        </w:r>
        <w:r w:rsidR="00CD6945">
          <w:rPr>
            <w:noProof/>
            <w:webHidden/>
          </w:rPr>
          <w:fldChar w:fldCharType="separate"/>
        </w:r>
        <w:r w:rsidR="00CD6945">
          <w:rPr>
            <w:noProof/>
            <w:webHidden/>
          </w:rPr>
          <w:t>15</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18" w:history="1">
        <w:r w:rsidR="00CD6945" w:rsidRPr="00B27DA6">
          <w:rPr>
            <w:rStyle w:val="a4"/>
            <w:noProof/>
          </w:rPr>
          <w:t>ICMP</w:t>
        </w:r>
        <w:r w:rsidR="00CD6945" w:rsidRPr="00B27DA6">
          <w:rPr>
            <w:rStyle w:val="a4"/>
            <w:rFonts w:hint="eastAsia"/>
            <w:noProof/>
          </w:rPr>
          <w:t>协议不可达</w:t>
        </w:r>
        <w:r w:rsidR="00CD6945">
          <w:rPr>
            <w:noProof/>
            <w:webHidden/>
          </w:rPr>
          <w:tab/>
        </w:r>
        <w:r w:rsidR="00CD6945">
          <w:rPr>
            <w:noProof/>
            <w:webHidden/>
          </w:rPr>
          <w:fldChar w:fldCharType="begin"/>
        </w:r>
        <w:r w:rsidR="00CD6945">
          <w:rPr>
            <w:noProof/>
            <w:webHidden/>
          </w:rPr>
          <w:instrText xml:space="preserve"> PAGEREF _Toc506814718 \h </w:instrText>
        </w:r>
        <w:r w:rsidR="00CD6945">
          <w:rPr>
            <w:noProof/>
            <w:webHidden/>
          </w:rPr>
        </w:r>
        <w:r w:rsidR="00CD6945">
          <w:rPr>
            <w:noProof/>
            <w:webHidden/>
          </w:rPr>
          <w:fldChar w:fldCharType="separate"/>
        </w:r>
        <w:r w:rsidR="00CD6945">
          <w:rPr>
            <w:noProof/>
            <w:webHidden/>
          </w:rPr>
          <w:t>16</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19" w:history="1">
        <w:r w:rsidR="00CD6945" w:rsidRPr="00B27DA6">
          <w:rPr>
            <w:rStyle w:val="a4"/>
            <w:noProof/>
          </w:rPr>
          <w:t>ICMP</w:t>
        </w:r>
        <w:r w:rsidR="00CD6945" w:rsidRPr="00B27DA6">
          <w:rPr>
            <w:rStyle w:val="a4"/>
            <w:rFonts w:hint="eastAsia"/>
            <w:noProof/>
          </w:rPr>
          <w:t>端口不可达</w:t>
        </w:r>
        <w:r w:rsidR="00CD6945">
          <w:rPr>
            <w:noProof/>
            <w:webHidden/>
          </w:rPr>
          <w:tab/>
        </w:r>
        <w:r w:rsidR="00CD6945">
          <w:rPr>
            <w:noProof/>
            <w:webHidden/>
          </w:rPr>
          <w:fldChar w:fldCharType="begin"/>
        </w:r>
        <w:r w:rsidR="00CD6945">
          <w:rPr>
            <w:noProof/>
            <w:webHidden/>
          </w:rPr>
          <w:instrText xml:space="preserve"> PAGEREF _Toc506814719 \h </w:instrText>
        </w:r>
        <w:r w:rsidR="00CD6945">
          <w:rPr>
            <w:noProof/>
            <w:webHidden/>
          </w:rPr>
        </w:r>
        <w:r w:rsidR="00CD6945">
          <w:rPr>
            <w:noProof/>
            <w:webHidden/>
          </w:rPr>
          <w:fldChar w:fldCharType="separate"/>
        </w:r>
        <w:r w:rsidR="00CD6945">
          <w:rPr>
            <w:noProof/>
            <w:webHidden/>
          </w:rPr>
          <w:t>18</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20" w:history="1">
        <w:r w:rsidR="00CD6945" w:rsidRPr="00B27DA6">
          <w:rPr>
            <w:rStyle w:val="a4"/>
            <w:noProof/>
          </w:rPr>
          <w:t>ICMP</w:t>
        </w:r>
        <w:r w:rsidR="00CD6945" w:rsidRPr="00B27DA6">
          <w:rPr>
            <w:rStyle w:val="a4"/>
            <w:rFonts w:hint="eastAsia"/>
            <w:noProof/>
          </w:rPr>
          <w:t>源站选路失败</w:t>
        </w:r>
        <w:r w:rsidR="00CD6945">
          <w:rPr>
            <w:noProof/>
            <w:webHidden/>
          </w:rPr>
          <w:tab/>
        </w:r>
        <w:r w:rsidR="00CD6945">
          <w:rPr>
            <w:noProof/>
            <w:webHidden/>
          </w:rPr>
          <w:fldChar w:fldCharType="begin"/>
        </w:r>
        <w:r w:rsidR="00CD6945">
          <w:rPr>
            <w:noProof/>
            <w:webHidden/>
          </w:rPr>
          <w:instrText xml:space="preserve"> PAGEREF _Toc506814720 \h </w:instrText>
        </w:r>
        <w:r w:rsidR="00CD6945">
          <w:rPr>
            <w:noProof/>
            <w:webHidden/>
          </w:rPr>
        </w:r>
        <w:r w:rsidR="00CD6945">
          <w:rPr>
            <w:noProof/>
            <w:webHidden/>
          </w:rPr>
          <w:fldChar w:fldCharType="separate"/>
        </w:r>
        <w:r w:rsidR="00CD6945">
          <w:rPr>
            <w:noProof/>
            <w:webHidden/>
          </w:rPr>
          <w:t>19</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21" w:history="1">
        <w:r w:rsidR="00CD6945" w:rsidRPr="00B27DA6">
          <w:rPr>
            <w:rStyle w:val="a4"/>
            <w:noProof/>
          </w:rPr>
          <w:t>ICMP</w:t>
        </w:r>
        <w:r w:rsidR="00CD6945" w:rsidRPr="00B27DA6">
          <w:rPr>
            <w:rStyle w:val="a4"/>
            <w:rFonts w:hint="eastAsia"/>
            <w:noProof/>
          </w:rPr>
          <w:t>目的网络不认识</w:t>
        </w:r>
        <w:r w:rsidR="00CD6945">
          <w:rPr>
            <w:noProof/>
            <w:webHidden/>
          </w:rPr>
          <w:tab/>
        </w:r>
        <w:r w:rsidR="00CD6945">
          <w:rPr>
            <w:noProof/>
            <w:webHidden/>
          </w:rPr>
          <w:fldChar w:fldCharType="begin"/>
        </w:r>
        <w:r w:rsidR="00CD6945">
          <w:rPr>
            <w:noProof/>
            <w:webHidden/>
          </w:rPr>
          <w:instrText xml:space="preserve"> PAGEREF _Toc506814721 \h </w:instrText>
        </w:r>
        <w:r w:rsidR="00CD6945">
          <w:rPr>
            <w:noProof/>
            <w:webHidden/>
          </w:rPr>
        </w:r>
        <w:r w:rsidR="00CD6945">
          <w:rPr>
            <w:noProof/>
            <w:webHidden/>
          </w:rPr>
          <w:fldChar w:fldCharType="separate"/>
        </w:r>
        <w:r w:rsidR="00CD6945">
          <w:rPr>
            <w:noProof/>
            <w:webHidden/>
          </w:rPr>
          <w:t>20</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22" w:history="1">
        <w:r w:rsidR="00CD6945" w:rsidRPr="00B27DA6">
          <w:rPr>
            <w:rStyle w:val="a4"/>
            <w:noProof/>
          </w:rPr>
          <w:t>ICMP</w:t>
        </w:r>
        <w:r w:rsidR="00CD6945" w:rsidRPr="00B27DA6">
          <w:rPr>
            <w:rStyle w:val="a4"/>
            <w:rFonts w:hint="eastAsia"/>
            <w:noProof/>
          </w:rPr>
          <w:t>目的主机不认识</w:t>
        </w:r>
        <w:r w:rsidR="00CD6945">
          <w:rPr>
            <w:noProof/>
            <w:webHidden/>
          </w:rPr>
          <w:tab/>
        </w:r>
        <w:r w:rsidR="00CD6945">
          <w:rPr>
            <w:noProof/>
            <w:webHidden/>
          </w:rPr>
          <w:fldChar w:fldCharType="begin"/>
        </w:r>
        <w:r w:rsidR="00CD6945">
          <w:rPr>
            <w:noProof/>
            <w:webHidden/>
          </w:rPr>
          <w:instrText xml:space="preserve"> PAGEREF _Toc506814722 \h </w:instrText>
        </w:r>
        <w:r w:rsidR="00CD6945">
          <w:rPr>
            <w:noProof/>
            <w:webHidden/>
          </w:rPr>
        </w:r>
        <w:r w:rsidR="00CD6945">
          <w:rPr>
            <w:noProof/>
            <w:webHidden/>
          </w:rPr>
          <w:fldChar w:fldCharType="separate"/>
        </w:r>
        <w:r w:rsidR="00CD6945">
          <w:rPr>
            <w:noProof/>
            <w:webHidden/>
          </w:rPr>
          <w:t>21</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23" w:history="1">
        <w:r w:rsidR="00CD6945" w:rsidRPr="00B27DA6">
          <w:rPr>
            <w:rStyle w:val="a4"/>
            <w:noProof/>
          </w:rPr>
          <w:t>ICMP</w:t>
        </w:r>
        <w:r w:rsidR="00CD6945" w:rsidRPr="00B27DA6">
          <w:rPr>
            <w:rStyle w:val="a4"/>
            <w:rFonts w:hint="eastAsia"/>
            <w:noProof/>
          </w:rPr>
          <w:t>源主机被隔离</w:t>
        </w:r>
        <w:r w:rsidR="00CD6945">
          <w:rPr>
            <w:noProof/>
            <w:webHidden/>
          </w:rPr>
          <w:tab/>
        </w:r>
        <w:r w:rsidR="00CD6945">
          <w:rPr>
            <w:noProof/>
            <w:webHidden/>
          </w:rPr>
          <w:fldChar w:fldCharType="begin"/>
        </w:r>
        <w:r w:rsidR="00CD6945">
          <w:rPr>
            <w:noProof/>
            <w:webHidden/>
          </w:rPr>
          <w:instrText xml:space="preserve"> PAGEREF _Toc506814723 \h </w:instrText>
        </w:r>
        <w:r w:rsidR="00CD6945">
          <w:rPr>
            <w:noProof/>
            <w:webHidden/>
          </w:rPr>
        </w:r>
        <w:r w:rsidR="00CD6945">
          <w:rPr>
            <w:noProof/>
            <w:webHidden/>
          </w:rPr>
          <w:fldChar w:fldCharType="separate"/>
        </w:r>
        <w:r w:rsidR="00CD6945">
          <w:rPr>
            <w:noProof/>
            <w:webHidden/>
          </w:rPr>
          <w:t>22</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24" w:history="1">
        <w:r w:rsidR="00CD6945" w:rsidRPr="00B27DA6">
          <w:rPr>
            <w:rStyle w:val="a4"/>
            <w:noProof/>
          </w:rPr>
          <w:t>ICMP</w:t>
        </w:r>
        <w:r w:rsidR="00CD6945" w:rsidRPr="00B27DA6">
          <w:rPr>
            <w:rStyle w:val="a4"/>
            <w:rFonts w:hint="eastAsia"/>
            <w:noProof/>
          </w:rPr>
          <w:t>目的网络被强制禁止</w:t>
        </w:r>
        <w:r w:rsidR="00CD6945">
          <w:rPr>
            <w:noProof/>
            <w:webHidden/>
          </w:rPr>
          <w:tab/>
        </w:r>
        <w:r w:rsidR="00CD6945">
          <w:rPr>
            <w:noProof/>
            <w:webHidden/>
          </w:rPr>
          <w:fldChar w:fldCharType="begin"/>
        </w:r>
        <w:r w:rsidR="00CD6945">
          <w:rPr>
            <w:noProof/>
            <w:webHidden/>
          </w:rPr>
          <w:instrText xml:space="preserve"> PAGEREF _Toc506814724 \h </w:instrText>
        </w:r>
        <w:r w:rsidR="00CD6945">
          <w:rPr>
            <w:noProof/>
            <w:webHidden/>
          </w:rPr>
        </w:r>
        <w:r w:rsidR="00CD6945">
          <w:rPr>
            <w:noProof/>
            <w:webHidden/>
          </w:rPr>
          <w:fldChar w:fldCharType="separate"/>
        </w:r>
        <w:r w:rsidR="00CD6945">
          <w:rPr>
            <w:noProof/>
            <w:webHidden/>
          </w:rPr>
          <w:t>23</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25" w:history="1">
        <w:r w:rsidR="00CD6945" w:rsidRPr="00B27DA6">
          <w:rPr>
            <w:rStyle w:val="a4"/>
            <w:noProof/>
          </w:rPr>
          <w:t>ICMP</w:t>
        </w:r>
        <w:r w:rsidR="00CD6945" w:rsidRPr="00B27DA6">
          <w:rPr>
            <w:rStyle w:val="a4"/>
            <w:rFonts w:hint="eastAsia"/>
            <w:noProof/>
          </w:rPr>
          <w:t>目的主机被强制禁止</w:t>
        </w:r>
        <w:r w:rsidR="00CD6945">
          <w:rPr>
            <w:noProof/>
            <w:webHidden/>
          </w:rPr>
          <w:tab/>
        </w:r>
        <w:r w:rsidR="00CD6945">
          <w:rPr>
            <w:noProof/>
            <w:webHidden/>
          </w:rPr>
          <w:fldChar w:fldCharType="begin"/>
        </w:r>
        <w:r w:rsidR="00CD6945">
          <w:rPr>
            <w:noProof/>
            <w:webHidden/>
          </w:rPr>
          <w:instrText xml:space="preserve"> PAGEREF _Toc506814725 \h </w:instrText>
        </w:r>
        <w:r w:rsidR="00CD6945">
          <w:rPr>
            <w:noProof/>
            <w:webHidden/>
          </w:rPr>
        </w:r>
        <w:r w:rsidR="00CD6945">
          <w:rPr>
            <w:noProof/>
            <w:webHidden/>
          </w:rPr>
          <w:fldChar w:fldCharType="separate"/>
        </w:r>
        <w:r w:rsidR="00CD6945">
          <w:rPr>
            <w:noProof/>
            <w:webHidden/>
          </w:rPr>
          <w:t>24</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26" w:history="1">
        <w:r w:rsidR="00CD6945" w:rsidRPr="00B27DA6">
          <w:rPr>
            <w:rStyle w:val="a4"/>
            <w:noProof/>
          </w:rPr>
          <w:t>ICMP</w:t>
        </w:r>
        <w:r w:rsidR="00CD6945" w:rsidRPr="00B27DA6">
          <w:rPr>
            <w:rStyle w:val="a4"/>
            <w:rFonts w:hint="eastAsia"/>
            <w:noProof/>
          </w:rPr>
          <w:t>由于服务类型</w:t>
        </w:r>
        <w:r w:rsidR="00CD6945" w:rsidRPr="00B27DA6">
          <w:rPr>
            <w:rStyle w:val="a4"/>
            <w:noProof/>
          </w:rPr>
          <w:t>TOS</w:t>
        </w:r>
        <w:r w:rsidR="00CD6945" w:rsidRPr="00B27DA6">
          <w:rPr>
            <w:rStyle w:val="a4"/>
            <w:rFonts w:hint="eastAsia"/>
            <w:noProof/>
          </w:rPr>
          <w:t>，网络不可达</w:t>
        </w:r>
        <w:r w:rsidR="00CD6945">
          <w:rPr>
            <w:noProof/>
            <w:webHidden/>
          </w:rPr>
          <w:tab/>
        </w:r>
        <w:r w:rsidR="00CD6945">
          <w:rPr>
            <w:noProof/>
            <w:webHidden/>
          </w:rPr>
          <w:fldChar w:fldCharType="begin"/>
        </w:r>
        <w:r w:rsidR="00CD6945">
          <w:rPr>
            <w:noProof/>
            <w:webHidden/>
          </w:rPr>
          <w:instrText xml:space="preserve"> PAGEREF _Toc506814726 \h </w:instrText>
        </w:r>
        <w:r w:rsidR="00CD6945">
          <w:rPr>
            <w:noProof/>
            <w:webHidden/>
          </w:rPr>
        </w:r>
        <w:r w:rsidR="00CD6945">
          <w:rPr>
            <w:noProof/>
            <w:webHidden/>
          </w:rPr>
          <w:fldChar w:fldCharType="separate"/>
        </w:r>
        <w:r w:rsidR="00CD6945">
          <w:rPr>
            <w:noProof/>
            <w:webHidden/>
          </w:rPr>
          <w:t>25</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27" w:history="1">
        <w:r w:rsidR="00CD6945" w:rsidRPr="00B27DA6">
          <w:rPr>
            <w:rStyle w:val="a4"/>
            <w:noProof/>
          </w:rPr>
          <w:t>ICMP</w:t>
        </w:r>
        <w:r w:rsidR="00CD6945" w:rsidRPr="00B27DA6">
          <w:rPr>
            <w:rStyle w:val="a4"/>
            <w:rFonts w:hint="eastAsia"/>
            <w:noProof/>
          </w:rPr>
          <w:t>由于服务类型</w:t>
        </w:r>
        <w:r w:rsidR="00CD6945" w:rsidRPr="00B27DA6">
          <w:rPr>
            <w:rStyle w:val="a4"/>
            <w:noProof/>
          </w:rPr>
          <w:t>TOS</w:t>
        </w:r>
        <w:r w:rsidR="00CD6945" w:rsidRPr="00B27DA6">
          <w:rPr>
            <w:rStyle w:val="a4"/>
            <w:rFonts w:hint="eastAsia"/>
            <w:noProof/>
          </w:rPr>
          <w:t>，主机不可达</w:t>
        </w:r>
        <w:r w:rsidR="00CD6945">
          <w:rPr>
            <w:noProof/>
            <w:webHidden/>
          </w:rPr>
          <w:tab/>
        </w:r>
        <w:r w:rsidR="00CD6945">
          <w:rPr>
            <w:noProof/>
            <w:webHidden/>
          </w:rPr>
          <w:fldChar w:fldCharType="begin"/>
        </w:r>
        <w:r w:rsidR="00CD6945">
          <w:rPr>
            <w:noProof/>
            <w:webHidden/>
          </w:rPr>
          <w:instrText xml:space="preserve"> PAGEREF _Toc506814727 \h </w:instrText>
        </w:r>
        <w:r w:rsidR="00CD6945">
          <w:rPr>
            <w:noProof/>
            <w:webHidden/>
          </w:rPr>
        </w:r>
        <w:r w:rsidR="00CD6945">
          <w:rPr>
            <w:noProof/>
            <w:webHidden/>
          </w:rPr>
          <w:fldChar w:fldCharType="separate"/>
        </w:r>
        <w:r w:rsidR="00CD6945">
          <w:rPr>
            <w:noProof/>
            <w:webHidden/>
          </w:rPr>
          <w:t>26</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28" w:history="1">
        <w:r w:rsidR="00CD6945" w:rsidRPr="00B27DA6">
          <w:rPr>
            <w:rStyle w:val="a4"/>
            <w:noProof/>
          </w:rPr>
          <w:t>ICMP</w:t>
        </w:r>
        <w:r w:rsidR="00CD6945" w:rsidRPr="00B27DA6">
          <w:rPr>
            <w:rStyle w:val="a4"/>
            <w:rFonts w:hint="eastAsia"/>
            <w:noProof/>
          </w:rPr>
          <w:t>由于过滤，通信被强制禁止</w:t>
        </w:r>
        <w:r w:rsidR="00CD6945">
          <w:rPr>
            <w:noProof/>
            <w:webHidden/>
          </w:rPr>
          <w:tab/>
        </w:r>
        <w:r w:rsidR="00CD6945">
          <w:rPr>
            <w:noProof/>
            <w:webHidden/>
          </w:rPr>
          <w:fldChar w:fldCharType="begin"/>
        </w:r>
        <w:r w:rsidR="00CD6945">
          <w:rPr>
            <w:noProof/>
            <w:webHidden/>
          </w:rPr>
          <w:instrText xml:space="preserve"> PAGEREF _Toc506814728 \h </w:instrText>
        </w:r>
        <w:r w:rsidR="00CD6945">
          <w:rPr>
            <w:noProof/>
            <w:webHidden/>
          </w:rPr>
        </w:r>
        <w:r w:rsidR="00CD6945">
          <w:rPr>
            <w:noProof/>
            <w:webHidden/>
          </w:rPr>
          <w:fldChar w:fldCharType="separate"/>
        </w:r>
        <w:r w:rsidR="00CD6945">
          <w:rPr>
            <w:noProof/>
            <w:webHidden/>
          </w:rPr>
          <w:t>27</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29" w:history="1">
        <w:r w:rsidR="00CD6945" w:rsidRPr="00B27DA6">
          <w:rPr>
            <w:rStyle w:val="a4"/>
            <w:noProof/>
          </w:rPr>
          <w:t>ICMP</w:t>
        </w:r>
        <w:r w:rsidR="00CD6945" w:rsidRPr="00B27DA6">
          <w:rPr>
            <w:rStyle w:val="a4"/>
            <w:rFonts w:hint="eastAsia"/>
            <w:noProof/>
          </w:rPr>
          <w:t>主机越权</w:t>
        </w:r>
        <w:r w:rsidR="00CD6945">
          <w:rPr>
            <w:noProof/>
            <w:webHidden/>
          </w:rPr>
          <w:tab/>
        </w:r>
        <w:r w:rsidR="00CD6945">
          <w:rPr>
            <w:noProof/>
            <w:webHidden/>
          </w:rPr>
          <w:fldChar w:fldCharType="begin"/>
        </w:r>
        <w:r w:rsidR="00CD6945">
          <w:rPr>
            <w:noProof/>
            <w:webHidden/>
          </w:rPr>
          <w:instrText xml:space="preserve"> PAGEREF _Toc506814729 \h </w:instrText>
        </w:r>
        <w:r w:rsidR="00CD6945">
          <w:rPr>
            <w:noProof/>
            <w:webHidden/>
          </w:rPr>
        </w:r>
        <w:r w:rsidR="00CD6945">
          <w:rPr>
            <w:noProof/>
            <w:webHidden/>
          </w:rPr>
          <w:fldChar w:fldCharType="separate"/>
        </w:r>
        <w:r w:rsidR="00CD6945">
          <w:rPr>
            <w:noProof/>
            <w:webHidden/>
          </w:rPr>
          <w:t>28</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30" w:history="1">
        <w:r w:rsidR="00CD6945" w:rsidRPr="00B27DA6">
          <w:rPr>
            <w:rStyle w:val="a4"/>
            <w:noProof/>
          </w:rPr>
          <w:t>ICMP</w:t>
        </w:r>
        <w:r w:rsidR="00CD6945" w:rsidRPr="00B27DA6">
          <w:rPr>
            <w:rStyle w:val="a4"/>
            <w:rFonts w:hint="eastAsia"/>
            <w:noProof/>
          </w:rPr>
          <w:t>优先权中止生效</w:t>
        </w:r>
        <w:r w:rsidR="00CD6945">
          <w:rPr>
            <w:noProof/>
            <w:webHidden/>
          </w:rPr>
          <w:tab/>
        </w:r>
        <w:r w:rsidR="00CD6945">
          <w:rPr>
            <w:noProof/>
            <w:webHidden/>
          </w:rPr>
          <w:fldChar w:fldCharType="begin"/>
        </w:r>
        <w:r w:rsidR="00CD6945">
          <w:rPr>
            <w:noProof/>
            <w:webHidden/>
          </w:rPr>
          <w:instrText xml:space="preserve"> PAGEREF _Toc506814730 \h </w:instrText>
        </w:r>
        <w:r w:rsidR="00CD6945">
          <w:rPr>
            <w:noProof/>
            <w:webHidden/>
          </w:rPr>
        </w:r>
        <w:r w:rsidR="00CD6945">
          <w:rPr>
            <w:noProof/>
            <w:webHidden/>
          </w:rPr>
          <w:fldChar w:fldCharType="separate"/>
        </w:r>
        <w:r w:rsidR="00CD6945">
          <w:rPr>
            <w:noProof/>
            <w:webHidden/>
          </w:rPr>
          <w:t>29</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31" w:history="1">
        <w:r w:rsidR="00CD6945" w:rsidRPr="00B27DA6">
          <w:rPr>
            <w:rStyle w:val="a4"/>
            <w:noProof/>
          </w:rPr>
          <w:t>ICMP</w:t>
        </w:r>
        <w:r w:rsidR="00CD6945" w:rsidRPr="00B27DA6">
          <w:rPr>
            <w:rStyle w:val="a4"/>
            <w:rFonts w:hint="eastAsia"/>
            <w:noProof/>
          </w:rPr>
          <w:t>源站抑制</w:t>
        </w:r>
        <w:r w:rsidR="00CD6945">
          <w:rPr>
            <w:noProof/>
            <w:webHidden/>
          </w:rPr>
          <w:tab/>
        </w:r>
        <w:r w:rsidR="00CD6945">
          <w:rPr>
            <w:noProof/>
            <w:webHidden/>
          </w:rPr>
          <w:fldChar w:fldCharType="begin"/>
        </w:r>
        <w:r w:rsidR="00CD6945">
          <w:rPr>
            <w:noProof/>
            <w:webHidden/>
          </w:rPr>
          <w:instrText xml:space="preserve"> PAGEREF _Toc506814731 \h </w:instrText>
        </w:r>
        <w:r w:rsidR="00CD6945">
          <w:rPr>
            <w:noProof/>
            <w:webHidden/>
          </w:rPr>
        </w:r>
        <w:r w:rsidR="00CD6945">
          <w:rPr>
            <w:noProof/>
            <w:webHidden/>
          </w:rPr>
          <w:fldChar w:fldCharType="separate"/>
        </w:r>
        <w:r w:rsidR="00CD6945">
          <w:rPr>
            <w:noProof/>
            <w:webHidden/>
          </w:rPr>
          <w:t>30</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32" w:history="1">
        <w:r w:rsidR="00CD6945" w:rsidRPr="00B27DA6">
          <w:rPr>
            <w:rStyle w:val="a4"/>
            <w:noProof/>
          </w:rPr>
          <w:t>ICMP</w:t>
        </w:r>
        <w:r w:rsidR="00CD6945" w:rsidRPr="00B27DA6">
          <w:rPr>
            <w:rStyle w:val="a4"/>
            <w:rFonts w:hint="eastAsia"/>
            <w:noProof/>
          </w:rPr>
          <w:t>重定向差错</w:t>
        </w:r>
        <w:r w:rsidR="00CD6945">
          <w:rPr>
            <w:noProof/>
            <w:webHidden/>
          </w:rPr>
          <w:tab/>
        </w:r>
        <w:r w:rsidR="00CD6945">
          <w:rPr>
            <w:noProof/>
            <w:webHidden/>
          </w:rPr>
          <w:fldChar w:fldCharType="begin"/>
        </w:r>
        <w:r w:rsidR="00CD6945">
          <w:rPr>
            <w:noProof/>
            <w:webHidden/>
          </w:rPr>
          <w:instrText xml:space="preserve"> PAGEREF _Toc506814732 \h </w:instrText>
        </w:r>
        <w:r w:rsidR="00CD6945">
          <w:rPr>
            <w:noProof/>
            <w:webHidden/>
          </w:rPr>
        </w:r>
        <w:r w:rsidR="00CD6945">
          <w:rPr>
            <w:noProof/>
            <w:webHidden/>
          </w:rPr>
          <w:fldChar w:fldCharType="separate"/>
        </w:r>
        <w:r w:rsidR="00CD6945">
          <w:rPr>
            <w:noProof/>
            <w:webHidden/>
          </w:rPr>
          <w:t>31</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33" w:history="1">
        <w:r w:rsidR="00CD6945" w:rsidRPr="00B27DA6">
          <w:rPr>
            <w:rStyle w:val="a4"/>
            <w:noProof/>
          </w:rPr>
          <w:t>ICMP</w:t>
        </w:r>
        <w:r w:rsidR="00CD6945" w:rsidRPr="00B27DA6">
          <w:rPr>
            <w:rStyle w:val="a4"/>
            <w:rFonts w:hint="eastAsia"/>
            <w:noProof/>
          </w:rPr>
          <w:t>网络重定向</w:t>
        </w:r>
        <w:r w:rsidR="00CD6945">
          <w:rPr>
            <w:noProof/>
            <w:webHidden/>
          </w:rPr>
          <w:tab/>
        </w:r>
        <w:r w:rsidR="00CD6945">
          <w:rPr>
            <w:noProof/>
            <w:webHidden/>
          </w:rPr>
          <w:fldChar w:fldCharType="begin"/>
        </w:r>
        <w:r w:rsidR="00CD6945">
          <w:rPr>
            <w:noProof/>
            <w:webHidden/>
          </w:rPr>
          <w:instrText xml:space="preserve"> PAGEREF _Toc506814733 \h </w:instrText>
        </w:r>
        <w:r w:rsidR="00CD6945">
          <w:rPr>
            <w:noProof/>
            <w:webHidden/>
          </w:rPr>
        </w:r>
        <w:r w:rsidR="00CD6945">
          <w:rPr>
            <w:noProof/>
            <w:webHidden/>
          </w:rPr>
          <w:fldChar w:fldCharType="separate"/>
        </w:r>
        <w:r w:rsidR="00CD6945">
          <w:rPr>
            <w:noProof/>
            <w:webHidden/>
          </w:rPr>
          <w:t>33</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34" w:history="1">
        <w:r w:rsidR="00CD6945" w:rsidRPr="00B27DA6">
          <w:rPr>
            <w:rStyle w:val="a4"/>
            <w:noProof/>
          </w:rPr>
          <w:t>ICMP</w:t>
        </w:r>
        <w:r w:rsidR="00CD6945" w:rsidRPr="00B27DA6">
          <w:rPr>
            <w:rStyle w:val="a4"/>
            <w:rFonts w:hint="eastAsia"/>
            <w:noProof/>
          </w:rPr>
          <w:t>主机重定向</w:t>
        </w:r>
        <w:r w:rsidR="00CD6945">
          <w:rPr>
            <w:noProof/>
            <w:webHidden/>
          </w:rPr>
          <w:tab/>
        </w:r>
        <w:r w:rsidR="00CD6945">
          <w:rPr>
            <w:noProof/>
            <w:webHidden/>
          </w:rPr>
          <w:fldChar w:fldCharType="begin"/>
        </w:r>
        <w:r w:rsidR="00CD6945">
          <w:rPr>
            <w:noProof/>
            <w:webHidden/>
          </w:rPr>
          <w:instrText xml:space="preserve"> PAGEREF _Toc506814734 \h </w:instrText>
        </w:r>
        <w:r w:rsidR="00CD6945">
          <w:rPr>
            <w:noProof/>
            <w:webHidden/>
          </w:rPr>
        </w:r>
        <w:r w:rsidR="00CD6945">
          <w:rPr>
            <w:noProof/>
            <w:webHidden/>
          </w:rPr>
          <w:fldChar w:fldCharType="separate"/>
        </w:r>
        <w:r w:rsidR="00CD6945">
          <w:rPr>
            <w:noProof/>
            <w:webHidden/>
          </w:rPr>
          <w:t>34</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35" w:history="1">
        <w:r w:rsidR="00CD6945" w:rsidRPr="00B27DA6">
          <w:rPr>
            <w:rStyle w:val="a4"/>
            <w:noProof/>
          </w:rPr>
          <w:t>ICMP</w:t>
        </w:r>
        <w:r w:rsidR="00CD6945" w:rsidRPr="00B27DA6">
          <w:rPr>
            <w:rStyle w:val="a4"/>
            <w:rFonts w:hint="eastAsia"/>
            <w:noProof/>
          </w:rPr>
          <w:t>服务类型和网络重定向</w:t>
        </w:r>
        <w:r w:rsidR="00CD6945">
          <w:rPr>
            <w:noProof/>
            <w:webHidden/>
          </w:rPr>
          <w:tab/>
        </w:r>
        <w:r w:rsidR="00CD6945">
          <w:rPr>
            <w:noProof/>
            <w:webHidden/>
          </w:rPr>
          <w:fldChar w:fldCharType="begin"/>
        </w:r>
        <w:r w:rsidR="00CD6945">
          <w:rPr>
            <w:noProof/>
            <w:webHidden/>
          </w:rPr>
          <w:instrText xml:space="preserve"> PAGEREF _Toc506814735 \h </w:instrText>
        </w:r>
        <w:r w:rsidR="00CD6945">
          <w:rPr>
            <w:noProof/>
            <w:webHidden/>
          </w:rPr>
        </w:r>
        <w:r w:rsidR="00CD6945">
          <w:rPr>
            <w:noProof/>
            <w:webHidden/>
          </w:rPr>
          <w:fldChar w:fldCharType="separate"/>
        </w:r>
        <w:r w:rsidR="00CD6945">
          <w:rPr>
            <w:noProof/>
            <w:webHidden/>
          </w:rPr>
          <w:t>35</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36" w:history="1">
        <w:r w:rsidR="00CD6945" w:rsidRPr="00B27DA6">
          <w:rPr>
            <w:rStyle w:val="a4"/>
            <w:noProof/>
          </w:rPr>
          <w:t>ICMP</w:t>
        </w:r>
        <w:r w:rsidR="00CD6945" w:rsidRPr="00B27DA6">
          <w:rPr>
            <w:rStyle w:val="a4"/>
            <w:rFonts w:hint="eastAsia"/>
            <w:noProof/>
          </w:rPr>
          <w:t>服务类型和主机重定向</w:t>
        </w:r>
        <w:r w:rsidR="00CD6945">
          <w:rPr>
            <w:noProof/>
            <w:webHidden/>
          </w:rPr>
          <w:tab/>
        </w:r>
        <w:r w:rsidR="00CD6945">
          <w:rPr>
            <w:noProof/>
            <w:webHidden/>
          </w:rPr>
          <w:fldChar w:fldCharType="begin"/>
        </w:r>
        <w:r w:rsidR="00CD6945">
          <w:rPr>
            <w:noProof/>
            <w:webHidden/>
          </w:rPr>
          <w:instrText xml:space="preserve"> PAGEREF _Toc506814736 \h </w:instrText>
        </w:r>
        <w:r w:rsidR="00CD6945">
          <w:rPr>
            <w:noProof/>
            <w:webHidden/>
          </w:rPr>
        </w:r>
        <w:r w:rsidR="00CD6945">
          <w:rPr>
            <w:noProof/>
            <w:webHidden/>
          </w:rPr>
          <w:fldChar w:fldCharType="separate"/>
        </w:r>
        <w:r w:rsidR="00CD6945">
          <w:rPr>
            <w:noProof/>
            <w:webHidden/>
          </w:rPr>
          <w:t>36</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37" w:history="1">
        <w:r w:rsidR="00CD6945" w:rsidRPr="00B27DA6">
          <w:rPr>
            <w:rStyle w:val="a4"/>
            <w:noProof/>
          </w:rPr>
          <w:t>ICMP</w:t>
        </w:r>
        <w:r w:rsidR="00CD6945" w:rsidRPr="00B27DA6">
          <w:rPr>
            <w:rStyle w:val="a4"/>
            <w:rFonts w:hint="eastAsia"/>
            <w:noProof/>
          </w:rPr>
          <w:t>请求回显</w:t>
        </w:r>
        <w:r w:rsidR="00CD6945">
          <w:rPr>
            <w:noProof/>
            <w:webHidden/>
          </w:rPr>
          <w:tab/>
        </w:r>
        <w:r w:rsidR="00CD6945">
          <w:rPr>
            <w:noProof/>
            <w:webHidden/>
          </w:rPr>
          <w:fldChar w:fldCharType="begin"/>
        </w:r>
        <w:r w:rsidR="00CD6945">
          <w:rPr>
            <w:noProof/>
            <w:webHidden/>
          </w:rPr>
          <w:instrText xml:space="preserve"> PAGEREF _Toc506814737 \h </w:instrText>
        </w:r>
        <w:r w:rsidR="00CD6945">
          <w:rPr>
            <w:noProof/>
            <w:webHidden/>
          </w:rPr>
        </w:r>
        <w:r w:rsidR="00CD6945">
          <w:rPr>
            <w:noProof/>
            <w:webHidden/>
          </w:rPr>
          <w:fldChar w:fldCharType="separate"/>
        </w:r>
        <w:r w:rsidR="00CD6945">
          <w:rPr>
            <w:noProof/>
            <w:webHidden/>
          </w:rPr>
          <w:t>37</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38" w:history="1">
        <w:r w:rsidR="00CD6945" w:rsidRPr="00B27DA6">
          <w:rPr>
            <w:rStyle w:val="a4"/>
            <w:noProof/>
          </w:rPr>
          <w:t>ICMP</w:t>
        </w:r>
        <w:r w:rsidR="00CD6945" w:rsidRPr="00B27DA6">
          <w:rPr>
            <w:rStyle w:val="a4"/>
            <w:rFonts w:hint="eastAsia"/>
            <w:noProof/>
          </w:rPr>
          <w:t>路由器通告报文</w:t>
        </w:r>
        <w:r w:rsidR="00CD6945">
          <w:rPr>
            <w:noProof/>
            <w:webHidden/>
          </w:rPr>
          <w:tab/>
        </w:r>
        <w:r w:rsidR="00CD6945">
          <w:rPr>
            <w:noProof/>
            <w:webHidden/>
          </w:rPr>
          <w:fldChar w:fldCharType="begin"/>
        </w:r>
        <w:r w:rsidR="00CD6945">
          <w:rPr>
            <w:noProof/>
            <w:webHidden/>
          </w:rPr>
          <w:instrText xml:space="preserve"> PAGEREF _Toc506814738 \h </w:instrText>
        </w:r>
        <w:r w:rsidR="00CD6945">
          <w:rPr>
            <w:noProof/>
            <w:webHidden/>
          </w:rPr>
        </w:r>
        <w:r w:rsidR="00CD6945">
          <w:rPr>
            <w:noProof/>
            <w:webHidden/>
          </w:rPr>
          <w:fldChar w:fldCharType="separate"/>
        </w:r>
        <w:r w:rsidR="00CD6945">
          <w:rPr>
            <w:noProof/>
            <w:webHidden/>
          </w:rPr>
          <w:t>38</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39" w:history="1">
        <w:r w:rsidR="00CD6945" w:rsidRPr="00B27DA6">
          <w:rPr>
            <w:rStyle w:val="a4"/>
            <w:noProof/>
          </w:rPr>
          <w:t>ICMP</w:t>
        </w:r>
        <w:r w:rsidR="00CD6945" w:rsidRPr="00B27DA6">
          <w:rPr>
            <w:rStyle w:val="a4"/>
            <w:rFonts w:hint="eastAsia"/>
            <w:noProof/>
          </w:rPr>
          <w:t>路由器请求报文</w:t>
        </w:r>
        <w:r w:rsidR="00CD6945">
          <w:rPr>
            <w:noProof/>
            <w:webHidden/>
          </w:rPr>
          <w:tab/>
        </w:r>
        <w:r w:rsidR="00CD6945">
          <w:rPr>
            <w:noProof/>
            <w:webHidden/>
          </w:rPr>
          <w:fldChar w:fldCharType="begin"/>
        </w:r>
        <w:r w:rsidR="00CD6945">
          <w:rPr>
            <w:noProof/>
            <w:webHidden/>
          </w:rPr>
          <w:instrText xml:space="preserve"> PAGEREF _Toc506814739 \h </w:instrText>
        </w:r>
        <w:r w:rsidR="00CD6945">
          <w:rPr>
            <w:noProof/>
            <w:webHidden/>
          </w:rPr>
        </w:r>
        <w:r w:rsidR="00CD6945">
          <w:rPr>
            <w:noProof/>
            <w:webHidden/>
          </w:rPr>
          <w:fldChar w:fldCharType="separate"/>
        </w:r>
        <w:r w:rsidR="00CD6945">
          <w:rPr>
            <w:noProof/>
            <w:webHidden/>
          </w:rPr>
          <w:t>40</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40" w:history="1">
        <w:r w:rsidR="00CD6945" w:rsidRPr="00B27DA6">
          <w:rPr>
            <w:rStyle w:val="a4"/>
            <w:noProof/>
          </w:rPr>
          <w:t>ICMP</w:t>
        </w:r>
        <w:r w:rsidR="00CD6945" w:rsidRPr="00B27DA6">
          <w:rPr>
            <w:rStyle w:val="a4"/>
            <w:rFonts w:hint="eastAsia"/>
            <w:noProof/>
          </w:rPr>
          <w:t>参数问题</w:t>
        </w:r>
        <w:r w:rsidR="00CD6945">
          <w:rPr>
            <w:noProof/>
            <w:webHidden/>
          </w:rPr>
          <w:tab/>
        </w:r>
        <w:r w:rsidR="00CD6945">
          <w:rPr>
            <w:noProof/>
            <w:webHidden/>
          </w:rPr>
          <w:fldChar w:fldCharType="begin"/>
        </w:r>
        <w:r w:rsidR="00CD6945">
          <w:rPr>
            <w:noProof/>
            <w:webHidden/>
          </w:rPr>
          <w:instrText xml:space="preserve"> PAGEREF _Toc506814740 \h </w:instrText>
        </w:r>
        <w:r w:rsidR="00CD6945">
          <w:rPr>
            <w:noProof/>
            <w:webHidden/>
          </w:rPr>
        </w:r>
        <w:r w:rsidR="00CD6945">
          <w:rPr>
            <w:noProof/>
            <w:webHidden/>
          </w:rPr>
          <w:fldChar w:fldCharType="separate"/>
        </w:r>
        <w:r w:rsidR="00CD6945">
          <w:rPr>
            <w:noProof/>
            <w:webHidden/>
          </w:rPr>
          <w:t>41</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41" w:history="1">
        <w:r w:rsidR="00CD6945" w:rsidRPr="00B27DA6">
          <w:rPr>
            <w:rStyle w:val="a4"/>
            <w:noProof/>
          </w:rPr>
          <w:t>ICMP</w:t>
        </w:r>
        <w:r w:rsidR="00CD6945" w:rsidRPr="00B27DA6">
          <w:rPr>
            <w:rStyle w:val="a4"/>
            <w:rFonts w:hint="eastAsia"/>
            <w:noProof/>
          </w:rPr>
          <w:t>时间戳请求</w:t>
        </w:r>
        <w:r w:rsidR="00CD6945">
          <w:rPr>
            <w:noProof/>
            <w:webHidden/>
          </w:rPr>
          <w:tab/>
        </w:r>
        <w:r w:rsidR="00CD6945">
          <w:rPr>
            <w:noProof/>
            <w:webHidden/>
          </w:rPr>
          <w:fldChar w:fldCharType="begin"/>
        </w:r>
        <w:r w:rsidR="00CD6945">
          <w:rPr>
            <w:noProof/>
            <w:webHidden/>
          </w:rPr>
          <w:instrText xml:space="preserve"> PAGEREF _Toc506814741 \h </w:instrText>
        </w:r>
        <w:r w:rsidR="00CD6945">
          <w:rPr>
            <w:noProof/>
            <w:webHidden/>
          </w:rPr>
        </w:r>
        <w:r w:rsidR="00CD6945">
          <w:rPr>
            <w:noProof/>
            <w:webHidden/>
          </w:rPr>
          <w:fldChar w:fldCharType="separate"/>
        </w:r>
        <w:r w:rsidR="00CD6945">
          <w:rPr>
            <w:noProof/>
            <w:webHidden/>
          </w:rPr>
          <w:t>43</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42" w:history="1">
        <w:r w:rsidR="00CD6945" w:rsidRPr="00B27DA6">
          <w:rPr>
            <w:rStyle w:val="a4"/>
            <w:noProof/>
          </w:rPr>
          <w:t>ICMP</w:t>
        </w:r>
        <w:r w:rsidR="00CD6945" w:rsidRPr="00B27DA6">
          <w:rPr>
            <w:rStyle w:val="a4"/>
            <w:rFonts w:hint="eastAsia"/>
            <w:noProof/>
          </w:rPr>
          <w:t>时间戳应答</w:t>
        </w:r>
        <w:r w:rsidR="00CD6945">
          <w:rPr>
            <w:noProof/>
            <w:webHidden/>
          </w:rPr>
          <w:tab/>
        </w:r>
        <w:r w:rsidR="00CD6945">
          <w:rPr>
            <w:noProof/>
            <w:webHidden/>
          </w:rPr>
          <w:fldChar w:fldCharType="begin"/>
        </w:r>
        <w:r w:rsidR="00CD6945">
          <w:rPr>
            <w:noProof/>
            <w:webHidden/>
          </w:rPr>
          <w:instrText xml:space="preserve"> PAGEREF _Toc506814742 \h </w:instrText>
        </w:r>
        <w:r w:rsidR="00CD6945">
          <w:rPr>
            <w:noProof/>
            <w:webHidden/>
          </w:rPr>
        </w:r>
        <w:r w:rsidR="00CD6945">
          <w:rPr>
            <w:noProof/>
            <w:webHidden/>
          </w:rPr>
          <w:fldChar w:fldCharType="separate"/>
        </w:r>
        <w:r w:rsidR="00CD6945">
          <w:rPr>
            <w:noProof/>
            <w:webHidden/>
          </w:rPr>
          <w:t>44</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43" w:history="1">
        <w:r w:rsidR="00CD6945" w:rsidRPr="00B27DA6">
          <w:rPr>
            <w:rStyle w:val="a4"/>
            <w:noProof/>
          </w:rPr>
          <w:t>ICMP</w:t>
        </w:r>
        <w:r w:rsidR="00CD6945" w:rsidRPr="00B27DA6">
          <w:rPr>
            <w:rStyle w:val="a4"/>
            <w:rFonts w:hint="eastAsia"/>
            <w:noProof/>
          </w:rPr>
          <w:t>信息请求（作废不用）</w:t>
        </w:r>
        <w:r w:rsidR="00CD6945">
          <w:rPr>
            <w:noProof/>
            <w:webHidden/>
          </w:rPr>
          <w:tab/>
        </w:r>
        <w:r w:rsidR="00CD6945">
          <w:rPr>
            <w:noProof/>
            <w:webHidden/>
          </w:rPr>
          <w:fldChar w:fldCharType="begin"/>
        </w:r>
        <w:r w:rsidR="00CD6945">
          <w:rPr>
            <w:noProof/>
            <w:webHidden/>
          </w:rPr>
          <w:instrText xml:space="preserve"> PAGEREF _Toc506814743 \h </w:instrText>
        </w:r>
        <w:r w:rsidR="00CD6945">
          <w:rPr>
            <w:noProof/>
            <w:webHidden/>
          </w:rPr>
        </w:r>
        <w:r w:rsidR="00CD6945">
          <w:rPr>
            <w:noProof/>
            <w:webHidden/>
          </w:rPr>
          <w:fldChar w:fldCharType="separate"/>
        </w:r>
        <w:r w:rsidR="00CD6945">
          <w:rPr>
            <w:noProof/>
            <w:webHidden/>
          </w:rPr>
          <w:t>45</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44" w:history="1">
        <w:r w:rsidR="00CD6945" w:rsidRPr="00B27DA6">
          <w:rPr>
            <w:rStyle w:val="a4"/>
            <w:noProof/>
          </w:rPr>
          <w:t>ICMP</w:t>
        </w:r>
        <w:r w:rsidR="00CD6945" w:rsidRPr="00B27DA6">
          <w:rPr>
            <w:rStyle w:val="a4"/>
            <w:rFonts w:hint="eastAsia"/>
            <w:noProof/>
          </w:rPr>
          <w:t>信息应答（作废不用）</w:t>
        </w:r>
        <w:r w:rsidR="00CD6945">
          <w:rPr>
            <w:noProof/>
            <w:webHidden/>
          </w:rPr>
          <w:tab/>
        </w:r>
        <w:r w:rsidR="00CD6945">
          <w:rPr>
            <w:noProof/>
            <w:webHidden/>
          </w:rPr>
          <w:fldChar w:fldCharType="begin"/>
        </w:r>
        <w:r w:rsidR="00CD6945">
          <w:rPr>
            <w:noProof/>
            <w:webHidden/>
          </w:rPr>
          <w:instrText xml:space="preserve"> PAGEREF _Toc506814744 \h </w:instrText>
        </w:r>
        <w:r w:rsidR="00CD6945">
          <w:rPr>
            <w:noProof/>
            <w:webHidden/>
          </w:rPr>
        </w:r>
        <w:r w:rsidR="00CD6945">
          <w:rPr>
            <w:noProof/>
            <w:webHidden/>
          </w:rPr>
          <w:fldChar w:fldCharType="separate"/>
        </w:r>
        <w:r w:rsidR="00CD6945">
          <w:rPr>
            <w:noProof/>
            <w:webHidden/>
          </w:rPr>
          <w:t>46</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45" w:history="1">
        <w:r w:rsidR="00CD6945" w:rsidRPr="00B27DA6">
          <w:rPr>
            <w:rStyle w:val="a4"/>
            <w:noProof/>
          </w:rPr>
          <w:t>ICMP</w:t>
        </w:r>
        <w:r w:rsidR="00CD6945" w:rsidRPr="00B27DA6">
          <w:rPr>
            <w:rStyle w:val="a4"/>
            <w:rFonts w:hint="eastAsia"/>
            <w:noProof/>
          </w:rPr>
          <w:t>地址掩码请求</w:t>
        </w:r>
        <w:r w:rsidR="00CD6945">
          <w:rPr>
            <w:noProof/>
            <w:webHidden/>
          </w:rPr>
          <w:tab/>
        </w:r>
        <w:r w:rsidR="00CD6945">
          <w:rPr>
            <w:noProof/>
            <w:webHidden/>
          </w:rPr>
          <w:fldChar w:fldCharType="begin"/>
        </w:r>
        <w:r w:rsidR="00CD6945">
          <w:rPr>
            <w:noProof/>
            <w:webHidden/>
          </w:rPr>
          <w:instrText xml:space="preserve"> PAGEREF _Toc506814745 \h </w:instrText>
        </w:r>
        <w:r w:rsidR="00CD6945">
          <w:rPr>
            <w:noProof/>
            <w:webHidden/>
          </w:rPr>
        </w:r>
        <w:r w:rsidR="00CD6945">
          <w:rPr>
            <w:noProof/>
            <w:webHidden/>
          </w:rPr>
          <w:fldChar w:fldCharType="separate"/>
        </w:r>
        <w:r w:rsidR="00CD6945">
          <w:rPr>
            <w:noProof/>
            <w:webHidden/>
          </w:rPr>
          <w:t>47</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46" w:history="1">
        <w:r w:rsidR="00CD6945" w:rsidRPr="00B27DA6">
          <w:rPr>
            <w:rStyle w:val="a4"/>
            <w:noProof/>
          </w:rPr>
          <w:t>ICMP</w:t>
        </w:r>
        <w:r w:rsidR="00CD6945" w:rsidRPr="00B27DA6">
          <w:rPr>
            <w:rStyle w:val="a4"/>
            <w:rFonts w:hint="eastAsia"/>
            <w:noProof/>
          </w:rPr>
          <w:t>地址掩码应答</w:t>
        </w:r>
        <w:r w:rsidR="00CD6945">
          <w:rPr>
            <w:noProof/>
            <w:webHidden/>
          </w:rPr>
          <w:tab/>
        </w:r>
        <w:r w:rsidR="00CD6945">
          <w:rPr>
            <w:noProof/>
            <w:webHidden/>
          </w:rPr>
          <w:fldChar w:fldCharType="begin"/>
        </w:r>
        <w:r w:rsidR="00CD6945">
          <w:rPr>
            <w:noProof/>
            <w:webHidden/>
          </w:rPr>
          <w:instrText xml:space="preserve"> PAGEREF _Toc506814746 \h </w:instrText>
        </w:r>
        <w:r w:rsidR="00CD6945">
          <w:rPr>
            <w:noProof/>
            <w:webHidden/>
          </w:rPr>
        </w:r>
        <w:r w:rsidR="00CD6945">
          <w:rPr>
            <w:noProof/>
            <w:webHidden/>
          </w:rPr>
          <w:fldChar w:fldCharType="separate"/>
        </w:r>
        <w:r w:rsidR="00CD6945">
          <w:rPr>
            <w:noProof/>
            <w:webHidden/>
          </w:rPr>
          <w:t>48</w:t>
        </w:r>
        <w:r w:rsidR="00CD6945">
          <w:rPr>
            <w:noProof/>
            <w:webHidden/>
          </w:rPr>
          <w:fldChar w:fldCharType="end"/>
        </w:r>
      </w:hyperlink>
    </w:p>
    <w:p w:rsidR="00CD6945" w:rsidRDefault="00137398">
      <w:pPr>
        <w:pStyle w:val="10"/>
        <w:tabs>
          <w:tab w:val="right" w:leader="dot" w:pos="8296"/>
        </w:tabs>
        <w:rPr>
          <w:noProof/>
          <w:sz w:val="21"/>
        </w:rPr>
      </w:pPr>
      <w:hyperlink w:anchor="_Toc506814747" w:history="1">
        <w:r w:rsidR="00CD6945" w:rsidRPr="00B27DA6">
          <w:rPr>
            <w:rStyle w:val="a4"/>
            <w:rFonts w:hint="eastAsia"/>
            <w:noProof/>
          </w:rPr>
          <w:t>应用层</w:t>
        </w:r>
        <w:r w:rsidR="00CD6945">
          <w:rPr>
            <w:noProof/>
            <w:webHidden/>
          </w:rPr>
          <w:tab/>
        </w:r>
        <w:r w:rsidR="00CD6945">
          <w:rPr>
            <w:noProof/>
            <w:webHidden/>
          </w:rPr>
          <w:fldChar w:fldCharType="begin"/>
        </w:r>
        <w:r w:rsidR="00CD6945">
          <w:rPr>
            <w:noProof/>
            <w:webHidden/>
          </w:rPr>
          <w:instrText xml:space="preserve"> PAGEREF _Toc506814747 \h </w:instrText>
        </w:r>
        <w:r w:rsidR="00CD6945">
          <w:rPr>
            <w:noProof/>
            <w:webHidden/>
          </w:rPr>
        </w:r>
        <w:r w:rsidR="00CD6945">
          <w:rPr>
            <w:noProof/>
            <w:webHidden/>
          </w:rPr>
          <w:fldChar w:fldCharType="separate"/>
        </w:r>
        <w:r w:rsidR="00CD6945">
          <w:rPr>
            <w:noProof/>
            <w:webHidden/>
          </w:rPr>
          <w:t>53</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48" w:history="1">
        <w:r w:rsidR="00CD6945" w:rsidRPr="00B27DA6">
          <w:rPr>
            <w:rStyle w:val="a4"/>
            <w:noProof/>
          </w:rPr>
          <w:t>DNS</w:t>
        </w:r>
        <w:r w:rsidR="00CD6945" w:rsidRPr="00B27DA6">
          <w:rPr>
            <w:rStyle w:val="a4"/>
            <w:rFonts w:hint="eastAsia"/>
            <w:noProof/>
          </w:rPr>
          <w:t>请求报文</w:t>
        </w:r>
        <w:r w:rsidR="00CD6945">
          <w:rPr>
            <w:noProof/>
            <w:webHidden/>
          </w:rPr>
          <w:tab/>
        </w:r>
        <w:r w:rsidR="00CD6945">
          <w:rPr>
            <w:noProof/>
            <w:webHidden/>
          </w:rPr>
          <w:fldChar w:fldCharType="begin"/>
        </w:r>
        <w:r w:rsidR="00CD6945">
          <w:rPr>
            <w:noProof/>
            <w:webHidden/>
          </w:rPr>
          <w:instrText xml:space="preserve"> PAGEREF _Toc506814748 \h </w:instrText>
        </w:r>
        <w:r w:rsidR="00CD6945">
          <w:rPr>
            <w:noProof/>
            <w:webHidden/>
          </w:rPr>
        </w:r>
        <w:r w:rsidR="00CD6945">
          <w:rPr>
            <w:noProof/>
            <w:webHidden/>
          </w:rPr>
          <w:fldChar w:fldCharType="separate"/>
        </w:r>
        <w:r w:rsidR="00CD6945">
          <w:rPr>
            <w:noProof/>
            <w:webHidden/>
          </w:rPr>
          <w:t>53</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49" w:history="1">
        <w:r w:rsidR="00CD6945" w:rsidRPr="00B27DA6">
          <w:rPr>
            <w:rStyle w:val="a4"/>
            <w:noProof/>
          </w:rPr>
          <w:t>DNS</w:t>
        </w:r>
        <w:r w:rsidR="00CD6945" w:rsidRPr="00B27DA6">
          <w:rPr>
            <w:rStyle w:val="a4"/>
            <w:rFonts w:hint="eastAsia"/>
            <w:noProof/>
          </w:rPr>
          <w:t>回复报文</w:t>
        </w:r>
        <w:r w:rsidR="00CD6945">
          <w:rPr>
            <w:noProof/>
            <w:webHidden/>
          </w:rPr>
          <w:tab/>
        </w:r>
        <w:r w:rsidR="00CD6945">
          <w:rPr>
            <w:noProof/>
            <w:webHidden/>
          </w:rPr>
          <w:fldChar w:fldCharType="begin"/>
        </w:r>
        <w:r w:rsidR="00CD6945">
          <w:rPr>
            <w:noProof/>
            <w:webHidden/>
          </w:rPr>
          <w:instrText xml:space="preserve"> PAGEREF _Toc506814749 \h </w:instrText>
        </w:r>
        <w:r w:rsidR="00CD6945">
          <w:rPr>
            <w:noProof/>
            <w:webHidden/>
          </w:rPr>
        </w:r>
        <w:r w:rsidR="00CD6945">
          <w:rPr>
            <w:noProof/>
            <w:webHidden/>
          </w:rPr>
          <w:fldChar w:fldCharType="separate"/>
        </w:r>
        <w:r w:rsidR="00CD6945">
          <w:rPr>
            <w:noProof/>
            <w:webHidden/>
          </w:rPr>
          <w:t>55</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50" w:history="1">
        <w:r w:rsidR="00CD6945" w:rsidRPr="00B27DA6">
          <w:rPr>
            <w:rStyle w:val="a4"/>
            <w:noProof/>
          </w:rPr>
          <w:t>FTP</w:t>
        </w:r>
        <w:r w:rsidR="00CD6945" w:rsidRPr="00B27DA6">
          <w:rPr>
            <w:rStyle w:val="a4"/>
            <w:rFonts w:hint="eastAsia"/>
            <w:noProof/>
          </w:rPr>
          <w:t>命令报文</w:t>
        </w:r>
        <w:r w:rsidR="00CD6945">
          <w:rPr>
            <w:noProof/>
            <w:webHidden/>
          </w:rPr>
          <w:tab/>
        </w:r>
        <w:r w:rsidR="00CD6945">
          <w:rPr>
            <w:noProof/>
            <w:webHidden/>
          </w:rPr>
          <w:fldChar w:fldCharType="begin"/>
        </w:r>
        <w:r w:rsidR="00CD6945">
          <w:rPr>
            <w:noProof/>
            <w:webHidden/>
          </w:rPr>
          <w:instrText xml:space="preserve"> PAGEREF _Toc506814750 \h </w:instrText>
        </w:r>
        <w:r w:rsidR="00CD6945">
          <w:rPr>
            <w:noProof/>
            <w:webHidden/>
          </w:rPr>
        </w:r>
        <w:r w:rsidR="00CD6945">
          <w:rPr>
            <w:noProof/>
            <w:webHidden/>
          </w:rPr>
          <w:fldChar w:fldCharType="separate"/>
        </w:r>
        <w:r w:rsidR="00CD6945">
          <w:rPr>
            <w:noProof/>
            <w:webHidden/>
          </w:rPr>
          <w:t>56</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51" w:history="1">
        <w:r w:rsidR="00CD6945" w:rsidRPr="00B27DA6">
          <w:rPr>
            <w:rStyle w:val="a4"/>
            <w:noProof/>
          </w:rPr>
          <w:t>FTP</w:t>
        </w:r>
        <w:r w:rsidR="00CD6945" w:rsidRPr="00B27DA6">
          <w:rPr>
            <w:rStyle w:val="a4"/>
            <w:rFonts w:hint="eastAsia"/>
            <w:noProof/>
          </w:rPr>
          <w:t>应答报文</w:t>
        </w:r>
        <w:r w:rsidR="00CD6945">
          <w:rPr>
            <w:noProof/>
            <w:webHidden/>
          </w:rPr>
          <w:tab/>
        </w:r>
        <w:r w:rsidR="00CD6945">
          <w:rPr>
            <w:noProof/>
            <w:webHidden/>
          </w:rPr>
          <w:fldChar w:fldCharType="begin"/>
        </w:r>
        <w:r w:rsidR="00CD6945">
          <w:rPr>
            <w:noProof/>
            <w:webHidden/>
          </w:rPr>
          <w:instrText xml:space="preserve"> PAGEREF _Toc506814751 \h </w:instrText>
        </w:r>
        <w:r w:rsidR="00CD6945">
          <w:rPr>
            <w:noProof/>
            <w:webHidden/>
          </w:rPr>
        </w:r>
        <w:r w:rsidR="00CD6945">
          <w:rPr>
            <w:noProof/>
            <w:webHidden/>
          </w:rPr>
          <w:fldChar w:fldCharType="separate"/>
        </w:r>
        <w:r w:rsidR="00CD6945">
          <w:rPr>
            <w:noProof/>
            <w:webHidden/>
          </w:rPr>
          <w:t>57</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52" w:history="1">
        <w:r w:rsidR="00CD6945" w:rsidRPr="00B27DA6">
          <w:rPr>
            <w:rStyle w:val="a4"/>
            <w:noProof/>
          </w:rPr>
          <w:t>SMTP</w:t>
        </w:r>
        <w:r w:rsidR="00CD6945" w:rsidRPr="00B27DA6">
          <w:rPr>
            <w:rStyle w:val="a4"/>
            <w:rFonts w:hint="eastAsia"/>
            <w:noProof/>
          </w:rPr>
          <w:t>报文</w:t>
        </w:r>
        <w:r w:rsidR="00CD6945">
          <w:rPr>
            <w:noProof/>
            <w:webHidden/>
          </w:rPr>
          <w:tab/>
        </w:r>
        <w:r w:rsidR="00CD6945">
          <w:rPr>
            <w:noProof/>
            <w:webHidden/>
          </w:rPr>
          <w:fldChar w:fldCharType="begin"/>
        </w:r>
        <w:r w:rsidR="00CD6945">
          <w:rPr>
            <w:noProof/>
            <w:webHidden/>
          </w:rPr>
          <w:instrText xml:space="preserve"> PAGEREF _Toc506814752 \h </w:instrText>
        </w:r>
        <w:r w:rsidR="00CD6945">
          <w:rPr>
            <w:noProof/>
            <w:webHidden/>
          </w:rPr>
        </w:r>
        <w:r w:rsidR="00CD6945">
          <w:rPr>
            <w:noProof/>
            <w:webHidden/>
          </w:rPr>
          <w:fldChar w:fldCharType="separate"/>
        </w:r>
        <w:r w:rsidR="00CD6945">
          <w:rPr>
            <w:noProof/>
            <w:webHidden/>
          </w:rPr>
          <w:t>58</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53" w:history="1">
        <w:r w:rsidR="00CD6945" w:rsidRPr="00B27DA6">
          <w:rPr>
            <w:rStyle w:val="a4"/>
            <w:noProof/>
          </w:rPr>
          <w:t>HTTP</w:t>
        </w:r>
        <w:r w:rsidR="00CD6945" w:rsidRPr="00B27DA6">
          <w:rPr>
            <w:rStyle w:val="a4"/>
            <w:rFonts w:hint="eastAsia"/>
            <w:noProof/>
          </w:rPr>
          <w:t>请求报文</w:t>
        </w:r>
        <w:r w:rsidR="00CD6945">
          <w:rPr>
            <w:noProof/>
            <w:webHidden/>
          </w:rPr>
          <w:tab/>
        </w:r>
        <w:r w:rsidR="00CD6945">
          <w:rPr>
            <w:noProof/>
            <w:webHidden/>
          </w:rPr>
          <w:fldChar w:fldCharType="begin"/>
        </w:r>
        <w:r w:rsidR="00CD6945">
          <w:rPr>
            <w:noProof/>
            <w:webHidden/>
          </w:rPr>
          <w:instrText xml:space="preserve"> PAGEREF _Toc506814753 \h </w:instrText>
        </w:r>
        <w:r w:rsidR="00CD6945">
          <w:rPr>
            <w:noProof/>
            <w:webHidden/>
          </w:rPr>
        </w:r>
        <w:r w:rsidR="00CD6945">
          <w:rPr>
            <w:noProof/>
            <w:webHidden/>
          </w:rPr>
          <w:fldChar w:fldCharType="separate"/>
        </w:r>
        <w:r w:rsidR="00CD6945">
          <w:rPr>
            <w:noProof/>
            <w:webHidden/>
          </w:rPr>
          <w:t>59</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54" w:history="1">
        <w:r w:rsidR="00CD6945" w:rsidRPr="00B27DA6">
          <w:rPr>
            <w:rStyle w:val="a4"/>
            <w:noProof/>
          </w:rPr>
          <w:t>HTTP</w:t>
        </w:r>
        <w:r w:rsidR="00CD6945" w:rsidRPr="00B27DA6">
          <w:rPr>
            <w:rStyle w:val="a4"/>
            <w:rFonts w:hint="eastAsia"/>
            <w:noProof/>
          </w:rPr>
          <w:t>响应报文</w:t>
        </w:r>
        <w:r w:rsidR="00CD6945">
          <w:rPr>
            <w:noProof/>
            <w:webHidden/>
          </w:rPr>
          <w:tab/>
        </w:r>
        <w:r w:rsidR="00CD6945">
          <w:rPr>
            <w:noProof/>
            <w:webHidden/>
          </w:rPr>
          <w:fldChar w:fldCharType="begin"/>
        </w:r>
        <w:r w:rsidR="00CD6945">
          <w:rPr>
            <w:noProof/>
            <w:webHidden/>
          </w:rPr>
          <w:instrText xml:space="preserve"> PAGEREF _Toc506814754 \h </w:instrText>
        </w:r>
        <w:r w:rsidR="00CD6945">
          <w:rPr>
            <w:noProof/>
            <w:webHidden/>
          </w:rPr>
        </w:r>
        <w:r w:rsidR="00CD6945">
          <w:rPr>
            <w:noProof/>
            <w:webHidden/>
          </w:rPr>
          <w:fldChar w:fldCharType="separate"/>
        </w:r>
        <w:r w:rsidR="00CD6945">
          <w:rPr>
            <w:noProof/>
            <w:webHidden/>
          </w:rPr>
          <w:t>60</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55" w:history="1">
        <w:r w:rsidR="00CD6945" w:rsidRPr="00B27DA6">
          <w:rPr>
            <w:rStyle w:val="a4"/>
            <w:noProof/>
          </w:rPr>
          <w:t>DHCP</w:t>
        </w:r>
        <w:r w:rsidR="00CD6945" w:rsidRPr="00B27DA6">
          <w:rPr>
            <w:rStyle w:val="a4"/>
            <w:rFonts w:hint="eastAsia"/>
            <w:noProof/>
          </w:rPr>
          <w:t>报文</w:t>
        </w:r>
        <w:r w:rsidR="00CD6945">
          <w:rPr>
            <w:noProof/>
            <w:webHidden/>
          </w:rPr>
          <w:tab/>
        </w:r>
        <w:r w:rsidR="00CD6945">
          <w:rPr>
            <w:noProof/>
            <w:webHidden/>
          </w:rPr>
          <w:fldChar w:fldCharType="begin"/>
        </w:r>
        <w:r w:rsidR="00CD6945">
          <w:rPr>
            <w:noProof/>
            <w:webHidden/>
          </w:rPr>
          <w:instrText xml:space="preserve"> PAGEREF _Toc506814755 \h </w:instrText>
        </w:r>
        <w:r w:rsidR="00CD6945">
          <w:rPr>
            <w:noProof/>
            <w:webHidden/>
          </w:rPr>
        </w:r>
        <w:r w:rsidR="00CD6945">
          <w:rPr>
            <w:noProof/>
            <w:webHidden/>
          </w:rPr>
          <w:fldChar w:fldCharType="separate"/>
        </w:r>
        <w:r w:rsidR="00CD6945">
          <w:rPr>
            <w:noProof/>
            <w:webHidden/>
          </w:rPr>
          <w:t>62</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56" w:history="1">
        <w:r w:rsidR="00CD6945" w:rsidRPr="00B27DA6">
          <w:rPr>
            <w:rStyle w:val="a4"/>
            <w:noProof/>
          </w:rPr>
          <w:t>RIP</w:t>
        </w:r>
        <w:r w:rsidR="00CD6945" w:rsidRPr="00B27DA6">
          <w:rPr>
            <w:rStyle w:val="a4"/>
            <w:rFonts w:hint="eastAsia"/>
            <w:noProof/>
          </w:rPr>
          <w:t>请求</w:t>
        </w:r>
        <w:r w:rsidR="00CD6945" w:rsidRPr="00B27DA6">
          <w:rPr>
            <w:rStyle w:val="a4"/>
            <w:rFonts w:hint="eastAsia"/>
            <w:noProof/>
          </w:rPr>
          <w:t>报</w:t>
        </w:r>
        <w:r w:rsidR="00CD6945" w:rsidRPr="00B27DA6">
          <w:rPr>
            <w:rStyle w:val="a4"/>
            <w:rFonts w:hint="eastAsia"/>
            <w:noProof/>
          </w:rPr>
          <w:t>文</w:t>
        </w:r>
        <w:r w:rsidR="00CD6945">
          <w:rPr>
            <w:noProof/>
            <w:webHidden/>
          </w:rPr>
          <w:tab/>
        </w:r>
        <w:r w:rsidR="00CD6945">
          <w:rPr>
            <w:noProof/>
            <w:webHidden/>
          </w:rPr>
          <w:fldChar w:fldCharType="begin"/>
        </w:r>
        <w:r w:rsidR="00CD6945">
          <w:rPr>
            <w:noProof/>
            <w:webHidden/>
          </w:rPr>
          <w:instrText xml:space="preserve"> PAGEREF _Toc506814756 \h </w:instrText>
        </w:r>
        <w:r w:rsidR="00CD6945">
          <w:rPr>
            <w:noProof/>
            <w:webHidden/>
          </w:rPr>
        </w:r>
        <w:r w:rsidR="00CD6945">
          <w:rPr>
            <w:noProof/>
            <w:webHidden/>
          </w:rPr>
          <w:fldChar w:fldCharType="separate"/>
        </w:r>
        <w:r w:rsidR="00CD6945">
          <w:rPr>
            <w:noProof/>
            <w:webHidden/>
          </w:rPr>
          <w:t>63</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57" w:history="1">
        <w:r w:rsidR="00CD6945" w:rsidRPr="00B27DA6">
          <w:rPr>
            <w:rStyle w:val="a4"/>
            <w:noProof/>
          </w:rPr>
          <w:t>RIP</w:t>
        </w:r>
        <w:r w:rsidR="00CD6945" w:rsidRPr="00B27DA6">
          <w:rPr>
            <w:rStyle w:val="a4"/>
            <w:rFonts w:hint="eastAsia"/>
            <w:noProof/>
          </w:rPr>
          <w:t>应答报文</w:t>
        </w:r>
        <w:r w:rsidR="00CD6945">
          <w:rPr>
            <w:noProof/>
            <w:webHidden/>
          </w:rPr>
          <w:tab/>
        </w:r>
        <w:r w:rsidR="00CD6945">
          <w:rPr>
            <w:noProof/>
            <w:webHidden/>
          </w:rPr>
          <w:fldChar w:fldCharType="begin"/>
        </w:r>
        <w:r w:rsidR="00CD6945">
          <w:rPr>
            <w:noProof/>
            <w:webHidden/>
          </w:rPr>
          <w:instrText xml:space="preserve"> PAGEREF _Toc506814757 \h </w:instrText>
        </w:r>
        <w:r w:rsidR="00CD6945">
          <w:rPr>
            <w:noProof/>
            <w:webHidden/>
          </w:rPr>
        </w:r>
        <w:r w:rsidR="00CD6945">
          <w:rPr>
            <w:noProof/>
            <w:webHidden/>
          </w:rPr>
          <w:fldChar w:fldCharType="separate"/>
        </w:r>
        <w:r w:rsidR="00CD6945">
          <w:rPr>
            <w:noProof/>
            <w:webHidden/>
          </w:rPr>
          <w:t>64</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58" w:history="1">
        <w:r w:rsidR="00CD6945" w:rsidRPr="00B27DA6">
          <w:rPr>
            <w:rStyle w:val="a4"/>
            <w:noProof/>
          </w:rPr>
          <w:t>RIP</w:t>
        </w:r>
        <w:r w:rsidR="00CD6945" w:rsidRPr="00B27DA6">
          <w:rPr>
            <w:rStyle w:val="a4"/>
            <w:rFonts w:hint="eastAsia"/>
            <w:noProof/>
          </w:rPr>
          <w:t>轮询报文</w:t>
        </w:r>
        <w:r w:rsidR="00CD6945">
          <w:rPr>
            <w:noProof/>
            <w:webHidden/>
          </w:rPr>
          <w:tab/>
        </w:r>
        <w:r w:rsidR="00CD6945">
          <w:rPr>
            <w:noProof/>
            <w:webHidden/>
          </w:rPr>
          <w:fldChar w:fldCharType="begin"/>
        </w:r>
        <w:r w:rsidR="00CD6945">
          <w:rPr>
            <w:noProof/>
            <w:webHidden/>
          </w:rPr>
          <w:instrText xml:space="preserve"> PAGEREF _Toc506814758 \h </w:instrText>
        </w:r>
        <w:r w:rsidR="00CD6945">
          <w:rPr>
            <w:noProof/>
            <w:webHidden/>
          </w:rPr>
        </w:r>
        <w:r w:rsidR="00CD6945">
          <w:rPr>
            <w:noProof/>
            <w:webHidden/>
          </w:rPr>
          <w:fldChar w:fldCharType="separate"/>
        </w:r>
        <w:r w:rsidR="00CD6945">
          <w:rPr>
            <w:noProof/>
            <w:webHidden/>
          </w:rPr>
          <w:t>65</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59" w:history="1">
        <w:r w:rsidR="00CD6945" w:rsidRPr="00B27DA6">
          <w:rPr>
            <w:rStyle w:val="a4"/>
            <w:noProof/>
          </w:rPr>
          <w:t>RIP</w:t>
        </w:r>
        <w:r w:rsidR="00CD6945" w:rsidRPr="00B27DA6">
          <w:rPr>
            <w:rStyle w:val="a4"/>
            <w:rFonts w:hint="eastAsia"/>
            <w:noProof/>
          </w:rPr>
          <w:t>轮询表项报文</w:t>
        </w:r>
        <w:r w:rsidR="00CD6945">
          <w:rPr>
            <w:noProof/>
            <w:webHidden/>
          </w:rPr>
          <w:tab/>
        </w:r>
        <w:r w:rsidR="00CD6945">
          <w:rPr>
            <w:noProof/>
            <w:webHidden/>
          </w:rPr>
          <w:fldChar w:fldCharType="begin"/>
        </w:r>
        <w:r w:rsidR="00CD6945">
          <w:rPr>
            <w:noProof/>
            <w:webHidden/>
          </w:rPr>
          <w:instrText xml:space="preserve"> PAGEREF _Toc506814759 \h </w:instrText>
        </w:r>
        <w:r w:rsidR="00CD6945">
          <w:rPr>
            <w:noProof/>
            <w:webHidden/>
          </w:rPr>
        </w:r>
        <w:r w:rsidR="00CD6945">
          <w:rPr>
            <w:noProof/>
            <w:webHidden/>
          </w:rPr>
          <w:fldChar w:fldCharType="separate"/>
        </w:r>
        <w:r w:rsidR="00CD6945">
          <w:rPr>
            <w:noProof/>
            <w:webHidden/>
          </w:rPr>
          <w:t>66</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60" w:history="1">
        <w:r w:rsidR="00CD6945" w:rsidRPr="00B27DA6">
          <w:rPr>
            <w:rStyle w:val="a4"/>
            <w:noProof/>
          </w:rPr>
          <w:t>SNMP</w:t>
        </w:r>
        <w:r w:rsidR="00CD6945" w:rsidRPr="00B27DA6">
          <w:rPr>
            <w:rStyle w:val="a4"/>
            <w:rFonts w:hint="eastAsia"/>
            <w:noProof/>
          </w:rPr>
          <w:t>报文</w:t>
        </w:r>
        <w:r w:rsidR="00CD6945">
          <w:rPr>
            <w:noProof/>
            <w:webHidden/>
          </w:rPr>
          <w:tab/>
        </w:r>
        <w:r w:rsidR="00CD6945">
          <w:rPr>
            <w:noProof/>
            <w:webHidden/>
          </w:rPr>
          <w:fldChar w:fldCharType="begin"/>
        </w:r>
        <w:r w:rsidR="00CD6945">
          <w:rPr>
            <w:noProof/>
            <w:webHidden/>
          </w:rPr>
          <w:instrText xml:space="preserve"> PAGEREF _Toc506814760 \h </w:instrText>
        </w:r>
        <w:r w:rsidR="00CD6945">
          <w:rPr>
            <w:noProof/>
            <w:webHidden/>
          </w:rPr>
        </w:r>
        <w:r w:rsidR="00CD6945">
          <w:rPr>
            <w:noProof/>
            <w:webHidden/>
          </w:rPr>
          <w:fldChar w:fldCharType="separate"/>
        </w:r>
        <w:r w:rsidR="00CD6945">
          <w:rPr>
            <w:noProof/>
            <w:webHidden/>
          </w:rPr>
          <w:t>67</w:t>
        </w:r>
        <w:r w:rsidR="00CD6945">
          <w:rPr>
            <w:noProof/>
            <w:webHidden/>
          </w:rPr>
          <w:fldChar w:fldCharType="end"/>
        </w:r>
      </w:hyperlink>
    </w:p>
    <w:p w:rsidR="00CD6945" w:rsidRDefault="00137398" w:rsidP="00CD6945">
      <w:pPr>
        <w:pStyle w:val="20"/>
        <w:tabs>
          <w:tab w:val="right" w:leader="dot" w:pos="8296"/>
        </w:tabs>
        <w:ind w:left="480"/>
        <w:rPr>
          <w:noProof/>
          <w:sz w:val="21"/>
        </w:rPr>
      </w:pPr>
      <w:hyperlink w:anchor="_Toc506814761" w:history="1">
        <w:r w:rsidR="00CD6945" w:rsidRPr="00B27DA6">
          <w:rPr>
            <w:rStyle w:val="a4"/>
            <w:noProof/>
          </w:rPr>
          <w:t>TELNET</w:t>
        </w:r>
        <w:r w:rsidR="00CD6945" w:rsidRPr="00B27DA6">
          <w:rPr>
            <w:rStyle w:val="a4"/>
            <w:rFonts w:hint="eastAsia"/>
            <w:noProof/>
          </w:rPr>
          <w:t>报文</w:t>
        </w:r>
        <w:r w:rsidR="00CD6945">
          <w:rPr>
            <w:noProof/>
            <w:webHidden/>
          </w:rPr>
          <w:tab/>
        </w:r>
        <w:r w:rsidR="00CD6945">
          <w:rPr>
            <w:noProof/>
            <w:webHidden/>
          </w:rPr>
          <w:fldChar w:fldCharType="begin"/>
        </w:r>
        <w:r w:rsidR="00CD6945">
          <w:rPr>
            <w:noProof/>
            <w:webHidden/>
          </w:rPr>
          <w:instrText xml:space="preserve"> PAGEREF _Toc506814761 \h </w:instrText>
        </w:r>
        <w:r w:rsidR="00CD6945">
          <w:rPr>
            <w:noProof/>
            <w:webHidden/>
          </w:rPr>
        </w:r>
        <w:r w:rsidR="00CD6945">
          <w:rPr>
            <w:noProof/>
            <w:webHidden/>
          </w:rPr>
          <w:fldChar w:fldCharType="separate"/>
        </w:r>
        <w:r w:rsidR="00CD6945">
          <w:rPr>
            <w:noProof/>
            <w:webHidden/>
          </w:rPr>
          <w:t>68</w:t>
        </w:r>
        <w:r w:rsidR="00CD6945">
          <w:rPr>
            <w:noProof/>
            <w:webHidden/>
          </w:rPr>
          <w:fldChar w:fldCharType="end"/>
        </w:r>
      </w:hyperlink>
    </w:p>
    <w:p w:rsidR="0072082C" w:rsidRDefault="0072082C">
      <w:pPr>
        <w:widowControl/>
        <w:jc w:val="left"/>
        <w:rPr>
          <w:rFonts w:asciiTheme="majorHAnsi" w:eastAsiaTheme="majorEastAsia" w:hAnsiTheme="majorHAnsi" w:cstheme="majorBidi"/>
          <w:b/>
          <w:bCs/>
          <w:sz w:val="32"/>
          <w:szCs w:val="32"/>
        </w:rPr>
      </w:pPr>
      <w:r>
        <w:fldChar w:fldCharType="end"/>
      </w:r>
      <w:r>
        <w:br w:type="page"/>
      </w:r>
    </w:p>
    <w:p w:rsidR="003452CE" w:rsidRDefault="00390470" w:rsidP="00F34A8E">
      <w:pPr>
        <w:pStyle w:val="1"/>
      </w:pPr>
      <w:bookmarkStart w:id="0" w:name="_Toc506814705"/>
      <w:r>
        <w:rPr>
          <w:rFonts w:hint="eastAsia"/>
        </w:rPr>
        <w:lastRenderedPageBreak/>
        <w:t>概述</w:t>
      </w:r>
      <w:bookmarkEnd w:id="0"/>
    </w:p>
    <w:p w:rsidR="003452CE" w:rsidRPr="003452CE" w:rsidRDefault="003452CE" w:rsidP="003452CE">
      <w:pPr>
        <w:rPr>
          <w:color w:val="00FF00"/>
        </w:rPr>
      </w:pPr>
      <w:r w:rsidRPr="003452CE">
        <w:t>表示次序：左高右低</w:t>
      </w:r>
    </w:p>
    <w:p w:rsidR="003452CE" w:rsidRPr="003452CE" w:rsidRDefault="003452CE" w:rsidP="003452CE">
      <w:pPr>
        <w:rPr>
          <w:color w:val="00FF00"/>
        </w:rPr>
      </w:pPr>
      <w:r w:rsidRPr="003452CE">
        <w:t>传输次序：</w:t>
      </w:r>
      <w:r w:rsidRPr="003452CE">
        <w:t>big endian(</w:t>
      </w:r>
      <w:r w:rsidRPr="003452CE">
        <w:t>高</w:t>
      </w:r>
      <w:r w:rsidRPr="003452CE">
        <w:t>→</w:t>
      </w:r>
      <w:r w:rsidRPr="003452CE">
        <w:t>低</w:t>
      </w:r>
      <w:r w:rsidRPr="003452CE">
        <w:t>)</w:t>
      </w:r>
    </w:p>
    <w:p w:rsidR="00113044" w:rsidRDefault="00113044" w:rsidP="003452CE">
      <w:pPr>
        <w:rPr>
          <w:b/>
          <w:bCs/>
          <w:kern w:val="44"/>
          <w:sz w:val="44"/>
          <w:szCs w:val="44"/>
        </w:rPr>
      </w:pPr>
      <w:r>
        <w:br w:type="page"/>
      </w:r>
    </w:p>
    <w:p w:rsidR="003E42E8" w:rsidRDefault="008B6659" w:rsidP="00EC04F0">
      <w:pPr>
        <w:pStyle w:val="1"/>
      </w:pPr>
      <w:bookmarkStart w:id="1" w:name="_Toc506814706"/>
      <w:r>
        <w:rPr>
          <w:rFonts w:hint="eastAsia"/>
        </w:rPr>
        <w:lastRenderedPageBreak/>
        <w:t>链路</w:t>
      </w:r>
      <w:r w:rsidR="00EC04F0">
        <w:rPr>
          <w:rFonts w:hint="eastAsia"/>
        </w:rPr>
        <w:t>层</w:t>
      </w:r>
      <w:bookmarkEnd w:id="1"/>
    </w:p>
    <w:p w:rsidR="003E42E8" w:rsidRDefault="00296CD4" w:rsidP="003E42E8">
      <w:pPr>
        <w:pStyle w:val="2"/>
      </w:pPr>
      <w:bookmarkStart w:id="2" w:name="_Toc506814707"/>
      <w:r>
        <w:rPr>
          <w:rFonts w:hint="eastAsia"/>
        </w:rPr>
        <w:t>以太网</w:t>
      </w:r>
      <w:r w:rsidR="003E42E8">
        <w:rPr>
          <w:rFonts w:hint="eastAsia"/>
        </w:rPr>
        <w:t>帧</w:t>
      </w:r>
      <w:bookmarkEnd w:id="2"/>
    </w:p>
    <w:tbl>
      <w:tblPr>
        <w:tblStyle w:val="a3"/>
        <w:tblW w:w="0" w:type="auto"/>
        <w:tblLook w:val="04A0" w:firstRow="1" w:lastRow="0" w:firstColumn="1" w:lastColumn="0" w:noHBand="0" w:noVBand="1"/>
      </w:tblPr>
      <w:tblGrid>
        <w:gridCol w:w="1101"/>
        <w:gridCol w:w="1219"/>
        <w:gridCol w:w="426"/>
        <w:gridCol w:w="5584"/>
      </w:tblGrid>
      <w:tr w:rsidR="003E42E8" w:rsidTr="00EF589D">
        <w:trPr>
          <w:trHeight w:val="68"/>
        </w:trPr>
        <w:tc>
          <w:tcPr>
            <w:tcW w:w="1101" w:type="dxa"/>
            <w:vMerge w:val="restart"/>
            <w:vAlign w:val="center"/>
          </w:tcPr>
          <w:p w:rsidR="003E42E8" w:rsidRDefault="003E42E8" w:rsidP="00AE2B06">
            <w:pPr>
              <w:jc w:val="center"/>
            </w:pPr>
            <w:r>
              <w:rPr>
                <w:rFonts w:hint="eastAsia"/>
              </w:rPr>
              <w:t>首部</w:t>
            </w:r>
          </w:p>
        </w:tc>
        <w:tc>
          <w:tcPr>
            <w:tcW w:w="1219" w:type="dxa"/>
            <w:vAlign w:val="center"/>
          </w:tcPr>
          <w:p w:rsidR="003E42E8" w:rsidRDefault="003E42E8" w:rsidP="00AE2B06">
            <w:pPr>
              <w:jc w:val="center"/>
            </w:pPr>
            <w:r>
              <w:rPr>
                <w:rFonts w:hint="eastAsia"/>
              </w:rPr>
              <w:t>dst MAC</w:t>
            </w:r>
          </w:p>
        </w:tc>
        <w:tc>
          <w:tcPr>
            <w:tcW w:w="426" w:type="dxa"/>
          </w:tcPr>
          <w:p w:rsidR="003E42E8" w:rsidRDefault="003E42E8" w:rsidP="003E42E8">
            <w:r>
              <w:rPr>
                <w:rFonts w:hint="eastAsia"/>
              </w:rPr>
              <w:t>6</w:t>
            </w:r>
          </w:p>
        </w:tc>
        <w:tc>
          <w:tcPr>
            <w:tcW w:w="5584" w:type="dxa"/>
          </w:tcPr>
          <w:p w:rsidR="003E42E8" w:rsidRDefault="003E42E8" w:rsidP="003E42E8"/>
        </w:tc>
      </w:tr>
      <w:tr w:rsidR="003E42E8" w:rsidTr="00EF589D">
        <w:trPr>
          <w:trHeight w:val="65"/>
        </w:trPr>
        <w:tc>
          <w:tcPr>
            <w:tcW w:w="1101" w:type="dxa"/>
            <w:vMerge/>
            <w:vAlign w:val="center"/>
          </w:tcPr>
          <w:p w:rsidR="003E42E8" w:rsidRDefault="003E42E8" w:rsidP="00AE2B06">
            <w:pPr>
              <w:jc w:val="center"/>
            </w:pPr>
          </w:p>
        </w:tc>
        <w:tc>
          <w:tcPr>
            <w:tcW w:w="1219" w:type="dxa"/>
            <w:vAlign w:val="center"/>
          </w:tcPr>
          <w:p w:rsidR="003E42E8" w:rsidRDefault="003E42E8" w:rsidP="00AE2B06">
            <w:pPr>
              <w:jc w:val="center"/>
            </w:pPr>
            <w:r>
              <w:rPr>
                <w:rFonts w:hint="eastAsia"/>
              </w:rPr>
              <w:t>src MAC</w:t>
            </w:r>
          </w:p>
        </w:tc>
        <w:tc>
          <w:tcPr>
            <w:tcW w:w="426" w:type="dxa"/>
          </w:tcPr>
          <w:p w:rsidR="003E42E8" w:rsidRDefault="003E42E8" w:rsidP="003E42E8">
            <w:r>
              <w:rPr>
                <w:rFonts w:hint="eastAsia"/>
              </w:rPr>
              <w:t>6</w:t>
            </w:r>
          </w:p>
        </w:tc>
        <w:tc>
          <w:tcPr>
            <w:tcW w:w="5584" w:type="dxa"/>
          </w:tcPr>
          <w:p w:rsidR="003E42E8" w:rsidRDefault="003E42E8" w:rsidP="003E42E8"/>
        </w:tc>
      </w:tr>
      <w:tr w:rsidR="003E42E8" w:rsidTr="00EF589D">
        <w:trPr>
          <w:trHeight w:val="60"/>
        </w:trPr>
        <w:tc>
          <w:tcPr>
            <w:tcW w:w="1101" w:type="dxa"/>
            <w:vMerge/>
            <w:vAlign w:val="center"/>
          </w:tcPr>
          <w:p w:rsidR="003E42E8" w:rsidRDefault="003E42E8" w:rsidP="00AE2B06">
            <w:pPr>
              <w:jc w:val="center"/>
            </w:pPr>
          </w:p>
        </w:tc>
        <w:tc>
          <w:tcPr>
            <w:tcW w:w="1219" w:type="dxa"/>
            <w:vAlign w:val="center"/>
          </w:tcPr>
          <w:p w:rsidR="003E42E8" w:rsidRDefault="003E42E8" w:rsidP="00AE2B06">
            <w:pPr>
              <w:jc w:val="center"/>
            </w:pPr>
            <w:r>
              <w:rPr>
                <w:rFonts w:hint="eastAsia"/>
              </w:rPr>
              <w:t>协议</w:t>
            </w:r>
          </w:p>
        </w:tc>
        <w:tc>
          <w:tcPr>
            <w:tcW w:w="426" w:type="dxa"/>
          </w:tcPr>
          <w:p w:rsidR="003E42E8" w:rsidRDefault="003E42E8" w:rsidP="003E42E8">
            <w:r>
              <w:rPr>
                <w:rFonts w:hint="eastAsia"/>
              </w:rPr>
              <w:t>2</w:t>
            </w:r>
          </w:p>
        </w:tc>
        <w:tc>
          <w:tcPr>
            <w:tcW w:w="5584" w:type="dxa"/>
          </w:tcPr>
          <w:p w:rsidR="003E42E8" w:rsidRDefault="003E42E8" w:rsidP="003E42E8">
            <w:r>
              <w:rPr>
                <w:rFonts w:hint="eastAsia"/>
              </w:rPr>
              <w:t>08 00</w:t>
            </w:r>
            <w:r>
              <w:rPr>
                <w:rFonts w:hint="eastAsia"/>
              </w:rPr>
              <w:t>→</w:t>
            </w:r>
            <w:r>
              <w:rPr>
                <w:rFonts w:hint="eastAsia"/>
              </w:rPr>
              <w:t>IP</w:t>
            </w:r>
            <w:r>
              <w:rPr>
                <w:rFonts w:hint="eastAsia"/>
              </w:rPr>
              <w:t>，</w:t>
            </w:r>
          </w:p>
        </w:tc>
      </w:tr>
      <w:tr w:rsidR="003E42E8" w:rsidTr="00EF589D">
        <w:trPr>
          <w:trHeight w:val="65"/>
        </w:trPr>
        <w:tc>
          <w:tcPr>
            <w:tcW w:w="1101" w:type="dxa"/>
            <w:vMerge/>
            <w:vAlign w:val="center"/>
          </w:tcPr>
          <w:p w:rsidR="003E42E8" w:rsidRDefault="003E42E8" w:rsidP="00AE2B06">
            <w:pPr>
              <w:jc w:val="center"/>
            </w:pPr>
          </w:p>
        </w:tc>
        <w:tc>
          <w:tcPr>
            <w:tcW w:w="1219" w:type="dxa"/>
          </w:tcPr>
          <w:p w:rsidR="003E42E8" w:rsidRDefault="003E42E8" w:rsidP="003E42E8"/>
        </w:tc>
        <w:tc>
          <w:tcPr>
            <w:tcW w:w="426" w:type="dxa"/>
          </w:tcPr>
          <w:p w:rsidR="003E42E8" w:rsidRDefault="003E42E8" w:rsidP="003E42E8"/>
        </w:tc>
        <w:tc>
          <w:tcPr>
            <w:tcW w:w="5584" w:type="dxa"/>
          </w:tcPr>
          <w:p w:rsidR="003E42E8" w:rsidRDefault="003E42E8" w:rsidP="003E42E8"/>
        </w:tc>
      </w:tr>
      <w:tr w:rsidR="003E42E8" w:rsidTr="00EF589D">
        <w:tc>
          <w:tcPr>
            <w:tcW w:w="1101" w:type="dxa"/>
            <w:vAlign w:val="center"/>
          </w:tcPr>
          <w:p w:rsidR="003E42E8" w:rsidRDefault="003E42E8" w:rsidP="00AE2B06">
            <w:pPr>
              <w:jc w:val="center"/>
            </w:pPr>
            <w:r>
              <w:rPr>
                <w:rFonts w:hint="eastAsia"/>
              </w:rPr>
              <w:t>IP</w:t>
            </w:r>
            <w:r>
              <w:rPr>
                <w:rFonts w:hint="eastAsia"/>
              </w:rPr>
              <w:t>报文</w:t>
            </w:r>
          </w:p>
        </w:tc>
        <w:tc>
          <w:tcPr>
            <w:tcW w:w="7229" w:type="dxa"/>
            <w:gridSpan w:val="3"/>
          </w:tcPr>
          <w:p w:rsidR="003E42E8" w:rsidRDefault="00296CD4" w:rsidP="003E42E8">
            <w:r>
              <w:rPr>
                <w:rFonts w:hint="eastAsia"/>
              </w:rPr>
              <w:t>46~1500B</w:t>
            </w:r>
          </w:p>
        </w:tc>
      </w:tr>
      <w:tr w:rsidR="003E42E8" w:rsidTr="00EF589D">
        <w:tc>
          <w:tcPr>
            <w:tcW w:w="1101" w:type="dxa"/>
            <w:vAlign w:val="center"/>
          </w:tcPr>
          <w:p w:rsidR="003E42E8" w:rsidRDefault="003E42E8" w:rsidP="00AE2B06">
            <w:pPr>
              <w:jc w:val="center"/>
            </w:pPr>
            <w:r>
              <w:rPr>
                <w:rFonts w:hint="eastAsia"/>
              </w:rPr>
              <w:t>尾部</w:t>
            </w:r>
          </w:p>
        </w:tc>
        <w:tc>
          <w:tcPr>
            <w:tcW w:w="1219" w:type="dxa"/>
          </w:tcPr>
          <w:p w:rsidR="003E42E8" w:rsidRDefault="003E42E8" w:rsidP="003E42E8">
            <w:r>
              <w:rPr>
                <w:rFonts w:hint="eastAsia"/>
              </w:rPr>
              <w:t>FCS</w:t>
            </w:r>
          </w:p>
        </w:tc>
        <w:tc>
          <w:tcPr>
            <w:tcW w:w="426" w:type="dxa"/>
          </w:tcPr>
          <w:p w:rsidR="003E42E8" w:rsidRDefault="003E42E8" w:rsidP="003E42E8">
            <w:r>
              <w:rPr>
                <w:rFonts w:hint="eastAsia"/>
              </w:rPr>
              <w:t>4</w:t>
            </w:r>
          </w:p>
        </w:tc>
        <w:tc>
          <w:tcPr>
            <w:tcW w:w="5584" w:type="dxa"/>
          </w:tcPr>
          <w:p w:rsidR="003E42E8" w:rsidRDefault="003E42E8" w:rsidP="003E42E8">
            <w:r>
              <w:rPr>
                <w:rFonts w:hint="eastAsia"/>
              </w:rPr>
              <w:t>CRC</w:t>
            </w:r>
            <w:r>
              <w:rPr>
                <w:rFonts w:hint="eastAsia"/>
              </w:rPr>
              <w:t>检验序列</w:t>
            </w:r>
          </w:p>
        </w:tc>
      </w:tr>
      <w:tr w:rsidR="003E42E8" w:rsidTr="00EF589D">
        <w:tc>
          <w:tcPr>
            <w:tcW w:w="1101" w:type="dxa"/>
            <w:vAlign w:val="center"/>
          </w:tcPr>
          <w:p w:rsidR="003E42E8" w:rsidRDefault="003E42E8" w:rsidP="00AE2B06">
            <w:pPr>
              <w:jc w:val="center"/>
            </w:pPr>
          </w:p>
        </w:tc>
        <w:tc>
          <w:tcPr>
            <w:tcW w:w="7229" w:type="dxa"/>
            <w:gridSpan w:val="3"/>
          </w:tcPr>
          <w:p w:rsidR="003E42E8" w:rsidRDefault="003E42E8" w:rsidP="003E42E8"/>
        </w:tc>
      </w:tr>
      <w:tr w:rsidR="003E42E8" w:rsidTr="00EF589D">
        <w:tc>
          <w:tcPr>
            <w:tcW w:w="1101" w:type="dxa"/>
            <w:vAlign w:val="center"/>
          </w:tcPr>
          <w:p w:rsidR="003E42E8" w:rsidRDefault="003E42E8" w:rsidP="00AE2B06">
            <w:pPr>
              <w:jc w:val="center"/>
            </w:pPr>
          </w:p>
        </w:tc>
        <w:tc>
          <w:tcPr>
            <w:tcW w:w="7229" w:type="dxa"/>
            <w:gridSpan w:val="3"/>
          </w:tcPr>
          <w:p w:rsidR="003E42E8" w:rsidRDefault="003E42E8" w:rsidP="003E42E8"/>
        </w:tc>
      </w:tr>
    </w:tbl>
    <w:p w:rsidR="003E42E8" w:rsidRPr="003E42E8" w:rsidRDefault="003E42E8" w:rsidP="003E42E8"/>
    <w:p w:rsidR="005C2F59" w:rsidRDefault="005C2F59" w:rsidP="005C2F59">
      <w:r>
        <w:rPr>
          <w:rFonts w:hint="eastAsia"/>
        </w:rPr>
        <w:t>两个连续的标志字段→空帧</w:t>
      </w:r>
      <w:r>
        <w:rPr>
          <w:rFonts w:hint="eastAsia"/>
        </w:rPr>
        <w:t xml:space="preserve"> </w:t>
      </w:r>
    </w:p>
    <w:p w:rsidR="005C2F59" w:rsidRDefault="005C2F59" w:rsidP="005C2F59">
      <w:r>
        <w:rPr>
          <w:rFonts w:hint="eastAsia"/>
        </w:rPr>
        <w:t>连续的两帧之间只需要用一个标志字段</w:t>
      </w:r>
      <w:r>
        <w:rPr>
          <w:rFonts w:hint="eastAsia"/>
        </w:rPr>
        <w:t xml:space="preserve"> </w:t>
      </w:r>
    </w:p>
    <w:p w:rsidR="005C2F59" w:rsidRDefault="005C2F59" w:rsidP="005C2F59">
      <w:r>
        <w:t xml:space="preserve"> </w:t>
      </w:r>
    </w:p>
    <w:p w:rsidR="005C2F59" w:rsidRDefault="005C2F59" w:rsidP="005C2F59"/>
    <w:p w:rsidR="005C2F59" w:rsidRDefault="005C2F59" w:rsidP="005C2F59">
      <w:r>
        <w:t xml:space="preserve"> </w:t>
      </w:r>
    </w:p>
    <w:p w:rsidR="005C2F59" w:rsidRDefault="005C2F59" w:rsidP="005C2F59">
      <w:r>
        <w:rPr>
          <w:rFonts w:hint="eastAsia"/>
        </w:rPr>
        <w:t>转义：</w:t>
      </w:r>
      <w:r>
        <w:rPr>
          <w:rFonts w:hint="eastAsia"/>
        </w:rPr>
        <w:t xml:space="preserve"> </w:t>
      </w:r>
    </w:p>
    <w:p w:rsidR="005C2F59" w:rsidRDefault="005C2F59" w:rsidP="005C2F59">
      <w:r>
        <w:rPr>
          <w:rFonts w:hint="eastAsia"/>
        </w:rPr>
        <w:t>扫描信息字段比特流，查看输入的数据，把其中的每一个</w:t>
      </w:r>
      <w:r>
        <w:rPr>
          <w:rFonts w:hint="eastAsia"/>
        </w:rPr>
        <w:t xml:space="preserve"> </w:t>
      </w:r>
    </w:p>
    <w:p w:rsidR="005C2F59" w:rsidRDefault="005C2F59" w:rsidP="005C2F59">
      <w:r>
        <w:rPr>
          <w:rFonts w:hint="eastAsia"/>
        </w:rPr>
        <w:t>0x7E</w:t>
      </w:r>
      <w:r>
        <w:rPr>
          <w:rFonts w:hint="eastAsia"/>
        </w:rPr>
        <w:t>→</w:t>
      </w:r>
      <w:r>
        <w:rPr>
          <w:rFonts w:hint="eastAsia"/>
        </w:rPr>
        <w:t xml:space="preserve">0x7D5E </w:t>
      </w:r>
    </w:p>
    <w:p w:rsidR="005C2F59" w:rsidRDefault="005C2F59" w:rsidP="005C2F59">
      <w:r>
        <w:rPr>
          <w:rFonts w:hint="eastAsia"/>
        </w:rPr>
        <w:t>0x7E</w:t>
      </w:r>
      <w:r>
        <w:rPr>
          <w:rFonts w:hint="eastAsia"/>
        </w:rPr>
        <w:t>→</w:t>
      </w:r>
      <w:r>
        <w:rPr>
          <w:rFonts w:hint="eastAsia"/>
        </w:rPr>
        <w:t xml:space="preserve">0x7D5D </w:t>
      </w:r>
    </w:p>
    <w:p w:rsidR="005C2F59" w:rsidRDefault="005C2F59" w:rsidP="005C2F59">
      <w:r>
        <w:rPr>
          <w:rFonts w:hint="eastAsia"/>
        </w:rPr>
        <w:t>0x00~0x1F</w:t>
      </w:r>
      <w:r>
        <w:rPr>
          <w:rFonts w:hint="eastAsia"/>
        </w:rPr>
        <w:t>→</w:t>
      </w:r>
      <w:r>
        <w:rPr>
          <w:rFonts w:hint="eastAsia"/>
        </w:rPr>
        <w:t>0x7D20~0x7D3F</w:t>
      </w:r>
    </w:p>
    <w:p w:rsidR="005C2F59" w:rsidRDefault="005C2F59" w:rsidP="005C2F59">
      <w:r>
        <w:rPr>
          <w:rFonts w:hint="eastAsia"/>
        </w:rPr>
        <w:t>执行字节填充后，数据变大，但只是增加的传输量，接收方接收到数据后会执行相反的变换，恢复出原来的数据</w:t>
      </w:r>
      <w:r>
        <w:rPr>
          <w:rFonts w:hint="eastAsia"/>
        </w:rPr>
        <w:t xml:space="preserve"> </w:t>
      </w:r>
    </w:p>
    <w:p w:rsidR="005C2F59" w:rsidRDefault="005C2F59" w:rsidP="005C2F59">
      <w:r>
        <w:t xml:space="preserve"> </w:t>
      </w:r>
    </w:p>
    <w:p w:rsidR="005C2F59" w:rsidRDefault="005C2F59" w:rsidP="005C2F59">
      <w:r>
        <w:rPr>
          <w:rFonts w:hint="eastAsia"/>
        </w:rPr>
        <w:t>零比特填充：</w:t>
      </w:r>
      <w:r>
        <w:rPr>
          <w:rFonts w:hint="eastAsia"/>
        </w:rPr>
        <w:t xml:space="preserve"> </w:t>
      </w:r>
    </w:p>
    <w:p w:rsidR="005C2F59" w:rsidRDefault="005C2F59" w:rsidP="005C2F59">
      <w:r>
        <w:rPr>
          <w:rFonts w:hint="eastAsia"/>
        </w:rPr>
        <w:t>11111</w:t>
      </w:r>
      <w:r>
        <w:rPr>
          <w:rFonts w:hint="eastAsia"/>
        </w:rPr>
        <w:t>→</w:t>
      </w:r>
      <w:r>
        <w:rPr>
          <w:rFonts w:hint="eastAsia"/>
        </w:rPr>
        <w:t xml:space="preserve">111110 </w:t>
      </w:r>
    </w:p>
    <w:p w:rsidR="003E42E8" w:rsidRDefault="003E42E8">
      <w:pPr>
        <w:widowControl/>
        <w:jc w:val="left"/>
        <w:rPr>
          <w:b/>
          <w:bCs/>
          <w:kern w:val="44"/>
          <w:sz w:val="44"/>
          <w:szCs w:val="44"/>
        </w:rPr>
      </w:pPr>
      <w:r>
        <w:br w:type="page"/>
      </w:r>
    </w:p>
    <w:p w:rsidR="00CD6945" w:rsidRDefault="00296CD4" w:rsidP="00296CD4">
      <w:pPr>
        <w:pStyle w:val="2"/>
      </w:pPr>
      <w:bookmarkStart w:id="3" w:name="_Toc506814708"/>
      <w:r>
        <w:rPr>
          <w:rFonts w:hint="eastAsia"/>
        </w:rPr>
        <w:lastRenderedPageBreak/>
        <w:t>PPP</w:t>
      </w:r>
      <w:r>
        <w:rPr>
          <w:rFonts w:hint="eastAsia"/>
        </w:rPr>
        <w:t>帧</w:t>
      </w:r>
      <w:bookmarkEnd w:id="3"/>
    </w:p>
    <w:tbl>
      <w:tblPr>
        <w:tblStyle w:val="a3"/>
        <w:tblW w:w="0" w:type="auto"/>
        <w:tblLook w:val="04A0" w:firstRow="1" w:lastRow="0" w:firstColumn="1" w:lastColumn="0" w:noHBand="0" w:noVBand="1"/>
      </w:tblPr>
      <w:tblGrid>
        <w:gridCol w:w="1101"/>
        <w:gridCol w:w="1219"/>
        <w:gridCol w:w="426"/>
        <w:gridCol w:w="5584"/>
      </w:tblGrid>
      <w:tr w:rsidR="00CD6945" w:rsidTr="00CD6945">
        <w:trPr>
          <w:trHeight w:val="68"/>
        </w:trPr>
        <w:tc>
          <w:tcPr>
            <w:tcW w:w="1101" w:type="dxa"/>
            <w:vMerge w:val="restart"/>
            <w:vAlign w:val="center"/>
          </w:tcPr>
          <w:p w:rsidR="00CD6945" w:rsidRDefault="00CD6945" w:rsidP="00CD6945">
            <w:pPr>
              <w:jc w:val="center"/>
            </w:pPr>
            <w:r>
              <w:rPr>
                <w:rFonts w:hint="eastAsia"/>
              </w:rPr>
              <w:t>首部</w:t>
            </w:r>
          </w:p>
        </w:tc>
        <w:tc>
          <w:tcPr>
            <w:tcW w:w="1219" w:type="dxa"/>
            <w:vAlign w:val="center"/>
          </w:tcPr>
          <w:p w:rsidR="00CD6945" w:rsidRDefault="00CD6945" w:rsidP="00CD6945">
            <w:pPr>
              <w:jc w:val="center"/>
            </w:pPr>
            <w:r>
              <w:rPr>
                <w:rFonts w:hint="eastAsia"/>
              </w:rPr>
              <w:t>标志</w:t>
            </w:r>
            <w:r>
              <w:rPr>
                <w:rFonts w:hint="eastAsia"/>
              </w:rPr>
              <w:t>F</w:t>
            </w:r>
          </w:p>
        </w:tc>
        <w:tc>
          <w:tcPr>
            <w:tcW w:w="426" w:type="dxa"/>
          </w:tcPr>
          <w:p w:rsidR="00CD6945" w:rsidRDefault="00CD6945" w:rsidP="00CD6945">
            <w:r>
              <w:rPr>
                <w:rFonts w:hint="eastAsia"/>
              </w:rPr>
              <w:t>1</w:t>
            </w:r>
          </w:p>
        </w:tc>
        <w:tc>
          <w:tcPr>
            <w:tcW w:w="5584" w:type="dxa"/>
          </w:tcPr>
          <w:p w:rsidR="00CD6945" w:rsidRDefault="00CD6945" w:rsidP="00CD6945">
            <w:r>
              <w:rPr>
                <w:rFonts w:hint="eastAsia"/>
              </w:rPr>
              <w:t>7E</w:t>
            </w:r>
          </w:p>
        </w:tc>
      </w:tr>
      <w:tr w:rsidR="00CD6945" w:rsidTr="00CD6945">
        <w:trPr>
          <w:trHeight w:val="65"/>
        </w:trPr>
        <w:tc>
          <w:tcPr>
            <w:tcW w:w="1101" w:type="dxa"/>
            <w:vMerge/>
            <w:vAlign w:val="center"/>
          </w:tcPr>
          <w:p w:rsidR="00CD6945" w:rsidRDefault="00CD6945" w:rsidP="00CD6945">
            <w:pPr>
              <w:jc w:val="center"/>
            </w:pPr>
          </w:p>
        </w:tc>
        <w:tc>
          <w:tcPr>
            <w:tcW w:w="1219" w:type="dxa"/>
            <w:vAlign w:val="center"/>
          </w:tcPr>
          <w:p w:rsidR="00CD6945" w:rsidRDefault="00CD6945" w:rsidP="00CD6945">
            <w:pPr>
              <w:jc w:val="center"/>
            </w:pPr>
            <w:r>
              <w:rPr>
                <w:rFonts w:hint="eastAsia"/>
              </w:rPr>
              <w:t>地址</w:t>
            </w:r>
            <w:r>
              <w:rPr>
                <w:rFonts w:hint="eastAsia"/>
              </w:rPr>
              <w:t>A</w:t>
            </w:r>
          </w:p>
        </w:tc>
        <w:tc>
          <w:tcPr>
            <w:tcW w:w="426" w:type="dxa"/>
          </w:tcPr>
          <w:p w:rsidR="00CD6945" w:rsidRDefault="00CD6945" w:rsidP="00CD6945">
            <w:r>
              <w:rPr>
                <w:rFonts w:hint="eastAsia"/>
              </w:rPr>
              <w:t>1</w:t>
            </w:r>
          </w:p>
        </w:tc>
        <w:tc>
          <w:tcPr>
            <w:tcW w:w="5584" w:type="dxa"/>
          </w:tcPr>
          <w:p w:rsidR="00CD6945" w:rsidRDefault="00CD6945" w:rsidP="00CD6945">
            <w:r>
              <w:rPr>
                <w:rFonts w:hint="eastAsia"/>
              </w:rPr>
              <w:t>FF</w:t>
            </w:r>
          </w:p>
        </w:tc>
      </w:tr>
      <w:tr w:rsidR="00CD6945" w:rsidTr="00CD6945">
        <w:trPr>
          <w:trHeight w:val="60"/>
        </w:trPr>
        <w:tc>
          <w:tcPr>
            <w:tcW w:w="1101" w:type="dxa"/>
            <w:vMerge/>
            <w:vAlign w:val="center"/>
          </w:tcPr>
          <w:p w:rsidR="00CD6945" w:rsidRDefault="00CD6945" w:rsidP="00CD6945">
            <w:pPr>
              <w:jc w:val="center"/>
            </w:pPr>
          </w:p>
        </w:tc>
        <w:tc>
          <w:tcPr>
            <w:tcW w:w="1219" w:type="dxa"/>
            <w:vAlign w:val="center"/>
          </w:tcPr>
          <w:p w:rsidR="00CD6945" w:rsidRDefault="00CD6945" w:rsidP="00CD6945">
            <w:pPr>
              <w:jc w:val="center"/>
            </w:pPr>
            <w:r>
              <w:rPr>
                <w:rFonts w:hint="eastAsia"/>
              </w:rPr>
              <w:t>控制</w:t>
            </w:r>
            <w:r>
              <w:rPr>
                <w:rFonts w:hint="eastAsia"/>
              </w:rPr>
              <w:t>C</w:t>
            </w:r>
          </w:p>
        </w:tc>
        <w:tc>
          <w:tcPr>
            <w:tcW w:w="426" w:type="dxa"/>
          </w:tcPr>
          <w:p w:rsidR="00CD6945" w:rsidRDefault="00CD6945" w:rsidP="00CD6945">
            <w:r>
              <w:rPr>
                <w:rFonts w:hint="eastAsia"/>
              </w:rPr>
              <w:t>1</w:t>
            </w:r>
          </w:p>
        </w:tc>
        <w:tc>
          <w:tcPr>
            <w:tcW w:w="5584" w:type="dxa"/>
          </w:tcPr>
          <w:p w:rsidR="00CD6945" w:rsidRDefault="00CD6945" w:rsidP="00CD6945">
            <w:r>
              <w:rPr>
                <w:rFonts w:hint="eastAsia"/>
              </w:rPr>
              <w:t>03</w:t>
            </w:r>
          </w:p>
        </w:tc>
      </w:tr>
      <w:tr w:rsidR="00CD6945" w:rsidTr="00CD6945">
        <w:trPr>
          <w:trHeight w:val="65"/>
        </w:trPr>
        <w:tc>
          <w:tcPr>
            <w:tcW w:w="1101" w:type="dxa"/>
            <w:vMerge/>
            <w:vAlign w:val="center"/>
          </w:tcPr>
          <w:p w:rsidR="00CD6945" w:rsidRDefault="00CD6945" w:rsidP="00CD6945">
            <w:pPr>
              <w:jc w:val="center"/>
            </w:pPr>
          </w:p>
        </w:tc>
        <w:tc>
          <w:tcPr>
            <w:tcW w:w="1219" w:type="dxa"/>
            <w:vAlign w:val="center"/>
          </w:tcPr>
          <w:p w:rsidR="00CD6945" w:rsidRDefault="00CD6945" w:rsidP="00CD6945">
            <w:pPr>
              <w:jc w:val="center"/>
            </w:pPr>
            <w:r>
              <w:rPr>
                <w:rFonts w:hint="eastAsia"/>
              </w:rPr>
              <w:t>协议</w:t>
            </w:r>
          </w:p>
        </w:tc>
        <w:tc>
          <w:tcPr>
            <w:tcW w:w="426" w:type="dxa"/>
          </w:tcPr>
          <w:p w:rsidR="00CD6945" w:rsidRDefault="00CD6945" w:rsidP="00CD6945">
            <w:r>
              <w:rPr>
                <w:rFonts w:hint="eastAsia"/>
              </w:rPr>
              <w:t>2</w:t>
            </w:r>
          </w:p>
        </w:tc>
        <w:tc>
          <w:tcPr>
            <w:tcW w:w="5584" w:type="dxa"/>
          </w:tcPr>
          <w:p w:rsidR="00CD6945" w:rsidRDefault="00CD6945" w:rsidP="00DB459A">
            <w:r>
              <w:rPr>
                <w:rFonts w:hint="eastAsia"/>
              </w:rPr>
              <w:t>0</w:t>
            </w:r>
            <w:r w:rsidR="00DB459A">
              <w:rPr>
                <w:rFonts w:hint="eastAsia"/>
              </w:rPr>
              <w:t>0</w:t>
            </w:r>
            <w:r>
              <w:rPr>
                <w:rFonts w:hint="eastAsia"/>
              </w:rPr>
              <w:t xml:space="preserve"> </w:t>
            </w:r>
            <w:r w:rsidR="00DB459A">
              <w:rPr>
                <w:rFonts w:hint="eastAsia"/>
              </w:rPr>
              <w:t>21</w:t>
            </w:r>
            <w:r>
              <w:rPr>
                <w:rFonts w:hint="eastAsia"/>
              </w:rPr>
              <w:t>→</w:t>
            </w:r>
            <w:r>
              <w:rPr>
                <w:rFonts w:hint="eastAsia"/>
              </w:rPr>
              <w:t>IP</w:t>
            </w:r>
            <w:r>
              <w:rPr>
                <w:rFonts w:hint="eastAsia"/>
              </w:rPr>
              <w:t>，</w:t>
            </w:r>
          </w:p>
        </w:tc>
      </w:tr>
      <w:tr w:rsidR="00CD6945" w:rsidTr="00CD6945">
        <w:tc>
          <w:tcPr>
            <w:tcW w:w="1101" w:type="dxa"/>
            <w:vAlign w:val="center"/>
          </w:tcPr>
          <w:p w:rsidR="00CD6945" w:rsidRDefault="00CD6945" w:rsidP="00CD6945">
            <w:pPr>
              <w:jc w:val="center"/>
            </w:pPr>
            <w:r>
              <w:rPr>
                <w:rFonts w:hint="eastAsia"/>
              </w:rPr>
              <w:t>IP</w:t>
            </w:r>
            <w:r>
              <w:rPr>
                <w:rFonts w:hint="eastAsia"/>
              </w:rPr>
              <w:t>报文</w:t>
            </w:r>
          </w:p>
        </w:tc>
        <w:tc>
          <w:tcPr>
            <w:tcW w:w="7229" w:type="dxa"/>
            <w:gridSpan w:val="3"/>
          </w:tcPr>
          <w:p w:rsidR="00CD6945" w:rsidRDefault="00CD6945" w:rsidP="00CD6945">
            <w:r>
              <w:rPr>
                <w:rFonts w:hint="eastAsia"/>
              </w:rPr>
              <w:t>0~1500B</w:t>
            </w:r>
          </w:p>
        </w:tc>
      </w:tr>
      <w:tr w:rsidR="00CD6945" w:rsidTr="00CD6945">
        <w:tc>
          <w:tcPr>
            <w:tcW w:w="1101" w:type="dxa"/>
            <w:vMerge w:val="restart"/>
            <w:vAlign w:val="center"/>
          </w:tcPr>
          <w:p w:rsidR="00CD6945" w:rsidRDefault="00CD6945" w:rsidP="00CD6945">
            <w:pPr>
              <w:jc w:val="center"/>
            </w:pPr>
            <w:r>
              <w:rPr>
                <w:rFonts w:hint="eastAsia"/>
              </w:rPr>
              <w:t>尾部</w:t>
            </w:r>
          </w:p>
        </w:tc>
        <w:tc>
          <w:tcPr>
            <w:tcW w:w="1219" w:type="dxa"/>
            <w:vAlign w:val="center"/>
          </w:tcPr>
          <w:p w:rsidR="00CD6945" w:rsidRDefault="00CD6945" w:rsidP="00CD6945">
            <w:pPr>
              <w:jc w:val="center"/>
            </w:pPr>
            <w:r>
              <w:rPr>
                <w:rFonts w:hint="eastAsia"/>
              </w:rPr>
              <w:t>FCS</w:t>
            </w:r>
          </w:p>
        </w:tc>
        <w:tc>
          <w:tcPr>
            <w:tcW w:w="426" w:type="dxa"/>
          </w:tcPr>
          <w:p w:rsidR="00CD6945" w:rsidRDefault="00CD6945" w:rsidP="00CD6945">
            <w:r>
              <w:rPr>
                <w:rFonts w:hint="eastAsia"/>
              </w:rPr>
              <w:t>2</w:t>
            </w:r>
          </w:p>
        </w:tc>
        <w:tc>
          <w:tcPr>
            <w:tcW w:w="5584" w:type="dxa"/>
          </w:tcPr>
          <w:p w:rsidR="00CD6945" w:rsidRDefault="00CD6945" w:rsidP="00CD6945">
            <w:r>
              <w:rPr>
                <w:rFonts w:hint="eastAsia"/>
              </w:rPr>
              <w:t>CRC</w:t>
            </w:r>
            <w:r>
              <w:rPr>
                <w:rFonts w:hint="eastAsia"/>
              </w:rPr>
              <w:t>检验序列</w:t>
            </w:r>
          </w:p>
        </w:tc>
      </w:tr>
      <w:tr w:rsidR="00CD6945" w:rsidTr="00CD6945">
        <w:tc>
          <w:tcPr>
            <w:tcW w:w="1101" w:type="dxa"/>
            <w:vMerge/>
            <w:vAlign w:val="center"/>
          </w:tcPr>
          <w:p w:rsidR="00CD6945" w:rsidRDefault="00CD6945" w:rsidP="00CD6945">
            <w:pPr>
              <w:jc w:val="center"/>
            </w:pPr>
          </w:p>
        </w:tc>
        <w:tc>
          <w:tcPr>
            <w:tcW w:w="1219" w:type="dxa"/>
            <w:vAlign w:val="center"/>
          </w:tcPr>
          <w:p w:rsidR="00CD6945" w:rsidRDefault="00CD6945" w:rsidP="00CD6945">
            <w:pPr>
              <w:jc w:val="center"/>
            </w:pPr>
            <w:r>
              <w:rPr>
                <w:rFonts w:hint="eastAsia"/>
              </w:rPr>
              <w:t>标志</w:t>
            </w:r>
            <w:r>
              <w:rPr>
                <w:rFonts w:hint="eastAsia"/>
              </w:rPr>
              <w:t>F</w:t>
            </w:r>
          </w:p>
        </w:tc>
        <w:tc>
          <w:tcPr>
            <w:tcW w:w="426" w:type="dxa"/>
          </w:tcPr>
          <w:p w:rsidR="00CD6945" w:rsidRDefault="00CD6945" w:rsidP="00CD6945">
            <w:r>
              <w:rPr>
                <w:rFonts w:hint="eastAsia"/>
              </w:rPr>
              <w:t>1</w:t>
            </w:r>
          </w:p>
        </w:tc>
        <w:tc>
          <w:tcPr>
            <w:tcW w:w="5584" w:type="dxa"/>
          </w:tcPr>
          <w:p w:rsidR="00CD6945" w:rsidRDefault="00CD6945" w:rsidP="00CD6945">
            <w:r>
              <w:rPr>
                <w:rFonts w:hint="eastAsia"/>
              </w:rPr>
              <w:t>7E</w:t>
            </w:r>
          </w:p>
        </w:tc>
      </w:tr>
    </w:tbl>
    <w:p w:rsidR="00CD6945" w:rsidRPr="00CD6945" w:rsidRDefault="00CD6945" w:rsidP="00CD6945"/>
    <w:p w:rsidR="00BD1E2F" w:rsidRDefault="00BD1E2F">
      <w:pPr>
        <w:widowControl/>
        <w:jc w:val="left"/>
        <w:rPr>
          <w:rFonts w:asciiTheme="majorHAnsi" w:eastAsiaTheme="majorEastAsia" w:hAnsiTheme="majorHAnsi" w:cstheme="majorBidi"/>
          <w:b/>
          <w:bCs/>
          <w:sz w:val="32"/>
          <w:szCs w:val="32"/>
        </w:rPr>
      </w:pPr>
      <w:r>
        <w:br w:type="page"/>
      </w:r>
    </w:p>
    <w:p w:rsidR="00BD1E2F" w:rsidRDefault="00BD1E2F" w:rsidP="00296CD4">
      <w:pPr>
        <w:pStyle w:val="2"/>
      </w:pPr>
      <w:r>
        <w:rPr>
          <w:rFonts w:hint="eastAsia"/>
        </w:rPr>
        <w:lastRenderedPageBreak/>
        <w:t>HDLC</w:t>
      </w:r>
      <w:r>
        <w:rPr>
          <w:rFonts w:hint="eastAsia"/>
        </w:rPr>
        <w:t>帧</w:t>
      </w:r>
    </w:p>
    <w:tbl>
      <w:tblPr>
        <w:tblStyle w:val="a3"/>
        <w:tblW w:w="0" w:type="auto"/>
        <w:tblLook w:val="04A0" w:firstRow="1" w:lastRow="0" w:firstColumn="1" w:lastColumn="0" w:noHBand="0" w:noVBand="1"/>
      </w:tblPr>
      <w:tblGrid>
        <w:gridCol w:w="1101"/>
        <w:gridCol w:w="1219"/>
        <w:gridCol w:w="426"/>
        <w:gridCol w:w="1473"/>
        <w:gridCol w:w="4111"/>
      </w:tblGrid>
      <w:tr w:rsidR="00BD1E2F" w:rsidTr="00253E6F">
        <w:trPr>
          <w:trHeight w:val="68"/>
        </w:trPr>
        <w:tc>
          <w:tcPr>
            <w:tcW w:w="1101" w:type="dxa"/>
            <w:vMerge w:val="restart"/>
            <w:vAlign w:val="center"/>
          </w:tcPr>
          <w:p w:rsidR="00BD1E2F" w:rsidRDefault="00BD1E2F" w:rsidP="00253E6F">
            <w:pPr>
              <w:jc w:val="center"/>
            </w:pPr>
            <w:r>
              <w:rPr>
                <w:rFonts w:hint="eastAsia"/>
              </w:rPr>
              <w:t>首部</w:t>
            </w:r>
          </w:p>
        </w:tc>
        <w:tc>
          <w:tcPr>
            <w:tcW w:w="1219" w:type="dxa"/>
            <w:vAlign w:val="center"/>
          </w:tcPr>
          <w:p w:rsidR="00BD1E2F" w:rsidRDefault="00BD1E2F" w:rsidP="00253E6F">
            <w:pPr>
              <w:jc w:val="center"/>
            </w:pPr>
            <w:r>
              <w:rPr>
                <w:rFonts w:hint="eastAsia"/>
              </w:rPr>
              <w:t>标志</w:t>
            </w:r>
            <w:r>
              <w:rPr>
                <w:rFonts w:hint="eastAsia"/>
              </w:rPr>
              <w:t>F</w:t>
            </w:r>
          </w:p>
        </w:tc>
        <w:tc>
          <w:tcPr>
            <w:tcW w:w="426" w:type="dxa"/>
          </w:tcPr>
          <w:p w:rsidR="00BD1E2F" w:rsidRDefault="00BD1E2F" w:rsidP="00253E6F">
            <w:r>
              <w:rPr>
                <w:rFonts w:hint="eastAsia"/>
              </w:rPr>
              <w:t>1</w:t>
            </w:r>
          </w:p>
        </w:tc>
        <w:tc>
          <w:tcPr>
            <w:tcW w:w="5584" w:type="dxa"/>
            <w:gridSpan w:val="2"/>
          </w:tcPr>
          <w:p w:rsidR="00BD1E2F" w:rsidRDefault="00BD1E2F" w:rsidP="00253E6F">
            <w:r>
              <w:rPr>
                <w:rFonts w:hint="eastAsia"/>
              </w:rPr>
              <w:t>7E</w:t>
            </w:r>
          </w:p>
        </w:tc>
      </w:tr>
      <w:tr w:rsidR="00BD1E2F" w:rsidTr="00253E6F">
        <w:trPr>
          <w:trHeight w:val="65"/>
        </w:trPr>
        <w:tc>
          <w:tcPr>
            <w:tcW w:w="1101" w:type="dxa"/>
            <w:vMerge/>
            <w:vAlign w:val="center"/>
          </w:tcPr>
          <w:p w:rsidR="00BD1E2F" w:rsidRDefault="00BD1E2F" w:rsidP="00253E6F">
            <w:pPr>
              <w:jc w:val="center"/>
            </w:pPr>
          </w:p>
        </w:tc>
        <w:tc>
          <w:tcPr>
            <w:tcW w:w="1219" w:type="dxa"/>
            <w:vAlign w:val="center"/>
          </w:tcPr>
          <w:p w:rsidR="00BD1E2F" w:rsidRDefault="00BD1E2F" w:rsidP="00253E6F">
            <w:pPr>
              <w:jc w:val="center"/>
            </w:pPr>
            <w:r>
              <w:rPr>
                <w:rFonts w:hint="eastAsia"/>
              </w:rPr>
              <w:t>地址</w:t>
            </w:r>
            <w:r>
              <w:rPr>
                <w:rFonts w:hint="eastAsia"/>
              </w:rPr>
              <w:t>A</w:t>
            </w:r>
          </w:p>
        </w:tc>
        <w:tc>
          <w:tcPr>
            <w:tcW w:w="426" w:type="dxa"/>
          </w:tcPr>
          <w:p w:rsidR="00BD1E2F" w:rsidRDefault="00BD1E2F" w:rsidP="00253E6F">
            <w:r>
              <w:rPr>
                <w:rFonts w:hint="eastAsia"/>
              </w:rPr>
              <w:t>1</w:t>
            </w:r>
          </w:p>
        </w:tc>
        <w:tc>
          <w:tcPr>
            <w:tcW w:w="5584" w:type="dxa"/>
            <w:gridSpan w:val="2"/>
          </w:tcPr>
          <w:p w:rsidR="00BD1E2F" w:rsidRDefault="00BD1E2F" w:rsidP="00253E6F">
            <w:r>
              <w:rPr>
                <w:rFonts w:hint="eastAsia"/>
              </w:rPr>
              <w:t>非平衡方式：从站地址</w:t>
            </w:r>
          </w:p>
          <w:p w:rsidR="00BD1E2F" w:rsidRPr="00BD1E2F" w:rsidRDefault="00BD1E2F" w:rsidP="00253E6F">
            <w:r>
              <w:rPr>
                <w:rFonts w:hint="eastAsia"/>
              </w:rPr>
              <w:t>平衡方式：应答站地址</w:t>
            </w:r>
          </w:p>
        </w:tc>
      </w:tr>
      <w:tr w:rsidR="00BD1E2F" w:rsidTr="00BD1E2F">
        <w:trPr>
          <w:trHeight w:val="89"/>
        </w:trPr>
        <w:tc>
          <w:tcPr>
            <w:tcW w:w="1101" w:type="dxa"/>
            <w:vMerge/>
            <w:vAlign w:val="center"/>
          </w:tcPr>
          <w:p w:rsidR="00BD1E2F" w:rsidRDefault="00BD1E2F" w:rsidP="00253E6F">
            <w:pPr>
              <w:jc w:val="center"/>
            </w:pPr>
          </w:p>
        </w:tc>
        <w:tc>
          <w:tcPr>
            <w:tcW w:w="1219" w:type="dxa"/>
            <w:vMerge w:val="restart"/>
            <w:vAlign w:val="center"/>
          </w:tcPr>
          <w:p w:rsidR="00BD1E2F" w:rsidRDefault="00BD1E2F" w:rsidP="00253E6F">
            <w:pPr>
              <w:jc w:val="center"/>
            </w:pPr>
            <w:r>
              <w:rPr>
                <w:rFonts w:hint="eastAsia"/>
              </w:rPr>
              <w:t>控制</w:t>
            </w:r>
            <w:r>
              <w:rPr>
                <w:rFonts w:hint="eastAsia"/>
              </w:rPr>
              <w:t>C</w:t>
            </w:r>
          </w:p>
        </w:tc>
        <w:tc>
          <w:tcPr>
            <w:tcW w:w="426" w:type="dxa"/>
            <w:vMerge w:val="restart"/>
          </w:tcPr>
          <w:p w:rsidR="00BD1E2F" w:rsidRDefault="00BD1E2F" w:rsidP="00253E6F">
            <w:r>
              <w:rPr>
                <w:rFonts w:hint="eastAsia"/>
              </w:rPr>
              <w:t>1</w:t>
            </w:r>
          </w:p>
        </w:tc>
        <w:tc>
          <w:tcPr>
            <w:tcW w:w="1473" w:type="dxa"/>
          </w:tcPr>
          <w:p w:rsidR="00BD1E2F" w:rsidRDefault="00BD1E2F" w:rsidP="00253E6F">
            <w:r>
              <w:rPr>
                <w:rFonts w:hint="eastAsia"/>
              </w:rPr>
              <w:t>信息帧</w:t>
            </w:r>
            <w:r>
              <w:rPr>
                <w:rFonts w:hint="eastAsia"/>
              </w:rPr>
              <w:t>I</w:t>
            </w:r>
          </w:p>
        </w:tc>
        <w:tc>
          <w:tcPr>
            <w:tcW w:w="4111" w:type="dxa"/>
          </w:tcPr>
          <w:p w:rsidR="00BD1E2F" w:rsidRDefault="00BD1E2F" w:rsidP="00253E6F">
            <w:r>
              <w:rPr>
                <w:rFonts w:hint="eastAsia"/>
              </w:rPr>
              <w:t>0xxx xxxx</w:t>
            </w:r>
          </w:p>
          <w:p w:rsidR="00BD1E2F" w:rsidRDefault="00BD1E2F" w:rsidP="00253E6F">
            <w:r>
              <w:rPr>
                <w:rFonts w:hint="eastAsia"/>
              </w:rPr>
              <w:t>传输数据信息，或使用捎带技术对数据进行确认</w:t>
            </w:r>
          </w:p>
        </w:tc>
      </w:tr>
      <w:tr w:rsidR="00BD1E2F" w:rsidTr="00BD1E2F">
        <w:trPr>
          <w:trHeight w:val="87"/>
        </w:trPr>
        <w:tc>
          <w:tcPr>
            <w:tcW w:w="1101" w:type="dxa"/>
            <w:vMerge/>
            <w:vAlign w:val="center"/>
          </w:tcPr>
          <w:p w:rsidR="00BD1E2F" w:rsidRDefault="00BD1E2F" w:rsidP="00253E6F">
            <w:pPr>
              <w:jc w:val="center"/>
            </w:pPr>
          </w:p>
        </w:tc>
        <w:tc>
          <w:tcPr>
            <w:tcW w:w="1219" w:type="dxa"/>
            <w:vMerge/>
            <w:vAlign w:val="center"/>
          </w:tcPr>
          <w:p w:rsidR="00BD1E2F" w:rsidRDefault="00BD1E2F" w:rsidP="00253E6F">
            <w:pPr>
              <w:jc w:val="center"/>
            </w:pPr>
          </w:p>
        </w:tc>
        <w:tc>
          <w:tcPr>
            <w:tcW w:w="426" w:type="dxa"/>
            <w:vMerge/>
          </w:tcPr>
          <w:p w:rsidR="00BD1E2F" w:rsidRDefault="00BD1E2F" w:rsidP="00253E6F"/>
        </w:tc>
        <w:tc>
          <w:tcPr>
            <w:tcW w:w="1473" w:type="dxa"/>
          </w:tcPr>
          <w:p w:rsidR="00BD1E2F" w:rsidRDefault="00BD1E2F" w:rsidP="00253E6F">
            <w:r>
              <w:rPr>
                <w:rFonts w:hint="eastAsia"/>
              </w:rPr>
              <w:t>监督帧</w:t>
            </w:r>
            <w:r>
              <w:rPr>
                <w:rFonts w:hint="eastAsia"/>
              </w:rPr>
              <w:t>S</w:t>
            </w:r>
          </w:p>
        </w:tc>
        <w:tc>
          <w:tcPr>
            <w:tcW w:w="4111" w:type="dxa"/>
          </w:tcPr>
          <w:p w:rsidR="00BD1E2F" w:rsidRDefault="00BD1E2F" w:rsidP="00253E6F">
            <w:r>
              <w:rPr>
                <w:rFonts w:hint="eastAsia"/>
              </w:rPr>
              <w:t>10xx xxxx</w:t>
            </w:r>
          </w:p>
          <w:p w:rsidR="00BD1E2F" w:rsidRDefault="00BD1E2F" w:rsidP="00253E6F">
            <w:r>
              <w:rPr>
                <w:rFonts w:hint="eastAsia"/>
              </w:rPr>
              <w:t>用于流量控制和差错控制，执行对信息帧的确认、请求重发和请求暂停发送等</w:t>
            </w:r>
          </w:p>
        </w:tc>
      </w:tr>
      <w:tr w:rsidR="00BD1E2F" w:rsidTr="00BD1E2F">
        <w:trPr>
          <w:trHeight w:val="87"/>
        </w:trPr>
        <w:tc>
          <w:tcPr>
            <w:tcW w:w="1101" w:type="dxa"/>
            <w:vMerge/>
            <w:vAlign w:val="center"/>
          </w:tcPr>
          <w:p w:rsidR="00BD1E2F" w:rsidRDefault="00BD1E2F" w:rsidP="00253E6F">
            <w:pPr>
              <w:jc w:val="center"/>
            </w:pPr>
          </w:p>
        </w:tc>
        <w:tc>
          <w:tcPr>
            <w:tcW w:w="1219" w:type="dxa"/>
            <w:vMerge/>
            <w:vAlign w:val="center"/>
          </w:tcPr>
          <w:p w:rsidR="00BD1E2F" w:rsidRDefault="00BD1E2F" w:rsidP="00253E6F">
            <w:pPr>
              <w:jc w:val="center"/>
            </w:pPr>
          </w:p>
        </w:tc>
        <w:tc>
          <w:tcPr>
            <w:tcW w:w="426" w:type="dxa"/>
            <w:vMerge/>
          </w:tcPr>
          <w:p w:rsidR="00BD1E2F" w:rsidRDefault="00BD1E2F" w:rsidP="00253E6F"/>
        </w:tc>
        <w:tc>
          <w:tcPr>
            <w:tcW w:w="1473" w:type="dxa"/>
          </w:tcPr>
          <w:p w:rsidR="00BD1E2F" w:rsidRDefault="00BD1E2F" w:rsidP="00253E6F">
            <w:r>
              <w:rPr>
                <w:rFonts w:hint="eastAsia"/>
              </w:rPr>
              <w:t>无编号帧</w:t>
            </w:r>
            <w:r>
              <w:rPr>
                <w:rFonts w:hint="eastAsia"/>
              </w:rPr>
              <w:t>U</w:t>
            </w:r>
          </w:p>
        </w:tc>
        <w:tc>
          <w:tcPr>
            <w:tcW w:w="4111" w:type="dxa"/>
          </w:tcPr>
          <w:p w:rsidR="00BD1E2F" w:rsidRDefault="00DB459A" w:rsidP="00253E6F">
            <w:r>
              <w:rPr>
                <w:rFonts w:hint="eastAsia"/>
              </w:rPr>
              <w:t>11xx xxxx</w:t>
            </w:r>
          </w:p>
          <w:p w:rsidR="00DB459A" w:rsidRDefault="00DB459A" w:rsidP="00253E6F">
            <w:r>
              <w:rPr>
                <w:rFonts w:hint="eastAsia"/>
              </w:rPr>
              <w:t>用于提供对链路的建立，拆除等多种控制功能</w:t>
            </w:r>
          </w:p>
        </w:tc>
      </w:tr>
      <w:tr w:rsidR="00BD1E2F" w:rsidTr="00253E6F">
        <w:trPr>
          <w:trHeight w:val="65"/>
        </w:trPr>
        <w:tc>
          <w:tcPr>
            <w:tcW w:w="1101" w:type="dxa"/>
            <w:vMerge/>
            <w:vAlign w:val="center"/>
          </w:tcPr>
          <w:p w:rsidR="00BD1E2F" w:rsidRDefault="00BD1E2F" w:rsidP="00253E6F">
            <w:pPr>
              <w:jc w:val="center"/>
            </w:pPr>
          </w:p>
        </w:tc>
        <w:tc>
          <w:tcPr>
            <w:tcW w:w="1219" w:type="dxa"/>
            <w:vAlign w:val="center"/>
          </w:tcPr>
          <w:p w:rsidR="00BD1E2F" w:rsidRDefault="00BD1E2F" w:rsidP="00253E6F">
            <w:pPr>
              <w:jc w:val="center"/>
            </w:pPr>
            <w:r>
              <w:rPr>
                <w:rFonts w:hint="eastAsia"/>
              </w:rPr>
              <w:t>协议</w:t>
            </w:r>
          </w:p>
        </w:tc>
        <w:tc>
          <w:tcPr>
            <w:tcW w:w="426" w:type="dxa"/>
          </w:tcPr>
          <w:p w:rsidR="00BD1E2F" w:rsidRDefault="00BD1E2F" w:rsidP="00253E6F">
            <w:r>
              <w:rPr>
                <w:rFonts w:hint="eastAsia"/>
              </w:rPr>
              <w:t>2</w:t>
            </w:r>
          </w:p>
        </w:tc>
        <w:tc>
          <w:tcPr>
            <w:tcW w:w="5584" w:type="dxa"/>
            <w:gridSpan w:val="2"/>
          </w:tcPr>
          <w:p w:rsidR="00BD1E2F" w:rsidRDefault="00BD1E2F" w:rsidP="00253E6F">
            <w:r>
              <w:rPr>
                <w:rFonts w:hint="eastAsia"/>
              </w:rPr>
              <w:t>08 00</w:t>
            </w:r>
            <w:r>
              <w:rPr>
                <w:rFonts w:hint="eastAsia"/>
              </w:rPr>
              <w:t>→</w:t>
            </w:r>
            <w:r>
              <w:rPr>
                <w:rFonts w:hint="eastAsia"/>
              </w:rPr>
              <w:t>IP</w:t>
            </w:r>
            <w:r>
              <w:rPr>
                <w:rFonts w:hint="eastAsia"/>
              </w:rPr>
              <w:t>，</w:t>
            </w:r>
          </w:p>
        </w:tc>
      </w:tr>
      <w:tr w:rsidR="00BD1E2F" w:rsidTr="00253E6F">
        <w:tc>
          <w:tcPr>
            <w:tcW w:w="1101" w:type="dxa"/>
            <w:vAlign w:val="center"/>
          </w:tcPr>
          <w:p w:rsidR="00BD1E2F" w:rsidRDefault="00BD1E2F" w:rsidP="00253E6F">
            <w:pPr>
              <w:jc w:val="center"/>
            </w:pPr>
            <w:r>
              <w:rPr>
                <w:rFonts w:hint="eastAsia"/>
              </w:rPr>
              <w:t>IP</w:t>
            </w:r>
            <w:r>
              <w:rPr>
                <w:rFonts w:hint="eastAsia"/>
              </w:rPr>
              <w:t>报文</w:t>
            </w:r>
          </w:p>
        </w:tc>
        <w:tc>
          <w:tcPr>
            <w:tcW w:w="7229" w:type="dxa"/>
            <w:gridSpan w:val="4"/>
          </w:tcPr>
          <w:p w:rsidR="00BD1E2F" w:rsidRDefault="00BD1E2F" w:rsidP="00253E6F">
            <w:r>
              <w:rPr>
                <w:rFonts w:hint="eastAsia"/>
              </w:rPr>
              <w:t>0~1500B</w:t>
            </w:r>
          </w:p>
        </w:tc>
      </w:tr>
      <w:tr w:rsidR="00BD1E2F" w:rsidTr="00253E6F">
        <w:tc>
          <w:tcPr>
            <w:tcW w:w="1101" w:type="dxa"/>
            <w:vMerge w:val="restart"/>
            <w:vAlign w:val="center"/>
          </w:tcPr>
          <w:p w:rsidR="00BD1E2F" w:rsidRDefault="00BD1E2F" w:rsidP="00253E6F">
            <w:pPr>
              <w:jc w:val="center"/>
            </w:pPr>
            <w:r>
              <w:rPr>
                <w:rFonts w:hint="eastAsia"/>
              </w:rPr>
              <w:t>尾部</w:t>
            </w:r>
          </w:p>
        </w:tc>
        <w:tc>
          <w:tcPr>
            <w:tcW w:w="1219" w:type="dxa"/>
            <w:vAlign w:val="center"/>
          </w:tcPr>
          <w:p w:rsidR="00BD1E2F" w:rsidRDefault="00BD1E2F" w:rsidP="00253E6F">
            <w:pPr>
              <w:jc w:val="center"/>
            </w:pPr>
            <w:r>
              <w:rPr>
                <w:rFonts w:hint="eastAsia"/>
              </w:rPr>
              <w:t>FCS</w:t>
            </w:r>
          </w:p>
        </w:tc>
        <w:tc>
          <w:tcPr>
            <w:tcW w:w="426" w:type="dxa"/>
          </w:tcPr>
          <w:p w:rsidR="00BD1E2F" w:rsidRDefault="00BD1E2F" w:rsidP="00253E6F">
            <w:r>
              <w:rPr>
                <w:rFonts w:hint="eastAsia"/>
              </w:rPr>
              <w:t>2</w:t>
            </w:r>
          </w:p>
        </w:tc>
        <w:tc>
          <w:tcPr>
            <w:tcW w:w="5584" w:type="dxa"/>
            <w:gridSpan w:val="2"/>
          </w:tcPr>
          <w:p w:rsidR="00BD1E2F" w:rsidRDefault="00BD1E2F" w:rsidP="00253E6F">
            <w:r>
              <w:rPr>
                <w:rFonts w:hint="eastAsia"/>
              </w:rPr>
              <w:t>CRC</w:t>
            </w:r>
            <w:r>
              <w:rPr>
                <w:rFonts w:hint="eastAsia"/>
              </w:rPr>
              <w:t>检验序列</w:t>
            </w:r>
          </w:p>
        </w:tc>
      </w:tr>
      <w:tr w:rsidR="00BD1E2F" w:rsidTr="00253E6F">
        <w:tc>
          <w:tcPr>
            <w:tcW w:w="1101" w:type="dxa"/>
            <w:vMerge/>
            <w:vAlign w:val="center"/>
          </w:tcPr>
          <w:p w:rsidR="00BD1E2F" w:rsidRDefault="00BD1E2F" w:rsidP="00253E6F">
            <w:pPr>
              <w:jc w:val="center"/>
            </w:pPr>
          </w:p>
        </w:tc>
        <w:tc>
          <w:tcPr>
            <w:tcW w:w="1219" w:type="dxa"/>
            <w:vAlign w:val="center"/>
          </w:tcPr>
          <w:p w:rsidR="00BD1E2F" w:rsidRDefault="00BD1E2F" w:rsidP="00253E6F">
            <w:pPr>
              <w:jc w:val="center"/>
            </w:pPr>
            <w:r>
              <w:rPr>
                <w:rFonts w:hint="eastAsia"/>
              </w:rPr>
              <w:t>标志</w:t>
            </w:r>
            <w:r>
              <w:rPr>
                <w:rFonts w:hint="eastAsia"/>
              </w:rPr>
              <w:t>F</w:t>
            </w:r>
          </w:p>
        </w:tc>
        <w:tc>
          <w:tcPr>
            <w:tcW w:w="426" w:type="dxa"/>
          </w:tcPr>
          <w:p w:rsidR="00BD1E2F" w:rsidRDefault="00BD1E2F" w:rsidP="00253E6F">
            <w:r>
              <w:rPr>
                <w:rFonts w:hint="eastAsia"/>
              </w:rPr>
              <w:t>1</w:t>
            </w:r>
          </w:p>
        </w:tc>
        <w:tc>
          <w:tcPr>
            <w:tcW w:w="5584" w:type="dxa"/>
            <w:gridSpan w:val="2"/>
          </w:tcPr>
          <w:p w:rsidR="00BD1E2F" w:rsidRDefault="00BD1E2F" w:rsidP="00253E6F">
            <w:r>
              <w:rPr>
                <w:rFonts w:hint="eastAsia"/>
              </w:rPr>
              <w:t>7E</w:t>
            </w:r>
          </w:p>
        </w:tc>
      </w:tr>
    </w:tbl>
    <w:p w:rsidR="00BD1E2F" w:rsidRDefault="00BD1E2F" w:rsidP="00BD1E2F"/>
    <w:p w:rsidR="00BD1E2F" w:rsidRDefault="00DB459A" w:rsidP="00BD1E2F">
      <w:r>
        <w:rPr>
          <w:rFonts w:hint="eastAsia"/>
        </w:rPr>
        <w:t>透明传输：零</w:t>
      </w:r>
      <w:r w:rsidR="00BD1E2F">
        <w:rPr>
          <w:rFonts w:hint="eastAsia"/>
        </w:rPr>
        <w:t>比特填充</w:t>
      </w:r>
    </w:p>
    <w:p w:rsidR="00BD1E2F" w:rsidRDefault="00BD1E2F" w:rsidP="00BD1E2F">
      <w:r>
        <w:rPr>
          <w:rFonts w:hint="eastAsia"/>
        </w:rPr>
        <w:t>发送：数据中出现</w:t>
      </w:r>
      <w:r>
        <w:rPr>
          <w:rFonts w:hint="eastAsia"/>
        </w:rPr>
        <w:t>5</w:t>
      </w:r>
      <w:r>
        <w:rPr>
          <w:rFonts w:hint="eastAsia"/>
        </w:rPr>
        <w:t>个连续</w:t>
      </w:r>
      <w:r>
        <w:rPr>
          <w:rFonts w:hint="eastAsia"/>
        </w:rPr>
        <w:t>1</w:t>
      </w:r>
      <w:r>
        <w:rPr>
          <w:rFonts w:hint="eastAsia"/>
        </w:rPr>
        <w:t>时，立即在后面填入一个</w:t>
      </w:r>
      <w:r>
        <w:rPr>
          <w:rFonts w:hint="eastAsia"/>
        </w:rPr>
        <w:t>0</w:t>
      </w:r>
      <w:r>
        <w:rPr>
          <w:rFonts w:hint="eastAsia"/>
        </w:rPr>
        <w:t>，</w:t>
      </w:r>
    </w:p>
    <w:p w:rsidR="00DB459A" w:rsidRDefault="00BD1E2F" w:rsidP="00BD1E2F">
      <w:r>
        <w:rPr>
          <w:rFonts w:hint="eastAsia"/>
        </w:rPr>
        <w:t>接收：先找到</w:t>
      </w:r>
      <w:r>
        <w:rPr>
          <w:rFonts w:hint="eastAsia"/>
        </w:rPr>
        <w:t>F</w:t>
      </w:r>
      <w:r>
        <w:rPr>
          <w:rFonts w:hint="eastAsia"/>
        </w:rPr>
        <w:t>字段以确定帧的边界，接着再对比特流进行扫描，每当发现</w:t>
      </w:r>
      <w:r>
        <w:rPr>
          <w:rFonts w:hint="eastAsia"/>
        </w:rPr>
        <w:t>5</w:t>
      </w:r>
      <w:r>
        <w:rPr>
          <w:rFonts w:hint="eastAsia"/>
        </w:rPr>
        <w:t>个连续</w:t>
      </w:r>
      <w:r>
        <w:rPr>
          <w:rFonts w:hint="eastAsia"/>
        </w:rPr>
        <w:t>1</w:t>
      </w:r>
      <w:r>
        <w:rPr>
          <w:rFonts w:hint="eastAsia"/>
        </w:rPr>
        <w:t>，就将其后的一个</w:t>
      </w:r>
      <w:r>
        <w:rPr>
          <w:rFonts w:hint="eastAsia"/>
        </w:rPr>
        <w:t>0</w:t>
      </w:r>
      <w:r>
        <w:rPr>
          <w:rFonts w:hint="eastAsia"/>
        </w:rPr>
        <w:t>删除，以还原成原来的比特流。</w:t>
      </w:r>
    </w:p>
    <w:p w:rsidR="00DB459A" w:rsidRDefault="00DB459A" w:rsidP="00BD1E2F"/>
    <w:p w:rsidR="00296CD4" w:rsidRDefault="00296CD4" w:rsidP="00BD1E2F">
      <w:r>
        <w:br w:type="page"/>
      </w:r>
    </w:p>
    <w:p w:rsidR="005C2F59" w:rsidRDefault="005C2F59" w:rsidP="005C2F59">
      <w:pPr>
        <w:pStyle w:val="2"/>
      </w:pPr>
      <w:bookmarkStart w:id="4" w:name="_Toc506814709"/>
      <w:r>
        <w:lastRenderedPageBreak/>
        <w:t>ARP</w:t>
      </w:r>
      <w:r>
        <w:rPr>
          <w:rFonts w:hint="eastAsia"/>
        </w:rPr>
        <w:t>请求</w:t>
      </w:r>
      <w:bookmarkEnd w:id="4"/>
    </w:p>
    <w:tbl>
      <w:tblPr>
        <w:tblStyle w:val="a3"/>
        <w:tblW w:w="0" w:type="auto"/>
        <w:tblLook w:val="04A0" w:firstRow="1" w:lastRow="0" w:firstColumn="1" w:lastColumn="0" w:noHBand="0" w:noVBand="1"/>
      </w:tblPr>
      <w:tblGrid>
        <w:gridCol w:w="1242"/>
        <w:gridCol w:w="2316"/>
        <w:gridCol w:w="518"/>
        <w:gridCol w:w="3829"/>
      </w:tblGrid>
      <w:tr w:rsidR="005C2F59" w:rsidTr="00EF589D">
        <w:trPr>
          <w:trHeight w:val="68"/>
        </w:trPr>
        <w:tc>
          <w:tcPr>
            <w:tcW w:w="1242" w:type="dxa"/>
            <w:vMerge w:val="restart"/>
            <w:vAlign w:val="center"/>
          </w:tcPr>
          <w:p w:rsidR="005C2F59" w:rsidRDefault="005C2F59" w:rsidP="004A0B5E">
            <w:pPr>
              <w:jc w:val="center"/>
            </w:pPr>
            <w:r>
              <w:rPr>
                <w:rFonts w:hint="eastAsia"/>
              </w:rPr>
              <w:t>首部</w:t>
            </w:r>
          </w:p>
        </w:tc>
        <w:tc>
          <w:tcPr>
            <w:tcW w:w="2316" w:type="dxa"/>
            <w:vAlign w:val="center"/>
          </w:tcPr>
          <w:p w:rsidR="005C2F59" w:rsidRDefault="005C2F59" w:rsidP="004A0B5E">
            <w:pPr>
              <w:jc w:val="center"/>
            </w:pPr>
            <w:r>
              <w:rPr>
                <w:rFonts w:hint="eastAsia"/>
              </w:rPr>
              <w:t>dst MAC</w:t>
            </w:r>
          </w:p>
        </w:tc>
        <w:tc>
          <w:tcPr>
            <w:tcW w:w="518" w:type="dxa"/>
            <w:vAlign w:val="center"/>
          </w:tcPr>
          <w:p w:rsidR="005C2F59" w:rsidRDefault="005C2F59" w:rsidP="004A0B5E">
            <w:pPr>
              <w:jc w:val="center"/>
            </w:pPr>
            <w:r>
              <w:rPr>
                <w:rFonts w:hint="eastAsia"/>
              </w:rPr>
              <w:t>6</w:t>
            </w:r>
          </w:p>
        </w:tc>
        <w:tc>
          <w:tcPr>
            <w:tcW w:w="3829" w:type="dxa"/>
          </w:tcPr>
          <w:p w:rsidR="005C2F59" w:rsidRDefault="005C2F59" w:rsidP="00CD6945"/>
        </w:tc>
      </w:tr>
      <w:tr w:rsidR="005C2F59" w:rsidTr="00EF589D">
        <w:trPr>
          <w:trHeight w:val="65"/>
        </w:trPr>
        <w:tc>
          <w:tcPr>
            <w:tcW w:w="1242" w:type="dxa"/>
            <w:vMerge/>
            <w:vAlign w:val="center"/>
          </w:tcPr>
          <w:p w:rsidR="005C2F59" w:rsidRDefault="005C2F59" w:rsidP="004A0B5E">
            <w:pPr>
              <w:jc w:val="center"/>
            </w:pPr>
          </w:p>
        </w:tc>
        <w:tc>
          <w:tcPr>
            <w:tcW w:w="2316" w:type="dxa"/>
            <w:vAlign w:val="center"/>
          </w:tcPr>
          <w:p w:rsidR="005C2F59" w:rsidRDefault="005C2F59" w:rsidP="004A0B5E">
            <w:pPr>
              <w:jc w:val="center"/>
            </w:pPr>
            <w:r>
              <w:rPr>
                <w:rFonts w:hint="eastAsia"/>
              </w:rPr>
              <w:t>src MAC</w:t>
            </w:r>
          </w:p>
        </w:tc>
        <w:tc>
          <w:tcPr>
            <w:tcW w:w="518" w:type="dxa"/>
            <w:vAlign w:val="center"/>
          </w:tcPr>
          <w:p w:rsidR="005C2F59" w:rsidRDefault="005C2F59" w:rsidP="004A0B5E">
            <w:pPr>
              <w:jc w:val="center"/>
            </w:pPr>
            <w:r>
              <w:rPr>
                <w:rFonts w:hint="eastAsia"/>
              </w:rPr>
              <w:t>6</w:t>
            </w:r>
          </w:p>
        </w:tc>
        <w:tc>
          <w:tcPr>
            <w:tcW w:w="3829" w:type="dxa"/>
          </w:tcPr>
          <w:p w:rsidR="005C2F59" w:rsidRDefault="005C2F59" w:rsidP="00CD6945"/>
        </w:tc>
      </w:tr>
      <w:tr w:rsidR="005C2F59" w:rsidTr="00EF589D">
        <w:trPr>
          <w:trHeight w:val="65"/>
        </w:trPr>
        <w:tc>
          <w:tcPr>
            <w:tcW w:w="1242" w:type="dxa"/>
            <w:vMerge/>
            <w:vAlign w:val="center"/>
          </w:tcPr>
          <w:p w:rsidR="005C2F59" w:rsidRDefault="005C2F59" w:rsidP="004A0B5E">
            <w:pPr>
              <w:jc w:val="center"/>
            </w:pPr>
          </w:p>
        </w:tc>
        <w:tc>
          <w:tcPr>
            <w:tcW w:w="2316" w:type="dxa"/>
            <w:vAlign w:val="center"/>
          </w:tcPr>
          <w:p w:rsidR="005C2F59" w:rsidRDefault="005C2F59" w:rsidP="004A0B5E">
            <w:pPr>
              <w:jc w:val="center"/>
            </w:pPr>
            <w:r>
              <w:rPr>
                <w:rFonts w:hint="eastAsia"/>
              </w:rPr>
              <w:t>协议</w:t>
            </w:r>
          </w:p>
        </w:tc>
        <w:tc>
          <w:tcPr>
            <w:tcW w:w="518" w:type="dxa"/>
            <w:vAlign w:val="center"/>
          </w:tcPr>
          <w:p w:rsidR="005C2F59" w:rsidRDefault="005C2F59" w:rsidP="004A0B5E">
            <w:pPr>
              <w:jc w:val="center"/>
            </w:pPr>
            <w:r>
              <w:rPr>
                <w:rFonts w:hint="eastAsia"/>
              </w:rPr>
              <w:t>2</w:t>
            </w:r>
          </w:p>
        </w:tc>
        <w:tc>
          <w:tcPr>
            <w:tcW w:w="3829" w:type="dxa"/>
          </w:tcPr>
          <w:p w:rsidR="005C2F59" w:rsidRDefault="005C2F59" w:rsidP="00CD6945">
            <w:r>
              <w:rPr>
                <w:rFonts w:hint="eastAsia"/>
              </w:rPr>
              <w:t>08 00</w:t>
            </w:r>
            <w:r>
              <w:rPr>
                <w:rFonts w:hint="eastAsia"/>
              </w:rPr>
              <w:t>→</w:t>
            </w:r>
            <w:r>
              <w:rPr>
                <w:rFonts w:hint="eastAsia"/>
              </w:rPr>
              <w:t>IP</w:t>
            </w:r>
            <w:r>
              <w:rPr>
                <w:rFonts w:hint="eastAsia"/>
              </w:rPr>
              <w:t>，</w:t>
            </w:r>
            <w:r>
              <w:rPr>
                <w:rFonts w:hint="eastAsia"/>
              </w:rPr>
              <w:t>81 37</w:t>
            </w:r>
            <w:r>
              <w:rPr>
                <w:rFonts w:hint="eastAsia"/>
              </w:rPr>
              <w:t>→</w:t>
            </w:r>
            <w:r>
              <w:rPr>
                <w:rFonts w:hint="eastAsia"/>
              </w:rPr>
              <w:t>Novell IPX</w:t>
            </w:r>
          </w:p>
        </w:tc>
      </w:tr>
      <w:tr w:rsidR="005C2F59" w:rsidTr="00EF589D">
        <w:trPr>
          <w:trHeight w:val="39"/>
        </w:trPr>
        <w:tc>
          <w:tcPr>
            <w:tcW w:w="1242" w:type="dxa"/>
            <w:vMerge w:val="restart"/>
            <w:vAlign w:val="center"/>
          </w:tcPr>
          <w:p w:rsidR="005C2F59" w:rsidRDefault="005C2F59" w:rsidP="004A0B5E">
            <w:pPr>
              <w:jc w:val="center"/>
            </w:pPr>
            <w:r>
              <w:rPr>
                <w:rFonts w:hint="eastAsia"/>
              </w:rPr>
              <w:t>请求</w:t>
            </w:r>
          </w:p>
        </w:tc>
        <w:tc>
          <w:tcPr>
            <w:tcW w:w="2316" w:type="dxa"/>
            <w:vAlign w:val="center"/>
          </w:tcPr>
          <w:p w:rsidR="005C2F59" w:rsidRDefault="004A0B5E" w:rsidP="004A0B5E">
            <w:pPr>
              <w:jc w:val="center"/>
            </w:pPr>
            <w:r>
              <w:rPr>
                <w:rFonts w:hint="eastAsia"/>
              </w:rPr>
              <w:t>硬件类型</w:t>
            </w:r>
          </w:p>
        </w:tc>
        <w:tc>
          <w:tcPr>
            <w:tcW w:w="518" w:type="dxa"/>
            <w:vAlign w:val="center"/>
          </w:tcPr>
          <w:p w:rsidR="005C2F59" w:rsidRDefault="004A0B5E" w:rsidP="004A0B5E">
            <w:pPr>
              <w:jc w:val="center"/>
            </w:pPr>
            <w:r>
              <w:rPr>
                <w:rFonts w:hint="eastAsia"/>
              </w:rPr>
              <w:t>2</w:t>
            </w:r>
          </w:p>
        </w:tc>
        <w:tc>
          <w:tcPr>
            <w:tcW w:w="3829" w:type="dxa"/>
          </w:tcPr>
          <w:p w:rsidR="005C2F59" w:rsidRDefault="005C2F59" w:rsidP="00CD6945"/>
        </w:tc>
      </w:tr>
      <w:tr w:rsidR="005C2F59" w:rsidTr="00EF589D">
        <w:trPr>
          <w:trHeight w:val="32"/>
        </w:trPr>
        <w:tc>
          <w:tcPr>
            <w:tcW w:w="1242" w:type="dxa"/>
            <w:vMerge/>
            <w:vAlign w:val="center"/>
          </w:tcPr>
          <w:p w:rsidR="005C2F59" w:rsidRDefault="005C2F59" w:rsidP="004A0B5E">
            <w:pPr>
              <w:jc w:val="center"/>
            </w:pPr>
          </w:p>
        </w:tc>
        <w:tc>
          <w:tcPr>
            <w:tcW w:w="2316" w:type="dxa"/>
            <w:vAlign w:val="center"/>
          </w:tcPr>
          <w:p w:rsidR="005C2F59" w:rsidRDefault="004A0B5E" w:rsidP="004A0B5E">
            <w:pPr>
              <w:jc w:val="center"/>
            </w:pPr>
            <w:r>
              <w:rPr>
                <w:rFonts w:hint="eastAsia"/>
              </w:rPr>
              <w:t>协议类型</w:t>
            </w:r>
          </w:p>
        </w:tc>
        <w:tc>
          <w:tcPr>
            <w:tcW w:w="518" w:type="dxa"/>
            <w:vAlign w:val="center"/>
          </w:tcPr>
          <w:p w:rsidR="005C2F59" w:rsidRDefault="004A0B5E" w:rsidP="004A0B5E">
            <w:pPr>
              <w:jc w:val="center"/>
            </w:pPr>
            <w:r>
              <w:rPr>
                <w:rFonts w:hint="eastAsia"/>
              </w:rPr>
              <w:t>2</w:t>
            </w:r>
          </w:p>
        </w:tc>
        <w:tc>
          <w:tcPr>
            <w:tcW w:w="3829" w:type="dxa"/>
          </w:tcPr>
          <w:p w:rsidR="005C2F59" w:rsidRDefault="005C2F59" w:rsidP="00CD6945"/>
        </w:tc>
      </w:tr>
      <w:tr w:rsidR="005C2F59" w:rsidTr="00EF589D">
        <w:trPr>
          <w:trHeight w:val="32"/>
        </w:trPr>
        <w:tc>
          <w:tcPr>
            <w:tcW w:w="1242" w:type="dxa"/>
            <w:vMerge/>
            <w:vAlign w:val="center"/>
          </w:tcPr>
          <w:p w:rsidR="005C2F59" w:rsidRDefault="005C2F59" w:rsidP="004A0B5E">
            <w:pPr>
              <w:jc w:val="center"/>
            </w:pPr>
          </w:p>
        </w:tc>
        <w:tc>
          <w:tcPr>
            <w:tcW w:w="2316" w:type="dxa"/>
            <w:vAlign w:val="center"/>
          </w:tcPr>
          <w:p w:rsidR="005C2F59" w:rsidRDefault="004A0B5E" w:rsidP="004A0B5E">
            <w:pPr>
              <w:jc w:val="center"/>
            </w:pPr>
            <w:r>
              <w:rPr>
                <w:rFonts w:hint="eastAsia"/>
              </w:rPr>
              <w:t>硬件地址长度</w:t>
            </w:r>
          </w:p>
        </w:tc>
        <w:tc>
          <w:tcPr>
            <w:tcW w:w="518" w:type="dxa"/>
            <w:vAlign w:val="center"/>
          </w:tcPr>
          <w:p w:rsidR="005C2F59" w:rsidRDefault="004A0B5E" w:rsidP="004A0B5E">
            <w:pPr>
              <w:jc w:val="center"/>
            </w:pPr>
            <w:r>
              <w:rPr>
                <w:rFonts w:hint="eastAsia"/>
              </w:rPr>
              <w:t>1</w:t>
            </w:r>
          </w:p>
        </w:tc>
        <w:tc>
          <w:tcPr>
            <w:tcW w:w="3829" w:type="dxa"/>
          </w:tcPr>
          <w:p w:rsidR="005C2F59" w:rsidRDefault="005C2F59" w:rsidP="00CD6945"/>
        </w:tc>
      </w:tr>
      <w:tr w:rsidR="005C2F59" w:rsidTr="00EF589D">
        <w:trPr>
          <w:trHeight w:val="32"/>
        </w:trPr>
        <w:tc>
          <w:tcPr>
            <w:tcW w:w="1242" w:type="dxa"/>
            <w:vMerge/>
            <w:vAlign w:val="center"/>
          </w:tcPr>
          <w:p w:rsidR="005C2F59" w:rsidRDefault="005C2F59" w:rsidP="004A0B5E">
            <w:pPr>
              <w:jc w:val="center"/>
            </w:pPr>
          </w:p>
        </w:tc>
        <w:tc>
          <w:tcPr>
            <w:tcW w:w="2316" w:type="dxa"/>
            <w:vAlign w:val="center"/>
          </w:tcPr>
          <w:p w:rsidR="005C2F59" w:rsidRDefault="004A0B5E" w:rsidP="004A0B5E">
            <w:pPr>
              <w:jc w:val="center"/>
            </w:pPr>
            <w:r>
              <w:rPr>
                <w:rFonts w:hint="eastAsia"/>
              </w:rPr>
              <w:t>协议地址长度</w:t>
            </w:r>
          </w:p>
        </w:tc>
        <w:tc>
          <w:tcPr>
            <w:tcW w:w="518" w:type="dxa"/>
            <w:vAlign w:val="center"/>
          </w:tcPr>
          <w:p w:rsidR="005C2F59" w:rsidRDefault="004A0B5E" w:rsidP="004A0B5E">
            <w:pPr>
              <w:jc w:val="center"/>
            </w:pPr>
            <w:r>
              <w:rPr>
                <w:rFonts w:hint="eastAsia"/>
              </w:rPr>
              <w:t>1</w:t>
            </w:r>
          </w:p>
        </w:tc>
        <w:tc>
          <w:tcPr>
            <w:tcW w:w="3829" w:type="dxa"/>
          </w:tcPr>
          <w:p w:rsidR="005C2F59" w:rsidRDefault="005C2F59" w:rsidP="00CD6945"/>
        </w:tc>
      </w:tr>
      <w:tr w:rsidR="005C2F59" w:rsidTr="00EF589D">
        <w:trPr>
          <w:trHeight w:val="32"/>
        </w:trPr>
        <w:tc>
          <w:tcPr>
            <w:tcW w:w="1242" w:type="dxa"/>
            <w:vMerge/>
            <w:vAlign w:val="center"/>
          </w:tcPr>
          <w:p w:rsidR="005C2F59" w:rsidRDefault="005C2F59" w:rsidP="004A0B5E">
            <w:pPr>
              <w:jc w:val="center"/>
            </w:pPr>
          </w:p>
        </w:tc>
        <w:tc>
          <w:tcPr>
            <w:tcW w:w="2316" w:type="dxa"/>
            <w:vAlign w:val="center"/>
          </w:tcPr>
          <w:p w:rsidR="005C2F59" w:rsidRDefault="004A0B5E" w:rsidP="004A0B5E">
            <w:pPr>
              <w:jc w:val="center"/>
            </w:pPr>
            <w:r>
              <w:rPr>
                <w:rFonts w:hint="eastAsia"/>
              </w:rPr>
              <w:t>op</w:t>
            </w:r>
          </w:p>
        </w:tc>
        <w:tc>
          <w:tcPr>
            <w:tcW w:w="518" w:type="dxa"/>
            <w:vAlign w:val="center"/>
          </w:tcPr>
          <w:p w:rsidR="005C2F59" w:rsidRDefault="004A0B5E" w:rsidP="004A0B5E">
            <w:pPr>
              <w:jc w:val="center"/>
            </w:pPr>
            <w:r>
              <w:rPr>
                <w:rFonts w:hint="eastAsia"/>
              </w:rPr>
              <w:t>2</w:t>
            </w:r>
          </w:p>
        </w:tc>
        <w:tc>
          <w:tcPr>
            <w:tcW w:w="3829" w:type="dxa"/>
          </w:tcPr>
          <w:p w:rsidR="005C2F59" w:rsidRDefault="005C2F59" w:rsidP="00CD6945"/>
        </w:tc>
      </w:tr>
      <w:tr w:rsidR="005C2F59" w:rsidTr="00EF589D">
        <w:trPr>
          <w:trHeight w:val="32"/>
        </w:trPr>
        <w:tc>
          <w:tcPr>
            <w:tcW w:w="1242" w:type="dxa"/>
            <w:vMerge/>
            <w:vAlign w:val="center"/>
          </w:tcPr>
          <w:p w:rsidR="005C2F59" w:rsidRDefault="005C2F59" w:rsidP="004A0B5E">
            <w:pPr>
              <w:jc w:val="center"/>
            </w:pPr>
          </w:p>
        </w:tc>
        <w:tc>
          <w:tcPr>
            <w:tcW w:w="2316" w:type="dxa"/>
            <w:vAlign w:val="center"/>
          </w:tcPr>
          <w:p w:rsidR="005C2F59" w:rsidRDefault="004A0B5E" w:rsidP="004A0B5E">
            <w:pPr>
              <w:jc w:val="center"/>
            </w:pPr>
            <w:r>
              <w:rPr>
                <w:rFonts w:hint="eastAsia"/>
              </w:rPr>
              <w:t>发送端以太网地址</w:t>
            </w:r>
          </w:p>
        </w:tc>
        <w:tc>
          <w:tcPr>
            <w:tcW w:w="518" w:type="dxa"/>
            <w:vAlign w:val="center"/>
          </w:tcPr>
          <w:p w:rsidR="005C2F59" w:rsidRDefault="004A0B5E" w:rsidP="004A0B5E">
            <w:pPr>
              <w:jc w:val="center"/>
            </w:pPr>
            <w:r>
              <w:rPr>
                <w:rFonts w:hint="eastAsia"/>
              </w:rPr>
              <w:t>6</w:t>
            </w:r>
          </w:p>
        </w:tc>
        <w:tc>
          <w:tcPr>
            <w:tcW w:w="3829" w:type="dxa"/>
          </w:tcPr>
          <w:p w:rsidR="005C2F59" w:rsidRDefault="005C2F59" w:rsidP="00CD6945"/>
        </w:tc>
      </w:tr>
      <w:tr w:rsidR="004A0B5E" w:rsidTr="00EF589D">
        <w:trPr>
          <w:trHeight w:val="32"/>
        </w:trPr>
        <w:tc>
          <w:tcPr>
            <w:tcW w:w="1242" w:type="dxa"/>
            <w:vMerge/>
            <w:vAlign w:val="center"/>
          </w:tcPr>
          <w:p w:rsidR="004A0B5E" w:rsidRDefault="004A0B5E" w:rsidP="004A0B5E">
            <w:pPr>
              <w:jc w:val="center"/>
            </w:pPr>
          </w:p>
        </w:tc>
        <w:tc>
          <w:tcPr>
            <w:tcW w:w="2316" w:type="dxa"/>
            <w:vAlign w:val="center"/>
          </w:tcPr>
          <w:p w:rsidR="004A0B5E" w:rsidRDefault="004A0B5E" w:rsidP="004A0B5E">
            <w:pPr>
              <w:jc w:val="center"/>
            </w:pPr>
            <w:r>
              <w:rPr>
                <w:rFonts w:hint="eastAsia"/>
              </w:rPr>
              <w:t>发送端</w:t>
            </w:r>
            <w:r>
              <w:rPr>
                <w:rFonts w:hint="eastAsia"/>
              </w:rPr>
              <w:t>IP</w:t>
            </w:r>
            <w:r>
              <w:rPr>
                <w:rFonts w:hint="eastAsia"/>
              </w:rPr>
              <w:t>地址</w:t>
            </w:r>
          </w:p>
        </w:tc>
        <w:tc>
          <w:tcPr>
            <w:tcW w:w="518" w:type="dxa"/>
            <w:vAlign w:val="center"/>
          </w:tcPr>
          <w:p w:rsidR="004A0B5E" w:rsidRDefault="004A0B5E" w:rsidP="004A0B5E">
            <w:pPr>
              <w:jc w:val="center"/>
            </w:pPr>
            <w:r>
              <w:rPr>
                <w:rFonts w:hint="eastAsia"/>
              </w:rPr>
              <w:t>4</w:t>
            </w:r>
          </w:p>
        </w:tc>
        <w:tc>
          <w:tcPr>
            <w:tcW w:w="3829" w:type="dxa"/>
          </w:tcPr>
          <w:p w:rsidR="004A0B5E" w:rsidRDefault="004A0B5E" w:rsidP="00CD6945"/>
        </w:tc>
      </w:tr>
      <w:tr w:rsidR="004A0B5E" w:rsidTr="00EF589D">
        <w:trPr>
          <w:trHeight w:val="32"/>
        </w:trPr>
        <w:tc>
          <w:tcPr>
            <w:tcW w:w="1242" w:type="dxa"/>
            <w:vMerge/>
            <w:vAlign w:val="center"/>
          </w:tcPr>
          <w:p w:rsidR="004A0B5E" w:rsidRDefault="004A0B5E" w:rsidP="004A0B5E">
            <w:pPr>
              <w:jc w:val="center"/>
            </w:pPr>
          </w:p>
        </w:tc>
        <w:tc>
          <w:tcPr>
            <w:tcW w:w="2316" w:type="dxa"/>
            <w:vAlign w:val="center"/>
          </w:tcPr>
          <w:p w:rsidR="004A0B5E" w:rsidRDefault="004A0B5E" w:rsidP="004A0B5E">
            <w:pPr>
              <w:jc w:val="center"/>
            </w:pPr>
            <w:r>
              <w:rPr>
                <w:rFonts w:hint="eastAsia"/>
              </w:rPr>
              <w:t>目的以太网地址</w:t>
            </w:r>
          </w:p>
        </w:tc>
        <w:tc>
          <w:tcPr>
            <w:tcW w:w="518" w:type="dxa"/>
            <w:vAlign w:val="center"/>
          </w:tcPr>
          <w:p w:rsidR="004A0B5E" w:rsidRDefault="004A0B5E" w:rsidP="004A0B5E">
            <w:pPr>
              <w:jc w:val="center"/>
            </w:pPr>
            <w:r>
              <w:rPr>
                <w:rFonts w:hint="eastAsia"/>
              </w:rPr>
              <w:t>6</w:t>
            </w:r>
          </w:p>
        </w:tc>
        <w:tc>
          <w:tcPr>
            <w:tcW w:w="3829" w:type="dxa"/>
          </w:tcPr>
          <w:p w:rsidR="004A0B5E" w:rsidRDefault="004A0B5E" w:rsidP="00CD6945"/>
        </w:tc>
      </w:tr>
      <w:tr w:rsidR="004A0B5E" w:rsidTr="00EF589D">
        <w:trPr>
          <w:trHeight w:val="32"/>
        </w:trPr>
        <w:tc>
          <w:tcPr>
            <w:tcW w:w="1242" w:type="dxa"/>
            <w:vMerge/>
            <w:vAlign w:val="center"/>
          </w:tcPr>
          <w:p w:rsidR="004A0B5E" w:rsidRDefault="004A0B5E" w:rsidP="004A0B5E">
            <w:pPr>
              <w:jc w:val="center"/>
            </w:pPr>
          </w:p>
        </w:tc>
        <w:tc>
          <w:tcPr>
            <w:tcW w:w="2316" w:type="dxa"/>
            <w:vAlign w:val="center"/>
          </w:tcPr>
          <w:p w:rsidR="004A0B5E" w:rsidRDefault="004A0B5E" w:rsidP="004A0B5E">
            <w:pPr>
              <w:jc w:val="center"/>
            </w:pPr>
            <w:r>
              <w:rPr>
                <w:rFonts w:hint="eastAsia"/>
              </w:rPr>
              <w:t>目的</w:t>
            </w:r>
            <w:r>
              <w:rPr>
                <w:rFonts w:hint="eastAsia"/>
              </w:rPr>
              <w:t>IP</w:t>
            </w:r>
            <w:r>
              <w:rPr>
                <w:rFonts w:hint="eastAsia"/>
              </w:rPr>
              <w:t>地址</w:t>
            </w:r>
          </w:p>
        </w:tc>
        <w:tc>
          <w:tcPr>
            <w:tcW w:w="518" w:type="dxa"/>
            <w:vAlign w:val="center"/>
          </w:tcPr>
          <w:p w:rsidR="004A0B5E" w:rsidRDefault="004A0B5E" w:rsidP="004A0B5E">
            <w:pPr>
              <w:jc w:val="center"/>
            </w:pPr>
            <w:r>
              <w:rPr>
                <w:rFonts w:hint="eastAsia"/>
              </w:rPr>
              <w:t>4</w:t>
            </w:r>
          </w:p>
        </w:tc>
        <w:tc>
          <w:tcPr>
            <w:tcW w:w="3829" w:type="dxa"/>
          </w:tcPr>
          <w:p w:rsidR="004A0B5E" w:rsidRDefault="004A0B5E" w:rsidP="00CD6945"/>
        </w:tc>
      </w:tr>
      <w:tr w:rsidR="005C2F59" w:rsidTr="00EF589D">
        <w:tc>
          <w:tcPr>
            <w:tcW w:w="1242" w:type="dxa"/>
            <w:vAlign w:val="center"/>
          </w:tcPr>
          <w:p w:rsidR="005C2F59" w:rsidRDefault="005C2F59" w:rsidP="004A0B5E">
            <w:pPr>
              <w:jc w:val="center"/>
            </w:pPr>
            <w:r>
              <w:rPr>
                <w:rFonts w:hint="eastAsia"/>
              </w:rPr>
              <w:t>尾部</w:t>
            </w:r>
          </w:p>
        </w:tc>
        <w:tc>
          <w:tcPr>
            <w:tcW w:w="2316" w:type="dxa"/>
            <w:vAlign w:val="center"/>
          </w:tcPr>
          <w:p w:rsidR="005C2F59" w:rsidRDefault="005C2F59" w:rsidP="004A0B5E">
            <w:pPr>
              <w:jc w:val="center"/>
            </w:pPr>
            <w:r>
              <w:rPr>
                <w:rFonts w:hint="eastAsia"/>
              </w:rPr>
              <w:t>FCS</w:t>
            </w:r>
          </w:p>
        </w:tc>
        <w:tc>
          <w:tcPr>
            <w:tcW w:w="518" w:type="dxa"/>
            <w:vAlign w:val="center"/>
          </w:tcPr>
          <w:p w:rsidR="005C2F59" w:rsidRDefault="005C2F59" w:rsidP="004A0B5E">
            <w:pPr>
              <w:jc w:val="center"/>
            </w:pPr>
            <w:r>
              <w:rPr>
                <w:rFonts w:hint="eastAsia"/>
              </w:rPr>
              <w:t>4</w:t>
            </w:r>
          </w:p>
        </w:tc>
        <w:tc>
          <w:tcPr>
            <w:tcW w:w="3829" w:type="dxa"/>
          </w:tcPr>
          <w:p w:rsidR="005C2F59" w:rsidRDefault="005C2F59" w:rsidP="00CD6945">
            <w:r>
              <w:rPr>
                <w:rFonts w:hint="eastAsia"/>
              </w:rPr>
              <w:t>CRC</w:t>
            </w:r>
            <w:r>
              <w:rPr>
                <w:rFonts w:hint="eastAsia"/>
              </w:rPr>
              <w:t>检验序列</w:t>
            </w:r>
          </w:p>
        </w:tc>
      </w:tr>
    </w:tbl>
    <w:p w:rsidR="005C2F59" w:rsidRPr="005C2F59" w:rsidRDefault="005C2F59" w:rsidP="005C2F59"/>
    <w:p w:rsidR="005C2F59" w:rsidRDefault="005C2F59" w:rsidP="005C2F59">
      <w:r>
        <w:rPr>
          <w:rFonts w:hint="eastAsia"/>
        </w:rPr>
        <w:t>首部：</w:t>
      </w:r>
    </w:p>
    <w:p w:rsidR="005C2F59" w:rsidRDefault="005C2F59" w:rsidP="005C2F59">
      <w:r>
        <w:rPr>
          <w:rFonts w:hint="eastAsia"/>
        </w:rPr>
        <w:t>1~ 6</w:t>
      </w:r>
      <w:r>
        <w:rPr>
          <w:rFonts w:hint="eastAsia"/>
        </w:rPr>
        <w:t>，</w:t>
      </w:r>
      <w:r>
        <w:rPr>
          <w:rFonts w:hint="eastAsia"/>
        </w:rPr>
        <w:t xml:space="preserve">xx xx xx xx xx xx </w:t>
      </w:r>
      <w:r>
        <w:rPr>
          <w:rFonts w:hint="eastAsia"/>
        </w:rPr>
        <w:t>：</w:t>
      </w:r>
      <w:r>
        <w:rPr>
          <w:rFonts w:hint="eastAsia"/>
        </w:rPr>
        <w:t>dst MAC</w:t>
      </w:r>
      <w:r>
        <w:rPr>
          <w:rFonts w:hint="eastAsia"/>
        </w:rPr>
        <w:t>，</w:t>
      </w:r>
    </w:p>
    <w:p w:rsidR="005C2F59" w:rsidRDefault="005C2F59" w:rsidP="005C2F59">
      <w:r>
        <w:rPr>
          <w:rFonts w:hint="eastAsia"/>
        </w:rPr>
        <w:t>7~12</w:t>
      </w:r>
      <w:r>
        <w:rPr>
          <w:rFonts w:hint="eastAsia"/>
        </w:rPr>
        <w:t>，</w:t>
      </w:r>
      <w:r>
        <w:rPr>
          <w:rFonts w:hint="eastAsia"/>
        </w:rPr>
        <w:t>xx xx xx xx xx xx</w:t>
      </w:r>
      <w:r>
        <w:rPr>
          <w:rFonts w:hint="eastAsia"/>
        </w:rPr>
        <w:t>：</w:t>
      </w:r>
      <w:r>
        <w:rPr>
          <w:rFonts w:hint="eastAsia"/>
        </w:rPr>
        <w:t>src MAC</w:t>
      </w:r>
      <w:r>
        <w:rPr>
          <w:rFonts w:hint="eastAsia"/>
        </w:rPr>
        <w:t>，</w:t>
      </w:r>
      <w:r>
        <w:rPr>
          <w:rFonts w:hint="eastAsia"/>
        </w:rPr>
        <w:t xml:space="preserve"> </w:t>
      </w:r>
    </w:p>
    <w:p w:rsidR="005C2F59" w:rsidRDefault="005C2F59" w:rsidP="005C2F59">
      <w:r>
        <w:rPr>
          <w:rFonts w:hint="eastAsia"/>
        </w:rPr>
        <w:t>13~14</w:t>
      </w:r>
      <w:r>
        <w:rPr>
          <w:rFonts w:hint="eastAsia"/>
        </w:rPr>
        <w:t>：帧类型，</w:t>
      </w:r>
      <w:r>
        <w:rPr>
          <w:rFonts w:hint="eastAsia"/>
        </w:rPr>
        <w:t>08 00</w:t>
      </w:r>
      <w:r>
        <w:rPr>
          <w:rFonts w:hint="eastAsia"/>
        </w:rPr>
        <w:t>→</w:t>
      </w:r>
      <w:r>
        <w:rPr>
          <w:rFonts w:hint="eastAsia"/>
        </w:rPr>
        <w:t>IP</w:t>
      </w:r>
      <w:r>
        <w:rPr>
          <w:rFonts w:hint="eastAsia"/>
        </w:rPr>
        <w:t>、</w:t>
      </w:r>
      <w:r>
        <w:rPr>
          <w:rFonts w:hint="eastAsia"/>
        </w:rPr>
        <w:t xml:space="preserve"> </w:t>
      </w:r>
      <w:r>
        <w:rPr>
          <w:rFonts w:hint="eastAsia"/>
        </w:rPr>
        <w:t>、</w:t>
      </w:r>
      <w:r>
        <w:rPr>
          <w:rFonts w:hint="eastAsia"/>
        </w:rPr>
        <w:t xml:space="preserve"> </w:t>
      </w:r>
    </w:p>
    <w:p w:rsidR="005C2F59" w:rsidRDefault="005C2F59" w:rsidP="005C2F59">
      <w:r>
        <w:t xml:space="preserve"> </w:t>
      </w:r>
    </w:p>
    <w:p w:rsidR="005C2F59" w:rsidRDefault="005C2F59" w:rsidP="005C2F59">
      <w:r>
        <w:rPr>
          <w:rFonts w:hint="eastAsia"/>
        </w:rPr>
        <w:t>请求：</w:t>
      </w:r>
      <w:r>
        <w:rPr>
          <w:rFonts w:hint="eastAsia"/>
        </w:rPr>
        <w:t xml:space="preserve"> </w:t>
      </w:r>
    </w:p>
    <w:p w:rsidR="005C2F59" w:rsidRDefault="005C2F59" w:rsidP="005C2F59">
      <w:r>
        <w:rPr>
          <w:rFonts w:hint="eastAsia"/>
        </w:rPr>
        <w:t>15~16</w:t>
      </w:r>
      <w:r>
        <w:rPr>
          <w:rFonts w:hint="eastAsia"/>
        </w:rPr>
        <w:t>：</w:t>
      </w:r>
      <w:r>
        <w:rPr>
          <w:rFonts w:hint="eastAsia"/>
        </w:rPr>
        <w:t xml:space="preserve"> </w:t>
      </w:r>
      <w:r>
        <w:rPr>
          <w:rFonts w:hint="eastAsia"/>
        </w:rPr>
        <w:t>，</w:t>
      </w:r>
    </w:p>
    <w:p w:rsidR="005C2F59" w:rsidRDefault="005C2F59" w:rsidP="005C2F59">
      <w:r>
        <w:rPr>
          <w:rFonts w:hint="eastAsia"/>
        </w:rPr>
        <w:t xml:space="preserve">17~18 </w:t>
      </w:r>
    </w:p>
    <w:p w:rsidR="005C2F59" w:rsidRDefault="005C2F59" w:rsidP="005C2F59">
      <w:r>
        <w:rPr>
          <w:rFonts w:hint="eastAsia"/>
        </w:rPr>
        <w:t>19</w:t>
      </w:r>
      <w:r>
        <w:rPr>
          <w:rFonts w:hint="eastAsia"/>
        </w:rPr>
        <w:t>，</w:t>
      </w:r>
    </w:p>
    <w:p w:rsidR="005C2F59" w:rsidRDefault="005C2F59" w:rsidP="005C2F59">
      <w:r>
        <w:rPr>
          <w:rFonts w:hint="eastAsia"/>
        </w:rPr>
        <w:t>20</w:t>
      </w:r>
      <w:r>
        <w:rPr>
          <w:rFonts w:hint="eastAsia"/>
        </w:rPr>
        <w:t>，</w:t>
      </w:r>
      <w:r>
        <w:rPr>
          <w:rFonts w:hint="eastAsia"/>
        </w:rPr>
        <w:t xml:space="preserve"> </w:t>
      </w:r>
    </w:p>
    <w:p w:rsidR="005C2F59" w:rsidRDefault="005C2F59" w:rsidP="005C2F59">
      <w:r>
        <w:rPr>
          <w:rFonts w:hint="eastAsia"/>
        </w:rPr>
        <w:t>21~22</w:t>
      </w:r>
      <w:r>
        <w:rPr>
          <w:rFonts w:hint="eastAsia"/>
        </w:rPr>
        <w:t>，</w:t>
      </w:r>
    </w:p>
    <w:p w:rsidR="005C2F59" w:rsidRDefault="005C2F59" w:rsidP="005C2F59">
      <w:r>
        <w:rPr>
          <w:rFonts w:hint="eastAsia"/>
        </w:rPr>
        <w:t>23~28</w:t>
      </w:r>
      <w:r>
        <w:rPr>
          <w:rFonts w:hint="eastAsia"/>
        </w:rPr>
        <w:t>，</w:t>
      </w:r>
    </w:p>
    <w:p w:rsidR="005C2F59" w:rsidRDefault="005C2F59" w:rsidP="005C2F59">
      <w:r>
        <w:rPr>
          <w:rFonts w:hint="eastAsia"/>
        </w:rPr>
        <w:t>29~32</w:t>
      </w:r>
      <w:r>
        <w:rPr>
          <w:rFonts w:hint="eastAsia"/>
        </w:rPr>
        <w:t>，</w:t>
      </w:r>
    </w:p>
    <w:p w:rsidR="005C2F59" w:rsidRDefault="005C2F59" w:rsidP="005C2F59">
      <w:r>
        <w:rPr>
          <w:rFonts w:hint="eastAsia"/>
        </w:rPr>
        <w:t>33~38</w:t>
      </w:r>
      <w:r>
        <w:rPr>
          <w:rFonts w:hint="eastAsia"/>
        </w:rPr>
        <w:t>，</w:t>
      </w:r>
    </w:p>
    <w:p w:rsidR="005C2F59" w:rsidRDefault="005C2F59" w:rsidP="005C2F59">
      <w:r>
        <w:rPr>
          <w:rFonts w:hint="eastAsia"/>
        </w:rPr>
        <w:t>39~42</w:t>
      </w:r>
      <w:r>
        <w:rPr>
          <w:rFonts w:hint="eastAsia"/>
        </w:rPr>
        <w:t>，</w:t>
      </w:r>
      <w:r>
        <w:rPr>
          <w:rFonts w:hint="eastAsia"/>
        </w:rPr>
        <w:t xml:space="preserve"> </w:t>
      </w:r>
    </w:p>
    <w:p w:rsidR="005C2F59" w:rsidRDefault="005C2F59" w:rsidP="005C2F59">
      <w:r>
        <w:t xml:space="preserve"> </w:t>
      </w:r>
    </w:p>
    <w:p w:rsidR="005C2F59" w:rsidRDefault="005C2F59" w:rsidP="005C2F59">
      <w:r>
        <w:rPr>
          <w:rFonts w:hint="eastAsia"/>
        </w:rPr>
        <w:t>尾部：</w:t>
      </w:r>
      <w:r>
        <w:rPr>
          <w:rFonts w:hint="eastAsia"/>
        </w:rPr>
        <w:t xml:space="preserve"> </w:t>
      </w:r>
    </w:p>
    <w:p w:rsidR="005C2F59" w:rsidRDefault="005C2F59" w:rsidP="005C2F59">
      <w:r>
        <w:rPr>
          <w:rFonts w:hint="eastAsia"/>
        </w:rPr>
        <w:t>1~4</w:t>
      </w:r>
      <w:r>
        <w:rPr>
          <w:rFonts w:hint="eastAsia"/>
        </w:rPr>
        <w:t>：</w:t>
      </w:r>
      <w:r>
        <w:rPr>
          <w:rFonts w:hint="eastAsia"/>
        </w:rPr>
        <w:t>FCS(CRC)</w:t>
      </w:r>
      <w:r>
        <w:rPr>
          <w:rFonts w:hint="eastAsia"/>
        </w:rPr>
        <w:t>，</w:t>
      </w:r>
    </w:p>
    <w:p w:rsidR="005C2F59" w:rsidRDefault="005C2F59">
      <w:pPr>
        <w:widowControl/>
        <w:jc w:val="left"/>
        <w:rPr>
          <w:b/>
          <w:bCs/>
          <w:kern w:val="44"/>
          <w:sz w:val="44"/>
          <w:szCs w:val="44"/>
        </w:rPr>
      </w:pPr>
      <w:r>
        <w:br w:type="page"/>
      </w:r>
    </w:p>
    <w:p w:rsidR="00EC04F0" w:rsidRDefault="00EC04F0" w:rsidP="00EC04F0">
      <w:pPr>
        <w:pStyle w:val="1"/>
      </w:pPr>
      <w:bookmarkStart w:id="5" w:name="_Toc506814710"/>
      <w:r>
        <w:rPr>
          <w:rFonts w:hint="eastAsia"/>
        </w:rPr>
        <w:lastRenderedPageBreak/>
        <w:t>网路层</w:t>
      </w:r>
      <w:bookmarkEnd w:id="5"/>
    </w:p>
    <w:p w:rsidR="00EC04F0" w:rsidRDefault="00EC04F0" w:rsidP="00EC04F0">
      <w:pPr>
        <w:pStyle w:val="2"/>
      </w:pPr>
      <w:bookmarkStart w:id="6" w:name="_Toc506814711"/>
      <w:r>
        <w:rPr>
          <w:rFonts w:hint="eastAsia"/>
        </w:rPr>
        <w:t>IP</w:t>
      </w:r>
      <w:bookmarkEnd w:id="6"/>
    </w:p>
    <w:tbl>
      <w:tblPr>
        <w:tblStyle w:val="a3"/>
        <w:tblW w:w="8755" w:type="dxa"/>
        <w:tblLayout w:type="fixed"/>
        <w:tblLook w:val="04A0" w:firstRow="1" w:lastRow="0" w:firstColumn="1" w:lastColumn="0" w:noHBand="0" w:noVBand="1"/>
      </w:tblPr>
      <w:tblGrid>
        <w:gridCol w:w="534"/>
        <w:gridCol w:w="708"/>
        <w:gridCol w:w="1418"/>
        <w:gridCol w:w="850"/>
        <w:gridCol w:w="567"/>
        <w:gridCol w:w="426"/>
        <w:gridCol w:w="4252"/>
      </w:tblGrid>
      <w:tr w:rsidR="00EC04F0" w:rsidTr="00F20F74">
        <w:trPr>
          <w:trHeight w:val="42"/>
        </w:trPr>
        <w:tc>
          <w:tcPr>
            <w:tcW w:w="534" w:type="dxa"/>
            <w:vMerge w:val="restart"/>
            <w:vAlign w:val="center"/>
          </w:tcPr>
          <w:p w:rsidR="00EC04F0" w:rsidRDefault="00EC04F0" w:rsidP="00B90038">
            <w:pPr>
              <w:jc w:val="center"/>
            </w:pPr>
            <w:r>
              <w:rPr>
                <w:rFonts w:hint="eastAsia"/>
              </w:rPr>
              <w:t>首部</w:t>
            </w:r>
          </w:p>
        </w:tc>
        <w:tc>
          <w:tcPr>
            <w:tcW w:w="708" w:type="dxa"/>
            <w:vMerge w:val="restart"/>
            <w:vAlign w:val="center"/>
          </w:tcPr>
          <w:p w:rsidR="00EC04F0" w:rsidRDefault="00EC04F0" w:rsidP="00B90038">
            <w:pPr>
              <w:jc w:val="center"/>
            </w:pPr>
            <w:r>
              <w:rPr>
                <w:rFonts w:hint="eastAsia"/>
              </w:rPr>
              <w:t>固定</w:t>
            </w:r>
          </w:p>
          <w:p w:rsidR="00EC04F0" w:rsidRDefault="00EC04F0" w:rsidP="00B90038">
            <w:pPr>
              <w:jc w:val="center"/>
            </w:pPr>
            <w:r>
              <w:rPr>
                <w:rFonts w:hint="eastAsia"/>
              </w:rPr>
              <w:t>部分</w:t>
            </w:r>
          </w:p>
          <w:p w:rsidR="00930B84" w:rsidRDefault="00930B84" w:rsidP="00B90038">
            <w:pPr>
              <w:jc w:val="center"/>
            </w:pPr>
            <w:r>
              <w:rPr>
                <w:rFonts w:hint="eastAsia"/>
              </w:rPr>
              <w:t>20B</w:t>
            </w:r>
          </w:p>
        </w:tc>
        <w:tc>
          <w:tcPr>
            <w:tcW w:w="1418" w:type="dxa"/>
            <w:vAlign w:val="center"/>
          </w:tcPr>
          <w:p w:rsidR="00EC04F0" w:rsidRDefault="00EC04F0" w:rsidP="00B90038">
            <w:pPr>
              <w:jc w:val="center"/>
            </w:pPr>
            <w:r>
              <w:rPr>
                <w:rFonts w:hint="eastAsia"/>
              </w:rPr>
              <w:t>版本</w:t>
            </w:r>
          </w:p>
        </w:tc>
        <w:tc>
          <w:tcPr>
            <w:tcW w:w="850" w:type="dxa"/>
            <w:vAlign w:val="center"/>
          </w:tcPr>
          <w:p w:rsidR="00EC04F0" w:rsidRDefault="00EC04F0" w:rsidP="00B90038">
            <w:pPr>
              <w:jc w:val="center"/>
            </w:pPr>
            <w:r>
              <w:rPr>
                <w:rFonts w:hint="eastAsia"/>
              </w:rPr>
              <w:t>4bit</w:t>
            </w:r>
          </w:p>
        </w:tc>
        <w:tc>
          <w:tcPr>
            <w:tcW w:w="5245" w:type="dxa"/>
            <w:gridSpan w:val="3"/>
          </w:tcPr>
          <w:p w:rsidR="00EC04F0" w:rsidRPr="00AB748D" w:rsidRDefault="00EC04F0" w:rsidP="00B90038">
            <w:r>
              <w:rPr>
                <w:rFonts w:hint="eastAsia"/>
              </w:rPr>
              <w:t>4</w:t>
            </w:r>
            <w:r>
              <w:rPr>
                <w:rFonts w:hint="eastAsia"/>
              </w:rPr>
              <w:t>或</w:t>
            </w:r>
            <w:r>
              <w:rPr>
                <w:rFonts w:hint="eastAsia"/>
              </w:rPr>
              <w:t xml:space="preserve">6 </w:t>
            </w:r>
          </w:p>
        </w:tc>
      </w:tr>
      <w:tr w:rsidR="00EC04F0" w:rsidTr="00F20F74">
        <w:trPr>
          <w:trHeight w:val="42"/>
        </w:trPr>
        <w:tc>
          <w:tcPr>
            <w:tcW w:w="534" w:type="dxa"/>
            <w:vMerge/>
            <w:vAlign w:val="center"/>
          </w:tcPr>
          <w:p w:rsidR="00EC04F0" w:rsidRDefault="00EC04F0" w:rsidP="00B90038">
            <w:pPr>
              <w:jc w:val="center"/>
            </w:pPr>
          </w:p>
        </w:tc>
        <w:tc>
          <w:tcPr>
            <w:tcW w:w="708" w:type="dxa"/>
            <w:vMerge/>
            <w:vAlign w:val="center"/>
          </w:tcPr>
          <w:p w:rsidR="00EC04F0" w:rsidRDefault="00EC04F0" w:rsidP="00B90038">
            <w:pPr>
              <w:jc w:val="center"/>
            </w:pPr>
          </w:p>
        </w:tc>
        <w:tc>
          <w:tcPr>
            <w:tcW w:w="1418" w:type="dxa"/>
            <w:vAlign w:val="center"/>
          </w:tcPr>
          <w:p w:rsidR="00EC04F0" w:rsidRDefault="00EC04F0" w:rsidP="00B90038">
            <w:pPr>
              <w:jc w:val="center"/>
            </w:pPr>
            <w:r>
              <w:rPr>
                <w:rFonts w:hint="eastAsia"/>
              </w:rPr>
              <w:t>首部长度</w:t>
            </w:r>
          </w:p>
        </w:tc>
        <w:tc>
          <w:tcPr>
            <w:tcW w:w="850" w:type="dxa"/>
            <w:vAlign w:val="center"/>
          </w:tcPr>
          <w:p w:rsidR="00EC04F0" w:rsidRDefault="00EC04F0" w:rsidP="00B90038">
            <w:pPr>
              <w:jc w:val="center"/>
            </w:pPr>
            <w:r>
              <w:rPr>
                <w:rFonts w:hint="eastAsia"/>
              </w:rPr>
              <w:t>4bit</w:t>
            </w:r>
          </w:p>
        </w:tc>
        <w:tc>
          <w:tcPr>
            <w:tcW w:w="5245" w:type="dxa"/>
            <w:gridSpan w:val="3"/>
          </w:tcPr>
          <w:p w:rsidR="00EC04F0" w:rsidRDefault="00EC04F0" w:rsidP="00B90038">
            <w:r>
              <w:rPr>
                <w:rFonts w:hint="eastAsia"/>
              </w:rPr>
              <w:t>范围</w:t>
            </w:r>
            <w:r>
              <w:rPr>
                <w:rFonts w:hint="eastAsia"/>
              </w:rPr>
              <w:t xml:space="preserve">5~F </w:t>
            </w:r>
            <w:r>
              <w:rPr>
                <w:rFonts w:hint="eastAsia"/>
              </w:rPr>
              <w:t>，单位</w:t>
            </w:r>
            <w:r>
              <w:rPr>
                <w:rFonts w:hint="eastAsia"/>
              </w:rPr>
              <w:t>4B</w:t>
            </w:r>
            <w:r>
              <w:rPr>
                <w:rFonts w:hint="eastAsia"/>
              </w:rPr>
              <w:t>，得首部范围</w:t>
            </w:r>
            <w:r>
              <w:rPr>
                <w:rFonts w:hint="eastAsia"/>
              </w:rPr>
              <w:t>15B~60B</w:t>
            </w:r>
          </w:p>
        </w:tc>
      </w:tr>
      <w:tr w:rsidR="00EC04F0" w:rsidTr="00F20F74">
        <w:trPr>
          <w:trHeight w:val="39"/>
        </w:trPr>
        <w:tc>
          <w:tcPr>
            <w:tcW w:w="534" w:type="dxa"/>
            <w:vMerge/>
            <w:vAlign w:val="center"/>
          </w:tcPr>
          <w:p w:rsidR="00EC04F0" w:rsidRDefault="00EC04F0" w:rsidP="00B90038">
            <w:pPr>
              <w:jc w:val="center"/>
            </w:pPr>
          </w:p>
        </w:tc>
        <w:tc>
          <w:tcPr>
            <w:tcW w:w="708" w:type="dxa"/>
            <w:vMerge/>
            <w:vAlign w:val="center"/>
          </w:tcPr>
          <w:p w:rsidR="00EC04F0" w:rsidRDefault="00EC04F0" w:rsidP="00B90038">
            <w:pPr>
              <w:jc w:val="center"/>
            </w:pPr>
          </w:p>
        </w:tc>
        <w:tc>
          <w:tcPr>
            <w:tcW w:w="1418" w:type="dxa"/>
            <w:vAlign w:val="center"/>
          </w:tcPr>
          <w:p w:rsidR="00A35D15" w:rsidRDefault="00EC04F0" w:rsidP="00B90038">
            <w:pPr>
              <w:jc w:val="center"/>
            </w:pPr>
            <w:r>
              <w:rPr>
                <w:rFonts w:hint="eastAsia"/>
              </w:rPr>
              <w:t>应用层服</w:t>
            </w:r>
          </w:p>
          <w:p w:rsidR="00EC04F0" w:rsidRDefault="00EC04F0" w:rsidP="00B90038">
            <w:pPr>
              <w:jc w:val="center"/>
            </w:pPr>
            <w:r>
              <w:rPr>
                <w:rFonts w:hint="eastAsia"/>
              </w:rPr>
              <w:t>务类型</w:t>
            </w:r>
            <w:r>
              <w:rPr>
                <w:rFonts w:hint="eastAsia"/>
              </w:rPr>
              <w:t>TOS</w:t>
            </w:r>
          </w:p>
        </w:tc>
        <w:tc>
          <w:tcPr>
            <w:tcW w:w="850" w:type="dxa"/>
            <w:vAlign w:val="center"/>
          </w:tcPr>
          <w:p w:rsidR="00EC04F0" w:rsidRDefault="00EC04F0" w:rsidP="00B90038">
            <w:pPr>
              <w:jc w:val="center"/>
            </w:pPr>
            <w:r>
              <w:rPr>
                <w:rFonts w:hint="eastAsia"/>
              </w:rPr>
              <w:t>1</w:t>
            </w:r>
          </w:p>
        </w:tc>
        <w:tc>
          <w:tcPr>
            <w:tcW w:w="5245" w:type="dxa"/>
            <w:gridSpan w:val="3"/>
          </w:tcPr>
          <w:p w:rsidR="00EC04F0" w:rsidRDefault="00EC04F0" w:rsidP="00B90038">
            <w:r>
              <w:rPr>
                <w:rFonts w:hint="eastAsia"/>
              </w:rPr>
              <w:t>10</w:t>
            </w:r>
            <w:r>
              <w:rPr>
                <w:rFonts w:hint="eastAsia"/>
              </w:rPr>
              <w:t>→最小时延；</w:t>
            </w:r>
            <w:r>
              <w:rPr>
                <w:rFonts w:hint="eastAsia"/>
              </w:rPr>
              <w:t>08</w:t>
            </w:r>
            <w:r>
              <w:rPr>
                <w:rFonts w:hint="eastAsia"/>
              </w:rPr>
              <w:t>→最大吞吐量；</w:t>
            </w:r>
          </w:p>
          <w:p w:rsidR="00EC04F0" w:rsidRDefault="00EC04F0" w:rsidP="00B90038">
            <w:r>
              <w:rPr>
                <w:rFonts w:hint="eastAsia"/>
              </w:rPr>
              <w:t>04</w:t>
            </w:r>
            <w:r>
              <w:rPr>
                <w:rFonts w:hint="eastAsia"/>
              </w:rPr>
              <w:t>→最小费用；</w:t>
            </w:r>
            <w:r>
              <w:rPr>
                <w:rFonts w:hint="eastAsia"/>
              </w:rPr>
              <w:t>02</w:t>
            </w:r>
            <w:r>
              <w:rPr>
                <w:rFonts w:hint="eastAsia"/>
              </w:rPr>
              <w:t>→最高可靠性；</w:t>
            </w:r>
            <w:r>
              <w:rPr>
                <w:rFonts w:hint="eastAsia"/>
              </w:rPr>
              <w:t>00</w:t>
            </w:r>
            <w:r>
              <w:rPr>
                <w:rFonts w:hint="eastAsia"/>
              </w:rPr>
              <w:t>→一般服务</w:t>
            </w:r>
          </w:p>
        </w:tc>
      </w:tr>
      <w:tr w:rsidR="00EC04F0" w:rsidTr="00F20F74">
        <w:trPr>
          <w:trHeight w:val="39"/>
        </w:trPr>
        <w:tc>
          <w:tcPr>
            <w:tcW w:w="534" w:type="dxa"/>
            <w:vMerge/>
            <w:vAlign w:val="center"/>
          </w:tcPr>
          <w:p w:rsidR="00EC04F0" w:rsidRDefault="00EC04F0" w:rsidP="00B90038">
            <w:pPr>
              <w:jc w:val="center"/>
            </w:pPr>
          </w:p>
        </w:tc>
        <w:tc>
          <w:tcPr>
            <w:tcW w:w="708" w:type="dxa"/>
            <w:vMerge/>
            <w:vAlign w:val="center"/>
          </w:tcPr>
          <w:p w:rsidR="00EC04F0" w:rsidRDefault="00EC04F0" w:rsidP="00B90038">
            <w:pPr>
              <w:jc w:val="center"/>
            </w:pPr>
          </w:p>
        </w:tc>
        <w:tc>
          <w:tcPr>
            <w:tcW w:w="1418" w:type="dxa"/>
            <w:vAlign w:val="center"/>
          </w:tcPr>
          <w:p w:rsidR="00EC04F0" w:rsidRDefault="00EC04F0" w:rsidP="00B90038">
            <w:pPr>
              <w:jc w:val="center"/>
            </w:pPr>
            <w:r>
              <w:rPr>
                <w:rFonts w:hint="eastAsia"/>
              </w:rPr>
              <w:t>报文长度</w:t>
            </w:r>
          </w:p>
        </w:tc>
        <w:tc>
          <w:tcPr>
            <w:tcW w:w="850" w:type="dxa"/>
            <w:vAlign w:val="center"/>
          </w:tcPr>
          <w:p w:rsidR="00EC04F0" w:rsidRDefault="00EC04F0" w:rsidP="00B90038">
            <w:pPr>
              <w:jc w:val="center"/>
            </w:pPr>
            <w:r>
              <w:rPr>
                <w:rFonts w:hint="eastAsia"/>
              </w:rPr>
              <w:t>2</w:t>
            </w:r>
          </w:p>
        </w:tc>
        <w:tc>
          <w:tcPr>
            <w:tcW w:w="5245" w:type="dxa"/>
            <w:gridSpan w:val="3"/>
          </w:tcPr>
          <w:p w:rsidR="00EC04F0" w:rsidRPr="00AB748D" w:rsidRDefault="00EC04F0" w:rsidP="00F20F74">
            <w:r>
              <w:rPr>
                <w:rFonts w:hint="eastAsia"/>
              </w:rPr>
              <w:t>单位</w:t>
            </w:r>
            <w:r>
              <w:rPr>
                <w:rFonts w:hint="eastAsia"/>
              </w:rPr>
              <w:t>B</w:t>
            </w:r>
          </w:p>
        </w:tc>
      </w:tr>
      <w:tr w:rsidR="00EC04F0" w:rsidTr="00F20F74">
        <w:trPr>
          <w:trHeight w:val="39"/>
        </w:trPr>
        <w:tc>
          <w:tcPr>
            <w:tcW w:w="534" w:type="dxa"/>
            <w:vMerge/>
            <w:vAlign w:val="center"/>
          </w:tcPr>
          <w:p w:rsidR="00EC04F0" w:rsidRDefault="00EC04F0" w:rsidP="00B90038">
            <w:pPr>
              <w:jc w:val="center"/>
            </w:pPr>
          </w:p>
        </w:tc>
        <w:tc>
          <w:tcPr>
            <w:tcW w:w="708" w:type="dxa"/>
            <w:vMerge/>
            <w:vAlign w:val="center"/>
          </w:tcPr>
          <w:p w:rsidR="00EC04F0" w:rsidRDefault="00EC04F0" w:rsidP="00B90038">
            <w:pPr>
              <w:jc w:val="center"/>
            </w:pPr>
          </w:p>
        </w:tc>
        <w:tc>
          <w:tcPr>
            <w:tcW w:w="1418" w:type="dxa"/>
            <w:vAlign w:val="center"/>
          </w:tcPr>
          <w:p w:rsidR="00EC04F0" w:rsidRDefault="00EC04F0" w:rsidP="00B90038">
            <w:pPr>
              <w:jc w:val="center"/>
            </w:pPr>
            <w:r>
              <w:rPr>
                <w:rFonts w:hint="eastAsia"/>
              </w:rPr>
              <w:t>标识</w:t>
            </w:r>
          </w:p>
        </w:tc>
        <w:tc>
          <w:tcPr>
            <w:tcW w:w="850" w:type="dxa"/>
            <w:vAlign w:val="center"/>
          </w:tcPr>
          <w:p w:rsidR="00EC04F0" w:rsidRDefault="00EC04F0" w:rsidP="00B90038">
            <w:pPr>
              <w:jc w:val="center"/>
            </w:pPr>
            <w:r>
              <w:rPr>
                <w:rFonts w:hint="eastAsia"/>
              </w:rPr>
              <w:t>2</w:t>
            </w:r>
          </w:p>
        </w:tc>
        <w:tc>
          <w:tcPr>
            <w:tcW w:w="5245" w:type="dxa"/>
            <w:gridSpan w:val="3"/>
          </w:tcPr>
          <w:p w:rsidR="00EC04F0" w:rsidRDefault="00EC04F0" w:rsidP="00B90038">
            <w:r>
              <w:rPr>
                <w:rFonts w:hint="eastAsia"/>
              </w:rPr>
              <w:t>主机对发送的</w:t>
            </w:r>
            <w:r>
              <w:rPr>
                <w:rFonts w:hint="eastAsia"/>
              </w:rPr>
              <w:t>IP</w:t>
            </w:r>
            <w:r>
              <w:rPr>
                <w:rFonts w:hint="eastAsia"/>
              </w:rPr>
              <w:t>报文计数，溢出回零</w:t>
            </w:r>
          </w:p>
          <w:p w:rsidR="00EC04F0" w:rsidRDefault="00EC04F0" w:rsidP="00B90038">
            <w:r>
              <w:rPr>
                <w:rFonts w:hint="eastAsia"/>
              </w:rPr>
              <w:t>每一份</w:t>
            </w:r>
            <w:r>
              <w:rPr>
                <w:rFonts w:hint="eastAsia"/>
              </w:rPr>
              <w:t>IP</w:t>
            </w:r>
            <w:r>
              <w:rPr>
                <w:rFonts w:hint="eastAsia"/>
              </w:rPr>
              <w:t>报文拥有唯一标识，分片→同标识</w:t>
            </w:r>
          </w:p>
        </w:tc>
      </w:tr>
      <w:tr w:rsidR="00EC04F0" w:rsidTr="00F20F74">
        <w:trPr>
          <w:trHeight w:val="62"/>
        </w:trPr>
        <w:tc>
          <w:tcPr>
            <w:tcW w:w="534" w:type="dxa"/>
            <w:vMerge/>
            <w:vAlign w:val="center"/>
          </w:tcPr>
          <w:p w:rsidR="00EC04F0" w:rsidRDefault="00EC04F0" w:rsidP="00B90038">
            <w:pPr>
              <w:jc w:val="center"/>
            </w:pPr>
          </w:p>
        </w:tc>
        <w:tc>
          <w:tcPr>
            <w:tcW w:w="708" w:type="dxa"/>
            <w:vMerge/>
            <w:vAlign w:val="center"/>
          </w:tcPr>
          <w:p w:rsidR="00EC04F0" w:rsidRDefault="00EC04F0" w:rsidP="00B90038">
            <w:pPr>
              <w:jc w:val="center"/>
            </w:pPr>
          </w:p>
        </w:tc>
        <w:tc>
          <w:tcPr>
            <w:tcW w:w="1418" w:type="dxa"/>
            <w:vMerge w:val="restart"/>
            <w:vAlign w:val="center"/>
          </w:tcPr>
          <w:p w:rsidR="00EC04F0" w:rsidRDefault="00EC04F0" w:rsidP="00B90038">
            <w:pPr>
              <w:jc w:val="center"/>
            </w:pPr>
            <w:r>
              <w:rPr>
                <w:rFonts w:hint="eastAsia"/>
              </w:rPr>
              <w:t>标志</w:t>
            </w:r>
          </w:p>
        </w:tc>
        <w:tc>
          <w:tcPr>
            <w:tcW w:w="850" w:type="dxa"/>
            <w:vMerge w:val="restart"/>
            <w:vAlign w:val="center"/>
          </w:tcPr>
          <w:p w:rsidR="00EC04F0" w:rsidRDefault="00EC04F0" w:rsidP="00B90038">
            <w:pPr>
              <w:jc w:val="center"/>
            </w:pPr>
            <w:r>
              <w:rPr>
                <w:rFonts w:hint="eastAsia"/>
              </w:rPr>
              <w:t>3bit</w:t>
            </w:r>
          </w:p>
        </w:tc>
        <w:tc>
          <w:tcPr>
            <w:tcW w:w="567" w:type="dxa"/>
            <w:vAlign w:val="center"/>
          </w:tcPr>
          <w:p w:rsidR="00EC04F0" w:rsidRPr="0074463F" w:rsidRDefault="00EC04F0" w:rsidP="00253E6F">
            <w:pPr>
              <w:jc w:val="center"/>
            </w:pPr>
            <w:r>
              <w:rPr>
                <w:rFonts w:hint="eastAsia"/>
              </w:rPr>
              <w:t>0</w:t>
            </w:r>
          </w:p>
        </w:tc>
        <w:tc>
          <w:tcPr>
            <w:tcW w:w="4678" w:type="dxa"/>
            <w:gridSpan w:val="2"/>
          </w:tcPr>
          <w:p w:rsidR="00EC04F0" w:rsidRPr="0074463F" w:rsidRDefault="00EC04F0" w:rsidP="00B90038">
            <w:r>
              <w:rPr>
                <w:rFonts w:hint="eastAsia"/>
              </w:rPr>
              <w:t>保留</w:t>
            </w:r>
          </w:p>
        </w:tc>
      </w:tr>
      <w:tr w:rsidR="00EC04F0" w:rsidTr="00F20F74">
        <w:trPr>
          <w:trHeight w:val="62"/>
        </w:trPr>
        <w:tc>
          <w:tcPr>
            <w:tcW w:w="534" w:type="dxa"/>
            <w:vMerge/>
            <w:vAlign w:val="center"/>
          </w:tcPr>
          <w:p w:rsidR="00EC04F0" w:rsidRDefault="00EC04F0" w:rsidP="00B90038">
            <w:pPr>
              <w:jc w:val="center"/>
            </w:pPr>
          </w:p>
        </w:tc>
        <w:tc>
          <w:tcPr>
            <w:tcW w:w="708" w:type="dxa"/>
            <w:vMerge/>
            <w:vAlign w:val="center"/>
          </w:tcPr>
          <w:p w:rsidR="00EC04F0" w:rsidRDefault="00EC04F0" w:rsidP="00B90038">
            <w:pPr>
              <w:jc w:val="center"/>
            </w:pPr>
          </w:p>
        </w:tc>
        <w:tc>
          <w:tcPr>
            <w:tcW w:w="1418" w:type="dxa"/>
            <w:vMerge/>
            <w:vAlign w:val="center"/>
          </w:tcPr>
          <w:p w:rsidR="00EC04F0" w:rsidRDefault="00EC04F0" w:rsidP="00B90038">
            <w:pPr>
              <w:jc w:val="center"/>
            </w:pPr>
          </w:p>
        </w:tc>
        <w:tc>
          <w:tcPr>
            <w:tcW w:w="850" w:type="dxa"/>
            <w:vMerge/>
            <w:vAlign w:val="center"/>
          </w:tcPr>
          <w:p w:rsidR="00EC04F0" w:rsidRDefault="00EC04F0" w:rsidP="00B90038">
            <w:pPr>
              <w:jc w:val="center"/>
            </w:pPr>
          </w:p>
        </w:tc>
        <w:tc>
          <w:tcPr>
            <w:tcW w:w="567" w:type="dxa"/>
            <w:vAlign w:val="center"/>
          </w:tcPr>
          <w:p w:rsidR="00EC04F0" w:rsidRPr="0074463F" w:rsidRDefault="00EC04F0" w:rsidP="00253E6F">
            <w:pPr>
              <w:jc w:val="center"/>
            </w:pPr>
            <w:r>
              <w:rPr>
                <w:rFonts w:hint="eastAsia"/>
              </w:rPr>
              <w:t>D</w:t>
            </w:r>
            <w:r w:rsidR="00F20F74">
              <w:rPr>
                <w:rFonts w:hint="eastAsia"/>
              </w:rPr>
              <w:t>F</w:t>
            </w:r>
          </w:p>
        </w:tc>
        <w:tc>
          <w:tcPr>
            <w:tcW w:w="4678" w:type="dxa"/>
            <w:gridSpan w:val="2"/>
          </w:tcPr>
          <w:p w:rsidR="00F20F74" w:rsidRDefault="00EC04F0" w:rsidP="00B90038">
            <w:r>
              <w:rPr>
                <w:rFonts w:hint="eastAsia"/>
              </w:rPr>
              <w:t>D</w:t>
            </w:r>
            <w:r w:rsidR="00F20F74">
              <w:rPr>
                <w:rFonts w:hint="eastAsia"/>
              </w:rPr>
              <w:t>F</w:t>
            </w:r>
            <w:r>
              <w:rPr>
                <w:rFonts w:hint="eastAsia"/>
              </w:rPr>
              <w:t>=0</w:t>
            </w:r>
            <w:r>
              <w:rPr>
                <w:rFonts w:hint="eastAsia"/>
              </w:rPr>
              <w:t>允许分片</w:t>
            </w:r>
            <w:r w:rsidR="00F20F74">
              <w:rPr>
                <w:rFonts w:hint="eastAsia"/>
              </w:rPr>
              <w:t>；</w:t>
            </w:r>
          </w:p>
          <w:p w:rsidR="00EC04F0" w:rsidRPr="0074463F" w:rsidRDefault="00F20F74" w:rsidP="00B90038">
            <w:r>
              <w:rPr>
                <w:rFonts w:hint="eastAsia"/>
              </w:rPr>
              <w:t>DF=1</w:t>
            </w:r>
            <w:r>
              <w:rPr>
                <w:rFonts w:hint="eastAsia"/>
              </w:rPr>
              <w:t>本报文不允许被分片</w:t>
            </w:r>
          </w:p>
        </w:tc>
      </w:tr>
      <w:tr w:rsidR="00EC04F0" w:rsidTr="00F20F74">
        <w:trPr>
          <w:trHeight w:val="62"/>
        </w:trPr>
        <w:tc>
          <w:tcPr>
            <w:tcW w:w="534" w:type="dxa"/>
            <w:vMerge/>
            <w:vAlign w:val="center"/>
          </w:tcPr>
          <w:p w:rsidR="00EC04F0" w:rsidRDefault="00EC04F0" w:rsidP="00B90038">
            <w:pPr>
              <w:jc w:val="center"/>
            </w:pPr>
          </w:p>
        </w:tc>
        <w:tc>
          <w:tcPr>
            <w:tcW w:w="708" w:type="dxa"/>
            <w:vMerge/>
            <w:vAlign w:val="center"/>
          </w:tcPr>
          <w:p w:rsidR="00EC04F0" w:rsidRDefault="00EC04F0" w:rsidP="00B90038">
            <w:pPr>
              <w:jc w:val="center"/>
            </w:pPr>
          </w:p>
        </w:tc>
        <w:tc>
          <w:tcPr>
            <w:tcW w:w="1418" w:type="dxa"/>
            <w:vMerge/>
            <w:vAlign w:val="center"/>
          </w:tcPr>
          <w:p w:rsidR="00EC04F0" w:rsidRDefault="00EC04F0" w:rsidP="00B90038">
            <w:pPr>
              <w:jc w:val="center"/>
            </w:pPr>
          </w:p>
        </w:tc>
        <w:tc>
          <w:tcPr>
            <w:tcW w:w="850" w:type="dxa"/>
            <w:vMerge/>
            <w:vAlign w:val="center"/>
          </w:tcPr>
          <w:p w:rsidR="00EC04F0" w:rsidRDefault="00EC04F0" w:rsidP="00B90038">
            <w:pPr>
              <w:jc w:val="center"/>
            </w:pPr>
          </w:p>
        </w:tc>
        <w:tc>
          <w:tcPr>
            <w:tcW w:w="567" w:type="dxa"/>
            <w:vAlign w:val="center"/>
          </w:tcPr>
          <w:p w:rsidR="00EC04F0" w:rsidRPr="0074463F" w:rsidRDefault="00EC04F0" w:rsidP="00253E6F">
            <w:pPr>
              <w:jc w:val="center"/>
            </w:pPr>
            <w:r>
              <w:rPr>
                <w:rFonts w:hint="eastAsia"/>
              </w:rPr>
              <w:t>M</w:t>
            </w:r>
            <w:r w:rsidR="00F20F74">
              <w:rPr>
                <w:rFonts w:hint="eastAsia"/>
              </w:rPr>
              <w:t>F</w:t>
            </w:r>
          </w:p>
        </w:tc>
        <w:tc>
          <w:tcPr>
            <w:tcW w:w="4678" w:type="dxa"/>
            <w:gridSpan w:val="2"/>
          </w:tcPr>
          <w:p w:rsidR="00F20F74" w:rsidRDefault="00EC04F0" w:rsidP="00F20F74">
            <w:r>
              <w:rPr>
                <w:rFonts w:hint="eastAsia"/>
              </w:rPr>
              <w:t>M</w:t>
            </w:r>
            <w:r w:rsidR="00F20F74">
              <w:rPr>
                <w:rFonts w:hint="eastAsia"/>
              </w:rPr>
              <w:t>F</w:t>
            </w:r>
            <w:r>
              <w:rPr>
                <w:rFonts w:hint="eastAsia"/>
              </w:rPr>
              <w:t>=0</w:t>
            </w:r>
            <w:r>
              <w:rPr>
                <w:rFonts w:hint="eastAsia"/>
              </w:rPr>
              <w:t>后面没有分片</w:t>
            </w:r>
            <w:r w:rsidR="00F20F74">
              <w:rPr>
                <w:rFonts w:hint="eastAsia"/>
              </w:rPr>
              <w:t>，本报文是最后一片</w:t>
            </w:r>
          </w:p>
          <w:p w:rsidR="00EC04F0" w:rsidRPr="0074463F" w:rsidRDefault="00F20F74" w:rsidP="00F20F74">
            <w:r>
              <w:rPr>
                <w:rFonts w:hint="eastAsia"/>
              </w:rPr>
              <w:t>MF=1</w:t>
            </w:r>
            <w:r>
              <w:rPr>
                <w:rFonts w:hint="eastAsia"/>
              </w:rPr>
              <w:t>后面还有分片</w:t>
            </w:r>
          </w:p>
        </w:tc>
      </w:tr>
      <w:tr w:rsidR="00EC04F0" w:rsidTr="00F20F74">
        <w:trPr>
          <w:trHeight w:val="39"/>
        </w:trPr>
        <w:tc>
          <w:tcPr>
            <w:tcW w:w="534" w:type="dxa"/>
            <w:vMerge/>
            <w:vAlign w:val="center"/>
          </w:tcPr>
          <w:p w:rsidR="00EC04F0" w:rsidRDefault="00EC04F0" w:rsidP="00B90038">
            <w:pPr>
              <w:jc w:val="center"/>
            </w:pPr>
          </w:p>
        </w:tc>
        <w:tc>
          <w:tcPr>
            <w:tcW w:w="708" w:type="dxa"/>
            <w:vMerge/>
            <w:vAlign w:val="center"/>
          </w:tcPr>
          <w:p w:rsidR="00EC04F0" w:rsidRDefault="00EC04F0" w:rsidP="00B90038">
            <w:pPr>
              <w:jc w:val="center"/>
            </w:pPr>
          </w:p>
        </w:tc>
        <w:tc>
          <w:tcPr>
            <w:tcW w:w="1418" w:type="dxa"/>
            <w:vAlign w:val="center"/>
          </w:tcPr>
          <w:p w:rsidR="00EC04F0" w:rsidRDefault="00EC04F0" w:rsidP="00B90038">
            <w:pPr>
              <w:jc w:val="center"/>
            </w:pPr>
            <w:r>
              <w:rPr>
                <w:rFonts w:hint="eastAsia"/>
              </w:rPr>
              <w:t>片偏移</w:t>
            </w:r>
          </w:p>
        </w:tc>
        <w:tc>
          <w:tcPr>
            <w:tcW w:w="850" w:type="dxa"/>
            <w:vAlign w:val="center"/>
          </w:tcPr>
          <w:p w:rsidR="00EC04F0" w:rsidRDefault="00EC04F0" w:rsidP="00B90038">
            <w:pPr>
              <w:jc w:val="center"/>
            </w:pPr>
            <w:r>
              <w:rPr>
                <w:rFonts w:hint="eastAsia"/>
              </w:rPr>
              <w:t>13bit</w:t>
            </w:r>
          </w:p>
        </w:tc>
        <w:tc>
          <w:tcPr>
            <w:tcW w:w="5245" w:type="dxa"/>
            <w:gridSpan w:val="3"/>
          </w:tcPr>
          <w:p w:rsidR="00F20F74" w:rsidRDefault="00EC04F0" w:rsidP="00B90038">
            <w:r>
              <w:rPr>
                <w:rFonts w:hint="eastAsia"/>
              </w:rPr>
              <w:t>本分片第一个字节在原分组数据部分位置</w:t>
            </w:r>
            <w:r w:rsidR="00F20F74">
              <w:rPr>
                <w:rFonts w:hint="eastAsia"/>
              </w:rPr>
              <w:t>，</w:t>
            </w:r>
          </w:p>
          <w:p w:rsidR="00EC04F0" w:rsidRDefault="00F20F74" w:rsidP="00B90038">
            <w:r>
              <w:rPr>
                <w:rFonts w:hint="eastAsia"/>
              </w:rPr>
              <w:t>起始</w:t>
            </w:r>
            <w:r>
              <w:rPr>
                <w:rFonts w:hint="eastAsia"/>
              </w:rPr>
              <w:t>0</w:t>
            </w:r>
            <w:r>
              <w:rPr>
                <w:rFonts w:hint="eastAsia"/>
              </w:rPr>
              <w:t>，</w:t>
            </w:r>
            <w:r w:rsidR="00EC04F0">
              <w:rPr>
                <w:rFonts w:hint="eastAsia"/>
              </w:rPr>
              <w:t>单位</w:t>
            </w:r>
            <w:r w:rsidR="00EC04F0">
              <w:rPr>
                <w:rFonts w:hint="eastAsia"/>
              </w:rPr>
              <w:t>8B</w:t>
            </w:r>
          </w:p>
        </w:tc>
      </w:tr>
      <w:tr w:rsidR="00EC04F0" w:rsidTr="00F20F74">
        <w:trPr>
          <w:trHeight w:val="39"/>
        </w:trPr>
        <w:tc>
          <w:tcPr>
            <w:tcW w:w="534" w:type="dxa"/>
            <w:vMerge/>
            <w:vAlign w:val="center"/>
          </w:tcPr>
          <w:p w:rsidR="00EC04F0" w:rsidRDefault="00EC04F0" w:rsidP="00B90038">
            <w:pPr>
              <w:jc w:val="center"/>
            </w:pPr>
          </w:p>
        </w:tc>
        <w:tc>
          <w:tcPr>
            <w:tcW w:w="708" w:type="dxa"/>
            <w:vMerge/>
            <w:vAlign w:val="center"/>
          </w:tcPr>
          <w:p w:rsidR="00EC04F0" w:rsidRDefault="00EC04F0" w:rsidP="00B90038">
            <w:pPr>
              <w:jc w:val="center"/>
            </w:pPr>
          </w:p>
        </w:tc>
        <w:tc>
          <w:tcPr>
            <w:tcW w:w="1418" w:type="dxa"/>
            <w:vAlign w:val="center"/>
          </w:tcPr>
          <w:p w:rsidR="00EC04F0" w:rsidRDefault="00EC04F0" w:rsidP="00B90038">
            <w:pPr>
              <w:jc w:val="center"/>
            </w:pPr>
            <w:r>
              <w:rPr>
                <w:rFonts w:hint="eastAsia"/>
              </w:rPr>
              <w:t>生存时间</w:t>
            </w:r>
          </w:p>
          <w:p w:rsidR="00EC04F0" w:rsidRDefault="00EC04F0" w:rsidP="00B90038">
            <w:pPr>
              <w:jc w:val="center"/>
            </w:pPr>
            <w:r>
              <w:rPr>
                <w:rFonts w:hint="eastAsia"/>
              </w:rPr>
              <w:t>TTL</w:t>
            </w:r>
          </w:p>
        </w:tc>
        <w:tc>
          <w:tcPr>
            <w:tcW w:w="850" w:type="dxa"/>
            <w:vAlign w:val="center"/>
          </w:tcPr>
          <w:p w:rsidR="00EC04F0" w:rsidRDefault="00EC04F0" w:rsidP="00B90038">
            <w:pPr>
              <w:jc w:val="center"/>
            </w:pPr>
            <w:r>
              <w:rPr>
                <w:rFonts w:hint="eastAsia"/>
              </w:rPr>
              <w:t>1</w:t>
            </w:r>
          </w:p>
        </w:tc>
        <w:tc>
          <w:tcPr>
            <w:tcW w:w="5245" w:type="dxa"/>
            <w:gridSpan w:val="3"/>
          </w:tcPr>
          <w:p w:rsidR="00EC04F0" w:rsidRDefault="00EC04F0" w:rsidP="00B90038">
            <w:r>
              <w:rPr>
                <w:rFonts w:hint="eastAsia"/>
              </w:rPr>
              <w:t>本报文在网络中可通过的路由器个数的最大值单位</w:t>
            </w:r>
            <w:r>
              <w:rPr>
                <w:rFonts w:hint="eastAsia"/>
              </w:rPr>
              <w:t>hop</w:t>
            </w:r>
            <w:r>
              <w:rPr>
                <w:rFonts w:hint="eastAsia"/>
              </w:rPr>
              <w:t>，每经过一个路由器</w:t>
            </w:r>
            <w:r>
              <w:rPr>
                <w:rFonts w:hint="eastAsia"/>
              </w:rPr>
              <w:t>TTL</w:t>
            </w:r>
            <w:r>
              <w:rPr>
                <w:rFonts w:hint="eastAsia"/>
              </w:rPr>
              <w:t>减</w:t>
            </w:r>
            <w:r>
              <w:rPr>
                <w:rFonts w:hint="eastAsia"/>
              </w:rPr>
              <w:t>1</w:t>
            </w:r>
            <w:r>
              <w:rPr>
                <w:rFonts w:hint="eastAsia"/>
              </w:rPr>
              <w:t>，</w:t>
            </w:r>
          </w:p>
          <w:p w:rsidR="00EC04F0" w:rsidRDefault="00EC04F0" w:rsidP="00B90038">
            <w:r>
              <w:rPr>
                <w:rFonts w:hint="eastAsia"/>
              </w:rPr>
              <w:t>收到</w:t>
            </w:r>
            <w:r>
              <w:rPr>
                <w:rFonts w:hint="eastAsia"/>
              </w:rPr>
              <w:t>TTL=0</w:t>
            </w:r>
            <w:r>
              <w:rPr>
                <w:rFonts w:hint="eastAsia"/>
              </w:rPr>
              <w:t>的</w:t>
            </w:r>
            <w:r>
              <w:rPr>
                <w:rFonts w:hint="eastAsia"/>
              </w:rPr>
              <w:t>IP</w:t>
            </w:r>
            <w:r>
              <w:rPr>
                <w:rFonts w:hint="eastAsia"/>
              </w:rPr>
              <w:t>报文：丢弃并向源主机报错</w:t>
            </w:r>
          </w:p>
        </w:tc>
      </w:tr>
      <w:tr w:rsidR="00EC04F0" w:rsidTr="00F20F74">
        <w:trPr>
          <w:trHeight w:val="39"/>
        </w:trPr>
        <w:tc>
          <w:tcPr>
            <w:tcW w:w="534" w:type="dxa"/>
            <w:vMerge/>
            <w:vAlign w:val="center"/>
          </w:tcPr>
          <w:p w:rsidR="00EC04F0" w:rsidRDefault="00EC04F0" w:rsidP="00B90038">
            <w:pPr>
              <w:jc w:val="center"/>
            </w:pPr>
          </w:p>
        </w:tc>
        <w:tc>
          <w:tcPr>
            <w:tcW w:w="708" w:type="dxa"/>
            <w:vMerge/>
            <w:vAlign w:val="center"/>
          </w:tcPr>
          <w:p w:rsidR="00EC04F0" w:rsidRDefault="00EC04F0" w:rsidP="00B90038">
            <w:pPr>
              <w:jc w:val="center"/>
            </w:pPr>
          </w:p>
        </w:tc>
        <w:tc>
          <w:tcPr>
            <w:tcW w:w="1418" w:type="dxa"/>
            <w:vAlign w:val="center"/>
          </w:tcPr>
          <w:p w:rsidR="00EC04F0" w:rsidRDefault="00EC04F0" w:rsidP="00B90038">
            <w:pPr>
              <w:jc w:val="center"/>
            </w:pPr>
            <w:r>
              <w:rPr>
                <w:rFonts w:hint="eastAsia"/>
              </w:rPr>
              <w:t>传输层协议</w:t>
            </w:r>
          </w:p>
        </w:tc>
        <w:tc>
          <w:tcPr>
            <w:tcW w:w="850" w:type="dxa"/>
            <w:vAlign w:val="center"/>
          </w:tcPr>
          <w:p w:rsidR="00EC04F0" w:rsidRDefault="00EC04F0" w:rsidP="00B90038">
            <w:pPr>
              <w:jc w:val="center"/>
            </w:pPr>
            <w:r>
              <w:rPr>
                <w:rFonts w:hint="eastAsia"/>
              </w:rPr>
              <w:t>1</w:t>
            </w:r>
          </w:p>
        </w:tc>
        <w:tc>
          <w:tcPr>
            <w:tcW w:w="5245" w:type="dxa"/>
            <w:gridSpan w:val="3"/>
          </w:tcPr>
          <w:p w:rsidR="00EC04F0" w:rsidRDefault="00EC04F0" w:rsidP="00B90038">
            <w:r>
              <w:rPr>
                <w:rFonts w:hint="eastAsia"/>
              </w:rPr>
              <w:t>01</w:t>
            </w:r>
            <w:r>
              <w:rPr>
                <w:rFonts w:hint="eastAsia"/>
              </w:rPr>
              <w:t>→</w:t>
            </w:r>
            <w:r>
              <w:rPr>
                <w:rFonts w:hint="eastAsia"/>
              </w:rPr>
              <w:t>ICMP</w:t>
            </w:r>
            <w:r>
              <w:rPr>
                <w:rFonts w:hint="eastAsia"/>
              </w:rPr>
              <w:t>，</w:t>
            </w:r>
            <w:r>
              <w:rPr>
                <w:rFonts w:hint="eastAsia"/>
              </w:rPr>
              <w:t>02</w:t>
            </w:r>
            <w:r>
              <w:rPr>
                <w:rFonts w:hint="eastAsia"/>
              </w:rPr>
              <w:t>→</w:t>
            </w:r>
            <w:r>
              <w:rPr>
                <w:rFonts w:hint="eastAsia"/>
              </w:rPr>
              <w:t>IGMP</w:t>
            </w:r>
            <w:r>
              <w:rPr>
                <w:rFonts w:hint="eastAsia"/>
              </w:rPr>
              <w:t>，</w:t>
            </w:r>
            <w:r>
              <w:rPr>
                <w:rFonts w:hint="eastAsia"/>
              </w:rPr>
              <w:t>06</w:t>
            </w:r>
            <w:r>
              <w:rPr>
                <w:rFonts w:hint="eastAsia"/>
              </w:rPr>
              <w:t>→</w:t>
            </w:r>
            <w:r>
              <w:rPr>
                <w:rFonts w:hint="eastAsia"/>
              </w:rPr>
              <w:t>TCP</w:t>
            </w:r>
            <w:r>
              <w:rPr>
                <w:rFonts w:hint="eastAsia"/>
              </w:rPr>
              <w:t>，</w:t>
            </w:r>
            <w:r>
              <w:rPr>
                <w:rFonts w:hint="eastAsia"/>
              </w:rPr>
              <w:t>17</w:t>
            </w:r>
            <w:r>
              <w:rPr>
                <w:rFonts w:hint="eastAsia"/>
              </w:rPr>
              <w:t>→</w:t>
            </w:r>
            <w:r>
              <w:rPr>
                <w:rFonts w:hint="eastAsia"/>
              </w:rPr>
              <w:t>UDP</w:t>
            </w:r>
          </w:p>
        </w:tc>
      </w:tr>
      <w:tr w:rsidR="00EC04F0" w:rsidTr="00F20F74">
        <w:trPr>
          <w:trHeight w:val="671"/>
        </w:trPr>
        <w:tc>
          <w:tcPr>
            <w:tcW w:w="534" w:type="dxa"/>
            <w:vMerge/>
            <w:vAlign w:val="center"/>
          </w:tcPr>
          <w:p w:rsidR="00EC04F0" w:rsidRDefault="00EC04F0" w:rsidP="00B90038">
            <w:pPr>
              <w:jc w:val="center"/>
            </w:pPr>
          </w:p>
        </w:tc>
        <w:tc>
          <w:tcPr>
            <w:tcW w:w="708" w:type="dxa"/>
            <w:vMerge/>
            <w:vAlign w:val="center"/>
          </w:tcPr>
          <w:p w:rsidR="00EC04F0" w:rsidRDefault="00EC04F0" w:rsidP="00B90038">
            <w:pPr>
              <w:jc w:val="center"/>
            </w:pPr>
          </w:p>
        </w:tc>
        <w:tc>
          <w:tcPr>
            <w:tcW w:w="1418" w:type="dxa"/>
            <w:vMerge w:val="restart"/>
            <w:vAlign w:val="center"/>
          </w:tcPr>
          <w:p w:rsidR="00EC04F0" w:rsidRDefault="00EC04F0" w:rsidP="00B90038">
            <w:pPr>
              <w:jc w:val="center"/>
            </w:pPr>
            <w:r>
              <w:rPr>
                <w:rFonts w:hint="eastAsia"/>
              </w:rPr>
              <w:t>检验和</w:t>
            </w:r>
          </w:p>
        </w:tc>
        <w:tc>
          <w:tcPr>
            <w:tcW w:w="850" w:type="dxa"/>
            <w:vMerge w:val="restart"/>
            <w:vAlign w:val="center"/>
          </w:tcPr>
          <w:p w:rsidR="00EC04F0" w:rsidRDefault="00EC04F0" w:rsidP="00B90038">
            <w:pPr>
              <w:jc w:val="center"/>
            </w:pPr>
            <w:r>
              <w:rPr>
                <w:rFonts w:hint="eastAsia"/>
              </w:rPr>
              <w:t>2</w:t>
            </w:r>
          </w:p>
        </w:tc>
        <w:tc>
          <w:tcPr>
            <w:tcW w:w="993" w:type="dxa"/>
            <w:gridSpan w:val="2"/>
            <w:vAlign w:val="center"/>
          </w:tcPr>
          <w:p w:rsidR="00EC04F0" w:rsidRDefault="00EC04F0" w:rsidP="00B90038">
            <w:pPr>
              <w:jc w:val="center"/>
            </w:pPr>
            <w:r>
              <w:rPr>
                <w:rFonts w:hint="eastAsia"/>
              </w:rPr>
              <w:t>发送主机计算</w:t>
            </w:r>
          </w:p>
        </w:tc>
        <w:tc>
          <w:tcPr>
            <w:tcW w:w="4252" w:type="dxa"/>
          </w:tcPr>
          <w:p w:rsidR="00EC04F0" w:rsidRDefault="00EC04F0" w:rsidP="00B90038">
            <w:r>
              <w:rPr>
                <w:rFonts w:hint="eastAsia"/>
              </w:rPr>
              <w:t>CheckSum=00 00</w:t>
            </w:r>
          </w:p>
          <w:p w:rsidR="00EC04F0" w:rsidRDefault="00EC04F0" w:rsidP="00B90038">
            <w:r>
              <w:rPr>
                <w:rFonts w:hint="eastAsia"/>
              </w:rPr>
              <w:t>IP</w:t>
            </w:r>
            <w:r>
              <w:rPr>
                <w:rFonts w:hint="eastAsia"/>
              </w:rPr>
              <w:t>报文首部以</w:t>
            </w:r>
            <w:r>
              <w:rPr>
                <w:rFonts w:hint="eastAsia"/>
              </w:rPr>
              <w:t>2B</w:t>
            </w:r>
            <w:r>
              <w:rPr>
                <w:rFonts w:hint="eastAsia"/>
              </w:rPr>
              <w:t>分组，相加，取反</w:t>
            </w:r>
          </w:p>
          <w:p w:rsidR="00EC04F0" w:rsidRPr="0074463F" w:rsidRDefault="00EC04F0" w:rsidP="00B90038">
            <w:r>
              <w:rPr>
                <w:rFonts w:hint="eastAsia"/>
              </w:rPr>
              <w:t>结果放入检验和字段</w:t>
            </w:r>
          </w:p>
        </w:tc>
      </w:tr>
      <w:tr w:rsidR="00EC04F0" w:rsidTr="00F20F74">
        <w:trPr>
          <w:trHeight w:val="141"/>
        </w:trPr>
        <w:tc>
          <w:tcPr>
            <w:tcW w:w="534" w:type="dxa"/>
            <w:vMerge/>
            <w:vAlign w:val="center"/>
          </w:tcPr>
          <w:p w:rsidR="00EC04F0" w:rsidRDefault="00EC04F0" w:rsidP="00B90038">
            <w:pPr>
              <w:jc w:val="center"/>
            </w:pPr>
          </w:p>
        </w:tc>
        <w:tc>
          <w:tcPr>
            <w:tcW w:w="708" w:type="dxa"/>
            <w:vMerge/>
            <w:vAlign w:val="center"/>
          </w:tcPr>
          <w:p w:rsidR="00EC04F0" w:rsidRDefault="00EC04F0" w:rsidP="00B90038">
            <w:pPr>
              <w:jc w:val="center"/>
            </w:pPr>
          </w:p>
        </w:tc>
        <w:tc>
          <w:tcPr>
            <w:tcW w:w="1418" w:type="dxa"/>
            <w:vMerge/>
            <w:vAlign w:val="center"/>
          </w:tcPr>
          <w:p w:rsidR="00EC04F0" w:rsidRDefault="00EC04F0" w:rsidP="00B90038">
            <w:pPr>
              <w:jc w:val="center"/>
            </w:pPr>
          </w:p>
        </w:tc>
        <w:tc>
          <w:tcPr>
            <w:tcW w:w="850" w:type="dxa"/>
            <w:vMerge/>
            <w:vAlign w:val="center"/>
          </w:tcPr>
          <w:p w:rsidR="00EC04F0" w:rsidRDefault="00EC04F0" w:rsidP="00B90038">
            <w:pPr>
              <w:jc w:val="center"/>
            </w:pPr>
          </w:p>
        </w:tc>
        <w:tc>
          <w:tcPr>
            <w:tcW w:w="993" w:type="dxa"/>
            <w:gridSpan w:val="2"/>
            <w:vAlign w:val="center"/>
          </w:tcPr>
          <w:p w:rsidR="00EC04F0" w:rsidRPr="00D908EB" w:rsidRDefault="00EC04F0" w:rsidP="00B90038">
            <w:pPr>
              <w:jc w:val="center"/>
            </w:pPr>
            <w:r>
              <w:rPr>
                <w:rFonts w:hint="eastAsia"/>
              </w:rPr>
              <w:t>接收主机验证</w:t>
            </w:r>
          </w:p>
        </w:tc>
        <w:tc>
          <w:tcPr>
            <w:tcW w:w="4252" w:type="dxa"/>
          </w:tcPr>
          <w:p w:rsidR="00EC04F0" w:rsidRDefault="00EC04F0" w:rsidP="00B90038">
            <w:r>
              <w:rPr>
                <w:rFonts w:hint="eastAsia"/>
              </w:rPr>
              <w:t>IP</w:t>
            </w:r>
            <w:r>
              <w:rPr>
                <w:rFonts w:hint="eastAsia"/>
              </w:rPr>
              <w:t>报文首部以</w:t>
            </w:r>
            <w:r>
              <w:rPr>
                <w:rFonts w:hint="eastAsia"/>
              </w:rPr>
              <w:t>2B</w:t>
            </w:r>
            <w:r>
              <w:rPr>
                <w:rFonts w:hint="eastAsia"/>
              </w:rPr>
              <w:t>分组，相加，取反</w:t>
            </w:r>
          </w:p>
          <w:p w:rsidR="00EC04F0" w:rsidRPr="00F20F74" w:rsidRDefault="00EC04F0" w:rsidP="00F20F74">
            <w:r>
              <w:rPr>
                <w:rFonts w:hint="eastAsia"/>
              </w:rPr>
              <w:t>结果</w:t>
            </w:r>
            <w:r>
              <w:rPr>
                <w:rFonts w:hint="eastAsia"/>
              </w:rPr>
              <w:t>FF FF</w:t>
            </w:r>
            <w:r>
              <w:rPr>
                <w:rFonts w:hint="eastAsia"/>
              </w:rPr>
              <w:t>→正确，否则错误</w:t>
            </w:r>
            <w:r w:rsidR="00F20F74">
              <w:rPr>
                <w:rFonts w:hint="eastAsia"/>
              </w:rPr>
              <w:t>(</w:t>
            </w:r>
            <w:r w:rsidR="00F20F74">
              <w:rPr>
                <w:rFonts w:hint="eastAsia"/>
              </w:rPr>
              <w:t>丢弃报错</w:t>
            </w:r>
            <w:r w:rsidR="00F20F74">
              <w:rPr>
                <w:rFonts w:hint="eastAsia"/>
              </w:rPr>
              <w:t>)</w:t>
            </w:r>
          </w:p>
        </w:tc>
      </w:tr>
      <w:tr w:rsidR="00EC04F0" w:rsidTr="00F20F74">
        <w:trPr>
          <w:trHeight w:val="39"/>
        </w:trPr>
        <w:tc>
          <w:tcPr>
            <w:tcW w:w="534" w:type="dxa"/>
            <w:vMerge/>
            <w:vAlign w:val="center"/>
          </w:tcPr>
          <w:p w:rsidR="00EC04F0" w:rsidRDefault="00EC04F0" w:rsidP="00B90038">
            <w:pPr>
              <w:jc w:val="center"/>
            </w:pPr>
          </w:p>
        </w:tc>
        <w:tc>
          <w:tcPr>
            <w:tcW w:w="708" w:type="dxa"/>
            <w:vMerge/>
            <w:vAlign w:val="center"/>
          </w:tcPr>
          <w:p w:rsidR="00EC04F0" w:rsidRDefault="00EC04F0" w:rsidP="00B90038">
            <w:pPr>
              <w:jc w:val="center"/>
            </w:pPr>
          </w:p>
        </w:tc>
        <w:tc>
          <w:tcPr>
            <w:tcW w:w="1418" w:type="dxa"/>
            <w:vAlign w:val="center"/>
          </w:tcPr>
          <w:p w:rsidR="00EC04F0" w:rsidRDefault="00EC04F0" w:rsidP="00B90038">
            <w:pPr>
              <w:jc w:val="center"/>
            </w:pPr>
            <w:r>
              <w:rPr>
                <w:rFonts w:hint="eastAsia"/>
              </w:rPr>
              <w:t>src IP</w:t>
            </w:r>
          </w:p>
        </w:tc>
        <w:tc>
          <w:tcPr>
            <w:tcW w:w="850" w:type="dxa"/>
            <w:vAlign w:val="center"/>
          </w:tcPr>
          <w:p w:rsidR="00EC04F0" w:rsidRDefault="00EC04F0" w:rsidP="00B90038">
            <w:pPr>
              <w:jc w:val="center"/>
            </w:pPr>
            <w:r>
              <w:rPr>
                <w:rFonts w:hint="eastAsia"/>
              </w:rPr>
              <w:t>4</w:t>
            </w:r>
          </w:p>
        </w:tc>
        <w:tc>
          <w:tcPr>
            <w:tcW w:w="5245" w:type="dxa"/>
            <w:gridSpan w:val="3"/>
          </w:tcPr>
          <w:p w:rsidR="00EC04F0" w:rsidRDefault="00EC04F0" w:rsidP="00B90038"/>
        </w:tc>
      </w:tr>
      <w:tr w:rsidR="00EC04F0" w:rsidTr="00F20F74">
        <w:trPr>
          <w:trHeight w:val="39"/>
        </w:trPr>
        <w:tc>
          <w:tcPr>
            <w:tcW w:w="534" w:type="dxa"/>
            <w:vMerge/>
            <w:vAlign w:val="center"/>
          </w:tcPr>
          <w:p w:rsidR="00EC04F0" w:rsidRDefault="00EC04F0" w:rsidP="00B90038">
            <w:pPr>
              <w:jc w:val="center"/>
            </w:pPr>
          </w:p>
        </w:tc>
        <w:tc>
          <w:tcPr>
            <w:tcW w:w="708" w:type="dxa"/>
            <w:vMerge/>
            <w:vAlign w:val="center"/>
          </w:tcPr>
          <w:p w:rsidR="00EC04F0" w:rsidRDefault="00EC04F0" w:rsidP="00B90038">
            <w:pPr>
              <w:jc w:val="center"/>
            </w:pPr>
          </w:p>
        </w:tc>
        <w:tc>
          <w:tcPr>
            <w:tcW w:w="1418" w:type="dxa"/>
            <w:vAlign w:val="center"/>
          </w:tcPr>
          <w:p w:rsidR="00EC04F0" w:rsidRDefault="00EC04F0" w:rsidP="00B90038">
            <w:pPr>
              <w:jc w:val="center"/>
            </w:pPr>
            <w:r>
              <w:rPr>
                <w:rFonts w:hint="eastAsia"/>
              </w:rPr>
              <w:t>dst IP</w:t>
            </w:r>
          </w:p>
        </w:tc>
        <w:tc>
          <w:tcPr>
            <w:tcW w:w="850" w:type="dxa"/>
            <w:vAlign w:val="center"/>
          </w:tcPr>
          <w:p w:rsidR="00EC04F0" w:rsidRDefault="00EC04F0" w:rsidP="00B90038">
            <w:pPr>
              <w:jc w:val="center"/>
            </w:pPr>
            <w:r>
              <w:rPr>
                <w:rFonts w:hint="eastAsia"/>
              </w:rPr>
              <w:t>4</w:t>
            </w:r>
          </w:p>
        </w:tc>
        <w:tc>
          <w:tcPr>
            <w:tcW w:w="5245" w:type="dxa"/>
            <w:gridSpan w:val="3"/>
          </w:tcPr>
          <w:p w:rsidR="00EC04F0" w:rsidRPr="00AB748D" w:rsidRDefault="00EC04F0" w:rsidP="00B90038"/>
        </w:tc>
      </w:tr>
      <w:tr w:rsidR="00EC04F0" w:rsidTr="00F20F74">
        <w:tc>
          <w:tcPr>
            <w:tcW w:w="534" w:type="dxa"/>
            <w:vMerge/>
            <w:vAlign w:val="center"/>
          </w:tcPr>
          <w:p w:rsidR="00EC04F0" w:rsidRDefault="00EC04F0" w:rsidP="00B90038">
            <w:pPr>
              <w:jc w:val="center"/>
            </w:pPr>
          </w:p>
        </w:tc>
        <w:tc>
          <w:tcPr>
            <w:tcW w:w="708" w:type="dxa"/>
            <w:vAlign w:val="center"/>
          </w:tcPr>
          <w:p w:rsidR="00EC04F0" w:rsidRDefault="00EC04F0" w:rsidP="00B90038">
            <w:pPr>
              <w:jc w:val="center"/>
            </w:pPr>
            <w:r>
              <w:rPr>
                <w:rFonts w:hint="eastAsia"/>
              </w:rPr>
              <w:t>选项</w:t>
            </w:r>
          </w:p>
        </w:tc>
        <w:tc>
          <w:tcPr>
            <w:tcW w:w="7513" w:type="dxa"/>
            <w:gridSpan w:val="5"/>
          </w:tcPr>
          <w:p w:rsidR="00EC04F0" w:rsidRDefault="00EC04F0" w:rsidP="00B90038">
            <w:r>
              <w:rPr>
                <w:rFonts w:hint="eastAsia"/>
              </w:rPr>
              <w:t>每项都是</w:t>
            </w:r>
            <w:r>
              <w:rPr>
                <w:rFonts w:hint="eastAsia"/>
              </w:rPr>
              <w:t>4B</w:t>
            </w:r>
            <w:r>
              <w:rPr>
                <w:rFonts w:hint="eastAsia"/>
              </w:rPr>
              <w:t>的倍数，不足右补</w:t>
            </w:r>
            <w:r>
              <w:rPr>
                <w:rFonts w:hint="eastAsia"/>
              </w:rPr>
              <w:t xml:space="preserve">0 </w:t>
            </w:r>
          </w:p>
          <w:p w:rsidR="00EC04F0" w:rsidRDefault="00EC04F0" w:rsidP="00B90038">
            <w:r>
              <w:rPr>
                <w:rFonts w:hint="eastAsia"/>
              </w:rPr>
              <w:t>(1)</w:t>
            </w:r>
            <w:r>
              <w:rPr>
                <w:rFonts w:hint="eastAsia"/>
              </w:rPr>
              <w:t>安全和处理限制（用于军事领域，详细内容参见</w:t>
            </w:r>
            <w:r>
              <w:rPr>
                <w:rFonts w:hint="eastAsia"/>
              </w:rPr>
              <w:t>RFC 1108[Kent 1991]</w:t>
            </w:r>
            <w:r>
              <w:rPr>
                <w:rFonts w:hint="eastAsia"/>
              </w:rPr>
              <w:t>）</w:t>
            </w:r>
          </w:p>
          <w:p w:rsidR="00EC04F0" w:rsidRDefault="00EC04F0" w:rsidP="00B90038">
            <w:r>
              <w:rPr>
                <w:rFonts w:hint="eastAsia"/>
              </w:rPr>
              <w:t>(2)</w:t>
            </w:r>
            <w:r>
              <w:rPr>
                <w:rFonts w:hint="eastAsia"/>
              </w:rPr>
              <w:t>记录路径（让每个路由器都记下它的</w:t>
            </w:r>
            <w:r>
              <w:rPr>
                <w:rFonts w:hint="eastAsia"/>
              </w:rPr>
              <w:t>IP</w:t>
            </w:r>
            <w:r>
              <w:rPr>
                <w:rFonts w:hint="eastAsia"/>
              </w:rPr>
              <w:t>地址，见</w:t>
            </w:r>
            <w:r>
              <w:rPr>
                <w:rFonts w:hint="eastAsia"/>
              </w:rPr>
              <w:t>7 . 3</w:t>
            </w:r>
            <w:r>
              <w:rPr>
                <w:rFonts w:hint="eastAsia"/>
              </w:rPr>
              <w:t>节）</w:t>
            </w:r>
          </w:p>
          <w:p w:rsidR="00EC04F0" w:rsidRDefault="00EC04F0" w:rsidP="00B90038">
            <w:r>
              <w:rPr>
                <w:rFonts w:hint="eastAsia"/>
              </w:rPr>
              <w:t>(3)</w:t>
            </w:r>
            <w:r>
              <w:rPr>
                <w:rFonts w:hint="eastAsia"/>
              </w:rPr>
              <w:t>时间戳（让每个路由器都记下它的</w:t>
            </w:r>
            <w:r>
              <w:rPr>
                <w:rFonts w:hint="eastAsia"/>
              </w:rPr>
              <w:t>I P</w:t>
            </w:r>
            <w:r>
              <w:rPr>
                <w:rFonts w:hint="eastAsia"/>
              </w:rPr>
              <w:t>地址和时间，见</w:t>
            </w:r>
            <w:r>
              <w:rPr>
                <w:rFonts w:hint="eastAsia"/>
              </w:rPr>
              <w:t>7 . 4</w:t>
            </w:r>
            <w:r>
              <w:rPr>
                <w:rFonts w:hint="eastAsia"/>
              </w:rPr>
              <w:t>节）</w:t>
            </w:r>
          </w:p>
          <w:p w:rsidR="00EC04F0" w:rsidRDefault="00EC04F0" w:rsidP="00B90038">
            <w:r>
              <w:rPr>
                <w:rFonts w:hint="eastAsia"/>
              </w:rPr>
              <w:t>(4)</w:t>
            </w:r>
            <w:r>
              <w:rPr>
                <w:rFonts w:hint="eastAsia"/>
              </w:rPr>
              <w:t>宽松的源站选路（为数据报指定一系列必须经过的</w:t>
            </w:r>
            <w:r>
              <w:rPr>
                <w:rFonts w:hint="eastAsia"/>
              </w:rPr>
              <w:t>I P</w:t>
            </w:r>
            <w:r>
              <w:rPr>
                <w:rFonts w:hint="eastAsia"/>
              </w:rPr>
              <w:t>地址，见</w:t>
            </w:r>
            <w:r>
              <w:rPr>
                <w:rFonts w:hint="eastAsia"/>
              </w:rPr>
              <w:t>8 . 5</w:t>
            </w:r>
            <w:r>
              <w:rPr>
                <w:rFonts w:hint="eastAsia"/>
              </w:rPr>
              <w:t>节）</w:t>
            </w:r>
          </w:p>
          <w:p w:rsidR="00EC04F0" w:rsidRPr="00D908EB" w:rsidRDefault="00EC04F0" w:rsidP="00B90038">
            <w:r>
              <w:rPr>
                <w:rFonts w:hint="eastAsia"/>
              </w:rPr>
              <w:t>(5)</w:t>
            </w:r>
            <w:r>
              <w:rPr>
                <w:rFonts w:hint="eastAsia"/>
              </w:rPr>
              <w:t>严格的源站选路（与宽松的源站选路类似，但是要求只能经过指定的这些地址，不能经过其他的地址）。</w:t>
            </w:r>
            <w:r>
              <w:rPr>
                <w:rFonts w:hint="eastAsia"/>
              </w:rPr>
              <w:t xml:space="preserve"> </w:t>
            </w:r>
          </w:p>
        </w:tc>
      </w:tr>
      <w:tr w:rsidR="00EC04F0" w:rsidTr="00F20F74">
        <w:tc>
          <w:tcPr>
            <w:tcW w:w="534" w:type="dxa"/>
            <w:vAlign w:val="center"/>
          </w:tcPr>
          <w:p w:rsidR="00EC04F0" w:rsidRDefault="00EC04F0" w:rsidP="00B90038">
            <w:pPr>
              <w:jc w:val="center"/>
            </w:pPr>
            <w:r>
              <w:rPr>
                <w:rFonts w:hint="eastAsia"/>
              </w:rPr>
              <w:t>数据</w:t>
            </w:r>
          </w:p>
        </w:tc>
        <w:tc>
          <w:tcPr>
            <w:tcW w:w="8221" w:type="dxa"/>
            <w:gridSpan w:val="6"/>
          </w:tcPr>
          <w:p w:rsidR="00EC04F0" w:rsidRDefault="00EC04F0" w:rsidP="00B90038">
            <w:r>
              <w:rPr>
                <w:rFonts w:hint="eastAsia"/>
              </w:rPr>
              <w:t>可选项</w:t>
            </w:r>
            <w:r w:rsidR="00F20F74">
              <w:rPr>
                <w:rFonts w:hint="eastAsia"/>
              </w:rPr>
              <w:t>，</w:t>
            </w:r>
            <w:r w:rsidR="00F20F74">
              <w:rPr>
                <w:rFonts w:hint="eastAsia"/>
              </w:rPr>
              <w:t>TCP</w:t>
            </w:r>
            <w:r w:rsidR="00F20F74">
              <w:rPr>
                <w:rFonts w:hint="eastAsia"/>
              </w:rPr>
              <w:t>数据报</w:t>
            </w:r>
          </w:p>
          <w:p w:rsidR="00C15E12" w:rsidRDefault="00C15E12" w:rsidP="00B90038">
            <w:r>
              <w:rPr>
                <w:rFonts w:hint="eastAsia"/>
              </w:rPr>
              <w:t>数据部分长度必须是</w:t>
            </w:r>
            <w:r>
              <w:rPr>
                <w:rFonts w:hint="eastAsia"/>
              </w:rPr>
              <w:t>8B</w:t>
            </w:r>
            <w:r>
              <w:rPr>
                <w:rFonts w:hint="eastAsia"/>
              </w:rPr>
              <w:t>的倍数</w:t>
            </w:r>
          </w:p>
          <w:p w:rsidR="00EC04F0" w:rsidRPr="0074463F" w:rsidRDefault="00EC04F0" w:rsidP="00B90038">
            <w:r>
              <w:rPr>
                <w:rFonts w:hint="eastAsia"/>
              </w:rPr>
              <w:t>我们将在</w:t>
            </w:r>
            <w:r>
              <w:rPr>
                <w:rFonts w:hint="eastAsia"/>
              </w:rPr>
              <w:t>18</w:t>
            </w:r>
            <w:r>
              <w:rPr>
                <w:rFonts w:hint="eastAsia"/>
              </w:rPr>
              <w:t>章中看到在一个连接建立和一个连接终止时，双方交换的报文段</w:t>
            </w:r>
          </w:p>
        </w:tc>
      </w:tr>
    </w:tbl>
    <w:p w:rsidR="00F20F74" w:rsidRDefault="00F20F74" w:rsidP="00EC04F0"/>
    <w:p w:rsidR="00F20F74" w:rsidRDefault="00F20F74" w:rsidP="00F20F74">
      <w:r>
        <w:lastRenderedPageBreak/>
        <w:br w:type="page"/>
      </w:r>
    </w:p>
    <w:p w:rsidR="00EC04F0" w:rsidRDefault="00EC04F0" w:rsidP="00EC04F0">
      <w:r>
        <w:rPr>
          <w:rFonts w:hint="eastAsia"/>
        </w:rPr>
        <w:lastRenderedPageBreak/>
        <w:t>TOS</w:t>
      </w:r>
      <w:r>
        <w:rPr>
          <w:rFonts w:hint="eastAsia"/>
        </w:rPr>
        <w:t>建议：</w:t>
      </w:r>
    </w:p>
    <w:p w:rsidR="00EC04F0" w:rsidRDefault="00EC04F0" w:rsidP="00EC04F0">
      <w:r>
        <w:rPr>
          <w:rFonts w:hint="eastAsia"/>
        </w:rPr>
        <w:t>最小时延：</w:t>
      </w:r>
      <w:r>
        <w:rPr>
          <w:rFonts w:hint="eastAsia"/>
        </w:rPr>
        <w:t>Telnet</w:t>
      </w:r>
      <w:r>
        <w:rPr>
          <w:rFonts w:hint="eastAsia"/>
        </w:rPr>
        <w:t>、</w:t>
      </w:r>
      <w:r>
        <w:rPr>
          <w:rFonts w:hint="eastAsia"/>
        </w:rPr>
        <w:t>Rlogin</w:t>
      </w:r>
      <w:r>
        <w:rPr>
          <w:rFonts w:hint="eastAsia"/>
        </w:rPr>
        <w:t>、</w:t>
      </w:r>
      <w:r>
        <w:rPr>
          <w:rFonts w:hint="eastAsia"/>
        </w:rPr>
        <w:t>FTP</w:t>
      </w:r>
      <w:r>
        <w:rPr>
          <w:rFonts w:hint="eastAsia"/>
        </w:rPr>
        <w:t>控制、</w:t>
      </w:r>
      <w:r>
        <w:rPr>
          <w:rFonts w:hint="eastAsia"/>
        </w:rPr>
        <w:t>SMTP</w:t>
      </w:r>
      <w:r>
        <w:rPr>
          <w:rFonts w:hint="eastAsia"/>
        </w:rPr>
        <w:t>命令、</w:t>
      </w:r>
      <w:r>
        <w:rPr>
          <w:rFonts w:hint="eastAsia"/>
        </w:rPr>
        <w:t>DNS</w:t>
      </w:r>
      <w:r>
        <w:rPr>
          <w:rFonts w:hint="eastAsia"/>
        </w:rPr>
        <w:t>的</w:t>
      </w:r>
      <w:r>
        <w:rPr>
          <w:rFonts w:hint="eastAsia"/>
        </w:rPr>
        <w:t>UDP</w:t>
      </w:r>
      <w:r>
        <w:rPr>
          <w:rFonts w:hint="eastAsia"/>
        </w:rPr>
        <w:t>查询：</w:t>
      </w:r>
    </w:p>
    <w:p w:rsidR="00EC04F0" w:rsidRDefault="00EC04F0" w:rsidP="00EC04F0">
      <w:r>
        <w:rPr>
          <w:rFonts w:hint="eastAsia"/>
        </w:rPr>
        <w:t>最大吞吐量：</w:t>
      </w:r>
      <w:r>
        <w:rPr>
          <w:rFonts w:hint="eastAsia"/>
        </w:rPr>
        <w:t>FTP</w:t>
      </w:r>
      <w:r>
        <w:rPr>
          <w:rFonts w:hint="eastAsia"/>
        </w:rPr>
        <w:t>数据、</w:t>
      </w:r>
      <w:r>
        <w:rPr>
          <w:rFonts w:hint="eastAsia"/>
        </w:rPr>
        <w:t>FTP</w:t>
      </w:r>
      <w:r>
        <w:rPr>
          <w:rFonts w:hint="eastAsia"/>
        </w:rPr>
        <w:t>任意块数据、</w:t>
      </w:r>
      <w:r>
        <w:rPr>
          <w:rFonts w:hint="eastAsia"/>
        </w:rPr>
        <w:t>SMTP</w:t>
      </w:r>
      <w:r>
        <w:rPr>
          <w:rFonts w:hint="eastAsia"/>
        </w:rPr>
        <w:t>数据阶段、</w:t>
      </w:r>
      <w:r>
        <w:rPr>
          <w:rFonts w:hint="eastAsia"/>
        </w:rPr>
        <w:t>DNS</w:t>
      </w:r>
      <w:r>
        <w:rPr>
          <w:rFonts w:hint="eastAsia"/>
        </w:rPr>
        <w:t>的区域传输</w:t>
      </w:r>
    </w:p>
    <w:p w:rsidR="00EC04F0" w:rsidRDefault="00EC04F0" w:rsidP="00EC04F0">
      <w:r>
        <w:rPr>
          <w:rFonts w:hint="eastAsia"/>
        </w:rPr>
        <w:t>最小费用：用户网络新闻</w:t>
      </w:r>
      <w:r>
        <w:rPr>
          <w:rFonts w:hint="eastAsia"/>
        </w:rPr>
        <w:t>NNTP</w:t>
      </w:r>
      <w:r>
        <w:rPr>
          <w:rFonts w:hint="eastAsia"/>
        </w:rPr>
        <w:t>是唯一要求最小费用的应用</w:t>
      </w:r>
    </w:p>
    <w:p w:rsidR="00EC04F0" w:rsidRDefault="00EC04F0" w:rsidP="00EC04F0">
      <w:r>
        <w:rPr>
          <w:rFonts w:hint="eastAsia"/>
        </w:rPr>
        <w:t>最高可靠性：</w:t>
      </w:r>
      <w:r>
        <w:rPr>
          <w:rFonts w:hint="eastAsia"/>
        </w:rPr>
        <w:t>ICMP</w:t>
      </w:r>
      <w:r>
        <w:rPr>
          <w:rFonts w:hint="eastAsia"/>
        </w:rPr>
        <w:t>的任何</w:t>
      </w:r>
      <w:r>
        <w:rPr>
          <w:rFonts w:hint="eastAsia"/>
        </w:rPr>
        <w:t>IGP</w:t>
      </w:r>
      <w:r>
        <w:rPr>
          <w:rFonts w:hint="eastAsia"/>
        </w:rPr>
        <w:t>、</w:t>
      </w:r>
      <w:r>
        <w:rPr>
          <w:rFonts w:hint="eastAsia"/>
        </w:rPr>
        <w:t>SNMP</w:t>
      </w:r>
      <w:r>
        <w:rPr>
          <w:rFonts w:hint="eastAsia"/>
        </w:rPr>
        <w:t>、</w:t>
      </w:r>
    </w:p>
    <w:p w:rsidR="00EC04F0" w:rsidRDefault="00EC04F0" w:rsidP="00EC04F0">
      <w:r>
        <w:rPr>
          <w:rFonts w:hint="eastAsia"/>
        </w:rPr>
        <w:t>一般服务：</w:t>
      </w:r>
      <w:r>
        <w:rPr>
          <w:rFonts w:hint="eastAsia"/>
        </w:rPr>
        <w:t>DNS</w:t>
      </w:r>
      <w:r>
        <w:rPr>
          <w:rFonts w:hint="eastAsia"/>
        </w:rPr>
        <w:t>的</w:t>
      </w:r>
      <w:r>
        <w:rPr>
          <w:rFonts w:hint="eastAsia"/>
        </w:rPr>
        <w:t>TCP</w:t>
      </w:r>
      <w:r>
        <w:rPr>
          <w:rFonts w:hint="eastAsia"/>
        </w:rPr>
        <w:t>查询、</w:t>
      </w:r>
      <w:r>
        <w:rPr>
          <w:rFonts w:hint="eastAsia"/>
        </w:rPr>
        <w:t>ICMP</w:t>
      </w:r>
      <w:r>
        <w:rPr>
          <w:rFonts w:hint="eastAsia"/>
        </w:rPr>
        <w:t>差错、</w:t>
      </w:r>
      <w:r>
        <w:rPr>
          <w:rFonts w:hint="eastAsia"/>
        </w:rPr>
        <w:t>ICMP</w:t>
      </w:r>
      <w:r>
        <w:rPr>
          <w:rFonts w:hint="eastAsia"/>
        </w:rPr>
        <w:t>查询、</w:t>
      </w:r>
      <w:r>
        <w:rPr>
          <w:rFonts w:hint="eastAsia"/>
        </w:rPr>
        <w:t xml:space="preserve">BOOTP </w:t>
      </w:r>
    </w:p>
    <w:p w:rsidR="00EC04F0" w:rsidRDefault="00EC04F0" w:rsidP="00EC04F0">
      <w:pPr>
        <w:pStyle w:val="1"/>
      </w:pPr>
      <w:r>
        <w:br w:type="page"/>
      </w:r>
    </w:p>
    <w:p w:rsidR="00EC04F0" w:rsidRDefault="00EC04F0" w:rsidP="00EC04F0">
      <w:pPr>
        <w:pStyle w:val="1"/>
      </w:pPr>
      <w:bookmarkStart w:id="7" w:name="_Toc506814712"/>
      <w:r>
        <w:rPr>
          <w:rFonts w:hint="eastAsia"/>
        </w:rPr>
        <w:lastRenderedPageBreak/>
        <w:t>传输层</w:t>
      </w:r>
      <w:bookmarkEnd w:id="7"/>
    </w:p>
    <w:p w:rsidR="00EC04F0" w:rsidRPr="000A4161" w:rsidRDefault="00EC04F0" w:rsidP="00EC04F0">
      <w:pPr>
        <w:pStyle w:val="2"/>
      </w:pPr>
      <w:bookmarkStart w:id="8" w:name="_Toc505958462"/>
      <w:bookmarkStart w:id="9" w:name="_Toc506814713"/>
      <w:r>
        <w:rPr>
          <w:rFonts w:hint="eastAsia"/>
        </w:rPr>
        <w:t>UDP</w:t>
      </w:r>
      <w:bookmarkEnd w:id="8"/>
      <w:bookmarkEnd w:id="9"/>
    </w:p>
    <w:tbl>
      <w:tblPr>
        <w:tblStyle w:val="a3"/>
        <w:tblW w:w="8522" w:type="dxa"/>
        <w:tblLayout w:type="fixed"/>
        <w:tblLook w:val="04A0" w:firstRow="1" w:lastRow="0" w:firstColumn="1" w:lastColumn="0" w:noHBand="0" w:noVBand="1"/>
      </w:tblPr>
      <w:tblGrid>
        <w:gridCol w:w="817"/>
        <w:gridCol w:w="1305"/>
        <w:gridCol w:w="499"/>
        <w:gridCol w:w="5851"/>
        <w:gridCol w:w="50"/>
      </w:tblGrid>
      <w:tr w:rsidR="00EC04F0" w:rsidTr="00137398">
        <w:trPr>
          <w:gridAfter w:val="1"/>
          <w:wAfter w:w="50" w:type="dxa"/>
          <w:trHeight w:val="91"/>
        </w:trPr>
        <w:tc>
          <w:tcPr>
            <w:tcW w:w="817" w:type="dxa"/>
            <w:vMerge w:val="restart"/>
            <w:vAlign w:val="center"/>
          </w:tcPr>
          <w:p w:rsidR="00EC04F0" w:rsidRDefault="00EC04F0" w:rsidP="00B90038">
            <w:pPr>
              <w:jc w:val="center"/>
            </w:pPr>
            <w:r>
              <w:rPr>
                <w:rFonts w:hint="eastAsia"/>
              </w:rPr>
              <w:t>首部</w:t>
            </w:r>
          </w:p>
        </w:tc>
        <w:tc>
          <w:tcPr>
            <w:tcW w:w="1305" w:type="dxa"/>
            <w:vAlign w:val="center"/>
          </w:tcPr>
          <w:p w:rsidR="00EC04F0" w:rsidRDefault="00EC04F0" w:rsidP="00B90038">
            <w:pPr>
              <w:jc w:val="center"/>
            </w:pPr>
            <w:r>
              <w:rPr>
                <w:rFonts w:hint="eastAsia"/>
              </w:rPr>
              <w:t>src port</w:t>
            </w:r>
          </w:p>
        </w:tc>
        <w:tc>
          <w:tcPr>
            <w:tcW w:w="499" w:type="dxa"/>
            <w:vAlign w:val="center"/>
          </w:tcPr>
          <w:p w:rsidR="00EC04F0" w:rsidRDefault="00EC04F0" w:rsidP="00B90038">
            <w:pPr>
              <w:jc w:val="center"/>
            </w:pPr>
            <w:r>
              <w:rPr>
                <w:rFonts w:hint="eastAsia"/>
              </w:rPr>
              <w:t>2</w:t>
            </w:r>
          </w:p>
        </w:tc>
        <w:tc>
          <w:tcPr>
            <w:tcW w:w="5851" w:type="dxa"/>
          </w:tcPr>
          <w:p w:rsidR="00EC04F0" w:rsidRDefault="00EC04F0" w:rsidP="00B90038">
            <w:r>
              <w:rPr>
                <w:rFonts w:hint="eastAsia"/>
              </w:rPr>
              <w:t>报文发送端进程端口号</w:t>
            </w:r>
            <w:r>
              <w:rPr>
                <w:rFonts w:hint="eastAsia"/>
              </w:rPr>
              <w:tab/>
            </w:r>
          </w:p>
        </w:tc>
      </w:tr>
      <w:tr w:rsidR="00EC04F0" w:rsidTr="00137398">
        <w:trPr>
          <w:gridAfter w:val="1"/>
          <w:wAfter w:w="50" w:type="dxa"/>
          <w:trHeight w:val="91"/>
        </w:trPr>
        <w:tc>
          <w:tcPr>
            <w:tcW w:w="817" w:type="dxa"/>
            <w:vMerge/>
          </w:tcPr>
          <w:p w:rsidR="00EC04F0" w:rsidRDefault="00EC04F0" w:rsidP="00B90038">
            <w:pPr>
              <w:jc w:val="center"/>
            </w:pPr>
          </w:p>
        </w:tc>
        <w:tc>
          <w:tcPr>
            <w:tcW w:w="1305" w:type="dxa"/>
            <w:vAlign w:val="center"/>
          </w:tcPr>
          <w:p w:rsidR="00EC04F0" w:rsidRDefault="00EC04F0" w:rsidP="00B90038">
            <w:pPr>
              <w:jc w:val="center"/>
            </w:pPr>
            <w:r>
              <w:rPr>
                <w:rFonts w:hint="eastAsia"/>
              </w:rPr>
              <w:t>dst port</w:t>
            </w:r>
          </w:p>
        </w:tc>
        <w:tc>
          <w:tcPr>
            <w:tcW w:w="499" w:type="dxa"/>
            <w:vAlign w:val="center"/>
          </w:tcPr>
          <w:p w:rsidR="00EC04F0" w:rsidRDefault="00EC04F0" w:rsidP="00B90038">
            <w:pPr>
              <w:jc w:val="center"/>
            </w:pPr>
            <w:r>
              <w:rPr>
                <w:rFonts w:hint="eastAsia"/>
              </w:rPr>
              <w:t>2</w:t>
            </w:r>
          </w:p>
        </w:tc>
        <w:tc>
          <w:tcPr>
            <w:tcW w:w="5851" w:type="dxa"/>
          </w:tcPr>
          <w:p w:rsidR="00EC04F0" w:rsidRDefault="00EC04F0" w:rsidP="00B90038">
            <w:r>
              <w:rPr>
                <w:rFonts w:hint="eastAsia"/>
              </w:rPr>
              <w:t>报文接收端进程端口号</w:t>
            </w:r>
          </w:p>
        </w:tc>
      </w:tr>
      <w:tr w:rsidR="00EC04F0" w:rsidTr="00137398">
        <w:trPr>
          <w:gridAfter w:val="1"/>
          <w:wAfter w:w="50" w:type="dxa"/>
          <w:trHeight w:val="91"/>
        </w:trPr>
        <w:tc>
          <w:tcPr>
            <w:tcW w:w="817" w:type="dxa"/>
            <w:vMerge/>
          </w:tcPr>
          <w:p w:rsidR="00EC04F0" w:rsidRDefault="00EC04F0" w:rsidP="00B90038">
            <w:pPr>
              <w:jc w:val="center"/>
            </w:pPr>
          </w:p>
        </w:tc>
        <w:tc>
          <w:tcPr>
            <w:tcW w:w="1305" w:type="dxa"/>
            <w:vAlign w:val="center"/>
          </w:tcPr>
          <w:p w:rsidR="00EC04F0" w:rsidRDefault="00137398" w:rsidP="00B90038">
            <w:pPr>
              <w:jc w:val="center"/>
            </w:pPr>
            <w:r>
              <w:rPr>
                <w:rFonts w:hint="eastAsia"/>
              </w:rPr>
              <w:t>报文长度</w:t>
            </w:r>
          </w:p>
        </w:tc>
        <w:tc>
          <w:tcPr>
            <w:tcW w:w="499" w:type="dxa"/>
            <w:vAlign w:val="center"/>
          </w:tcPr>
          <w:p w:rsidR="00EC04F0" w:rsidRDefault="00EC04F0" w:rsidP="00B90038">
            <w:pPr>
              <w:jc w:val="center"/>
            </w:pPr>
            <w:r>
              <w:rPr>
                <w:rFonts w:hint="eastAsia"/>
              </w:rPr>
              <w:t>2</w:t>
            </w:r>
          </w:p>
        </w:tc>
        <w:tc>
          <w:tcPr>
            <w:tcW w:w="5851" w:type="dxa"/>
          </w:tcPr>
          <w:p w:rsidR="00EC04F0" w:rsidRDefault="00EC04F0" w:rsidP="00B90038">
            <w:r>
              <w:rPr>
                <w:rFonts w:hint="eastAsia"/>
              </w:rPr>
              <w:t>单位</w:t>
            </w:r>
            <w:r>
              <w:rPr>
                <w:rFonts w:hint="eastAsia"/>
              </w:rPr>
              <w:t>B</w:t>
            </w:r>
          </w:p>
        </w:tc>
      </w:tr>
      <w:tr w:rsidR="00EC04F0" w:rsidTr="00137398">
        <w:trPr>
          <w:gridAfter w:val="1"/>
          <w:wAfter w:w="50" w:type="dxa"/>
          <w:trHeight w:val="87"/>
        </w:trPr>
        <w:tc>
          <w:tcPr>
            <w:tcW w:w="817" w:type="dxa"/>
            <w:vMerge/>
          </w:tcPr>
          <w:p w:rsidR="00EC04F0" w:rsidRDefault="00EC04F0" w:rsidP="00B90038">
            <w:pPr>
              <w:jc w:val="center"/>
            </w:pPr>
          </w:p>
        </w:tc>
        <w:tc>
          <w:tcPr>
            <w:tcW w:w="1305" w:type="dxa"/>
            <w:vAlign w:val="center"/>
          </w:tcPr>
          <w:p w:rsidR="00EC04F0" w:rsidRDefault="00EC04F0" w:rsidP="00B90038">
            <w:pPr>
              <w:jc w:val="center"/>
            </w:pPr>
            <w:r>
              <w:rPr>
                <w:rFonts w:hint="eastAsia"/>
              </w:rPr>
              <w:t>检验和</w:t>
            </w:r>
          </w:p>
        </w:tc>
        <w:tc>
          <w:tcPr>
            <w:tcW w:w="499" w:type="dxa"/>
            <w:vAlign w:val="center"/>
          </w:tcPr>
          <w:p w:rsidR="00EC04F0" w:rsidRDefault="00EC04F0" w:rsidP="00B90038">
            <w:pPr>
              <w:jc w:val="center"/>
            </w:pPr>
            <w:r>
              <w:rPr>
                <w:rFonts w:hint="eastAsia"/>
              </w:rPr>
              <w:t>2</w:t>
            </w:r>
          </w:p>
        </w:tc>
        <w:tc>
          <w:tcPr>
            <w:tcW w:w="5851" w:type="dxa"/>
          </w:tcPr>
          <w:p w:rsidR="00EC04F0" w:rsidRPr="00C95BE6" w:rsidRDefault="00EC04F0" w:rsidP="00B90038">
            <w:r>
              <w:rPr>
                <w:rFonts w:hint="eastAsia"/>
              </w:rPr>
              <w:t>CheckSum=00 00</w:t>
            </w:r>
            <w:r>
              <w:rPr>
                <w:rFonts w:hint="eastAsia"/>
              </w:rPr>
              <w:t>→发送端没有计算检验和。如果发送端没有计算检验和而接收端检测到检验和有差错，那么</w:t>
            </w:r>
            <w:r>
              <w:rPr>
                <w:rFonts w:hint="eastAsia"/>
              </w:rPr>
              <w:t>UDP</w:t>
            </w:r>
            <w:r>
              <w:rPr>
                <w:rFonts w:hint="eastAsia"/>
              </w:rPr>
              <w:t>数据报就要被悄悄地丢弃。不产生任何差错报文（当</w:t>
            </w:r>
            <w:r>
              <w:rPr>
                <w:rFonts w:hint="eastAsia"/>
              </w:rPr>
              <w:t>IP</w:t>
            </w:r>
            <w:r>
              <w:rPr>
                <w:rFonts w:hint="eastAsia"/>
              </w:rPr>
              <w:t>层检测到</w:t>
            </w:r>
            <w:r>
              <w:rPr>
                <w:rFonts w:hint="eastAsia"/>
              </w:rPr>
              <w:t>IP</w:t>
            </w:r>
            <w:r>
              <w:rPr>
                <w:rFonts w:hint="eastAsia"/>
              </w:rPr>
              <w:t>首部检验和有差错时也这样做）</w:t>
            </w:r>
          </w:p>
        </w:tc>
      </w:tr>
      <w:tr w:rsidR="00137398" w:rsidTr="00137398">
        <w:tc>
          <w:tcPr>
            <w:tcW w:w="817" w:type="dxa"/>
            <w:vAlign w:val="center"/>
          </w:tcPr>
          <w:p w:rsidR="00137398" w:rsidRDefault="00137398" w:rsidP="00137398">
            <w:pPr>
              <w:jc w:val="center"/>
            </w:pPr>
            <w:r>
              <w:rPr>
                <w:rFonts w:hint="eastAsia"/>
              </w:rPr>
              <w:t>数据</w:t>
            </w:r>
          </w:p>
        </w:tc>
        <w:tc>
          <w:tcPr>
            <w:tcW w:w="7705" w:type="dxa"/>
            <w:gridSpan w:val="4"/>
          </w:tcPr>
          <w:p w:rsidR="00137398" w:rsidRDefault="00137398" w:rsidP="00137398">
            <w:r>
              <w:rPr>
                <w:rFonts w:hint="eastAsia"/>
              </w:rPr>
              <w:t>应用层报文，可选项</w:t>
            </w:r>
          </w:p>
        </w:tc>
      </w:tr>
    </w:tbl>
    <w:p w:rsidR="00EC04F0" w:rsidRPr="00C95BE6" w:rsidRDefault="00EC04F0" w:rsidP="00EC04F0"/>
    <w:p w:rsidR="00EC04F0" w:rsidRDefault="00EC04F0" w:rsidP="00EC04F0">
      <w:pPr>
        <w:pStyle w:val="1"/>
      </w:pPr>
    </w:p>
    <w:p w:rsidR="00EC04F0" w:rsidRDefault="00EC04F0" w:rsidP="00EC04F0">
      <w:pPr>
        <w:rPr>
          <w:kern w:val="44"/>
          <w:sz w:val="44"/>
          <w:szCs w:val="44"/>
        </w:rPr>
      </w:pPr>
      <w:r>
        <w:br w:type="page"/>
      </w:r>
    </w:p>
    <w:p w:rsidR="00EC04F0" w:rsidRDefault="00EC04F0" w:rsidP="00EC04F0">
      <w:pPr>
        <w:pStyle w:val="2"/>
      </w:pPr>
      <w:bookmarkStart w:id="10" w:name="_Toc505958464"/>
      <w:bookmarkStart w:id="11" w:name="_Toc506814714"/>
      <w:r>
        <w:rPr>
          <w:rFonts w:hint="eastAsia"/>
        </w:rPr>
        <w:lastRenderedPageBreak/>
        <w:t>TCP</w:t>
      </w:r>
      <w:bookmarkEnd w:id="10"/>
      <w:bookmarkEnd w:id="11"/>
    </w:p>
    <w:tbl>
      <w:tblPr>
        <w:tblStyle w:val="a3"/>
        <w:tblW w:w="9322" w:type="dxa"/>
        <w:tblLayout w:type="fixed"/>
        <w:tblLook w:val="04A0" w:firstRow="1" w:lastRow="0" w:firstColumn="1" w:lastColumn="0" w:noHBand="0" w:noVBand="1"/>
      </w:tblPr>
      <w:tblGrid>
        <w:gridCol w:w="742"/>
        <w:gridCol w:w="1209"/>
        <w:gridCol w:w="350"/>
        <w:gridCol w:w="851"/>
        <w:gridCol w:w="75"/>
        <w:gridCol w:w="67"/>
        <w:gridCol w:w="283"/>
        <w:gridCol w:w="5745"/>
      </w:tblGrid>
      <w:tr w:rsidR="00B90038" w:rsidTr="00F34A8E">
        <w:trPr>
          <w:trHeight w:val="91"/>
        </w:trPr>
        <w:tc>
          <w:tcPr>
            <w:tcW w:w="742" w:type="dxa"/>
            <w:vMerge w:val="restart"/>
            <w:vAlign w:val="center"/>
          </w:tcPr>
          <w:p w:rsidR="00B90038" w:rsidRDefault="00B90038" w:rsidP="00B90038">
            <w:pPr>
              <w:jc w:val="center"/>
            </w:pPr>
            <w:r>
              <w:rPr>
                <w:rFonts w:hint="eastAsia"/>
              </w:rPr>
              <w:t>固定</w:t>
            </w:r>
          </w:p>
          <w:p w:rsidR="00B90038" w:rsidRDefault="00B90038" w:rsidP="00B90038">
            <w:pPr>
              <w:jc w:val="center"/>
            </w:pPr>
            <w:r>
              <w:rPr>
                <w:rFonts w:hint="eastAsia"/>
              </w:rPr>
              <w:t>部分</w:t>
            </w:r>
          </w:p>
        </w:tc>
        <w:tc>
          <w:tcPr>
            <w:tcW w:w="1209" w:type="dxa"/>
            <w:vAlign w:val="center"/>
          </w:tcPr>
          <w:p w:rsidR="00B90038" w:rsidRDefault="00B90038" w:rsidP="00B90038">
            <w:pPr>
              <w:jc w:val="center"/>
            </w:pPr>
            <w:r>
              <w:rPr>
                <w:rFonts w:hint="eastAsia"/>
              </w:rPr>
              <w:t>src port</w:t>
            </w:r>
          </w:p>
        </w:tc>
        <w:tc>
          <w:tcPr>
            <w:tcW w:w="350" w:type="dxa"/>
            <w:vAlign w:val="center"/>
          </w:tcPr>
          <w:p w:rsidR="00B90038" w:rsidRDefault="00B90038" w:rsidP="00B90038">
            <w:pPr>
              <w:jc w:val="center"/>
            </w:pPr>
            <w:r>
              <w:rPr>
                <w:rFonts w:hint="eastAsia"/>
              </w:rPr>
              <w:t>2</w:t>
            </w:r>
          </w:p>
        </w:tc>
        <w:tc>
          <w:tcPr>
            <w:tcW w:w="7021" w:type="dxa"/>
            <w:gridSpan w:val="5"/>
          </w:tcPr>
          <w:p w:rsidR="00B90038" w:rsidRDefault="00B90038" w:rsidP="00B90038">
            <w:r>
              <w:rPr>
                <w:rFonts w:hint="eastAsia"/>
              </w:rPr>
              <w:t>报文发送端进程端口号</w:t>
            </w:r>
            <w:r>
              <w:rPr>
                <w:rFonts w:hint="eastAsia"/>
              </w:rPr>
              <w:tab/>
            </w:r>
          </w:p>
        </w:tc>
      </w:tr>
      <w:tr w:rsidR="00B90038" w:rsidTr="00F34A8E">
        <w:trPr>
          <w:trHeight w:val="87"/>
        </w:trPr>
        <w:tc>
          <w:tcPr>
            <w:tcW w:w="742" w:type="dxa"/>
            <w:vMerge/>
            <w:vAlign w:val="center"/>
          </w:tcPr>
          <w:p w:rsidR="00B90038" w:rsidRDefault="00B90038" w:rsidP="00B90038">
            <w:pPr>
              <w:jc w:val="center"/>
            </w:pPr>
          </w:p>
        </w:tc>
        <w:tc>
          <w:tcPr>
            <w:tcW w:w="1209" w:type="dxa"/>
            <w:vAlign w:val="center"/>
          </w:tcPr>
          <w:p w:rsidR="00B90038" w:rsidRDefault="00B90038" w:rsidP="00B90038">
            <w:pPr>
              <w:jc w:val="center"/>
            </w:pPr>
            <w:r>
              <w:rPr>
                <w:rFonts w:hint="eastAsia"/>
              </w:rPr>
              <w:t>dst port</w:t>
            </w:r>
          </w:p>
        </w:tc>
        <w:tc>
          <w:tcPr>
            <w:tcW w:w="350" w:type="dxa"/>
            <w:vAlign w:val="center"/>
          </w:tcPr>
          <w:p w:rsidR="00B90038" w:rsidRDefault="00B90038" w:rsidP="00B90038">
            <w:pPr>
              <w:jc w:val="center"/>
            </w:pPr>
            <w:r>
              <w:rPr>
                <w:rFonts w:hint="eastAsia"/>
              </w:rPr>
              <w:t>2</w:t>
            </w:r>
          </w:p>
        </w:tc>
        <w:tc>
          <w:tcPr>
            <w:tcW w:w="7021" w:type="dxa"/>
            <w:gridSpan w:val="5"/>
          </w:tcPr>
          <w:p w:rsidR="00B90038" w:rsidRDefault="00B90038" w:rsidP="00B90038">
            <w:r>
              <w:rPr>
                <w:rFonts w:hint="eastAsia"/>
              </w:rPr>
              <w:t>报文接收端进程端口号</w:t>
            </w:r>
          </w:p>
        </w:tc>
      </w:tr>
      <w:tr w:rsidR="00B90038" w:rsidTr="00F34A8E">
        <w:trPr>
          <w:trHeight w:val="87"/>
        </w:trPr>
        <w:tc>
          <w:tcPr>
            <w:tcW w:w="742" w:type="dxa"/>
            <w:vMerge/>
            <w:vAlign w:val="center"/>
          </w:tcPr>
          <w:p w:rsidR="00B90038" w:rsidRDefault="00B90038" w:rsidP="00B90038">
            <w:pPr>
              <w:jc w:val="center"/>
            </w:pPr>
          </w:p>
        </w:tc>
        <w:tc>
          <w:tcPr>
            <w:tcW w:w="1209" w:type="dxa"/>
            <w:vAlign w:val="center"/>
          </w:tcPr>
          <w:p w:rsidR="00B90038" w:rsidRDefault="00B90038" w:rsidP="00B90038">
            <w:pPr>
              <w:jc w:val="center"/>
            </w:pPr>
            <w:r>
              <w:rPr>
                <w:rFonts w:hint="eastAsia"/>
              </w:rPr>
              <w:t>seq</w:t>
            </w:r>
          </w:p>
        </w:tc>
        <w:tc>
          <w:tcPr>
            <w:tcW w:w="350" w:type="dxa"/>
            <w:vAlign w:val="center"/>
          </w:tcPr>
          <w:p w:rsidR="00B90038" w:rsidRDefault="00B90038" w:rsidP="00B90038">
            <w:pPr>
              <w:jc w:val="center"/>
            </w:pPr>
            <w:r>
              <w:rPr>
                <w:rFonts w:hint="eastAsia"/>
              </w:rPr>
              <w:t>4</w:t>
            </w:r>
          </w:p>
        </w:tc>
        <w:tc>
          <w:tcPr>
            <w:tcW w:w="7021" w:type="dxa"/>
            <w:gridSpan w:val="5"/>
          </w:tcPr>
          <w:p w:rsidR="00B90038" w:rsidRDefault="00B90038" w:rsidP="00B90038">
            <w:r>
              <w:rPr>
                <w:rFonts w:hint="eastAsia"/>
              </w:rPr>
              <w:t>发送端对发送的每一个数据字节进行计数，溢出回零</w:t>
            </w:r>
          </w:p>
          <w:p w:rsidR="00B90038" w:rsidRDefault="00B90038" w:rsidP="00B90038">
            <w:r>
              <w:rPr>
                <w:rFonts w:hint="eastAsia"/>
              </w:rPr>
              <w:t>seq=</w:t>
            </w:r>
            <w:r>
              <w:rPr>
                <w:rFonts w:hint="eastAsia"/>
              </w:rPr>
              <w:t>本报文第一个数据字节的序号（有数据）</w:t>
            </w:r>
          </w:p>
          <w:p w:rsidR="00B90038" w:rsidRPr="00336AE2" w:rsidRDefault="00B90038" w:rsidP="00B90038">
            <w:r>
              <w:rPr>
                <w:rFonts w:hint="eastAsia"/>
              </w:rPr>
              <w:t>seq=</w:t>
            </w:r>
            <w:r>
              <w:rPr>
                <w:rFonts w:hint="eastAsia"/>
              </w:rPr>
              <w:t>将要发送的下一字节的序号（无数据）</w:t>
            </w:r>
          </w:p>
          <w:p w:rsidR="00B90038" w:rsidRDefault="00B90038" w:rsidP="00B90038">
            <w:r>
              <w:rPr>
                <w:rFonts w:hint="eastAsia"/>
              </w:rPr>
              <w:t>两端都可作为发送端</w:t>
            </w:r>
            <w:r>
              <w:rPr>
                <w:rFonts w:hint="eastAsia"/>
              </w:rPr>
              <w:t>(</w:t>
            </w:r>
            <w:r>
              <w:rPr>
                <w:rFonts w:hint="eastAsia"/>
              </w:rPr>
              <w:t>全双工</w:t>
            </w:r>
            <w:r>
              <w:rPr>
                <w:rFonts w:hint="eastAsia"/>
              </w:rPr>
              <w:t>)</w:t>
            </w:r>
            <w:r>
              <w:rPr>
                <w:rFonts w:hint="eastAsia"/>
              </w:rPr>
              <w:t>，对各自发送的字节独立计数</w:t>
            </w:r>
          </w:p>
        </w:tc>
      </w:tr>
      <w:tr w:rsidR="00B90038" w:rsidTr="00F34A8E">
        <w:trPr>
          <w:trHeight w:val="87"/>
        </w:trPr>
        <w:tc>
          <w:tcPr>
            <w:tcW w:w="742" w:type="dxa"/>
            <w:vMerge/>
            <w:vAlign w:val="center"/>
          </w:tcPr>
          <w:p w:rsidR="00B90038" w:rsidRDefault="00B90038" w:rsidP="00B90038">
            <w:pPr>
              <w:jc w:val="center"/>
            </w:pPr>
          </w:p>
        </w:tc>
        <w:tc>
          <w:tcPr>
            <w:tcW w:w="1209" w:type="dxa"/>
            <w:vAlign w:val="center"/>
          </w:tcPr>
          <w:p w:rsidR="00B90038" w:rsidRDefault="00B90038" w:rsidP="00B90038">
            <w:pPr>
              <w:jc w:val="center"/>
            </w:pPr>
            <w:r>
              <w:rPr>
                <w:rFonts w:hint="eastAsia"/>
              </w:rPr>
              <w:t>ack</w:t>
            </w:r>
          </w:p>
          <w:p w:rsidR="00B90038" w:rsidRDefault="00B90038" w:rsidP="00B90038">
            <w:pPr>
              <w:jc w:val="center"/>
            </w:pPr>
          </w:p>
        </w:tc>
        <w:tc>
          <w:tcPr>
            <w:tcW w:w="350" w:type="dxa"/>
            <w:vAlign w:val="center"/>
          </w:tcPr>
          <w:p w:rsidR="00B90038" w:rsidRDefault="00B90038" w:rsidP="00B90038">
            <w:pPr>
              <w:jc w:val="center"/>
            </w:pPr>
            <w:r>
              <w:rPr>
                <w:rFonts w:hint="eastAsia"/>
              </w:rPr>
              <w:t>4</w:t>
            </w:r>
          </w:p>
        </w:tc>
        <w:tc>
          <w:tcPr>
            <w:tcW w:w="7021" w:type="dxa"/>
            <w:gridSpan w:val="5"/>
          </w:tcPr>
          <w:p w:rsidR="00B90038" w:rsidRDefault="00B90038" w:rsidP="00B90038">
            <w:r>
              <w:rPr>
                <w:rFonts w:hint="eastAsia"/>
              </w:rPr>
              <w:t>接收端对接收的每一个数据字节进行确认</w:t>
            </w:r>
          </w:p>
          <w:p w:rsidR="00B90038" w:rsidRDefault="00B90038" w:rsidP="00B90038">
            <w:r>
              <w:rPr>
                <w:rFonts w:hint="eastAsia"/>
              </w:rPr>
              <w:t>ack=</w:t>
            </w:r>
            <w:r>
              <w:rPr>
                <w:rFonts w:hint="eastAsia"/>
              </w:rPr>
              <w:t>已成功收到的字节最大序号加</w:t>
            </w:r>
            <w:r>
              <w:rPr>
                <w:rFonts w:hint="eastAsia"/>
              </w:rPr>
              <w:t xml:space="preserve">+1 </w:t>
            </w:r>
          </w:p>
          <w:p w:rsidR="00B90038" w:rsidRPr="00ED4718" w:rsidRDefault="00B90038" w:rsidP="00B90038">
            <w:r>
              <w:rPr>
                <w:rFonts w:hint="eastAsia"/>
              </w:rPr>
              <w:t>ack=</w:t>
            </w:r>
            <w:r>
              <w:rPr>
                <w:rFonts w:hint="eastAsia"/>
              </w:rPr>
              <w:t>期望收到的下一个数据字节的序号</w:t>
            </w:r>
          </w:p>
        </w:tc>
      </w:tr>
      <w:tr w:rsidR="00B90038" w:rsidTr="00F34A8E">
        <w:trPr>
          <w:trHeight w:val="132"/>
        </w:trPr>
        <w:tc>
          <w:tcPr>
            <w:tcW w:w="742" w:type="dxa"/>
            <w:vMerge/>
            <w:vAlign w:val="center"/>
          </w:tcPr>
          <w:p w:rsidR="00B90038" w:rsidRDefault="00B90038" w:rsidP="00B90038">
            <w:pPr>
              <w:jc w:val="center"/>
            </w:pPr>
          </w:p>
        </w:tc>
        <w:tc>
          <w:tcPr>
            <w:tcW w:w="1209" w:type="dxa"/>
            <w:vMerge w:val="restart"/>
            <w:vAlign w:val="center"/>
          </w:tcPr>
          <w:p w:rsidR="00B90038" w:rsidRDefault="00B90038" w:rsidP="00B90038">
            <w:pPr>
              <w:jc w:val="center"/>
            </w:pPr>
            <w:r>
              <w:rPr>
                <w:rFonts w:hint="eastAsia"/>
              </w:rPr>
              <w:t>首部长度</w:t>
            </w:r>
          </w:p>
        </w:tc>
        <w:tc>
          <w:tcPr>
            <w:tcW w:w="350" w:type="dxa"/>
            <w:vMerge w:val="restart"/>
            <w:vAlign w:val="center"/>
          </w:tcPr>
          <w:p w:rsidR="00B90038" w:rsidRDefault="00B90038" w:rsidP="00B90038">
            <w:pPr>
              <w:jc w:val="center"/>
            </w:pPr>
            <w:r>
              <w:rPr>
                <w:rFonts w:hint="eastAsia"/>
              </w:rPr>
              <w:t>1</w:t>
            </w:r>
          </w:p>
        </w:tc>
        <w:tc>
          <w:tcPr>
            <w:tcW w:w="1276" w:type="dxa"/>
            <w:gridSpan w:val="4"/>
          </w:tcPr>
          <w:p w:rsidR="00B90038" w:rsidRDefault="00B90038" w:rsidP="00B90038">
            <w:r>
              <w:rPr>
                <w:rFonts w:hint="eastAsia"/>
              </w:rPr>
              <w:t>首部长度</w:t>
            </w:r>
          </w:p>
        </w:tc>
        <w:tc>
          <w:tcPr>
            <w:tcW w:w="5745" w:type="dxa"/>
          </w:tcPr>
          <w:p w:rsidR="00B90038" w:rsidRPr="009C3BA3" w:rsidRDefault="00B90038" w:rsidP="00B90038">
            <w:r>
              <w:rPr>
                <w:rFonts w:hint="eastAsia"/>
              </w:rPr>
              <w:t>范围</w:t>
            </w:r>
            <w:r>
              <w:rPr>
                <w:rFonts w:hint="eastAsia"/>
              </w:rPr>
              <w:t xml:space="preserve">5~F </w:t>
            </w:r>
            <w:r>
              <w:rPr>
                <w:rFonts w:hint="eastAsia"/>
              </w:rPr>
              <w:t>，单位</w:t>
            </w:r>
            <w:r>
              <w:rPr>
                <w:rFonts w:hint="eastAsia"/>
              </w:rPr>
              <w:t>4B</w:t>
            </w:r>
            <w:r>
              <w:rPr>
                <w:rFonts w:hint="eastAsia"/>
              </w:rPr>
              <w:t>，得首部范围</w:t>
            </w:r>
            <w:r>
              <w:rPr>
                <w:rFonts w:hint="eastAsia"/>
              </w:rPr>
              <w:t>15B~60B</w:t>
            </w:r>
          </w:p>
        </w:tc>
      </w:tr>
      <w:tr w:rsidR="00B90038" w:rsidTr="00F34A8E">
        <w:trPr>
          <w:trHeight w:val="131"/>
        </w:trPr>
        <w:tc>
          <w:tcPr>
            <w:tcW w:w="742" w:type="dxa"/>
            <w:vMerge/>
            <w:vAlign w:val="center"/>
          </w:tcPr>
          <w:p w:rsidR="00B90038" w:rsidRDefault="00B90038" w:rsidP="00B90038">
            <w:pPr>
              <w:jc w:val="center"/>
            </w:pPr>
          </w:p>
        </w:tc>
        <w:tc>
          <w:tcPr>
            <w:tcW w:w="1209" w:type="dxa"/>
            <w:vMerge/>
            <w:vAlign w:val="center"/>
          </w:tcPr>
          <w:p w:rsidR="00B90038" w:rsidRDefault="00B90038" w:rsidP="00B90038">
            <w:pPr>
              <w:jc w:val="center"/>
            </w:pPr>
          </w:p>
        </w:tc>
        <w:tc>
          <w:tcPr>
            <w:tcW w:w="350" w:type="dxa"/>
            <w:vMerge/>
            <w:vAlign w:val="center"/>
          </w:tcPr>
          <w:p w:rsidR="00B90038" w:rsidRDefault="00B90038" w:rsidP="00B90038">
            <w:pPr>
              <w:jc w:val="center"/>
            </w:pPr>
          </w:p>
        </w:tc>
        <w:tc>
          <w:tcPr>
            <w:tcW w:w="1276" w:type="dxa"/>
            <w:gridSpan w:val="4"/>
          </w:tcPr>
          <w:p w:rsidR="00B90038" w:rsidRDefault="00B90038" w:rsidP="00B90038">
            <w:r>
              <w:rPr>
                <w:rFonts w:hint="eastAsia"/>
              </w:rPr>
              <w:t>0</w:t>
            </w:r>
          </w:p>
        </w:tc>
        <w:tc>
          <w:tcPr>
            <w:tcW w:w="5745" w:type="dxa"/>
          </w:tcPr>
          <w:p w:rsidR="00B90038" w:rsidRDefault="00B90038" w:rsidP="00B90038">
            <w:r>
              <w:rPr>
                <w:rFonts w:hint="eastAsia"/>
              </w:rPr>
              <w:t>保留</w:t>
            </w:r>
          </w:p>
        </w:tc>
      </w:tr>
      <w:tr w:rsidR="00B90038" w:rsidTr="00F34A8E">
        <w:trPr>
          <w:trHeight w:val="91"/>
        </w:trPr>
        <w:tc>
          <w:tcPr>
            <w:tcW w:w="742" w:type="dxa"/>
            <w:vMerge/>
            <w:vAlign w:val="center"/>
          </w:tcPr>
          <w:p w:rsidR="00B90038" w:rsidRDefault="00B90038" w:rsidP="00B90038">
            <w:pPr>
              <w:jc w:val="center"/>
            </w:pPr>
          </w:p>
        </w:tc>
        <w:tc>
          <w:tcPr>
            <w:tcW w:w="1209" w:type="dxa"/>
            <w:vMerge w:val="restart"/>
            <w:vAlign w:val="center"/>
          </w:tcPr>
          <w:p w:rsidR="00B90038" w:rsidRDefault="00B90038" w:rsidP="00B90038">
            <w:pPr>
              <w:jc w:val="center"/>
            </w:pPr>
            <w:r>
              <w:rPr>
                <w:rFonts w:hint="eastAsia"/>
              </w:rPr>
              <w:t>tags</w:t>
            </w:r>
          </w:p>
          <w:p w:rsidR="00B90038" w:rsidRDefault="00B90038" w:rsidP="00B90038">
            <w:pPr>
              <w:jc w:val="center"/>
            </w:pPr>
          </w:p>
        </w:tc>
        <w:tc>
          <w:tcPr>
            <w:tcW w:w="350" w:type="dxa"/>
            <w:vMerge w:val="restart"/>
            <w:vAlign w:val="center"/>
          </w:tcPr>
          <w:p w:rsidR="00B90038" w:rsidRDefault="00B90038" w:rsidP="00B90038">
            <w:pPr>
              <w:jc w:val="center"/>
            </w:pPr>
            <w:r>
              <w:rPr>
                <w:rFonts w:hint="eastAsia"/>
              </w:rPr>
              <w:t>1</w:t>
            </w:r>
          </w:p>
        </w:tc>
        <w:tc>
          <w:tcPr>
            <w:tcW w:w="851" w:type="dxa"/>
          </w:tcPr>
          <w:p w:rsidR="00B90038" w:rsidRDefault="00B90038" w:rsidP="00B90038">
            <w:r>
              <w:rPr>
                <w:rFonts w:hint="eastAsia"/>
              </w:rPr>
              <w:t>00</w:t>
            </w:r>
          </w:p>
        </w:tc>
        <w:tc>
          <w:tcPr>
            <w:tcW w:w="6170" w:type="dxa"/>
            <w:gridSpan w:val="4"/>
          </w:tcPr>
          <w:p w:rsidR="00B90038" w:rsidRDefault="00B90038" w:rsidP="00B90038">
            <w:r>
              <w:rPr>
                <w:rFonts w:hint="eastAsia"/>
              </w:rPr>
              <w:t>保留</w:t>
            </w:r>
          </w:p>
        </w:tc>
      </w:tr>
      <w:tr w:rsidR="00B90038" w:rsidTr="00F34A8E">
        <w:trPr>
          <w:trHeight w:val="91"/>
        </w:trPr>
        <w:tc>
          <w:tcPr>
            <w:tcW w:w="742" w:type="dxa"/>
            <w:vMerge/>
            <w:vAlign w:val="center"/>
          </w:tcPr>
          <w:p w:rsidR="00B90038" w:rsidRDefault="00B90038" w:rsidP="00B90038">
            <w:pPr>
              <w:jc w:val="center"/>
            </w:pPr>
          </w:p>
        </w:tc>
        <w:tc>
          <w:tcPr>
            <w:tcW w:w="1209" w:type="dxa"/>
            <w:vMerge/>
            <w:vAlign w:val="center"/>
          </w:tcPr>
          <w:p w:rsidR="00B90038" w:rsidRDefault="00B90038" w:rsidP="00B90038">
            <w:pPr>
              <w:jc w:val="center"/>
            </w:pPr>
          </w:p>
        </w:tc>
        <w:tc>
          <w:tcPr>
            <w:tcW w:w="350" w:type="dxa"/>
            <w:vMerge/>
            <w:vAlign w:val="center"/>
          </w:tcPr>
          <w:p w:rsidR="00B90038" w:rsidRDefault="00B90038" w:rsidP="00B90038">
            <w:pPr>
              <w:jc w:val="center"/>
            </w:pPr>
          </w:p>
        </w:tc>
        <w:tc>
          <w:tcPr>
            <w:tcW w:w="851" w:type="dxa"/>
          </w:tcPr>
          <w:p w:rsidR="00B90038" w:rsidRDefault="00B90038" w:rsidP="00B90038">
            <w:r>
              <w:rPr>
                <w:rFonts w:hint="eastAsia"/>
              </w:rPr>
              <w:t>URG</w:t>
            </w:r>
          </w:p>
        </w:tc>
        <w:tc>
          <w:tcPr>
            <w:tcW w:w="6170" w:type="dxa"/>
            <w:gridSpan w:val="4"/>
          </w:tcPr>
          <w:p w:rsidR="00B90038" w:rsidRDefault="00B90038" w:rsidP="00B90038">
            <w:r>
              <w:rPr>
                <w:rFonts w:hint="eastAsia"/>
              </w:rPr>
              <w:t>URG=1</w:t>
            </w:r>
            <w:r>
              <w:rPr>
                <w:rFonts w:hint="eastAsia"/>
              </w:rPr>
              <w:t>：本报文数据段含有紧急数据，</w:t>
            </w:r>
            <w:r>
              <w:rPr>
                <w:rFonts w:hint="eastAsia"/>
              </w:rPr>
              <w:t>UP</w:t>
            </w:r>
            <w:r>
              <w:rPr>
                <w:rFonts w:hint="eastAsia"/>
              </w:rPr>
              <w:t>有效</w:t>
            </w:r>
          </w:p>
        </w:tc>
      </w:tr>
      <w:tr w:rsidR="00B90038" w:rsidTr="00F34A8E">
        <w:trPr>
          <w:trHeight w:val="87"/>
        </w:trPr>
        <w:tc>
          <w:tcPr>
            <w:tcW w:w="742" w:type="dxa"/>
            <w:vMerge/>
            <w:vAlign w:val="center"/>
          </w:tcPr>
          <w:p w:rsidR="00B90038" w:rsidRDefault="00B90038" w:rsidP="00B90038">
            <w:pPr>
              <w:jc w:val="center"/>
            </w:pPr>
          </w:p>
        </w:tc>
        <w:tc>
          <w:tcPr>
            <w:tcW w:w="1209" w:type="dxa"/>
            <w:vMerge/>
            <w:vAlign w:val="center"/>
          </w:tcPr>
          <w:p w:rsidR="00B90038" w:rsidRDefault="00B90038" w:rsidP="00B90038">
            <w:pPr>
              <w:jc w:val="center"/>
            </w:pPr>
          </w:p>
        </w:tc>
        <w:tc>
          <w:tcPr>
            <w:tcW w:w="350" w:type="dxa"/>
            <w:vMerge/>
            <w:vAlign w:val="center"/>
          </w:tcPr>
          <w:p w:rsidR="00B90038" w:rsidRDefault="00B90038" w:rsidP="00B90038">
            <w:pPr>
              <w:jc w:val="center"/>
            </w:pPr>
          </w:p>
        </w:tc>
        <w:tc>
          <w:tcPr>
            <w:tcW w:w="851" w:type="dxa"/>
          </w:tcPr>
          <w:p w:rsidR="00B90038" w:rsidRDefault="00B90038" w:rsidP="00B90038">
            <w:r>
              <w:rPr>
                <w:rFonts w:hint="eastAsia"/>
              </w:rPr>
              <w:t>ACK</w:t>
            </w:r>
          </w:p>
        </w:tc>
        <w:tc>
          <w:tcPr>
            <w:tcW w:w="6170" w:type="dxa"/>
            <w:gridSpan w:val="4"/>
          </w:tcPr>
          <w:p w:rsidR="00B90038" w:rsidRDefault="00B90038" w:rsidP="00B90038">
            <w:r>
              <w:rPr>
                <w:rFonts w:hint="eastAsia"/>
              </w:rPr>
              <w:t>ACK=1</w:t>
            </w:r>
            <w:r>
              <w:rPr>
                <w:rFonts w:hint="eastAsia"/>
              </w:rPr>
              <w:t>：</w:t>
            </w:r>
            <w:r>
              <w:rPr>
                <w:rFonts w:hint="eastAsia"/>
              </w:rPr>
              <w:t>ack</w:t>
            </w:r>
            <w:r>
              <w:rPr>
                <w:rFonts w:hint="eastAsia"/>
              </w:rPr>
              <w:t>有效</w:t>
            </w:r>
          </w:p>
        </w:tc>
      </w:tr>
      <w:tr w:rsidR="00B90038" w:rsidTr="00F34A8E">
        <w:trPr>
          <w:trHeight w:val="87"/>
        </w:trPr>
        <w:tc>
          <w:tcPr>
            <w:tcW w:w="742" w:type="dxa"/>
            <w:vMerge/>
            <w:vAlign w:val="center"/>
          </w:tcPr>
          <w:p w:rsidR="00B90038" w:rsidRDefault="00B90038" w:rsidP="00B90038">
            <w:pPr>
              <w:jc w:val="center"/>
            </w:pPr>
          </w:p>
        </w:tc>
        <w:tc>
          <w:tcPr>
            <w:tcW w:w="1209" w:type="dxa"/>
            <w:vMerge/>
            <w:vAlign w:val="center"/>
          </w:tcPr>
          <w:p w:rsidR="00B90038" w:rsidRDefault="00B90038" w:rsidP="00B90038">
            <w:pPr>
              <w:jc w:val="center"/>
            </w:pPr>
          </w:p>
        </w:tc>
        <w:tc>
          <w:tcPr>
            <w:tcW w:w="350" w:type="dxa"/>
            <w:vMerge/>
            <w:vAlign w:val="center"/>
          </w:tcPr>
          <w:p w:rsidR="00B90038" w:rsidRDefault="00B90038" w:rsidP="00B90038">
            <w:pPr>
              <w:jc w:val="center"/>
            </w:pPr>
          </w:p>
        </w:tc>
        <w:tc>
          <w:tcPr>
            <w:tcW w:w="851" w:type="dxa"/>
          </w:tcPr>
          <w:p w:rsidR="00B90038" w:rsidRDefault="00B90038" w:rsidP="00B90038">
            <w:r>
              <w:rPr>
                <w:rFonts w:hint="eastAsia"/>
              </w:rPr>
              <w:t>PSH</w:t>
            </w:r>
          </w:p>
        </w:tc>
        <w:tc>
          <w:tcPr>
            <w:tcW w:w="6170" w:type="dxa"/>
            <w:gridSpan w:val="4"/>
          </w:tcPr>
          <w:p w:rsidR="00B90038" w:rsidRPr="001823E6" w:rsidRDefault="00B90038" w:rsidP="00B90038">
            <w:r>
              <w:rPr>
                <w:rFonts w:hint="eastAsia"/>
              </w:rPr>
              <w:t>收到</w:t>
            </w:r>
            <w:r>
              <w:rPr>
                <w:rFonts w:hint="eastAsia"/>
              </w:rPr>
              <w:t>PUSH</w:t>
            </w:r>
            <w:r>
              <w:rPr>
                <w:rFonts w:hint="eastAsia"/>
              </w:rPr>
              <w:t>报文，立即递交报文数据给服务进程而不等待</w:t>
            </w:r>
          </w:p>
        </w:tc>
      </w:tr>
      <w:tr w:rsidR="00B90038" w:rsidTr="00F34A8E">
        <w:trPr>
          <w:trHeight w:val="87"/>
        </w:trPr>
        <w:tc>
          <w:tcPr>
            <w:tcW w:w="742" w:type="dxa"/>
            <w:vMerge/>
            <w:vAlign w:val="center"/>
          </w:tcPr>
          <w:p w:rsidR="00B90038" w:rsidRDefault="00B90038" w:rsidP="00B90038">
            <w:pPr>
              <w:jc w:val="center"/>
            </w:pPr>
          </w:p>
        </w:tc>
        <w:tc>
          <w:tcPr>
            <w:tcW w:w="1209" w:type="dxa"/>
            <w:vMerge/>
            <w:vAlign w:val="center"/>
          </w:tcPr>
          <w:p w:rsidR="00B90038" w:rsidRDefault="00B90038" w:rsidP="00B90038">
            <w:pPr>
              <w:jc w:val="center"/>
            </w:pPr>
          </w:p>
        </w:tc>
        <w:tc>
          <w:tcPr>
            <w:tcW w:w="350" w:type="dxa"/>
            <w:vMerge/>
            <w:vAlign w:val="center"/>
          </w:tcPr>
          <w:p w:rsidR="00B90038" w:rsidRDefault="00B90038" w:rsidP="00B90038">
            <w:pPr>
              <w:jc w:val="center"/>
            </w:pPr>
          </w:p>
        </w:tc>
        <w:tc>
          <w:tcPr>
            <w:tcW w:w="851" w:type="dxa"/>
          </w:tcPr>
          <w:p w:rsidR="00B90038" w:rsidRDefault="00B90038" w:rsidP="00B90038">
            <w:r>
              <w:rPr>
                <w:rFonts w:hint="eastAsia"/>
              </w:rPr>
              <w:t>RST</w:t>
            </w:r>
          </w:p>
        </w:tc>
        <w:tc>
          <w:tcPr>
            <w:tcW w:w="6170" w:type="dxa"/>
            <w:gridSpan w:val="4"/>
          </w:tcPr>
          <w:p w:rsidR="00B90038" w:rsidRDefault="00B90038" w:rsidP="00B90038">
            <w:r>
              <w:rPr>
                <w:rFonts w:hint="eastAsia"/>
              </w:rPr>
              <w:t>重建连接</w:t>
            </w:r>
          </w:p>
        </w:tc>
      </w:tr>
      <w:tr w:rsidR="00B90038" w:rsidTr="00F34A8E">
        <w:trPr>
          <w:trHeight w:val="87"/>
        </w:trPr>
        <w:tc>
          <w:tcPr>
            <w:tcW w:w="742" w:type="dxa"/>
            <w:vMerge/>
            <w:vAlign w:val="center"/>
          </w:tcPr>
          <w:p w:rsidR="00B90038" w:rsidRDefault="00B90038" w:rsidP="00B90038">
            <w:pPr>
              <w:jc w:val="center"/>
            </w:pPr>
          </w:p>
        </w:tc>
        <w:tc>
          <w:tcPr>
            <w:tcW w:w="1209" w:type="dxa"/>
            <w:vMerge/>
            <w:vAlign w:val="center"/>
          </w:tcPr>
          <w:p w:rsidR="00B90038" w:rsidRDefault="00B90038" w:rsidP="00B90038">
            <w:pPr>
              <w:jc w:val="center"/>
            </w:pPr>
          </w:p>
        </w:tc>
        <w:tc>
          <w:tcPr>
            <w:tcW w:w="350" w:type="dxa"/>
            <w:vMerge/>
            <w:vAlign w:val="center"/>
          </w:tcPr>
          <w:p w:rsidR="00B90038" w:rsidRDefault="00B90038" w:rsidP="00B90038">
            <w:pPr>
              <w:jc w:val="center"/>
            </w:pPr>
          </w:p>
        </w:tc>
        <w:tc>
          <w:tcPr>
            <w:tcW w:w="851" w:type="dxa"/>
          </w:tcPr>
          <w:p w:rsidR="00B90038" w:rsidRDefault="00B90038" w:rsidP="00B90038">
            <w:r>
              <w:rPr>
                <w:rFonts w:hint="eastAsia"/>
              </w:rPr>
              <w:t>SYN</w:t>
            </w:r>
          </w:p>
        </w:tc>
        <w:tc>
          <w:tcPr>
            <w:tcW w:w="6170" w:type="dxa"/>
            <w:gridSpan w:val="4"/>
          </w:tcPr>
          <w:p w:rsidR="00B90038" w:rsidRPr="001823E6" w:rsidRDefault="00B90038" w:rsidP="00B90038">
            <w:r>
              <w:rPr>
                <w:rFonts w:hint="eastAsia"/>
              </w:rPr>
              <w:t>SYN =1</w:t>
            </w:r>
            <w:r>
              <w:rPr>
                <w:rFonts w:hint="eastAsia"/>
              </w:rPr>
              <w:t>：本报文用于建立连接</w:t>
            </w:r>
          </w:p>
        </w:tc>
      </w:tr>
      <w:tr w:rsidR="00B90038" w:rsidTr="00F34A8E">
        <w:trPr>
          <w:trHeight w:val="87"/>
        </w:trPr>
        <w:tc>
          <w:tcPr>
            <w:tcW w:w="742" w:type="dxa"/>
            <w:vMerge/>
            <w:vAlign w:val="center"/>
          </w:tcPr>
          <w:p w:rsidR="00B90038" w:rsidRDefault="00B90038" w:rsidP="00B90038">
            <w:pPr>
              <w:jc w:val="center"/>
            </w:pPr>
          </w:p>
        </w:tc>
        <w:tc>
          <w:tcPr>
            <w:tcW w:w="1209" w:type="dxa"/>
            <w:vMerge/>
            <w:vAlign w:val="center"/>
          </w:tcPr>
          <w:p w:rsidR="00B90038" w:rsidRDefault="00B90038" w:rsidP="00B90038">
            <w:pPr>
              <w:jc w:val="center"/>
            </w:pPr>
          </w:p>
        </w:tc>
        <w:tc>
          <w:tcPr>
            <w:tcW w:w="350" w:type="dxa"/>
            <w:vMerge/>
            <w:vAlign w:val="center"/>
          </w:tcPr>
          <w:p w:rsidR="00B90038" w:rsidRDefault="00B90038" w:rsidP="00B90038">
            <w:pPr>
              <w:jc w:val="center"/>
            </w:pPr>
          </w:p>
        </w:tc>
        <w:tc>
          <w:tcPr>
            <w:tcW w:w="851" w:type="dxa"/>
          </w:tcPr>
          <w:p w:rsidR="00B90038" w:rsidRDefault="00B90038" w:rsidP="00B90038">
            <w:r>
              <w:rPr>
                <w:rFonts w:hint="eastAsia"/>
              </w:rPr>
              <w:t>FIN</w:t>
            </w:r>
          </w:p>
        </w:tc>
        <w:tc>
          <w:tcPr>
            <w:tcW w:w="6170" w:type="dxa"/>
            <w:gridSpan w:val="4"/>
          </w:tcPr>
          <w:p w:rsidR="00B90038" w:rsidRDefault="00B90038" w:rsidP="00B90038">
            <w:r>
              <w:rPr>
                <w:rFonts w:hint="eastAsia"/>
              </w:rPr>
              <w:t>FIN=1</w:t>
            </w:r>
            <w:r>
              <w:rPr>
                <w:rFonts w:hint="eastAsia"/>
              </w:rPr>
              <w:t>：本报文用于终止连接</w:t>
            </w:r>
          </w:p>
        </w:tc>
      </w:tr>
      <w:tr w:rsidR="00B90038" w:rsidTr="00F34A8E">
        <w:trPr>
          <w:trHeight w:val="87"/>
        </w:trPr>
        <w:tc>
          <w:tcPr>
            <w:tcW w:w="742" w:type="dxa"/>
            <w:vMerge/>
            <w:vAlign w:val="center"/>
          </w:tcPr>
          <w:p w:rsidR="00B90038" w:rsidRDefault="00B90038" w:rsidP="00B90038">
            <w:pPr>
              <w:jc w:val="center"/>
            </w:pPr>
          </w:p>
        </w:tc>
        <w:tc>
          <w:tcPr>
            <w:tcW w:w="1209" w:type="dxa"/>
            <w:vAlign w:val="center"/>
          </w:tcPr>
          <w:p w:rsidR="00B90038" w:rsidRDefault="00B90038" w:rsidP="00B90038">
            <w:pPr>
              <w:jc w:val="center"/>
            </w:pPr>
            <w:r>
              <w:rPr>
                <w:rFonts w:hint="eastAsia"/>
              </w:rPr>
              <w:t>rwnd</w:t>
            </w:r>
          </w:p>
        </w:tc>
        <w:tc>
          <w:tcPr>
            <w:tcW w:w="350" w:type="dxa"/>
            <w:vAlign w:val="center"/>
          </w:tcPr>
          <w:p w:rsidR="00B90038" w:rsidRDefault="00B90038" w:rsidP="00B90038">
            <w:pPr>
              <w:jc w:val="center"/>
            </w:pPr>
            <w:r>
              <w:rPr>
                <w:rFonts w:hint="eastAsia"/>
              </w:rPr>
              <w:t>2</w:t>
            </w:r>
          </w:p>
        </w:tc>
        <w:tc>
          <w:tcPr>
            <w:tcW w:w="7021" w:type="dxa"/>
            <w:gridSpan w:val="5"/>
          </w:tcPr>
          <w:p w:rsidR="00B90038" w:rsidRDefault="00B90038" w:rsidP="00B90038">
            <w:r>
              <w:rPr>
                <w:rFonts w:hint="eastAsia"/>
              </w:rPr>
              <w:t>本主机接收窗口大小，单位</w:t>
            </w:r>
            <w:r>
              <w:rPr>
                <w:rFonts w:hint="eastAsia"/>
              </w:rPr>
              <w:t>:B</w:t>
            </w:r>
          </w:p>
        </w:tc>
      </w:tr>
      <w:tr w:rsidR="00B90038" w:rsidTr="00F34A8E">
        <w:trPr>
          <w:trHeight w:val="698"/>
        </w:trPr>
        <w:tc>
          <w:tcPr>
            <w:tcW w:w="742" w:type="dxa"/>
            <w:vMerge/>
            <w:vAlign w:val="center"/>
          </w:tcPr>
          <w:p w:rsidR="00B90038" w:rsidRDefault="00B90038" w:rsidP="00B90038">
            <w:pPr>
              <w:jc w:val="center"/>
            </w:pPr>
          </w:p>
        </w:tc>
        <w:tc>
          <w:tcPr>
            <w:tcW w:w="1209" w:type="dxa"/>
            <w:vMerge w:val="restart"/>
            <w:vAlign w:val="center"/>
          </w:tcPr>
          <w:p w:rsidR="00B90038" w:rsidRDefault="00B90038" w:rsidP="00B90038">
            <w:pPr>
              <w:jc w:val="center"/>
            </w:pPr>
            <w:r>
              <w:rPr>
                <w:rFonts w:hint="eastAsia"/>
              </w:rPr>
              <w:t>检验和</w:t>
            </w:r>
          </w:p>
        </w:tc>
        <w:tc>
          <w:tcPr>
            <w:tcW w:w="350" w:type="dxa"/>
            <w:vMerge w:val="restart"/>
            <w:vAlign w:val="center"/>
          </w:tcPr>
          <w:p w:rsidR="00B90038" w:rsidRDefault="00B90038" w:rsidP="00B90038">
            <w:pPr>
              <w:jc w:val="center"/>
            </w:pPr>
            <w:r>
              <w:rPr>
                <w:rFonts w:hint="eastAsia"/>
              </w:rPr>
              <w:t>2</w:t>
            </w:r>
          </w:p>
        </w:tc>
        <w:tc>
          <w:tcPr>
            <w:tcW w:w="993" w:type="dxa"/>
            <w:gridSpan w:val="3"/>
            <w:vAlign w:val="center"/>
          </w:tcPr>
          <w:p w:rsidR="00B90038" w:rsidRDefault="00B90038" w:rsidP="00B90038">
            <w:pPr>
              <w:jc w:val="center"/>
            </w:pPr>
            <w:r>
              <w:rPr>
                <w:rFonts w:hint="eastAsia"/>
              </w:rPr>
              <w:t>发送端</w:t>
            </w:r>
          </w:p>
          <w:p w:rsidR="00B90038" w:rsidRDefault="00B90038" w:rsidP="00B90038">
            <w:pPr>
              <w:jc w:val="center"/>
            </w:pPr>
            <w:r>
              <w:rPr>
                <w:rFonts w:hint="eastAsia"/>
              </w:rPr>
              <w:t>计算</w:t>
            </w:r>
          </w:p>
        </w:tc>
        <w:tc>
          <w:tcPr>
            <w:tcW w:w="6028" w:type="dxa"/>
            <w:gridSpan w:val="2"/>
          </w:tcPr>
          <w:p w:rsidR="00B90038" w:rsidRPr="002B091E" w:rsidRDefault="00B90038" w:rsidP="00B90038">
            <w:r>
              <w:rPr>
                <w:rFonts w:hint="eastAsia"/>
              </w:rPr>
              <w:t>左补</w:t>
            </w:r>
            <w:r>
              <w:rPr>
                <w:rFonts w:hint="eastAsia"/>
              </w:rPr>
              <w:t>12B</w:t>
            </w:r>
            <w:r>
              <w:rPr>
                <w:rFonts w:hint="eastAsia"/>
              </w:rPr>
              <w:t>伪首部：</w:t>
            </w:r>
            <w:r>
              <w:rPr>
                <w:rFonts w:hint="eastAsia"/>
              </w:rPr>
              <w:t>srcIP+dstIP+</w:t>
            </w:r>
            <w:r>
              <w:rPr>
                <w:rFonts w:hint="eastAsia"/>
              </w:rPr>
              <w:t>协议</w:t>
            </w:r>
            <w:r>
              <w:rPr>
                <w:rFonts w:hint="eastAsia"/>
              </w:rPr>
              <w:t>(06)+TCP</w:t>
            </w:r>
            <w:r>
              <w:rPr>
                <w:rFonts w:hint="eastAsia"/>
              </w:rPr>
              <w:t>报文长度</w:t>
            </w:r>
          </w:p>
          <w:p w:rsidR="00B90038" w:rsidRDefault="00B90038" w:rsidP="00B90038">
            <w:r>
              <w:rPr>
                <w:rFonts w:hint="eastAsia"/>
              </w:rPr>
              <w:t>右补</w:t>
            </w:r>
            <w:r>
              <w:rPr>
                <w:rFonts w:hint="eastAsia"/>
              </w:rPr>
              <w:t>0</w:t>
            </w:r>
            <w:r>
              <w:rPr>
                <w:rFonts w:hint="eastAsia"/>
              </w:rPr>
              <w:t>填充至数据段为偶数字节</w:t>
            </w:r>
          </w:p>
          <w:p w:rsidR="00B90038" w:rsidRDefault="00B90038" w:rsidP="00B90038">
            <w:r>
              <w:rPr>
                <w:rFonts w:hint="eastAsia"/>
              </w:rPr>
              <w:t>CheckSum=00 00</w:t>
            </w:r>
          </w:p>
          <w:p w:rsidR="00F34A8E" w:rsidRDefault="00B90038" w:rsidP="00B90038">
            <w:r>
              <w:rPr>
                <w:rFonts w:hint="eastAsia"/>
              </w:rPr>
              <w:t>(TCP+</w:t>
            </w:r>
            <w:r>
              <w:rPr>
                <w:rFonts w:hint="eastAsia"/>
              </w:rPr>
              <w:t>数据段</w:t>
            </w:r>
            <w:r>
              <w:rPr>
                <w:rFonts w:hint="eastAsia"/>
              </w:rPr>
              <w:t>)</w:t>
            </w:r>
            <w:r>
              <w:rPr>
                <w:rFonts w:hint="eastAsia"/>
              </w:rPr>
              <w:t>以</w:t>
            </w:r>
            <w:r>
              <w:rPr>
                <w:rFonts w:hint="eastAsia"/>
              </w:rPr>
              <w:t>2B</w:t>
            </w:r>
            <w:r w:rsidR="00F34A8E">
              <w:rPr>
                <w:rFonts w:hint="eastAsia"/>
              </w:rPr>
              <w:t>分组，相加，取反</w:t>
            </w:r>
          </w:p>
          <w:p w:rsidR="00B90038" w:rsidRPr="006A4616" w:rsidRDefault="00B90038" w:rsidP="00B90038">
            <w:r>
              <w:rPr>
                <w:rFonts w:hint="eastAsia"/>
              </w:rPr>
              <w:t>结果放入检验和字段</w:t>
            </w:r>
          </w:p>
        </w:tc>
      </w:tr>
      <w:tr w:rsidR="00B90038" w:rsidTr="00F34A8E">
        <w:trPr>
          <w:trHeight w:val="716"/>
        </w:trPr>
        <w:tc>
          <w:tcPr>
            <w:tcW w:w="742" w:type="dxa"/>
            <w:vMerge/>
            <w:vAlign w:val="center"/>
          </w:tcPr>
          <w:p w:rsidR="00B90038" w:rsidRDefault="00B90038" w:rsidP="00B90038">
            <w:pPr>
              <w:jc w:val="center"/>
            </w:pPr>
          </w:p>
        </w:tc>
        <w:tc>
          <w:tcPr>
            <w:tcW w:w="1209" w:type="dxa"/>
            <w:vMerge/>
            <w:vAlign w:val="center"/>
          </w:tcPr>
          <w:p w:rsidR="00B90038" w:rsidRDefault="00B90038" w:rsidP="00B90038">
            <w:pPr>
              <w:jc w:val="center"/>
            </w:pPr>
          </w:p>
        </w:tc>
        <w:tc>
          <w:tcPr>
            <w:tcW w:w="350" w:type="dxa"/>
            <w:vMerge/>
            <w:vAlign w:val="center"/>
          </w:tcPr>
          <w:p w:rsidR="00B90038" w:rsidRDefault="00B90038" w:rsidP="00B90038">
            <w:pPr>
              <w:jc w:val="center"/>
            </w:pPr>
          </w:p>
        </w:tc>
        <w:tc>
          <w:tcPr>
            <w:tcW w:w="993" w:type="dxa"/>
            <w:gridSpan w:val="3"/>
            <w:vAlign w:val="center"/>
          </w:tcPr>
          <w:p w:rsidR="00B90038" w:rsidRDefault="00B90038" w:rsidP="00B90038">
            <w:pPr>
              <w:jc w:val="center"/>
            </w:pPr>
            <w:r>
              <w:rPr>
                <w:rFonts w:hint="eastAsia"/>
              </w:rPr>
              <w:t>接收端</w:t>
            </w:r>
          </w:p>
          <w:p w:rsidR="00B90038" w:rsidRDefault="00B90038" w:rsidP="00B90038">
            <w:pPr>
              <w:jc w:val="center"/>
            </w:pPr>
            <w:r>
              <w:rPr>
                <w:rFonts w:hint="eastAsia"/>
              </w:rPr>
              <w:t>验证</w:t>
            </w:r>
          </w:p>
        </w:tc>
        <w:tc>
          <w:tcPr>
            <w:tcW w:w="6028" w:type="dxa"/>
            <w:gridSpan w:val="2"/>
          </w:tcPr>
          <w:p w:rsidR="00B90038" w:rsidRPr="002B091E" w:rsidRDefault="00B90038" w:rsidP="00B90038">
            <w:r>
              <w:rPr>
                <w:rFonts w:hint="eastAsia"/>
              </w:rPr>
              <w:t>左补</w:t>
            </w:r>
            <w:r>
              <w:rPr>
                <w:rFonts w:hint="eastAsia"/>
              </w:rPr>
              <w:t>12B</w:t>
            </w:r>
            <w:r>
              <w:rPr>
                <w:rFonts w:hint="eastAsia"/>
              </w:rPr>
              <w:t>伪首部：</w:t>
            </w:r>
            <w:r>
              <w:rPr>
                <w:rFonts w:hint="eastAsia"/>
              </w:rPr>
              <w:t>srcIP+dstIP+</w:t>
            </w:r>
            <w:r>
              <w:rPr>
                <w:rFonts w:hint="eastAsia"/>
              </w:rPr>
              <w:t>协议</w:t>
            </w:r>
            <w:r>
              <w:rPr>
                <w:rFonts w:hint="eastAsia"/>
              </w:rPr>
              <w:t>(06)+TCP</w:t>
            </w:r>
            <w:r>
              <w:rPr>
                <w:rFonts w:hint="eastAsia"/>
              </w:rPr>
              <w:t>报文长度</w:t>
            </w:r>
          </w:p>
          <w:p w:rsidR="00B90038" w:rsidRDefault="00B90038" w:rsidP="00B90038">
            <w:r>
              <w:rPr>
                <w:rFonts w:hint="eastAsia"/>
              </w:rPr>
              <w:t>右补</w:t>
            </w:r>
            <w:r>
              <w:rPr>
                <w:rFonts w:hint="eastAsia"/>
              </w:rPr>
              <w:t>0</w:t>
            </w:r>
            <w:r>
              <w:rPr>
                <w:rFonts w:hint="eastAsia"/>
              </w:rPr>
              <w:t>填充至数据段为偶数字节</w:t>
            </w:r>
          </w:p>
          <w:p w:rsidR="00F34A8E" w:rsidRDefault="00B90038" w:rsidP="00B90038">
            <w:r>
              <w:rPr>
                <w:rFonts w:hint="eastAsia"/>
              </w:rPr>
              <w:t>TCP</w:t>
            </w:r>
            <w:r>
              <w:rPr>
                <w:rFonts w:hint="eastAsia"/>
              </w:rPr>
              <w:t>报文以</w:t>
            </w:r>
            <w:r>
              <w:rPr>
                <w:rFonts w:hint="eastAsia"/>
              </w:rPr>
              <w:t>2B</w:t>
            </w:r>
            <w:r w:rsidR="00F34A8E">
              <w:rPr>
                <w:rFonts w:hint="eastAsia"/>
              </w:rPr>
              <w:t>分组，相加，取反</w:t>
            </w:r>
          </w:p>
          <w:p w:rsidR="00B90038" w:rsidRPr="006A4616" w:rsidRDefault="00B90038" w:rsidP="00B90038">
            <w:r>
              <w:rPr>
                <w:rFonts w:hint="eastAsia"/>
              </w:rPr>
              <w:t>结果</w:t>
            </w:r>
            <w:r>
              <w:rPr>
                <w:rFonts w:hint="eastAsia"/>
              </w:rPr>
              <w:t>=FFFF</w:t>
            </w:r>
            <w:r>
              <w:rPr>
                <w:rFonts w:hint="eastAsia"/>
              </w:rPr>
              <w:t>→正确</w:t>
            </w:r>
          </w:p>
        </w:tc>
      </w:tr>
      <w:tr w:rsidR="00B90038" w:rsidTr="00F34A8E">
        <w:trPr>
          <w:trHeight w:val="87"/>
        </w:trPr>
        <w:tc>
          <w:tcPr>
            <w:tcW w:w="742" w:type="dxa"/>
            <w:vMerge/>
            <w:vAlign w:val="center"/>
          </w:tcPr>
          <w:p w:rsidR="00B90038" w:rsidRDefault="00B90038" w:rsidP="00B90038">
            <w:pPr>
              <w:jc w:val="center"/>
            </w:pPr>
          </w:p>
        </w:tc>
        <w:tc>
          <w:tcPr>
            <w:tcW w:w="1209" w:type="dxa"/>
            <w:vAlign w:val="center"/>
          </w:tcPr>
          <w:p w:rsidR="00B90038" w:rsidRDefault="00B90038" w:rsidP="00B90038">
            <w:pPr>
              <w:jc w:val="center"/>
            </w:pPr>
            <w:r>
              <w:rPr>
                <w:rFonts w:hint="eastAsia"/>
              </w:rPr>
              <w:t>紧急指针</w:t>
            </w:r>
          </w:p>
          <w:p w:rsidR="00B90038" w:rsidRDefault="00B90038" w:rsidP="00B90038">
            <w:pPr>
              <w:jc w:val="center"/>
            </w:pPr>
            <w:r>
              <w:rPr>
                <w:rFonts w:hint="eastAsia"/>
              </w:rPr>
              <w:t>up</w:t>
            </w:r>
          </w:p>
        </w:tc>
        <w:tc>
          <w:tcPr>
            <w:tcW w:w="350" w:type="dxa"/>
            <w:vAlign w:val="center"/>
          </w:tcPr>
          <w:p w:rsidR="00B90038" w:rsidRDefault="00B90038" w:rsidP="00B90038">
            <w:pPr>
              <w:jc w:val="center"/>
            </w:pPr>
            <w:r>
              <w:rPr>
                <w:rFonts w:hint="eastAsia"/>
              </w:rPr>
              <w:t>2</w:t>
            </w:r>
          </w:p>
        </w:tc>
        <w:tc>
          <w:tcPr>
            <w:tcW w:w="7021" w:type="dxa"/>
            <w:gridSpan w:val="5"/>
          </w:tcPr>
          <w:p w:rsidR="00B90038" w:rsidRDefault="00B90038" w:rsidP="00B90038">
            <w:r>
              <w:rPr>
                <w:rFonts w:hint="eastAsia"/>
              </w:rPr>
              <w:t>在数据报文中使用到，用于表示紧急数据报文</w:t>
            </w:r>
          </w:p>
          <w:p w:rsidR="00B90038" w:rsidRDefault="00B90038" w:rsidP="00B90038">
            <w:r>
              <w:rPr>
                <w:rFonts w:hint="eastAsia"/>
              </w:rPr>
              <w:t>seq+up=</w:t>
            </w:r>
            <w:r>
              <w:rPr>
                <w:rFonts w:hint="eastAsia"/>
              </w:rPr>
              <w:t>紧急数据最后一个字节的序号</w:t>
            </w:r>
          </w:p>
        </w:tc>
      </w:tr>
      <w:tr w:rsidR="00B90038" w:rsidTr="00F34A8E">
        <w:trPr>
          <w:trHeight w:val="60"/>
        </w:trPr>
        <w:tc>
          <w:tcPr>
            <w:tcW w:w="742" w:type="dxa"/>
            <w:vMerge w:val="restart"/>
            <w:vAlign w:val="center"/>
          </w:tcPr>
          <w:p w:rsidR="00B90038" w:rsidRDefault="00B90038" w:rsidP="00B90038">
            <w:pPr>
              <w:jc w:val="center"/>
            </w:pPr>
            <w:r>
              <w:rPr>
                <w:rFonts w:hint="eastAsia"/>
              </w:rPr>
              <w:t>选项</w:t>
            </w:r>
          </w:p>
        </w:tc>
        <w:tc>
          <w:tcPr>
            <w:tcW w:w="1209" w:type="dxa"/>
            <w:vMerge w:val="restart"/>
            <w:vAlign w:val="center"/>
          </w:tcPr>
          <w:p w:rsidR="00B90038" w:rsidRDefault="00B90038" w:rsidP="00B90038">
            <w:pPr>
              <w:jc w:val="center"/>
            </w:pPr>
            <w:r>
              <w:rPr>
                <w:rFonts w:hint="eastAsia"/>
              </w:rPr>
              <w:t>选项</w:t>
            </w:r>
            <w:r>
              <w:rPr>
                <w:rFonts w:hint="eastAsia"/>
              </w:rPr>
              <w:t>1</w:t>
            </w:r>
          </w:p>
        </w:tc>
        <w:tc>
          <w:tcPr>
            <w:tcW w:w="1276" w:type="dxa"/>
            <w:gridSpan w:val="3"/>
          </w:tcPr>
          <w:p w:rsidR="00B90038" w:rsidRDefault="00B90038" w:rsidP="00B90038">
            <w:r>
              <w:rPr>
                <w:rFonts w:hint="eastAsia"/>
              </w:rPr>
              <w:t>type</w:t>
            </w:r>
          </w:p>
        </w:tc>
        <w:tc>
          <w:tcPr>
            <w:tcW w:w="6095" w:type="dxa"/>
            <w:gridSpan w:val="3"/>
          </w:tcPr>
          <w:p w:rsidR="00B90038" w:rsidRDefault="00B90038" w:rsidP="00B90038">
            <w:r>
              <w:rPr>
                <w:rFonts w:hint="eastAsia"/>
              </w:rPr>
              <w:t>02</w:t>
            </w:r>
            <w:r>
              <w:rPr>
                <w:rFonts w:hint="eastAsia"/>
              </w:rPr>
              <w:t>→</w:t>
            </w:r>
            <w:r>
              <w:rPr>
                <w:rFonts w:hint="eastAsia"/>
              </w:rPr>
              <w:t>MMS</w:t>
            </w:r>
            <w:r>
              <w:rPr>
                <w:rFonts w:hint="eastAsia"/>
              </w:rPr>
              <w:t>，</w:t>
            </w:r>
            <w:r>
              <w:rPr>
                <w:rFonts w:hint="eastAsia"/>
              </w:rPr>
              <w:t>03</w:t>
            </w:r>
            <w:r>
              <w:rPr>
                <w:rFonts w:hint="eastAsia"/>
              </w:rPr>
              <w:t>→</w:t>
            </w:r>
            <w:r>
              <w:rPr>
                <w:rFonts w:hint="eastAsia"/>
              </w:rPr>
              <w:t>Window Scale</w:t>
            </w:r>
            <w:r>
              <w:rPr>
                <w:rFonts w:hint="eastAsia"/>
              </w:rPr>
              <w:t>，</w:t>
            </w:r>
            <w:r>
              <w:rPr>
                <w:rFonts w:hint="eastAsia"/>
              </w:rPr>
              <w:t>04</w:t>
            </w:r>
            <w:r>
              <w:rPr>
                <w:rFonts w:hint="eastAsia"/>
              </w:rPr>
              <w:t>→</w:t>
            </w:r>
            <w:r>
              <w:rPr>
                <w:rFonts w:hint="eastAsia"/>
              </w:rPr>
              <w:t>SACK Permitted</w:t>
            </w:r>
          </w:p>
          <w:p w:rsidR="00B90038" w:rsidRPr="00C95BE6" w:rsidRDefault="00B90038" w:rsidP="00B90038">
            <w:r>
              <w:rPr>
                <w:rFonts w:hint="eastAsia"/>
              </w:rPr>
              <w:t>08</w:t>
            </w:r>
            <w:r>
              <w:rPr>
                <w:rFonts w:hint="eastAsia"/>
              </w:rPr>
              <w:t>→时间戳，</w:t>
            </w:r>
          </w:p>
        </w:tc>
      </w:tr>
      <w:tr w:rsidR="00B90038" w:rsidTr="00F34A8E">
        <w:trPr>
          <w:trHeight w:val="60"/>
        </w:trPr>
        <w:tc>
          <w:tcPr>
            <w:tcW w:w="742" w:type="dxa"/>
            <w:vMerge/>
            <w:vAlign w:val="center"/>
          </w:tcPr>
          <w:p w:rsidR="00B90038" w:rsidRDefault="00B90038" w:rsidP="00B90038">
            <w:pPr>
              <w:jc w:val="center"/>
            </w:pPr>
          </w:p>
        </w:tc>
        <w:tc>
          <w:tcPr>
            <w:tcW w:w="1209" w:type="dxa"/>
            <w:vMerge/>
            <w:vAlign w:val="center"/>
          </w:tcPr>
          <w:p w:rsidR="00B90038" w:rsidRDefault="00B90038" w:rsidP="00B90038">
            <w:pPr>
              <w:jc w:val="center"/>
            </w:pPr>
          </w:p>
        </w:tc>
        <w:tc>
          <w:tcPr>
            <w:tcW w:w="1276" w:type="dxa"/>
            <w:gridSpan w:val="3"/>
          </w:tcPr>
          <w:p w:rsidR="00B90038" w:rsidRDefault="00B90038" w:rsidP="00B90038">
            <w:r>
              <w:rPr>
                <w:rFonts w:hint="eastAsia"/>
              </w:rPr>
              <w:t>选项长度</w:t>
            </w:r>
          </w:p>
        </w:tc>
        <w:tc>
          <w:tcPr>
            <w:tcW w:w="6095" w:type="dxa"/>
            <w:gridSpan w:val="3"/>
          </w:tcPr>
          <w:p w:rsidR="00B90038" w:rsidRDefault="00F34A8E" w:rsidP="00B90038">
            <w:r>
              <w:rPr>
                <w:rFonts w:hint="eastAsia"/>
              </w:rPr>
              <w:t>type+</w:t>
            </w:r>
            <w:r>
              <w:rPr>
                <w:rFonts w:hint="eastAsia"/>
              </w:rPr>
              <w:t>选项长度</w:t>
            </w:r>
            <w:r>
              <w:rPr>
                <w:rFonts w:hint="eastAsia"/>
              </w:rPr>
              <w:t>+</w:t>
            </w:r>
            <w:r>
              <w:rPr>
                <w:rFonts w:hint="eastAsia"/>
              </w:rPr>
              <w:t>内容</w:t>
            </w:r>
          </w:p>
        </w:tc>
      </w:tr>
      <w:tr w:rsidR="00B90038" w:rsidTr="00F34A8E">
        <w:trPr>
          <w:trHeight w:val="60"/>
        </w:trPr>
        <w:tc>
          <w:tcPr>
            <w:tcW w:w="742" w:type="dxa"/>
            <w:vMerge/>
            <w:vAlign w:val="center"/>
          </w:tcPr>
          <w:p w:rsidR="00B90038" w:rsidRDefault="00B90038" w:rsidP="00B90038">
            <w:pPr>
              <w:jc w:val="center"/>
            </w:pPr>
          </w:p>
        </w:tc>
        <w:tc>
          <w:tcPr>
            <w:tcW w:w="1209" w:type="dxa"/>
            <w:vMerge/>
            <w:vAlign w:val="center"/>
          </w:tcPr>
          <w:p w:rsidR="00B90038" w:rsidRDefault="00B90038" w:rsidP="00B90038">
            <w:pPr>
              <w:jc w:val="center"/>
            </w:pPr>
          </w:p>
        </w:tc>
        <w:tc>
          <w:tcPr>
            <w:tcW w:w="1276" w:type="dxa"/>
            <w:gridSpan w:val="3"/>
          </w:tcPr>
          <w:p w:rsidR="00B90038" w:rsidRDefault="00B90038" w:rsidP="00B90038">
            <w:r>
              <w:rPr>
                <w:rFonts w:hint="eastAsia"/>
              </w:rPr>
              <w:t>内容</w:t>
            </w:r>
          </w:p>
        </w:tc>
        <w:tc>
          <w:tcPr>
            <w:tcW w:w="6095" w:type="dxa"/>
            <w:gridSpan w:val="3"/>
          </w:tcPr>
          <w:p w:rsidR="00B90038" w:rsidRDefault="00B90038" w:rsidP="00B90038">
            <w:r>
              <w:rPr>
                <w:rFonts w:hint="eastAsia"/>
              </w:rPr>
              <w:t>有些选项有内容，有些则没有</w:t>
            </w:r>
          </w:p>
        </w:tc>
      </w:tr>
      <w:tr w:rsidR="00B90038" w:rsidTr="00F34A8E">
        <w:trPr>
          <w:trHeight w:val="60"/>
        </w:trPr>
        <w:tc>
          <w:tcPr>
            <w:tcW w:w="742" w:type="dxa"/>
            <w:vMerge/>
            <w:vAlign w:val="center"/>
          </w:tcPr>
          <w:p w:rsidR="00B90038" w:rsidRDefault="00B90038" w:rsidP="00B90038">
            <w:pPr>
              <w:jc w:val="center"/>
            </w:pPr>
          </w:p>
        </w:tc>
        <w:tc>
          <w:tcPr>
            <w:tcW w:w="1209" w:type="dxa"/>
            <w:vMerge/>
            <w:vAlign w:val="center"/>
          </w:tcPr>
          <w:p w:rsidR="00B90038" w:rsidRDefault="00B90038" w:rsidP="00B90038">
            <w:pPr>
              <w:jc w:val="center"/>
            </w:pPr>
          </w:p>
        </w:tc>
        <w:tc>
          <w:tcPr>
            <w:tcW w:w="1276" w:type="dxa"/>
            <w:gridSpan w:val="3"/>
          </w:tcPr>
          <w:p w:rsidR="00B90038" w:rsidRDefault="00B90038" w:rsidP="00B90038">
            <w:r>
              <w:rPr>
                <w:rFonts w:hint="eastAsia"/>
              </w:rPr>
              <w:t>n*NOP</w:t>
            </w:r>
          </w:p>
        </w:tc>
        <w:tc>
          <w:tcPr>
            <w:tcW w:w="6095" w:type="dxa"/>
            <w:gridSpan w:val="3"/>
          </w:tcPr>
          <w:p w:rsidR="00B90038" w:rsidRDefault="00F34A8E" w:rsidP="00F34A8E">
            <w:r>
              <w:rPr>
                <w:rFonts w:hint="eastAsia"/>
              </w:rPr>
              <w:t>01 01</w:t>
            </w:r>
            <w:r>
              <w:rPr>
                <w:rFonts w:hint="eastAsia"/>
              </w:rPr>
              <w:t>…</w:t>
            </w:r>
            <w:r w:rsidR="00B90038">
              <w:rPr>
                <w:rFonts w:hint="eastAsia"/>
              </w:rPr>
              <w:t>，每个选项</w:t>
            </w:r>
            <w:r>
              <w:rPr>
                <w:rFonts w:hint="eastAsia"/>
              </w:rPr>
              <w:t>占存</w:t>
            </w:r>
            <w:r w:rsidR="00B90038">
              <w:rPr>
                <w:rFonts w:hint="eastAsia"/>
              </w:rPr>
              <w:t>都是</w:t>
            </w:r>
            <w:r w:rsidR="00B90038">
              <w:rPr>
                <w:rFonts w:hint="eastAsia"/>
              </w:rPr>
              <w:t>4B</w:t>
            </w:r>
            <w:r w:rsidR="00B90038">
              <w:rPr>
                <w:rFonts w:hint="eastAsia"/>
              </w:rPr>
              <w:t>的倍数，不足右补</w:t>
            </w:r>
            <w:r w:rsidR="00B90038">
              <w:rPr>
                <w:rFonts w:hint="eastAsia"/>
              </w:rPr>
              <w:t>NOP</w:t>
            </w:r>
          </w:p>
        </w:tc>
      </w:tr>
      <w:tr w:rsidR="00B90038" w:rsidTr="00F34A8E">
        <w:trPr>
          <w:trHeight w:val="65"/>
        </w:trPr>
        <w:tc>
          <w:tcPr>
            <w:tcW w:w="742" w:type="dxa"/>
            <w:vMerge/>
            <w:vAlign w:val="center"/>
          </w:tcPr>
          <w:p w:rsidR="00B90038" w:rsidRDefault="00B90038" w:rsidP="00B90038">
            <w:pPr>
              <w:jc w:val="center"/>
            </w:pPr>
          </w:p>
        </w:tc>
        <w:tc>
          <w:tcPr>
            <w:tcW w:w="1209" w:type="dxa"/>
            <w:vAlign w:val="center"/>
          </w:tcPr>
          <w:p w:rsidR="00B90038" w:rsidRDefault="00B90038" w:rsidP="00B90038">
            <w:pPr>
              <w:jc w:val="center"/>
            </w:pPr>
            <w:r>
              <w:rPr>
                <w:rFonts w:hint="eastAsia"/>
              </w:rPr>
              <w:t>选项</w:t>
            </w:r>
            <w:r>
              <w:rPr>
                <w:rFonts w:hint="eastAsia"/>
              </w:rPr>
              <w:t>2</w:t>
            </w:r>
          </w:p>
        </w:tc>
        <w:tc>
          <w:tcPr>
            <w:tcW w:w="7371" w:type="dxa"/>
            <w:gridSpan w:val="6"/>
          </w:tcPr>
          <w:p w:rsidR="00B90038" w:rsidRDefault="00B90038" w:rsidP="00B90038">
            <w:r>
              <w:rPr>
                <w:rFonts w:hint="eastAsia"/>
              </w:rPr>
              <w:t>……</w:t>
            </w:r>
          </w:p>
        </w:tc>
      </w:tr>
    </w:tbl>
    <w:p w:rsidR="00B90038" w:rsidRDefault="00B90038" w:rsidP="00EC04F0"/>
    <w:p w:rsidR="00B90038" w:rsidRDefault="00B90038" w:rsidP="00B90038">
      <w:r>
        <w:br w:type="page"/>
      </w:r>
    </w:p>
    <w:p w:rsidR="00EC04F0" w:rsidRDefault="00EC04F0" w:rsidP="00EC04F0"/>
    <w:tbl>
      <w:tblPr>
        <w:tblStyle w:val="a3"/>
        <w:tblW w:w="0" w:type="auto"/>
        <w:tblLook w:val="04A0" w:firstRow="1" w:lastRow="0" w:firstColumn="1" w:lastColumn="0" w:noHBand="0" w:noVBand="1"/>
      </w:tblPr>
      <w:tblGrid>
        <w:gridCol w:w="1809"/>
        <w:gridCol w:w="6713"/>
      </w:tblGrid>
      <w:tr w:rsidR="00EC04F0" w:rsidTr="00B90038">
        <w:tc>
          <w:tcPr>
            <w:tcW w:w="1809" w:type="dxa"/>
          </w:tcPr>
          <w:p w:rsidR="00EC04F0" w:rsidRDefault="00EC04F0" w:rsidP="00B90038">
            <w:r>
              <w:rPr>
                <w:rFonts w:hint="eastAsia"/>
              </w:rPr>
              <w:t>MMS</w:t>
            </w:r>
          </w:p>
        </w:tc>
        <w:tc>
          <w:tcPr>
            <w:tcW w:w="6713" w:type="dxa"/>
          </w:tcPr>
          <w:p w:rsidR="00EC04F0" w:rsidRDefault="00EC04F0" w:rsidP="00B90038">
            <w:r>
              <w:rPr>
                <w:rFonts w:hint="eastAsia"/>
              </w:rPr>
              <w:t xml:space="preserve">02 04 [MMS,2B] </w:t>
            </w:r>
            <w:r>
              <w:rPr>
                <w:rFonts w:hint="eastAsia"/>
              </w:rPr>
              <w:t>，接收一个报文包含的应用数据的最大字节数，两端建立连接时在</w:t>
            </w:r>
            <w:r>
              <w:rPr>
                <w:rFonts w:hint="eastAsia"/>
              </w:rPr>
              <w:t>SYN</w:t>
            </w:r>
            <w:r>
              <w:rPr>
                <w:rFonts w:hint="eastAsia"/>
              </w:rPr>
              <w:t>报文中通告各自的</w:t>
            </w:r>
            <w:r>
              <w:rPr>
                <w:rFonts w:hint="eastAsia"/>
              </w:rPr>
              <w:t>MSS</w:t>
            </w:r>
            <w:r>
              <w:rPr>
                <w:rFonts w:hint="eastAsia"/>
              </w:rPr>
              <w:t>，在不导致分片的前提下，</w:t>
            </w:r>
            <w:r>
              <w:rPr>
                <w:rFonts w:hint="eastAsia"/>
              </w:rPr>
              <w:t>MMS</w:t>
            </w:r>
            <w:r>
              <w:rPr>
                <w:rFonts w:hint="eastAsia"/>
              </w:rPr>
              <w:t>越大越好，以提高网络利用率以太网</w:t>
            </w:r>
            <w:r>
              <w:rPr>
                <w:rFonts w:hint="eastAsia"/>
              </w:rPr>
              <w:t>MSS</w:t>
            </w:r>
            <w:r>
              <w:rPr>
                <w:rFonts w:hint="eastAsia"/>
              </w:rPr>
              <w:t>值最大</w:t>
            </w:r>
            <w:r>
              <w:rPr>
                <w:rFonts w:hint="eastAsia"/>
              </w:rPr>
              <w:t>1460B</w:t>
            </w:r>
            <w:r>
              <w:rPr>
                <w:rFonts w:hint="eastAsia"/>
              </w:rPr>
              <w:t>，默认值</w:t>
            </w:r>
            <w:r>
              <w:rPr>
                <w:rFonts w:hint="eastAsia"/>
              </w:rPr>
              <w:t>-536B</w:t>
            </w:r>
            <w:r>
              <w:rPr>
                <w:rFonts w:hint="eastAsia"/>
              </w:rPr>
              <w:t>，</w:t>
            </w:r>
            <w:r>
              <w:rPr>
                <w:rFonts w:hint="eastAsia"/>
              </w:rPr>
              <w:t>BSD-1024B</w:t>
            </w:r>
            <w:r>
              <w:rPr>
                <w:rFonts w:hint="eastAsia"/>
              </w:rPr>
              <w:t>，目的地址非本地时使用默认值</w:t>
            </w:r>
          </w:p>
          <w:p w:rsidR="00EC04F0" w:rsidRDefault="00EC04F0" w:rsidP="00B90038">
            <w:r>
              <w:rPr>
                <w:rFonts w:hint="eastAsia"/>
              </w:rPr>
              <w:t>MMS</w:t>
            </w:r>
            <w:r>
              <w:rPr>
                <w:rFonts w:hint="eastAsia"/>
              </w:rPr>
              <w:t>：最大报文段长度，相对</w:t>
            </w:r>
            <w:r>
              <w:rPr>
                <w:rFonts w:hint="eastAsia"/>
              </w:rPr>
              <w:t>TCP</w:t>
            </w:r>
            <w:r>
              <w:rPr>
                <w:rFonts w:hint="eastAsia"/>
              </w:rPr>
              <w:t>连接固定，发送缓存中的数据达到</w:t>
            </w:r>
            <w:r>
              <w:rPr>
                <w:rFonts w:hint="eastAsia"/>
              </w:rPr>
              <w:t>MMS</w:t>
            </w:r>
            <w:r>
              <w:rPr>
                <w:rFonts w:hint="eastAsia"/>
              </w:rPr>
              <w:t>个字节时，讲组装成一个</w:t>
            </w:r>
            <w:r>
              <w:rPr>
                <w:rFonts w:hint="eastAsia"/>
              </w:rPr>
              <w:t>TCP</w:t>
            </w:r>
            <w:r>
              <w:rPr>
                <w:rFonts w:hint="eastAsia"/>
              </w:rPr>
              <w:t>发送</w:t>
            </w:r>
            <w:r>
              <w:rPr>
                <w:rFonts w:hint="eastAsia"/>
              </w:rPr>
              <w:t xml:space="preserve"> </w:t>
            </w:r>
          </w:p>
          <w:p w:rsidR="00EC04F0" w:rsidRDefault="00EC04F0" w:rsidP="00B90038">
            <w:r>
              <w:rPr>
                <w:rFonts w:hint="eastAsia"/>
              </w:rPr>
              <w:t>TCP</w:t>
            </w:r>
            <w:r>
              <w:rPr>
                <w:rFonts w:hint="eastAsia"/>
              </w:rPr>
              <w:t>报文的总长度≤</w:t>
            </w:r>
            <w:r>
              <w:rPr>
                <w:rFonts w:hint="eastAsia"/>
              </w:rPr>
              <w:t xml:space="preserve">65535B </w:t>
            </w:r>
          </w:p>
          <w:p w:rsidR="00EC04F0" w:rsidRPr="007F3061" w:rsidRDefault="00EC04F0" w:rsidP="00B90038">
            <w:r>
              <w:rPr>
                <w:rFonts w:hint="eastAsia"/>
              </w:rPr>
              <w:t>TCP</w:t>
            </w:r>
            <w:r>
              <w:rPr>
                <w:rFonts w:hint="eastAsia"/>
              </w:rPr>
              <w:t>报文的总长度≤建立连接时对方给出的</w:t>
            </w:r>
            <w:r>
              <w:rPr>
                <w:rFonts w:hint="eastAsia"/>
              </w:rPr>
              <w:t>MMS+</w:t>
            </w:r>
            <w:r>
              <w:rPr>
                <w:rFonts w:hint="eastAsia"/>
              </w:rPr>
              <w:t>首部长度</w:t>
            </w:r>
          </w:p>
        </w:tc>
      </w:tr>
      <w:tr w:rsidR="00EC04F0" w:rsidTr="00B90038">
        <w:tc>
          <w:tcPr>
            <w:tcW w:w="1809" w:type="dxa"/>
          </w:tcPr>
          <w:p w:rsidR="00EC04F0" w:rsidRDefault="00EC04F0" w:rsidP="00B90038">
            <w:r>
              <w:rPr>
                <w:rFonts w:hint="eastAsia"/>
              </w:rPr>
              <w:t>Window Scale</w:t>
            </w:r>
          </w:p>
        </w:tc>
        <w:tc>
          <w:tcPr>
            <w:tcW w:w="6713" w:type="dxa"/>
          </w:tcPr>
          <w:p w:rsidR="00EC04F0" w:rsidRDefault="00EC04F0" w:rsidP="00B90038">
            <w:r>
              <w:rPr>
                <w:rFonts w:hint="eastAsia"/>
              </w:rPr>
              <w:t>03 03 0x</w:t>
            </w:r>
            <w:r>
              <w:rPr>
                <w:rFonts w:hint="eastAsia"/>
              </w:rPr>
              <w:t>，</w:t>
            </w:r>
            <w:r>
              <w:rPr>
                <w:rFonts w:hint="eastAsia"/>
              </w:rPr>
              <w:t>x=0~E</w:t>
            </w:r>
            <w:r>
              <w:rPr>
                <w:rFonts w:hint="eastAsia"/>
              </w:rPr>
              <w:t>，接收窗口从</w:t>
            </w:r>
            <w:r>
              <w:rPr>
                <w:rFonts w:hint="eastAsia"/>
              </w:rPr>
              <w:t>16bit</w:t>
            </w:r>
            <w:r>
              <w:rPr>
                <w:rFonts w:hint="eastAsia"/>
              </w:rPr>
              <w:t>增加为</w:t>
            </w:r>
            <w:r>
              <w:rPr>
                <w:rFonts w:hint="eastAsia"/>
              </w:rPr>
              <w:t>(16+x)bit</w:t>
            </w:r>
          </w:p>
        </w:tc>
      </w:tr>
      <w:tr w:rsidR="00EC04F0" w:rsidTr="00B90038">
        <w:tc>
          <w:tcPr>
            <w:tcW w:w="1809" w:type="dxa"/>
          </w:tcPr>
          <w:p w:rsidR="00EC04F0" w:rsidRDefault="00EC04F0" w:rsidP="00B90038">
            <w:r>
              <w:rPr>
                <w:rFonts w:hint="eastAsia"/>
              </w:rPr>
              <w:t>SACK Permitted</w:t>
            </w:r>
          </w:p>
        </w:tc>
        <w:tc>
          <w:tcPr>
            <w:tcW w:w="6713" w:type="dxa"/>
          </w:tcPr>
          <w:p w:rsidR="00EC04F0" w:rsidRDefault="00EC04F0" w:rsidP="00B90038">
            <w:r>
              <w:rPr>
                <w:rFonts w:hint="eastAsia"/>
              </w:rPr>
              <w:t>04 02</w:t>
            </w:r>
          </w:p>
        </w:tc>
      </w:tr>
      <w:tr w:rsidR="00EC04F0" w:rsidTr="00B90038">
        <w:tc>
          <w:tcPr>
            <w:tcW w:w="1809" w:type="dxa"/>
          </w:tcPr>
          <w:p w:rsidR="00EC04F0" w:rsidRDefault="00EC04F0" w:rsidP="00B90038">
            <w:r>
              <w:rPr>
                <w:rFonts w:hint="eastAsia"/>
              </w:rPr>
              <w:t>TIME</w:t>
            </w:r>
          </w:p>
        </w:tc>
        <w:tc>
          <w:tcPr>
            <w:tcW w:w="6713" w:type="dxa"/>
          </w:tcPr>
          <w:p w:rsidR="00EC04F0" w:rsidRDefault="00EC04F0" w:rsidP="00B90038">
            <w:r>
              <w:rPr>
                <w:rFonts w:hint="eastAsia"/>
              </w:rPr>
              <w:t xml:space="preserve"> 08 0A [</w:t>
            </w:r>
            <w:r>
              <w:rPr>
                <w:rFonts w:hint="eastAsia"/>
              </w:rPr>
              <w:t>时间戳</w:t>
            </w:r>
            <w:r>
              <w:rPr>
                <w:rFonts w:hint="eastAsia"/>
              </w:rPr>
              <w:t>,4B] [</w:t>
            </w:r>
            <w:r>
              <w:rPr>
                <w:rFonts w:hint="eastAsia"/>
              </w:rPr>
              <w:t>回显应答</w:t>
            </w:r>
            <w:r>
              <w:rPr>
                <w:rFonts w:hint="eastAsia"/>
              </w:rPr>
              <w:t>,4B]</w:t>
            </w:r>
          </w:p>
        </w:tc>
      </w:tr>
    </w:tbl>
    <w:p w:rsidR="00EC04F0" w:rsidRDefault="00EC04F0" w:rsidP="00EC04F0"/>
    <w:p w:rsidR="00EC04F0" w:rsidRDefault="00EC04F0" w:rsidP="00EC04F0"/>
    <w:p w:rsidR="00EC04F0" w:rsidRDefault="00EC04F0" w:rsidP="00EC04F0">
      <w:pPr>
        <w:pStyle w:val="1"/>
      </w:pPr>
      <w:r>
        <w:br w:type="page"/>
      </w:r>
    </w:p>
    <w:p w:rsidR="00EC04F0" w:rsidRDefault="00EC04F0" w:rsidP="00EC04F0">
      <w:pPr>
        <w:pStyle w:val="2"/>
      </w:pPr>
      <w:bookmarkStart w:id="12" w:name="_Toc506814715"/>
      <w:bookmarkStart w:id="13" w:name="_Toc505958225"/>
      <w:r>
        <w:rPr>
          <w:rFonts w:hint="eastAsia"/>
        </w:rPr>
        <w:lastRenderedPageBreak/>
        <w:t>IGMP</w:t>
      </w:r>
      <w:bookmarkEnd w:id="12"/>
      <w:r>
        <w:br w:type="page"/>
      </w:r>
    </w:p>
    <w:p w:rsidR="00EC04F0" w:rsidRDefault="00EC04F0" w:rsidP="00EC04F0">
      <w:pPr>
        <w:pStyle w:val="2"/>
      </w:pPr>
      <w:bookmarkStart w:id="14" w:name="_Toc506814716"/>
      <w:r>
        <w:rPr>
          <w:rFonts w:hint="eastAsia"/>
        </w:rPr>
        <w:lastRenderedPageBreak/>
        <w:t>ICMP</w:t>
      </w:r>
      <w:r>
        <w:rPr>
          <w:rFonts w:hint="eastAsia"/>
        </w:rPr>
        <w:t>网络不可达</w:t>
      </w:r>
      <w:bookmarkEnd w:id="13"/>
      <w:bookmarkEnd w:id="14"/>
    </w:p>
    <w:p w:rsidR="00EC04F0" w:rsidRDefault="00EC04F0" w:rsidP="00EC04F0">
      <w:r>
        <w:rPr>
          <w:rFonts w:hint="eastAsia"/>
        </w:rPr>
        <w:t>void ICMP_NetUnreachable()   //</w:t>
      </w:r>
      <w:r>
        <w:rPr>
          <w:rFonts w:hint="eastAsia"/>
        </w:rPr>
        <w:t>网络不可达</w:t>
      </w:r>
    </w:p>
    <w:p w:rsidR="00EC04F0" w:rsidRDefault="00EC04F0" w:rsidP="00EC04F0">
      <w:r>
        <w:t>{</w:t>
      </w:r>
    </w:p>
    <w:p w:rsidR="00EC04F0" w:rsidRDefault="00EC04F0" w:rsidP="00EC04F0">
      <w:r>
        <w:t>/*</w:t>
      </w:r>
    </w:p>
    <w:p w:rsidR="00EC04F0" w:rsidRDefault="00EC04F0" w:rsidP="00EC04F0">
      <w:r>
        <w:rPr>
          <w:rFonts w:hint="eastAsia"/>
        </w:rPr>
        <w:t>1~2</w:t>
      </w:r>
      <w:r>
        <w:rPr>
          <w:rFonts w:hint="eastAsia"/>
        </w:rPr>
        <w:t>，</w:t>
      </w:r>
      <w:r>
        <w:rPr>
          <w:rFonts w:hint="eastAsia"/>
        </w:rPr>
        <w:t>03 00</w:t>
      </w:r>
    </w:p>
    <w:p w:rsidR="00EC04F0" w:rsidRDefault="00EC04F0" w:rsidP="00EC04F0">
      <w:r>
        <w:rPr>
          <w:rFonts w:hint="eastAsia"/>
        </w:rPr>
        <w:t>3~4</w:t>
      </w:r>
      <w:r>
        <w:rPr>
          <w:rFonts w:hint="eastAsia"/>
        </w:rPr>
        <w:t>，检验和</w:t>
      </w:r>
      <w:r>
        <w:rPr>
          <w:rFonts w:hint="eastAsia"/>
        </w:rPr>
        <w:t xml:space="preserve"> </w:t>
      </w:r>
    </w:p>
    <w:p w:rsidR="00EC04F0" w:rsidRDefault="00EC04F0" w:rsidP="00EC04F0"/>
    <w:p w:rsidR="00EC04F0" w:rsidRDefault="00EC04F0" w:rsidP="00EC04F0">
      <w:r>
        <w:t xml:space="preserve">*/ </w:t>
      </w:r>
    </w:p>
    <w:p w:rsidR="00EC04F0" w:rsidRDefault="00EC04F0" w:rsidP="00EC04F0">
      <w:r>
        <w:t>}</w:t>
      </w:r>
    </w:p>
    <w:p w:rsidR="00EC04F0" w:rsidRDefault="00EC04F0" w:rsidP="00EC04F0"/>
    <w:p w:rsidR="00EC04F0" w:rsidRDefault="00EC04F0" w:rsidP="00EC04F0">
      <w:pPr>
        <w:widowControl/>
        <w:jc w:val="left"/>
        <w:rPr>
          <w:rFonts w:asciiTheme="majorHAnsi" w:eastAsiaTheme="majorEastAsia" w:hAnsiTheme="majorHAnsi" w:cstheme="majorBidi"/>
          <w:b/>
          <w:bCs/>
          <w:sz w:val="32"/>
          <w:szCs w:val="32"/>
        </w:rPr>
      </w:pPr>
      <w:r>
        <w:br w:type="page"/>
      </w:r>
    </w:p>
    <w:p w:rsidR="00EC04F0" w:rsidRDefault="00EC04F0" w:rsidP="00EC04F0">
      <w:pPr>
        <w:pStyle w:val="2"/>
      </w:pPr>
      <w:bookmarkStart w:id="15" w:name="_Toc505958226"/>
      <w:bookmarkStart w:id="16" w:name="_Toc506814717"/>
      <w:r>
        <w:rPr>
          <w:rFonts w:hint="eastAsia"/>
        </w:rPr>
        <w:lastRenderedPageBreak/>
        <w:t>ICMP</w:t>
      </w:r>
      <w:r>
        <w:rPr>
          <w:rFonts w:hint="eastAsia"/>
        </w:rPr>
        <w:t>主机不可达</w:t>
      </w:r>
      <w:bookmarkEnd w:id="15"/>
      <w:bookmarkEnd w:id="16"/>
    </w:p>
    <w:p w:rsidR="00EC04F0" w:rsidRDefault="00EC04F0" w:rsidP="00EC04F0">
      <w:r>
        <w:rPr>
          <w:rFonts w:hint="eastAsia"/>
        </w:rPr>
        <w:t>void ICMP_HostUnreachable()  //</w:t>
      </w:r>
      <w:r>
        <w:rPr>
          <w:rFonts w:hint="eastAsia"/>
        </w:rPr>
        <w:t>主机不可达</w:t>
      </w:r>
    </w:p>
    <w:p w:rsidR="00EC04F0" w:rsidRDefault="00EC04F0" w:rsidP="00EC04F0">
      <w:r>
        <w:t>{</w:t>
      </w:r>
    </w:p>
    <w:p w:rsidR="00EC04F0" w:rsidRDefault="00EC04F0" w:rsidP="00EC04F0">
      <w:r>
        <w:t>/*</w:t>
      </w:r>
    </w:p>
    <w:p w:rsidR="00EC04F0" w:rsidRDefault="00EC04F0" w:rsidP="00EC04F0">
      <w:r>
        <w:rPr>
          <w:rFonts w:hint="eastAsia"/>
        </w:rPr>
        <w:t>1~2</w:t>
      </w:r>
      <w:r>
        <w:rPr>
          <w:rFonts w:hint="eastAsia"/>
        </w:rPr>
        <w:t>，</w:t>
      </w:r>
      <w:r>
        <w:rPr>
          <w:rFonts w:hint="eastAsia"/>
        </w:rPr>
        <w:t>03 01</w:t>
      </w:r>
    </w:p>
    <w:p w:rsidR="00EC04F0" w:rsidRDefault="00EC04F0" w:rsidP="00EC04F0">
      <w:r>
        <w:rPr>
          <w:rFonts w:hint="eastAsia"/>
        </w:rPr>
        <w:t>3~4</w:t>
      </w:r>
      <w:r>
        <w:rPr>
          <w:rFonts w:hint="eastAsia"/>
        </w:rPr>
        <w:t>，检验和</w:t>
      </w:r>
      <w:r>
        <w:rPr>
          <w:rFonts w:hint="eastAsia"/>
        </w:rPr>
        <w:t xml:space="preserve"> </w:t>
      </w:r>
    </w:p>
    <w:p w:rsidR="00EC04F0" w:rsidRDefault="00EC04F0" w:rsidP="00EC04F0"/>
    <w:p w:rsidR="00EC04F0" w:rsidRDefault="00EC04F0" w:rsidP="00EC04F0">
      <w:r>
        <w:t xml:space="preserve">*/ </w:t>
      </w:r>
    </w:p>
    <w:p w:rsidR="00EC04F0" w:rsidRDefault="00EC04F0" w:rsidP="00EC04F0">
      <w:r>
        <w:t>}</w:t>
      </w:r>
    </w:p>
    <w:p w:rsidR="00EC04F0" w:rsidRDefault="00EC04F0" w:rsidP="00EC04F0"/>
    <w:p w:rsidR="00EC04F0" w:rsidRDefault="00EC04F0" w:rsidP="00EC04F0">
      <w:pPr>
        <w:widowControl/>
        <w:jc w:val="left"/>
        <w:rPr>
          <w:rFonts w:asciiTheme="majorHAnsi" w:eastAsiaTheme="majorEastAsia" w:hAnsiTheme="majorHAnsi" w:cstheme="majorBidi"/>
          <w:b/>
          <w:bCs/>
          <w:sz w:val="32"/>
          <w:szCs w:val="32"/>
        </w:rPr>
      </w:pPr>
      <w:r>
        <w:br w:type="page"/>
      </w:r>
    </w:p>
    <w:p w:rsidR="00EC04F0" w:rsidRDefault="00EC04F0" w:rsidP="00EC04F0">
      <w:pPr>
        <w:pStyle w:val="2"/>
      </w:pPr>
      <w:bookmarkStart w:id="17" w:name="_Toc505958227"/>
      <w:bookmarkStart w:id="18" w:name="_Toc506814718"/>
      <w:r>
        <w:rPr>
          <w:rFonts w:hint="eastAsia"/>
        </w:rPr>
        <w:lastRenderedPageBreak/>
        <w:t>ICMP</w:t>
      </w:r>
      <w:r>
        <w:rPr>
          <w:rFonts w:hint="eastAsia"/>
        </w:rPr>
        <w:t>协议不可达</w:t>
      </w:r>
      <w:bookmarkEnd w:id="17"/>
      <w:bookmarkEnd w:id="18"/>
    </w:p>
    <w:p w:rsidR="00EC04F0" w:rsidRDefault="00EC04F0" w:rsidP="00EC04F0">
      <w:r>
        <w:rPr>
          <w:rFonts w:hint="eastAsia"/>
        </w:rPr>
        <w:t>void ICMP_ProtocolUnreachable()  //</w:t>
      </w:r>
      <w:r>
        <w:rPr>
          <w:rFonts w:hint="eastAsia"/>
        </w:rPr>
        <w:t>协议不可达</w:t>
      </w:r>
    </w:p>
    <w:p w:rsidR="00EC04F0" w:rsidRDefault="00EC04F0" w:rsidP="00EC04F0">
      <w:r>
        <w:t>{</w:t>
      </w:r>
    </w:p>
    <w:p w:rsidR="00EC04F0" w:rsidRDefault="00EC04F0" w:rsidP="00EC04F0">
      <w:r>
        <w:t>/*</w:t>
      </w:r>
    </w:p>
    <w:p w:rsidR="00EC04F0" w:rsidRDefault="00EC04F0" w:rsidP="00EC04F0">
      <w:r>
        <w:rPr>
          <w:rFonts w:hint="eastAsia"/>
        </w:rPr>
        <w:t>1~2</w:t>
      </w:r>
      <w:r>
        <w:rPr>
          <w:rFonts w:hint="eastAsia"/>
        </w:rPr>
        <w:t>，</w:t>
      </w:r>
      <w:r>
        <w:rPr>
          <w:rFonts w:hint="eastAsia"/>
        </w:rPr>
        <w:t>03 02</w:t>
      </w:r>
    </w:p>
    <w:p w:rsidR="00EC04F0" w:rsidRDefault="00EC04F0" w:rsidP="00EC04F0">
      <w:r>
        <w:rPr>
          <w:rFonts w:hint="eastAsia"/>
        </w:rPr>
        <w:t>3~4</w:t>
      </w:r>
      <w:r>
        <w:rPr>
          <w:rFonts w:hint="eastAsia"/>
        </w:rPr>
        <w:t>，检验和</w:t>
      </w:r>
      <w:r>
        <w:rPr>
          <w:rFonts w:hint="eastAsia"/>
        </w:rPr>
        <w:t xml:space="preserve"> </w:t>
      </w:r>
    </w:p>
    <w:p w:rsidR="00EC04F0" w:rsidRDefault="00EC04F0" w:rsidP="00EC04F0"/>
    <w:p w:rsidR="00EC04F0" w:rsidRDefault="00EC04F0" w:rsidP="00EC04F0">
      <w:r>
        <w:t xml:space="preserve">*/ </w:t>
      </w:r>
    </w:p>
    <w:p w:rsidR="00EC04F0" w:rsidRDefault="00EC04F0" w:rsidP="00EC04F0">
      <w:r>
        <w:t>}</w:t>
      </w:r>
    </w:p>
    <w:p w:rsidR="00EC04F0" w:rsidRDefault="00EC04F0" w:rsidP="00EC04F0"/>
    <w:p w:rsidR="00EC04F0" w:rsidRDefault="00EC04F0" w:rsidP="00EC04F0"/>
    <w:p w:rsidR="00EC04F0" w:rsidRDefault="00EC04F0" w:rsidP="00EC04F0">
      <w:r>
        <w:t>/*</w:t>
      </w:r>
    </w:p>
    <w:p w:rsidR="00EC04F0" w:rsidRDefault="00EC04F0" w:rsidP="00EC04F0">
      <w:r>
        <w:rPr>
          <w:rFonts w:hint="eastAsia"/>
        </w:rPr>
        <w:t>ICMP</w:t>
      </w:r>
      <w:r>
        <w:rPr>
          <w:rFonts w:hint="eastAsia"/>
        </w:rPr>
        <w:t>目的不可到达报文中的一种，以此来看一看</w:t>
      </w:r>
      <w:r>
        <w:rPr>
          <w:rFonts w:hint="eastAsia"/>
        </w:rPr>
        <w:t>ICMP</w:t>
      </w:r>
      <w:r>
        <w:rPr>
          <w:rFonts w:hint="eastAsia"/>
        </w:rPr>
        <w:t>差错报文中所附加的信息。使用</w:t>
      </w:r>
      <w:r>
        <w:rPr>
          <w:rFonts w:hint="eastAsia"/>
        </w:rPr>
        <w:t>UDP</w:t>
      </w:r>
      <w:r>
        <w:rPr>
          <w:rFonts w:hint="eastAsia"/>
        </w:rPr>
        <w:t>（见第</w:t>
      </w:r>
      <w:r>
        <w:rPr>
          <w:rFonts w:hint="eastAsia"/>
        </w:rPr>
        <w:t>11</w:t>
      </w:r>
      <w:r>
        <w:rPr>
          <w:rFonts w:hint="eastAsia"/>
        </w:rPr>
        <w:t>章）来查看它。</w:t>
      </w:r>
    </w:p>
    <w:p w:rsidR="00EC04F0" w:rsidRDefault="00EC04F0" w:rsidP="00EC04F0">
      <w:r>
        <w:rPr>
          <w:rFonts w:hint="eastAsia"/>
        </w:rPr>
        <w:t>UDP</w:t>
      </w:r>
      <w:r>
        <w:rPr>
          <w:rFonts w:hint="eastAsia"/>
        </w:rPr>
        <w:t>的规则之一是，如果收到一份</w:t>
      </w:r>
      <w:r>
        <w:rPr>
          <w:rFonts w:hint="eastAsia"/>
        </w:rPr>
        <w:t>UDP</w:t>
      </w:r>
      <w:r>
        <w:rPr>
          <w:rFonts w:hint="eastAsia"/>
        </w:rPr>
        <w:t>数据报而目的端口与某个正在使用的进程不相符，那么</w:t>
      </w:r>
      <w:r>
        <w:rPr>
          <w:rFonts w:hint="eastAsia"/>
        </w:rPr>
        <w:t>UDP</w:t>
      </w:r>
      <w:r>
        <w:rPr>
          <w:rFonts w:hint="eastAsia"/>
        </w:rPr>
        <w:t>返回一个</w:t>
      </w:r>
      <w:r>
        <w:rPr>
          <w:rFonts w:hint="eastAsia"/>
        </w:rPr>
        <w:t>ICMP</w:t>
      </w:r>
      <w:r>
        <w:rPr>
          <w:rFonts w:hint="eastAsia"/>
        </w:rPr>
        <w:t>不可达报文。</w:t>
      </w:r>
      <w:r>
        <w:rPr>
          <w:rFonts w:hint="eastAsia"/>
        </w:rPr>
        <w:t xml:space="preserve"> </w:t>
      </w:r>
    </w:p>
    <w:p w:rsidR="00EC04F0" w:rsidRDefault="00EC04F0" w:rsidP="00EC04F0">
      <w:r>
        <w:rPr>
          <w:rFonts w:hint="eastAsia"/>
        </w:rPr>
        <w:t>一个</w:t>
      </w:r>
      <w:r>
        <w:rPr>
          <w:rFonts w:hint="eastAsia"/>
        </w:rPr>
        <w:t>ICMP</w:t>
      </w:r>
      <w:r>
        <w:rPr>
          <w:rFonts w:hint="eastAsia"/>
        </w:rPr>
        <w:t>端口不可达差错是立刻返回的</w:t>
      </w:r>
    </w:p>
    <w:p w:rsidR="00EC04F0" w:rsidRDefault="00EC04F0" w:rsidP="00EC04F0">
      <w:r>
        <w:rPr>
          <w:rFonts w:hint="eastAsia"/>
        </w:rPr>
        <w:t>但是，</w:t>
      </w:r>
      <w:r>
        <w:rPr>
          <w:rFonts w:hint="eastAsia"/>
        </w:rPr>
        <w:t>TFTP</w:t>
      </w:r>
      <w:r>
        <w:rPr>
          <w:rFonts w:hint="eastAsia"/>
        </w:rPr>
        <w:t>客户程序看上去似乎忽略了这个</w:t>
      </w:r>
      <w:r>
        <w:rPr>
          <w:rFonts w:hint="eastAsia"/>
        </w:rPr>
        <w:t>ICMP</w:t>
      </w:r>
      <w:r>
        <w:rPr>
          <w:rFonts w:hint="eastAsia"/>
        </w:rPr>
        <w:t>报文，而在</w:t>
      </w:r>
      <w:r>
        <w:rPr>
          <w:rFonts w:hint="eastAsia"/>
        </w:rPr>
        <w:t>5</w:t>
      </w:r>
      <w:r>
        <w:rPr>
          <w:rFonts w:hint="eastAsia"/>
        </w:rPr>
        <w:t>秒钟之后又发送了另一份</w:t>
      </w:r>
      <w:r>
        <w:rPr>
          <w:rFonts w:hint="eastAsia"/>
        </w:rPr>
        <w:t>UDP</w:t>
      </w:r>
      <w:r>
        <w:rPr>
          <w:rFonts w:hint="eastAsia"/>
        </w:rPr>
        <w:t>数据报（第</w:t>
      </w:r>
      <w:r>
        <w:rPr>
          <w:rFonts w:hint="eastAsia"/>
        </w:rPr>
        <w:t>5</w:t>
      </w:r>
      <w:r>
        <w:rPr>
          <w:rFonts w:hint="eastAsia"/>
        </w:rPr>
        <w:t>行）。在客户程序放弃之前重发了三次。</w:t>
      </w:r>
    </w:p>
    <w:p w:rsidR="00EC04F0" w:rsidRDefault="00EC04F0" w:rsidP="00EC04F0"/>
    <w:p w:rsidR="00EC04F0" w:rsidRDefault="00EC04F0" w:rsidP="00EC04F0"/>
    <w:p w:rsidR="00EC04F0" w:rsidRDefault="00EC04F0" w:rsidP="00EC04F0">
      <w:r>
        <w:rPr>
          <w:rFonts w:hint="eastAsia"/>
        </w:rPr>
        <w:t>包含在</w:t>
      </w:r>
      <w:r>
        <w:rPr>
          <w:rFonts w:hint="eastAsia"/>
        </w:rPr>
        <w:t>UDP</w:t>
      </w:r>
      <w:r>
        <w:rPr>
          <w:rFonts w:hint="eastAsia"/>
        </w:rPr>
        <w:t>首部中的内容是源端口号和目的端口号。就是由于目的端口号才导致产生了</w:t>
      </w:r>
      <w:r>
        <w:rPr>
          <w:rFonts w:hint="eastAsia"/>
        </w:rPr>
        <w:t>ICMP</w:t>
      </w:r>
      <w:r>
        <w:rPr>
          <w:rFonts w:hint="eastAsia"/>
        </w:rPr>
        <w:t>端口不可达的差错报文</w:t>
      </w:r>
      <w:r>
        <w:rPr>
          <w:rFonts w:hint="eastAsia"/>
        </w:rPr>
        <w:t xml:space="preserve"> </w:t>
      </w:r>
    </w:p>
    <w:p w:rsidR="00EC04F0" w:rsidRDefault="00EC04F0" w:rsidP="00EC04F0">
      <w:r>
        <w:rPr>
          <w:rFonts w:hint="eastAsia"/>
        </w:rPr>
        <w:t>接收</w:t>
      </w:r>
      <w:r>
        <w:rPr>
          <w:rFonts w:hint="eastAsia"/>
        </w:rPr>
        <w:t>ICMP</w:t>
      </w:r>
      <w:r>
        <w:rPr>
          <w:rFonts w:hint="eastAsia"/>
        </w:rPr>
        <w:t>的系统可以根据源端口号（</w:t>
      </w:r>
      <w:r>
        <w:rPr>
          <w:rFonts w:hint="eastAsia"/>
        </w:rPr>
        <w:t>2924</w:t>
      </w:r>
      <w:r>
        <w:rPr>
          <w:rFonts w:hint="eastAsia"/>
        </w:rPr>
        <w:t>）来把差错报文与某个特定的用户进程相关联（在本例中是</w:t>
      </w:r>
      <w:r>
        <w:rPr>
          <w:rFonts w:hint="eastAsia"/>
        </w:rPr>
        <w:t>TFTP</w:t>
      </w:r>
      <w:r>
        <w:rPr>
          <w:rFonts w:hint="eastAsia"/>
        </w:rPr>
        <w:t>客户程序）。</w:t>
      </w:r>
    </w:p>
    <w:p w:rsidR="00EC04F0" w:rsidRDefault="00EC04F0" w:rsidP="00EC04F0">
      <w:r>
        <w:rPr>
          <w:rFonts w:hint="eastAsia"/>
        </w:rPr>
        <w:t>导致差错的数据报中的</w:t>
      </w:r>
      <w:r>
        <w:rPr>
          <w:rFonts w:hint="eastAsia"/>
        </w:rPr>
        <w:t>IP</w:t>
      </w:r>
      <w:r>
        <w:rPr>
          <w:rFonts w:hint="eastAsia"/>
        </w:rPr>
        <w:t>首部要被送回的原因是因为</w:t>
      </w:r>
      <w:r>
        <w:rPr>
          <w:rFonts w:hint="eastAsia"/>
        </w:rPr>
        <w:t>IP</w:t>
      </w:r>
      <w:r>
        <w:rPr>
          <w:rFonts w:hint="eastAsia"/>
        </w:rPr>
        <w:t>首部中包含了协议字段，使得</w:t>
      </w:r>
      <w:r>
        <w:rPr>
          <w:rFonts w:hint="eastAsia"/>
        </w:rPr>
        <w:t>ICMP</w:t>
      </w:r>
      <w:r>
        <w:rPr>
          <w:rFonts w:hint="eastAsia"/>
        </w:rPr>
        <w:t>可以知道如何解释后面的</w:t>
      </w:r>
      <w:r>
        <w:rPr>
          <w:rFonts w:hint="eastAsia"/>
        </w:rPr>
        <w:t>8</w:t>
      </w:r>
      <w:r>
        <w:rPr>
          <w:rFonts w:hint="eastAsia"/>
        </w:rPr>
        <w:t>个字节（在本例中是</w:t>
      </w:r>
      <w:r>
        <w:rPr>
          <w:rFonts w:hint="eastAsia"/>
        </w:rPr>
        <w:t>UDP</w:t>
      </w:r>
      <w:r>
        <w:rPr>
          <w:rFonts w:hint="eastAsia"/>
        </w:rPr>
        <w:t>首部）。</w:t>
      </w:r>
      <w:r>
        <w:rPr>
          <w:rFonts w:hint="eastAsia"/>
        </w:rPr>
        <w:t xml:space="preserve"> </w:t>
      </w:r>
    </w:p>
    <w:p w:rsidR="00EC04F0" w:rsidRDefault="00EC04F0" w:rsidP="00EC04F0">
      <w:r>
        <w:rPr>
          <w:rFonts w:hint="eastAsia"/>
        </w:rPr>
        <w:t>如果我们来查看</w:t>
      </w:r>
      <w:r>
        <w:rPr>
          <w:rFonts w:hint="eastAsia"/>
        </w:rPr>
        <w:t>TCP</w:t>
      </w:r>
      <w:r>
        <w:rPr>
          <w:rFonts w:hint="eastAsia"/>
        </w:rPr>
        <w:t>首部（图</w:t>
      </w:r>
      <w:r>
        <w:rPr>
          <w:rFonts w:hint="eastAsia"/>
        </w:rPr>
        <w:t>17-2</w:t>
      </w:r>
      <w:r>
        <w:rPr>
          <w:rFonts w:hint="eastAsia"/>
        </w:rPr>
        <w:t>）</w:t>
      </w:r>
      <w:r>
        <w:rPr>
          <w:rFonts w:hint="eastAsia"/>
        </w:rPr>
        <w:t>,</w:t>
      </w:r>
      <w:r>
        <w:rPr>
          <w:rFonts w:hint="eastAsia"/>
        </w:rPr>
        <w:t>可以发现源端口和目的端口被包含在</w:t>
      </w:r>
      <w:r>
        <w:rPr>
          <w:rFonts w:hint="eastAsia"/>
        </w:rPr>
        <w:t>TCP</w:t>
      </w:r>
      <w:r>
        <w:rPr>
          <w:rFonts w:hint="eastAsia"/>
        </w:rPr>
        <w:t>首部的前</w:t>
      </w:r>
      <w:r>
        <w:rPr>
          <w:rFonts w:hint="eastAsia"/>
        </w:rPr>
        <w:t>8</w:t>
      </w:r>
      <w:r>
        <w:rPr>
          <w:rFonts w:hint="eastAsia"/>
        </w:rPr>
        <w:t>个字节中。</w:t>
      </w:r>
    </w:p>
    <w:p w:rsidR="00EC04F0" w:rsidRDefault="00EC04F0" w:rsidP="00EC04F0">
      <w:r>
        <w:t xml:space="preserve"> </w:t>
      </w:r>
    </w:p>
    <w:p w:rsidR="00EC04F0" w:rsidRDefault="00EC04F0" w:rsidP="00EC04F0">
      <w:r>
        <w:rPr>
          <w:rFonts w:hint="eastAsia"/>
        </w:rPr>
        <w:t>当</w:t>
      </w:r>
      <w:r>
        <w:rPr>
          <w:rFonts w:hint="eastAsia"/>
        </w:rPr>
        <w:t>ICMP</w:t>
      </w:r>
      <w:r>
        <w:rPr>
          <w:rFonts w:hint="eastAsia"/>
        </w:rPr>
        <w:t>报文返回时，为什么</w:t>
      </w:r>
      <w:r>
        <w:rPr>
          <w:rFonts w:hint="eastAsia"/>
        </w:rPr>
        <w:t>TFTP</w:t>
      </w:r>
      <w:r>
        <w:rPr>
          <w:rFonts w:hint="eastAsia"/>
        </w:rPr>
        <w:t>客户程序还要继续重发请求呢？</w:t>
      </w:r>
      <w:r>
        <w:rPr>
          <w:rFonts w:hint="eastAsia"/>
        </w:rPr>
        <w:t xml:space="preserve"> </w:t>
      </w:r>
    </w:p>
    <w:p w:rsidR="00EC04F0" w:rsidRDefault="00EC04F0" w:rsidP="00EC04F0">
      <w:r>
        <w:rPr>
          <w:rFonts w:hint="eastAsia"/>
        </w:rPr>
        <w:t>这是由于网络编程中的一个因素，即</w:t>
      </w:r>
      <w:r>
        <w:rPr>
          <w:rFonts w:hint="eastAsia"/>
        </w:rPr>
        <w:t>BSD</w:t>
      </w:r>
      <w:r>
        <w:rPr>
          <w:rFonts w:hint="eastAsia"/>
        </w:rPr>
        <w:t>系统不把从插口</w:t>
      </w:r>
      <w:r>
        <w:rPr>
          <w:rFonts w:hint="eastAsia"/>
        </w:rPr>
        <w:t>(socket)</w:t>
      </w:r>
      <w:r>
        <w:rPr>
          <w:rFonts w:hint="eastAsia"/>
        </w:rPr>
        <w:t>接收到的</w:t>
      </w:r>
      <w:r>
        <w:rPr>
          <w:rFonts w:hint="eastAsia"/>
        </w:rPr>
        <w:t>ICMP</w:t>
      </w:r>
      <w:r>
        <w:rPr>
          <w:rFonts w:hint="eastAsia"/>
        </w:rPr>
        <w:t>报文中的</w:t>
      </w:r>
      <w:r>
        <w:rPr>
          <w:rFonts w:hint="eastAsia"/>
        </w:rPr>
        <w:t>UDP</w:t>
      </w:r>
      <w:r>
        <w:rPr>
          <w:rFonts w:hint="eastAsia"/>
        </w:rPr>
        <w:t>数据通知用户进程，除非该进程已经发送了一个</w:t>
      </w:r>
      <w:r>
        <w:rPr>
          <w:rFonts w:hint="eastAsia"/>
        </w:rPr>
        <w:t>connect</w:t>
      </w:r>
      <w:r>
        <w:rPr>
          <w:rFonts w:hint="eastAsia"/>
        </w:rPr>
        <w:t>命令给该插口。</w:t>
      </w:r>
      <w:r>
        <w:rPr>
          <w:rFonts w:hint="eastAsia"/>
        </w:rPr>
        <w:t xml:space="preserve"> </w:t>
      </w:r>
    </w:p>
    <w:p w:rsidR="00EC04F0" w:rsidRDefault="00EC04F0" w:rsidP="00EC04F0">
      <w:r>
        <w:rPr>
          <w:rFonts w:hint="eastAsia"/>
        </w:rPr>
        <w:t>标准的</w:t>
      </w:r>
      <w:r>
        <w:rPr>
          <w:rFonts w:hint="eastAsia"/>
        </w:rPr>
        <w:t>BSDTFTP</w:t>
      </w:r>
      <w:r>
        <w:rPr>
          <w:rFonts w:hint="eastAsia"/>
        </w:rPr>
        <w:t>客户程序并不发送</w:t>
      </w:r>
      <w:r>
        <w:rPr>
          <w:rFonts w:hint="eastAsia"/>
        </w:rPr>
        <w:t>connect</w:t>
      </w:r>
      <w:r>
        <w:rPr>
          <w:rFonts w:hint="eastAsia"/>
        </w:rPr>
        <w:t>命令，因此它永远也不会收到</w:t>
      </w:r>
      <w:r>
        <w:rPr>
          <w:rFonts w:hint="eastAsia"/>
        </w:rPr>
        <w:t>ICMP</w:t>
      </w:r>
      <w:r>
        <w:rPr>
          <w:rFonts w:hint="eastAsia"/>
        </w:rPr>
        <w:t>差错报文的通知。</w:t>
      </w:r>
      <w:r>
        <w:rPr>
          <w:rFonts w:hint="eastAsia"/>
        </w:rPr>
        <w:t xml:space="preserve"> </w:t>
      </w:r>
    </w:p>
    <w:p w:rsidR="00EC04F0" w:rsidRDefault="00EC04F0" w:rsidP="00EC04F0">
      <w:r>
        <w:rPr>
          <w:rFonts w:hint="eastAsia"/>
        </w:rPr>
        <w:t>这里需要注意的另一点是</w:t>
      </w:r>
      <w:r>
        <w:rPr>
          <w:rFonts w:hint="eastAsia"/>
        </w:rPr>
        <w:t>TFTP</w:t>
      </w:r>
      <w:r>
        <w:rPr>
          <w:rFonts w:hint="eastAsia"/>
        </w:rPr>
        <w:t>客户程序所采用的不太好的超时重传算法。</w:t>
      </w:r>
      <w:r>
        <w:rPr>
          <w:rFonts w:hint="eastAsia"/>
        </w:rPr>
        <w:t xml:space="preserve"> </w:t>
      </w:r>
    </w:p>
    <w:p w:rsidR="00EC04F0" w:rsidRDefault="00EC04F0" w:rsidP="00EC04F0">
      <w:r>
        <w:rPr>
          <w:rFonts w:hint="eastAsia"/>
        </w:rPr>
        <w:t>它只是假定</w:t>
      </w:r>
      <w:r>
        <w:rPr>
          <w:rFonts w:hint="eastAsia"/>
        </w:rPr>
        <w:t>5</w:t>
      </w:r>
      <w:r>
        <w:rPr>
          <w:rFonts w:hint="eastAsia"/>
        </w:rPr>
        <w:t>秒是足够的，因此每隔</w:t>
      </w:r>
      <w:r>
        <w:rPr>
          <w:rFonts w:hint="eastAsia"/>
        </w:rPr>
        <w:t>5</w:t>
      </w:r>
      <w:r>
        <w:rPr>
          <w:rFonts w:hint="eastAsia"/>
        </w:rPr>
        <w:t>秒就重传一次，总共需要</w:t>
      </w:r>
      <w:r>
        <w:rPr>
          <w:rFonts w:hint="eastAsia"/>
        </w:rPr>
        <w:t>25</w:t>
      </w:r>
      <w:r>
        <w:rPr>
          <w:rFonts w:hint="eastAsia"/>
        </w:rPr>
        <w:t>秒钟的时间。</w:t>
      </w:r>
      <w:r>
        <w:rPr>
          <w:rFonts w:hint="eastAsia"/>
        </w:rPr>
        <w:t xml:space="preserve"> </w:t>
      </w:r>
    </w:p>
    <w:p w:rsidR="00EC04F0" w:rsidRDefault="00EC04F0" w:rsidP="00EC04F0">
      <w:r>
        <w:rPr>
          <w:rFonts w:hint="eastAsia"/>
        </w:rPr>
        <w:t>在后面我们将看到</w:t>
      </w:r>
      <w:r>
        <w:rPr>
          <w:rFonts w:hint="eastAsia"/>
        </w:rPr>
        <w:t>TCP</w:t>
      </w:r>
      <w:r>
        <w:rPr>
          <w:rFonts w:hint="eastAsia"/>
        </w:rPr>
        <w:t>有一个较好的超时重发算法。</w:t>
      </w:r>
      <w:r>
        <w:rPr>
          <w:rFonts w:hint="eastAsia"/>
        </w:rPr>
        <w:t>TFTP</w:t>
      </w:r>
      <w:r>
        <w:rPr>
          <w:rFonts w:hint="eastAsia"/>
        </w:rPr>
        <w:t>客户程序所采用的超时重传算法已被</w:t>
      </w:r>
      <w:r>
        <w:rPr>
          <w:rFonts w:hint="eastAsia"/>
        </w:rPr>
        <w:t>RFC</w:t>
      </w:r>
      <w:r>
        <w:rPr>
          <w:rFonts w:hint="eastAsia"/>
        </w:rPr>
        <w:t>所禁用。</w:t>
      </w:r>
      <w:r>
        <w:rPr>
          <w:rFonts w:hint="eastAsia"/>
        </w:rPr>
        <w:t xml:space="preserve"> </w:t>
      </w:r>
    </w:p>
    <w:p w:rsidR="00EC04F0" w:rsidRDefault="00EC04F0" w:rsidP="00EC04F0">
      <w:r>
        <w:rPr>
          <w:rFonts w:hint="eastAsia"/>
        </w:rPr>
        <w:t>AIX3.2.2</w:t>
      </w:r>
      <w:r>
        <w:rPr>
          <w:rFonts w:hint="eastAsia"/>
        </w:rPr>
        <w:t>采用一种指数退避方法来设置超时值，分别在</w:t>
      </w:r>
      <w:r>
        <w:rPr>
          <w:rFonts w:hint="eastAsia"/>
        </w:rPr>
        <w:t>0</w:t>
      </w:r>
      <w:r>
        <w:rPr>
          <w:rFonts w:hint="eastAsia"/>
        </w:rPr>
        <w:t>、</w:t>
      </w:r>
      <w:r>
        <w:rPr>
          <w:rFonts w:hint="eastAsia"/>
        </w:rPr>
        <w:t>5</w:t>
      </w:r>
      <w:r>
        <w:rPr>
          <w:rFonts w:hint="eastAsia"/>
        </w:rPr>
        <w:t>、</w:t>
      </w:r>
      <w:r>
        <w:rPr>
          <w:rFonts w:hint="eastAsia"/>
        </w:rPr>
        <w:t>15</w:t>
      </w:r>
      <w:r>
        <w:rPr>
          <w:rFonts w:hint="eastAsia"/>
        </w:rPr>
        <w:t>和</w:t>
      </w:r>
      <w:r>
        <w:rPr>
          <w:rFonts w:hint="eastAsia"/>
        </w:rPr>
        <w:t>35</w:t>
      </w:r>
      <w:r>
        <w:rPr>
          <w:rFonts w:hint="eastAsia"/>
        </w:rPr>
        <w:t>秒时重发报文，这正是所推荐的方法。</w:t>
      </w:r>
    </w:p>
    <w:p w:rsidR="00EC04F0" w:rsidRDefault="00EC04F0" w:rsidP="00EC04F0">
      <w:r>
        <w:rPr>
          <w:rFonts w:hint="eastAsia"/>
        </w:rPr>
        <w:lastRenderedPageBreak/>
        <w:t>最后需要指出的是，</w:t>
      </w:r>
      <w:r>
        <w:rPr>
          <w:rFonts w:hint="eastAsia"/>
        </w:rPr>
        <w:t>ICMP</w:t>
      </w:r>
      <w:r>
        <w:rPr>
          <w:rFonts w:hint="eastAsia"/>
        </w:rPr>
        <w:t>报文是在发送</w:t>
      </w:r>
      <w:r>
        <w:rPr>
          <w:rFonts w:hint="eastAsia"/>
        </w:rPr>
        <w:t>UDP</w:t>
      </w:r>
      <w:r>
        <w:rPr>
          <w:rFonts w:hint="eastAsia"/>
        </w:rPr>
        <w:t>数据报</w:t>
      </w:r>
      <w:r>
        <w:rPr>
          <w:rFonts w:hint="eastAsia"/>
        </w:rPr>
        <w:t>3.5ms</w:t>
      </w:r>
      <w:r>
        <w:rPr>
          <w:rFonts w:hint="eastAsia"/>
        </w:rPr>
        <w:t>后返回的，这与第</w:t>
      </w:r>
      <w:r>
        <w:rPr>
          <w:rFonts w:hint="eastAsia"/>
        </w:rPr>
        <w:t>7</w:t>
      </w:r>
      <w:r>
        <w:rPr>
          <w:rFonts w:hint="eastAsia"/>
        </w:rPr>
        <w:t>章我们所看到的</w:t>
      </w:r>
      <w:r>
        <w:rPr>
          <w:rFonts w:hint="eastAsia"/>
        </w:rPr>
        <w:t>Ping</w:t>
      </w:r>
      <w:r>
        <w:rPr>
          <w:rFonts w:hint="eastAsia"/>
        </w:rPr>
        <w:t>应答的往返时间差不多。</w:t>
      </w:r>
      <w:r>
        <w:rPr>
          <w:rFonts w:hint="eastAsia"/>
        </w:rPr>
        <w:t xml:space="preserve"> </w:t>
      </w:r>
    </w:p>
    <w:p w:rsidR="00EC04F0" w:rsidRDefault="00EC04F0" w:rsidP="00EC04F0">
      <w:r>
        <w:t xml:space="preserve"> </w:t>
      </w:r>
    </w:p>
    <w:p w:rsidR="00EC04F0" w:rsidRDefault="00EC04F0" w:rsidP="00EC04F0"/>
    <w:p w:rsidR="00EC04F0" w:rsidRDefault="00EC04F0" w:rsidP="00EC04F0">
      <w:r>
        <w:rPr>
          <w:rFonts w:hint="eastAsia"/>
        </w:rPr>
        <w:t>当路由器收到一份</w:t>
      </w:r>
      <w:r>
        <w:rPr>
          <w:rFonts w:hint="eastAsia"/>
        </w:rPr>
        <w:t>IP</w:t>
      </w:r>
      <w:r>
        <w:rPr>
          <w:rFonts w:hint="eastAsia"/>
        </w:rPr>
        <w:t>数据报文但又不能转发时，就要发送一份</w:t>
      </w:r>
      <w:r>
        <w:rPr>
          <w:rFonts w:hint="eastAsia"/>
        </w:rPr>
        <w:t>ICMP</w:t>
      </w:r>
      <w:r>
        <w:rPr>
          <w:rFonts w:hint="eastAsia"/>
        </w:rPr>
        <w:t>“主机不可达”差错报文。</w:t>
      </w:r>
      <w:r>
        <w:rPr>
          <w:rFonts w:hint="eastAsia"/>
        </w:rPr>
        <w:t xml:space="preserve"> </w:t>
      </w:r>
    </w:p>
    <w:p w:rsidR="00EC04F0" w:rsidRDefault="00EC04F0" w:rsidP="00EC04F0">
      <w:r>
        <w:rPr>
          <w:rFonts w:hint="eastAsia"/>
        </w:rPr>
        <w:t>可以很容易发现，在我们的网络上把接在路由器</w:t>
      </w:r>
      <w:r>
        <w:rPr>
          <w:rFonts w:hint="eastAsia"/>
        </w:rPr>
        <w:t>SUn</w:t>
      </w:r>
      <w:r>
        <w:rPr>
          <w:rFonts w:hint="eastAsia"/>
        </w:rPr>
        <w:t>上的拨号</w:t>
      </w:r>
      <w:r>
        <w:rPr>
          <w:rFonts w:hint="eastAsia"/>
        </w:rPr>
        <w:t>SLIP</w:t>
      </w:r>
      <w:r>
        <w:rPr>
          <w:rFonts w:hint="eastAsia"/>
        </w:rPr>
        <w:t>链路断开，然后试图通过该</w:t>
      </w:r>
      <w:r>
        <w:rPr>
          <w:rFonts w:hint="eastAsia"/>
        </w:rPr>
        <w:t>SLIP</w:t>
      </w:r>
      <w:r>
        <w:rPr>
          <w:rFonts w:hint="eastAsia"/>
        </w:rPr>
        <w:t>链路发送分组给任何指定</w:t>
      </w:r>
      <w:r>
        <w:rPr>
          <w:rFonts w:hint="eastAsia"/>
        </w:rPr>
        <w:t>SUn</w:t>
      </w:r>
      <w:r>
        <w:rPr>
          <w:rFonts w:hint="eastAsia"/>
        </w:rPr>
        <w:t>为默认路由器的主机。</w:t>
      </w:r>
      <w:r>
        <w:rPr>
          <w:rFonts w:hint="eastAsia"/>
        </w:rPr>
        <w:t xml:space="preserve"> </w:t>
      </w:r>
    </w:p>
    <w:p w:rsidR="00EC04F0" w:rsidRDefault="00EC04F0" w:rsidP="00EC04F0">
      <w:r>
        <w:rPr>
          <w:rFonts w:hint="eastAsia"/>
        </w:rPr>
        <w:t>较老版本的</w:t>
      </w:r>
      <w:r>
        <w:rPr>
          <w:rFonts w:hint="eastAsia"/>
        </w:rPr>
        <w:t>BSD</w:t>
      </w:r>
      <w:r>
        <w:rPr>
          <w:rFonts w:hint="eastAsia"/>
        </w:rPr>
        <w:t>产生一个主机不可达或者网络不可达差错，这取决于目的端是否</w:t>
      </w:r>
    </w:p>
    <w:p w:rsidR="00EC04F0" w:rsidRDefault="00EC04F0" w:rsidP="00EC04F0">
      <w:r>
        <w:rPr>
          <w:rFonts w:hint="eastAsia"/>
        </w:rPr>
        <w:t>处于一个局域子网上。</w:t>
      </w:r>
    </w:p>
    <w:p w:rsidR="00EC04F0" w:rsidRDefault="00EC04F0" w:rsidP="00EC04F0">
      <w:r>
        <w:rPr>
          <w:rFonts w:hint="eastAsia"/>
        </w:rPr>
        <w:t>4.4BSD</w:t>
      </w:r>
      <w:r>
        <w:rPr>
          <w:rFonts w:hint="eastAsia"/>
        </w:rPr>
        <w:t>只产生主机不可达差错。我们在上一节通过在路由器</w:t>
      </w:r>
      <w:r>
        <w:rPr>
          <w:rFonts w:hint="eastAsia"/>
        </w:rPr>
        <w:t>SUn</w:t>
      </w:r>
      <w:r>
        <w:rPr>
          <w:rFonts w:hint="eastAsia"/>
        </w:rPr>
        <w:t>上运行</w:t>
      </w:r>
      <w:r>
        <w:rPr>
          <w:rFonts w:hint="eastAsia"/>
        </w:rPr>
        <w:t>ETSTAt</w:t>
      </w:r>
      <w:r>
        <w:rPr>
          <w:rFonts w:hint="eastAsia"/>
        </w:rPr>
        <w:t>命令可以看到，当接通</w:t>
      </w:r>
      <w:r>
        <w:rPr>
          <w:rFonts w:hint="eastAsia"/>
        </w:rPr>
        <w:t>SLIP</w:t>
      </w:r>
      <w:r>
        <w:rPr>
          <w:rFonts w:hint="eastAsia"/>
        </w:rPr>
        <w:t>链路启动时就要在路由表中增加一项使用</w:t>
      </w:r>
      <w:r>
        <w:rPr>
          <w:rFonts w:hint="eastAsia"/>
        </w:rPr>
        <w:t>SLIP</w:t>
      </w:r>
      <w:r>
        <w:rPr>
          <w:rFonts w:hint="eastAsia"/>
        </w:rPr>
        <w:t>链路的表项，</w:t>
      </w:r>
      <w:r>
        <w:rPr>
          <w:rFonts w:hint="eastAsia"/>
        </w:rPr>
        <w:t xml:space="preserve"> </w:t>
      </w:r>
    </w:p>
    <w:p w:rsidR="00EC04F0" w:rsidRDefault="00EC04F0" w:rsidP="00EC04F0">
      <w:r>
        <w:rPr>
          <w:rFonts w:hint="eastAsia"/>
        </w:rPr>
        <w:t>而当断开</w:t>
      </w:r>
      <w:r>
        <w:rPr>
          <w:rFonts w:hint="eastAsia"/>
        </w:rPr>
        <w:t>SLIP</w:t>
      </w:r>
      <w:r>
        <w:rPr>
          <w:rFonts w:hint="eastAsia"/>
        </w:rPr>
        <w:t>链路时则删除该表项。这说明当</w:t>
      </w:r>
      <w:r>
        <w:rPr>
          <w:rFonts w:hint="eastAsia"/>
        </w:rPr>
        <w:t>SLIP</w:t>
      </w:r>
      <w:r>
        <w:rPr>
          <w:rFonts w:hint="eastAsia"/>
        </w:rPr>
        <w:t>链路断开时，</w:t>
      </w:r>
      <w:r>
        <w:rPr>
          <w:rFonts w:hint="eastAsia"/>
        </w:rPr>
        <w:t xml:space="preserve"> SUn</w:t>
      </w:r>
      <w:r>
        <w:rPr>
          <w:rFonts w:hint="eastAsia"/>
        </w:rPr>
        <w:t>的路由表中就没有默认项了。</w:t>
      </w:r>
      <w:r>
        <w:rPr>
          <w:rFonts w:hint="eastAsia"/>
        </w:rPr>
        <w:t xml:space="preserve"> </w:t>
      </w:r>
    </w:p>
    <w:p w:rsidR="00EC04F0" w:rsidRDefault="00EC04F0" w:rsidP="00EC04F0">
      <w:r>
        <w:rPr>
          <w:rFonts w:hint="eastAsia"/>
        </w:rPr>
        <w:t>但是我们不想改变网络上其他主机的路由表，即同时删除它们的默认路由。相反，对于</w:t>
      </w:r>
      <w:r>
        <w:rPr>
          <w:rFonts w:hint="eastAsia"/>
        </w:rPr>
        <w:t>SUn</w:t>
      </w:r>
      <w:r>
        <w:rPr>
          <w:rFonts w:hint="eastAsia"/>
        </w:rPr>
        <w:t>不能转发的分组，</w:t>
      </w:r>
      <w:r>
        <w:rPr>
          <w:rFonts w:hint="eastAsia"/>
        </w:rPr>
        <w:t xml:space="preserve"> </w:t>
      </w:r>
    </w:p>
    <w:p w:rsidR="00EC04F0" w:rsidRDefault="00EC04F0" w:rsidP="00EC04F0">
      <w:r>
        <w:rPr>
          <w:rFonts w:hint="eastAsia"/>
        </w:rPr>
        <w:t>我们对它产生的</w:t>
      </w:r>
      <w:r>
        <w:rPr>
          <w:rFonts w:hint="eastAsia"/>
        </w:rPr>
        <w:t>ICMP</w:t>
      </w:r>
      <w:r>
        <w:rPr>
          <w:rFonts w:hint="eastAsia"/>
        </w:rPr>
        <w:t>主机不可达差错报文进行计数。在主机</w:t>
      </w:r>
      <w:r>
        <w:rPr>
          <w:rFonts w:hint="eastAsia"/>
        </w:rPr>
        <w:t>SVR4</w:t>
      </w:r>
      <w:r>
        <w:rPr>
          <w:rFonts w:hint="eastAsia"/>
        </w:rPr>
        <w:t>上运行</w:t>
      </w:r>
      <w:r>
        <w:rPr>
          <w:rFonts w:hint="eastAsia"/>
        </w:rPr>
        <w:t>PIg</w:t>
      </w:r>
      <w:r>
        <w:rPr>
          <w:rFonts w:hint="eastAsia"/>
        </w:rPr>
        <w:t>程序就可以看到这一点，它在拨号</w:t>
      </w:r>
      <w:r>
        <w:rPr>
          <w:rFonts w:hint="eastAsia"/>
        </w:rPr>
        <w:t>SLIP</w:t>
      </w:r>
      <w:r>
        <w:rPr>
          <w:rFonts w:hint="eastAsia"/>
        </w:rPr>
        <w:t>链路的另一端（拨号链路已被断开）：</w:t>
      </w:r>
    </w:p>
    <w:p w:rsidR="00EC04F0" w:rsidRDefault="00EC04F0" w:rsidP="00EC04F0">
      <w:r>
        <w:rPr>
          <w:rFonts w:hint="eastAsia"/>
        </w:rPr>
        <w:t>当路由器</w:t>
      </w:r>
      <w:r>
        <w:rPr>
          <w:rFonts w:hint="eastAsia"/>
        </w:rPr>
        <w:t>SUn</w:t>
      </w:r>
      <w:r>
        <w:rPr>
          <w:rFonts w:hint="eastAsia"/>
        </w:rPr>
        <w:t>发现找不到能到达主机</w:t>
      </w:r>
      <w:r>
        <w:rPr>
          <w:rFonts w:hint="eastAsia"/>
        </w:rPr>
        <w:t>GEMIi</w:t>
      </w:r>
      <w:r>
        <w:rPr>
          <w:rFonts w:hint="eastAsia"/>
        </w:rPr>
        <w:t>的路由时，它就响应一个主机不可达的回显请求报文。</w:t>
      </w:r>
    </w:p>
    <w:p w:rsidR="00EC04F0" w:rsidRDefault="00EC04F0" w:rsidP="00EC04F0">
      <w:r>
        <w:rPr>
          <w:rFonts w:hint="eastAsia"/>
        </w:rPr>
        <w:t>如果把</w:t>
      </w:r>
      <w:r>
        <w:rPr>
          <w:rFonts w:hint="eastAsia"/>
        </w:rPr>
        <w:t>SLIP</w:t>
      </w:r>
      <w:r>
        <w:rPr>
          <w:rFonts w:hint="eastAsia"/>
        </w:rPr>
        <w:t>链路接到</w:t>
      </w:r>
      <w:r>
        <w:rPr>
          <w:rFonts w:hint="eastAsia"/>
        </w:rPr>
        <w:t>ITEREt</w:t>
      </w:r>
      <w:r>
        <w:rPr>
          <w:rFonts w:hint="eastAsia"/>
        </w:rPr>
        <w:t>上，然后试图</w:t>
      </w:r>
      <w:r>
        <w:rPr>
          <w:rFonts w:hint="eastAsia"/>
        </w:rPr>
        <w:t>PIg</w:t>
      </w:r>
      <w:r>
        <w:rPr>
          <w:rFonts w:hint="eastAsia"/>
        </w:rPr>
        <w:t>一个与</w:t>
      </w:r>
      <w:r>
        <w:rPr>
          <w:rFonts w:hint="eastAsia"/>
        </w:rPr>
        <w:t>ITEREt</w:t>
      </w:r>
      <w:r>
        <w:rPr>
          <w:rFonts w:hint="eastAsia"/>
        </w:rPr>
        <w:t>没有连接的</w:t>
      </w:r>
      <w:r>
        <w:rPr>
          <w:rFonts w:hint="eastAsia"/>
        </w:rPr>
        <w:t>IP</w:t>
      </w:r>
      <w:r>
        <w:rPr>
          <w:rFonts w:hint="eastAsia"/>
        </w:rPr>
        <w:t>地址，那么应该会产生差错。</w:t>
      </w:r>
      <w:r>
        <w:rPr>
          <w:rFonts w:hint="eastAsia"/>
        </w:rPr>
        <w:t xml:space="preserve"> </w:t>
      </w:r>
    </w:p>
    <w:p w:rsidR="00EC04F0" w:rsidRDefault="00EC04F0" w:rsidP="00EC04F0">
      <w:r>
        <w:rPr>
          <w:rFonts w:hint="eastAsia"/>
        </w:rPr>
        <w:t>但令人感兴趣的是，我们可以看到在返回差错报文之前，分组要在</w:t>
      </w:r>
      <w:r>
        <w:rPr>
          <w:rFonts w:hint="eastAsia"/>
        </w:rPr>
        <w:t>ITEREt</w:t>
      </w:r>
      <w:r>
        <w:rPr>
          <w:rFonts w:hint="eastAsia"/>
        </w:rPr>
        <w:t>上传送多远：</w:t>
      </w:r>
    </w:p>
    <w:p w:rsidR="00EC04F0" w:rsidRDefault="00EC04F0" w:rsidP="00EC04F0">
      <w:r>
        <w:rPr>
          <w:rFonts w:hint="eastAsia"/>
        </w:rPr>
        <w:t>从图</w:t>
      </w:r>
      <w:r>
        <w:rPr>
          <w:rFonts w:hint="eastAsia"/>
        </w:rPr>
        <w:t>8- 5</w:t>
      </w:r>
      <w:r>
        <w:rPr>
          <w:rFonts w:hint="eastAsia"/>
        </w:rPr>
        <w:t>可以看出，在发现该</w:t>
      </w:r>
      <w:r>
        <w:rPr>
          <w:rFonts w:hint="eastAsia"/>
        </w:rPr>
        <w:t>IP</w:t>
      </w:r>
      <w:r>
        <w:rPr>
          <w:rFonts w:hint="eastAsia"/>
        </w:rPr>
        <w:t>地址是无效的之前，该分组已通过了</w:t>
      </w:r>
      <w:r>
        <w:rPr>
          <w:rFonts w:hint="eastAsia"/>
        </w:rPr>
        <w:t>6</w:t>
      </w:r>
      <w:r>
        <w:rPr>
          <w:rFonts w:hint="eastAsia"/>
        </w:rPr>
        <w:t>个路由器。</w:t>
      </w:r>
      <w:r>
        <w:rPr>
          <w:rFonts w:hint="eastAsia"/>
        </w:rPr>
        <w:t xml:space="preserve"> </w:t>
      </w:r>
    </w:p>
    <w:p w:rsidR="00EC04F0" w:rsidRDefault="00EC04F0" w:rsidP="00EC04F0">
      <w:r>
        <w:rPr>
          <w:rFonts w:hint="eastAsia"/>
        </w:rPr>
        <w:t>只有当它到达</w:t>
      </w:r>
      <w:r>
        <w:rPr>
          <w:rFonts w:hint="eastAsia"/>
        </w:rPr>
        <w:t>SFET</w:t>
      </w:r>
      <w:r>
        <w:rPr>
          <w:rFonts w:hint="eastAsia"/>
        </w:rPr>
        <w:t>骨干网的边界时才检测到差错。这说明，</w:t>
      </w:r>
      <w:r>
        <w:rPr>
          <w:rFonts w:hint="eastAsia"/>
        </w:rPr>
        <w:t xml:space="preserve"> 6</w:t>
      </w:r>
      <w:r>
        <w:rPr>
          <w:rFonts w:hint="eastAsia"/>
        </w:rPr>
        <w:t>个路由器之所以能转发分组是因为路由表中有默认项。</w:t>
      </w:r>
      <w:r>
        <w:rPr>
          <w:rFonts w:hint="eastAsia"/>
        </w:rPr>
        <w:t xml:space="preserve"> </w:t>
      </w:r>
    </w:p>
    <w:p w:rsidR="00EC04F0" w:rsidRDefault="00EC04F0" w:rsidP="00EC04F0">
      <w:r>
        <w:rPr>
          <w:rFonts w:hint="eastAsia"/>
        </w:rPr>
        <w:t>只有当分组到达</w:t>
      </w:r>
      <w:r>
        <w:rPr>
          <w:rFonts w:hint="eastAsia"/>
        </w:rPr>
        <w:t>SFET</w:t>
      </w:r>
      <w:r>
        <w:rPr>
          <w:rFonts w:hint="eastAsia"/>
        </w:rPr>
        <w:t>骨干网时，路由器才能知道每个连接到</w:t>
      </w:r>
      <w:r>
        <w:rPr>
          <w:rFonts w:hint="eastAsia"/>
        </w:rPr>
        <w:t>ITEREt</w:t>
      </w:r>
      <w:r>
        <w:rPr>
          <w:rFonts w:hint="eastAsia"/>
        </w:rPr>
        <w:t>上的每个网络的信息。这说明许多路由器只能在局部范围内工作。</w:t>
      </w:r>
      <w:r>
        <w:rPr>
          <w:rFonts w:hint="eastAsia"/>
        </w:rPr>
        <w:t xml:space="preserve"> </w:t>
      </w:r>
    </w:p>
    <w:p w:rsidR="00EC04F0" w:rsidRDefault="00EC04F0" w:rsidP="00EC04F0">
      <w:r>
        <w:rPr>
          <w:rFonts w:hint="eastAsia"/>
        </w:rPr>
        <w:t>参考文献</w:t>
      </w:r>
      <w:r>
        <w:rPr>
          <w:rFonts w:hint="eastAsia"/>
        </w:rPr>
        <w:t>[Ford, Rekhter, anDBrau1993]</w:t>
      </w:r>
      <w:r>
        <w:rPr>
          <w:rFonts w:hint="eastAsia"/>
        </w:rPr>
        <w:t>定义了顶层选路域（</w:t>
      </w:r>
      <w:r>
        <w:rPr>
          <w:rFonts w:hint="eastAsia"/>
        </w:rPr>
        <w:t xml:space="preserve"> top-leveLroutinGdomain</w:t>
      </w:r>
      <w:r>
        <w:rPr>
          <w:rFonts w:hint="eastAsia"/>
        </w:rPr>
        <w:t>），由它来维护大多数</w:t>
      </w:r>
      <w:r>
        <w:rPr>
          <w:rFonts w:hint="eastAsia"/>
        </w:rPr>
        <w:t>ITEREt</w:t>
      </w:r>
      <w:r>
        <w:rPr>
          <w:rFonts w:hint="eastAsia"/>
        </w:rPr>
        <w:t>网站的路由信息，而不使用默认路由。</w:t>
      </w:r>
      <w:r>
        <w:rPr>
          <w:rFonts w:hint="eastAsia"/>
        </w:rPr>
        <w:t xml:space="preserve"> </w:t>
      </w:r>
    </w:p>
    <w:p w:rsidR="00EC04F0" w:rsidRDefault="00EC04F0" w:rsidP="00EC04F0">
      <w:r>
        <w:rPr>
          <w:rFonts w:hint="eastAsia"/>
        </w:rPr>
        <w:t>他们指出，在</w:t>
      </w:r>
      <w:r>
        <w:rPr>
          <w:rFonts w:hint="eastAsia"/>
        </w:rPr>
        <w:t>ITEREt</w:t>
      </w:r>
      <w:r>
        <w:rPr>
          <w:rFonts w:hint="eastAsia"/>
        </w:rPr>
        <w:t>上存在</w:t>
      </w:r>
      <w:r>
        <w:rPr>
          <w:rFonts w:hint="eastAsia"/>
        </w:rPr>
        <w:t>5</w:t>
      </w:r>
      <w:r>
        <w:rPr>
          <w:rFonts w:hint="eastAsia"/>
        </w:rPr>
        <w:t>个这样的顶层选路域：</w:t>
      </w:r>
      <w:r>
        <w:rPr>
          <w:rFonts w:hint="eastAsia"/>
        </w:rPr>
        <w:t xml:space="preserve"> SFET</w:t>
      </w:r>
      <w:r>
        <w:rPr>
          <w:rFonts w:hint="eastAsia"/>
        </w:rPr>
        <w:t>主干网、商业互联网交换（</w:t>
      </w:r>
      <w:r>
        <w:rPr>
          <w:rFonts w:hint="eastAsia"/>
        </w:rPr>
        <w:t xml:space="preserve"> CommerciaLInterneTExchange:CIX</w:t>
      </w:r>
      <w:r>
        <w:rPr>
          <w:rFonts w:hint="eastAsia"/>
        </w:rPr>
        <w:t>）、</w:t>
      </w:r>
      <w:r>
        <w:rPr>
          <w:rFonts w:hint="eastAsia"/>
        </w:rPr>
        <w:t>ASA</w:t>
      </w:r>
      <w:r>
        <w:rPr>
          <w:rFonts w:hint="eastAsia"/>
        </w:rPr>
        <w:t>科学互联网（</w:t>
      </w:r>
      <w:r>
        <w:rPr>
          <w:rFonts w:hint="eastAsia"/>
        </w:rPr>
        <w:t xml:space="preserve"> NASASciencEInternet: NSI</w:t>
      </w:r>
      <w:r>
        <w:rPr>
          <w:rFonts w:hint="eastAsia"/>
        </w:rPr>
        <w:t>）、</w:t>
      </w:r>
      <w:r>
        <w:rPr>
          <w:rFonts w:hint="eastAsia"/>
        </w:rPr>
        <w:t>SPRITLIk</w:t>
      </w:r>
      <w:r>
        <w:rPr>
          <w:rFonts w:hint="eastAsia"/>
        </w:rPr>
        <w:t>以及欧洲</w:t>
      </w:r>
      <w:r>
        <w:rPr>
          <w:rFonts w:hint="eastAsia"/>
        </w:rPr>
        <w:t>IP</w:t>
      </w:r>
      <w:r>
        <w:rPr>
          <w:rFonts w:hint="eastAsia"/>
        </w:rPr>
        <w:t>主干网（</w:t>
      </w:r>
      <w:r>
        <w:rPr>
          <w:rFonts w:hint="eastAsia"/>
        </w:rPr>
        <w:t>EBOE</w:t>
      </w:r>
      <w:r>
        <w:rPr>
          <w:rFonts w:hint="eastAsia"/>
        </w:rPr>
        <w:t>）。</w:t>
      </w:r>
    </w:p>
    <w:p w:rsidR="00EC04F0" w:rsidRDefault="00EC04F0" w:rsidP="00EC04F0">
      <w:r>
        <w:t xml:space="preserve"> </w:t>
      </w:r>
    </w:p>
    <w:p w:rsidR="00EC04F0" w:rsidRDefault="00EC04F0" w:rsidP="00EC04F0"/>
    <w:p w:rsidR="00EC04F0" w:rsidRDefault="00EC04F0" w:rsidP="00EC04F0">
      <w:r>
        <w:t>*/</w:t>
      </w:r>
    </w:p>
    <w:p w:rsidR="00EC04F0" w:rsidRDefault="00EC04F0" w:rsidP="00EC04F0">
      <w:pPr>
        <w:widowControl/>
        <w:jc w:val="left"/>
      </w:pPr>
      <w:r>
        <w:br w:type="page"/>
      </w:r>
    </w:p>
    <w:p w:rsidR="00EC04F0" w:rsidRDefault="00EC04F0" w:rsidP="00EC04F0">
      <w:pPr>
        <w:pStyle w:val="2"/>
      </w:pPr>
      <w:bookmarkStart w:id="19" w:name="_Toc505958228"/>
      <w:bookmarkStart w:id="20" w:name="_Toc506814719"/>
      <w:r>
        <w:rPr>
          <w:rFonts w:hint="eastAsia"/>
        </w:rPr>
        <w:lastRenderedPageBreak/>
        <w:t>ICMP</w:t>
      </w:r>
      <w:r>
        <w:rPr>
          <w:rFonts w:hint="eastAsia"/>
        </w:rPr>
        <w:t>端口不可达</w:t>
      </w:r>
      <w:bookmarkEnd w:id="19"/>
      <w:bookmarkEnd w:id="20"/>
    </w:p>
    <w:p w:rsidR="00EC04F0" w:rsidRDefault="00EC04F0" w:rsidP="00EC04F0">
      <w:r>
        <w:rPr>
          <w:rFonts w:hint="eastAsia"/>
        </w:rPr>
        <w:t>void ICMP_PortUnreachable()  //</w:t>
      </w:r>
      <w:r>
        <w:rPr>
          <w:rFonts w:hint="eastAsia"/>
        </w:rPr>
        <w:t>端口不可达</w:t>
      </w:r>
    </w:p>
    <w:p w:rsidR="00EC04F0" w:rsidRDefault="00EC04F0" w:rsidP="00EC04F0">
      <w:r>
        <w:t>{</w:t>
      </w:r>
    </w:p>
    <w:p w:rsidR="00EC04F0" w:rsidRDefault="00EC04F0" w:rsidP="00EC04F0">
      <w:r>
        <w:t>/*</w:t>
      </w:r>
    </w:p>
    <w:p w:rsidR="00EC04F0" w:rsidRDefault="00EC04F0" w:rsidP="00EC04F0">
      <w:r>
        <w:rPr>
          <w:rFonts w:hint="eastAsia"/>
        </w:rPr>
        <w:t>1~2</w:t>
      </w:r>
      <w:r>
        <w:rPr>
          <w:rFonts w:hint="eastAsia"/>
        </w:rPr>
        <w:t>，</w:t>
      </w:r>
      <w:r>
        <w:rPr>
          <w:rFonts w:hint="eastAsia"/>
        </w:rPr>
        <w:t>03 03</w:t>
      </w:r>
    </w:p>
    <w:p w:rsidR="00EC04F0" w:rsidRDefault="00EC04F0" w:rsidP="00EC04F0">
      <w:r>
        <w:rPr>
          <w:rFonts w:hint="eastAsia"/>
        </w:rPr>
        <w:t>3~4</w:t>
      </w:r>
      <w:r>
        <w:rPr>
          <w:rFonts w:hint="eastAsia"/>
        </w:rPr>
        <w:t>，检验和</w:t>
      </w:r>
      <w:r>
        <w:rPr>
          <w:rFonts w:hint="eastAsia"/>
        </w:rPr>
        <w:t xml:space="preserve"> </w:t>
      </w:r>
    </w:p>
    <w:p w:rsidR="00EC04F0" w:rsidRDefault="00EC04F0" w:rsidP="00EC04F0">
      <w:r>
        <w:rPr>
          <w:rFonts w:hint="eastAsia"/>
        </w:rPr>
        <w:t>5~8</w:t>
      </w:r>
      <w:r>
        <w:rPr>
          <w:rFonts w:hint="eastAsia"/>
        </w:rPr>
        <w:t>，</w:t>
      </w:r>
      <w:r>
        <w:rPr>
          <w:rFonts w:hint="eastAsia"/>
        </w:rPr>
        <w:t xml:space="preserve">00 00 00 00 </w:t>
      </w:r>
    </w:p>
    <w:p w:rsidR="00EC04F0" w:rsidRDefault="00EC04F0" w:rsidP="00EC04F0">
      <w:r>
        <w:rPr>
          <w:rFonts w:hint="eastAsia"/>
        </w:rPr>
        <w:t>9~12</w:t>
      </w:r>
      <w:r>
        <w:rPr>
          <w:rFonts w:hint="eastAsia"/>
        </w:rPr>
        <w:t>：生成该差错报文的数据报</w:t>
      </w:r>
      <w:r>
        <w:rPr>
          <w:rFonts w:hint="eastAsia"/>
        </w:rPr>
        <w:t>IP</w:t>
      </w:r>
      <w:r>
        <w:rPr>
          <w:rFonts w:hint="eastAsia"/>
        </w:rPr>
        <w:t>首部</w:t>
      </w:r>
      <w:r>
        <w:rPr>
          <w:rFonts w:hint="eastAsia"/>
        </w:rPr>
        <w:t>(</w:t>
      </w:r>
      <w:r>
        <w:rPr>
          <w:rFonts w:hint="eastAsia"/>
        </w:rPr>
        <w:t>包括选项</w:t>
      </w:r>
      <w:r>
        <w:rPr>
          <w:rFonts w:hint="eastAsia"/>
        </w:rPr>
        <w:t>)+</w:t>
      </w:r>
      <w:r>
        <w:rPr>
          <w:rFonts w:hint="eastAsia"/>
        </w:rPr>
        <w:t>原始</w:t>
      </w:r>
      <w:r>
        <w:rPr>
          <w:rFonts w:hint="eastAsia"/>
        </w:rPr>
        <w:t>IP</w:t>
      </w:r>
      <w:r>
        <w:rPr>
          <w:rFonts w:hint="eastAsia"/>
        </w:rPr>
        <w:t>数据报中数据的前</w:t>
      </w:r>
      <w:r>
        <w:rPr>
          <w:rFonts w:hint="eastAsia"/>
        </w:rPr>
        <w:t>8</w:t>
      </w:r>
      <w:r>
        <w:rPr>
          <w:rFonts w:hint="eastAsia"/>
        </w:rPr>
        <w:t>字节</w:t>
      </w:r>
      <w:r>
        <w:rPr>
          <w:rFonts w:hint="eastAsia"/>
        </w:rPr>
        <w:t xml:space="preserve"> </w:t>
      </w:r>
    </w:p>
    <w:p w:rsidR="00EC04F0" w:rsidRDefault="00EC04F0" w:rsidP="00EC04F0">
      <w:r>
        <w:t xml:space="preserve">*/ </w:t>
      </w:r>
    </w:p>
    <w:p w:rsidR="00EC04F0" w:rsidRDefault="00EC04F0" w:rsidP="00EC04F0">
      <w:r>
        <w:t>}</w:t>
      </w:r>
    </w:p>
    <w:p w:rsidR="00EC04F0" w:rsidRDefault="00EC04F0" w:rsidP="00EC04F0">
      <w:r>
        <w:rPr>
          <w:rFonts w:hint="eastAsia"/>
        </w:rPr>
        <w:t>void ICMP_Fragmentation_needed_but_no_D()  //</w:t>
      </w:r>
      <w:r>
        <w:rPr>
          <w:rFonts w:hint="eastAsia"/>
        </w:rPr>
        <w:t>需要进行分片但设置了不分片比特</w:t>
      </w:r>
    </w:p>
    <w:p w:rsidR="00EC04F0" w:rsidRDefault="00EC04F0" w:rsidP="00EC04F0">
      <w:r>
        <w:t>{</w:t>
      </w:r>
    </w:p>
    <w:p w:rsidR="00EC04F0" w:rsidRDefault="00EC04F0" w:rsidP="00EC04F0">
      <w:r>
        <w:t>/*</w:t>
      </w:r>
    </w:p>
    <w:p w:rsidR="00EC04F0" w:rsidRDefault="00EC04F0" w:rsidP="00EC04F0">
      <w:r>
        <w:rPr>
          <w:rFonts w:hint="eastAsia"/>
        </w:rPr>
        <w:t>1~2</w:t>
      </w:r>
      <w:r>
        <w:rPr>
          <w:rFonts w:hint="eastAsia"/>
        </w:rPr>
        <w:t>，</w:t>
      </w:r>
      <w:r>
        <w:rPr>
          <w:rFonts w:hint="eastAsia"/>
        </w:rPr>
        <w:t>03 04</w:t>
      </w:r>
    </w:p>
    <w:p w:rsidR="00EC04F0" w:rsidRDefault="00EC04F0" w:rsidP="00EC04F0">
      <w:r>
        <w:rPr>
          <w:rFonts w:hint="eastAsia"/>
        </w:rPr>
        <w:t>3~4</w:t>
      </w:r>
      <w:r>
        <w:rPr>
          <w:rFonts w:hint="eastAsia"/>
        </w:rPr>
        <w:t>，检验和</w:t>
      </w:r>
      <w:r>
        <w:rPr>
          <w:rFonts w:hint="eastAsia"/>
        </w:rPr>
        <w:t xml:space="preserve"> </w:t>
      </w:r>
    </w:p>
    <w:p w:rsidR="00EC04F0" w:rsidRDefault="00EC04F0" w:rsidP="00EC04F0">
      <w:r>
        <w:t xml:space="preserve"> </w:t>
      </w:r>
    </w:p>
    <w:p w:rsidR="00EC04F0" w:rsidRDefault="00EC04F0" w:rsidP="00EC04F0">
      <w:r>
        <w:t xml:space="preserve"> </w:t>
      </w:r>
    </w:p>
    <w:p w:rsidR="00EC04F0" w:rsidRDefault="00EC04F0" w:rsidP="00EC04F0">
      <w:r>
        <w:rPr>
          <w:rFonts w:hint="eastAsia"/>
        </w:rPr>
        <w:t>需要分片但设置了不分片比特，路径</w:t>
      </w:r>
      <w:r>
        <w:rPr>
          <w:rFonts w:hint="eastAsia"/>
        </w:rPr>
        <w:t>MTU</w:t>
      </w:r>
      <w:r>
        <w:rPr>
          <w:rFonts w:hint="eastAsia"/>
        </w:rPr>
        <w:t>发现机制（</w:t>
      </w:r>
      <w:r>
        <w:rPr>
          <w:rFonts w:hint="eastAsia"/>
        </w:rPr>
        <w:t>2.9</w:t>
      </w:r>
      <w:r>
        <w:rPr>
          <w:rFonts w:hint="eastAsia"/>
        </w:rPr>
        <w:t>节）却允许路由器把外出接口的</w:t>
      </w:r>
      <w:r>
        <w:rPr>
          <w:rFonts w:hint="eastAsia"/>
        </w:rPr>
        <w:t>MTU</w:t>
      </w:r>
      <w:r>
        <w:rPr>
          <w:rFonts w:hint="eastAsia"/>
        </w:rPr>
        <w:t>填在这个</w:t>
      </w:r>
      <w:r>
        <w:rPr>
          <w:rFonts w:hint="eastAsia"/>
        </w:rPr>
        <w:t>32bit</w:t>
      </w:r>
      <w:r>
        <w:rPr>
          <w:rFonts w:hint="eastAsia"/>
        </w:rPr>
        <w:t>字的低</w:t>
      </w:r>
      <w:r>
        <w:rPr>
          <w:rFonts w:hint="eastAsia"/>
        </w:rPr>
        <w:t>16bit</w:t>
      </w:r>
      <w:r>
        <w:rPr>
          <w:rFonts w:hint="eastAsia"/>
        </w:rPr>
        <w:t>中。我们在</w:t>
      </w:r>
      <w:r>
        <w:rPr>
          <w:rFonts w:hint="eastAsia"/>
        </w:rPr>
        <w:t>11.6</w:t>
      </w:r>
      <w:r>
        <w:rPr>
          <w:rFonts w:hint="eastAsia"/>
        </w:rPr>
        <w:t>节中给出了一个这种差错的例子。</w:t>
      </w:r>
    </w:p>
    <w:p w:rsidR="00EC04F0" w:rsidRDefault="00EC04F0" w:rsidP="00EC04F0">
      <w:r>
        <w:t xml:space="preserve">*/ </w:t>
      </w:r>
    </w:p>
    <w:p w:rsidR="00EC04F0" w:rsidRDefault="00EC04F0" w:rsidP="00EC04F0">
      <w:r>
        <w:t>}</w:t>
      </w:r>
    </w:p>
    <w:p w:rsidR="00EC04F0" w:rsidRDefault="00EC04F0" w:rsidP="00EC04F0"/>
    <w:p w:rsidR="00EC04F0" w:rsidRDefault="00EC04F0" w:rsidP="00EC04F0">
      <w:pPr>
        <w:widowControl/>
        <w:jc w:val="left"/>
        <w:rPr>
          <w:rFonts w:asciiTheme="majorHAnsi" w:eastAsiaTheme="majorEastAsia" w:hAnsiTheme="majorHAnsi" w:cstheme="majorBidi"/>
          <w:b/>
          <w:bCs/>
          <w:sz w:val="32"/>
          <w:szCs w:val="32"/>
        </w:rPr>
      </w:pPr>
      <w:r>
        <w:br w:type="page"/>
      </w:r>
    </w:p>
    <w:p w:rsidR="00EC04F0" w:rsidRDefault="00EC04F0" w:rsidP="00EC04F0">
      <w:pPr>
        <w:pStyle w:val="2"/>
      </w:pPr>
      <w:bookmarkStart w:id="21" w:name="_Toc505958229"/>
      <w:bookmarkStart w:id="22" w:name="_Toc506814720"/>
      <w:r>
        <w:rPr>
          <w:rFonts w:hint="eastAsia"/>
        </w:rPr>
        <w:lastRenderedPageBreak/>
        <w:t>ICMP</w:t>
      </w:r>
      <w:r>
        <w:rPr>
          <w:rFonts w:hint="eastAsia"/>
        </w:rPr>
        <w:t>源站选路失败</w:t>
      </w:r>
      <w:bookmarkEnd w:id="21"/>
      <w:bookmarkEnd w:id="22"/>
    </w:p>
    <w:p w:rsidR="00EC04F0" w:rsidRDefault="00EC04F0" w:rsidP="00EC04F0">
      <w:r>
        <w:rPr>
          <w:rFonts w:hint="eastAsia"/>
        </w:rPr>
        <w:t>void ICMP_Source_routing_failed()  //</w:t>
      </w:r>
      <w:r>
        <w:rPr>
          <w:rFonts w:hint="eastAsia"/>
        </w:rPr>
        <w:t>源站选路失败</w:t>
      </w:r>
    </w:p>
    <w:p w:rsidR="00EC04F0" w:rsidRDefault="00EC04F0" w:rsidP="00EC04F0">
      <w:r>
        <w:t>{</w:t>
      </w:r>
    </w:p>
    <w:p w:rsidR="00EC04F0" w:rsidRDefault="00EC04F0" w:rsidP="00EC04F0">
      <w:r>
        <w:t>/*</w:t>
      </w:r>
    </w:p>
    <w:p w:rsidR="00EC04F0" w:rsidRDefault="00EC04F0" w:rsidP="00EC04F0">
      <w:r>
        <w:rPr>
          <w:rFonts w:hint="eastAsia"/>
        </w:rPr>
        <w:t>1~2</w:t>
      </w:r>
      <w:r>
        <w:rPr>
          <w:rFonts w:hint="eastAsia"/>
        </w:rPr>
        <w:t>，</w:t>
      </w:r>
      <w:r>
        <w:rPr>
          <w:rFonts w:hint="eastAsia"/>
        </w:rPr>
        <w:t>03 05</w:t>
      </w:r>
    </w:p>
    <w:p w:rsidR="00EC04F0" w:rsidRDefault="00EC04F0" w:rsidP="00EC04F0">
      <w:r>
        <w:rPr>
          <w:rFonts w:hint="eastAsia"/>
        </w:rPr>
        <w:t>3~4</w:t>
      </w:r>
      <w:r>
        <w:rPr>
          <w:rFonts w:hint="eastAsia"/>
        </w:rPr>
        <w:t>，检验和</w:t>
      </w:r>
      <w:r>
        <w:rPr>
          <w:rFonts w:hint="eastAsia"/>
        </w:rPr>
        <w:t xml:space="preserve"> </w:t>
      </w:r>
    </w:p>
    <w:p w:rsidR="00EC04F0" w:rsidRDefault="00EC04F0" w:rsidP="00EC04F0"/>
    <w:p w:rsidR="00EC04F0" w:rsidRDefault="00EC04F0" w:rsidP="00EC04F0">
      <w:r>
        <w:t xml:space="preserve">*/ </w:t>
      </w:r>
    </w:p>
    <w:p w:rsidR="00EC04F0" w:rsidRDefault="00EC04F0" w:rsidP="00EC04F0">
      <w:r>
        <w:t>}</w:t>
      </w:r>
    </w:p>
    <w:p w:rsidR="00EC04F0" w:rsidRDefault="00EC04F0" w:rsidP="00EC04F0">
      <w:pPr>
        <w:widowControl/>
        <w:jc w:val="left"/>
      </w:pPr>
      <w:r>
        <w:br w:type="page"/>
      </w:r>
    </w:p>
    <w:p w:rsidR="00EC04F0" w:rsidRDefault="00EC04F0" w:rsidP="00EC04F0">
      <w:pPr>
        <w:pStyle w:val="2"/>
      </w:pPr>
      <w:bookmarkStart w:id="23" w:name="_Toc505958230"/>
      <w:bookmarkStart w:id="24" w:name="_Toc506814721"/>
      <w:r>
        <w:rPr>
          <w:rFonts w:hint="eastAsia"/>
        </w:rPr>
        <w:lastRenderedPageBreak/>
        <w:t>ICMP</w:t>
      </w:r>
      <w:r>
        <w:rPr>
          <w:rFonts w:hint="eastAsia"/>
        </w:rPr>
        <w:t>目的网络不认识</w:t>
      </w:r>
      <w:bookmarkEnd w:id="23"/>
      <w:bookmarkEnd w:id="24"/>
    </w:p>
    <w:p w:rsidR="00EC04F0" w:rsidRDefault="00EC04F0" w:rsidP="00EC04F0">
      <w:r>
        <w:rPr>
          <w:rFonts w:hint="eastAsia"/>
        </w:rPr>
        <w:t>void ICMP_DstNetUnknown()  //</w:t>
      </w:r>
      <w:r>
        <w:rPr>
          <w:rFonts w:hint="eastAsia"/>
        </w:rPr>
        <w:t>目的网络不认识</w:t>
      </w:r>
    </w:p>
    <w:p w:rsidR="00EC04F0" w:rsidRDefault="00EC04F0" w:rsidP="00EC04F0">
      <w:r>
        <w:t>{</w:t>
      </w:r>
    </w:p>
    <w:p w:rsidR="00EC04F0" w:rsidRDefault="00EC04F0" w:rsidP="00EC04F0">
      <w:r>
        <w:t>/*</w:t>
      </w:r>
    </w:p>
    <w:p w:rsidR="00EC04F0" w:rsidRDefault="00EC04F0" w:rsidP="00EC04F0">
      <w:r>
        <w:rPr>
          <w:rFonts w:hint="eastAsia"/>
        </w:rPr>
        <w:t>1~2</w:t>
      </w:r>
      <w:r>
        <w:rPr>
          <w:rFonts w:hint="eastAsia"/>
        </w:rPr>
        <w:t>，</w:t>
      </w:r>
      <w:r>
        <w:rPr>
          <w:rFonts w:hint="eastAsia"/>
        </w:rPr>
        <w:t>03 06</w:t>
      </w:r>
    </w:p>
    <w:p w:rsidR="00EC04F0" w:rsidRDefault="00EC04F0" w:rsidP="00EC04F0">
      <w:r>
        <w:rPr>
          <w:rFonts w:hint="eastAsia"/>
        </w:rPr>
        <w:t>3~4</w:t>
      </w:r>
      <w:r>
        <w:rPr>
          <w:rFonts w:hint="eastAsia"/>
        </w:rPr>
        <w:t>，检验和</w:t>
      </w:r>
      <w:r>
        <w:rPr>
          <w:rFonts w:hint="eastAsia"/>
        </w:rPr>
        <w:t xml:space="preserve"> </w:t>
      </w:r>
    </w:p>
    <w:p w:rsidR="00EC04F0" w:rsidRDefault="00EC04F0" w:rsidP="00EC04F0"/>
    <w:p w:rsidR="00EC04F0" w:rsidRDefault="00EC04F0" w:rsidP="00EC04F0">
      <w:r>
        <w:t xml:space="preserve">*/ </w:t>
      </w:r>
    </w:p>
    <w:p w:rsidR="00EC04F0" w:rsidRDefault="00EC04F0" w:rsidP="00EC04F0">
      <w:r>
        <w:t>}</w:t>
      </w:r>
    </w:p>
    <w:p w:rsidR="00EC04F0" w:rsidRDefault="00EC04F0" w:rsidP="00EC04F0">
      <w:pPr>
        <w:widowControl/>
        <w:jc w:val="left"/>
      </w:pPr>
      <w:r>
        <w:br w:type="page"/>
      </w:r>
    </w:p>
    <w:p w:rsidR="00EC04F0" w:rsidRDefault="00EC04F0" w:rsidP="00EC04F0">
      <w:pPr>
        <w:pStyle w:val="2"/>
      </w:pPr>
      <w:bookmarkStart w:id="25" w:name="_Toc505958231"/>
      <w:bookmarkStart w:id="26" w:name="_Toc506814722"/>
      <w:r>
        <w:rPr>
          <w:rFonts w:hint="eastAsia"/>
        </w:rPr>
        <w:lastRenderedPageBreak/>
        <w:t>ICMP</w:t>
      </w:r>
      <w:r>
        <w:rPr>
          <w:rFonts w:hint="eastAsia"/>
        </w:rPr>
        <w:t>目的主机不认识</w:t>
      </w:r>
      <w:bookmarkEnd w:id="25"/>
      <w:bookmarkEnd w:id="26"/>
    </w:p>
    <w:p w:rsidR="00EC04F0" w:rsidRDefault="00EC04F0" w:rsidP="00EC04F0">
      <w:r>
        <w:rPr>
          <w:rFonts w:hint="eastAsia"/>
        </w:rPr>
        <w:t>void ICMP_DstHostUnknown()  //</w:t>
      </w:r>
      <w:r>
        <w:rPr>
          <w:rFonts w:hint="eastAsia"/>
        </w:rPr>
        <w:t>目的主机不认识</w:t>
      </w:r>
    </w:p>
    <w:p w:rsidR="00EC04F0" w:rsidRDefault="00EC04F0" w:rsidP="00EC04F0">
      <w:r>
        <w:t>{</w:t>
      </w:r>
    </w:p>
    <w:p w:rsidR="00EC04F0" w:rsidRDefault="00EC04F0" w:rsidP="00EC04F0">
      <w:r>
        <w:t>/*</w:t>
      </w:r>
    </w:p>
    <w:p w:rsidR="00EC04F0" w:rsidRDefault="00EC04F0" w:rsidP="00EC04F0">
      <w:r>
        <w:rPr>
          <w:rFonts w:hint="eastAsia"/>
        </w:rPr>
        <w:t>1~2</w:t>
      </w:r>
      <w:r>
        <w:rPr>
          <w:rFonts w:hint="eastAsia"/>
        </w:rPr>
        <w:t>，</w:t>
      </w:r>
      <w:r>
        <w:rPr>
          <w:rFonts w:hint="eastAsia"/>
        </w:rPr>
        <w:t>03 07</w:t>
      </w:r>
    </w:p>
    <w:p w:rsidR="00EC04F0" w:rsidRDefault="00EC04F0" w:rsidP="00EC04F0">
      <w:r>
        <w:rPr>
          <w:rFonts w:hint="eastAsia"/>
        </w:rPr>
        <w:t>3~4</w:t>
      </w:r>
      <w:r>
        <w:rPr>
          <w:rFonts w:hint="eastAsia"/>
        </w:rPr>
        <w:t>，检验和</w:t>
      </w:r>
      <w:r>
        <w:rPr>
          <w:rFonts w:hint="eastAsia"/>
        </w:rPr>
        <w:t xml:space="preserve"> </w:t>
      </w:r>
    </w:p>
    <w:p w:rsidR="00EC04F0" w:rsidRDefault="00EC04F0" w:rsidP="00EC04F0"/>
    <w:p w:rsidR="00EC04F0" w:rsidRDefault="00EC04F0" w:rsidP="00EC04F0">
      <w:r>
        <w:t xml:space="preserve">*/ </w:t>
      </w:r>
    </w:p>
    <w:p w:rsidR="00EC04F0" w:rsidRDefault="00EC04F0" w:rsidP="00EC04F0">
      <w:r>
        <w:t>}</w:t>
      </w:r>
    </w:p>
    <w:p w:rsidR="00EC04F0" w:rsidRDefault="00EC04F0" w:rsidP="00EC04F0">
      <w:pPr>
        <w:widowControl/>
        <w:jc w:val="left"/>
      </w:pPr>
      <w:r>
        <w:br w:type="page"/>
      </w:r>
    </w:p>
    <w:p w:rsidR="00EC04F0" w:rsidRDefault="00EC04F0" w:rsidP="00EC04F0">
      <w:pPr>
        <w:pStyle w:val="2"/>
      </w:pPr>
      <w:bookmarkStart w:id="27" w:name="_Toc505958232"/>
      <w:bookmarkStart w:id="28" w:name="_Toc506814723"/>
      <w:r>
        <w:rPr>
          <w:rFonts w:hint="eastAsia"/>
        </w:rPr>
        <w:lastRenderedPageBreak/>
        <w:t>ICMP</w:t>
      </w:r>
      <w:r>
        <w:rPr>
          <w:rFonts w:hint="eastAsia"/>
        </w:rPr>
        <w:t>源主机被隔离</w:t>
      </w:r>
      <w:bookmarkEnd w:id="27"/>
      <w:bookmarkEnd w:id="28"/>
    </w:p>
    <w:p w:rsidR="00EC04F0" w:rsidRDefault="00EC04F0" w:rsidP="00EC04F0">
      <w:r>
        <w:rPr>
          <w:rFonts w:hint="eastAsia"/>
        </w:rPr>
        <w:t>void ICMP_SrcHostIsolated()  //</w:t>
      </w:r>
      <w:r>
        <w:rPr>
          <w:rFonts w:hint="eastAsia"/>
        </w:rPr>
        <w:t>源主机被隔离（作废不用）</w:t>
      </w:r>
      <w:r>
        <w:rPr>
          <w:rFonts w:hint="eastAsia"/>
        </w:rPr>
        <w:t xml:space="preserve"> </w:t>
      </w:r>
    </w:p>
    <w:p w:rsidR="00EC04F0" w:rsidRDefault="00EC04F0" w:rsidP="00EC04F0">
      <w:r>
        <w:t>{</w:t>
      </w:r>
    </w:p>
    <w:p w:rsidR="00EC04F0" w:rsidRDefault="00EC04F0" w:rsidP="00EC04F0">
      <w:r>
        <w:t>/*</w:t>
      </w:r>
    </w:p>
    <w:p w:rsidR="00EC04F0" w:rsidRDefault="00EC04F0" w:rsidP="00EC04F0">
      <w:r>
        <w:rPr>
          <w:rFonts w:hint="eastAsia"/>
        </w:rPr>
        <w:t>1~2</w:t>
      </w:r>
      <w:r>
        <w:rPr>
          <w:rFonts w:hint="eastAsia"/>
        </w:rPr>
        <w:t>，</w:t>
      </w:r>
      <w:r>
        <w:rPr>
          <w:rFonts w:hint="eastAsia"/>
        </w:rPr>
        <w:t>03 08</w:t>
      </w:r>
    </w:p>
    <w:p w:rsidR="00EC04F0" w:rsidRDefault="00EC04F0" w:rsidP="00EC04F0">
      <w:r>
        <w:rPr>
          <w:rFonts w:hint="eastAsia"/>
        </w:rPr>
        <w:t>3~4</w:t>
      </w:r>
      <w:r>
        <w:rPr>
          <w:rFonts w:hint="eastAsia"/>
        </w:rPr>
        <w:t>，检验和</w:t>
      </w:r>
      <w:r>
        <w:rPr>
          <w:rFonts w:hint="eastAsia"/>
        </w:rPr>
        <w:t xml:space="preserve"> </w:t>
      </w:r>
    </w:p>
    <w:p w:rsidR="00EC04F0" w:rsidRDefault="00EC04F0" w:rsidP="00EC04F0"/>
    <w:p w:rsidR="00EC04F0" w:rsidRDefault="00EC04F0" w:rsidP="00EC04F0">
      <w:r>
        <w:t xml:space="preserve">*/ </w:t>
      </w:r>
    </w:p>
    <w:p w:rsidR="00EC04F0" w:rsidRDefault="00EC04F0" w:rsidP="00EC04F0">
      <w:r>
        <w:t>}</w:t>
      </w:r>
    </w:p>
    <w:p w:rsidR="00EC04F0" w:rsidRDefault="00EC04F0" w:rsidP="00EC04F0"/>
    <w:p w:rsidR="00EC04F0" w:rsidRDefault="00EC04F0" w:rsidP="00EC04F0">
      <w:pPr>
        <w:widowControl/>
        <w:jc w:val="left"/>
      </w:pPr>
      <w:r>
        <w:br w:type="page"/>
      </w:r>
    </w:p>
    <w:p w:rsidR="00EC04F0" w:rsidRDefault="00EC04F0" w:rsidP="00EC04F0">
      <w:pPr>
        <w:pStyle w:val="2"/>
      </w:pPr>
      <w:bookmarkStart w:id="29" w:name="_Toc505958233"/>
      <w:bookmarkStart w:id="30" w:name="_Toc506814724"/>
      <w:r>
        <w:rPr>
          <w:rFonts w:hint="eastAsia"/>
        </w:rPr>
        <w:lastRenderedPageBreak/>
        <w:t>ICMP</w:t>
      </w:r>
      <w:r>
        <w:rPr>
          <w:rFonts w:hint="eastAsia"/>
        </w:rPr>
        <w:t>目的网络被强制禁止</w:t>
      </w:r>
      <w:bookmarkEnd w:id="29"/>
      <w:bookmarkEnd w:id="30"/>
    </w:p>
    <w:p w:rsidR="00EC04F0" w:rsidRDefault="00EC04F0" w:rsidP="00EC04F0">
      <w:r>
        <w:rPr>
          <w:rFonts w:hint="eastAsia"/>
        </w:rPr>
        <w:t>void ICMP_DstNetProhibited()  //</w:t>
      </w:r>
      <w:r>
        <w:rPr>
          <w:rFonts w:hint="eastAsia"/>
        </w:rPr>
        <w:t>目的网络被强制禁止</w:t>
      </w:r>
    </w:p>
    <w:p w:rsidR="00EC04F0" w:rsidRDefault="00EC04F0" w:rsidP="00EC04F0">
      <w:r>
        <w:t>{</w:t>
      </w:r>
    </w:p>
    <w:p w:rsidR="00EC04F0" w:rsidRDefault="00EC04F0" w:rsidP="00EC04F0">
      <w:r>
        <w:t>/*</w:t>
      </w:r>
    </w:p>
    <w:p w:rsidR="00EC04F0" w:rsidRDefault="00EC04F0" w:rsidP="00EC04F0">
      <w:r>
        <w:rPr>
          <w:rFonts w:hint="eastAsia"/>
        </w:rPr>
        <w:t>1~2</w:t>
      </w:r>
      <w:r>
        <w:rPr>
          <w:rFonts w:hint="eastAsia"/>
        </w:rPr>
        <w:t>，</w:t>
      </w:r>
      <w:r>
        <w:rPr>
          <w:rFonts w:hint="eastAsia"/>
        </w:rPr>
        <w:t>03 09</w:t>
      </w:r>
    </w:p>
    <w:p w:rsidR="00EC04F0" w:rsidRDefault="00EC04F0" w:rsidP="00EC04F0">
      <w:r>
        <w:rPr>
          <w:rFonts w:hint="eastAsia"/>
        </w:rPr>
        <w:t>3~4</w:t>
      </w:r>
      <w:r>
        <w:rPr>
          <w:rFonts w:hint="eastAsia"/>
        </w:rPr>
        <w:t>，检验和</w:t>
      </w:r>
      <w:r>
        <w:rPr>
          <w:rFonts w:hint="eastAsia"/>
        </w:rPr>
        <w:t xml:space="preserve"> </w:t>
      </w:r>
    </w:p>
    <w:p w:rsidR="00EC04F0" w:rsidRDefault="00EC04F0" w:rsidP="00EC04F0"/>
    <w:p w:rsidR="00EC04F0" w:rsidRDefault="00EC04F0" w:rsidP="00EC04F0">
      <w:r>
        <w:t xml:space="preserve">*/ </w:t>
      </w:r>
    </w:p>
    <w:p w:rsidR="00EC04F0" w:rsidRDefault="00EC04F0" w:rsidP="00EC04F0">
      <w:r>
        <w:t>}</w:t>
      </w:r>
    </w:p>
    <w:p w:rsidR="00EC04F0" w:rsidRDefault="00EC04F0" w:rsidP="00EC04F0">
      <w:pPr>
        <w:widowControl/>
        <w:jc w:val="left"/>
      </w:pPr>
      <w:r>
        <w:br w:type="page"/>
      </w:r>
    </w:p>
    <w:p w:rsidR="00EC04F0" w:rsidRDefault="00EC04F0" w:rsidP="00EC04F0">
      <w:pPr>
        <w:pStyle w:val="2"/>
      </w:pPr>
      <w:bookmarkStart w:id="31" w:name="_Toc505958234"/>
      <w:bookmarkStart w:id="32" w:name="_Toc506814725"/>
      <w:r>
        <w:rPr>
          <w:rFonts w:hint="eastAsia"/>
        </w:rPr>
        <w:lastRenderedPageBreak/>
        <w:t>ICMP</w:t>
      </w:r>
      <w:r>
        <w:rPr>
          <w:rFonts w:hint="eastAsia"/>
        </w:rPr>
        <w:t>目的主机被强制禁止</w:t>
      </w:r>
      <w:bookmarkEnd w:id="31"/>
      <w:bookmarkEnd w:id="32"/>
    </w:p>
    <w:p w:rsidR="00EC04F0" w:rsidRDefault="00EC04F0" w:rsidP="00EC04F0">
      <w:r>
        <w:rPr>
          <w:rFonts w:hint="eastAsia"/>
        </w:rPr>
        <w:t>void ICMP_DstHostProhibited()  //</w:t>
      </w:r>
      <w:r>
        <w:rPr>
          <w:rFonts w:hint="eastAsia"/>
        </w:rPr>
        <w:t>目的主机被强制禁止</w:t>
      </w:r>
    </w:p>
    <w:p w:rsidR="00EC04F0" w:rsidRDefault="00EC04F0" w:rsidP="00EC04F0">
      <w:r>
        <w:t>{</w:t>
      </w:r>
    </w:p>
    <w:p w:rsidR="00EC04F0" w:rsidRDefault="00EC04F0" w:rsidP="00EC04F0">
      <w:r>
        <w:t>/*</w:t>
      </w:r>
    </w:p>
    <w:p w:rsidR="00EC04F0" w:rsidRDefault="00EC04F0" w:rsidP="00EC04F0">
      <w:r>
        <w:rPr>
          <w:rFonts w:hint="eastAsia"/>
        </w:rPr>
        <w:t>1~2</w:t>
      </w:r>
      <w:r>
        <w:rPr>
          <w:rFonts w:hint="eastAsia"/>
        </w:rPr>
        <w:t>，</w:t>
      </w:r>
      <w:r>
        <w:rPr>
          <w:rFonts w:hint="eastAsia"/>
        </w:rPr>
        <w:t>03 0A</w:t>
      </w:r>
    </w:p>
    <w:p w:rsidR="00EC04F0" w:rsidRDefault="00EC04F0" w:rsidP="00EC04F0">
      <w:r>
        <w:rPr>
          <w:rFonts w:hint="eastAsia"/>
        </w:rPr>
        <w:t>3~4</w:t>
      </w:r>
      <w:r>
        <w:rPr>
          <w:rFonts w:hint="eastAsia"/>
        </w:rPr>
        <w:t>，检验和</w:t>
      </w:r>
      <w:r>
        <w:rPr>
          <w:rFonts w:hint="eastAsia"/>
        </w:rPr>
        <w:t xml:space="preserve"> </w:t>
      </w:r>
    </w:p>
    <w:p w:rsidR="00EC04F0" w:rsidRDefault="00EC04F0" w:rsidP="00EC04F0"/>
    <w:p w:rsidR="00EC04F0" w:rsidRDefault="00EC04F0" w:rsidP="00EC04F0">
      <w:r>
        <w:t xml:space="preserve">*/ </w:t>
      </w:r>
    </w:p>
    <w:p w:rsidR="00EC04F0" w:rsidRDefault="00EC04F0" w:rsidP="00EC04F0">
      <w:r>
        <w:t>}</w:t>
      </w:r>
    </w:p>
    <w:p w:rsidR="00EC04F0" w:rsidRDefault="00EC04F0" w:rsidP="00EC04F0">
      <w:pPr>
        <w:widowControl/>
        <w:jc w:val="left"/>
        <w:rPr>
          <w:rFonts w:asciiTheme="majorHAnsi" w:eastAsiaTheme="majorEastAsia" w:hAnsiTheme="majorHAnsi" w:cstheme="majorBidi"/>
          <w:b/>
          <w:bCs/>
          <w:sz w:val="32"/>
          <w:szCs w:val="32"/>
        </w:rPr>
      </w:pPr>
      <w:r>
        <w:br w:type="page"/>
      </w:r>
    </w:p>
    <w:p w:rsidR="00EC04F0" w:rsidRDefault="00EC04F0" w:rsidP="00EC04F0">
      <w:pPr>
        <w:pStyle w:val="2"/>
      </w:pPr>
      <w:bookmarkStart w:id="33" w:name="_Toc505958235"/>
      <w:bookmarkStart w:id="34" w:name="_Toc506814726"/>
      <w:r>
        <w:rPr>
          <w:rFonts w:hint="eastAsia"/>
        </w:rPr>
        <w:lastRenderedPageBreak/>
        <w:t>ICMP</w:t>
      </w:r>
      <w:r>
        <w:rPr>
          <w:rFonts w:hint="eastAsia"/>
        </w:rPr>
        <w:t>由于服务类型</w:t>
      </w:r>
      <w:r>
        <w:rPr>
          <w:rFonts w:hint="eastAsia"/>
        </w:rPr>
        <w:t>TOS</w:t>
      </w:r>
      <w:r>
        <w:rPr>
          <w:rFonts w:hint="eastAsia"/>
        </w:rPr>
        <w:t>，网络不可达</w:t>
      </w:r>
      <w:bookmarkEnd w:id="33"/>
      <w:bookmarkEnd w:id="34"/>
    </w:p>
    <w:p w:rsidR="00EC04F0" w:rsidRDefault="00EC04F0" w:rsidP="00EC04F0">
      <w:r>
        <w:rPr>
          <w:rFonts w:hint="eastAsia"/>
        </w:rPr>
        <w:t>void ICMP_NetUnreachableForTOS()  //</w:t>
      </w:r>
      <w:r>
        <w:rPr>
          <w:rFonts w:hint="eastAsia"/>
        </w:rPr>
        <w:t>由于服务类型</w:t>
      </w:r>
      <w:r>
        <w:rPr>
          <w:rFonts w:hint="eastAsia"/>
        </w:rPr>
        <w:t>TOS</w:t>
      </w:r>
      <w:r>
        <w:rPr>
          <w:rFonts w:hint="eastAsia"/>
        </w:rPr>
        <w:t>，网络不可达</w:t>
      </w:r>
    </w:p>
    <w:p w:rsidR="00EC04F0" w:rsidRDefault="00EC04F0" w:rsidP="00EC04F0">
      <w:r>
        <w:t>{</w:t>
      </w:r>
    </w:p>
    <w:p w:rsidR="00EC04F0" w:rsidRDefault="00EC04F0" w:rsidP="00EC04F0">
      <w:r>
        <w:t>/*</w:t>
      </w:r>
    </w:p>
    <w:p w:rsidR="00EC04F0" w:rsidRDefault="00EC04F0" w:rsidP="00EC04F0">
      <w:r>
        <w:rPr>
          <w:rFonts w:hint="eastAsia"/>
        </w:rPr>
        <w:t>1~2</w:t>
      </w:r>
      <w:r>
        <w:rPr>
          <w:rFonts w:hint="eastAsia"/>
        </w:rPr>
        <w:t>，</w:t>
      </w:r>
      <w:r>
        <w:rPr>
          <w:rFonts w:hint="eastAsia"/>
        </w:rPr>
        <w:t>03 0B</w:t>
      </w:r>
    </w:p>
    <w:p w:rsidR="00EC04F0" w:rsidRDefault="00EC04F0" w:rsidP="00EC04F0">
      <w:r>
        <w:rPr>
          <w:rFonts w:hint="eastAsia"/>
        </w:rPr>
        <w:t>3~4</w:t>
      </w:r>
      <w:r>
        <w:rPr>
          <w:rFonts w:hint="eastAsia"/>
        </w:rPr>
        <w:t>，检验和</w:t>
      </w:r>
      <w:r>
        <w:rPr>
          <w:rFonts w:hint="eastAsia"/>
        </w:rPr>
        <w:t xml:space="preserve"> </w:t>
      </w:r>
    </w:p>
    <w:p w:rsidR="00EC04F0" w:rsidRDefault="00EC04F0" w:rsidP="00EC04F0"/>
    <w:p w:rsidR="00EC04F0" w:rsidRDefault="00EC04F0" w:rsidP="00EC04F0">
      <w:r>
        <w:t xml:space="preserve">*/ </w:t>
      </w:r>
    </w:p>
    <w:p w:rsidR="00EC04F0" w:rsidRDefault="00EC04F0" w:rsidP="00EC04F0">
      <w:r>
        <w:t>}</w:t>
      </w:r>
    </w:p>
    <w:p w:rsidR="00EC04F0" w:rsidRDefault="00EC04F0" w:rsidP="00EC04F0">
      <w:pPr>
        <w:widowControl/>
        <w:jc w:val="left"/>
      </w:pPr>
      <w:r>
        <w:br w:type="page"/>
      </w:r>
    </w:p>
    <w:p w:rsidR="00EC04F0" w:rsidRDefault="00EC04F0" w:rsidP="00EC04F0">
      <w:pPr>
        <w:pStyle w:val="2"/>
      </w:pPr>
      <w:bookmarkStart w:id="35" w:name="_Toc505958236"/>
      <w:bookmarkStart w:id="36" w:name="_Toc506814727"/>
      <w:r>
        <w:rPr>
          <w:rFonts w:hint="eastAsia"/>
        </w:rPr>
        <w:lastRenderedPageBreak/>
        <w:t>ICMP</w:t>
      </w:r>
      <w:r>
        <w:rPr>
          <w:rFonts w:hint="eastAsia"/>
        </w:rPr>
        <w:t>由于服务类型</w:t>
      </w:r>
      <w:r>
        <w:rPr>
          <w:rFonts w:hint="eastAsia"/>
        </w:rPr>
        <w:t>TOS</w:t>
      </w:r>
      <w:r>
        <w:rPr>
          <w:rFonts w:hint="eastAsia"/>
        </w:rPr>
        <w:t>，主机不可达</w:t>
      </w:r>
      <w:bookmarkEnd w:id="35"/>
      <w:bookmarkEnd w:id="36"/>
    </w:p>
    <w:p w:rsidR="00EC04F0" w:rsidRDefault="00EC04F0" w:rsidP="00EC04F0">
      <w:r>
        <w:rPr>
          <w:rFonts w:hint="eastAsia"/>
        </w:rPr>
        <w:t>void ICMP_HostUnreachableForTOS()  //</w:t>
      </w:r>
      <w:r>
        <w:rPr>
          <w:rFonts w:hint="eastAsia"/>
        </w:rPr>
        <w:t>由于服务类型</w:t>
      </w:r>
      <w:r>
        <w:rPr>
          <w:rFonts w:hint="eastAsia"/>
        </w:rPr>
        <w:t>TOS</w:t>
      </w:r>
      <w:r>
        <w:rPr>
          <w:rFonts w:hint="eastAsia"/>
        </w:rPr>
        <w:t>，主机不可达</w:t>
      </w:r>
    </w:p>
    <w:p w:rsidR="00EC04F0" w:rsidRDefault="00EC04F0" w:rsidP="00EC04F0">
      <w:r>
        <w:t>{</w:t>
      </w:r>
    </w:p>
    <w:p w:rsidR="00EC04F0" w:rsidRDefault="00EC04F0" w:rsidP="00EC04F0">
      <w:r>
        <w:t>/*</w:t>
      </w:r>
    </w:p>
    <w:p w:rsidR="00EC04F0" w:rsidRDefault="00EC04F0" w:rsidP="00EC04F0">
      <w:r>
        <w:rPr>
          <w:rFonts w:hint="eastAsia"/>
        </w:rPr>
        <w:t>1~2</w:t>
      </w:r>
      <w:r>
        <w:rPr>
          <w:rFonts w:hint="eastAsia"/>
        </w:rPr>
        <w:t>，</w:t>
      </w:r>
      <w:r>
        <w:rPr>
          <w:rFonts w:hint="eastAsia"/>
        </w:rPr>
        <w:t>03 0C</w:t>
      </w:r>
    </w:p>
    <w:p w:rsidR="00EC04F0" w:rsidRDefault="00EC04F0" w:rsidP="00EC04F0">
      <w:r>
        <w:rPr>
          <w:rFonts w:hint="eastAsia"/>
        </w:rPr>
        <w:t>3~4</w:t>
      </w:r>
      <w:r>
        <w:rPr>
          <w:rFonts w:hint="eastAsia"/>
        </w:rPr>
        <w:t>，检验和</w:t>
      </w:r>
      <w:r>
        <w:rPr>
          <w:rFonts w:hint="eastAsia"/>
        </w:rPr>
        <w:t xml:space="preserve"> </w:t>
      </w:r>
    </w:p>
    <w:p w:rsidR="00EC04F0" w:rsidRDefault="00EC04F0" w:rsidP="00EC04F0"/>
    <w:p w:rsidR="00EC04F0" w:rsidRDefault="00EC04F0" w:rsidP="00EC04F0">
      <w:r>
        <w:t xml:space="preserve">*/ </w:t>
      </w:r>
    </w:p>
    <w:p w:rsidR="00EC04F0" w:rsidRDefault="00EC04F0" w:rsidP="00EC04F0">
      <w:r>
        <w:t>}</w:t>
      </w:r>
    </w:p>
    <w:p w:rsidR="00EC04F0" w:rsidRDefault="00EC04F0" w:rsidP="00EC04F0">
      <w:pPr>
        <w:widowControl/>
        <w:jc w:val="left"/>
      </w:pPr>
      <w:r>
        <w:br w:type="page"/>
      </w:r>
    </w:p>
    <w:p w:rsidR="00EC04F0" w:rsidRPr="007F7EC8" w:rsidRDefault="00EC04F0" w:rsidP="00EC04F0">
      <w:pPr>
        <w:pStyle w:val="2"/>
      </w:pPr>
      <w:bookmarkStart w:id="37" w:name="_Toc505958237"/>
      <w:bookmarkStart w:id="38" w:name="_Toc506814728"/>
      <w:r>
        <w:rPr>
          <w:rFonts w:hint="eastAsia"/>
        </w:rPr>
        <w:lastRenderedPageBreak/>
        <w:t>ICMP</w:t>
      </w:r>
      <w:r>
        <w:rPr>
          <w:rFonts w:hint="eastAsia"/>
        </w:rPr>
        <w:t>由于过滤，通信被强制禁止</w:t>
      </w:r>
      <w:bookmarkEnd w:id="37"/>
      <w:bookmarkEnd w:id="38"/>
    </w:p>
    <w:p w:rsidR="00EC04F0" w:rsidRDefault="00EC04F0" w:rsidP="00EC04F0">
      <w:r>
        <w:rPr>
          <w:rFonts w:hint="eastAsia"/>
        </w:rPr>
        <w:t>void ICMP_CommunicationProhibitedForFiltering()  //</w:t>
      </w:r>
      <w:r>
        <w:rPr>
          <w:rFonts w:hint="eastAsia"/>
        </w:rPr>
        <w:t>由于过滤，通信被强制禁止</w:t>
      </w:r>
    </w:p>
    <w:p w:rsidR="00EC04F0" w:rsidRDefault="00EC04F0" w:rsidP="00EC04F0">
      <w:r>
        <w:t>{</w:t>
      </w:r>
    </w:p>
    <w:p w:rsidR="00EC04F0" w:rsidRDefault="00EC04F0" w:rsidP="00EC04F0">
      <w:r>
        <w:t>/*</w:t>
      </w:r>
    </w:p>
    <w:p w:rsidR="00EC04F0" w:rsidRDefault="00EC04F0" w:rsidP="00EC04F0">
      <w:r>
        <w:rPr>
          <w:rFonts w:hint="eastAsia"/>
        </w:rPr>
        <w:t>1~2</w:t>
      </w:r>
      <w:r>
        <w:rPr>
          <w:rFonts w:hint="eastAsia"/>
        </w:rPr>
        <w:t>，</w:t>
      </w:r>
      <w:r>
        <w:rPr>
          <w:rFonts w:hint="eastAsia"/>
        </w:rPr>
        <w:t>03 0D</w:t>
      </w:r>
    </w:p>
    <w:p w:rsidR="00EC04F0" w:rsidRDefault="00EC04F0" w:rsidP="00EC04F0">
      <w:r>
        <w:rPr>
          <w:rFonts w:hint="eastAsia"/>
        </w:rPr>
        <w:t>3~4</w:t>
      </w:r>
      <w:r>
        <w:rPr>
          <w:rFonts w:hint="eastAsia"/>
        </w:rPr>
        <w:t>，检验和</w:t>
      </w:r>
      <w:r>
        <w:rPr>
          <w:rFonts w:hint="eastAsia"/>
        </w:rPr>
        <w:t xml:space="preserve"> </w:t>
      </w:r>
    </w:p>
    <w:p w:rsidR="00EC04F0" w:rsidRDefault="00EC04F0" w:rsidP="00EC04F0"/>
    <w:p w:rsidR="00EC04F0" w:rsidRDefault="00EC04F0" w:rsidP="00EC04F0">
      <w:r>
        <w:t xml:space="preserve">*/ </w:t>
      </w:r>
    </w:p>
    <w:p w:rsidR="00EC04F0" w:rsidRDefault="00EC04F0" w:rsidP="00EC04F0">
      <w:r>
        <w:t>}</w:t>
      </w:r>
    </w:p>
    <w:p w:rsidR="00EC04F0" w:rsidRDefault="00EC04F0" w:rsidP="00EC04F0">
      <w:pPr>
        <w:widowControl/>
        <w:jc w:val="left"/>
      </w:pPr>
      <w:r>
        <w:br w:type="page"/>
      </w:r>
    </w:p>
    <w:p w:rsidR="00EC04F0" w:rsidRDefault="00EC04F0" w:rsidP="00EC04F0">
      <w:pPr>
        <w:pStyle w:val="2"/>
      </w:pPr>
      <w:bookmarkStart w:id="39" w:name="_Toc505958238"/>
      <w:bookmarkStart w:id="40" w:name="_Toc506814729"/>
      <w:r>
        <w:rPr>
          <w:rFonts w:hint="eastAsia"/>
        </w:rPr>
        <w:lastRenderedPageBreak/>
        <w:t>ICMP</w:t>
      </w:r>
      <w:r>
        <w:rPr>
          <w:rFonts w:hint="eastAsia"/>
        </w:rPr>
        <w:t>主机越权</w:t>
      </w:r>
      <w:bookmarkEnd w:id="39"/>
      <w:bookmarkEnd w:id="40"/>
    </w:p>
    <w:p w:rsidR="00EC04F0" w:rsidRDefault="00EC04F0" w:rsidP="00EC04F0">
      <w:r>
        <w:rPr>
          <w:rFonts w:hint="eastAsia"/>
        </w:rPr>
        <w:t>void ICMP_HostPrecedenceViolation()  //</w:t>
      </w:r>
      <w:r>
        <w:rPr>
          <w:rFonts w:hint="eastAsia"/>
        </w:rPr>
        <w:t>主机越权</w:t>
      </w:r>
    </w:p>
    <w:p w:rsidR="00EC04F0" w:rsidRDefault="00EC04F0" w:rsidP="00EC04F0">
      <w:r>
        <w:t>{</w:t>
      </w:r>
    </w:p>
    <w:p w:rsidR="00EC04F0" w:rsidRDefault="00EC04F0" w:rsidP="00EC04F0">
      <w:r>
        <w:t>/*</w:t>
      </w:r>
    </w:p>
    <w:p w:rsidR="00EC04F0" w:rsidRDefault="00EC04F0" w:rsidP="00EC04F0">
      <w:r>
        <w:rPr>
          <w:rFonts w:hint="eastAsia"/>
        </w:rPr>
        <w:t>1~2</w:t>
      </w:r>
      <w:r>
        <w:rPr>
          <w:rFonts w:hint="eastAsia"/>
        </w:rPr>
        <w:t>，</w:t>
      </w:r>
      <w:r>
        <w:rPr>
          <w:rFonts w:hint="eastAsia"/>
        </w:rPr>
        <w:t>03 0E</w:t>
      </w:r>
    </w:p>
    <w:p w:rsidR="00EC04F0" w:rsidRDefault="00EC04F0" w:rsidP="00EC04F0">
      <w:r>
        <w:rPr>
          <w:rFonts w:hint="eastAsia"/>
        </w:rPr>
        <w:t>3~4</w:t>
      </w:r>
      <w:r>
        <w:rPr>
          <w:rFonts w:hint="eastAsia"/>
        </w:rPr>
        <w:t>，检验和</w:t>
      </w:r>
      <w:r>
        <w:rPr>
          <w:rFonts w:hint="eastAsia"/>
        </w:rPr>
        <w:t xml:space="preserve"> </w:t>
      </w:r>
    </w:p>
    <w:p w:rsidR="00EC04F0" w:rsidRDefault="00EC04F0" w:rsidP="00EC04F0"/>
    <w:p w:rsidR="00EC04F0" w:rsidRDefault="00EC04F0" w:rsidP="00EC04F0">
      <w:r>
        <w:t xml:space="preserve">*/ </w:t>
      </w:r>
    </w:p>
    <w:p w:rsidR="00EC04F0" w:rsidRDefault="00EC04F0" w:rsidP="00EC04F0">
      <w:r>
        <w:t>}</w:t>
      </w:r>
    </w:p>
    <w:p w:rsidR="00EC04F0" w:rsidRDefault="00EC04F0" w:rsidP="00EC04F0">
      <w:pPr>
        <w:widowControl/>
        <w:jc w:val="left"/>
      </w:pPr>
      <w:r>
        <w:br w:type="page"/>
      </w:r>
    </w:p>
    <w:p w:rsidR="00EC04F0" w:rsidRDefault="00EC04F0" w:rsidP="00EC04F0">
      <w:pPr>
        <w:pStyle w:val="2"/>
      </w:pPr>
      <w:bookmarkStart w:id="41" w:name="_Toc505958239"/>
      <w:bookmarkStart w:id="42" w:name="_Toc506814730"/>
      <w:r>
        <w:rPr>
          <w:rFonts w:hint="eastAsia"/>
        </w:rPr>
        <w:lastRenderedPageBreak/>
        <w:t>ICMP</w:t>
      </w:r>
      <w:r>
        <w:rPr>
          <w:rFonts w:hint="eastAsia"/>
        </w:rPr>
        <w:t>优先权中止生效</w:t>
      </w:r>
      <w:bookmarkEnd w:id="41"/>
      <w:bookmarkEnd w:id="42"/>
    </w:p>
    <w:p w:rsidR="00EC04F0" w:rsidRDefault="00EC04F0" w:rsidP="00EC04F0">
      <w:r>
        <w:rPr>
          <w:rFonts w:hint="eastAsia"/>
        </w:rPr>
        <w:t>void ICMP_PrecedenceCutoffEffective()  //</w:t>
      </w:r>
      <w:r>
        <w:rPr>
          <w:rFonts w:hint="eastAsia"/>
        </w:rPr>
        <w:t>优先权中止生效</w:t>
      </w:r>
    </w:p>
    <w:p w:rsidR="00EC04F0" w:rsidRDefault="00EC04F0" w:rsidP="00EC04F0">
      <w:r>
        <w:t>{</w:t>
      </w:r>
    </w:p>
    <w:p w:rsidR="00EC04F0" w:rsidRDefault="00EC04F0" w:rsidP="00EC04F0">
      <w:r>
        <w:t>/*</w:t>
      </w:r>
    </w:p>
    <w:p w:rsidR="00EC04F0" w:rsidRDefault="00EC04F0" w:rsidP="00EC04F0">
      <w:r>
        <w:rPr>
          <w:rFonts w:hint="eastAsia"/>
        </w:rPr>
        <w:t>1~2</w:t>
      </w:r>
      <w:r>
        <w:rPr>
          <w:rFonts w:hint="eastAsia"/>
        </w:rPr>
        <w:t>，</w:t>
      </w:r>
      <w:r>
        <w:rPr>
          <w:rFonts w:hint="eastAsia"/>
        </w:rPr>
        <w:t>03 0F</w:t>
      </w:r>
    </w:p>
    <w:p w:rsidR="00EC04F0" w:rsidRDefault="00EC04F0" w:rsidP="00EC04F0">
      <w:r>
        <w:rPr>
          <w:rFonts w:hint="eastAsia"/>
        </w:rPr>
        <w:t>3~4</w:t>
      </w:r>
      <w:r>
        <w:rPr>
          <w:rFonts w:hint="eastAsia"/>
        </w:rPr>
        <w:t>，检验和</w:t>
      </w:r>
      <w:r>
        <w:rPr>
          <w:rFonts w:hint="eastAsia"/>
        </w:rPr>
        <w:t xml:space="preserve"> </w:t>
      </w:r>
    </w:p>
    <w:p w:rsidR="00EC04F0" w:rsidRDefault="00EC04F0" w:rsidP="00EC04F0"/>
    <w:p w:rsidR="00EC04F0" w:rsidRDefault="00EC04F0" w:rsidP="00EC04F0">
      <w:r>
        <w:t xml:space="preserve">*/ </w:t>
      </w:r>
    </w:p>
    <w:p w:rsidR="00EC04F0" w:rsidRDefault="00EC04F0" w:rsidP="00EC04F0">
      <w:r>
        <w:t>}</w:t>
      </w:r>
    </w:p>
    <w:p w:rsidR="00EC04F0" w:rsidRDefault="00EC04F0" w:rsidP="00EC04F0"/>
    <w:p w:rsidR="00EC04F0" w:rsidRDefault="00EC04F0" w:rsidP="00EC04F0"/>
    <w:p w:rsidR="00EC04F0" w:rsidRDefault="00EC04F0" w:rsidP="00EC04F0"/>
    <w:p w:rsidR="00EC04F0" w:rsidRDefault="00EC04F0" w:rsidP="00EC04F0">
      <w:pPr>
        <w:widowControl/>
        <w:jc w:val="left"/>
      </w:pPr>
      <w:r>
        <w:br w:type="page"/>
      </w:r>
    </w:p>
    <w:p w:rsidR="00EC04F0" w:rsidRDefault="00EC04F0" w:rsidP="00EC04F0">
      <w:pPr>
        <w:pStyle w:val="2"/>
      </w:pPr>
      <w:bookmarkStart w:id="43" w:name="_Toc505958240"/>
      <w:bookmarkStart w:id="44" w:name="_Toc506814731"/>
      <w:r>
        <w:rPr>
          <w:rFonts w:hint="eastAsia"/>
        </w:rPr>
        <w:lastRenderedPageBreak/>
        <w:t>ICMP</w:t>
      </w:r>
      <w:r>
        <w:rPr>
          <w:rFonts w:hint="eastAsia"/>
        </w:rPr>
        <w:t>源站抑制</w:t>
      </w:r>
      <w:bookmarkEnd w:id="43"/>
      <w:bookmarkEnd w:id="44"/>
    </w:p>
    <w:p w:rsidR="00EC04F0" w:rsidRDefault="00EC04F0" w:rsidP="00EC04F0">
      <w:r>
        <w:rPr>
          <w:rFonts w:hint="eastAsia"/>
        </w:rPr>
        <w:t>void ICMP_SourceQuench()  //</w:t>
      </w:r>
      <w:r>
        <w:rPr>
          <w:rFonts w:hint="eastAsia"/>
        </w:rPr>
        <w:t>源站抑制</w:t>
      </w:r>
    </w:p>
    <w:p w:rsidR="00EC04F0" w:rsidRDefault="00EC04F0" w:rsidP="00EC04F0">
      <w:r>
        <w:t>{</w:t>
      </w:r>
    </w:p>
    <w:p w:rsidR="00EC04F0" w:rsidRDefault="00EC04F0" w:rsidP="00EC04F0">
      <w:r>
        <w:t>/*</w:t>
      </w:r>
    </w:p>
    <w:p w:rsidR="00EC04F0" w:rsidRDefault="00EC04F0" w:rsidP="00EC04F0">
      <w:r>
        <w:rPr>
          <w:rFonts w:hint="eastAsia"/>
        </w:rPr>
        <w:t>1~2</w:t>
      </w:r>
      <w:r>
        <w:rPr>
          <w:rFonts w:hint="eastAsia"/>
        </w:rPr>
        <w:t>，</w:t>
      </w:r>
      <w:r>
        <w:rPr>
          <w:rFonts w:hint="eastAsia"/>
        </w:rPr>
        <w:t>04 00</w:t>
      </w:r>
    </w:p>
    <w:p w:rsidR="00EC04F0" w:rsidRDefault="00EC04F0" w:rsidP="00EC04F0">
      <w:r>
        <w:rPr>
          <w:rFonts w:hint="eastAsia"/>
        </w:rPr>
        <w:t>3~4</w:t>
      </w:r>
      <w:r>
        <w:rPr>
          <w:rFonts w:hint="eastAsia"/>
        </w:rPr>
        <w:t>，检验和</w:t>
      </w:r>
      <w:r>
        <w:rPr>
          <w:rFonts w:hint="eastAsia"/>
        </w:rPr>
        <w:t xml:space="preserve"> </w:t>
      </w:r>
    </w:p>
    <w:p w:rsidR="00EC04F0" w:rsidRDefault="00EC04F0" w:rsidP="00EC04F0"/>
    <w:p w:rsidR="00EC04F0" w:rsidRDefault="00EC04F0" w:rsidP="00EC04F0">
      <w:r>
        <w:t xml:space="preserve">*/ </w:t>
      </w:r>
    </w:p>
    <w:p w:rsidR="00EC04F0" w:rsidRDefault="00EC04F0" w:rsidP="00EC04F0">
      <w:r>
        <w:t>}</w:t>
      </w:r>
    </w:p>
    <w:p w:rsidR="00EC04F0" w:rsidRDefault="00EC04F0" w:rsidP="00EC04F0"/>
    <w:p w:rsidR="00EC04F0" w:rsidRDefault="00EC04F0" w:rsidP="00EC04F0">
      <w:pPr>
        <w:widowControl/>
        <w:jc w:val="left"/>
      </w:pPr>
      <w:r>
        <w:br w:type="page"/>
      </w:r>
    </w:p>
    <w:p w:rsidR="00EC04F0" w:rsidRDefault="00EC04F0" w:rsidP="00EC04F0"/>
    <w:p w:rsidR="00EC04F0" w:rsidRDefault="00EC04F0" w:rsidP="00EC04F0">
      <w:r>
        <w:t>/*</w:t>
      </w:r>
    </w:p>
    <w:p w:rsidR="00EC04F0" w:rsidRDefault="00EC04F0" w:rsidP="00EC04F0">
      <w:pPr>
        <w:pStyle w:val="2"/>
      </w:pPr>
      <w:bookmarkStart w:id="45" w:name="_Toc505958241"/>
      <w:bookmarkStart w:id="46" w:name="_Toc506814732"/>
      <w:r>
        <w:rPr>
          <w:rFonts w:hint="eastAsia"/>
        </w:rPr>
        <w:t>ICMP</w:t>
      </w:r>
      <w:r>
        <w:rPr>
          <w:rFonts w:hint="eastAsia"/>
        </w:rPr>
        <w:t>重定向差错</w:t>
      </w:r>
      <w:bookmarkEnd w:id="45"/>
      <w:bookmarkEnd w:id="46"/>
    </w:p>
    <w:p w:rsidR="00EC04F0" w:rsidRDefault="00EC04F0" w:rsidP="00EC04F0">
      <w:r>
        <w:rPr>
          <w:rFonts w:hint="eastAsia"/>
        </w:rPr>
        <w:t>当</w:t>
      </w:r>
      <w:r>
        <w:rPr>
          <w:rFonts w:hint="eastAsia"/>
        </w:rPr>
        <w:t>IP</w:t>
      </w:r>
      <w:r>
        <w:rPr>
          <w:rFonts w:hint="eastAsia"/>
        </w:rPr>
        <w:t>数据报文应该被发送到另一个路由器时，收到数据报文的路由器就要发送</w:t>
      </w:r>
      <w:r>
        <w:rPr>
          <w:rFonts w:hint="eastAsia"/>
        </w:rPr>
        <w:t>ICMP</w:t>
      </w:r>
      <w:r>
        <w:rPr>
          <w:rFonts w:hint="eastAsia"/>
        </w:rPr>
        <w:t>重定向差错报文给</w:t>
      </w:r>
      <w:r>
        <w:rPr>
          <w:rFonts w:hint="eastAsia"/>
        </w:rPr>
        <w:t>IP</w:t>
      </w:r>
      <w:r>
        <w:rPr>
          <w:rFonts w:hint="eastAsia"/>
        </w:rPr>
        <w:t>数据报文的发送端。</w:t>
      </w:r>
      <w:r>
        <w:rPr>
          <w:rFonts w:hint="eastAsia"/>
        </w:rPr>
        <w:t xml:space="preserve"> </w:t>
      </w:r>
    </w:p>
    <w:p w:rsidR="00EC04F0" w:rsidRDefault="00EC04F0" w:rsidP="00EC04F0">
      <w:r>
        <w:rPr>
          <w:rFonts w:hint="eastAsia"/>
        </w:rPr>
        <w:t>这在概念上是很简单的，正如图</w:t>
      </w:r>
      <w:r>
        <w:rPr>
          <w:rFonts w:hint="eastAsia"/>
        </w:rPr>
        <w:t>9- 3</w:t>
      </w:r>
      <w:r>
        <w:rPr>
          <w:rFonts w:hint="eastAsia"/>
        </w:rPr>
        <w:t>所示的那样。只有当主机可以选择路由器发送分组的情况下，我们才可能看到</w:t>
      </w:r>
      <w:r>
        <w:rPr>
          <w:rFonts w:hint="eastAsia"/>
        </w:rPr>
        <w:t>ICMP</w:t>
      </w:r>
      <w:r>
        <w:rPr>
          <w:rFonts w:hint="eastAsia"/>
        </w:rPr>
        <w:t>重定向报文（回忆我们在图</w:t>
      </w:r>
      <w:r>
        <w:rPr>
          <w:rFonts w:hint="eastAsia"/>
        </w:rPr>
        <w:t>7- 6</w:t>
      </w:r>
      <w:r>
        <w:rPr>
          <w:rFonts w:hint="eastAsia"/>
        </w:rPr>
        <w:t>中看过的例子）。</w:t>
      </w:r>
    </w:p>
    <w:p w:rsidR="00EC04F0" w:rsidRDefault="00EC04F0" w:rsidP="00EC04F0">
      <w:r>
        <w:rPr>
          <w:rFonts w:hint="eastAsia"/>
        </w:rPr>
        <w:t xml:space="preserve">1) </w:t>
      </w:r>
      <w:r>
        <w:rPr>
          <w:rFonts w:hint="eastAsia"/>
        </w:rPr>
        <w:t>我们假定主机发送一份</w:t>
      </w:r>
      <w:r>
        <w:rPr>
          <w:rFonts w:hint="eastAsia"/>
        </w:rPr>
        <w:t>IP</w:t>
      </w:r>
      <w:r>
        <w:rPr>
          <w:rFonts w:hint="eastAsia"/>
        </w:rPr>
        <w:t>数据报文给</w:t>
      </w:r>
      <w:r>
        <w:rPr>
          <w:rFonts w:hint="eastAsia"/>
        </w:rPr>
        <w:t>R1</w:t>
      </w:r>
      <w:r>
        <w:rPr>
          <w:rFonts w:hint="eastAsia"/>
        </w:rPr>
        <w:t>。这种选路决策经常发生，因为</w:t>
      </w:r>
      <w:r>
        <w:rPr>
          <w:rFonts w:hint="eastAsia"/>
        </w:rPr>
        <w:t>R1</w:t>
      </w:r>
      <w:r>
        <w:rPr>
          <w:rFonts w:hint="eastAsia"/>
        </w:rPr>
        <w:t>是该主机的默认路由。</w:t>
      </w:r>
    </w:p>
    <w:p w:rsidR="00EC04F0" w:rsidRDefault="00EC04F0" w:rsidP="00EC04F0">
      <w:r>
        <w:rPr>
          <w:rFonts w:hint="eastAsia"/>
        </w:rPr>
        <w:t>2) R1</w:t>
      </w:r>
      <w:r>
        <w:rPr>
          <w:rFonts w:hint="eastAsia"/>
        </w:rPr>
        <w:t>收到数据报文并且检查它的路由表，发现</w:t>
      </w:r>
      <w:r>
        <w:rPr>
          <w:rFonts w:hint="eastAsia"/>
        </w:rPr>
        <w:t>R2</w:t>
      </w:r>
      <w:r>
        <w:rPr>
          <w:rFonts w:hint="eastAsia"/>
        </w:rPr>
        <w:t>是发送该数据报文的下一站。</w:t>
      </w:r>
      <w:r>
        <w:rPr>
          <w:rFonts w:hint="eastAsia"/>
        </w:rPr>
        <w:t xml:space="preserve"> </w:t>
      </w:r>
    </w:p>
    <w:p w:rsidR="00EC04F0" w:rsidRDefault="00EC04F0" w:rsidP="00EC04F0">
      <w:r>
        <w:rPr>
          <w:rFonts w:hint="eastAsia"/>
        </w:rPr>
        <w:t>当它把数据报文发送给</w:t>
      </w:r>
      <w:r>
        <w:rPr>
          <w:rFonts w:hint="eastAsia"/>
        </w:rPr>
        <w:t>R2</w:t>
      </w:r>
      <w:r>
        <w:rPr>
          <w:rFonts w:hint="eastAsia"/>
        </w:rPr>
        <w:t>时，</w:t>
      </w:r>
      <w:r>
        <w:rPr>
          <w:rFonts w:hint="eastAsia"/>
        </w:rPr>
        <w:t>R1</w:t>
      </w:r>
      <w:r>
        <w:rPr>
          <w:rFonts w:hint="eastAsia"/>
        </w:rPr>
        <w:t>检测到它正在发送的接口与数据报文到达接口是相同的（即主机和两个路由器所在的</w:t>
      </w:r>
      <w:r>
        <w:rPr>
          <w:rFonts w:hint="eastAsia"/>
        </w:rPr>
        <w:t>LAN</w:t>
      </w:r>
      <w:r>
        <w:rPr>
          <w:rFonts w:hint="eastAsia"/>
        </w:rPr>
        <w:t>）。</w:t>
      </w:r>
      <w:r>
        <w:rPr>
          <w:rFonts w:hint="eastAsia"/>
        </w:rPr>
        <w:t xml:space="preserve"> </w:t>
      </w:r>
    </w:p>
    <w:p w:rsidR="00EC04F0" w:rsidRDefault="00EC04F0" w:rsidP="00EC04F0">
      <w:r>
        <w:rPr>
          <w:rFonts w:hint="eastAsia"/>
        </w:rPr>
        <w:t>这样就给路由器发送重定向报文给原始发送端提供了线索。</w:t>
      </w:r>
    </w:p>
    <w:p w:rsidR="00EC04F0" w:rsidRDefault="00EC04F0" w:rsidP="00EC04F0">
      <w:r>
        <w:rPr>
          <w:rFonts w:hint="eastAsia"/>
        </w:rPr>
        <w:t>3) R1</w:t>
      </w:r>
      <w:r>
        <w:rPr>
          <w:rFonts w:hint="eastAsia"/>
        </w:rPr>
        <w:t>发送一份</w:t>
      </w:r>
      <w:r>
        <w:rPr>
          <w:rFonts w:hint="eastAsia"/>
        </w:rPr>
        <w:t>ICMP</w:t>
      </w:r>
      <w:r>
        <w:rPr>
          <w:rFonts w:hint="eastAsia"/>
        </w:rPr>
        <w:t>重定向报文给主机，告诉它以后把数据报文发送给</w:t>
      </w:r>
      <w:r>
        <w:rPr>
          <w:rFonts w:hint="eastAsia"/>
        </w:rPr>
        <w:t>R2</w:t>
      </w:r>
      <w:r>
        <w:rPr>
          <w:rFonts w:hint="eastAsia"/>
        </w:rPr>
        <w:t>而不是</w:t>
      </w:r>
      <w:r>
        <w:rPr>
          <w:rFonts w:hint="eastAsia"/>
        </w:rPr>
        <w:t>R1</w:t>
      </w:r>
      <w:r>
        <w:rPr>
          <w:rFonts w:hint="eastAsia"/>
        </w:rPr>
        <w:t>。</w:t>
      </w:r>
    </w:p>
    <w:p w:rsidR="00EC04F0" w:rsidRDefault="00EC04F0" w:rsidP="00EC04F0"/>
    <w:p w:rsidR="00EC04F0" w:rsidRDefault="00EC04F0" w:rsidP="00EC04F0">
      <w:r>
        <w:rPr>
          <w:rFonts w:hint="eastAsia"/>
        </w:rPr>
        <w:t>图</w:t>
      </w:r>
      <w:r>
        <w:rPr>
          <w:rFonts w:hint="eastAsia"/>
        </w:rPr>
        <w:t>9-3ICMP</w:t>
      </w:r>
      <w:r>
        <w:rPr>
          <w:rFonts w:hint="eastAsia"/>
        </w:rPr>
        <w:t>重定向的例子</w:t>
      </w:r>
    </w:p>
    <w:p w:rsidR="00EC04F0" w:rsidRDefault="00EC04F0" w:rsidP="00EC04F0">
      <w:r>
        <w:rPr>
          <w:rFonts w:hint="eastAsia"/>
        </w:rPr>
        <w:t>重定向一般用来让具有很少选路信息的主机逐渐建立更完善的路由表。</w:t>
      </w:r>
      <w:r>
        <w:rPr>
          <w:rFonts w:hint="eastAsia"/>
        </w:rPr>
        <w:t xml:space="preserve"> </w:t>
      </w:r>
    </w:p>
    <w:p w:rsidR="00EC04F0" w:rsidRDefault="00EC04F0" w:rsidP="00EC04F0">
      <w:r>
        <w:rPr>
          <w:rFonts w:hint="eastAsia"/>
        </w:rPr>
        <w:t>主机启动时路由表中可以只有一个默认表项（在图</w:t>
      </w:r>
      <w:r>
        <w:rPr>
          <w:rFonts w:hint="eastAsia"/>
        </w:rPr>
        <w:t>9- 3</w:t>
      </w:r>
      <w:r>
        <w:rPr>
          <w:rFonts w:hint="eastAsia"/>
        </w:rPr>
        <w:t>所示的例子中，为</w:t>
      </w:r>
      <w:r>
        <w:rPr>
          <w:rFonts w:hint="eastAsia"/>
        </w:rPr>
        <w:t>R1</w:t>
      </w:r>
      <w:r>
        <w:rPr>
          <w:rFonts w:hint="eastAsia"/>
        </w:rPr>
        <w:t>或</w:t>
      </w:r>
      <w:r>
        <w:rPr>
          <w:rFonts w:hint="eastAsia"/>
        </w:rPr>
        <w:t>R2</w:t>
      </w:r>
      <w:r>
        <w:rPr>
          <w:rFonts w:hint="eastAsia"/>
        </w:rPr>
        <w:t>）。</w:t>
      </w:r>
      <w:r>
        <w:rPr>
          <w:rFonts w:hint="eastAsia"/>
        </w:rPr>
        <w:t xml:space="preserve"> </w:t>
      </w:r>
    </w:p>
    <w:p w:rsidR="00EC04F0" w:rsidRDefault="00EC04F0" w:rsidP="00EC04F0">
      <w:r>
        <w:rPr>
          <w:rFonts w:hint="eastAsia"/>
        </w:rPr>
        <w:t>一旦默认路由发生差错，默认路由器将通知它进行重定向，并允许主机对路由表作相应的改动。</w:t>
      </w:r>
      <w:r>
        <w:rPr>
          <w:rFonts w:hint="eastAsia"/>
        </w:rPr>
        <w:t xml:space="preserve"> </w:t>
      </w:r>
    </w:p>
    <w:p w:rsidR="00EC04F0" w:rsidRDefault="00EC04F0" w:rsidP="00EC04F0">
      <w:r>
        <w:rPr>
          <w:rFonts w:hint="eastAsia"/>
        </w:rPr>
        <w:t>ICMP</w:t>
      </w:r>
      <w:r>
        <w:rPr>
          <w:rFonts w:hint="eastAsia"/>
        </w:rPr>
        <w:t>重定向允许</w:t>
      </w:r>
      <w:r>
        <w:rPr>
          <w:rFonts w:hint="eastAsia"/>
        </w:rPr>
        <w:t>TCP/ IP</w:t>
      </w:r>
      <w:r>
        <w:rPr>
          <w:rFonts w:hint="eastAsia"/>
        </w:rPr>
        <w:t>主机在进行选路时不需要具备智能特性，而把所有的智能特性放在路由器端。</w:t>
      </w:r>
      <w:r>
        <w:rPr>
          <w:rFonts w:hint="eastAsia"/>
        </w:rPr>
        <w:t xml:space="preserve"> </w:t>
      </w:r>
    </w:p>
    <w:p w:rsidR="00EC04F0" w:rsidRDefault="00EC04F0" w:rsidP="00EC04F0">
      <w:r>
        <w:rPr>
          <w:rFonts w:hint="eastAsia"/>
        </w:rPr>
        <w:t>显然，在我们的例子中，</w:t>
      </w:r>
      <w:r>
        <w:rPr>
          <w:rFonts w:hint="eastAsia"/>
        </w:rPr>
        <w:t>R1</w:t>
      </w:r>
      <w:r>
        <w:rPr>
          <w:rFonts w:hint="eastAsia"/>
        </w:rPr>
        <w:t>和</w:t>
      </w:r>
      <w:r>
        <w:rPr>
          <w:rFonts w:hint="eastAsia"/>
        </w:rPr>
        <w:t>R2</w:t>
      </w:r>
      <w:r>
        <w:rPr>
          <w:rFonts w:hint="eastAsia"/>
        </w:rPr>
        <w:t>必须知道有关相连网络的更多拓扑结构的信息，但是连在</w:t>
      </w:r>
      <w:r>
        <w:rPr>
          <w:rFonts w:hint="eastAsia"/>
        </w:rPr>
        <w:t>LAN</w:t>
      </w:r>
      <w:r>
        <w:rPr>
          <w:rFonts w:hint="eastAsia"/>
        </w:rPr>
        <w:t>上的所有主机在启动时只需一个默认路由，通过接收重定向报文来逐步学习。</w:t>
      </w:r>
      <w:r>
        <w:rPr>
          <w:rFonts w:hint="eastAsia"/>
        </w:rPr>
        <w:t xml:space="preserve"> </w:t>
      </w:r>
    </w:p>
    <w:p w:rsidR="00EC04F0" w:rsidRDefault="00EC04F0" w:rsidP="00EC04F0">
      <w:r>
        <w:t xml:space="preserve"> </w:t>
      </w:r>
    </w:p>
    <w:p w:rsidR="00EC04F0" w:rsidRDefault="00EC04F0" w:rsidP="00EC04F0">
      <w:r>
        <w:rPr>
          <w:rFonts w:hint="eastAsia"/>
        </w:rPr>
        <w:t>ICMP</w:t>
      </w:r>
      <w:r>
        <w:rPr>
          <w:rFonts w:hint="eastAsia"/>
        </w:rPr>
        <w:t>重定向报文的接收者必须查看三个</w:t>
      </w:r>
      <w:r>
        <w:rPr>
          <w:rFonts w:hint="eastAsia"/>
        </w:rPr>
        <w:t>IP</w:t>
      </w:r>
      <w:r>
        <w:rPr>
          <w:rFonts w:hint="eastAsia"/>
        </w:rPr>
        <w:t>地址：</w:t>
      </w:r>
    </w:p>
    <w:p w:rsidR="00EC04F0" w:rsidRDefault="00EC04F0" w:rsidP="00EC04F0">
      <w:r>
        <w:rPr>
          <w:rFonts w:hint="eastAsia"/>
        </w:rPr>
        <w:t>( 1)</w:t>
      </w:r>
      <w:r>
        <w:rPr>
          <w:rFonts w:hint="eastAsia"/>
        </w:rPr>
        <w:t>导致重定向的</w:t>
      </w:r>
      <w:r>
        <w:rPr>
          <w:rFonts w:hint="eastAsia"/>
        </w:rPr>
        <w:t>IP</w:t>
      </w:r>
      <w:r>
        <w:rPr>
          <w:rFonts w:hint="eastAsia"/>
        </w:rPr>
        <w:t>地址（即</w:t>
      </w:r>
      <w:r>
        <w:rPr>
          <w:rFonts w:hint="eastAsia"/>
        </w:rPr>
        <w:t>ICMP</w:t>
      </w:r>
      <w:r>
        <w:rPr>
          <w:rFonts w:hint="eastAsia"/>
        </w:rPr>
        <w:t>重定向报文的数据位于</w:t>
      </w:r>
      <w:r>
        <w:rPr>
          <w:rFonts w:hint="eastAsia"/>
        </w:rPr>
        <w:t>IP</w:t>
      </w:r>
      <w:r>
        <w:rPr>
          <w:rFonts w:hint="eastAsia"/>
        </w:rPr>
        <w:t>数据报文的首部）；</w:t>
      </w:r>
      <w:r>
        <w:rPr>
          <w:rFonts w:hint="eastAsia"/>
        </w:rPr>
        <w:t xml:space="preserve"> </w:t>
      </w:r>
    </w:p>
    <w:p w:rsidR="00EC04F0" w:rsidRDefault="00EC04F0" w:rsidP="00EC04F0">
      <w:r>
        <w:rPr>
          <w:rFonts w:hint="eastAsia"/>
        </w:rPr>
        <w:t>( 2)</w:t>
      </w:r>
      <w:r>
        <w:rPr>
          <w:rFonts w:hint="eastAsia"/>
        </w:rPr>
        <w:t>发送重定向报文的路由器的</w:t>
      </w:r>
      <w:r>
        <w:rPr>
          <w:rFonts w:hint="eastAsia"/>
        </w:rPr>
        <w:t>IP</w:t>
      </w:r>
      <w:r>
        <w:rPr>
          <w:rFonts w:hint="eastAsia"/>
        </w:rPr>
        <w:t>地址（包含重定向信息的</w:t>
      </w:r>
      <w:r>
        <w:rPr>
          <w:rFonts w:hint="eastAsia"/>
        </w:rPr>
        <w:t>IP</w:t>
      </w:r>
      <w:r>
        <w:rPr>
          <w:rFonts w:hint="eastAsia"/>
        </w:rPr>
        <w:t>数据报文中的源地址；</w:t>
      </w:r>
    </w:p>
    <w:p w:rsidR="00EC04F0" w:rsidRDefault="00EC04F0" w:rsidP="00EC04F0">
      <w:r>
        <w:rPr>
          <w:rFonts w:hint="eastAsia"/>
        </w:rPr>
        <w:t>( 3)</w:t>
      </w:r>
      <w:r>
        <w:rPr>
          <w:rFonts w:hint="eastAsia"/>
        </w:rPr>
        <w:t>应该采用的路由器</w:t>
      </w:r>
      <w:r>
        <w:rPr>
          <w:rFonts w:hint="eastAsia"/>
        </w:rPr>
        <w:t>IP</w:t>
      </w:r>
      <w:r>
        <w:rPr>
          <w:rFonts w:hint="eastAsia"/>
        </w:rPr>
        <w:t>地址（在</w:t>
      </w:r>
      <w:r>
        <w:rPr>
          <w:rFonts w:hint="eastAsia"/>
        </w:rPr>
        <w:t>ICMP</w:t>
      </w:r>
      <w:r>
        <w:rPr>
          <w:rFonts w:hint="eastAsia"/>
        </w:rPr>
        <w:t>报文中的</w:t>
      </w:r>
      <w:r>
        <w:rPr>
          <w:rFonts w:hint="eastAsia"/>
        </w:rPr>
        <w:t>4~ 7</w:t>
      </w:r>
      <w:r>
        <w:rPr>
          <w:rFonts w:hint="eastAsia"/>
        </w:rPr>
        <w:t>字节）。</w:t>
      </w:r>
    </w:p>
    <w:p w:rsidR="00EC04F0" w:rsidRDefault="00EC04F0" w:rsidP="00EC04F0">
      <w:r>
        <w:rPr>
          <w:rFonts w:hint="eastAsia"/>
        </w:rPr>
        <w:t>关于</w:t>
      </w:r>
      <w:r>
        <w:rPr>
          <w:rFonts w:hint="eastAsia"/>
        </w:rPr>
        <w:t>ICMP</w:t>
      </w:r>
      <w:r>
        <w:rPr>
          <w:rFonts w:hint="eastAsia"/>
        </w:rPr>
        <w:t>重定向报文有很多规则。首先，重定向报文只能由路由器生成，而不能由主机生成。</w:t>
      </w:r>
      <w:r>
        <w:rPr>
          <w:rFonts w:hint="eastAsia"/>
        </w:rPr>
        <w:t xml:space="preserve"> </w:t>
      </w:r>
    </w:p>
    <w:p w:rsidR="00EC04F0" w:rsidRDefault="00EC04F0" w:rsidP="00EC04F0">
      <w:r>
        <w:rPr>
          <w:rFonts w:hint="eastAsia"/>
        </w:rPr>
        <w:t>另外，重定向报文是为主机而不是为路由器使用的。假定路由器和其他一些路由器共同参与某一种选路协议，则该协议就能消除重定向的需要</w:t>
      </w:r>
      <w:r>
        <w:rPr>
          <w:rFonts w:hint="eastAsia"/>
        </w:rPr>
        <w:t xml:space="preserve"> </w:t>
      </w:r>
    </w:p>
    <w:p w:rsidR="00EC04F0" w:rsidRDefault="00EC04F0" w:rsidP="00EC04F0">
      <w:r>
        <w:rPr>
          <w:rFonts w:hint="eastAsia"/>
        </w:rPr>
        <w:t>（这意味着在图</w:t>
      </w:r>
      <w:r>
        <w:rPr>
          <w:rFonts w:hint="eastAsia"/>
        </w:rPr>
        <w:t>9- 1</w:t>
      </w:r>
      <w:r>
        <w:rPr>
          <w:rFonts w:hint="eastAsia"/>
        </w:rPr>
        <w:t>中的路由表应该消除或者能被选路守护程序修改，或者能被重定向报文修改，但不能同时被二者修改）。</w:t>
      </w:r>
    </w:p>
    <w:p w:rsidR="00EC04F0" w:rsidRDefault="00EC04F0" w:rsidP="00EC04F0">
      <w:r>
        <w:rPr>
          <w:rFonts w:hint="eastAsia"/>
        </w:rPr>
        <w:t>在</w:t>
      </w:r>
      <w:r>
        <w:rPr>
          <w:rFonts w:hint="eastAsia"/>
        </w:rPr>
        <w:t>4. 4BSD</w:t>
      </w:r>
      <w:r>
        <w:rPr>
          <w:rFonts w:hint="eastAsia"/>
        </w:rPr>
        <w:t>系统中，当主机作为路由器使用时，要进行下列检查。在生成</w:t>
      </w:r>
      <w:r>
        <w:rPr>
          <w:rFonts w:hint="eastAsia"/>
        </w:rPr>
        <w:t>ICMP</w:t>
      </w:r>
      <w:r>
        <w:rPr>
          <w:rFonts w:hint="eastAsia"/>
        </w:rPr>
        <w:t>重定向报文之前这些条件都要满足。</w:t>
      </w:r>
    </w:p>
    <w:p w:rsidR="00EC04F0" w:rsidRDefault="00EC04F0" w:rsidP="00EC04F0">
      <w:r>
        <w:rPr>
          <w:rFonts w:hint="eastAsia"/>
        </w:rPr>
        <w:lastRenderedPageBreak/>
        <w:t xml:space="preserve">1) </w:t>
      </w:r>
      <w:r>
        <w:rPr>
          <w:rFonts w:hint="eastAsia"/>
        </w:rPr>
        <w:t>出接口必须等于入接口。</w:t>
      </w:r>
    </w:p>
    <w:p w:rsidR="00EC04F0" w:rsidRDefault="00EC04F0" w:rsidP="00EC04F0">
      <w:r>
        <w:rPr>
          <w:rFonts w:hint="eastAsia"/>
        </w:rPr>
        <w:t xml:space="preserve">2) </w:t>
      </w:r>
      <w:r>
        <w:rPr>
          <w:rFonts w:hint="eastAsia"/>
        </w:rPr>
        <w:t>用于向外传送数据报文的路由不能被</w:t>
      </w:r>
      <w:r>
        <w:rPr>
          <w:rFonts w:hint="eastAsia"/>
        </w:rPr>
        <w:t>ICMP</w:t>
      </w:r>
      <w:r>
        <w:rPr>
          <w:rFonts w:hint="eastAsia"/>
        </w:rPr>
        <w:t>重定向报文创建或修改过，而且不能是路由器的默认路由。</w:t>
      </w:r>
    </w:p>
    <w:p w:rsidR="00EC04F0" w:rsidRDefault="00EC04F0" w:rsidP="00EC04F0">
      <w:r>
        <w:rPr>
          <w:rFonts w:hint="eastAsia"/>
        </w:rPr>
        <w:t xml:space="preserve">3) </w:t>
      </w:r>
      <w:r>
        <w:rPr>
          <w:rFonts w:hint="eastAsia"/>
        </w:rPr>
        <w:t>数据报文不能用源站选路来转发。</w:t>
      </w:r>
    </w:p>
    <w:p w:rsidR="00EC04F0" w:rsidRDefault="00EC04F0" w:rsidP="00EC04F0">
      <w:r>
        <w:rPr>
          <w:rFonts w:hint="eastAsia"/>
        </w:rPr>
        <w:t xml:space="preserve">4) </w:t>
      </w:r>
      <w:r>
        <w:rPr>
          <w:rFonts w:hint="eastAsia"/>
        </w:rPr>
        <w:t>内核必须配置成可以发送重定向报文。</w:t>
      </w:r>
      <w:r>
        <w:rPr>
          <w:rFonts w:hint="eastAsia"/>
        </w:rPr>
        <w:t xml:space="preserve"> </w:t>
      </w:r>
    </w:p>
    <w:p w:rsidR="00EC04F0" w:rsidRDefault="00EC04F0" w:rsidP="00EC04F0">
      <w:r>
        <w:t xml:space="preserve"> </w:t>
      </w:r>
    </w:p>
    <w:p w:rsidR="00EC04F0" w:rsidRDefault="00EC04F0" w:rsidP="00EC04F0">
      <w:r>
        <w:rPr>
          <w:rFonts w:hint="eastAsia"/>
        </w:rPr>
        <w:t>内核变量取名为</w:t>
      </w:r>
      <w:r>
        <w:rPr>
          <w:rFonts w:hint="eastAsia"/>
        </w:rPr>
        <w:t>IPSEDREDIRECTs</w:t>
      </w:r>
      <w:r>
        <w:rPr>
          <w:rFonts w:hint="eastAsia"/>
        </w:rPr>
        <w:t>或其他类似的名字（参见附录</w:t>
      </w:r>
      <w:r>
        <w:rPr>
          <w:rFonts w:hint="eastAsia"/>
        </w:rPr>
        <w:t>E</w:t>
      </w:r>
      <w:r>
        <w:rPr>
          <w:rFonts w:hint="eastAsia"/>
        </w:rPr>
        <w:t>）。</w:t>
      </w:r>
      <w:r>
        <w:rPr>
          <w:rFonts w:hint="eastAsia"/>
        </w:rPr>
        <w:t xml:space="preserve"> </w:t>
      </w:r>
    </w:p>
    <w:p w:rsidR="00EC04F0" w:rsidRDefault="00EC04F0" w:rsidP="00EC04F0">
      <w:r>
        <w:rPr>
          <w:rFonts w:hint="eastAsia"/>
        </w:rPr>
        <w:t>大多数当前的系统（例如</w:t>
      </w:r>
      <w:r>
        <w:rPr>
          <w:rFonts w:hint="eastAsia"/>
        </w:rPr>
        <w:t>BSD</w:t>
      </w:r>
      <w:r>
        <w:rPr>
          <w:rFonts w:hint="eastAsia"/>
        </w:rPr>
        <w:t>、</w:t>
      </w:r>
      <w:r>
        <w:rPr>
          <w:rFonts w:hint="eastAsia"/>
        </w:rPr>
        <w:t>SunOS4.1.x</w:t>
      </w:r>
      <w:r>
        <w:rPr>
          <w:rFonts w:hint="eastAsia"/>
        </w:rPr>
        <w:t>、</w:t>
      </w:r>
      <w:r>
        <w:rPr>
          <w:rFonts w:hint="eastAsia"/>
        </w:rPr>
        <w:t>SolariS2.X</w:t>
      </w:r>
      <w:r>
        <w:rPr>
          <w:rFonts w:hint="eastAsia"/>
        </w:rPr>
        <w:t>及</w:t>
      </w:r>
      <w:r>
        <w:rPr>
          <w:rFonts w:hint="eastAsia"/>
        </w:rPr>
        <w:t>AIX3.2.2</w:t>
      </w:r>
      <w:r>
        <w:rPr>
          <w:rFonts w:hint="eastAsia"/>
        </w:rPr>
        <w:t>）在默认条件下都设置该</w:t>
      </w:r>
    </w:p>
    <w:p w:rsidR="00EC04F0" w:rsidRDefault="00EC04F0" w:rsidP="00EC04F0">
      <w:r>
        <w:rPr>
          <w:rFonts w:hint="eastAsia"/>
        </w:rPr>
        <w:t>变量，使系统可以发送重定向报文。其他系统如</w:t>
      </w:r>
      <w:r>
        <w:rPr>
          <w:rFonts w:hint="eastAsia"/>
        </w:rPr>
        <w:t>SVR4</w:t>
      </w:r>
      <w:r>
        <w:rPr>
          <w:rFonts w:hint="eastAsia"/>
        </w:rPr>
        <w:t>则关闭了该项功能。</w:t>
      </w:r>
    </w:p>
    <w:p w:rsidR="00EC04F0" w:rsidRDefault="00EC04F0" w:rsidP="00EC04F0">
      <w:r>
        <w:rPr>
          <w:rFonts w:hint="eastAsia"/>
        </w:rPr>
        <w:t>另外，一台</w:t>
      </w:r>
      <w:r>
        <w:rPr>
          <w:rFonts w:hint="eastAsia"/>
        </w:rPr>
        <w:t>4. 4BSD</w:t>
      </w:r>
      <w:r>
        <w:rPr>
          <w:rFonts w:hint="eastAsia"/>
        </w:rPr>
        <w:t>主机收到</w:t>
      </w:r>
      <w:r>
        <w:rPr>
          <w:rFonts w:hint="eastAsia"/>
        </w:rPr>
        <w:t>ICMP</w:t>
      </w:r>
      <w:r>
        <w:rPr>
          <w:rFonts w:hint="eastAsia"/>
        </w:rPr>
        <w:t>重定向报文后，在修改路由表之前要作一些检查。这是</w:t>
      </w:r>
    </w:p>
    <w:p w:rsidR="00EC04F0" w:rsidRDefault="00EC04F0" w:rsidP="00EC04F0">
      <w:r>
        <w:rPr>
          <w:rFonts w:hint="eastAsia"/>
        </w:rPr>
        <w:t>为了防止路由器或主机的误操作，以及恶意用户的破坏，导致错误地修改系统路由表。</w:t>
      </w:r>
    </w:p>
    <w:p w:rsidR="00EC04F0" w:rsidRDefault="00EC04F0" w:rsidP="00EC04F0">
      <w:r>
        <w:rPr>
          <w:rFonts w:hint="eastAsia"/>
        </w:rPr>
        <w:t xml:space="preserve">1) </w:t>
      </w:r>
      <w:r>
        <w:rPr>
          <w:rFonts w:hint="eastAsia"/>
        </w:rPr>
        <w:t>新的路由器必须直接与网络相连接。</w:t>
      </w:r>
    </w:p>
    <w:p w:rsidR="00EC04F0" w:rsidRDefault="00EC04F0" w:rsidP="00EC04F0">
      <w:r>
        <w:rPr>
          <w:rFonts w:hint="eastAsia"/>
        </w:rPr>
        <w:t xml:space="preserve">2) </w:t>
      </w:r>
      <w:r>
        <w:rPr>
          <w:rFonts w:hint="eastAsia"/>
        </w:rPr>
        <w:t>重定向报文必须来自当前到目的地所选择的路由器。</w:t>
      </w:r>
    </w:p>
    <w:p w:rsidR="00EC04F0" w:rsidRDefault="00EC04F0" w:rsidP="00EC04F0">
      <w:r>
        <w:rPr>
          <w:rFonts w:hint="eastAsia"/>
        </w:rPr>
        <w:t xml:space="preserve">3) </w:t>
      </w:r>
      <w:r>
        <w:rPr>
          <w:rFonts w:hint="eastAsia"/>
        </w:rPr>
        <w:t>重定向报文不能让主机本身作为路由器。</w:t>
      </w:r>
    </w:p>
    <w:p w:rsidR="00EC04F0" w:rsidRDefault="00EC04F0" w:rsidP="00EC04F0">
      <w:r>
        <w:rPr>
          <w:rFonts w:hint="eastAsia"/>
        </w:rPr>
        <w:t xml:space="preserve">4) </w:t>
      </w:r>
      <w:r>
        <w:rPr>
          <w:rFonts w:hint="eastAsia"/>
        </w:rPr>
        <w:t>被修改的路由必须是一个间接路由。</w:t>
      </w:r>
    </w:p>
    <w:p w:rsidR="00EC04F0" w:rsidRDefault="00EC04F0" w:rsidP="00EC04F0">
      <w:r>
        <w:rPr>
          <w:rFonts w:hint="eastAsia"/>
        </w:rPr>
        <w:t>关于重定向最后要指出的是，路由器应该发送的只是对主机的重定向（代码</w:t>
      </w:r>
      <w:r>
        <w:rPr>
          <w:rFonts w:hint="eastAsia"/>
        </w:rPr>
        <w:t>1</w:t>
      </w:r>
      <w:r>
        <w:rPr>
          <w:rFonts w:hint="eastAsia"/>
        </w:rPr>
        <w:t>或</w:t>
      </w:r>
      <w:r>
        <w:rPr>
          <w:rFonts w:hint="eastAsia"/>
        </w:rPr>
        <w:t>3</w:t>
      </w:r>
      <w:r>
        <w:rPr>
          <w:rFonts w:hint="eastAsia"/>
        </w:rPr>
        <w:t>，如图</w:t>
      </w:r>
    </w:p>
    <w:p w:rsidR="00EC04F0" w:rsidRDefault="00EC04F0" w:rsidP="00EC04F0">
      <w:r>
        <w:rPr>
          <w:rFonts w:hint="eastAsia"/>
        </w:rPr>
        <w:t>9- 5</w:t>
      </w:r>
      <w:r>
        <w:rPr>
          <w:rFonts w:hint="eastAsia"/>
        </w:rPr>
        <w:t>所示），而不是对网络的重定向。子网的存在使得难于准确指明何时应发送对网络的重定</w:t>
      </w:r>
    </w:p>
    <w:p w:rsidR="00EC04F0" w:rsidRDefault="00EC04F0" w:rsidP="00EC04F0">
      <w:r>
        <w:rPr>
          <w:rFonts w:hint="eastAsia"/>
        </w:rPr>
        <w:t>向而不是对主机的重定向。只当路由器发送了错误的类型时，一些主机才把收到的对网络的</w:t>
      </w:r>
    </w:p>
    <w:p w:rsidR="00EC04F0" w:rsidRDefault="00EC04F0" w:rsidP="00EC04F0">
      <w:r>
        <w:rPr>
          <w:rFonts w:hint="eastAsia"/>
        </w:rPr>
        <w:t>重定向当作对主机的重定向来处理。</w:t>
      </w:r>
    </w:p>
    <w:p w:rsidR="00EC04F0" w:rsidRDefault="00EC04F0" w:rsidP="00EC04F0">
      <w:r>
        <w:t xml:space="preserve"> </w:t>
      </w:r>
    </w:p>
    <w:p w:rsidR="00EC04F0" w:rsidRDefault="00EC04F0" w:rsidP="00EC04F0"/>
    <w:p w:rsidR="00EC04F0" w:rsidRDefault="00EC04F0" w:rsidP="00EC04F0">
      <w:r>
        <w:t>*/</w:t>
      </w:r>
    </w:p>
    <w:p w:rsidR="00EC04F0" w:rsidRDefault="00EC04F0">
      <w:pPr>
        <w:widowControl/>
        <w:jc w:val="left"/>
        <w:rPr>
          <w:rFonts w:asciiTheme="majorHAnsi" w:eastAsiaTheme="majorEastAsia" w:hAnsiTheme="majorHAnsi" w:cstheme="majorBidi"/>
          <w:b/>
          <w:bCs/>
          <w:sz w:val="32"/>
          <w:szCs w:val="32"/>
        </w:rPr>
      </w:pPr>
      <w:bookmarkStart w:id="47" w:name="_Toc505958242"/>
      <w:r>
        <w:br w:type="page"/>
      </w:r>
    </w:p>
    <w:p w:rsidR="00EC04F0" w:rsidRDefault="00EC04F0" w:rsidP="00EC04F0">
      <w:pPr>
        <w:pStyle w:val="2"/>
      </w:pPr>
      <w:bookmarkStart w:id="48" w:name="_Toc506814733"/>
      <w:r>
        <w:rPr>
          <w:rFonts w:hint="eastAsia"/>
        </w:rPr>
        <w:lastRenderedPageBreak/>
        <w:t>ICMP</w:t>
      </w:r>
      <w:r>
        <w:rPr>
          <w:rFonts w:hint="eastAsia"/>
        </w:rPr>
        <w:t>网络重定向</w:t>
      </w:r>
      <w:bookmarkEnd w:id="47"/>
      <w:bookmarkEnd w:id="48"/>
    </w:p>
    <w:p w:rsidR="00EC04F0" w:rsidRDefault="00EC04F0" w:rsidP="00EC04F0">
      <w:r>
        <w:rPr>
          <w:rFonts w:hint="eastAsia"/>
        </w:rPr>
        <w:t>void ICMP_RedirectNet()   //</w:t>
      </w:r>
      <w:r>
        <w:rPr>
          <w:rFonts w:hint="eastAsia"/>
        </w:rPr>
        <w:t>网络重定向</w:t>
      </w:r>
    </w:p>
    <w:p w:rsidR="00EC04F0" w:rsidRDefault="00EC04F0" w:rsidP="00EC04F0">
      <w:r>
        <w:t>{</w:t>
      </w:r>
    </w:p>
    <w:p w:rsidR="00EC04F0" w:rsidRDefault="00EC04F0" w:rsidP="00EC04F0">
      <w:r>
        <w:t>/*</w:t>
      </w:r>
    </w:p>
    <w:p w:rsidR="00EC04F0" w:rsidRDefault="00EC04F0" w:rsidP="00EC04F0">
      <w:r>
        <w:rPr>
          <w:rFonts w:hint="eastAsia"/>
        </w:rPr>
        <w:t>1~2</w:t>
      </w:r>
      <w:r>
        <w:rPr>
          <w:rFonts w:hint="eastAsia"/>
        </w:rPr>
        <w:t>，</w:t>
      </w:r>
      <w:r>
        <w:rPr>
          <w:rFonts w:hint="eastAsia"/>
        </w:rPr>
        <w:t>05 00</w:t>
      </w:r>
    </w:p>
    <w:p w:rsidR="00EC04F0" w:rsidRDefault="00EC04F0" w:rsidP="00EC04F0">
      <w:r>
        <w:rPr>
          <w:rFonts w:hint="eastAsia"/>
        </w:rPr>
        <w:t>3~4</w:t>
      </w:r>
      <w:r>
        <w:rPr>
          <w:rFonts w:hint="eastAsia"/>
        </w:rPr>
        <w:t>，检验和</w:t>
      </w:r>
    </w:p>
    <w:p w:rsidR="00EC04F0" w:rsidRDefault="00EC04F0" w:rsidP="00EC04F0">
      <w:r>
        <w:rPr>
          <w:rFonts w:hint="eastAsia"/>
        </w:rPr>
        <w:t>5~8</w:t>
      </w:r>
      <w:r>
        <w:rPr>
          <w:rFonts w:hint="eastAsia"/>
        </w:rPr>
        <w:t>，应该使用的路由器</w:t>
      </w:r>
      <w:r>
        <w:rPr>
          <w:rFonts w:hint="eastAsia"/>
        </w:rPr>
        <w:t>IP</w:t>
      </w:r>
      <w:r>
        <w:rPr>
          <w:rFonts w:hint="eastAsia"/>
        </w:rPr>
        <w:t>地址</w:t>
      </w:r>
    </w:p>
    <w:p w:rsidR="00EC04F0" w:rsidRDefault="00EC04F0" w:rsidP="00EC04F0">
      <w:r>
        <w:rPr>
          <w:rFonts w:hint="eastAsia"/>
        </w:rPr>
        <w:t>IP</w:t>
      </w:r>
      <w:r>
        <w:rPr>
          <w:rFonts w:hint="eastAsia"/>
        </w:rPr>
        <w:t>首部</w:t>
      </w:r>
      <w:r>
        <w:rPr>
          <w:rFonts w:hint="eastAsia"/>
        </w:rPr>
        <w:t>(</w:t>
      </w:r>
      <w:r>
        <w:rPr>
          <w:rFonts w:hint="eastAsia"/>
        </w:rPr>
        <w:t>包括选项</w:t>
      </w:r>
      <w:r>
        <w:rPr>
          <w:rFonts w:hint="eastAsia"/>
        </w:rPr>
        <w:t>)+</w:t>
      </w:r>
      <w:r>
        <w:rPr>
          <w:rFonts w:hint="eastAsia"/>
        </w:rPr>
        <w:t>原始</w:t>
      </w:r>
      <w:r>
        <w:rPr>
          <w:rFonts w:hint="eastAsia"/>
        </w:rPr>
        <w:t>IP</w:t>
      </w:r>
      <w:r>
        <w:rPr>
          <w:rFonts w:hint="eastAsia"/>
        </w:rPr>
        <w:t>数据报中的数据前</w:t>
      </w:r>
      <w:r>
        <w:rPr>
          <w:rFonts w:hint="eastAsia"/>
        </w:rPr>
        <w:t>8</w:t>
      </w:r>
      <w:r>
        <w:rPr>
          <w:rFonts w:hint="eastAsia"/>
        </w:rPr>
        <w:t>字节</w:t>
      </w:r>
      <w:r>
        <w:rPr>
          <w:rFonts w:hint="eastAsia"/>
        </w:rPr>
        <w:t xml:space="preserve"> </w:t>
      </w:r>
    </w:p>
    <w:p w:rsidR="00EC04F0" w:rsidRDefault="00EC04F0" w:rsidP="00EC04F0">
      <w:r>
        <w:t>*/</w:t>
      </w:r>
    </w:p>
    <w:p w:rsidR="00EC04F0" w:rsidRDefault="00EC04F0" w:rsidP="00EC04F0">
      <w:r>
        <w:t>}</w:t>
      </w:r>
    </w:p>
    <w:p w:rsidR="00EC04F0" w:rsidRDefault="00EC04F0" w:rsidP="00EC04F0">
      <w:pPr>
        <w:widowControl/>
        <w:jc w:val="left"/>
      </w:pPr>
      <w:r>
        <w:br w:type="page"/>
      </w:r>
    </w:p>
    <w:p w:rsidR="00EC04F0" w:rsidRDefault="00EC04F0" w:rsidP="00EC04F0">
      <w:pPr>
        <w:pStyle w:val="2"/>
      </w:pPr>
      <w:bookmarkStart w:id="49" w:name="_Toc505958243"/>
      <w:bookmarkStart w:id="50" w:name="_Toc506814734"/>
      <w:r>
        <w:rPr>
          <w:rFonts w:hint="eastAsia"/>
        </w:rPr>
        <w:lastRenderedPageBreak/>
        <w:t>ICMP</w:t>
      </w:r>
      <w:r>
        <w:rPr>
          <w:rFonts w:hint="eastAsia"/>
        </w:rPr>
        <w:t>主机重定向</w:t>
      </w:r>
      <w:bookmarkEnd w:id="49"/>
      <w:bookmarkEnd w:id="50"/>
    </w:p>
    <w:p w:rsidR="00EC04F0" w:rsidRDefault="00EC04F0" w:rsidP="00EC04F0">
      <w:r>
        <w:rPr>
          <w:rFonts w:hint="eastAsia"/>
        </w:rPr>
        <w:t>void ICMP_RedirectHost()   //</w:t>
      </w:r>
      <w:r>
        <w:rPr>
          <w:rFonts w:hint="eastAsia"/>
        </w:rPr>
        <w:t>主机重定向</w:t>
      </w:r>
    </w:p>
    <w:p w:rsidR="00EC04F0" w:rsidRDefault="00EC04F0" w:rsidP="00EC04F0">
      <w:r>
        <w:t>{</w:t>
      </w:r>
    </w:p>
    <w:p w:rsidR="00EC04F0" w:rsidRDefault="00EC04F0" w:rsidP="00EC04F0">
      <w:r>
        <w:t>/*</w:t>
      </w:r>
    </w:p>
    <w:p w:rsidR="00EC04F0" w:rsidRDefault="00EC04F0" w:rsidP="00EC04F0">
      <w:r>
        <w:rPr>
          <w:rFonts w:hint="eastAsia"/>
        </w:rPr>
        <w:t>1~2</w:t>
      </w:r>
      <w:r>
        <w:rPr>
          <w:rFonts w:hint="eastAsia"/>
        </w:rPr>
        <w:t>，</w:t>
      </w:r>
      <w:r>
        <w:rPr>
          <w:rFonts w:hint="eastAsia"/>
        </w:rPr>
        <w:t>05 01</w:t>
      </w:r>
    </w:p>
    <w:p w:rsidR="00EC04F0" w:rsidRDefault="00EC04F0" w:rsidP="00EC04F0">
      <w:r>
        <w:rPr>
          <w:rFonts w:hint="eastAsia"/>
        </w:rPr>
        <w:t>3~4</w:t>
      </w:r>
      <w:r>
        <w:rPr>
          <w:rFonts w:hint="eastAsia"/>
        </w:rPr>
        <w:t>，检验和</w:t>
      </w:r>
    </w:p>
    <w:p w:rsidR="00EC04F0" w:rsidRDefault="00EC04F0" w:rsidP="00EC04F0">
      <w:r>
        <w:rPr>
          <w:rFonts w:hint="eastAsia"/>
        </w:rPr>
        <w:t>5~8</w:t>
      </w:r>
      <w:r>
        <w:rPr>
          <w:rFonts w:hint="eastAsia"/>
        </w:rPr>
        <w:t>，应该使用的路由器</w:t>
      </w:r>
      <w:r>
        <w:rPr>
          <w:rFonts w:hint="eastAsia"/>
        </w:rPr>
        <w:t>IP</w:t>
      </w:r>
      <w:r>
        <w:rPr>
          <w:rFonts w:hint="eastAsia"/>
        </w:rPr>
        <w:t>地址</w:t>
      </w:r>
    </w:p>
    <w:p w:rsidR="00EC04F0" w:rsidRDefault="00EC04F0" w:rsidP="00EC04F0">
      <w:r>
        <w:rPr>
          <w:rFonts w:hint="eastAsia"/>
        </w:rPr>
        <w:t>IP</w:t>
      </w:r>
      <w:r>
        <w:rPr>
          <w:rFonts w:hint="eastAsia"/>
        </w:rPr>
        <w:t>首部</w:t>
      </w:r>
      <w:r>
        <w:rPr>
          <w:rFonts w:hint="eastAsia"/>
        </w:rPr>
        <w:t>(</w:t>
      </w:r>
      <w:r>
        <w:rPr>
          <w:rFonts w:hint="eastAsia"/>
        </w:rPr>
        <w:t>包括选项</w:t>
      </w:r>
      <w:r>
        <w:rPr>
          <w:rFonts w:hint="eastAsia"/>
        </w:rPr>
        <w:t>)+</w:t>
      </w:r>
      <w:r>
        <w:rPr>
          <w:rFonts w:hint="eastAsia"/>
        </w:rPr>
        <w:t>原始</w:t>
      </w:r>
      <w:r>
        <w:rPr>
          <w:rFonts w:hint="eastAsia"/>
        </w:rPr>
        <w:t>IP</w:t>
      </w:r>
      <w:r>
        <w:rPr>
          <w:rFonts w:hint="eastAsia"/>
        </w:rPr>
        <w:t>数据报中的数据前</w:t>
      </w:r>
      <w:r>
        <w:rPr>
          <w:rFonts w:hint="eastAsia"/>
        </w:rPr>
        <w:t>8</w:t>
      </w:r>
      <w:r>
        <w:rPr>
          <w:rFonts w:hint="eastAsia"/>
        </w:rPr>
        <w:t>字节</w:t>
      </w:r>
      <w:r>
        <w:rPr>
          <w:rFonts w:hint="eastAsia"/>
        </w:rPr>
        <w:t xml:space="preserve"> </w:t>
      </w:r>
    </w:p>
    <w:p w:rsidR="00EC04F0" w:rsidRDefault="00EC04F0" w:rsidP="00EC04F0">
      <w:r>
        <w:t>*/</w:t>
      </w:r>
    </w:p>
    <w:p w:rsidR="00EC04F0" w:rsidRDefault="00EC04F0" w:rsidP="00EC04F0">
      <w:r>
        <w:t>}</w:t>
      </w:r>
    </w:p>
    <w:p w:rsidR="00EC04F0" w:rsidRDefault="00EC04F0" w:rsidP="00EC04F0">
      <w:pPr>
        <w:widowControl/>
        <w:jc w:val="left"/>
      </w:pPr>
      <w:r>
        <w:br w:type="page"/>
      </w:r>
    </w:p>
    <w:p w:rsidR="00EC04F0" w:rsidRDefault="00EC04F0" w:rsidP="00EC04F0">
      <w:pPr>
        <w:pStyle w:val="2"/>
      </w:pPr>
      <w:bookmarkStart w:id="51" w:name="_Toc505958244"/>
      <w:bookmarkStart w:id="52" w:name="_Toc506814735"/>
      <w:r>
        <w:rPr>
          <w:rFonts w:hint="eastAsia"/>
        </w:rPr>
        <w:lastRenderedPageBreak/>
        <w:t>ICMP</w:t>
      </w:r>
      <w:r>
        <w:rPr>
          <w:rFonts w:hint="eastAsia"/>
        </w:rPr>
        <w:t>服务类型和网络重定向</w:t>
      </w:r>
      <w:bookmarkEnd w:id="51"/>
      <w:bookmarkEnd w:id="52"/>
    </w:p>
    <w:p w:rsidR="00EC04F0" w:rsidRDefault="00EC04F0" w:rsidP="00EC04F0">
      <w:r>
        <w:rPr>
          <w:rFonts w:hint="eastAsia"/>
        </w:rPr>
        <w:t>void ICMP_Redirect()   //</w:t>
      </w:r>
      <w:r>
        <w:rPr>
          <w:rFonts w:hint="eastAsia"/>
        </w:rPr>
        <w:t>服务类型和网络重定向</w:t>
      </w:r>
    </w:p>
    <w:p w:rsidR="00EC04F0" w:rsidRDefault="00EC04F0" w:rsidP="00EC04F0">
      <w:r>
        <w:t>{</w:t>
      </w:r>
    </w:p>
    <w:p w:rsidR="00EC04F0" w:rsidRDefault="00EC04F0" w:rsidP="00EC04F0">
      <w:r>
        <w:t>/*</w:t>
      </w:r>
    </w:p>
    <w:p w:rsidR="00EC04F0" w:rsidRDefault="00EC04F0" w:rsidP="00EC04F0">
      <w:r>
        <w:rPr>
          <w:rFonts w:hint="eastAsia"/>
        </w:rPr>
        <w:t>1~2</w:t>
      </w:r>
      <w:r>
        <w:rPr>
          <w:rFonts w:hint="eastAsia"/>
        </w:rPr>
        <w:t>，</w:t>
      </w:r>
      <w:r>
        <w:rPr>
          <w:rFonts w:hint="eastAsia"/>
        </w:rPr>
        <w:t>05 10</w:t>
      </w:r>
      <w:r>
        <w:rPr>
          <w:rFonts w:hint="eastAsia"/>
        </w:rPr>
        <w:t>→服务类型和网络重定向</w:t>
      </w:r>
    </w:p>
    <w:p w:rsidR="00EC04F0" w:rsidRDefault="00EC04F0" w:rsidP="00EC04F0">
      <w:r>
        <w:rPr>
          <w:rFonts w:hint="eastAsia"/>
        </w:rPr>
        <w:t>3~4</w:t>
      </w:r>
      <w:r>
        <w:rPr>
          <w:rFonts w:hint="eastAsia"/>
        </w:rPr>
        <w:t>，检验和</w:t>
      </w:r>
    </w:p>
    <w:p w:rsidR="00EC04F0" w:rsidRDefault="00EC04F0" w:rsidP="00EC04F0">
      <w:r>
        <w:rPr>
          <w:rFonts w:hint="eastAsia"/>
        </w:rPr>
        <w:t>5~8</w:t>
      </w:r>
      <w:r>
        <w:rPr>
          <w:rFonts w:hint="eastAsia"/>
        </w:rPr>
        <w:t>，应该使用的路由器</w:t>
      </w:r>
      <w:r>
        <w:rPr>
          <w:rFonts w:hint="eastAsia"/>
        </w:rPr>
        <w:t>IP</w:t>
      </w:r>
      <w:r>
        <w:rPr>
          <w:rFonts w:hint="eastAsia"/>
        </w:rPr>
        <w:t>地址</w:t>
      </w:r>
    </w:p>
    <w:p w:rsidR="00EC04F0" w:rsidRDefault="00EC04F0" w:rsidP="00EC04F0">
      <w:r>
        <w:rPr>
          <w:rFonts w:hint="eastAsia"/>
        </w:rPr>
        <w:t>IP</w:t>
      </w:r>
      <w:r>
        <w:rPr>
          <w:rFonts w:hint="eastAsia"/>
        </w:rPr>
        <w:t>首部</w:t>
      </w:r>
      <w:r>
        <w:rPr>
          <w:rFonts w:hint="eastAsia"/>
        </w:rPr>
        <w:t>(</w:t>
      </w:r>
      <w:r>
        <w:rPr>
          <w:rFonts w:hint="eastAsia"/>
        </w:rPr>
        <w:t>包括选项</w:t>
      </w:r>
      <w:r>
        <w:rPr>
          <w:rFonts w:hint="eastAsia"/>
        </w:rPr>
        <w:t>)+</w:t>
      </w:r>
      <w:r>
        <w:rPr>
          <w:rFonts w:hint="eastAsia"/>
        </w:rPr>
        <w:t>原始</w:t>
      </w:r>
      <w:r>
        <w:rPr>
          <w:rFonts w:hint="eastAsia"/>
        </w:rPr>
        <w:t>IP</w:t>
      </w:r>
      <w:r>
        <w:rPr>
          <w:rFonts w:hint="eastAsia"/>
        </w:rPr>
        <w:t>数据报中的数据前</w:t>
      </w:r>
      <w:r>
        <w:rPr>
          <w:rFonts w:hint="eastAsia"/>
        </w:rPr>
        <w:t>8</w:t>
      </w:r>
      <w:r>
        <w:rPr>
          <w:rFonts w:hint="eastAsia"/>
        </w:rPr>
        <w:t>字节</w:t>
      </w:r>
      <w:r>
        <w:rPr>
          <w:rFonts w:hint="eastAsia"/>
        </w:rPr>
        <w:t xml:space="preserve"> </w:t>
      </w:r>
    </w:p>
    <w:p w:rsidR="00EC04F0" w:rsidRDefault="00EC04F0" w:rsidP="00EC04F0">
      <w:r>
        <w:t>*/</w:t>
      </w:r>
    </w:p>
    <w:p w:rsidR="00EC04F0" w:rsidRDefault="00EC04F0" w:rsidP="00EC04F0">
      <w:r>
        <w:t>}</w:t>
      </w:r>
    </w:p>
    <w:p w:rsidR="00EC04F0" w:rsidRDefault="00EC04F0" w:rsidP="00EC04F0">
      <w:pPr>
        <w:widowControl/>
        <w:jc w:val="left"/>
      </w:pPr>
      <w:r>
        <w:br w:type="page"/>
      </w:r>
    </w:p>
    <w:p w:rsidR="00EC04F0" w:rsidRDefault="00EC04F0" w:rsidP="00EC04F0">
      <w:pPr>
        <w:pStyle w:val="2"/>
      </w:pPr>
      <w:bookmarkStart w:id="53" w:name="_Toc505958245"/>
      <w:bookmarkStart w:id="54" w:name="_Toc506814736"/>
      <w:r>
        <w:rPr>
          <w:rFonts w:hint="eastAsia"/>
        </w:rPr>
        <w:lastRenderedPageBreak/>
        <w:t>ICMP</w:t>
      </w:r>
      <w:r>
        <w:rPr>
          <w:rFonts w:hint="eastAsia"/>
        </w:rPr>
        <w:t>服务类型和主机重定向</w:t>
      </w:r>
      <w:bookmarkEnd w:id="53"/>
      <w:bookmarkEnd w:id="54"/>
    </w:p>
    <w:p w:rsidR="00EC04F0" w:rsidRDefault="00EC04F0" w:rsidP="00EC04F0">
      <w:r>
        <w:rPr>
          <w:rFonts w:hint="eastAsia"/>
        </w:rPr>
        <w:t>void ICMP_Redirect()   //</w:t>
      </w:r>
      <w:r>
        <w:rPr>
          <w:rFonts w:hint="eastAsia"/>
        </w:rPr>
        <w:t>服务类型和主机重定向</w:t>
      </w:r>
    </w:p>
    <w:p w:rsidR="00EC04F0" w:rsidRDefault="00EC04F0" w:rsidP="00EC04F0">
      <w:r>
        <w:t>{</w:t>
      </w:r>
    </w:p>
    <w:p w:rsidR="00EC04F0" w:rsidRDefault="00EC04F0" w:rsidP="00EC04F0">
      <w:r>
        <w:t>/*</w:t>
      </w:r>
    </w:p>
    <w:p w:rsidR="00EC04F0" w:rsidRDefault="00EC04F0" w:rsidP="00EC04F0">
      <w:r>
        <w:rPr>
          <w:rFonts w:hint="eastAsia"/>
        </w:rPr>
        <w:t>1~2</w:t>
      </w:r>
      <w:r>
        <w:rPr>
          <w:rFonts w:hint="eastAsia"/>
        </w:rPr>
        <w:t>，</w:t>
      </w:r>
      <w:r>
        <w:rPr>
          <w:rFonts w:hint="eastAsia"/>
        </w:rPr>
        <w:t>05 11</w:t>
      </w:r>
      <w:r>
        <w:rPr>
          <w:rFonts w:hint="eastAsia"/>
        </w:rPr>
        <w:t>→服务类型和主机重定向</w:t>
      </w:r>
    </w:p>
    <w:p w:rsidR="00EC04F0" w:rsidRDefault="00EC04F0" w:rsidP="00EC04F0">
      <w:r>
        <w:rPr>
          <w:rFonts w:hint="eastAsia"/>
        </w:rPr>
        <w:t>3~4</w:t>
      </w:r>
      <w:r>
        <w:rPr>
          <w:rFonts w:hint="eastAsia"/>
        </w:rPr>
        <w:t>，检验和</w:t>
      </w:r>
    </w:p>
    <w:p w:rsidR="00EC04F0" w:rsidRDefault="00EC04F0" w:rsidP="00EC04F0">
      <w:r>
        <w:rPr>
          <w:rFonts w:hint="eastAsia"/>
        </w:rPr>
        <w:t>5~8</w:t>
      </w:r>
      <w:r>
        <w:rPr>
          <w:rFonts w:hint="eastAsia"/>
        </w:rPr>
        <w:t>，应该使用的路由器</w:t>
      </w:r>
      <w:r>
        <w:rPr>
          <w:rFonts w:hint="eastAsia"/>
        </w:rPr>
        <w:t>IP</w:t>
      </w:r>
      <w:r>
        <w:rPr>
          <w:rFonts w:hint="eastAsia"/>
        </w:rPr>
        <w:t>地址</w:t>
      </w:r>
    </w:p>
    <w:p w:rsidR="00EC04F0" w:rsidRDefault="00EC04F0" w:rsidP="00EC04F0">
      <w:r>
        <w:rPr>
          <w:rFonts w:hint="eastAsia"/>
        </w:rPr>
        <w:t>IP</w:t>
      </w:r>
      <w:r>
        <w:rPr>
          <w:rFonts w:hint="eastAsia"/>
        </w:rPr>
        <w:t>首部</w:t>
      </w:r>
      <w:r>
        <w:rPr>
          <w:rFonts w:hint="eastAsia"/>
        </w:rPr>
        <w:t>(</w:t>
      </w:r>
      <w:r>
        <w:rPr>
          <w:rFonts w:hint="eastAsia"/>
        </w:rPr>
        <w:t>包括选项</w:t>
      </w:r>
      <w:r>
        <w:rPr>
          <w:rFonts w:hint="eastAsia"/>
        </w:rPr>
        <w:t>)+</w:t>
      </w:r>
      <w:r>
        <w:rPr>
          <w:rFonts w:hint="eastAsia"/>
        </w:rPr>
        <w:t>原始</w:t>
      </w:r>
      <w:r>
        <w:rPr>
          <w:rFonts w:hint="eastAsia"/>
        </w:rPr>
        <w:t>IP</w:t>
      </w:r>
      <w:r>
        <w:rPr>
          <w:rFonts w:hint="eastAsia"/>
        </w:rPr>
        <w:t>数据报中的数据前</w:t>
      </w:r>
      <w:r>
        <w:rPr>
          <w:rFonts w:hint="eastAsia"/>
        </w:rPr>
        <w:t>8</w:t>
      </w:r>
      <w:r>
        <w:rPr>
          <w:rFonts w:hint="eastAsia"/>
        </w:rPr>
        <w:t>字节</w:t>
      </w:r>
      <w:r>
        <w:rPr>
          <w:rFonts w:hint="eastAsia"/>
        </w:rPr>
        <w:t xml:space="preserve"> </w:t>
      </w:r>
    </w:p>
    <w:p w:rsidR="00EC04F0" w:rsidRDefault="00EC04F0" w:rsidP="00EC04F0">
      <w:r>
        <w:t>*/</w:t>
      </w:r>
    </w:p>
    <w:p w:rsidR="00EC04F0" w:rsidRDefault="00EC04F0" w:rsidP="00EC04F0">
      <w:r>
        <w:t>}</w:t>
      </w:r>
    </w:p>
    <w:p w:rsidR="00EC04F0" w:rsidRDefault="00EC04F0" w:rsidP="00EC04F0">
      <w:pPr>
        <w:widowControl/>
        <w:jc w:val="left"/>
      </w:pPr>
      <w:r>
        <w:br w:type="page"/>
      </w:r>
    </w:p>
    <w:p w:rsidR="00EC04F0" w:rsidRDefault="00EC04F0" w:rsidP="00EC04F0">
      <w:pPr>
        <w:pStyle w:val="2"/>
      </w:pPr>
      <w:bookmarkStart w:id="55" w:name="_Toc505958246"/>
      <w:bookmarkStart w:id="56" w:name="_Toc506814737"/>
      <w:r>
        <w:rPr>
          <w:rFonts w:hint="eastAsia"/>
        </w:rPr>
        <w:lastRenderedPageBreak/>
        <w:t>ICMP</w:t>
      </w:r>
      <w:r>
        <w:rPr>
          <w:rFonts w:hint="eastAsia"/>
        </w:rPr>
        <w:t>请求回显</w:t>
      </w:r>
      <w:bookmarkEnd w:id="55"/>
      <w:bookmarkEnd w:id="56"/>
    </w:p>
    <w:p w:rsidR="00EC04F0" w:rsidRDefault="00EC04F0" w:rsidP="00EC04F0">
      <w:r>
        <w:rPr>
          <w:rFonts w:hint="eastAsia"/>
        </w:rPr>
        <w:t>void ICMP_Echo()   //</w:t>
      </w:r>
      <w:r>
        <w:rPr>
          <w:rFonts w:hint="eastAsia"/>
        </w:rPr>
        <w:t>请求回显</w:t>
      </w:r>
    </w:p>
    <w:p w:rsidR="00EC04F0" w:rsidRDefault="00EC04F0" w:rsidP="00EC04F0">
      <w:r>
        <w:t>{</w:t>
      </w:r>
    </w:p>
    <w:p w:rsidR="00EC04F0" w:rsidRDefault="00EC04F0" w:rsidP="00EC04F0">
      <w:r>
        <w:t>/*</w:t>
      </w:r>
    </w:p>
    <w:p w:rsidR="00EC04F0" w:rsidRDefault="00EC04F0" w:rsidP="00EC04F0">
      <w:r>
        <w:rPr>
          <w:rFonts w:hint="eastAsia"/>
        </w:rPr>
        <w:t>1~2</w:t>
      </w:r>
      <w:r>
        <w:rPr>
          <w:rFonts w:hint="eastAsia"/>
        </w:rPr>
        <w:t>，</w:t>
      </w:r>
      <w:r>
        <w:rPr>
          <w:rFonts w:hint="eastAsia"/>
        </w:rPr>
        <w:t>08 00</w:t>
      </w:r>
    </w:p>
    <w:p w:rsidR="00EC04F0" w:rsidRDefault="00EC04F0" w:rsidP="00EC04F0">
      <w:r>
        <w:rPr>
          <w:rFonts w:hint="eastAsia"/>
        </w:rPr>
        <w:t>3~4</w:t>
      </w:r>
      <w:r>
        <w:rPr>
          <w:rFonts w:hint="eastAsia"/>
        </w:rPr>
        <w:t>，检验和</w:t>
      </w:r>
    </w:p>
    <w:p w:rsidR="00EC04F0" w:rsidRDefault="00EC04F0" w:rsidP="00EC04F0">
      <w:r>
        <w:t>*/</w:t>
      </w:r>
    </w:p>
    <w:p w:rsidR="00EC04F0" w:rsidRDefault="00EC04F0" w:rsidP="00EC04F0">
      <w:r>
        <w:t>}</w:t>
      </w:r>
    </w:p>
    <w:p w:rsidR="00EC04F0" w:rsidRDefault="00EC04F0" w:rsidP="00EC04F0"/>
    <w:p w:rsidR="00EC04F0" w:rsidRDefault="00EC04F0" w:rsidP="00EC04F0"/>
    <w:p w:rsidR="00EC04F0" w:rsidRDefault="00EC04F0" w:rsidP="00EC04F0">
      <w:pPr>
        <w:widowControl/>
        <w:jc w:val="left"/>
      </w:pPr>
      <w:r>
        <w:br w:type="page"/>
      </w:r>
    </w:p>
    <w:p w:rsidR="00EC04F0" w:rsidRDefault="00EC04F0" w:rsidP="00EC04F0">
      <w:pPr>
        <w:pStyle w:val="2"/>
      </w:pPr>
      <w:bookmarkStart w:id="57" w:name="_Toc505958247"/>
      <w:bookmarkStart w:id="58" w:name="_Toc506814738"/>
      <w:r>
        <w:rPr>
          <w:rFonts w:hint="eastAsia"/>
        </w:rPr>
        <w:lastRenderedPageBreak/>
        <w:t>ICMP</w:t>
      </w:r>
      <w:r>
        <w:rPr>
          <w:rFonts w:hint="eastAsia"/>
        </w:rPr>
        <w:t>路由器通告报文</w:t>
      </w:r>
      <w:bookmarkEnd w:id="57"/>
      <w:bookmarkEnd w:id="58"/>
    </w:p>
    <w:p w:rsidR="00EC04F0" w:rsidRDefault="00EC04F0" w:rsidP="00EC04F0">
      <w:r>
        <w:rPr>
          <w:rFonts w:hint="eastAsia"/>
        </w:rPr>
        <w:t>void ICMP_Announce()   //</w:t>
      </w:r>
      <w:r>
        <w:rPr>
          <w:rFonts w:hint="eastAsia"/>
        </w:rPr>
        <w:t>路由器通告报文</w:t>
      </w:r>
    </w:p>
    <w:p w:rsidR="00EC04F0" w:rsidRDefault="00EC04F0" w:rsidP="00EC04F0">
      <w:r>
        <w:t>{</w:t>
      </w:r>
    </w:p>
    <w:p w:rsidR="00EC04F0" w:rsidRDefault="00EC04F0" w:rsidP="00EC04F0">
      <w:r>
        <w:t>/*</w:t>
      </w:r>
    </w:p>
    <w:p w:rsidR="00EC04F0" w:rsidRDefault="00EC04F0" w:rsidP="00EC04F0">
      <w:r>
        <w:rPr>
          <w:rFonts w:hint="eastAsia"/>
        </w:rPr>
        <w:t>1~2</w:t>
      </w:r>
      <w:r>
        <w:rPr>
          <w:rFonts w:hint="eastAsia"/>
        </w:rPr>
        <w:t>，</w:t>
      </w:r>
      <w:r>
        <w:rPr>
          <w:rFonts w:hint="eastAsia"/>
        </w:rPr>
        <w:t>09 00</w:t>
      </w:r>
    </w:p>
    <w:p w:rsidR="00EC04F0" w:rsidRDefault="00EC04F0" w:rsidP="00EC04F0">
      <w:r>
        <w:rPr>
          <w:rFonts w:hint="eastAsia"/>
        </w:rPr>
        <w:t>3~4</w:t>
      </w:r>
      <w:r>
        <w:rPr>
          <w:rFonts w:hint="eastAsia"/>
        </w:rPr>
        <w:t>，检验和</w:t>
      </w:r>
      <w:r>
        <w:rPr>
          <w:rFonts w:hint="eastAsia"/>
        </w:rPr>
        <w:t xml:space="preserve"> </w:t>
      </w:r>
    </w:p>
    <w:p w:rsidR="00EC04F0" w:rsidRDefault="00EC04F0" w:rsidP="00EC04F0">
      <w:r>
        <w:rPr>
          <w:rFonts w:hint="eastAsia"/>
        </w:rPr>
        <w:t>5</w:t>
      </w:r>
      <w:r>
        <w:rPr>
          <w:rFonts w:hint="eastAsia"/>
        </w:rPr>
        <w:t>，地址数</w:t>
      </w:r>
      <w:r>
        <w:rPr>
          <w:rFonts w:hint="eastAsia"/>
        </w:rPr>
        <w:t xml:space="preserve"> </w:t>
      </w:r>
    </w:p>
    <w:p w:rsidR="00EC04F0" w:rsidRDefault="00EC04F0" w:rsidP="00EC04F0">
      <w:r>
        <w:rPr>
          <w:rFonts w:hint="eastAsia"/>
        </w:rPr>
        <w:t>6</w:t>
      </w:r>
      <w:r>
        <w:rPr>
          <w:rFonts w:hint="eastAsia"/>
        </w:rPr>
        <w:t>，地址项长度</w:t>
      </w:r>
      <w:r>
        <w:rPr>
          <w:rFonts w:hint="eastAsia"/>
        </w:rPr>
        <w:t xml:space="preserve"> </w:t>
      </w:r>
    </w:p>
    <w:p w:rsidR="00EC04F0" w:rsidRDefault="00EC04F0" w:rsidP="00EC04F0">
      <w:r>
        <w:rPr>
          <w:rFonts w:hint="eastAsia"/>
        </w:rPr>
        <w:t>7~8</w:t>
      </w:r>
      <w:r>
        <w:rPr>
          <w:rFonts w:hint="eastAsia"/>
        </w:rPr>
        <w:t>，生存时间</w:t>
      </w:r>
      <w:r>
        <w:rPr>
          <w:rFonts w:hint="eastAsia"/>
        </w:rPr>
        <w:t xml:space="preserve"> </w:t>
      </w:r>
    </w:p>
    <w:p w:rsidR="00EC04F0" w:rsidRDefault="00EC04F0" w:rsidP="00EC04F0">
      <w:r>
        <w:rPr>
          <w:rFonts w:hint="eastAsia"/>
        </w:rPr>
        <w:t>9~12</w:t>
      </w:r>
      <w:r>
        <w:rPr>
          <w:rFonts w:hint="eastAsia"/>
        </w:rPr>
        <w:t>，路由器地址</w:t>
      </w:r>
      <w:r>
        <w:rPr>
          <w:rFonts w:hint="eastAsia"/>
        </w:rPr>
        <w:t xml:space="preserve">1 </w:t>
      </w:r>
    </w:p>
    <w:p w:rsidR="00EC04F0" w:rsidRDefault="00EC04F0" w:rsidP="00EC04F0">
      <w:r>
        <w:rPr>
          <w:rFonts w:hint="eastAsia"/>
        </w:rPr>
        <w:t>13~16</w:t>
      </w:r>
      <w:r>
        <w:rPr>
          <w:rFonts w:hint="eastAsia"/>
        </w:rPr>
        <w:t>，优先级</w:t>
      </w:r>
      <w:r>
        <w:rPr>
          <w:rFonts w:hint="eastAsia"/>
        </w:rPr>
        <w:t xml:space="preserve">1 </w:t>
      </w:r>
    </w:p>
    <w:p w:rsidR="00EC04F0" w:rsidRDefault="00EC04F0" w:rsidP="00EC04F0">
      <w:r>
        <w:rPr>
          <w:rFonts w:hint="eastAsia"/>
        </w:rPr>
        <w:t>17~20</w:t>
      </w:r>
      <w:r>
        <w:rPr>
          <w:rFonts w:hint="eastAsia"/>
        </w:rPr>
        <w:t>，路由器地址</w:t>
      </w:r>
      <w:r>
        <w:rPr>
          <w:rFonts w:hint="eastAsia"/>
        </w:rPr>
        <w:t xml:space="preserve">2 </w:t>
      </w:r>
    </w:p>
    <w:p w:rsidR="00EC04F0" w:rsidRDefault="00EC04F0" w:rsidP="00EC04F0">
      <w:r>
        <w:rPr>
          <w:rFonts w:hint="eastAsia"/>
        </w:rPr>
        <w:t>21~24</w:t>
      </w:r>
      <w:r>
        <w:rPr>
          <w:rFonts w:hint="eastAsia"/>
        </w:rPr>
        <w:t>，优先级</w:t>
      </w:r>
      <w:r>
        <w:rPr>
          <w:rFonts w:hint="eastAsia"/>
        </w:rPr>
        <w:t xml:space="preserve">2 </w:t>
      </w:r>
    </w:p>
    <w:p w:rsidR="00EC04F0" w:rsidRDefault="00EC04F0" w:rsidP="00EC04F0">
      <w:r>
        <w:rPr>
          <w:rFonts w:hint="eastAsia"/>
        </w:rPr>
        <w:t>……</w:t>
      </w:r>
      <w:r>
        <w:t xml:space="preserve"> </w:t>
      </w:r>
    </w:p>
    <w:p w:rsidR="00EC04F0" w:rsidRDefault="00EC04F0" w:rsidP="00EC04F0">
      <w:r>
        <w:t>*/</w:t>
      </w:r>
    </w:p>
    <w:p w:rsidR="00EC04F0" w:rsidRDefault="00EC04F0" w:rsidP="00EC04F0">
      <w:r>
        <w:t>}</w:t>
      </w:r>
    </w:p>
    <w:p w:rsidR="00EC04F0" w:rsidRDefault="00EC04F0" w:rsidP="00EC04F0"/>
    <w:p w:rsidR="00EC04F0" w:rsidRDefault="00EC04F0" w:rsidP="00EC04F0"/>
    <w:p w:rsidR="00EC04F0" w:rsidRDefault="00EC04F0" w:rsidP="00EC04F0">
      <w:r>
        <w:t>/*</w:t>
      </w:r>
    </w:p>
    <w:p w:rsidR="00EC04F0" w:rsidRDefault="00EC04F0" w:rsidP="00EC04F0">
      <w:r>
        <w:rPr>
          <w:rFonts w:hint="eastAsia"/>
        </w:rPr>
        <w:t>在本章前面已提到过一种初始化路由表的方法，即在配置文件中指定静态路由。这种方</w:t>
      </w:r>
    </w:p>
    <w:p w:rsidR="00EC04F0" w:rsidRDefault="00EC04F0" w:rsidP="00EC04F0">
      <w:r>
        <w:rPr>
          <w:rFonts w:hint="eastAsia"/>
        </w:rPr>
        <w:t>法经常用来设置默认路由。另一种新的方法是利用</w:t>
      </w:r>
      <w:r>
        <w:rPr>
          <w:rFonts w:hint="eastAsia"/>
        </w:rPr>
        <w:t>ICMP</w:t>
      </w:r>
      <w:r>
        <w:rPr>
          <w:rFonts w:hint="eastAsia"/>
        </w:rPr>
        <w:t>路由器通告和请求报文。</w:t>
      </w:r>
    </w:p>
    <w:p w:rsidR="00EC04F0" w:rsidRDefault="00EC04F0" w:rsidP="00EC04F0">
      <w:r>
        <w:rPr>
          <w:rFonts w:hint="eastAsia"/>
        </w:rPr>
        <w:t>一般认为，主机在引导以后要广播或多播传送一份路由器请求报文。一台或更多台路由</w:t>
      </w:r>
    </w:p>
    <w:p w:rsidR="00EC04F0" w:rsidRDefault="00EC04F0" w:rsidP="00EC04F0">
      <w:r>
        <w:rPr>
          <w:rFonts w:hint="eastAsia"/>
        </w:rPr>
        <w:t>器响应一份路由器通告报文。另外，路由器定期地广播或多播传送它们的路由器通告报文，</w:t>
      </w:r>
    </w:p>
    <w:p w:rsidR="00EC04F0" w:rsidRDefault="00EC04F0" w:rsidP="00EC04F0">
      <w:r>
        <w:rPr>
          <w:rFonts w:hint="eastAsia"/>
        </w:rPr>
        <w:t>允许每个正在监听的主机相应地更新它们的路由表。</w:t>
      </w:r>
    </w:p>
    <w:p w:rsidR="00EC04F0" w:rsidRDefault="00EC04F0" w:rsidP="00EC04F0">
      <w:r>
        <w:rPr>
          <w:rFonts w:hint="eastAsia"/>
        </w:rPr>
        <w:t>RFC1256[DeerinG1991]</w:t>
      </w:r>
      <w:r>
        <w:rPr>
          <w:rFonts w:hint="eastAsia"/>
        </w:rPr>
        <w:t>确定了这两种</w:t>
      </w:r>
      <w:r>
        <w:rPr>
          <w:rFonts w:hint="eastAsia"/>
        </w:rPr>
        <w:t>ICMP</w:t>
      </w:r>
      <w:r>
        <w:rPr>
          <w:rFonts w:hint="eastAsia"/>
        </w:rPr>
        <w:t>报文的格式。</w:t>
      </w:r>
      <w:r>
        <w:rPr>
          <w:rFonts w:hint="eastAsia"/>
        </w:rPr>
        <w:t>ICMP</w:t>
      </w:r>
      <w:r>
        <w:rPr>
          <w:rFonts w:hint="eastAsia"/>
        </w:rPr>
        <w:t>路由器请求报文的格式如</w:t>
      </w:r>
    </w:p>
    <w:p w:rsidR="00EC04F0" w:rsidRDefault="00EC04F0" w:rsidP="00EC04F0">
      <w:r>
        <w:rPr>
          <w:rFonts w:hint="eastAsia"/>
        </w:rPr>
        <w:t>图</w:t>
      </w:r>
      <w:r>
        <w:rPr>
          <w:rFonts w:hint="eastAsia"/>
        </w:rPr>
        <w:t>9- 6</w:t>
      </w:r>
      <w:r>
        <w:rPr>
          <w:rFonts w:hint="eastAsia"/>
        </w:rPr>
        <w:t>所示。</w:t>
      </w:r>
      <w:r>
        <w:rPr>
          <w:rFonts w:hint="eastAsia"/>
        </w:rPr>
        <w:t>ICMP</w:t>
      </w:r>
      <w:r>
        <w:rPr>
          <w:rFonts w:hint="eastAsia"/>
        </w:rPr>
        <w:t>路由器通告报文的格式如图</w:t>
      </w:r>
      <w:r>
        <w:rPr>
          <w:rFonts w:hint="eastAsia"/>
        </w:rPr>
        <w:t>9- 7</w:t>
      </w:r>
      <w:r>
        <w:rPr>
          <w:rFonts w:hint="eastAsia"/>
        </w:rPr>
        <w:t>所示。</w:t>
      </w:r>
    </w:p>
    <w:p w:rsidR="00EC04F0" w:rsidRDefault="00EC04F0" w:rsidP="00EC04F0">
      <w:r>
        <w:rPr>
          <w:rFonts w:hint="eastAsia"/>
        </w:rPr>
        <w:t>路由器在一份报文中可以通告多个地址。地址数指的是报文中所含的地址数。地址项大</w:t>
      </w:r>
    </w:p>
    <w:p w:rsidR="00EC04F0" w:rsidRDefault="00EC04F0" w:rsidP="00EC04F0">
      <w:r>
        <w:rPr>
          <w:rFonts w:hint="eastAsia"/>
        </w:rPr>
        <w:t>小指的是每个路由器地址</w:t>
      </w:r>
      <w:r>
        <w:rPr>
          <w:rFonts w:hint="eastAsia"/>
        </w:rPr>
        <w:t>32bit</w:t>
      </w:r>
      <w:r>
        <w:rPr>
          <w:rFonts w:hint="eastAsia"/>
        </w:rPr>
        <w:t>字的数目，始终为</w:t>
      </w:r>
      <w:r>
        <w:rPr>
          <w:rFonts w:hint="eastAsia"/>
        </w:rPr>
        <w:t>2</w:t>
      </w:r>
      <w:r>
        <w:rPr>
          <w:rFonts w:hint="eastAsia"/>
        </w:rPr>
        <w:t>。生存期指的是通告地址有效的时间（秒</w:t>
      </w:r>
    </w:p>
    <w:p w:rsidR="00EC04F0" w:rsidRDefault="00EC04F0" w:rsidP="00EC04F0">
      <w:r>
        <w:rPr>
          <w:rFonts w:hint="eastAsia"/>
        </w:rPr>
        <w:t>数）。</w:t>
      </w:r>
    </w:p>
    <w:p w:rsidR="00EC04F0" w:rsidRDefault="00EC04F0" w:rsidP="00EC04F0"/>
    <w:p w:rsidR="00EC04F0" w:rsidRDefault="00EC04F0" w:rsidP="00EC04F0"/>
    <w:p w:rsidR="00EC04F0" w:rsidRDefault="00EC04F0" w:rsidP="00EC04F0">
      <w:r>
        <w:rPr>
          <w:rFonts w:hint="eastAsia"/>
        </w:rPr>
        <w:t>接下来是一对或多对</w:t>
      </w:r>
      <w:r>
        <w:rPr>
          <w:rFonts w:hint="eastAsia"/>
        </w:rPr>
        <w:t>IP</w:t>
      </w:r>
      <w:r>
        <w:rPr>
          <w:rFonts w:hint="eastAsia"/>
        </w:rPr>
        <w:t>地址和优先级。</w:t>
      </w:r>
      <w:r>
        <w:rPr>
          <w:rFonts w:hint="eastAsia"/>
        </w:rPr>
        <w:t>IP</w:t>
      </w:r>
      <w:r>
        <w:rPr>
          <w:rFonts w:hint="eastAsia"/>
        </w:rPr>
        <w:t>地址必须是发送路由器的某个地址。优先级是</w:t>
      </w:r>
    </w:p>
    <w:p w:rsidR="00EC04F0" w:rsidRDefault="00EC04F0" w:rsidP="00EC04F0">
      <w:r>
        <w:rPr>
          <w:rFonts w:hint="eastAsia"/>
        </w:rPr>
        <w:t>一个有符号的</w:t>
      </w:r>
      <w:r>
        <w:rPr>
          <w:rFonts w:hint="eastAsia"/>
        </w:rPr>
        <w:t>32bit</w:t>
      </w:r>
      <w:r>
        <w:rPr>
          <w:rFonts w:hint="eastAsia"/>
        </w:rPr>
        <w:t>整数，指出该</w:t>
      </w:r>
      <w:r>
        <w:rPr>
          <w:rFonts w:hint="eastAsia"/>
        </w:rPr>
        <w:t>IP</w:t>
      </w:r>
      <w:r>
        <w:rPr>
          <w:rFonts w:hint="eastAsia"/>
        </w:rPr>
        <w:t>地址作为默认路由器地址的优先等级，这是与子网上的其</w:t>
      </w:r>
    </w:p>
    <w:p w:rsidR="00EC04F0" w:rsidRDefault="00EC04F0" w:rsidP="00EC04F0">
      <w:r>
        <w:rPr>
          <w:rFonts w:hint="eastAsia"/>
        </w:rPr>
        <w:t>他路由器相比较而言的。值越大说明优先级越高。优先级为</w:t>
      </w:r>
      <w:r>
        <w:rPr>
          <w:rFonts w:hint="eastAsia"/>
        </w:rPr>
        <w:t>0X80000000</w:t>
      </w:r>
      <w:r>
        <w:rPr>
          <w:rFonts w:hint="eastAsia"/>
        </w:rPr>
        <w:t>说明对</w:t>
      </w:r>
      <w:r>
        <w:rPr>
          <w:rFonts w:hint="eastAsia"/>
        </w:rPr>
        <w:lastRenderedPageBreak/>
        <w:t>应的地址不能</w:t>
      </w:r>
    </w:p>
    <w:p w:rsidR="00EC04F0" w:rsidRDefault="00EC04F0" w:rsidP="00EC04F0">
      <w:r>
        <w:rPr>
          <w:rFonts w:hint="eastAsia"/>
        </w:rPr>
        <w:t>作为默认路由器地址使用，尽管它也包含中通告报文中。优先级的默认值一般为</w:t>
      </w:r>
      <w:r>
        <w:rPr>
          <w:rFonts w:hint="eastAsia"/>
        </w:rPr>
        <w:t>0</w:t>
      </w:r>
      <w:r>
        <w:rPr>
          <w:rFonts w:hint="eastAsia"/>
        </w:rPr>
        <w:t>。</w:t>
      </w:r>
    </w:p>
    <w:p w:rsidR="00EC04F0" w:rsidRDefault="00EC04F0" w:rsidP="00EC04F0">
      <w:r>
        <w:rPr>
          <w:rFonts w:hint="eastAsia"/>
        </w:rPr>
        <w:t>9.6.1</w:t>
      </w:r>
      <w:r>
        <w:rPr>
          <w:rFonts w:hint="eastAsia"/>
        </w:rPr>
        <w:t>路由器操作</w:t>
      </w:r>
    </w:p>
    <w:p w:rsidR="00EC04F0" w:rsidRDefault="00EC04F0" w:rsidP="00EC04F0">
      <w:r>
        <w:rPr>
          <w:rFonts w:hint="eastAsia"/>
        </w:rPr>
        <w:t>当路由器启动时，它定期在所有广播或多播传送接口上发送通告报文。准确地说，这些</w:t>
      </w:r>
    </w:p>
    <w:p w:rsidR="00EC04F0" w:rsidRDefault="00EC04F0" w:rsidP="00EC04F0">
      <w:r>
        <w:rPr>
          <w:rFonts w:hint="eastAsia"/>
        </w:rPr>
        <w:t>通告报文不是定期发送的，而是随机传送的，以减小与子网上其他路由器发生冲突的概率。</w:t>
      </w:r>
    </w:p>
    <w:p w:rsidR="00EC04F0" w:rsidRDefault="00EC04F0" w:rsidP="00EC04F0">
      <w:r>
        <w:rPr>
          <w:rFonts w:hint="eastAsia"/>
        </w:rPr>
        <w:t>一般每两次通告间隔</w:t>
      </w:r>
      <w:r>
        <w:rPr>
          <w:rFonts w:hint="eastAsia"/>
        </w:rPr>
        <w:t>450</w:t>
      </w:r>
      <w:r>
        <w:rPr>
          <w:rFonts w:hint="eastAsia"/>
        </w:rPr>
        <w:t>秒和</w:t>
      </w:r>
      <w:r>
        <w:rPr>
          <w:rFonts w:hint="eastAsia"/>
        </w:rPr>
        <w:t>600</w:t>
      </w:r>
      <w:r>
        <w:rPr>
          <w:rFonts w:hint="eastAsia"/>
        </w:rPr>
        <w:t>秒。一份给定的通告报文默认生命周期是</w:t>
      </w:r>
      <w:r>
        <w:rPr>
          <w:rFonts w:hint="eastAsia"/>
        </w:rPr>
        <w:t>30</w:t>
      </w:r>
      <w:r>
        <w:rPr>
          <w:rFonts w:hint="eastAsia"/>
        </w:rPr>
        <w:t>分钟。</w:t>
      </w:r>
    </w:p>
    <w:p w:rsidR="00EC04F0" w:rsidRDefault="00EC04F0" w:rsidP="00EC04F0">
      <w:r>
        <w:rPr>
          <w:rFonts w:hint="eastAsia"/>
        </w:rPr>
        <w:t>使用生命周期域的另一个时机是当路由器上的某个接口被关闭时。在这种情况下，路由</w:t>
      </w:r>
    </w:p>
    <w:p w:rsidR="00EC04F0" w:rsidRDefault="00EC04F0" w:rsidP="00EC04F0">
      <w:r>
        <w:rPr>
          <w:rFonts w:hint="eastAsia"/>
        </w:rPr>
        <w:t>器可以在该接口上发送最后一份通告报文，并把生命周期值设为</w:t>
      </w:r>
      <w:r>
        <w:rPr>
          <w:rFonts w:hint="eastAsia"/>
        </w:rPr>
        <w:t>0</w:t>
      </w:r>
      <w:r>
        <w:rPr>
          <w:rFonts w:hint="eastAsia"/>
        </w:rPr>
        <w:t>。</w:t>
      </w:r>
    </w:p>
    <w:p w:rsidR="00EC04F0" w:rsidRDefault="00EC04F0" w:rsidP="00EC04F0">
      <w:r>
        <w:rPr>
          <w:rFonts w:hint="eastAsia"/>
        </w:rPr>
        <w:t>除了定期发送主动提供的通告报文以外，路由器还要监听来自主机的请求报文，并发送</w:t>
      </w:r>
    </w:p>
    <w:p w:rsidR="00EC04F0" w:rsidRDefault="00EC04F0" w:rsidP="00EC04F0">
      <w:r>
        <w:rPr>
          <w:rFonts w:hint="eastAsia"/>
        </w:rPr>
        <w:t>路由器通告报文以响应这些请求报文。</w:t>
      </w:r>
    </w:p>
    <w:p w:rsidR="00EC04F0" w:rsidRDefault="00EC04F0" w:rsidP="00EC04F0">
      <w:r>
        <w:rPr>
          <w:rFonts w:hint="eastAsia"/>
        </w:rPr>
        <w:t>如果子网上有多台路由器，由系统管理员为每个路由器设置优先等级。例如，主默认路</w:t>
      </w:r>
    </w:p>
    <w:p w:rsidR="00EC04F0" w:rsidRDefault="00EC04F0" w:rsidP="00EC04F0">
      <w:r>
        <w:rPr>
          <w:rFonts w:hint="eastAsia"/>
        </w:rPr>
        <w:t>由器就要比备份路由器具有更高的优先级。</w:t>
      </w:r>
    </w:p>
    <w:p w:rsidR="00EC04F0" w:rsidRDefault="00EC04F0" w:rsidP="00EC04F0">
      <w:r>
        <w:rPr>
          <w:rFonts w:hint="eastAsia"/>
        </w:rPr>
        <w:t>9.6.2</w:t>
      </w:r>
      <w:r>
        <w:rPr>
          <w:rFonts w:hint="eastAsia"/>
        </w:rPr>
        <w:t>主机操作</w:t>
      </w:r>
    </w:p>
    <w:p w:rsidR="00EC04F0" w:rsidRDefault="00EC04F0" w:rsidP="00EC04F0">
      <w:r>
        <w:rPr>
          <w:rFonts w:hint="eastAsia"/>
        </w:rPr>
        <w:t>主机在引导期间一般发送三份路由器请求报文，每三秒钟发送一次。一旦接收到一个有</w:t>
      </w:r>
    </w:p>
    <w:p w:rsidR="00EC04F0" w:rsidRDefault="00EC04F0" w:rsidP="00EC04F0">
      <w:r>
        <w:rPr>
          <w:rFonts w:hint="eastAsia"/>
        </w:rPr>
        <w:t>效的通告报文，就停止发送请求报文。</w:t>
      </w:r>
    </w:p>
    <w:p w:rsidR="00EC04F0" w:rsidRDefault="00EC04F0" w:rsidP="00EC04F0">
      <w:r>
        <w:rPr>
          <w:rFonts w:hint="eastAsia"/>
        </w:rPr>
        <w:t>主机也监听来自相邻路由器的请求报文。这些通告报文可以改变主机的默认路由器。另</w:t>
      </w:r>
    </w:p>
    <w:p w:rsidR="00EC04F0" w:rsidRDefault="00EC04F0" w:rsidP="00EC04F0">
      <w:r>
        <w:rPr>
          <w:rFonts w:hint="eastAsia"/>
        </w:rPr>
        <w:t>外，如果没有接收到来自当前默认路由器的通告报文，那么默认路由器会超时。</w:t>
      </w:r>
    </w:p>
    <w:p w:rsidR="00EC04F0" w:rsidRDefault="00EC04F0" w:rsidP="00EC04F0">
      <w:r>
        <w:rPr>
          <w:rFonts w:hint="eastAsia"/>
        </w:rPr>
        <w:t>只要有一般的默认路由器，该路由器就会每隔</w:t>
      </w:r>
      <w:r>
        <w:rPr>
          <w:rFonts w:hint="eastAsia"/>
        </w:rPr>
        <w:t>10</w:t>
      </w:r>
      <w:r>
        <w:rPr>
          <w:rFonts w:hint="eastAsia"/>
        </w:rPr>
        <w:t>分钟发送通告报文，报文的生命周期是</w:t>
      </w:r>
    </w:p>
    <w:p w:rsidR="00EC04F0" w:rsidRDefault="00EC04F0" w:rsidP="00EC04F0">
      <w:r>
        <w:rPr>
          <w:rFonts w:hint="eastAsia"/>
        </w:rPr>
        <w:t>30</w:t>
      </w:r>
      <w:r>
        <w:rPr>
          <w:rFonts w:hint="eastAsia"/>
        </w:rPr>
        <w:t>分钟。这说明主机的默认表项是不会超时的，即使错过一份或两份通告报文。</w:t>
      </w:r>
    </w:p>
    <w:p w:rsidR="00EC04F0" w:rsidRDefault="00EC04F0" w:rsidP="00EC04F0">
      <w:r>
        <w:rPr>
          <w:rFonts w:hint="eastAsia"/>
        </w:rPr>
        <w:t>9.6.3</w:t>
      </w:r>
      <w:r>
        <w:rPr>
          <w:rFonts w:hint="eastAsia"/>
        </w:rPr>
        <w:t>实现</w:t>
      </w:r>
    </w:p>
    <w:p w:rsidR="00EC04F0" w:rsidRDefault="00EC04F0" w:rsidP="00EC04F0">
      <w:r>
        <w:rPr>
          <w:rFonts w:hint="eastAsia"/>
        </w:rPr>
        <w:t>路由器发现报文一般由用户进程（守护程序）创建和处理。这样，在图</w:t>
      </w:r>
      <w:r>
        <w:rPr>
          <w:rFonts w:hint="eastAsia"/>
        </w:rPr>
        <w:t>9- 1</w:t>
      </w:r>
      <w:r>
        <w:rPr>
          <w:rFonts w:hint="eastAsia"/>
        </w:rPr>
        <w:t>中就有另一个修改路由表的程序，尽管它只增加或删除默认表项。</w:t>
      </w:r>
      <w:r>
        <w:rPr>
          <w:rFonts w:hint="eastAsia"/>
        </w:rPr>
        <w:t xml:space="preserve"> </w:t>
      </w:r>
    </w:p>
    <w:p w:rsidR="00EC04F0" w:rsidRDefault="00EC04F0" w:rsidP="00EC04F0">
      <w:r>
        <w:rPr>
          <w:rFonts w:hint="eastAsia"/>
        </w:rPr>
        <w:t>守护程序必须把它配置成一台路由器或</w:t>
      </w:r>
    </w:p>
    <w:p w:rsidR="00EC04F0" w:rsidRDefault="00EC04F0" w:rsidP="00EC04F0">
      <w:r>
        <w:rPr>
          <w:rFonts w:hint="eastAsia"/>
        </w:rPr>
        <w:t>主机来使用。</w:t>
      </w:r>
    </w:p>
    <w:p w:rsidR="00EC04F0" w:rsidRDefault="00EC04F0" w:rsidP="00EC04F0">
      <w:r>
        <w:rPr>
          <w:rFonts w:hint="eastAsia"/>
        </w:rPr>
        <w:t>这两种</w:t>
      </w:r>
      <w:r>
        <w:rPr>
          <w:rFonts w:hint="eastAsia"/>
        </w:rPr>
        <w:t>ICMP</w:t>
      </w:r>
      <w:r>
        <w:rPr>
          <w:rFonts w:hint="eastAsia"/>
        </w:rPr>
        <w:t>报文是新加的，不是所有的系统都支持它们。在我们的网络中，只有</w:t>
      </w:r>
    </w:p>
    <w:p w:rsidR="00EC04F0" w:rsidRDefault="00EC04F0" w:rsidP="00EC04F0">
      <w:r>
        <w:rPr>
          <w:rFonts w:hint="eastAsia"/>
        </w:rPr>
        <w:t>SolariS2.x</w:t>
      </w:r>
      <w:r>
        <w:rPr>
          <w:rFonts w:hint="eastAsia"/>
        </w:rPr>
        <w:t>支持这两种报文（</w:t>
      </w:r>
      <w:r>
        <w:rPr>
          <w:rFonts w:hint="eastAsia"/>
        </w:rPr>
        <w:t>I. RDISc</w:t>
      </w:r>
      <w:r>
        <w:rPr>
          <w:rFonts w:hint="eastAsia"/>
        </w:rPr>
        <w:t>守护程序）。尽管</w:t>
      </w:r>
      <w:r>
        <w:rPr>
          <w:rFonts w:hint="eastAsia"/>
        </w:rPr>
        <w:t>RFC</w:t>
      </w:r>
      <w:r>
        <w:rPr>
          <w:rFonts w:hint="eastAsia"/>
        </w:rPr>
        <w:t>建议尽可能用</w:t>
      </w:r>
      <w:r>
        <w:rPr>
          <w:rFonts w:hint="eastAsia"/>
        </w:rPr>
        <w:t>IP</w:t>
      </w:r>
      <w:r>
        <w:rPr>
          <w:rFonts w:hint="eastAsia"/>
        </w:rPr>
        <w:t>多播传送，</w:t>
      </w:r>
    </w:p>
    <w:p w:rsidR="00EC04F0" w:rsidRDefault="00EC04F0" w:rsidP="00EC04F0">
      <w:r>
        <w:rPr>
          <w:rFonts w:hint="eastAsia"/>
        </w:rPr>
        <w:t>但是路由器发现还可以利用广播报文来实现。</w:t>
      </w:r>
    </w:p>
    <w:p w:rsidR="00EC04F0" w:rsidRDefault="00EC04F0" w:rsidP="00EC04F0">
      <w:r>
        <w:t> </w:t>
      </w:r>
    </w:p>
    <w:p w:rsidR="00EC04F0" w:rsidRDefault="00EC04F0" w:rsidP="00EC04F0"/>
    <w:p w:rsidR="00EC04F0" w:rsidRDefault="00EC04F0" w:rsidP="00EC04F0">
      <w:r>
        <w:t>*/</w:t>
      </w:r>
    </w:p>
    <w:p w:rsidR="00EC04F0" w:rsidRDefault="00EC04F0" w:rsidP="00EC04F0">
      <w:pPr>
        <w:pStyle w:val="2"/>
      </w:pPr>
      <w:bookmarkStart w:id="59" w:name="_Toc505958248"/>
      <w:bookmarkStart w:id="60" w:name="_Toc506814739"/>
      <w:r>
        <w:rPr>
          <w:rFonts w:hint="eastAsia"/>
        </w:rPr>
        <w:lastRenderedPageBreak/>
        <w:t>ICMP</w:t>
      </w:r>
      <w:r>
        <w:rPr>
          <w:rFonts w:hint="eastAsia"/>
        </w:rPr>
        <w:t>路由器请求报文</w:t>
      </w:r>
      <w:bookmarkEnd w:id="59"/>
      <w:bookmarkEnd w:id="60"/>
    </w:p>
    <w:p w:rsidR="00EC04F0" w:rsidRDefault="00EC04F0" w:rsidP="00EC04F0">
      <w:r>
        <w:rPr>
          <w:rFonts w:hint="eastAsia"/>
        </w:rPr>
        <w:t>void ICMP_Request()   //</w:t>
      </w:r>
      <w:r>
        <w:rPr>
          <w:rFonts w:hint="eastAsia"/>
        </w:rPr>
        <w:t>路由器请求报文</w:t>
      </w:r>
    </w:p>
    <w:p w:rsidR="00EC04F0" w:rsidRDefault="00EC04F0" w:rsidP="00EC04F0">
      <w:r>
        <w:t>{</w:t>
      </w:r>
    </w:p>
    <w:p w:rsidR="00EC04F0" w:rsidRDefault="00EC04F0" w:rsidP="00EC04F0">
      <w:r>
        <w:t>/*</w:t>
      </w:r>
    </w:p>
    <w:p w:rsidR="00EC04F0" w:rsidRDefault="00EC04F0" w:rsidP="00EC04F0">
      <w:r>
        <w:rPr>
          <w:rFonts w:hint="eastAsia"/>
        </w:rPr>
        <w:t>1~2</w:t>
      </w:r>
      <w:r>
        <w:rPr>
          <w:rFonts w:hint="eastAsia"/>
        </w:rPr>
        <w:t>，</w:t>
      </w:r>
      <w:r>
        <w:rPr>
          <w:rFonts w:hint="eastAsia"/>
        </w:rPr>
        <w:t>0A 00</w:t>
      </w:r>
    </w:p>
    <w:p w:rsidR="00EC04F0" w:rsidRDefault="00EC04F0" w:rsidP="00EC04F0">
      <w:r>
        <w:rPr>
          <w:rFonts w:hint="eastAsia"/>
        </w:rPr>
        <w:t>3~4</w:t>
      </w:r>
      <w:r>
        <w:rPr>
          <w:rFonts w:hint="eastAsia"/>
        </w:rPr>
        <w:t>，检验和</w:t>
      </w:r>
    </w:p>
    <w:p w:rsidR="00EC04F0" w:rsidRDefault="00EC04F0" w:rsidP="00EC04F0">
      <w:r>
        <w:t>*/</w:t>
      </w:r>
    </w:p>
    <w:p w:rsidR="00EC04F0" w:rsidRDefault="00EC04F0" w:rsidP="00EC04F0">
      <w:r>
        <w:t>}</w:t>
      </w:r>
    </w:p>
    <w:p w:rsidR="00EC04F0" w:rsidRDefault="00EC04F0" w:rsidP="00EC04F0"/>
    <w:p w:rsidR="00EC04F0" w:rsidRDefault="00EC04F0" w:rsidP="00EC04F0"/>
    <w:p w:rsidR="00EC04F0" w:rsidRDefault="00EC04F0" w:rsidP="00EC04F0"/>
    <w:p w:rsidR="00EC04F0" w:rsidRDefault="00EC04F0" w:rsidP="00EC04F0">
      <w:r>
        <w:rPr>
          <w:rFonts w:hint="eastAsia"/>
        </w:rPr>
        <w:t>void ICMP_TTLExhaustInCommunication()   //</w:t>
      </w:r>
      <w:r>
        <w:rPr>
          <w:rFonts w:hint="eastAsia"/>
        </w:rPr>
        <w:t>传输期间生存时间为</w:t>
      </w:r>
      <w:r>
        <w:rPr>
          <w:rFonts w:hint="eastAsia"/>
        </w:rPr>
        <w:t>0</w:t>
      </w:r>
    </w:p>
    <w:p w:rsidR="00EC04F0" w:rsidRDefault="00EC04F0" w:rsidP="00EC04F0">
      <w:r>
        <w:t>{</w:t>
      </w:r>
    </w:p>
    <w:p w:rsidR="00EC04F0" w:rsidRDefault="00EC04F0" w:rsidP="00EC04F0">
      <w:r>
        <w:t>/*</w:t>
      </w:r>
    </w:p>
    <w:p w:rsidR="00EC04F0" w:rsidRDefault="00EC04F0" w:rsidP="00EC04F0">
      <w:r>
        <w:rPr>
          <w:rFonts w:hint="eastAsia"/>
        </w:rPr>
        <w:t>1~2</w:t>
      </w:r>
      <w:r>
        <w:rPr>
          <w:rFonts w:hint="eastAsia"/>
        </w:rPr>
        <w:t>，</w:t>
      </w:r>
      <w:r>
        <w:rPr>
          <w:rFonts w:hint="eastAsia"/>
        </w:rPr>
        <w:t>0B 00</w:t>
      </w:r>
    </w:p>
    <w:p w:rsidR="00EC04F0" w:rsidRDefault="00EC04F0" w:rsidP="00EC04F0">
      <w:r>
        <w:rPr>
          <w:rFonts w:hint="eastAsia"/>
        </w:rPr>
        <w:t>3~4</w:t>
      </w:r>
      <w:r>
        <w:rPr>
          <w:rFonts w:hint="eastAsia"/>
        </w:rPr>
        <w:t>，检验和</w:t>
      </w:r>
    </w:p>
    <w:p w:rsidR="00EC04F0" w:rsidRDefault="00EC04F0" w:rsidP="00EC04F0">
      <w:r>
        <w:t>*/</w:t>
      </w:r>
    </w:p>
    <w:p w:rsidR="00EC04F0" w:rsidRDefault="00EC04F0" w:rsidP="00EC04F0">
      <w:r>
        <w:t>}</w:t>
      </w:r>
    </w:p>
    <w:p w:rsidR="00EC04F0" w:rsidRDefault="00EC04F0" w:rsidP="00EC04F0">
      <w:r>
        <w:rPr>
          <w:rFonts w:hint="eastAsia"/>
        </w:rPr>
        <w:t>void ICMP_TTLExhaustInDatagramAssem()   //</w:t>
      </w:r>
      <w:r>
        <w:rPr>
          <w:rFonts w:hint="eastAsia"/>
        </w:rPr>
        <w:t>在数据报组装期间生存时间为</w:t>
      </w:r>
      <w:r>
        <w:rPr>
          <w:rFonts w:hint="eastAsia"/>
        </w:rPr>
        <w:t>0</w:t>
      </w:r>
    </w:p>
    <w:p w:rsidR="00EC04F0" w:rsidRDefault="00EC04F0" w:rsidP="00EC04F0">
      <w:r>
        <w:t>{</w:t>
      </w:r>
    </w:p>
    <w:p w:rsidR="00EC04F0" w:rsidRDefault="00EC04F0" w:rsidP="00EC04F0">
      <w:r>
        <w:t>/*</w:t>
      </w:r>
    </w:p>
    <w:p w:rsidR="00EC04F0" w:rsidRDefault="00EC04F0" w:rsidP="00EC04F0">
      <w:r>
        <w:rPr>
          <w:rFonts w:hint="eastAsia"/>
        </w:rPr>
        <w:t>1~2</w:t>
      </w:r>
      <w:r>
        <w:rPr>
          <w:rFonts w:hint="eastAsia"/>
        </w:rPr>
        <w:t>，</w:t>
      </w:r>
      <w:r>
        <w:rPr>
          <w:rFonts w:hint="eastAsia"/>
        </w:rPr>
        <w:t>0B 01</w:t>
      </w:r>
    </w:p>
    <w:p w:rsidR="00EC04F0" w:rsidRDefault="00EC04F0" w:rsidP="00EC04F0">
      <w:r>
        <w:rPr>
          <w:rFonts w:hint="eastAsia"/>
        </w:rPr>
        <w:t>3~4</w:t>
      </w:r>
      <w:r>
        <w:rPr>
          <w:rFonts w:hint="eastAsia"/>
        </w:rPr>
        <w:t>，检验和</w:t>
      </w:r>
    </w:p>
    <w:p w:rsidR="00EC04F0" w:rsidRDefault="00EC04F0" w:rsidP="00EC04F0">
      <w:r>
        <w:t>*/</w:t>
      </w:r>
    </w:p>
    <w:p w:rsidR="00EC04F0" w:rsidRDefault="00EC04F0" w:rsidP="00EC04F0">
      <w:r>
        <w:t>}</w:t>
      </w:r>
    </w:p>
    <w:p w:rsidR="00EC04F0" w:rsidRDefault="00EC04F0" w:rsidP="00EC04F0">
      <w:pPr>
        <w:widowControl/>
        <w:jc w:val="left"/>
        <w:rPr>
          <w:rFonts w:asciiTheme="majorHAnsi" w:eastAsiaTheme="majorEastAsia" w:hAnsiTheme="majorHAnsi" w:cstheme="majorBidi"/>
          <w:b/>
          <w:bCs/>
          <w:sz w:val="32"/>
          <w:szCs w:val="32"/>
        </w:rPr>
      </w:pPr>
      <w:r>
        <w:br w:type="page"/>
      </w:r>
    </w:p>
    <w:p w:rsidR="00EC04F0" w:rsidRDefault="00EC04F0" w:rsidP="00EC04F0">
      <w:pPr>
        <w:pStyle w:val="2"/>
      </w:pPr>
      <w:bookmarkStart w:id="61" w:name="_Toc505958249"/>
      <w:bookmarkStart w:id="62" w:name="_Toc506814740"/>
      <w:r>
        <w:rPr>
          <w:rFonts w:hint="eastAsia"/>
        </w:rPr>
        <w:lastRenderedPageBreak/>
        <w:t>ICMP</w:t>
      </w:r>
      <w:r>
        <w:rPr>
          <w:rFonts w:hint="eastAsia"/>
        </w:rPr>
        <w:t>参数问题</w:t>
      </w:r>
      <w:bookmarkEnd w:id="61"/>
      <w:bookmarkEnd w:id="62"/>
    </w:p>
    <w:p w:rsidR="00EC04F0" w:rsidRDefault="00EC04F0" w:rsidP="00EC04F0">
      <w:r>
        <w:rPr>
          <w:rFonts w:hint="eastAsia"/>
        </w:rPr>
        <w:t>void ICMP_ParameterProblem()   //</w:t>
      </w:r>
      <w:r>
        <w:rPr>
          <w:rFonts w:hint="eastAsia"/>
        </w:rPr>
        <w:t>参数问题</w:t>
      </w:r>
    </w:p>
    <w:p w:rsidR="00EC04F0" w:rsidRDefault="00EC04F0" w:rsidP="00EC04F0">
      <w:r>
        <w:t>{</w:t>
      </w:r>
    </w:p>
    <w:p w:rsidR="00EC04F0" w:rsidRDefault="00EC04F0" w:rsidP="00EC04F0">
      <w:r>
        <w:t>/*</w:t>
      </w:r>
    </w:p>
    <w:p w:rsidR="00EC04F0" w:rsidRDefault="00EC04F0" w:rsidP="00EC04F0">
      <w:r>
        <w:rPr>
          <w:rFonts w:hint="eastAsia"/>
        </w:rPr>
        <w:t>1~2</w:t>
      </w:r>
      <w:r>
        <w:rPr>
          <w:rFonts w:hint="eastAsia"/>
        </w:rPr>
        <w:t>，</w:t>
      </w:r>
      <w:r>
        <w:rPr>
          <w:rFonts w:hint="eastAsia"/>
        </w:rPr>
        <w:t>0C 00</w:t>
      </w:r>
    </w:p>
    <w:p w:rsidR="00EC04F0" w:rsidRDefault="00EC04F0" w:rsidP="00EC04F0">
      <w:r>
        <w:rPr>
          <w:rFonts w:hint="eastAsia"/>
        </w:rPr>
        <w:t>3~4</w:t>
      </w:r>
      <w:r>
        <w:rPr>
          <w:rFonts w:hint="eastAsia"/>
        </w:rPr>
        <w:t>，检验和</w:t>
      </w:r>
    </w:p>
    <w:p w:rsidR="00EC04F0" w:rsidRDefault="00EC04F0" w:rsidP="00EC04F0">
      <w:r>
        <w:t>*/</w:t>
      </w:r>
    </w:p>
    <w:p w:rsidR="00EC04F0" w:rsidRDefault="00EC04F0" w:rsidP="00EC04F0">
      <w:r>
        <w:t>}</w:t>
      </w:r>
    </w:p>
    <w:p w:rsidR="00EC04F0" w:rsidRDefault="00EC04F0" w:rsidP="00EC04F0"/>
    <w:p w:rsidR="00EC04F0" w:rsidRDefault="00EC04F0" w:rsidP="00EC04F0"/>
    <w:p w:rsidR="00EC04F0" w:rsidRDefault="00EC04F0" w:rsidP="00EC04F0">
      <w:r>
        <w:t>/*</w:t>
      </w:r>
    </w:p>
    <w:p w:rsidR="00EC04F0" w:rsidRDefault="00EC04F0" w:rsidP="00EC04F0">
      <w:r>
        <w:rPr>
          <w:rFonts w:hint="eastAsia"/>
        </w:rPr>
        <w:t>ICMP</w:t>
      </w:r>
      <w:r>
        <w:rPr>
          <w:rFonts w:hint="eastAsia"/>
        </w:rPr>
        <w:t>时间戳请求：允许系统向另一个系统查询当前的时间。</w:t>
      </w:r>
      <w:r>
        <w:rPr>
          <w:rFonts w:hint="eastAsia"/>
        </w:rPr>
        <w:t xml:space="preserve"> </w:t>
      </w:r>
    </w:p>
    <w:p w:rsidR="00EC04F0" w:rsidRDefault="00EC04F0" w:rsidP="00EC04F0">
      <w:r>
        <w:rPr>
          <w:rFonts w:hint="eastAsia"/>
        </w:rPr>
        <w:t>返回的建议值是自午夜开始计算的毫秒数，协调的统一时间</w:t>
      </w:r>
      <w:r>
        <w:rPr>
          <w:rFonts w:hint="eastAsia"/>
        </w:rPr>
        <w:t>(UTC)</w:t>
      </w:r>
      <w:r>
        <w:rPr>
          <w:rFonts w:hint="eastAsia"/>
        </w:rPr>
        <w:t>，调用者必须通过其他方法获知当时的日期。</w:t>
      </w:r>
    </w:p>
    <w:p w:rsidR="00EC04F0" w:rsidRDefault="00EC04F0" w:rsidP="00EC04F0">
      <w:r>
        <w:rPr>
          <w:rFonts w:hint="eastAsia"/>
        </w:rPr>
        <w:t>由于时间戳的值是自午夜开始计算的毫秒数，即</w:t>
      </w:r>
      <w:r>
        <w:rPr>
          <w:rFonts w:hint="eastAsia"/>
        </w:rPr>
        <w:t>UTC</w:t>
      </w:r>
      <w:r>
        <w:rPr>
          <w:rFonts w:hint="eastAsia"/>
        </w:rPr>
        <w:t>，因此它们的值始终小于</w:t>
      </w:r>
      <w:r>
        <w:rPr>
          <w:rFonts w:hint="eastAsia"/>
        </w:rPr>
        <w:t>86400000(24</w:t>
      </w:r>
      <w:r>
        <w:rPr>
          <w:rFonts w:hint="eastAsia"/>
        </w:rPr>
        <w:t>×</w:t>
      </w:r>
      <w:r>
        <w:rPr>
          <w:rFonts w:hint="eastAsia"/>
        </w:rPr>
        <w:t>60</w:t>
      </w:r>
      <w:r>
        <w:rPr>
          <w:rFonts w:hint="eastAsia"/>
        </w:rPr>
        <w:t>×</w:t>
      </w:r>
      <w:r>
        <w:rPr>
          <w:rFonts w:hint="eastAsia"/>
        </w:rPr>
        <w:t>60</w:t>
      </w:r>
      <w:r>
        <w:rPr>
          <w:rFonts w:hint="eastAsia"/>
        </w:rPr>
        <w:t>×</w:t>
      </w:r>
      <w:r>
        <w:rPr>
          <w:rFonts w:hint="eastAsia"/>
        </w:rPr>
        <w:t>1000)</w:t>
      </w:r>
      <w:r>
        <w:rPr>
          <w:rFonts w:hint="eastAsia"/>
        </w:rPr>
        <w:t>。</w:t>
      </w:r>
      <w:r>
        <w:rPr>
          <w:rFonts w:hint="eastAsia"/>
        </w:rPr>
        <w:t xml:space="preserve"> </w:t>
      </w:r>
    </w:p>
    <w:p w:rsidR="00EC04F0" w:rsidRDefault="00EC04F0" w:rsidP="00EC04F0">
      <w:r>
        <w:t xml:space="preserve"> </w:t>
      </w:r>
    </w:p>
    <w:p w:rsidR="00EC04F0" w:rsidRDefault="00EC04F0" w:rsidP="00EC04F0">
      <w:r>
        <w:rPr>
          <w:rFonts w:hint="eastAsia"/>
        </w:rPr>
        <w:t>往返时间</w:t>
      </w:r>
      <w:r>
        <w:rPr>
          <w:rFonts w:hint="eastAsia"/>
        </w:rPr>
        <w:t>rtt=</w:t>
      </w:r>
      <w:r>
        <w:rPr>
          <w:rFonts w:hint="eastAsia"/>
        </w:rPr>
        <w:t>它收到应答时的时间值</w:t>
      </w:r>
      <w:r>
        <w:rPr>
          <w:rFonts w:hint="eastAsia"/>
        </w:rPr>
        <w:t>-</w:t>
      </w:r>
      <w:r>
        <w:rPr>
          <w:rFonts w:hint="eastAsia"/>
        </w:rPr>
        <w:t>发送请求时的时间值</w:t>
      </w:r>
      <w:r>
        <w:rPr>
          <w:rFonts w:hint="eastAsia"/>
        </w:rPr>
        <w:t xml:space="preserve"> </w:t>
      </w:r>
    </w:p>
    <w:p w:rsidR="00EC04F0" w:rsidRDefault="00EC04F0" w:rsidP="00EC04F0">
      <w:r>
        <w:rPr>
          <w:rFonts w:hint="eastAsia"/>
        </w:rPr>
        <w:t>difference=</w:t>
      </w:r>
      <w:r>
        <w:rPr>
          <w:rFonts w:hint="eastAsia"/>
        </w:rPr>
        <w:t>接收时间戳值</w:t>
      </w:r>
      <w:r>
        <w:rPr>
          <w:rFonts w:hint="eastAsia"/>
        </w:rPr>
        <w:t>-</w:t>
      </w:r>
      <w:r>
        <w:rPr>
          <w:rFonts w:hint="eastAsia"/>
        </w:rPr>
        <w:t>发起时间戳值</w:t>
      </w:r>
    </w:p>
    <w:p w:rsidR="00EC04F0" w:rsidRDefault="00EC04F0" w:rsidP="00EC04F0">
      <w:r>
        <w:rPr>
          <w:rFonts w:hint="eastAsia"/>
        </w:rPr>
        <w:t>如果我们相信</w:t>
      </w:r>
      <w:r>
        <w:rPr>
          <w:rFonts w:hint="eastAsia"/>
        </w:rPr>
        <w:t>RTT</w:t>
      </w:r>
      <w:r>
        <w:rPr>
          <w:rFonts w:hint="eastAsia"/>
        </w:rPr>
        <w:t>的值，并且相信</w:t>
      </w:r>
      <w:r>
        <w:rPr>
          <w:rFonts w:hint="eastAsia"/>
        </w:rPr>
        <w:t>RTT</w:t>
      </w:r>
      <w:r>
        <w:rPr>
          <w:rFonts w:hint="eastAsia"/>
        </w:rPr>
        <w:t>的一半用于请求报文的传输，另一半用于应答报文的传输，</w:t>
      </w:r>
      <w:r>
        <w:rPr>
          <w:rFonts w:hint="eastAsia"/>
        </w:rPr>
        <w:t xml:space="preserve"> </w:t>
      </w:r>
    </w:p>
    <w:p w:rsidR="00EC04F0" w:rsidRDefault="00EC04F0" w:rsidP="00EC04F0">
      <w:r>
        <w:rPr>
          <w:rFonts w:hint="eastAsia"/>
        </w:rPr>
        <w:t>那么为了使本机时钟与查询主机的时钟一致，本机时钟需要进行调整，调整值是</w:t>
      </w:r>
      <w:r>
        <w:rPr>
          <w:rFonts w:hint="eastAsia"/>
        </w:rPr>
        <w:t>difference</w:t>
      </w:r>
      <w:r>
        <w:rPr>
          <w:rFonts w:hint="eastAsia"/>
        </w:rPr>
        <w:t>减去</w:t>
      </w:r>
      <w:r>
        <w:rPr>
          <w:rFonts w:hint="eastAsia"/>
        </w:rPr>
        <w:t>RTT</w:t>
      </w:r>
      <w:r>
        <w:rPr>
          <w:rFonts w:hint="eastAsia"/>
        </w:rPr>
        <w:t>的一半。</w:t>
      </w:r>
      <w:r>
        <w:rPr>
          <w:rFonts w:hint="eastAsia"/>
        </w:rPr>
        <w:t xml:space="preserve"> </w:t>
      </w:r>
    </w:p>
    <w:p w:rsidR="00EC04F0" w:rsidRDefault="00EC04F0" w:rsidP="00EC04F0">
      <w:r>
        <w:t xml:space="preserve"> </w:t>
      </w:r>
    </w:p>
    <w:p w:rsidR="00EC04F0" w:rsidRDefault="00EC04F0" w:rsidP="00EC04F0"/>
    <w:p w:rsidR="00EC04F0" w:rsidRDefault="00EC04F0" w:rsidP="00EC04F0">
      <w:r>
        <w:t xml:space="preserve"> </w:t>
      </w:r>
    </w:p>
    <w:p w:rsidR="00EC04F0" w:rsidRDefault="00EC04F0" w:rsidP="00EC04F0">
      <w:r>
        <w:rPr>
          <w:rFonts w:hint="eastAsia"/>
        </w:rPr>
        <w:t>它表明，当系统返回一个非标准时间戳值时（不是自午夜开始计算的毫秒数，</w:t>
      </w:r>
      <w:r>
        <w:rPr>
          <w:rFonts w:hint="eastAsia"/>
        </w:rPr>
        <w:t>UTC</w:t>
      </w:r>
      <w:r>
        <w:rPr>
          <w:rFonts w:hint="eastAsia"/>
        </w:rPr>
        <w:t>），它就用</w:t>
      </w:r>
      <w:r>
        <w:rPr>
          <w:rFonts w:hint="eastAsia"/>
        </w:rPr>
        <w:t>32bit</w:t>
      </w:r>
      <w:r>
        <w:rPr>
          <w:rFonts w:hint="eastAsia"/>
        </w:rPr>
        <w:t>时间戳中的高位来表示。</w:t>
      </w:r>
      <w:r>
        <w:rPr>
          <w:rFonts w:hint="eastAsia"/>
        </w:rPr>
        <w:t xml:space="preserve"> </w:t>
      </w:r>
    </w:p>
    <w:p w:rsidR="00EC04F0" w:rsidRDefault="00EC04F0" w:rsidP="00EC04F0">
      <w:r>
        <w:rPr>
          <w:rFonts w:hint="eastAsia"/>
        </w:rPr>
        <w:t>不能计算发起时间戳和接收时间戳之间的时间差，因为它们的单位不一致。</w:t>
      </w:r>
    </w:p>
    <w:p w:rsidR="00EC04F0" w:rsidRDefault="00EC04F0" w:rsidP="00EC04F0"/>
    <w:p w:rsidR="00EC04F0" w:rsidRDefault="00EC04F0" w:rsidP="00EC04F0">
      <w:r>
        <w:rPr>
          <w:rFonts w:hint="eastAsia"/>
        </w:rPr>
        <w:t>另一种方法</w:t>
      </w:r>
    </w:p>
    <w:p w:rsidR="00EC04F0" w:rsidRDefault="00EC04F0" w:rsidP="00EC04F0">
      <w:r>
        <w:rPr>
          <w:rFonts w:hint="eastAsia"/>
        </w:rPr>
        <w:t>1)</w:t>
      </w:r>
      <w:r>
        <w:rPr>
          <w:rFonts w:hint="eastAsia"/>
        </w:rPr>
        <w:t>在</w:t>
      </w:r>
      <w:r>
        <w:rPr>
          <w:rFonts w:hint="eastAsia"/>
        </w:rPr>
        <w:t>1.12</w:t>
      </w:r>
      <w:r>
        <w:rPr>
          <w:rFonts w:hint="eastAsia"/>
        </w:rPr>
        <w:t>节中描述了日期服务程序和时间服务程序。前者是以人们可读的格式返回当前的时间和日期，是一行</w:t>
      </w:r>
      <w:r>
        <w:rPr>
          <w:rFonts w:hint="eastAsia"/>
        </w:rPr>
        <w:t>ASCII</w:t>
      </w:r>
      <w:r>
        <w:rPr>
          <w:rFonts w:hint="eastAsia"/>
        </w:rPr>
        <w:t>字符。可以用</w:t>
      </w:r>
      <w:r>
        <w:rPr>
          <w:rFonts w:hint="eastAsia"/>
        </w:rPr>
        <w:t>telnet</w:t>
      </w:r>
      <w:r>
        <w:rPr>
          <w:rFonts w:hint="eastAsia"/>
        </w:rPr>
        <w:t>命令来验证这个服务：</w:t>
      </w:r>
    </w:p>
    <w:p w:rsidR="00EC04F0" w:rsidRDefault="00EC04F0" w:rsidP="00EC04F0">
      <w:r>
        <w:rPr>
          <w:rFonts w:hint="eastAsia"/>
        </w:rPr>
        <w:t>另一方面，时间服务程序返回的是一个</w:t>
      </w:r>
      <w:r>
        <w:rPr>
          <w:rFonts w:hint="eastAsia"/>
        </w:rPr>
        <w:t>32bit</w:t>
      </w:r>
      <w:r>
        <w:rPr>
          <w:rFonts w:hint="eastAsia"/>
        </w:rPr>
        <w:t>的二制进数值，表示自</w:t>
      </w:r>
      <w:r>
        <w:rPr>
          <w:rFonts w:hint="eastAsia"/>
        </w:rPr>
        <w:t>UTC</w:t>
      </w:r>
      <w:r>
        <w:rPr>
          <w:rFonts w:hint="eastAsia"/>
        </w:rPr>
        <w:t>，</w:t>
      </w:r>
      <w:r>
        <w:rPr>
          <w:rFonts w:hint="eastAsia"/>
        </w:rPr>
        <w:t>1900</w:t>
      </w:r>
      <w:r>
        <w:rPr>
          <w:rFonts w:hint="eastAsia"/>
        </w:rPr>
        <w:t>年</w:t>
      </w:r>
      <w:r>
        <w:rPr>
          <w:rFonts w:hint="eastAsia"/>
        </w:rPr>
        <w:t>1</w:t>
      </w:r>
      <w:r>
        <w:rPr>
          <w:rFonts w:hint="eastAsia"/>
        </w:rPr>
        <w:t>月</w:t>
      </w:r>
      <w:r>
        <w:rPr>
          <w:rFonts w:hint="eastAsia"/>
        </w:rPr>
        <w:t>1</w:t>
      </w:r>
      <w:r>
        <w:rPr>
          <w:rFonts w:hint="eastAsia"/>
        </w:rPr>
        <w:t>日午夜起算的秒数。</w:t>
      </w:r>
      <w:r>
        <w:rPr>
          <w:rFonts w:hint="eastAsia"/>
        </w:rPr>
        <w:t xml:space="preserve"> </w:t>
      </w:r>
    </w:p>
    <w:p w:rsidR="00EC04F0" w:rsidRDefault="00EC04F0" w:rsidP="00EC04F0">
      <w:r>
        <w:rPr>
          <w:rFonts w:hint="eastAsia"/>
        </w:rPr>
        <w:t>这个程序是以秒为单位提供的日期和时间（前面我们提过的</w:t>
      </w:r>
      <w:r>
        <w:rPr>
          <w:rFonts w:hint="eastAsia"/>
        </w:rPr>
        <w:t>rdate</w:t>
      </w:r>
      <w:r>
        <w:rPr>
          <w:rFonts w:hint="eastAsia"/>
        </w:rPr>
        <w:t>命令使用的是</w:t>
      </w:r>
      <w:r>
        <w:rPr>
          <w:rFonts w:hint="eastAsia"/>
        </w:rPr>
        <w:t>TCP</w:t>
      </w:r>
      <w:r>
        <w:rPr>
          <w:rFonts w:hint="eastAsia"/>
        </w:rPr>
        <w:t>时间服务程序）。</w:t>
      </w:r>
    </w:p>
    <w:p w:rsidR="00EC04F0" w:rsidRDefault="00EC04F0" w:rsidP="00EC04F0">
      <w:r>
        <w:rPr>
          <w:rFonts w:hint="eastAsia"/>
        </w:rPr>
        <w:t>2)</w:t>
      </w:r>
      <w:r>
        <w:rPr>
          <w:rFonts w:hint="eastAsia"/>
        </w:rPr>
        <w:t>严格的计时器使用网络时间协议（</w:t>
      </w:r>
      <w:r>
        <w:rPr>
          <w:rFonts w:hint="eastAsia"/>
        </w:rPr>
        <w:t>NTP</w:t>
      </w:r>
      <w:r>
        <w:rPr>
          <w:rFonts w:hint="eastAsia"/>
        </w:rPr>
        <w:t>），该协议在</w:t>
      </w:r>
      <w:r>
        <w:rPr>
          <w:rFonts w:hint="eastAsia"/>
        </w:rPr>
        <w:t>RFC1305</w:t>
      </w:r>
      <w:r>
        <w:rPr>
          <w:rFonts w:hint="eastAsia"/>
        </w:rPr>
        <w:t>中给出了描述</w:t>
      </w:r>
      <w:r>
        <w:rPr>
          <w:rFonts w:hint="eastAsia"/>
        </w:rPr>
        <w:t>[Mills1992]</w:t>
      </w:r>
      <w:r>
        <w:rPr>
          <w:rFonts w:hint="eastAsia"/>
        </w:rPr>
        <w:t>。这个协议采用先进的技术来保证</w:t>
      </w:r>
      <w:r>
        <w:rPr>
          <w:rFonts w:hint="eastAsia"/>
        </w:rPr>
        <w:t>LAN</w:t>
      </w:r>
      <w:r>
        <w:rPr>
          <w:rFonts w:hint="eastAsia"/>
        </w:rPr>
        <w:t>或</w:t>
      </w:r>
      <w:r>
        <w:rPr>
          <w:rFonts w:hint="eastAsia"/>
        </w:rPr>
        <w:t>WAN</w:t>
      </w:r>
      <w:r>
        <w:rPr>
          <w:rFonts w:hint="eastAsia"/>
        </w:rPr>
        <w:t>上的一组系统的时钟误差在毫秒级以内。对计算机精确时间感兴趣的读者应该阅读这份</w:t>
      </w:r>
      <w:r>
        <w:rPr>
          <w:rFonts w:hint="eastAsia"/>
        </w:rPr>
        <w:t>RFC</w:t>
      </w:r>
      <w:r>
        <w:rPr>
          <w:rFonts w:hint="eastAsia"/>
        </w:rPr>
        <w:t>文档。</w:t>
      </w:r>
    </w:p>
    <w:p w:rsidR="00EC04F0" w:rsidRDefault="00EC04F0" w:rsidP="00EC04F0">
      <w:r>
        <w:rPr>
          <w:rFonts w:hint="eastAsia"/>
        </w:rPr>
        <w:t>3)</w:t>
      </w:r>
      <w:r>
        <w:rPr>
          <w:rFonts w:hint="eastAsia"/>
        </w:rPr>
        <w:t>开放软件基金会（</w:t>
      </w:r>
      <w:r>
        <w:rPr>
          <w:rFonts w:hint="eastAsia"/>
        </w:rPr>
        <w:t>OSF</w:t>
      </w:r>
      <w:r>
        <w:rPr>
          <w:rFonts w:hint="eastAsia"/>
        </w:rPr>
        <w:t>）的分布式计算环境（</w:t>
      </w:r>
      <w:r>
        <w:rPr>
          <w:rFonts w:hint="eastAsia"/>
        </w:rPr>
        <w:t>DCE</w:t>
      </w:r>
      <w:r>
        <w:rPr>
          <w:rFonts w:hint="eastAsia"/>
        </w:rPr>
        <w:t>）定义了分布式时间服务（</w:t>
      </w:r>
      <w:r>
        <w:rPr>
          <w:rFonts w:hint="eastAsia"/>
        </w:rPr>
        <w:t>DTS</w:t>
      </w:r>
      <w:r>
        <w:rPr>
          <w:rFonts w:hint="eastAsia"/>
        </w:rPr>
        <w:t>），它也提供计算机之间的时钟同步。文献</w:t>
      </w:r>
      <w:r>
        <w:rPr>
          <w:rFonts w:hint="eastAsia"/>
        </w:rPr>
        <w:t>[Rosenberg,KenneyandFisher1992]</w:t>
      </w:r>
      <w:r>
        <w:rPr>
          <w:rFonts w:hint="eastAsia"/>
        </w:rPr>
        <w:t>提供了</w:t>
      </w:r>
      <w:r>
        <w:rPr>
          <w:rFonts w:hint="eastAsia"/>
        </w:rPr>
        <w:lastRenderedPageBreak/>
        <w:t>该服务的其他细节描述。</w:t>
      </w:r>
    </w:p>
    <w:p w:rsidR="00EC04F0" w:rsidRDefault="00EC04F0" w:rsidP="00EC04F0">
      <w:r>
        <w:rPr>
          <w:rFonts w:hint="eastAsia"/>
        </w:rPr>
        <w:t>4)</w:t>
      </w:r>
      <w:r>
        <w:rPr>
          <w:rFonts w:hint="eastAsia"/>
        </w:rPr>
        <w:t>伯克利大学的</w:t>
      </w:r>
      <w:r>
        <w:rPr>
          <w:rFonts w:hint="eastAsia"/>
        </w:rPr>
        <w:t>Unix</w:t>
      </w:r>
      <w:r>
        <w:rPr>
          <w:rFonts w:hint="eastAsia"/>
        </w:rPr>
        <w:t>系统提供守护程序</w:t>
      </w:r>
      <w:r>
        <w:rPr>
          <w:rFonts w:hint="eastAsia"/>
        </w:rPr>
        <w:t>timed(8)</w:t>
      </w:r>
      <w:r>
        <w:rPr>
          <w:rFonts w:hint="eastAsia"/>
        </w:rPr>
        <w:t>，来同步局域网上的系统时钟。不像</w:t>
      </w:r>
      <w:r>
        <w:rPr>
          <w:rFonts w:hint="eastAsia"/>
        </w:rPr>
        <w:t>NTP</w:t>
      </w:r>
      <w:r>
        <w:rPr>
          <w:rFonts w:hint="eastAsia"/>
        </w:rPr>
        <w:t>和</w:t>
      </w:r>
      <w:r>
        <w:rPr>
          <w:rFonts w:hint="eastAsia"/>
        </w:rPr>
        <w:t>DTS</w:t>
      </w:r>
      <w:r>
        <w:rPr>
          <w:rFonts w:hint="eastAsia"/>
        </w:rPr>
        <w:t>，</w:t>
      </w:r>
      <w:r>
        <w:rPr>
          <w:rFonts w:hint="eastAsia"/>
        </w:rPr>
        <w:t>timed</w:t>
      </w:r>
      <w:r>
        <w:rPr>
          <w:rFonts w:hint="eastAsia"/>
        </w:rPr>
        <w:t>不在广域网范围内工作</w:t>
      </w:r>
    </w:p>
    <w:p w:rsidR="00EC04F0" w:rsidRDefault="00EC04F0" w:rsidP="00EC04F0">
      <w:r>
        <w:t xml:space="preserve"> </w:t>
      </w:r>
    </w:p>
    <w:p w:rsidR="00EC04F0" w:rsidRDefault="00EC04F0" w:rsidP="00EC04F0"/>
    <w:p w:rsidR="00EC04F0" w:rsidRDefault="00EC04F0" w:rsidP="00EC04F0">
      <w:r>
        <w:t>*/</w:t>
      </w:r>
    </w:p>
    <w:p w:rsidR="00EC04F0" w:rsidRDefault="00EC04F0" w:rsidP="00EC04F0">
      <w:pPr>
        <w:widowControl/>
        <w:jc w:val="left"/>
        <w:rPr>
          <w:rFonts w:asciiTheme="majorHAnsi" w:eastAsiaTheme="majorEastAsia" w:hAnsiTheme="majorHAnsi" w:cstheme="majorBidi"/>
          <w:b/>
          <w:bCs/>
          <w:sz w:val="32"/>
          <w:szCs w:val="32"/>
        </w:rPr>
      </w:pPr>
      <w:r>
        <w:br w:type="page"/>
      </w:r>
    </w:p>
    <w:p w:rsidR="00EC04F0" w:rsidRDefault="00EC04F0" w:rsidP="00EC04F0">
      <w:pPr>
        <w:pStyle w:val="2"/>
      </w:pPr>
      <w:bookmarkStart w:id="63" w:name="_Toc505958250"/>
      <w:bookmarkStart w:id="64" w:name="_Toc506814741"/>
      <w:r>
        <w:rPr>
          <w:rFonts w:hint="eastAsia"/>
        </w:rPr>
        <w:lastRenderedPageBreak/>
        <w:t>ICMP</w:t>
      </w:r>
      <w:r>
        <w:rPr>
          <w:rFonts w:hint="eastAsia"/>
        </w:rPr>
        <w:t>时间戳请求</w:t>
      </w:r>
      <w:bookmarkEnd w:id="63"/>
      <w:bookmarkEnd w:id="64"/>
    </w:p>
    <w:p w:rsidR="00EC04F0" w:rsidRDefault="00EC04F0" w:rsidP="00EC04F0">
      <w:r>
        <w:rPr>
          <w:rFonts w:hint="eastAsia"/>
        </w:rPr>
        <w:t>void ICMP_TimestampRequest()   //</w:t>
      </w:r>
      <w:r>
        <w:rPr>
          <w:rFonts w:hint="eastAsia"/>
        </w:rPr>
        <w:t>时间戳请求</w:t>
      </w:r>
    </w:p>
    <w:p w:rsidR="00EC04F0" w:rsidRDefault="00EC04F0" w:rsidP="00EC04F0">
      <w:r>
        <w:t>{</w:t>
      </w:r>
    </w:p>
    <w:p w:rsidR="00EC04F0" w:rsidRDefault="00EC04F0" w:rsidP="00EC04F0">
      <w:r>
        <w:t>/*</w:t>
      </w:r>
    </w:p>
    <w:p w:rsidR="00EC04F0" w:rsidRDefault="00EC04F0" w:rsidP="00EC04F0">
      <w:r>
        <w:rPr>
          <w:rFonts w:hint="eastAsia"/>
        </w:rPr>
        <w:t>1~2</w:t>
      </w:r>
      <w:r>
        <w:rPr>
          <w:rFonts w:hint="eastAsia"/>
        </w:rPr>
        <w:t>，</w:t>
      </w:r>
      <w:r>
        <w:rPr>
          <w:rFonts w:hint="eastAsia"/>
        </w:rPr>
        <w:t>0D 00</w:t>
      </w:r>
    </w:p>
    <w:p w:rsidR="00EC04F0" w:rsidRDefault="00EC04F0" w:rsidP="00EC04F0">
      <w:r>
        <w:rPr>
          <w:rFonts w:hint="eastAsia"/>
        </w:rPr>
        <w:t>3~4</w:t>
      </w:r>
      <w:r>
        <w:rPr>
          <w:rFonts w:hint="eastAsia"/>
        </w:rPr>
        <w:t>，检验和</w:t>
      </w:r>
      <w:r>
        <w:rPr>
          <w:rFonts w:hint="eastAsia"/>
        </w:rPr>
        <w:t xml:space="preserve"> </w:t>
      </w:r>
    </w:p>
    <w:p w:rsidR="00EC04F0" w:rsidRDefault="00EC04F0" w:rsidP="00EC04F0">
      <w:r>
        <w:rPr>
          <w:rFonts w:hint="eastAsia"/>
        </w:rPr>
        <w:t>5~6</w:t>
      </w:r>
      <w:r>
        <w:rPr>
          <w:rFonts w:hint="eastAsia"/>
        </w:rPr>
        <w:t>，标识符：由发送端任意设定，在应答中被返回，发送端就可以把应答与请求进行匹配</w:t>
      </w:r>
    </w:p>
    <w:p w:rsidR="00EC04F0" w:rsidRDefault="00EC04F0" w:rsidP="00EC04F0">
      <w:r>
        <w:rPr>
          <w:rFonts w:hint="eastAsia"/>
        </w:rPr>
        <w:t>7~8</w:t>
      </w:r>
      <w:r>
        <w:rPr>
          <w:rFonts w:hint="eastAsia"/>
        </w:rPr>
        <w:t>，序列号：由发送端任意设定，在应答中被返回，发送端就可以把应答与请求进行匹配</w:t>
      </w:r>
      <w:r>
        <w:rPr>
          <w:rFonts w:hint="eastAsia"/>
        </w:rPr>
        <w:t xml:space="preserve"> </w:t>
      </w:r>
    </w:p>
    <w:p w:rsidR="00EC04F0" w:rsidRDefault="00EC04F0" w:rsidP="00EC04F0">
      <w:r>
        <w:rPr>
          <w:rFonts w:hint="eastAsia"/>
        </w:rPr>
        <w:t>9~12</w:t>
      </w:r>
      <w:r>
        <w:rPr>
          <w:rFonts w:hint="eastAsia"/>
        </w:rPr>
        <w:t>，</w:t>
      </w:r>
      <w:r>
        <w:rPr>
          <w:rFonts w:hint="eastAsia"/>
        </w:rPr>
        <w:t xml:space="preserve"> orig</w:t>
      </w:r>
      <w:r>
        <w:rPr>
          <w:rFonts w:hint="eastAsia"/>
        </w:rPr>
        <w:t>：发起时间戳：</w:t>
      </w:r>
    </w:p>
    <w:p w:rsidR="00EC04F0" w:rsidRDefault="00EC04F0" w:rsidP="00EC04F0">
      <w:r>
        <w:rPr>
          <w:rFonts w:hint="eastAsia"/>
        </w:rPr>
        <w:t>13~16</w:t>
      </w:r>
      <w:r>
        <w:rPr>
          <w:rFonts w:hint="eastAsia"/>
        </w:rPr>
        <w:t>，</w:t>
      </w:r>
      <w:r>
        <w:rPr>
          <w:rFonts w:hint="eastAsia"/>
        </w:rPr>
        <w:t xml:space="preserve"> recv</w:t>
      </w:r>
      <w:r>
        <w:rPr>
          <w:rFonts w:hint="eastAsia"/>
        </w:rPr>
        <w:t>：接收时间戳：</w:t>
      </w:r>
    </w:p>
    <w:p w:rsidR="00EC04F0" w:rsidRDefault="00EC04F0" w:rsidP="00EC04F0">
      <w:r>
        <w:rPr>
          <w:rFonts w:hint="eastAsia"/>
        </w:rPr>
        <w:t>17~20</w:t>
      </w:r>
      <w:r>
        <w:rPr>
          <w:rFonts w:hint="eastAsia"/>
        </w:rPr>
        <w:t>，</w:t>
      </w:r>
      <w:r>
        <w:rPr>
          <w:rFonts w:hint="eastAsia"/>
        </w:rPr>
        <w:t xml:space="preserve"> xmit</w:t>
      </w:r>
      <w:r>
        <w:rPr>
          <w:rFonts w:hint="eastAsia"/>
        </w:rPr>
        <w:t>：发送时间戳：用于让发送方分别计算发送请求的时间和发送应答的时间，</w:t>
      </w:r>
    </w:p>
    <w:p w:rsidR="00EC04F0" w:rsidRDefault="00EC04F0" w:rsidP="00EC04F0">
      <w:r>
        <w:t>*/</w:t>
      </w:r>
    </w:p>
    <w:p w:rsidR="00EC04F0" w:rsidRDefault="00EC04F0" w:rsidP="00EC04F0">
      <w:r>
        <w:t>}</w:t>
      </w:r>
    </w:p>
    <w:p w:rsidR="00EC04F0" w:rsidRDefault="00EC04F0" w:rsidP="00EC04F0">
      <w:pPr>
        <w:widowControl/>
        <w:jc w:val="left"/>
      </w:pPr>
      <w:r>
        <w:br w:type="page"/>
      </w:r>
    </w:p>
    <w:p w:rsidR="00EC04F0" w:rsidRDefault="00EC04F0" w:rsidP="00EC04F0">
      <w:pPr>
        <w:pStyle w:val="2"/>
      </w:pPr>
      <w:bookmarkStart w:id="65" w:name="_Toc505958251"/>
      <w:bookmarkStart w:id="66" w:name="_Toc506814742"/>
      <w:r>
        <w:rPr>
          <w:rFonts w:hint="eastAsia"/>
        </w:rPr>
        <w:lastRenderedPageBreak/>
        <w:t>ICMP</w:t>
      </w:r>
      <w:r>
        <w:rPr>
          <w:rFonts w:hint="eastAsia"/>
        </w:rPr>
        <w:t>时间戳应答</w:t>
      </w:r>
      <w:bookmarkEnd w:id="65"/>
      <w:bookmarkEnd w:id="66"/>
    </w:p>
    <w:p w:rsidR="00EC04F0" w:rsidRDefault="00EC04F0" w:rsidP="00EC04F0">
      <w:r>
        <w:rPr>
          <w:rFonts w:hint="eastAsia"/>
        </w:rPr>
        <w:t>void ICMP_TimestampReply()   //</w:t>
      </w:r>
      <w:r>
        <w:rPr>
          <w:rFonts w:hint="eastAsia"/>
        </w:rPr>
        <w:t>时间戳应答</w:t>
      </w:r>
    </w:p>
    <w:p w:rsidR="00EC04F0" w:rsidRDefault="00EC04F0" w:rsidP="00EC04F0">
      <w:r>
        <w:t>{</w:t>
      </w:r>
    </w:p>
    <w:p w:rsidR="00EC04F0" w:rsidRDefault="00EC04F0" w:rsidP="00EC04F0">
      <w:r>
        <w:t>/*</w:t>
      </w:r>
    </w:p>
    <w:p w:rsidR="00EC04F0" w:rsidRDefault="00EC04F0" w:rsidP="00EC04F0">
      <w:r>
        <w:rPr>
          <w:rFonts w:hint="eastAsia"/>
        </w:rPr>
        <w:t>1~2</w:t>
      </w:r>
      <w:r>
        <w:rPr>
          <w:rFonts w:hint="eastAsia"/>
        </w:rPr>
        <w:t>，</w:t>
      </w:r>
      <w:r>
        <w:rPr>
          <w:rFonts w:hint="eastAsia"/>
        </w:rPr>
        <w:t>0E 00</w:t>
      </w:r>
    </w:p>
    <w:p w:rsidR="00EC04F0" w:rsidRDefault="00EC04F0" w:rsidP="00EC04F0">
      <w:r>
        <w:rPr>
          <w:rFonts w:hint="eastAsia"/>
        </w:rPr>
        <w:t>3~4</w:t>
      </w:r>
      <w:r>
        <w:rPr>
          <w:rFonts w:hint="eastAsia"/>
        </w:rPr>
        <w:t>，检验和</w:t>
      </w:r>
      <w:r>
        <w:rPr>
          <w:rFonts w:hint="eastAsia"/>
        </w:rPr>
        <w:t xml:space="preserve"> </w:t>
      </w:r>
    </w:p>
    <w:p w:rsidR="00EC04F0" w:rsidRDefault="00EC04F0" w:rsidP="00EC04F0">
      <w:r>
        <w:rPr>
          <w:rFonts w:hint="eastAsia"/>
        </w:rPr>
        <w:t>5~6</w:t>
      </w:r>
      <w:r>
        <w:rPr>
          <w:rFonts w:hint="eastAsia"/>
        </w:rPr>
        <w:t>，标识符：由发送端任意设定，在应答中被返回，发送端就可以把应答与请求进行匹配</w:t>
      </w:r>
    </w:p>
    <w:p w:rsidR="00EC04F0" w:rsidRDefault="00EC04F0" w:rsidP="00EC04F0">
      <w:r>
        <w:rPr>
          <w:rFonts w:hint="eastAsia"/>
        </w:rPr>
        <w:t>7~8</w:t>
      </w:r>
      <w:r>
        <w:rPr>
          <w:rFonts w:hint="eastAsia"/>
        </w:rPr>
        <w:t>，序列号：由发送端任意设定，在应答中被返回，发送端就可以把应答与请求进行匹配</w:t>
      </w:r>
      <w:r>
        <w:rPr>
          <w:rFonts w:hint="eastAsia"/>
        </w:rPr>
        <w:t xml:space="preserve"> </w:t>
      </w:r>
    </w:p>
    <w:p w:rsidR="00EC04F0" w:rsidRDefault="00EC04F0" w:rsidP="00EC04F0">
      <w:r>
        <w:rPr>
          <w:rFonts w:hint="eastAsia"/>
        </w:rPr>
        <w:t>9~12</w:t>
      </w:r>
      <w:r>
        <w:rPr>
          <w:rFonts w:hint="eastAsia"/>
        </w:rPr>
        <w:t>，</w:t>
      </w:r>
      <w:r>
        <w:rPr>
          <w:rFonts w:hint="eastAsia"/>
        </w:rPr>
        <w:t xml:space="preserve"> orig</w:t>
      </w:r>
      <w:r>
        <w:rPr>
          <w:rFonts w:hint="eastAsia"/>
        </w:rPr>
        <w:t>：发起时间戳：</w:t>
      </w:r>
    </w:p>
    <w:p w:rsidR="00EC04F0" w:rsidRDefault="00EC04F0" w:rsidP="00EC04F0">
      <w:r>
        <w:rPr>
          <w:rFonts w:hint="eastAsia"/>
        </w:rPr>
        <w:t>13~16</w:t>
      </w:r>
      <w:r>
        <w:rPr>
          <w:rFonts w:hint="eastAsia"/>
        </w:rPr>
        <w:t>，</w:t>
      </w:r>
      <w:r>
        <w:rPr>
          <w:rFonts w:hint="eastAsia"/>
        </w:rPr>
        <w:t xml:space="preserve"> recv</w:t>
      </w:r>
      <w:r>
        <w:rPr>
          <w:rFonts w:hint="eastAsia"/>
        </w:rPr>
        <w:t>：接收时间戳：</w:t>
      </w:r>
    </w:p>
    <w:p w:rsidR="00EC04F0" w:rsidRDefault="00EC04F0" w:rsidP="00EC04F0">
      <w:r>
        <w:rPr>
          <w:rFonts w:hint="eastAsia"/>
        </w:rPr>
        <w:t>17~20</w:t>
      </w:r>
      <w:r>
        <w:rPr>
          <w:rFonts w:hint="eastAsia"/>
        </w:rPr>
        <w:t>，</w:t>
      </w:r>
      <w:r>
        <w:rPr>
          <w:rFonts w:hint="eastAsia"/>
        </w:rPr>
        <w:t xml:space="preserve"> xmit</w:t>
      </w:r>
      <w:r>
        <w:rPr>
          <w:rFonts w:hint="eastAsia"/>
        </w:rPr>
        <w:t>：发送时间戳，</w:t>
      </w:r>
      <w:r>
        <w:rPr>
          <w:rFonts w:hint="eastAsia"/>
        </w:rPr>
        <w:t>xmit=recv</w:t>
      </w:r>
    </w:p>
    <w:p w:rsidR="00EC04F0" w:rsidRDefault="00EC04F0" w:rsidP="00EC04F0">
      <w:r>
        <w:t>*/</w:t>
      </w:r>
    </w:p>
    <w:p w:rsidR="00EC04F0" w:rsidRDefault="00EC04F0" w:rsidP="00EC04F0">
      <w:r>
        <w:t>}</w:t>
      </w:r>
    </w:p>
    <w:p w:rsidR="00EC04F0" w:rsidRDefault="00EC04F0" w:rsidP="00EC04F0">
      <w:pPr>
        <w:widowControl/>
        <w:jc w:val="left"/>
      </w:pPr>
      <w:r>
        <w:br w:type="page"/>
      </w:r>
    </w:p>
    <w:p w:rsidR="00EC04F0" w:rsidRDefault="00EC04F0" w:rsidP="00EC04F0">
      <w:pPr>
        <w:pStyle w:val="2"/>
      </w:pPr>
      <w:bookmarkStart w:id="67" w:name="_Toc505958252"/>
      <w:bookmarkStart w:id="68" w:name="_Toc506814743"/>
      <w:r>
        <w:rPr>
          <w:rFonts w:hint="eastAsia"/>
        </w:rPr>
        <w:lastRenderedPageBreak/>
        <w:t>ICMP</w:t>
      </w:r>
      <w:r>
        <w:rPr>
          <w:rFonts w:hint="eastAsia"/>
        </w:rPr>
        <w:t>信息请求（作废不用）</w:t>
      </w:r>
      <w:bookmarkEnd w:id="67"/>
      <w:bookmarkEnd w:id="68"/>
    </w:p>
    <w:p w:rsidR="00EC04F0" w:rsidRDefault="00EC04F0" w:rsidP="00EC04F0">
      <w:r>
        <w:rPr>
          <w:rFonts w:hint="eastAsia"/>
        </w:rPr>
        <w:t>void ICMP_InformationRequest()   //</w:t>
      </w:r>
      <w:r>
        <w:rPr>
          <w:rFonts w:hint="eastAsia"/>
        </w:rPr>
        <w:t>信息请求（作废不用）</w:t>
      </w:r>
    </w:p>
    <w:p w:rsidR="00EC04F0" w:rsidRDefault="00EC04F0" w:rsidP="00EC04F0">
      <w:r>
        <w:t>{</w:t>
      </w:r>
    </w:p>
    <w:p w:rsidR="00EC04F0" w:rsidRDefault="00EC04F0" w:rsidP="00EC04F0">
      <w:r>
        <w:t>/*</w:t>
      </w:r>
    </w:p>
    <w:p w:rsidR="00EC04F0" w:rsidRDefault="00EC04F0" w:rsidP="00EC04F0">
      <w:r>
        <w:rPr>
          <w:rFonts w:hint="eastAsia"/>
        </w:rPr>
        <w:t>1~2</w:t>
      </w:r>
      <w:r>
        <w:rPr>
          <w:rFonts w:hint="eastAsia"/>
        </w:rPr>
        <w:t>，</w:t>
      </w:r>
      <w:r>
        <w:rPr>
          <w:rFonts w:hint="eastAsia"/>
        </w:rPr>
        <w:t>0F 00</w:t>
      </w:r>
    </w:p>
    <w:p w:rsidR="00EC04F0" w:rsidRDefault="00EC04F0" w:rsidP="00EC04F0">
      <w:r>
        <w:rPr>
          <w:rFonts w:hint="eastAsia"/>
        </w:rPr>
        <w:t>3~4</w:t>
      </w:r>
      <w:r>
        <w:rPr>
          <w:rFonts w:hint="eastAsia"/>
        </w:rPr>
        <w:t>，检验和</w:t>
      </w:r>
    </w:p>
    <w:p w:rsidR="00EC04F0" w:rsidRDefault="00EC04F0" w:rsidP="00EC04F0">
      <w:r>
        <w:t>*/</w:t>
      </w:r>
    </w:p>
    <w:p w:rsidR="00EC04F0" w:rsidRDefault="00EC04F0" w:rsidP="00EC04F0">
      <w:r>
        <w:t>}</w:t>
      </w:r>
    </w:p>
    <w:p w:rsidR="00EC04F0" w:rsidRDefault="00EC04F0" w:rsidP="00EC04F0">
      <w:pPr>
        <w:widowControl/>
        <w:jc w:val="left"/>
      </w:pPr>
      <w:r>
        <w:br w:type="page"/>
      </w:r>
    </w:p>
    <w:p w:rsidR="00EC04F0" w:rsidRDefault="00EC04F0" w:rsidP="00EC04F0">
      <w:pPr>
        <w:pStyle w:val="2"/>
      </w:pPr>
      <w:bookmarkStart w:id="69" w:name="_Toc505958253"/>
      <w:bookmarkStart w:id="70" w:name="_Toc506814744"/>
      <w:r>
        <w:rPr>
          <w:rFonts w:hint="eastAsia"/>
        </w:rPr>
        <w:lastRenderedPageBreak/>
        <w:t>ICMP</w:t>
      </w:r>
      <w:r>
        <w:rPr>
          <w:rFonts w:hint="eastAsia"/>
        </w:rPr>
        <w:t>信息应答（作废不用）</w:t>
      </w:r>
      <w:bookmarkEnd w:id="69"/>
      <w:bookmarkEnd w:id="70"/>
    </w:p>
    <w:p w:rsidR="00EC04F0" w:rsidRDefault="00EC04F0" w:rsidP="00EC04F0">
      <w:r>
        <w:rPr>
          <w:rFonts w:hint="eastAsia"/>
        </w:rPr>
        <w:t>void ICMP_InformationReply()   //</w:t>
      </w:r>
      <w:r>
        <w:rPr>
          <w:rFonts w:hint="eastAsia"/>
        </w:rPr>
        <w:t>信息应答（作废不用）</w:t>
      </w:r>
    </w:p>
    <w:p w:rsidR="00EC04F0" w:rsidRDefault="00EC04F0" w:rsidP="00EC04F0">
      <w:r>
        <w:t>{</w:t>
      </w:r>
    </w:p>
    <w:p w:rsidR="00EC04F0" w:rsidRDefault="00EC04F0" w:rsidP="00EC04F0">
      <w:r>
        <w:t>/*</w:t>
      </w:r>
    </w:p>
    <w:p w:rsidR="00EC04F0" w:rsidRDefault="00EC04F0" w:rsidP="00EC04F0">
      <w:r>
        <w:rPr>
          <w:rFonts w:hint="eastAsia"/>
        </w:rPr>
        <w:t>1~2</w:t>
      </w:r>
      <w:r>
        <w:rPr>
          <w:rFonts w:hint="eastAsia"/>
        </w:rPr>
        <w:t>，</w:t>
      </w:r>
      <w:r>
        <w:rPr>
          <w:rFonts w:hint="eastAsia"/>
        </w:rPr>
        <w:t>10 00</w:t>
      </w:r>
    </w:p>
    <w:p w:rsidR="00EC04F0" w:rsidRDefault="00EC04F0" w:rsidP="00EC04F0">
      <w:r>
        <w:rPr>
          <w:rFonts w:hint="eastAsia"/>
        </w:rPr>
        <w:t>3~4</w:t>
      </w:r>
      <w:r>
        <w:rPr>
          <w:rFonts w:hint="eastAsia"/>
        </w:rPr>
        <w:t>，检验和</w:t>
      </w:r>
    </w:p>
    <w:p w:rsidR="00EC04F0" w:rsidRDefault="00EC04F0" w:rsidP="00EC04F0">
      <w:r>
        <w:t>*/</w:t>
      </w:r>
    </w:p>
    <w:p w:rsidR="00EC04F0" w:rsidRDefault="00EC04F0" w:rsidP="00EC04F0">
      <w:r>
        <w:t>}</w:t>
      </w:r>
    </w:p>
    <w:p w:rsidR="00EC04F0" w:rsidRDefault="00EC04F0" w:rsidP="00EC04F0"/>
    <w:p w:rsidR="00EC04F0" w:rsidRDefault="00EC04F0" w:rsidP="00EC04F0"/>
    <w:p w:rsidR="00EC04F0" w:rsidRDefault="00EC04F0" w:rsidP="00EC04F0"/>
    <w:p w:rsidR="00EC04F0" w:rsidRDefault="00EC04F0" w:rsidP="00EC04F0"/>
    <w:p w:rsidR="00EC04F0" w:rsidRDefault="00EC04F0" w:rsidP="00EC04F0">
      <w:r>
        <w:t>/*</w:t>
      </w:r>
    </w:p>
    <w:p w:rsidR="00EC04F0" w:rsidRDefault="00EC04F0" w:rsidP="00EC04F0">
      <w:r>
        <w:rPr>
          <w:rFonts w:hint="eastAsia"/>
        </w:rPr>
        <w:t>ICMP</w:t>
      </w:r>
      <w:r>
        <w:rPr>
          <w:rFonts w:hint="eastAsia"/>
        </w:rPr>
        <w:t>地址掩码请求：</w:t>
      </w:r>
      <w:r>
        <w:rPr>
          <w:rFonts w:hint="eastAsia"/>
        </w:rPr>
        <w:t xml:space="preserve"> </w:t>
      </w:r>
    </w:p>
    <w:p w:rsidR="00EC04F0" w:rsidRDefault="00EC04F0" w:rsidP="00EC04F0">
      <w:r>
        <w:rPr>
          <w:rFonts w:hint="eastAsia"/>
        </w:rPr>
        <w:t>用于无盘系统在引导过程中获取自己的子网掩码</w:t>
      </w:r>
      <w:r>
        <w:rPr>
          <w:rFonts w:hint="eastAsia"/>
        </w:rPr>
        <w:t xml:space="preserve"> </w:t>
      </w:r>
    </w:p>
    <w:p w:rsidR="00EC04F0" w:rsidRDefault="00EC04F0" w:rsidP="00EC04F0">
      <w:r>
        <w:rPr>
          <w:rFonts w:hint="eastAsia"/>
        </w:rPr>
        <w:t>一般发往广播地址</w:t>
      </w:r>
    </w:p>
    <w:p w:rsidR="00EC04F0" w:rsidRDefault="00EC04F0" w:rsidP="00EC04F0"/>
    <w:p w:rsidR="00EC04F0" w:rsidRDefault="00EC04F0" w:rsidP="00EC04F0">
      <w:r>
        <w:rPr>
          <w:rFonts w:hint="eastAsia"/>
        </w:rPr>
        <w:t>ICMP</w:t>
      </w:r>
      <w:r>
        <w:rPr>
          <w:rFonts w:hint="eastAsia"/>
        </w:rPr>
        <w:t>地址掩码应答</w:t>
      </w:r>
    </w:p>
    <w:p w:rsidR="00EC04F0" w:rsidRDefault="00EC04F0" w:rsidP="00EC04F0">
      <w:r>
        <w:rPr>
          <w:rFonts w:hint="eastAsia"/>
        </w:rPr>
        <w:t>一般应答地址必须是单播地址，除非请求端的源</w:t>
      </w:r>
      <w:r>
        <w:rPr>
          <w:rFonts w:hint="eastAsia"/>
        </w:rPr>
        <w:t>IP</w:t>
      </w:r>
      <w:r>
        <w:rPr>
          <w:rFonts w:hint="eastAsia"/>
        </w:rPr>
        <w:t>地址是</w:t>
      </w:r>
      <w:r>
        <w:rPr>
          <w:rFonts w:hint="eastAsia"/>
        </w:rPr>
        <w:t>0.0.0.0</w:t>
      </w:r>
      <w:r>
        <w:rPr>
          <w:rFonts w:hint="eastAsia"/>
        </w:rPr>
        <w:t>。</w:t>
      </w:r>
      <w:r>
        <w:rPr>
          <w:rFonts w:hint="eastAsia"/>
        </w:rPr>
        <w:t xml:space="preserve"> </w:t>
      </w:r>
    </w:p>
    <w:p w:rsidR="00EC04F0" w:rsidRDefault="00EC04F0" w:rsidP="00EC04F0">
      <w:r>
        <w:rPr>
          <w:rFonts w:hint="eastAsia"/>
        </w:rPr>
        <w:t>除非系统是地址掩码的授权代理，否则它不能发送地址掩码应答（为了成为授权代理，它必须进行特殊配置，以发送这些应答。参见附录</w:t>
      </w:r>
      <w:r>
        <w:rPr>
          <w:rFonts w:hint="eastAsia"/>
        </w:rPr>
        <w:t>E</w:t>
      </w:r>
      <w:r>
        <w:rPr>
          <w:rFonts w:hint="eastAsia"/>
        </w:rPr>
        <w:t>）。</w:t>
      </w:r>
      <w:r>
        <w:rPr>
          <w:rFonts w:hint="eastAsia"/>
        </w:rPr>
        <w:t xml:space="preserve"> </w:t>
      </w:r>
    </w:p>
    <w:p w:rsidR="00EC04F0" w:rsidRDefault="00EC04F0" w:rsidP="00EC04F0">
      <w:r>
        <w:rPr>
          <w:rFonts w:hint="eastAsia"/>
        </w:rPr>
        <w:t>但是，大多数主机在收到请求时都发送一个应答，甚至有一些主机还发送差错的应答。</w:t>
      </w:r>
    </w:p>
    <w:p w:rsidR="00EC04F0" w:rsidRDefault="00EC04F0" w:rsidP="00EC04F0">
      <w:r>
        <w:rPr>
          <w:rFonts w:hint="eastAsia"/>
        </w:rPr>
        <w:t>ICMP</w:t>
      </w:r>
      <w:r>
        <w:rPr>
          <w:rFonts w:hint="eastAsia"/>
        </w:rPr>
        <w:t>地址掩码应答必须是收到请求接口的子网掩码（这是因为多接口主机每个接口有不同的子网掩码）</w:t>
      </w:r>
    </w:p>
    <w:p w:rsidR="00EC04F0" w:rsidRDefault="00EC04F0" w:rsidP="00EC04F0"/>
    <w:p w:rsidR="00EC04F0" w:rsidRDefault="00EC04F0" w:rsidP="00EC04F0">
      <w:r>
        <w:t>*/</w:t>
      </w:r>
    </w:p>
    <w:p w:rsidR="00EC04F0" w:rsidRDefault="00EC04F0" w:rsidP="00EC04F0">
      <w:pPr>
        <w:widowControl/>
        <w:jc w:val="left"/>
      </w:pPr>
      <w:r>
        <w:br w:type="page"/>
      </w:r>
    </w:p>
    <w:p w:rsidR="00EC04F0" w:rsidRDefault="00EC04F0" w:rsidP="00EC04F0">
      <w:pPr>
        <w:pStyle w:val="2"/>
      </w:pPr>
      <w:bookmarkStart w:id="71" w:name="_Toc505958254"/>
      <w:bookmarkStart w:id="72" w:name="_Toc506814745"/>
      <w:r>
        <w:rPr>
          <w:rFonts w:hint="eastAsia"/>
        </w:rPr>
        <w:lastRenderedPageBreak/>
        <w:t>ICMP</w:t>
      </w:r>
      <w:r>
        <w:rPr>
          <w:rFonts w:hint="eastAsia"/>
        </w:rPr>
        <w:t>地址掩码请求</w:t>
      </w:r>
      <w:bookmarkEnd w:id="71"/>
      <w:bookmarkEnd w:id="72"/>
    </w:p>
    <w:p w:rsidR="00EC04F0" w:rsidRDefault="00EC04F0" w:rsidP="00EC04F0">
      <w:r>
        <w:rPr>
          <w:rFonts w:hint="eastAsia"/>
        </w:rPr>
        <w:t>void ICMP_AddressMaskRequest()   //</w:t>
      </w:r>
      <w:r>
        <w:rPr>
          <w:rFonts w:hint="eastAsia"/>
        </w:rPr>
        <w:t>地址掩码请求</w:t>
      </w:r>
    </w:p>
    <w:p w:rsidR="00EC04F0" w:rsidRDefault="00EC04F0" w:rsidP="00EC04F0">
      <w:r>
        <w:t>{</w:t>
      </w:r>
    </w:p>
    <w:p w:rsidR="00EC04F0" w:rsidRDefault="00EC04F0" w:rsidP="00EC04F0">
      <w:r>
        <w:t>/*</w:t>
      </w:r>
    </w:p>
    <w:p w:rsidR="00EC04F0" w:rsidRDefault="00EC04F0" w:rsidP="00EC04F0">
      <w:r>
        <w:rPr>
          <w:rFonts w:hint="eastAsia"/>
        </w:rPr>
        <w:t>1~2</w:t>
      </w:r>
      <w:r>
        <w:rPr>
          <w:rFonts w:hint="eastAsia"/>
        </w:rPr>
        <w:t>，</w:t>
      </w:r>
      <w:r>
        <w:rPr>
          <w:rFonts w:hint="eastAsia"/>
        </w:rPr>
        <w:t>11 00</w:t>
      </w:r>
    </w:p>
    <w:p w:rsidR="00EC04F0" w:rsidRDefault="00EC04F0" w:rsidP="00EC04F0">
      <w:r>
        <w:rPr>
          <w:rFonts w:hint="eastAsia"/>
        </w:rPr>
        <w:t>3~4</w:t>
      </w:r>
      <w:r>
        <w:rPr>
          <w:rFonts w:hint="eastAsia"/>
        </w:rPr>
        <w:t>，检验和</w:t>
      </w:r>
      <w:r>
        <w:rPr>
          <w:rFonts w:hint="eastAsia"/>
        </w:rPr>
        <w:t xml:space="preserve"> </w:t>
      </w:r>
    </w:p>
    <w:p w:rsidR="00EC04F0" w:rsidRDefault="00EC04F0" w:rsidP="00EC04F0">
      <w:r>
        <w:rPr>
          <w:rFonts w:hint="eastAsia"/>
        </w:rPr>
        <w:t>5~6</w:t>
      </w:r>
      <w:r>
        <w:rPr>
          <w:rFonts w:hint="eastAsia"/>
        </w:rPr>
        <w:t>，标识符：由发送端任意设定，在应答中被返回，发送端就可以把应答与请求进行匹配</w:t>
      </w:r>
    </w:p>
    <w:p w:rsidR="00EC04F0" w:rsidRDefault="00EC04F0" w:rsidP="00EC04F0">
      <w:r>
        <w:rPr>
          <w:rFonts w:hint="eastAsia"/>
        </w:rPr>
        <w:t>7~8</w:t>
      </w:r>
      <w:r>
        <w:rPr>
          <w:rFonts w:hint="eastAsia"/>
        </w:rPr>
        <w:t>，序列号：由发送端任意设定，在应答中被返回，发送端就可以把应答与请求进行匹配</w:t>
      </w:r>
    </w:p>
    <w:p w:rsidR="00EC04F0" w:rsidRDefault="00EC04F0" w:rsidP="00EC04F0">
      <w:r>
        <w:rPr>
          <w:rFonts w:hint="eastAsia"/>
        </w:rPr>
        <w:t>9~12</w:t>
      </w:r>
      <w:r>
        <w:rPr>
          <w:rFonts w:hint="eastAsia"/>
        </w:rPr>
        <w:t>，子网掩码：</w:t>
      </w:r>
      <w:r>
        <w:rPr>
          <w:rFonts w:hint="eastAsia"/>
        </w:rPr>
        <w:t xml:space="preserve"> </w:t>
      </w:r>
    </w:p>
    <w:p w:rsidR="00EC04F0" w:rsidRDefault="00EC04F0" w:rsidP="00EC04F0">
      <w:r>
        <w:t>*/</w:t>
      </w:r>
    </w:p>
    <w:p w:rsidR="00EC04F0" w:rsidRDefault="00EC04F0" w:rsidP="00EC04F0">
      <w:r>
        <w:t>}</w:t>
      </w:r>
    </w:p>
    <w:p w:rsidR="00EC04F0" w:rsidRDefault="00EC04F0" w:rsidP="00EC04F0">
      <w:pPr>
        <w:widowControl/>
        <w:jc w:val="left"/>
      </w:pPr>
      <w:r>
        <w:br w:type="page"/>
      </w:r>
    </w:p>
    <w:p w:rsidR="00EC04F0" w:rsidRDefault="00EC04F0" w:rsidP="00EC04F0">
      <w:pPr>
        <w:pStyle w:val="2"/>
      </w:pPr>
      <w:bookmarkStart w:id="73" w:name="_Toc505958255"/>
      <w:bookmarkStart w:id="74" w:name="_Toc506814746"/>
      <w:r>
        <w:rPr>
          <w:rFonts w:hint="eastAsia"/>
        </w:rPr>
        <w:lastRenderedPageBreak/>
        <w:t>ICMP</w:t>
      </w:r>
      <w:r>
        <w:rPr>
          <w:rFonts w:hint="eastAsia"/>
        </w:rPr>
        <w:t>地址掩码应答</w:t>
      </w:r>
      <w:bookmarkEnd w:id="73"/>
      <w:bookmarkEnd w:id="74"/>
    </w:p>
    <w:p w:rsidR="00EC04F0" w:rsidRDefault="00EC04F0" w:rsidP="00EC04F0">
      <w:r>
        <w:rPr>
          <w:rFonts w:hint="eastAsia"/>
        </w:rPr>
        <w:t>void ICMP_AddressMaskReply()   //</w:t>
      </w:r>
      <w:r w:rsidRPr="007F7EC8">
        <w:rPr>
          <w:rFonts w:hint="eastAsia"/>
        </w:rPr>
        <w:t>地址掩码应答</w:t>
      </w:r>
    </w:p>
    <w:p w:rsidR="00EC04F0" w:rsidRDefault="00EC04F0" w:rsidP="00EC04F0">
      <w:r>
        <w:t>{</w:t>
      </w:r>
    </w:p>
    <w:p w:rsidR="00EC04F0" w:rsidRDefault="00EC04F0" w:rsidP="00EC04F0">
      <w:r>
        <w:t>/*</w:t>
      </w:r>
    </w:p>
    <w:p w:rsidR="00EC04F0" w:rsidRDefault="00EC04F0" w:rsidP="00EC04F0">
      <w:r>
        <w:rPr>
          <w:rFonts w:hint="eastAsia"/>
        </w:rPr>
        <w:t>1~2</w:t>
      </w:r>
      <w:r>
        <w:rPr>
          <w:rFonts w:hint="eastAsia"/>
        </w:rPr>
        <w:t>，</w:t>
      </w:r>
      <w:r>
        <w:rPr>
          <w:rFonts w:hint="eastAsia"/>
        </w:rPr>
        <w:t>12 00</w:t>
      </w:r>
    </w:p>
    <w:p w:rsidR="00EC04F0" w:rsidRDefault="00EC04F0" w:rsidP="00EC04F0">
      <w:r>
        <w:rPr>
          <w:rFonts w:hint="eastAsia"/>
        </w:rPr>
        <w:t>3~4</w:t>
      </w:r>
      <w:r>
        <w:rPr>
          <w:rFonts w:hint="eastAsia"/>
        </w:rPr>
        <w:t>，检验和</w:t>
      </w:r>
      <w:r>
        <w:rPr>
          <w:rFonts w:hint="eastAsia"/>
        </w:rPr>
        <w:t xml:space="preserve"> </w:t>
      </w:r>
    </w:p>
    <w:p w:rsidR="00EC04F0" w:rsidRDefault="00EC04F0" w:rsidP="00EC04F0">
      <w:r>
        <w:rPr>
          <w:rFonts w:hint="eastAsia"/>
        </w:rPr>
        <w:t>5~6</w:t>
      </w:r>
      <w:r>
        <w:rPr>
          <w:rFonts w:hint="eastAsia"/>
        </w:rPr>
        <w:t>，标识符：由发送端任意设定，在应答中被返回，发送端就可以把应答与请求进行匹配</w:t>
      </w:r>
    </w:p>
    <w:p w:rsidR="00EC04F0" w:rsidRDefault="00EC04F0" w:rsidP="00EC04F0">
      <w:r>
        <w:rPr>
          <w:rFonts w:hint="eastAsia"/>
        </w:rPr>
        <w:t>7~8</w:t>
      </w:r>
      <w:r>
        <w:rPr>
          <w:rFonts w:hint="eastAsia"/>
        </w:rPr>
        <w:t>，序列号：由发送端任意设定，在应答中被返回，发送端就可以把应答与请求进行匹配</w:t>
      </w:r>
    </w:p>
    <w:p w:rsidR="00EC04F0" w:rsidRDefault="00EC04F0" w:rsidP="00EC04F0">
      <w:r>
        <w:rPr>
          <w:rFonts w:hint="eastAsia"/>
        </w:rPr>
        <w:t>9~12</w:t>
      </w:r>
      <w:r>
        <w:rPr>
          <w:rFonts w:hint="eastAsia"/>
        </w:rPr>
        <w:t>，子网掩码</w:t>
      </w:r>
      <w:r>
        <w:rPr>
          <w:rFonts w:hint="eastAsia"/>
        </w:rPr>
        <w:t xml:space="preserve"> </w:t>
      </w:r>
    </w:p>
    <w:p w:rsidR="00EC04F0" w:rsidRDefault="00EC04F0" w:rsidP="00EC04F0">
      <w:r>
        <w:t>*/</w:t>
      </w:r>
    </w:p>
    <w:p w:rsidR="00EC04F0" w:rsidRDefault="00EC04F0" w:rsidP="00EC04F0">
      <w:r>
        <w:t>}</w:t>
      </w:r>
    </w:p>
    <w:p w:rsidR="00EC04F0" w:rsidRDefault="00EC04F0" w:rsidP="00EC04F0"/>
    <w:p w:rsidR="00EC04F0" w:rsidRDefault="00EC04F0" w:rsidP="00EC04F0">
      <w:r>
        <w:t>/*</w:t>
      </w:r>
    </w:p>
    <w:p w:rsidR="00EC04F0" w:rsidRDefault="00EC04F0" w:rsidP="00EC04F0">
      <w:r>
        <w:t xml:space="preserve">ICMP </w:t>
      </w:r>
    </w:p>
    <w:p w:rsidR="00EC04F0" w:rsidRDefault="00EC04F0" w:rsidP="00EC04F0">
      <w:r>
        <w:rPr>
          <w:rFonts w:hint="eastAsia"/>
        </w:rPr>
        <w:t>终点不可达</w:t>
      </w:r>
      <w:r>
        <w:rPr>
          <w:rFonts w:hint="eastAsia"/>
        </w:rPr>
        <w:t xml:space="preserve"> </w:t>
      </w:r>
    </w:p>
    <w:p w:rsidR="00EC04F0" w:rsidRDefault="00EC04F0" w:rsidP="00EC04F0">
      <w:r>
        <w:rPr>
          <w:rFonts w:hint="eastAsia"/>
        </w:rPr>
        <w:t>源点抑制</w:t>
      </w:r>
      <w:r>
        <w:rPr>
          <w:rFonts w:hint="eastAsia"/>
        </w:rPr>
        <w:t xml:space="preserve"> </w:t>
      </w:r>
    </w:p>
    <w:p w:rsidR="00EC04F0" w:rsidRDefault="00EC04F0" w:rsidP="00EC04F0">
      <w:r>
        <w:rPr>
          <w:rFonts w:hint="eastAsia"/>
        </w:rPr>
        <w:t>时间超过</w:t>
      </w:r>
      <w:r>
        <w:rPr>
          <w:rFonts w:hint="eastAsia"/>
        </w:rPr>
        <w:t xml:space="preserve"> </w:t>
      </w:r>
    </w:p>
    <w:p w:rsidR="00EC04F0" w:rsidRDefault="00EC04F0" w:rsidP="00EC04F0">
      <w:r>
        <w:rPr>
          <w:rFonts w:hint="eastAsia"/>
        </w:rPr>
        <w:t>参数问题</w:t>
      </w:r>
      <w:r>
        <w:rPr>
          <w:rFonts w:hint="eastAsia"/>
        </w:rPr>
        <w:t xml:space="preserve"> </w:t>
      </w:r>
    </w:p>
    <w:p w:rsidR="00EC04F0" w:rsidRDefault="00EC04F0" w:rsidP="00EC04F0">
      <w:r>
        <w:rPr>
          <w:rFonts w:hint="eastAsia"/>
        </w:rPr>
        <w:t>改变路由</w:t>
      </w:r>
      <w:r>
        <w:rPr>
          <w:rFonts w:hint="eastAsia"/>
        </w:rPr>
        <w:t xml:space="preserve"> </w:t>
      </w:r>
    </w:p>
    <w:p w:rsidR="00EC04F0" w:rsidRDefault="00EC04F0" w:rsidP="00EC04F0">
      <w:r>
        <w:t xml:space="preserve"> </w:t>
      </w:r>
    </w:p>
    <w:p w:rsidR="00EC04F0" w:rsidRDefault="00EC04F0" w:rsidP="00EC04F0">
      <w:r>
        <w:t xml:space="preserve"> </w:t>
      </w:r>
    </w:p>
    <w:p w:rsidR="00EC04F0" w:rsidRDefault="00EC04F0" w:rsidP="00EC04F0">
      <w:r>
        <w:t>*/</w:t>
      </w:r>
    </w:p>
    <w:p w:rsidR="00EC04F0" w:rsidRDefault="00EC04F0" w:rsidP="00EC04F0"/>
    <w:p w:rsidR="00EC04F0" w:rsidRDefault="00EC04F0" w:rsidP="00EC04F0">
      <w:r>
        <w:t>/*</w:t>
      </w:r>
    </w:p>
    <w:p w:rsidR="00EC04F0" w:rsidRDefault="00EC04F0" w:rsidP="00EC04F0">
      <w:r>
        <w:rPr>
          <w:rFonts w:hint="eastAsia"/>
        </w:rPr>
        <w:t>重定向报文</w:t>
      </w:r>
    </w:p>
    <w:p w:rsidR="00EC04F0" w:rsidRDefault="00EC04F0" w:rsidP="00EC04F0">
      <w:r>
        <w:t>/*</w:t>
      </w:r>
    </w:p>
    <w:p w:rsidR="00EC04F0" w:rsidRDefault="00EC04F0" w:rsidP="00EC04F0"/>
    <w:p w:rsidR="00EC04F0" w:rsidRDefault="00EC04F0" w:rsidP="00EC04F0">
      <w:r>
        <w:rPr>
          <w:rFonts w:hint="eastAsia"/>
        </w:rPr>
        <w:t>ICMP</w:t>
      </w:r>
      <w:r>
        <w:rPr>
          <w:rFonts w:hint="eastAsia"/>
        </w:rPr>
        <w:t>重定向报文的接收者必须查看三个</w:t>
      </w:r>
      <w:r>
        <w:rPr>
          <w:rFonts w:hint="eastAsia"/>
        </w:rPr>
        <w:t>IP</w:t>
      </w:r>
      <w:r>
        <w:rPr>
          <w:rFonts w:hint="eastAsia"/>
        </w:rPr>
        <w:t>地址：</w:t>
      </w:r>
    </w:p>
    <w:p w:rsidR="00EC04F0" w:rsidRDefault="00EC04F0" w:rsidP="00EC04F0">
      <w:r>
        <w:rPr>
          <w:rFonts w:hint="eastAsia"/>
        </w:rPr>
        <w:t>(1)</w:t>
      </w:r>
      <w:r>
        <w:rPr>
          <w:rFonts w:hint="eastAsia"/>
        </w:rPr>
        <w:t>导致重定向的</w:t>
      </w:r>
      <w:r>
        <w:rPr>
          <w:rFonts w:hint="eastAsia"/>
        </w:rPr>
        <w:t>IP</w:t>
      </w:r>
      <w:r>
        <w:rPr>
          <w:rFonts w:hint="eastAsia"/>
        </w:rPr>
        <w:t>地址（即</w:t>
      </w:r>
      <w:r>
        <w:rPr>
          <w:rFonts w:hint="eastAsia"/>
        </w:rPr>
        <w:t>ICMP</w:t>
      </w:r>
      <w:r>
        <w:rPr>
          <w:rFonts w:hint="eastAsia"/>
        </w:rPr>
        <w:t>重定向报文的数据位于</w:t>
      </w:r>
      <w:r>
        <w:rPr>
          <w:rFonts w:hint="eastAsia"/>
        </w:rPr>
        <w:t>IP</w:t>
      </w:r>
      <w:r>
        <w:rPr>
          <w:rFonts w:hint="eastAsia"/>
        </w:rPr>
        <w:t>数据报的首部）；</w:t>
      </w:r>
    </w:p>
    <w:p w:rsidR="00EC04F0" w:rsidRDefault="00EC04F0" w:rsidP="00EC04F0">
      <w:r>
        <w:rPr>
          <w:rFonts w:hint="eastAsia"/>
        </w:rPr>
        <w:t>(2)</w:t>
      </w:r>
      <w:r>
        <w:rPr>
          <w:rFonts w:hint="eastAsia"/>
        </w:rPr>
        <w:t>发送重定向报文的路由器的</w:t>
      </w:r>
      <w:r>
        <w:rPr>
          <w:rFonts w:hint="eastAsia"/>
        </w:rPr>
        <w:t>IP</w:t>
      </w:r>
      <w:r>
        <w:rPr>
          <w:rFonts w:hint="eastAsia"/>
        </w:rPr>
        <w:t>地址（包含重定向信息的</w:t>
      </w:r>
      <w:r>
        <w:rPr>
          <w:rFonts w:hint="eastAsia"/>
        </w:rPr>
        <w:t>IP</w:t>
      </w:r>
      <w:r>
        <w:rPr>
          <w:rFonts w:hint="eastAsia"/>
        </w:rPr>
        <w:t>数据报中的源地址；</w:t>
      </w:r>
    </w:p>
    <w:p w:rsidR="00EC04F0" w:rsidRDefault="00EC04F0" w:rsidP="00EC04F0">
      <w:r>
        <w:rPr>
          <w:rFonts w:hint="eastAsia"/>
        </w:rPr>
        <w:t>(3)</w:t>
      </w:r>
      <w:r>
        <w:rPr>
          <w:rFonts w:hint="eastAsia"/>
        </w:rPr>
        <w:t>应该采用的路由器</w:t>
      </w:r>
      <w:r>
        <w:rPr>
          <w:rFonts w:hint="eastAsia"/>
        </w:rPr>
        <w:t>IP</w:t>
      </w:r>
      <w:r>
        <w:rPr>
          <w:rFonts w:hint="eastAsia"/>
        </w:rPr>
        <w:t>地址（在</w:t>
      </w:r>
      <w:r>
        <w:rPr>
          <w:rFonts w:hint="eastAsia"/>
        </w:rPr>
        <w:t>ICMP</w:t>
      </w:r>
      <w:r>
        <w:rPr>
          <w:rFonts w:hint="eastAsia"/>
        </w:rPr>
        <w:t>报文中的</w:t>
      </w:r>
      <w:r>
        <w:rPr>
          <w:rFonts w:hint="eastAsia"/>
        </w:rPr>
        <w:t>4~7</w:t>
      </w:r>
      <w:r>
        <w:rPr>
          <w:rFonts w:hint="eastAsia"/>
        </w:rPr>
        <w:t>字节）。</w:t>
      </w:r>
    </w:p>
    <w:p w:rsidR="00EC04F0" w:rsidRDefault="00EC04F0" w:rsidP="00EC04F0"/>
    <w:p w:rsidR="00EC04F0" w:rsidRDefault="00EC04F0" w:rsidP="00EC04F0">
      <w:r>
        <w:rPr>
          <w:rFonts w:hint="eastAsia"/>
        </w:rPr>
        <w:t>1.</w:t>
      </w:r>
      <w:r>
        <w:rPr>
          <w:rFonts w:hint="eastAsia"/>
        </w:rPr>
        <w:t>重定向报文只能由路由器生成，不能由主机生成。</w:t>
      </w:r>
    </w:p>
    <w:p w:rsidR="00EC04F0" w:rsidRDefault="00EC04F0" w:rsidP="00EC04F0">
      <w:r>
        <w:rPr>
          <w:rFonts w:hint="eastAsia"/>
        </w:rPr>
        <w:t>2.</w:t>
      </w:r>
      <w:r>
        <w:rPr>
          <w:rFonts w:hint="eastAsia"/>
        </w:rPr>
        <w:t>重定向报文是为主机而不是为路由器使用的。假定路由器和其他一些路由器共同参与某一种选路协议，则该协议就能消除重定向的需要（这意味着在图</w:t>
      </w:r>
      <w:r>
        <w:rPr>
          <w:rFonts w:hint="eastAsia"/>
        </w:rPr>
        <w:t>9-1</w:t>
      </w:r>
      <w:r>
        <w:rPr>
          <w:rFonts w:hint="eastAsia"/>
        </w:rPr>
        <w:t>中的路由表应该消除或者能被选路守护程序修改，或者能被重定向报文修改，但不能同时被二者修改）。</w:t>
      </w:r>
    </w:p>
    <w:p w:rsidR="00EC04F0" w:rsidRDefault="00EC04F0" w:rsidP="00EC04F0">
      <w:r>
        <w:rPr>
          <w:rFonts w:hint="eastAsia"/>
        </w:rPr>
        <w:t>3.</w:t>
      </w:r>
      <w:r>
        <w:rPr>
          <w:rFonts w:hint="eastAsia"/>
        </w:rPr>
        <w:t>出接口必须等于入接口。</w:t>
      </w:r>
    </w:p>
    <w:p w:rsidR="00EC04F0" w:rsidRDefault="00EC04F0" w:rsidP="00EC04F0">
      <w:r>
        <w:rPr>
          <w:rFonts w:hint="eastAsia"/>
        </w:rPr>
        <w:t>4.</w:t>
      </w:r>
      <w:r>
        <w:rPr>
          <w:rFonts w:hint="eastAsia"/>
        </w:rPr>
        <w:t>用于向外传送数据报的路由不能被</w:t>
      </w:r>
      <w:r>
        <w:rPr>
          <w:rFonts w:hint="eastAsia"/>
        </w:rPr>
        <w:t>ICMP</w:t>
      </w:r>
      <w:r>
        <w:rPr>
          <w:rFonts w:hint="eastAsia"/>
        </w:rPr>
        <w:t>重定向报文创建或修改过，而且不能是路由器的默认路由。</w:t>
      </w:r>
    </w:p>
    <w:p w:rsidR="00EC04F0" w:rsidRDefault="00EC04F0" w:rsidP="00EC04F0">
      <w:r>
        <w:rPr>
          <w:rFonts w:hint="eastAsia"/>
        </w:rPr>
        <w:lastRenderedPageBreak/>
        <w:t>5.</w:t>
      </w:r>
      <w:r>
        <w:rPr>
          <w:rFonts w:hint="eastAsia"/>
        </w:rPr>
        <w:t>数据报不能用源站选路来转发。</w:t>
      </w:r>
    </w:p>
    <w:p w:rsidR="00EC04F0" w:rsidRDefault="00EC04F0" w:rsidP="00EC04F0">
      <w:r>
        <w:rPr>
          <w:rFonts w:hint="eastAsia"/>
        </w:rPr>
        <w:t>6.</w:t>
      </w:r>
      <w:r>
        <w:rPr>
          <w:rFonts w:hint="eastAsia"/>
        </w:rPr>
        <w:t>内核必须配置成可以发送重定向报文。</w:t>
      </w:r>
    </w:p>
    <w:p w:rsidR="00EC04F0" w:rsidRDefault="00EC04F0" w:rsidP="00EC04F0"/>
    <w:p w:rsidR="00EC04F0" w:rsidRDefault="00EC04F0" w:rsidP="00EC04F0">
      <w:r>
        <w:rPr>
          <w:rFonts w:hint="eastAsia"/>
        </w:rPr>
        <w:t>内核变量取名为</w:t>
      </w:r>
      <w:r>
        <w:rPr>
          <w:rFonts w:hint="eastAsia"/>
        </w:rPr>
        <w:t>ipsendredirects</w:t>
      </w:r>
      <w:r>
        <w:rPr>
          <w:rFonts w:hint="eastAsia"/>
        </w:rPr>
        <w:t>或其他类似的名字（参见附录</w:t>
      </w:r>
      <w:r>
        <w:rPr>
          <w:rFonts w:hint="eastAsia"/>
        </w:rPr>
        <w:t>E</w:t>
      </w:r>
      <w:r>
        <w:rPr>
          <w:rFonts w:hint="eastAsia"/>
        </w:rPr>
        <w:t>）。大多数系统在默认条件下都设置该变量，使系统可以发送重定向报文。</w:t>
      </w:r>
    </w:p>
    <w:p w:rsidR="00EC04F0" w:rsidRDefault="00EC04F0" w:rsidP="00EC04F0">
      <w:r>
        <w:rPr>
          <w:rFonts w:hint="eastAsia"/>
        </w:rPr>
        <w:t>另外，一台</w:t>
      </w:r>
      <w:r>
        <w:rPr>
          <w:rFonts w:hint="eastAsia"/>
        </w:rPr>
        <w:t>4.4BSD</w:t>
      </w:r>
      <w:r>
        <w:rPr>
          <w:rFonts w:hint="eastAsia"/>
        </w:rPr>
        <w:t>主机收到</w:t>
      </w:r>
      <w:r>
        <w:rPr>
          <w:rFonts w:hint="eastAsia"/>
        </w:rPr>
        <w:t>ICMP</w:t>
      </w:r>
      <w:r>
        <w:rPr>
          <w:rFonts w:hint="eastAsia"/>
        </w:rPr>
        <w:t>重定向报文后，在修改路由表之前要作一些检查。为防止路由器或主机的误操作，以及恶意用户的破坏，导致错误地修改系统路由表。</w:t>
      </w:r>
    </w:p>
    <w:p w:rsidR="00EC04F0" w:rsidRDefault="00EC04F0" w:rsidP="00EC04F0">
      <w:r>
        <w:rPr>
          <w:rFonts w:hint="eastAsia"/>
        </w:rPr>
        <w:t>1)</w:t>
      </w:r>
      <w:r>
        <w:rPr>
          <w:rFonts w:hint="eastAsia"/>
        </w:rPr>
        <w:t>新的路由器必须直接与网络相连接。</w:t>
      </w:r>
    </w:p>
    <w:p w:rsidR="00EC04F0" w:rsidRDefault="00EC04F0" w:rsidP="00EC04F0">
      <w:r>
        <w:rPr>
          <w:rFonts w:hint="eastAsia"/>
        </w:rPr>
        <w:t>2)</w:t>
      </w:r>
      <w:r>
        <w:rPr>
          <w:rFonts w:hint="eastAsia"/>
        </w:rPr>
        <w:t>重定向报文必须来自当前到目的地所选择的路由器。</w:t>
      </w:r>
    </w:p>
    <w:p w:rsidR="00EC04F0" w:rsidRDefault="00EC04F0" w:rsidP="00EC04F0">
      <w:r>
        <w:rPr>
          <w:rFonts w:hint="eastAsia"/>
        </w:rPr>
        <w:t>3)</w:t>
      </w:r>
      <w:r>
        <w:rPr>
          <w:rFonts w:hint="eastAsia"/>
        </w:rPr>
        <w:t>重定向报文不能让主机本身作为路由器。</w:t>
      </w:r>
    </w:p>
    <w:p w:rsidR="00EC04F0" w:rsidRDefault="00EC04F0" w:rsidP="00EC04F0">
      <w:r>
        <w:rPr>
          <w:rFonts w:hint="eastAsia"/>
        </w:rPr>
        <w:t>4)</w:t>
      </w:r>
      <w:r>
        <w:rPr>
          <w:rFonts w:hint="eastAsia"/>
        </w:rPr>
        <w:t>被修改的路由必须是一个间接路由。</w:t>
      </w:r>
    </w:p>
    <w:p w:rsidR="00EC04F0" w:rsidRDefault="00EC04F0" w:rsidP="00EC04F0"/>
    <w:p w:rsidR="00EC04F0" w:rsidRDefault="00EC04F0" w:rsidP="00EC04F0">
      <w:r>
        <w:rPr>
          <w:rFonts w:hint="eastAsia"/>
        </w:rPr>
        <w:t>路由器应该发送的只是对主机的重定向（代码</w:t>
      </w:r>
      <w:r>
        <w:rPr>
          <w:rFonts w:hint="eastAsia"/>
        </w:rPr>
        <w:t>1</w:t>
      </w:r>
      <w:r>
        <w:rPr>
          <w:rFonts w:hint="eastAsia"/>
        </w:rPr>
        <w:t>或</w:t>
      </w:r>
      <w:r>
        <w:rPr>
          <w:rFonts w:hint="eastAsia"/>
        </w:rPr>
        <w:t>3</w:t>
      </w:r>
      <w:r>
        <w:rPr>
          <w:rFonts w:hint="eastAsia"/>
        </w:rPr>
        <w:t>，），而不是对网络的重定向。子网的存在使得难于准确指明何时应发送对网络的重定向而不是对主机的重定向。</w:t>
      </w:r>
    </w:p>
    <w:p w:rsidR="00EC04F0" w:rsidRDefault="00EC04F0" w:rsidP="00EC04F0">
      <w:r>
        <w:rPr>
          <w:rFonts w:hint="eastAsia"/>
        </w:rPr>
        <w:t>只当路由器发送了错误的类型时，一些主机才把收到的对网络的重定向当作对主机的重定向来处理。</w:t>
      </w:r>
      <w:r>
        <w:rPr>
          <w:rFonts w:hint="eastAsia"/>
        </w:rPr>
        <w:t xml:space="preserve"> </w:t>
      </w:r>
    </w:p>
    <w:p w:rsidR="00EC04F0" w:rsidRDefault="00EC04F0" w:rsidP="00EC04F0">
      <w:r>
        <w:t xml:space="preserve"> </w:t>
      </w:r>
    </w:p>
    <w:p w:rsidR="00EC04F0" w:rsidRDefault="00EC04F0" w:rsidP="00EC04F0">
      <w:r>
        <w:t xml:space="preserve"> </w:t>
      </w:r>
    </w:p>
    <w:p w:rsidR="00EC04F0" w:rsidRDefault="00EC04F0" w:rsidP="00EC04F0">
      <w:r>
        <w:t xml:space="preserve"> </w:t>
      </w:r>
    </w:p>
    <w:p w:rsidR="00EC04F0" w:rsidRDefault="00EC04F0" w:rsidP="00EC04F0">
      <w:r>
        <w:rPr>
          <w:rFonts w:hint="eastAsia"/>
        </w:rPr>
        <w:t>发生</w:t>
      </w:r>
      <w:r>
        <w:rPr>
          <w:rFonts w:hint="eastAsia"/>
        </w:rPr>
        <w:t>ICMP</w:t>
      </w:r>
      <w:r>
        <w:rPr>
          <w:rFonts w:hint="eastAsia"/>
        </w:rPr>
        <w:t>不可达差错的另一种情况是，当路由器收到一份需要分片的数据报，而在</w:t>
      </w:r>
      <w:r>
        <w:rPr>
          <w:rFonts w:hint="eastAsia"/>
        </w:rPr>
        <w:t>IP</w:t>
      </w:r>
      <w:r>
        <w:rPr>
          <w:rFonts w:hint="eastAsia"/>
        </w:rPr>
        <w:t>首</w:t>
      </w:r>
    </w:p>
    <w:p w:rsidR="00EC04F0" w:rsidRDefault="00EC04F0" w:rsidP="00EC04F0">
      <w:r>
        <w:rPr>
          <w:rFonts w:hint="eastAsia"/>
        </w:rPr>
        <w:t>部又设置了不分片（</w:t>
      </w:r>
      <w:r>
        <w:rPr>
          <w:rFonts w:hint="eastAsia"/>
        </w:rPr>
        <w:t>DF</w:t>
      </w:r>
      <w:r>
        <w:rPr>
          <w:rFonts w:hint="eastAsia"/>
        </w:rPr>
        <w:t>）的标志比特。如果某个程序需要判断到达目的端的路途中最小</w:t>
      </w:r>
      <w:r>
        <w:rPr>
          <w:rFonts w:hint="eastAsia"/>
        </w:rPr>
        <w:t>MTU</w:t>
      </w:r>
    </w:p>
    <w:p w:rsidR="00EC04F0" w:rsidRDefault="00EC04F0" w:rsidP="00EC04F0">
      <w:r>
        <w:rPr>
          <w:rFonts w:hint="eastAsia"/>
        </w:rPr>
        <w:t>是多少—称作路径</w:t>
      </w:r>
      <w:r>
        <w:rPr>
          <w:rFonts w:hint="eastAsia"/>
        </w:rPr>
        <w:t>MTU</w:t>
      </w:r>
      <w:r>
        <w:rPr>
          <w:rFonts w:hint="eastAsia"/>
        </w:rPr>
        <w:t>发现机制（</w:t>
      </w:r>
      <w:r>
        <w:rPr>
          <w:rFonts w:hint="eastAsia"/>
        </w:rPr>
        <w:t>2.9</w:t>
      </w:r>
      <w:r>
        <w:rPr>
          <w:rFonts w:hint="eastAsia"/>
        </w:rPr>
        <w:t>节），那么这个差错就可以被该程序使用。</w:t>
      </w:r>
    </w:p>
    <w:p w:rsidR="00EC04F0" w:rsidRDefault="00EC04F0" w:rsidP="00EC04F0">
      <w:r>
        <w:rPr>
          <w:rFonts w:hint="eastAsia"/>
        </w:rPr>
        <w:t>这种情况下的</w:t>
      </w:r>
      <w:r>
        <w:rPr>
          <w:rFonts w:hint="eastAsia"/>
        </w:rPr>
        <w:t>ICMP</w:t>
      </w:r>
      <w:r>
        <w:rPr>
          <w:rFonts w:hint="eastAsia"/>
        </w:rPr>
        <w:t>不可达差错报文格式如图</w:t>
      </w:r>
      <w:r>
        <w:rPr>
          <w:rFonts w:hint="eastAsia"/>
        </w:rPr>
        <w:t>11-9</w:t>
      </w:r>
      <w:r>
        <w:rPr>
          <w:rFonts w:hint="eastAsia"/>
        </w:rPr>
        <w:t>所示。这里的格式与图</w:t>
      </w:r>
      <w:r>
        <w:rPr>
          <w:rFonts w:hint="eastAsia"/>
        </w:rPr>
        <w:t>6-10</w:t>
      </w:r>
      <w:r>
        <w:rPr>
          <w:rFonts w:hint="eastAsia"/>
        </w:rPr>
        <w:t>不同，因为</w:t>
      </w:r>
    </w:p>
    <w:p w:rsidR="00EC04F0" w:rsidRDefault="00EC04F0" w:rsidP="00EC04F0">
      <w:r>
        <w:rPr>
          <w:rFonts w:hint="eastAsia"/>
        </w:rPr>
        <w:t>在第</w:t>
      </w:r>
      <w:r>
        <w:rPr>
          <w:rFonts w:hint="eastAsia"/>
        </w:rPr>
        <w:t>2</w:t>
      </w:r>
      <w:r>
        <w:rPr>
          <w:rFonts w:hint="eastAsia"/>
        </w:rPr>
        <w:t>个</w:t>
      </w:r>
      <w:r>
        <w:rPr>
          <w:rFonts w:hint="eastAsia"/>
        </w:rPr>
        <w:t>32bit</w:t>
      </w:r>
      <w:r>
        <w:rPr>
          <w:rFonts w:hint="eastAsia"/>
        </w:rPr>
        <w:t>字中，</w:t>
      </w:r>
      <w:r>
        <w:rPr>
          <w:rFonts w:hint="eastAsia"/>
        </w:rPr>
        <w:t>16~31bit</w:t>
      </w:r>
      <w:r>
        <w:rPr>
          <w:rFonts w:hint="eastAsia"/>
        </w:rPr>
        <w:t>可以提供下一站的</w:t>
      </w:r>
      <w:r>
        <w:rPr>
          <w:rFonts w:hint="eastAsia"/>
        </w:rPr>
        <w:t>MTU</w:t>
      </w:r>
      <w:r>
        <w:rPr>
          <w:rFonts w:hint="eastAsia"/>
        </w:rPr>
        <w:t>，而不再是</w:t>
      </w:r>
      <w:r>
        <w:rPr>
          <w:rFonts w:hint="eastAsia"/>
        </w:rPr>
        <w:t>0</w:t>
      </w:r>
      <w:r>
        <w:rPr>
          <w:rFonts w:hint="eastAsia"/>
        </w:rPr>
        <w:t>。如果路由器没有提供这种新的</w:t>
      </w:r>
      <w:r>
        <w:rPr>
          <w:rFonts w:hint="eastAsia"/>
        </w:rPr>
        <w:t>ICMP</w:t>
      </w:r>
      <w:r>
        <w:rPr>
          <w:rFonts w:hint="eastAsia"/>
        </w:rPr>
        <w:t>差错报文格式，那么下一站的</w:t>
      </w:r>
      <w:r>
        <w:rPr>
          <w:rFonts w:hint="eastAsia"/>
        </w:rPr>
        <w:t>MTU</w:t>
      </w:r>
      <w:r>
        <w:rPr>
          <w:rFonts w:hint="eastAsia"/>
        </w:rPr>
        <w:t>就设为</w:t>
      </w:r>
      <w:r>
        <w:rPr>
          <w:rFonts w:hint="eastAsia"/>
        </w:rPr>
        <w:t>0</w:t>
      </w:r>
      <w:r>
        <w:rPr>
          <w:rFonts w:hint="eastAsia"/>
        </w:rPr>
        <w:t>。</w:t>
      </w:r>
    </w:p>
    <w:p w:rsidR="00EC04F0" w:rsidRDefault="00EC04F0" w:rsidP="00EC04F0">
      <w:r>
        <w:rPr>
          <w:rFonts w:hint="eastAsia"/>
        </w:rPr>
        <w:t>新版的路由器需求</w:t>
      </w:r>
      <w:r>
        <w:rPr>
          <w:rFonts w:hint="eastAsia"/>
        </w:rPr>
        <w:t>RFC[Almquist1993]</w:t>
      </w:r>
      <w:r>
        <w:rPr>
          <w:rFonts w:hint="eastAsia"/>
        </w:rPr>
        <w:t>声明，在发生这种</w:t>
      </w:r>
      <w:r>
        <w:rPr>
          <w:rFonts w:hint="eastAsia"/>
        </w:rPr>
        <w:t>ICMP</w:t>
      </w:r>
      <w:r>
        <w:rPr>
          <w:rFonts w:hint="eastAsia"/>
        </w:rPr>
        <w:t>不可达差错时，路</w:t>
      </w:r>
    </w:p>
    <w:p w:rsidR="00EC04F0" w:rsidRDefault="00EC04F0" w:rsidP="00EC04F0">
      <w:r>
        <w:rPr>
          <w:rFonts w:hint="eastAsia"/>
        </w:rPr>
        <w:t>由器必须生成这种新格式的报文。</w:t>
      </w:r>
    </w:p>
    <w:p w:rsidR="00EC04F0" w:rsidRDefault="00EC04F0" w:rsidP="00EC04F0">
      <w:r>
        <w:rPr>
          <w:rFonts w:hint="eastAsia"/>
        </w:rPr>
        <w:t>例子</w:t>
      </w:r>
    </w:p>
    <w:p w:rsidR="00EC04F0" w:rsidRDefault="00EC04F0" w:rsidP="00EC04F0">
      <w:r>
        <w:rPr>
          <w:rFonts w:hint="eastAsia"/>
        </w:rPr>
        <w:t>关于分片作者曾经遇到过一个问题，</w:t>
      </w:r>
      <w:r>
        <w:rPr>
          <w:rFonts w:hint="eastAsia"/>
        </w:rPr>
        <w:t>ICMP</w:t>
      </w:r>
      <w:r>
        <w:rPr>
          <w:rFonts w:hint="eastAsia"/>
        </w:rPr>
        <w:t>差错试图判断从路由器</w:t>
      </w:r>
      <w:r>
        <w:rPr>
          <w:rFonts w:hint="eastAsia"/>
        </w:rPr>
        <w:t>netb</w:t>
      </w:r>
      <w:r>
        <w:rPr>
          <w:rFonts w:hint="eastAsia"/>
        </w:rPr>
        <w:t>到主机</w:t>
      </w:r>
      <w:r>
        <w:rPr>
          <w:rFonts w:hint="eastAsia"/>
        </w:rPr>
        <w:t>sun</w:t>
      </w:r>
      <w:r>
        <w:rPr>
          <w:rFonts w:hint="eastAsia"/>
        </w:rPr>
        <w:t>之间的</w:t>
      </w:r>
    </w:p>
    <w:p w:rsidR="00EC04F0" w:rsidRDefault="00EC04F0" w:rsidP="00EC04F0">
      <w:r>
        <w:rPr>
          <w:rFonts w:hint="eastAsia"/>
        </w:rPr>
        <w:t>拨号</w:t>
      </w:r>
      <w:r>
        <w:rPr>
          <w:rFonts w:hint="eastAsia"/>
        </w:rPr>
        <w:t>SLIP</w:t>
      </w:r>
      <w:r>
        <w:rPr>
          <w:rFonts w:hint="eastAsia"/>
        </w:rPr>
        <w:t>链路的</w:t>
      </w:r>
      <w:r>
        <w:rPr>
          <w:rFonts w:hint="eastAsia"/>
        </w:rPr>
        <w:t>MTU</w:t>
      </w:r>
      <w:r>
        <w:rPr>
          <w:rFonts w:hint="eastAsia"/>
        </w:rPr>
        <w:t>。我们知道从</w:t>
      </w:r>
      <w:r>
        <w:rPr>
          <w:rFonts w:hint="eastAsia"/>
        </w:rPr>
        <w:t>sun</w:t>
      </w:r>
      <w:r>
        <w:rPr>
          <w:rFonts w:hint="eastAsia"/>
        </w:rPr>
        <w:t>到</w:t>
      </w:r>
      <w:r>
        <w:rPr>
          <w:rFonts w:hint="eastAsia"/>
        </w:rPr>
        <w:t>netb</w:t>
      </w:r>
      <w:r>
        <w:rPr>
          <w:rFonts w:hint="eastAsia"/>
        </w:rPr>
        <w:t>的链路的</w:t>
      </w:r>
      <w:r>
        <w:rPr>
          <w:rFonts w:hint="eastAsia"/>
        </w:rPr>
        <w:t>MTU</w:t>
      </w:r>
      <w:r>
        <w:rPr>
          <w:rFonts w:hint="eastAsia"/>
        </w:rPr>
        <w:t>：当</w:t>
      </w:r>
      <w:r>
        <w:rPr>
          <w:rFonts w:hint="eastAsia"/>
        </w:rPr>
        <w:t>SLIP</w:t>
      </w:r>
      <w:r>
        <w:rPr>
          <w:rFonts w:hint="eastAsia"/>
        </w:rPr>
        <w:t>被安装到主机</w:t>
      </w:r>
      <w:r>
        <w:rPr>
          <w:rFonts w:hint="eastAsia"/>
        </w:rPr>
        <w:t>sun</w:t>
      </w:r>
      <w:r>
        <w:rPr>
          <w:rFonts w:hint="eastAsia"/>
        </w:rPr>
        <w:t>时，</w:t>
      </w:r>
    </w:p>
    <w:p w:rsidR="00EC04F0" w:rsidRDefault="00EC04F0" w:rsidP="00EC04F0">
      <w:r>
        <w:rPr>
          <w:rFonts w:hint="eastAsia"/>
        </w:rPr>
        <w:t>这是</w:t>
      </w:r>
      <w:r>
        <w:rPr>
          <w:rFonts w:hint="eastAsia"/>
        </w:rPr>
        <w:t>SLIP</w:t>
      </w:r>
      <w:r>
        <w:rPr>
          <w:rFonts w:hint="eastAsia"/>
        </w:rPr>
        <w:t>配置过程中的一部分，加上在</w:t>
      </w:r>
      <w:r>
        <w:rPr>
          <w:rFonts w:hint="eastAsia"/>
        </w:rPr>
        <w:t>3.9</w:t>
      </w:r>
      <w:r>
        <w:rPr>
          <w:rFonts w:hint="eastAsia"/>
        </w:rPr>
        <w:t>节中已经通过</w:t>
      </w:r>
      <w:r>
        <w:rPr>
          <w:rFonts w:hint="eastAsia"/>
        </w:rPr>
        <w:t>netstat</w:t>
      </w:r>
      <w:r>
        <w:rPr>
          <w:rFonts w:hint="eastAsia"/>
        </w:rPr>
        <w:t>命令观察过。现在，我们想</w:t>
      </w:r>
    </w:p>
    <w:p w:rsidR="00EC04F0" w:rsidRDefault="00EC04F0" w:rsidP="00EC04F0">
      <w:r>
        <w:rPr>
          <w:rFonts w:hint="eastAsia"/>
        </w:rPr>
        <w:t>从另一个方向来判断它的</w:t>
      </w:r>
      <w:r>
        <w:rPr>
          <w:rFonts w:hint="eastAsia"/>
        </w:rPr>
        <w:t>MTU</w:t>
      </w:r>
      <w:r>
        <w:rPr>
          <w:rFonts w:hint="eastAsia"/>
        </w:rPr>
        <w:t>（在第</w:t>
      </w:r>
      <w:r>
        <w:rPr>
          <w:rFonts w:hint="eastAsia"/>
        </w:rPr>
        <w:t>25</w:t>
      </w:r>
      <w:r>
        <w:rPr>
          <w:rFonts w:hint="eastAsia"/>
        </w:rPr>
        <w:t>章，将讨论如何用</w:t>
      </w:r>
      <w:r>
        <w:rPr>
          <w:rFonts w:hint="eastAsia"/>
        </w:rPr>
        <w:t>SNMP</w:t>
      </w:r>
      <w:r>
        <w:rPr>
          <w:rFonts w:hint="eastAsia"/>
        </w:rPr>
        <w:t>来判断）。在点到点的链路中，</w:t>
      </w:r>
    </w:p>
    <w:p w:rsidR="00EC04F0" w:rsidRDefault="00EC04F0" w:rsidP="00EC04F0">
      <w:r>
        <w:rPr>
          <w:rFonts w:hint="eastAsia"/>
        </w:rPr>
        <w:t>不要求两个方向的</w:t>
      </w:r>
      <w:r>
        <w:rPr>
          <w:rFonts w:hint="eastAsia"/>
        </w:rPr>
        <w:t>MTU</w:t>
      </w:r>
      <w:r>
        <w:rPr>
          <w:rFonts w:hint="eastAsia"/>
        </w:rPr>
        <w:t>为相同值。</w:t>
      </w:r>
    </w:p>
    <w:p w:rsidR="00EC04F0" w:rsidRDefault="00EC04F0" w:rsidP="00EC04F0">
      <w:r>
        <w:rPr>
          <w:rFonts w:hint="eastAsia"/>
        </w:rPr>
        <w:t>所采用的技术是在主机</w:t>
      </w:r>
      <w:r>
        <w:rPr>
          <w:rFonts w:hint="eastAsia"/>
        </w:rPr>
        <w:t>solaris</w:t>
      </w:r>
      <w:r>
        <w:rPr>
          <w:rFonts w:hint="eastAsia"/>
        </w:rPr>
        <w:t>上运行</w:t>
      </w:r>
      <w:r>
        <w:rPr>
          <w:rFonts w:hint="eastAsia"/>
        </w:rPr>
        <w:t>ping</w:t>
      </w:r>
      <w:r>
        <w:rPr>
          <w:rFonts w:hint="eastAsia"/>
        </w:rPr>
        <w:t>程序到主机</w:t>
      </w:r>
      <w:r>
        <w:rPr>
          <w:rFonts w:hint="eastAsia"/>
        </w:rPr>
        <w:t>bsdi</w:t>
      </w:r>
      <w:r>
        <w:rPr>
          <w:rFonts w:hint="eastAsia"/>
        </w:rPr>
        <w:t>，增加数据分组长度，直</w:t>
      </w:r>
    </w:p>
    <w:p w:rsidR="00EC04F0" w:rsidRDefault="00EC04F0" w:rsidP="00EC04F0">
      <w:r>
        <w:rPr>
          <w:rFonts w:hint="eastAsia"/>
        </w:rPr>
        <w:lastRenderedPageBreak/>
        <w:t>到看见进入的分组被分片为止。如图</w:t>
      </w:r>
      <w:r>
        <w:rPr>
          <w:rFonts w:hint="eastAsia"/>
        </w:rPr>
        <w:t>11-10</w:t>
      </w:r>
      <w:r>
        <w:rPr>
          <w:rFonts w:hint="eastAsia"/>
        </w:rPr>
        <w:t>所示。在主机</w:t>
      </w:r>
      <w:r>
        <w:rPr>
          <w:rFonts w:hint="eastAsia"/>
        </w:rPr>
        <w:t>sun</w:t>
      </w:r>
      <w:r>
        <w:rPr>
          <w:rFonts w:hint="eastAsia"/>
        </w:rPr>
        <w:t>上运行</w:t>
      </w:r>
      <w:r>
        <w:rPr>
          <w:rFonts w:hint="eastAsia"/>
        </w:rPr>
        <w:t>tcpdump</w:t>
      </w:r>
      <w:r>
        <w:rPr>
          <w:rFonts w:hint="eastAsia"/>
        </w:rPr>
        <w:t>，观察</w:t>
      </w:r>
      <w:r>
        <w:rPr>
          <w:rFonts w:hint="eastAsia"/>
        </w:rPr>
        <w:t>SLIP</w:t>
      </w:r>
      <w:r>
        <w:rPr>
          <w:rFonts w:hint="eastAsia"/>
        </w:rPr>
        <w:t>链路，看什么时候发生分片。开始没有观察到分</w:t>
      </w:r>
    </w:p>
    <w:p w:rsidR="00EC04F0" w:rsidRDefault="00EC04F0" w:rsidP="00EC04F0">
      <w:r>
        <w:rPr>
          <w:rFonts w:hint="eastAsia"/>
        </w:rPr>
        <w:t>片，一切都很正常直到</w:t>
      </w:r>
      <w:r>
        <w:rPr>
          <w:rFonts w:hint="eastAsia"/>
        </w:rPr>
        <w:t>ping</w:t>
      </w:r>
      <w:r>
        <w:rPr>
          <w:rFonts w:hint="eastAsia"/>
        </w:rPr>
        <w:t>分组的数据长度从</w:t>
      </w:r>
      <w:r>
        <w:rPr>
          <w:rFonts w:hint="eastAsia"/>
        </w:rPr>
        <w:t>500</w:t>
      </w:r>
      <w:r>
        <w:rPr>
          <w:rFonts w:hint="eastAsia"/>
        </w:rPr>
        <w:t>增加到</w:t>
      </w:r>
      <w:r>
        <w:rPr>
          <w:rFonts w:hint="eastAsia"/>
        </w:rPr>
        <w:t>600</w:t>
      </w:r>
      <w:r>
        <w:rPr>
          <w:rFonts w:hint="eastAsia"/>
        </w:rPr>
        <w:t>字节。可以看到接收到的回显请求（仍然没有分片），但不见回显应答。</w:t>
      </w:r>
    </w:p>
    <w:p w:rsidR="00EC04F0" w:rsidRDefault="00EC04F0" w:rsidP="00EC04F0">
      <w:r>
        <w:rPr>
          <w:rFonts w:hint="eastAsia"/>
        </w:rPr>
        <w:t>为了跟踪下去，也在主机</w:t>
      </w:r>
      <w:r>
        <w:rPr>
          <w:rFonts w:hint="eastAsia"/>
        </w:rPr>
        <w:t>bsdi</w:t>
      </w:r>
      <w:r>
        <w:rPr>
          <w:rFonts w:hint="eastAsia"/>
        </w:rPr>
        <w:t>上运行</w:t>
      </w:r>
      <w:r>
        <w:rPr>
          <w:rFonts w:hint="eastAsia"/>
        </w:rPr>
        <w:t>tcpdump</w:t>
      </w:r>
      <w:r>
        <w:rPr>
          <w:rFonts w:hint="eastAsia"/>
        </w:rPr>
        <w:t>，观察它接收和发送的报文。输出如图</w:t>
      </w:r>
    </w:p>
    <w:p w:rsidR="00EC04F0" w:rsidRDefault="00EC04F0" w:rsidP="00EC04F0">
      <w:r>
        <w:rPr>
          <w:rFonts w:hint="eastAsia"/>
        </w:rPr>
        <w:t>11-11</w:t>
      </w:r>
      <w:r>
        <w:rPr>
          <w:rFonts w:hint="eastAsia"/>
        </w:rPr>
        <w:t>所示。首先，每行中的标记（</w:t>
      </w:r>
      <w:r>
        <w:rPr>
          <w:rFonts w:hint="eastAsia"/>
        </w:rPr>
        <w:t>DF</w:t>
      </w:r>
      <w:r>
        <w:rPr>
          <w:rFonts w:hint="eastAsia"/>
        </w:rPr>
        <w:t>）说明在</w:t>
      </w:r>
      <w:r>
        <w:rPr>
          <w:rFonts w:hint="eastAsia"/>
        </w:rPr>
        <w:t>IP</w:t>
      </w:r>
      <w:r>
        <w:rPr>
          <w:rFonts w:hint="eastAsia"/>
        </w:rPr>
        <w:t>首部中设置了不分片比特。这意味着</w:t>
      </w:r>
      <w:r>
        <w:rPr>
          <w:rFonts w:hint="eastAsia"/>
        </w:rPr>
        <w:t>Solaris2.2</w:t>
      </w:r>
      <w:r>
        <w:rPr>
          <w:rFonts w:hint="eastAsia"/>
        </w:rPr>
        <w:t>一</w:t>
      </w:r>
    </w:p>
    <w:p w:rsidR="00EC04F0" w:rsidRDefault="00EC04F0" w:rsidP="00EC04F0">
      <w:r>
        <w:rPr>
          <w:rFonts w:hint="eastAsia"/>
        </w:rPr>
        <w:t>般把不分片比特置</w:t>
      </w:r>
      <w:r>
        <w:rPr>
          <w:rFonts w:hint="eastAsia"/>
        </w:rPr>
        <w:t>1</w:t>
      </w:r>
      <w:r>
        <w:rPr>
          <w:rFonts w:hint="eastAsia"/>
        </w:rPr>
        <w:t>，作为实现路径</w:t>
      </w:r>
      <w:r>
        <w:rPr>
          <w:rFonts w:hint="eastAsia"/>
        </w:rPr>
        <w:t>MTU</w:t>
      </w:r>
      <w:r>
        <w:rPr>
          <w:rFonts w:hint="eastAsia"/>
        </w:rPr>
        <w:t>发现机制的一部分。</w:t>
      </w:r>
    </w:p>
    <w:p w:rsidR="00EC04F0" w:rsidRDefault="00EC04F0" w:rsidP="00EC04F0">
      <w:r>
        <w:rPr>
          <w:rFonts w:hint="eastAsia"/>
        </w:rPr>
        <w:t>第</w:t>
      </w:r>
      <w:r>
        <w:rPr>
          <w:rFonts w:hint="eastAsia"/>
        </w:rPr>
        <w:t>1</w:t>
      </w:r>
      <w:r>
        <w:rPr>
          <w:rFonts w:hint="eastAsia"/>
        </w:rPr>
        <w:t>行显示的是回显请求通过路由器</w:t>
      </w:r>
      <w:r>
        <w:rPr>
          <w:rFonts w:hint="eastAsia"/>
        </w:rPr>
        <w:t>netb</w:t>
      </w:r>
      <w:r>
        <w:rPr>
          <w:rFonts w:hint="eastAsia"/>
        </w:rPr>
        <w:t>到达</w:t>
      </w:r>
      <w:r>
        <w:rPr>
          <w:rFonts w:hint="eastAsia"/>
        </w:rPr>
        <w:t>sun</w:t>
      </w:r>
      <w:r>
        <w:rPr>
          <w:rFonts w:hint="eastAsia"/>
        </w:rPr>
        <w:t>主机，没有进行分片，并设置了</w:t>
      </w:r>
      <w:r>
        <w:rPr>
          <w:rFonts w:hint="eastAsia"/>
        </w:rPr>
        <w:t>DF</w:t>
      </w:r>
      <w:r>
        <w:rPr>
          <w:rFonts w:hint="eastAsia"/>
        </w:rPr>
        <w:t>比</w:t>
      </w:r>
    </w:p>
    <w:p w:rsidR="00EC04F0" w:rsidRDefault="00EC04F0" w:rsidP="00EC04F0">
      <w:r>
        <w:rPr>
          <w:rFonts w:hint="eastAsia"/>
        </w:rPr>
        <w:t>特，因此我们知道还没有达到</w:t>
      </w:r>
      <w:r>
        <w:rPr>
          <w:rFonts w:hint="eastAsia"/>
        </w:rPr>
        <w:t>netb</w:t>
      </w:r>
      <w:r>
        <w:rPr>
          <w:rFonts w:hint="eastAsia"/>
        </w:rPr>
        <w:t>的</w:t>
      </w:r>
      <w:r>
        <w:rPr>
          <w:rFonts w:hint="eastAsia"/>
        </w:rPr>
        <w:t>SLIPMTU</w:t>
      </w:r>
      <w:r>
        <w:rPr>
          <w:rFonts w:hint="eastAsia"/>
        </w:rPr>
        <w:t>。</w:t>
      </w:r>
    </w:p>
    <w:p w:rsidR="00EC04F0" w:rsidRDefault="00EC04F0" w:rsidP="00EC04F0">
      <w:r>
        <w:rPr>
          <w:rFonts w:hint="eastAsia"/>
        </w:rPr>
        <w:t>接下来，在第</w:t>
      </w:r>
      <w:r>
        <w:rPr>
          <w:rFonts w:hint="eastAsia"/>
        </w:rPr>
        <w:t>2</w:t>
      </w:r>
      <w:r>
        <w:rPr>
          <w:rFonts w:hint="eastAsia"/>
        </w:rPr>
        <w:t>行注意到</w:t>
      </w:r>
      <w:r>
        <w:rPr>
          <w:rFonts w:hint="eastAsia"/>
        </w:rPr>
        <w:t>DF</w:t>
      </w:r>
      <w:r>
        <w:rPr>
          <w:rFonts w:hint="eastAsia"/>
        </w:rPr>
        <w:t>标志被复制到回显应答报文中。这就带来了问题。回显应答与</w:t>
      </w:r>
    </w:p>
    <w:p w:rsidR="00EC04F0" w:rsidRDefault="00EC04F0" w:rsidP="00EC04F0">
      <w:r>
        <w:rPr>
          <w:rFonts w:hint="eastAsia"/>
        </w:rPr>
        <w:t>回显请求报文长度相同（超过</w:t>
      </w:r>
      <w:r>
        <w:rPr>
          <w:rFonts w:hint="eastAsia"/>
        </w:rPr>
        <w:t>600</w:t>
      </w:r>
      <w:r>
        <w:rPr>
          <w:rFonts w:hint="eastAsia"/>
        </w:rPr>
        <w:t>字节），但是</w:t>
      </w:r>
      <w:r>
        <w:rPr>
          <w:rFonts w:hint="eastAsia"/>
        </w:rPr>
        <w:t>sun</w:t>
      </w:r>
      <w:r>
        <w:rPr>
          <w:rFonts w:hint="eastAsia"/>
        </w:rPr>
        <w:t>外出的</w:t>
      </w:r>
      <w:r>
        <w:rPr>
          <w:rFonts w:hint="eastAsia"/>
        </w:rPr>
        <w:t>SLIP</w:t>
      </w:r>
      <w:r>
        <w:rPr>
          <w:rFonts w:hint="eastAsia"/>
        </w:rPr>
        <w:t>接口</w:t>
      </w:r>
      <w:r>
        <w:rPr>
          <w:rFonts w:hint="eastAsia"/>
        </w:rPr>
        <w:t>MTU</w:t>
      </w:r>
      <w:r>
        <w:rPr>
          <w:rFonts w:hint="eastAsia"/>
        </w:rPr>
        <w:t>为</w:t>
      </w:r>
      <w:r>
        <w:rPr>
          <w:rFonts w:hint="eastAsia"/>
        </w:rPr>
        <w:t>552</w:t>
      </w:r>
      <w:r>
        <w:rPr>
          <w:rFonts w:hint="eastAsia"/>
        </w:rPr>
        <w:t>。因此回显应</w:t>
      </w:r>
    </w:p>
    <w:p w:rsidR="00EC04F0" w:rsidRDefault="00EC04F0" w:rsidP="00EC04F0">
      <w:r>
        <w:rPr>
          <w:rFonts w:hint="eastAsia"/>
        </w:rPr>
        <w:t>答需要进行分片，但是</w:t>
      </w:r>
      <w:r>
        <w:rPr>
          <w:rFonts w:hint="eastAsia"/>
        </w:rPr>
        <w:t>DF</w:t>
      </w:r>
      <w:r>
        <w:rPr>
          <w:rFonts w:hint="eastAsia"/>
        </w:rPr>
        <w:t>标志比特又被设置了。这样，</w:t>
      </w:r>
      <w:r>
        <w:rPr>
          <w:rFonts w:hint="eastAsia"/>
        </w:rPr>
        <w:t>sun</w:t>
      </w:r>
      <w:r>
        <w:rPr>
          <w:rFonts w:hint="eastAsia"/>
        </w:rPr>
        <w:t>就产生一个</w:t>
      </w:r>
      <w:r>
        <w:rPr>
          <w:rFonts w:hint="eastAsia"/>
        </w:rPr>
        <w:t>ICMP</w:t>
      </w:r>
      <w:r>
        <w:rPr>
          <w:rFonts w:hint="eastAsia"/>
        </w:rPr>
        <w:t>不可达差错报文</w:t>
      </w:r>
    </w:p>
    <w:p w:rsidR="00EC04F0" w:rsidRDefault="00EC04F0" w:rsidP="00EC04F0">
      <w:r>
        <w:rPr>
          <w:rFonts w:hint="eastAsia"/>
        </w:rPr>
        <w:t>返回给</w:t>
      </w:r>
      <w:r>
        <w:rPr>
          <w:rFonts w:hint="eastAsia"/>
        </w:rPr>
        <w:t>bsdi</w:t>
      </w:r>
      <w:r>
        <w:rPr>
          <w:rFonts w:hint="eastAsia"/>
        </w:rPr>
        <w:t>（报文在</w:t>
      </w:r>
      <w:r>
        <w:rPr>
          <w:rFonts w:hint="eastAsia"/>
        </w:rPr>
        <w:t>bsdi</w:t>
      </w:r>
      <w:r>
        <w:rPr>
          <w:rFonts w:hint="eastAsia"/>
        </w:rPr>
        <w:t>处被丢弃）。</w:t>
      </w:r>
    </w:p>
    <w:p w:rsidR="00EC04F0" w:rsidRDefault="00EC04F0" w:rsidP="00EC04F0">
      <w:r>
        <w:rPr>
          <w:rFonts w:hint="eastAsia"/>
        </w:rPr>
        <w:t>这就是我们在主机</w:t>
      </w:r>
      <w:r>
        <w:rPr>
          <w:rFonts w:hint="eastAsia"/>
        </w:rPr>
        <w:t>solaris</w:t>
      </w:r>
      <w:r>
        <w:rPr>
          <w:rFonts w:hint="eastAsia"/>
        </w:rPr>
        <w:t>上没有看到任何回显应答的原因。这些应答永远不能通过</w:t>
      </w:r>
    </w:p>
    <w:p w:rsidR="00EC04F0" w:rsidRDefault="00EC04F0" w:rsidP="00EC04F0">
      <w:r>
        <w:rPr>
          <w:rFonts w:hint="eastAsia"/>
        </w:rPr>
        <w:t>sun</w:t>
      </w:r>
      <w:r>
        <w:rPr>
          <w:rFonts w:hint="eastAsia"/>
        </w:rPr>
        <w:t>。分组的路径如图</w:t>
      </w:r>
      <w:r>
        <w:rPr>
          <w:rFonts w:hint="eastAsia"/>
        </w:rPr>
        <w:t>11-12</w:t>
      </w:r>
      <w:r>
        <w:rPr>
          <w:rFonts w:hint="eastAsia"/>
        </w:rPr>
        <w:t>所示。最后，在图</w:t>
      </w:r>
      <w:r>
        <w:rPr>
          <w:rFonts w:hint="eastAsia"/>
        </w:rPr>
        <w:t>11-11</w:t>
      </w:r>
      <w:r>
        <w:rPr>
          <w:rFonts w:hint="eastAsia"/>
        </w:rPr>
        <w:t>中的第</w:t>
      </w:r>
      <w:r>
        <w:rPr>
          <w:rFonts w:hint="eastAsia"/>
        </w:rPr>
        <w:t>3</w:t>
      </w:r>
      <w:r>
        <w:rPr>
          <w:rFonts w:hint="eastAsia"/>
        </w:rPr>
        <w:t>行和第</w:t>
      </w:r>
      <w:r>
        <w:rPr>
          <w:rFonts w:hint="eastAsia"/>
        </w:rPr>
        <w:t>6</w:t>
      </w:r>
      <w:r>
        <w:rPr>
          <w:rFonts w:hint="eastAsia"/>
        </w:rPr>
        <w:t>行中，</w:t>
      </w:r>
      <w:r>
        <w:rPr>
          <w:rFonts w:hint="eastAsia"/>
        </w:rPr>
        <w:t>mtu=0</w:t>
      </w:r>
      <w:r>
        <w:rPr>
          <w:rFonts w:hint="eastAsia"/>
        </w:rPr>
        <w:t>表示主机</w:t>
      </w:r>
      <w:r>
        <w:rPr>
          <w:rFonts w:hint="eastAsia"/>
        </w:rPr>
        <w:t>sun</w:t>
      </w:r>
      <w:r>
        <w:rPr>
          <w:rFonts w:hint="eastAsia"/>
        </w:rPr>
        <w:t>没有在</w:t>
      </w:r>
      <w:r>
        <w:rPr>
          <w:rFonts w:hint="eastAsia"/>
        </w:rPr>
        <w:t>ICMP</w:t>
      </w:r>
      <w:r>
        <w:rPr>
          <w:rFonts w:hint="eastAsia"/>
        </w:rPr>
        <w:t>不可达报文中返</w:t>
      </w:r>
    </w:p>
    <w:p w:rsidR="00EC04F0" w:rsidRDefault="00EC04F0" w:rsidP="00EC04F0">
      <w:r>
        <w:rPr>
          <w:rFonts w:hint="eastAsia"/>
        </w:rPr>
        <w:t>回出口</w:t>
      </w:r>
      <w:r>
        <w:rPr>
          <w:rFonts w:hint="eastAsia"/>
        </w:rPr>
        <w:t>MTU</w:t>
      </w:r>
      <w:r>
        <w:rPr>
          <w:rFonts w:hint="eastAsia"/>
        </w:rPr>
        <w:t>值，如图</w:t>
      </w:r>
      <w:r>
        <w:rPr>
          <w:rFonts w:hint="eastAsia"/>
        </w:rPr>
        <w:t>11-9</w:t>
      </w:r>
      <w:r>
        <w:rPr>
          <w:rFonts w:hint="eastAsia"/>
        </w:rPr>
        <w:t>所示（在</w:t>
      </w:r>
      <w:r>
        <w:rPr>
          <w:rFonts w:hint="eastAsia"/>
        </w:rPr>
        <w:t>25.9</w:t>
      </w:r>
      <w:r>
        <w:rPr>
          <w:rFonts w:hint="eastAsia"/>
        </w:rPr>
        <w:t>节中，将重新回到这个问题，用</w:t>
      </w:r>
      <w:r>
        <w:rPr>
          <w:rFonts w:hint="eastAsia"/>
        </w:rPr>
        <w:t>SNMP</w:t>
      </w:r>
      <w:r>
        <w:rPr>
          <w:rFonts w:hint="eastAsia"/>
        </w:rPr>
        <w:t>判断</w:t>
      </w:r>
      <w:r>
        <w:rPr>
          <w:rFonts w:hint="eastAsia"/>
        </w:rPr>
        <w:t>netb</w:t>
      </w:r>
      <w:r>
        <w:rPr>
          <w:rFonts w:hint="eastAsia"/>
        </w:rPr>
        <w:t>上的</w:t>
      </w:r>
    </w:p>
    <w:p w:rsidR="00EC04F0" w:rsidRDefault="00EC04F0" w:rsidP="00EC04F0">
      <w:r>
        <w:rPr>
          <w:rFonts w:hint="eastAsia"/>
        </w:rPr>
        <w:t>SLIP</w:t>
      </w:r>
      <w:r>
        <w:rPr>
          <w:rFonts w:hint="eastAsia"/>
        </w:rPr>
        <w:t>接口</w:t>
      </w:r>
      <w:r>
        <w:rPr>
          <w:rFonts w:hint="eastAsia"/>
        </w:rPr>
        <w:t>MTU</w:t>
      </w:r>
      <w:r>
        <w:rPr>
          <w:rFonts w:hint="eastAsia"/>
        </w:rPr>
        <w:t>值为</w:t>
      </w:r>
      <w:r>
        <w:rPr>
          <w:rFonts w:hint="eastAsia"/>
        </w:rPr>
        <w:t>1500</w:t>
      </w:r>
      <w:r>
        <w:rPr>
          <w:rFonts w:hint="eastAsia"/>
        </w:rPr>
        <w:t>）。</w:t>
      </w:r>
    </w:p>
    <w:p w:rsidR="00EC04F0" w:rsidRDefault="00EC04F0" w:rsidP="00EC04F0">
      <w:r>
        <w:t xml:space="preserve"> </w:t>
      </w:r>
    </w:p>
    <w:p w:rsidR="00EC04F0" w:rsidRDefault="00EC04F0" w:rsidP="00EC04F0">
      <w:r>
        <w:t xml:space="preserve"> </w:t>
      </w:r>
    </w:p>
    <w:p w:rsidR="00EC04F0" w:rsidRDefault="00EC04F0" w:rsidP="00EC04F0">
      <w:r>
        <w:t xml:space="preserve"> </w:t>
      </w:r>
    </w:p>
    <w:p w:rsidR="00EC04F0" w:rsidRDefault="00EC04F0" w:rsidP="00EC04F0">
      <w:r>
        <w:t xml:space="preserve"> </w:t>
      </w:r>
    </w:p>
    <w:p w:rsidR="00EC04F0" w:rsidRDefault="00EC04F0" w:rsidP="00EC04F0">
      <w:r>
        <w:t xml:space="preserve"> </w:t>
      </w:r>
    </w:p>
    <w:p w:rsidR="00EC04F0" w:rsidRDefault="00EC04F0" w:rsidP="00EC04F0">
      <w:r>
        <w:rPr>
          <w:rFonts w:hint="eastAsia"/>
        </w:rPr>
        <w:t>我们同样也可以使用</w:t>
      </w:r>
      <w:r>
        <w:rPr>
          <w:rFonts w:hint="eastAsia"/>
        </w:rPr>
        <w:t>UDP</w:t>
      </w:r>
      <w:r>
        <w:rPr>
          <w:rFonts w:hint="eastAsia"/>
        </w:rPr>
        <w:t>产生</w:t>
      </w:r>
      <w:r>
        <w:rPr>
          <w:rFonts w:hint="eastAsia"/>
        </w:rPr>
        <w:t>ICMP</w:t>
      </w:r>
      <w:r>
        <w:rPr>
          <w:rFonts w:hint="eastAsia"/>
        </w:rPr>
        <w:t>“源站抑制</w:t>
      </w:r>
      <w:r>
        <w:rPr>
          <w:rFonts w:hint="eastAsia"/>
        </w:rPr>
        <w:t>(sourcequench)</w:t>
      </w:r>
      <w:r>
        <w:rPr>
          <w:rFonts w:hint="eastAsia"/>
        </w:rPr>
        <w:t>”差错。当一个系统（路</w:t>
      </w:r>
    </w:p>
    <w:p w:rsidR="00EC04F0" w:rsidRDefault="00EC04F0" w:rsidP="00EC04F0">
      <w:r>
        <w:rPr>
          <w:rFonts w:hint="eastAsia"/>
        </w:rPr>
        <w:t>由器或主机）接收数据报的速度比其处理速度快时，可能产生这个差错。注意限定词“可能”。</w:t>
      </w:r>
    </w:p>
    <w:p w:rsidR="00EC04F0" w:rsidRDefault="00EC04F0" w:rsidP="00EC04F0">
      <w:r>
        <w:rPr>
          <w:rFonts w:hint="eastAsia"/>
        </w:rPr>
        <w:t>即使一个系统已经没有缓存并丢弃数据报，也不要求它一定要发送源站抑制报文。</w:t>
      </w:r>
    </w:p>
    <w:p w:rsidR="00EC04F0" w:rsidRDefault="00EC04F0" w:rsidP="00EC04F0">
      <w:r>
        <w:rPr>
          <w:rFonts w:hint="eastAsia"/>
        </w:rPr>
        <w:t>图</w:t>
      </w:r>
      <w:r>
        <w:rPr>
          <w:rFonts w:hint="eastAsia"/>
        </w:rPr>
        <w:t>11-18</w:t>
      </w:r>
      <w:r>
        <w:rPr>
          <w:rFonts w:hint="eastAsia"/>
        </w:rPr>
        <w:t>给出了</w:t>
      </w:r>
      <w:r>
        <w:rPr>
          <w:rFonts w:hint="eastAsia"/>
        </w:rPr>
        <w:t>ICMP</w:t>
      </w:r>
      <w:r>
        <w:rPr>
          <w:rFonts w:hint="eastAsia"/>
        </w:rPr>
        <w:t>源站抑制差错报文的格式。有一个很好的方案可以在我们的测试网</w:t>
      </w:r>
    </w:p>
    <w:p w:rsidR="00EC04F0" w:rsidRDefault="00EC04F0" w:rsidP="00EC04F0">
      <w:r>
        <w:rPr>
          <w:rFonts w:hint="eastAsia"/>
        </w:rPr>
        <w:t>络里产生该差错报文。可以从</w:t>
      </w:r>
      <w:r>
        <w:rPr>
          <w:rFonts w:hint="eastAsia"/>
        </w:rPr>
        <w:t>bsdi</w:t>
      </w:r>
      <w:r>
        <w:rPr>
          <w:rFonts w:hint="eastAsia"/>
        </w:rPr>
        <w:t>通过必须经过拨号</w:t>
      </w:r>
      <w:r>
        <w:rPr>
          <w:rFonts w:hint="eastAsia"/>
        </w:rPr>
        <w:t>SLIP</w:t>
      </w:r>
      <w:r>
        <w:rPr>
          <w:rFonts w:hint="eastAsia"/>
        </w:rPr>
        <w:t>链路的以太网，将数据报发送给路</w:t>
      </w:r>
    </w:p>
    <w:p w:rsidR="00EC04F0" w:rsidRDefault="00EC04F0" w:rsidP="00EC04F0">
      <w:r>
        <w:rPr>
          <w:rFonts w:hint="eastAsia"/>
        </w:rPr>
        <w:t>由器</w:t>
      </w:r>
      <w:r>
        <w:rPr>
          <w:rFonts w:hint="eastAsia"/>
        </w:rPr>
        <w:t>sun</w:t>
      </w:r>
      <w:r>
        <w:rPr>
          <w:rFonts w:hint="eastAsia"/>
        </w:rPr>
        <w:t>。由于</w:t>
      </w:r>
      <w:r>
        <w:rPr>
          <w:rFonts w:hint="eastAsia"/>
        </w:rPr>
        <w:t>SLIP</w:t>
      </w:r>
      <w:r>
        <w:rPr>
          <w:rFonts w:hint="eastAsia"/>
        </w:rPr>
        <w:t>链路的速度大约只有以太网的千分之一，因此，我们很容易就可以使其缓</w:t>
      </w:r>
    </w:p>
    <w:p w:rsidR="00EC04F0" w:rsidRDefault="00EC04F0" w:rsidP="00EC04F0">
      <w:r>
        <w:rPr>
          <w:rFonts w:hint="eastAsia"/>
        </w:rPr>
        <w:t>存用完。下面的命令行从主机</w:t>
      </w:r>
      <w:r>
        <w:rPr>
          <w:rFonts w:hint="eastAsia"/>
        </w:rPr>
        <w:t>bsdi</w:t>
      </w:r>
      <w:r>
        <w:rPr>
          <w:rFonts w:hint="eastAsia"/>
        </w:rPr>
        <w:t>通过路由器</w:t>
      </w:r>
      <w:r>
        <w:rPr>
          <w:rFonts w:hint="eastAsia"/>
        </w:rPr>
        <w:t>sun</w:t>
      </w:r>
      <w:r>
        <w:rPr>
          <w:rFonts w:hint="eastAsia"/>
        </w:rPr>
        <w:t>发送</w:t>
      </w:r>
      <w:r>
        <w:rPr>
          <w:rFonts w:hint="eastAsia"/>
        </w:rPr>
        <w:t>100</w:t>
      </w:r>
      <w:r>
        <w:rPr>
          <w:rFonts w:hint="eastAsia"/>
        </w:rPr>
        <w:t>个</w:t>
      </w:r>
      <w:r>
        <w:rPr>
          <w:rFonts w:hint="eastAsia"/>
        </w:rPr>
        <w:t>1024</w:t>
      </w:r>
      <w:r>
        <w:rPr>
          <w:rFonts w:hint="eastAsia"/>
        </w:rPr>
        <w:t>字节长数据报给</w:t>
      </w:r>
      <w:r>
        <w:rPr>
          <w:rFonts w:hint="eastAsia"/>
        </w:rPr>
        <w:t>solaris</w:t>
      </w:r>
      <w:r>
        <w:rPr>
          <w:rFonts w:hint="eastAsia"/>
        </w:rPr>
        <w:t>。</w:t>
      </w:r>
    </w:p>
    <w:p w:rsidR="00EC04F0" w:rsidRDefault="00EC04F0" w:rsidP="00EC04F0">
      <w:r>
        <w:rPr>
          <w:rFonts w:hint="eastAsia"/>
        </w:rPr>
        <w:lastRenderedPageBreak/>
        <w:t>我们将数据报发送给标准的丢弃服务，这样，这些数据报将被忽略：</w:t>
      </w:r>
    </w:p>
    <w:p w:rsidR="00EC04F0" w:rsidRDefault="00EC04F0" w:rsidP="00EC04F0">
      <w:r>
        <w:t>bsdi%sock-u-i-w1024-n100solarisdiscard</w:t>
      </w:r>
    </w:p>
    <w:p w:rsidR="00EC04F0" w:rsidRDefault="00EC04F0" w:rsidP="00EC04F0">
      <w:r>
        <w:rPr>
          <w:rFonts w:hint="eastAsia"/>
        </w:rPr>
        <w:t>图</w:t>
      </w:r>
      <w:r>
        <w:rPr>
          <w:rFonts w:hint="eastAsia"/>
        </w:rPr>
        <w:t>11-19</w:t>
      </w:r>
      <w:r>
        <w:rPr>
          <w:rFonts w:hint="eastAsia"/>
        </w:rPr>
        <w:t>给出了与此命令行相对应的</w:t>
      </w:r>
      <w:r>
        <w:rPr>
          <w:rFonts w:hint="eastAsia"/>
        </w:rPr>
        <w:t>tcpdump</w:t>
      </w:r>
      <w:r>
        <w:rPr>
          <w:rFonts w:hint="eastAsia"/>
        </w:rPr>
        <w:t>输出结果</w:t>
      </w:r>
    </w:p>
    <w:p w:rsidR="00EC04F0" w:rsidRDefault="00EC04F0" w:rsidP="00EC04F0">
      <w:r>
        <w:rPr>
          <w:rFonts w:hint="eastAsia"/>
        </w:rPr>
        <w:t>在这个输出结果中，删除了很多行，这只是一个模型。接收前</w:t>
      </w:r>
      <w:r>
        <w:rPr>
          <w:rFonts w:hint="eastAsia"/>
        </w:rPr>
        <w:t>26</w:t>
      </w:r>
      <w:r>
        <w:rPr>
          <w:rFonts w:hint="eastAsia"/>
        </w:rPr>
        <w:t>个数据报时未发生差错；我们只给出了第一个数据报的结果。然而，从第</w:t>
      </w:r>
      <w:r>
        <w:rPr>
          <w:rFonts w:hint="eastAsia"/>
        </w:rPr>
        <w:t>27</w:t>
      </w:r>
      <w:r>
        <w:rPr>
          <w:rFonts w:hint="eastAsia"/>
        </w:rPr>
        <w:t>个数据报开始，每发送一份数据报，</w:t>
      </w:r>
    </w:p>
    <w:p w:rsidR="00EC04F0" w:rsidRDefault="00EC04F0" w:rsidP="00EC04F0">
      <w:r>
        <w:rPr>
          <w:rFonts w:hint="eastAsia"/>
        </w:rPr>
        <w:t>就会接收到一份源站抑制差错报文。总共有</w:t>
      </w:r>
      <w:r>
        <w:rPr>
          <w:rFonts w:hint="eastAsia"/>
        </w:rPr>
        <w:t>26+</w:t>
      </w:r>
      <w:r>
        <w:rPr>
          <w:rFonts w:hint="eastAsia"/>
        </w:rPr>
        <w:t>（</w:t>
      </w:r>
      <w:r>
        <w:rPr>
          <w:rFonts w:hint="eastAsia"/>
        </w:rPr>
        <w:t>74</w:t>
      </w:r>
      <w:r>
        <w:rPr>
          <w:rFonts w:hint="eastAsia"/>
        </w:rPr>
        <w:t>×</w:t>
      </w:r>
      <w:r>
        <w:rPr>
          <w:rFonts w:hint="eastAsia"/>
        </w:rPr>
        <w:t>2</w:t>
      </w:r>
      <w:r>
        <w:rPr>
          <w:rFonts w:hint="eastAsia"/>
        </w:rPr>
        <w:t>）</w:t>
      </w:r>
      <w:r>
        <w:rPr>
          <w:rFonts w:hint="eastAsia"/>
        </w:rPr>
        <w:t>=174</w:t>
      </w:r>
      <w:r>
        <w:rPr>
          <w:rFonts w:hint="eastAsia"/>
        </w:rPr>
        <w:t>行输出结果。从</w:t>
      </w:r>
      <w:r>
        <w:rPr>
          <w:rFonts w:hint="eastAsia"/>
        </w:rPr>
        <w:t>2.10</w:t>
      </w:r>
      <w:r>
        <w:rPr>
          <w:rFonts w:hint="eastAsia"/>
        </w:rPr>
        <w:t>节的并行线吞吐率计算结果可以知道，以</w:t>
      </w:r>
      <w:r>
        <w:rPr>
          <w:rFonts w:hint="eastAsia"/>
        </w:rPr>
        <w:t>9600b/s</w:t>
      </w:r>
      <w:r>
        <w:rPr>
          <w:rFonts w:hint="eastAsia"/>
        </w:rPr>
        <w:t>速率传送</w:t>
      </w:r>
      <w:r>
        <w:rPr>
          <w:rFonts w:hint="eastAsia"/>
        </w:rPr>
        <w:t>1024</w:t>
      </w:r>
      <w:r>
        <w:rPr>
          <w:rFonts w:hint="eastAsia"/>
        </w:rPr>
        <w:t>字节数据报只需要</w:t>
      </w:r>
    </w:p>
    <w:p w:rsidR="00EC04F0" w:rsidRDefault="00EC04F0" w:rsidP="00EC04F0">
      <w:r>
        <w:rPr>
          <w:rFonts w:hint="eastAsia"/>
        </w:rPr>
        <w:t>1</w:t>
      </w:r>
      <w:r>
        <w:rPr>
          <w:rFonts w:hint="eastAsia"/>
        </w:rPr>
        <w:t>秒时间（由于从</w:t>
      </w:r>
      <w:r>
        <w:rPr>
          <w:rFonts w:hint="eastAsia"/>
        </w:rPr>
        <w:t>sun</w:t>
      </w:r>
      <w:r>
        <w:rPr>
          <w:rFonts w:hint="eastAsia"/>
        </w:rPr>
        <w:t>到</w:t>
      </w:r>
      <w:r>
        <w:rPr>
          <w:rFonts w:hint="eastAsia"/>
        </w:rPr>
        <w:t>netb</w:t>
      </w:r>
      <w:r>
        <w:rPr>
          <w:rFonts w:hint="eastAsia"/>
        </w:rPr>
        <w:t>的</w:t>
      </w:r>
      <w:r>
        <w:rPr>
          <w:rFonts w:hint="eastAsia"/>
        </w:rPr>
        <w:t>SLIP</w:t>
      </w:r>
      <w:r>
        <w:rPr>
          <w:rFonts w:hint="eastAsia"/>
        </w:rPr>
        <w:t>链路的</w:t>
      </w:r>
      <w:r>
        <w:rPr>
          <w:rFonts w:hint="eastAsia"/>
        </w:rPr>
        <w:t>MTU</w:t>
      </w:r>
      <w:r>
        <w:rPr>
          <w:rFonts w:hint="eastAsia"/>
        </w:rPr>
        <w:t>为</w:t>
      </w:r>
      <w:r>
        <w:rPr>
          <w:rFonts w:hint="eastAsia"/>
        </w:rPr>
        <w:t>552</w:t>
      </w:r>
      <w:r>
        <w:rPr>
          <w:rFonts w:hint="eastAsia"/>
        </w:rPr>
        <w:t>字节，因此在我们的例子中，</w:t>
      </w:r>
      <w:r>
        <w:rPr>
          <w:rFonts w:hint="eastAsia"/>
        </w:rPr>
        <w:t>20+8+</w:t>
      </w:r>
    </w:p>
    <w:p w:rsidR="00EC04F0" w:rsidRDefault="00EC04F0" w:rsidP="00EC04F0">
      <w:r>
        <w:rPr>
          <w:rFonts w:hint="eastAsia"/>
        </w:rPr>
        <w:t>1024</w:t>
      </w:r>
      <w:r>
        <w:rPr>
          <w:rFonts w:hint="eastAsia"/>
        </w:rPr>
        <w:t>字节数据报将进行分片，因此，其时间会稍长一些）。但是我们可以从图</w:t>
      </w:r>
      <w:r>
        <w:rPr>
          <w:rFonts w:hint="eastAsia"/>
        </w:rPr>
        <w:t>11-19</w:t>
      </w:r>
      <w:r>
        <w:rPr>
          <w:rFonts w:hint="eastAsia"/>
        </w:rPr>
        <w:t>的时间中</w:t>
      </w:r>
    </w:p>
    <w:p w:rsidR="00EC04F0" w:rsidRDefault="00EC04F0" w:rsidP="00EC04F0">
      <w:r>
        <w:rPr>
          <w:rFonts w:hint="eastAsia"/>
        </w:rPr>
        <w:t>看出，</w:t>
      </w:r>
      <w:r>
        <w:rPr>
          <w:rFonts w:hint="eastAsia"/>
        </w:rPr>
        <w:t>sun</w:t>
      </w:r>
      <w:r>
        <w:rPr>
          <w:rFonts w:hint="eastAsia"/>
        </w:rPr>
        <w:t>路由器在不到</w:t>
      </w:r>
      <w:r>
        <w:rPr>
          <w:rFonts w:hint="eastAsia"/>
        </w:rPr>
        <w:t>1</w:t>
      </w:r>
      <w:r>
        <w:rPr>
          <w:rFonts w:hint="eastAsia"/>
        </w:rPr>
        <w:t>秒时间内就处理完所有的</w:t>
      </w:r>
      <w:r>
        <w:rPr>
          <w:rFonts w:hint="eastAsia"/>
        </w:rPr>
        <w:t>100</w:t>
      </w:r>
      <w:r>
        <w:rPr>
          <w:rFonts w:hint="eastAsia"/>
        </w:rPr>
        <w:t>个数据报，而这时，第一份数据报还</w:t>
      </w:r>
    </w:p>
    <w:p w:rsidR="00EC04F0" w:rsidRDefault="00EC04F0" w:rsidP="00EC04F0">
      <w:r>
        <w:rPr>
          <w:rFonts w:hint="eastAsia"/>
        </w:rPr>
        <w:t>未通过</w:t>
      </w:r>
      <w:r>
        <w:rPr>
          <w:rFonts w:hint="eastAsia"/>
        </w:rPr>
        <w:t>SLIP</w:t>
      </w:r>
      <w:r>
        <w:rPr>
          <w:rFonts w:hint="eastAsia"/>
        </w:rPr>
        <w:t>链路。因此我们用完其缓存就不足不奇了。</w:t>
      </w:r>
    </w:p>
    <w:p w:rsidR="00EC04F0" w:rsidRDefault="00EC04F0" w:rsidP="00EC04F0">
      <w:r>
        <w:rPr>
          <w:rFonts w:hint="eastAsia"/>
        </w:rPr>
        <w:t>尽管</w:t>
      </w:r>
      <w:r>
        <w:rPr>
          <w:rFonts w:hint="eastAsia"/>
        </w:rPr>
        <w:t>RFC1009[BradenandPostel1987]</w:t>
      </w:r>
      <w:r>
        <w:rPr>
          <w:rFonts w:hint="eastAsia"/>
        </w:rPr>
        <w:t>要求路由器在没有缓存时产生源站抑制差</w:t>
      </w:r>
    </w:p>
    <w:p w:rsidR="00EC04F0" w:rsidRDefault="00EC04F0" w:rsidP="00EC04F0">
      <w:r>
        <w:rPr>
          <w:rFonts w:hint="eastAsia"/>
        </w:rPr>
        <w:t>错报文，但是新的</w:t>
      </w:r>
      <w:r>
        <w:rPr>
          <w:rFonts w:hint="eastAsia"/>
        </w:rPr>
        <w:t>RouterRequirementsRFC[Almquist1993]</w:t>
      </w:r>
      <w:r>
        <w:rPr>
          <w:rFonts w:hint="eastAsia"/>
        </w:rPr>
        <w:t>对此作了修改，提出路由</w:t>
      </w:r>
    </w:p>
    <w:p w:rsidR="00EC04F0" w:rsidRDefault="00EC04F0" w:rsidP="00EC04F0">
      <w:r>
        <w:rPr>
          <w:rFonts w:hint="eastAsia"/>
        </w:rPr>
        <w:t>器不应该产生源站抑制差错报文。由于源站抑制要消耗网络带宽，且对于拥塞来说是</w:t>
      </w:r>
    </w:p>
    <w:p w:rsidR="00EC04F0" w:rsidRDefault="00EC04F0" w:rsidP="00EC04F0">
      <w:r>
        <w:rPr>
          <w:rFonts w:hint="eastAsia"/>
        </w:rPr>
        <w:t>一种无效而不公平的调整，因此现在人们对于源站抑制差错的态度是不支持的。</w:t>
      </w:r>
    </w:p>
    <w:p w:rsidR="00EC04F0" w:rsidRDefault="00EC04F0" w:rsidP="00EC04F0">
      <w:r>
        <w:rPr>
          <w:rFonts w:hint="eastAsia"/>
        </w:rPr>
        <w:t>在本例中，还需要指出的是，</w:t>
      </w:r>
      <w:r>
        <w:rPr>
          <w:rFonts w:hint="eastAsia"/>
        </w:rPr>
        <w:t>sock</w:t>
      </w:r>
      <w:r>
        <w:rPr>
          <w:rFonts w:hint="eastAsia"/>
        </w:rPr>
        <w:t>程序要么没有接收到源站抑制差错报文，要么接收到</w:t>
      </w:r>
    </w:p>
    <w:p w:rsidR="00EC04F0" w:rsidRDefault="00EC04F0" w:rsidP="00EC04F0">
      <w:r>
        <w:rPr>
          <w:rFonts w:hint="eastAsia"/>
        </w:rPr>
        <w:t>却将它们忽略了。结果是如果采用</w:t>
      </w:r>
      <w:r>
        <w:rPr>
          <w:rFonts w:hint="eastAsia"/>
        </w:rPr>
        <w:t>UDP</w:t>
      </w:r>
      <w:r>
        <w:rPr>
          <w:rFonts w:hint="eastAsia"/>
        </w:rPr>
        <w:t>协议，那么</w:t>
      </w:r>
      <w:r>
        <w:rPr>
          <w:rFonts w:hint="eastAsia"/>
        </w:rPr>
        <w:t>BSD</w:t>
      </w:r>
      <w:r>
        <w:rPr>
          <w:rFonts w:hint="eastAsia"/>
        </w:rPr>
        <w:t>实现通常忽略其接收到的源站抑制报</w:t>
      </w:r>
    </w:p>
    <w:p w:rsidR="00EC04F0" w:rsidRDefault="00EC04F0" w:rsidP="00EC04F0">
      <w:r>
        <w:rPr>
          <w:rFonts w:hint="eastAsia"/>
        </w:rPr>
        <w:t>文（正如我们在</w:t>
      </w:r>
      <w:r>
        <w:rPr>
          <w:rFonts w:hint="eastAsia"/>
        </w:rPr>
        <w:t>21.10</w:t>
      </w:r>
      <w:r>
        <w:rPr>
          <w:rFonts w:hint="eastAsia"/>
        </w:rPr>
        <w:t>节所讨论的那样，</w:t>
      </w:r>
      <w:r>
        <w:rPr>
          <w:rFonts w:hint="eastAsia"/>
        </w:rPr>
        <w:t>TCP</w:t>
      </w:r>
      <w:r>
        <w:rPr>
          <w:rFonts w:hint="eastAsia"/>
        </w:rPr>
        <w:t>接受源站抑制差错报文，并将放慢在该连接上的</w:t>
      </w:r>
    </w:p>
    <w:p w:rsidR="00EC04F0" w:rsidRDefault="00EC04F0" w:rsidP="00EC04F0">
      <w:r>
        <w:rPr>
          <w:rFonts w:hint="eastAsia"/>
        </w:rPr>
        <w:t>数据传输速度）。其部分原因在于，在接收到源站抑制差错报文时，导致源站抑制的进程可能</w:t>
      </w:r>
    </w:p>
    <w:p w:rsidR="00EC04F0" w:rsidRDefault="00EC04F0" w:rsidP="00EC04F0">
      <w:r>
        <w:rPr>
          <w:rFonts w:hint="eastAsia"/>
        </w:rPr>
        <w:t>已经中止了。实际上，如果使用</w:t>
      </w:r>
      <w:r>
        <w:rPr>
          <w:rFonts w:hint="eastAsia"/>
        </w:rPr>
        <w:t>Unix</w:t>
      </w:r>
      <w:r>
        <w:rPr>
          <w:rFonts w:hint="eastAsia"/>
        </w:rPr>
        <w:t>的</w:t>
      </w:r>
      <w:r>
        <w:rPr>
          <w:rFonts w:hint="eastAsia"/>
        </w:rPr>
        <w:t>time</w:t>
      </w:r>
      <w:r>
        <w:rPr>
          <w:rFonts w:hint="eastAsia"/>
        </w:rPr>
        <w:t>程序来测定</w:t>
      </w:r>
      <w:r>
        <w:rPr>
          <w:rFonts w:hint="eastAsia"/>
        </w:rPr>
        <w:t>sock</w:t>
      </w:r>
      <w:r>
        <w:rPr>
          <w:rFonts w:hint="eastAsia"/>
        </w:rPr>
        <w:t>程序所运行的时间，其结果是它</w:t>
      </w:r>
    </w:p>
    <w:p w:rsidR="00EC04F0" w:rsidRDefault="00EC04F0" w:rsidP="00EC04F0">
      <w:r>
        <w:rPr>
          <w:rFonts w:hint="eastAsia"/>
        </w:rPr>
        <w:t>只运行了大约</w:t>
      </w:r>
      <w:r>
        <w:rPr>
          <w:rFonts w:hint="eastAsia"/>
        </w:rPr>
        <w:t>0.5</w:t>
      </w:r>
      <w:r>
        <w:rPr>
          <w:rFonts w:hint="eastAsia"/>
        </w:rPr>
        <w:t>秒时间。但是从图</w:t>
      </w:r>
      <w:r>
        <w:rPr>
          <w:rFonts w:hint="eastAsia"/>
        </w:rPr>
        <w:t>11-19</w:t>
      </w:r>
      <w:r>
        <w:rPr>
          <w:rFonts w:hint="eastAsia"/>
        </w:rPr>
        <w:t>中可以看到，在发送第一份数据报过后</w:t>
      </w:r>
      <w:r>
        <w:rPr>
          <w:rFonts w:hint="eastAsia"/>
        </w:rPr>
        <w:t>0.71</w:t>
      </w:r>
      <w:r>
        <w:rPr>
          <w:rFonts w:hint="eastAsia"/>
        </w:rPr>
        <w:t>秒才接收</w:t>
      </w:r>
    </w:p>
    <w:p w:rsidR="00EC04F0" w:rsidRDefault="00EC04F0" w:rsidP="00EC04F0">
      <w:r>
        <w:rPr>
          <w:rFonts w:hint="eastAsia"/>
        </w:rPr>
        <w:t>到一些源站抑制，而此时该进程已经中止。其原因是我们的程序写入了</w:t>
      </w:r>
      <w:r>
        <w:rPr>
          <w:rFonts w:hint="eastAsia"/>
        </w:rPr>
        <w:t>100</w:t>
      </w:r>
      <w:r>
        <w:rPr>
          <w:rFonts w:hint="eastAsia"/>
        </w:rPr>
        <w:t>个数据报然后中止</w:t>
      </w:r>
    </w:p>
    <w:p w:rsidR="00EC04F0" w:rsidRDefault="00EC04F0" w:rsidP="00EC04F0">
      <w:r>
        <w:rPr>
          <w:rFonts w:hint="eastAsia"/>
        </w:rPr>
        <w:t>了。但是所有的</w:t>
      </w:r>
      <w:r>
        <w:rPr>
          <w:rFonts w:hint="eastAsia"/>
        </w:rPr>
        <w:t>100</w:t>
      </w:r>
      <w:r>
        <w:rPr>
          <w:rFonts w:hint="eastAsia"/>
        </w:rPr>
        <w:t>个数据报都已发送出去—有一些数据报在输出队列中。</w:t>
      </w:r>
    </w:p>
    <w:p w:rsidR="00EC04F0" w:rsidRDefault="00EC04F0" w:rsidP="00EC04F0">
      <w:r>
        <w:rPr>
          <w:rFonts w:hint="eastAsia"/>
        </w:rPr>
        <w:t>这个例子重申了</w:t>
      </w:r>
      <w:r>
        <w:rPr>
          <w:rFonts w:hint="eastAsia"/>
        </w:rPr>
        <w:t>UDP</w:t>
      </w:r>
      <w:r>
        <w:rPr>
          <w:rFonts w:hint="eastAsia"/>
        </w:rPr>
        <w:t>是一个非可靠的协议，它说明了端到端的流量控制。尽管</w:t>
      </w:r>
      <w:r>
        <w:rPr>
          <w:rFonts w:hint="eastAsia"/>
        </w:rPr>
        <w:t>sock</w:t>
      </w:r>
      <w:r>
        <w:rPr>
          <w:rFonts w:hint="eastAsia"/>
        </w:rPr>
        <w:t>程序</w:t>
      </w:r>
    </w:p>
    <w:p w:rsidR="00EC04F0" w:rsidRDefault="00EC04F0" w:rsidP="00EC04F0">
      <w:r>
        <w:rPr>
          <w:rFonts w:hint="eastAsia"/>
        </w:rPr>
        <w:t>成功地将</w:t>
      </w:r>
      <w:r>
        <w:rPr>
          <w:rFonts w:hint="eastAsia"/>
        </w:rPr>
        <w:t>100</w:t>
      </w:r>
      <w:r>
        <w:rPr>
          <w:rFonts w:hint="eastAsia"/>
        </w:rPr>
        <w:t>个数据报写入其网络，但只有</w:t>
      </w:r>
      <w:r>
        <w:rPr>
          <w:rFonts w:hint="eastAsia"/>
        </w:rPr>
        <w:t>26</w:t>
      </w:r>
      <w:r>
        <w:rPr>
          <w:rFonts w:hint="eastAsia"/>
        </w:rPr>
        <w:t>个数据报真正发送到了目的端。其他</w:t>
      </w:r>
      <w:r>
        <w:rPr>
          <w:rFonts w:hint="eastAsia"/>
        </w:rPr>
        <w:t>74</w:t>
      </w:r>
      <w:r>
        <w:rPr>
          <w:rFonts w:hint="eastAsia"/>
        </w:rPr>
        <w:t>个数据报可能被中间路由器丢弃。除非在应用程序中建立一些应答机制，否则发送端并不知道接收端</w:t>
      </w:r>
    </w:p>
    <w:p w:rsidR="00EC04F0" w:rsidRDefault="00EC04F0" w:rsidP="00EC04F0">
      <w:r>
        <w:rPr>
          <w:rFonts w:hint="eastAsia"/>
        </w:rPr>
        <w:t>是否收到了这些数据</w:t>
      </w:r>
    </w:p>
    <w:p w:rsidR="00EC04F0" w:rsidRDefault="00EC04F0" w:rsidP="00EC04F0"/>
    <w:p w:rsidR="00EC04F0" w:rsidRDefault="00EC04F0" w:rsidP="00EC04F0">
      <w:r>
        <w:lastRenderedPageBreak/>
        <w:t>*/</w:t>
      </w:r>
    </w:p>
    <w:p w:rsidR="00EC04F0" w:rsidRDefault="00EC04F0" w:rsidP="00EC04F0">
      <w:pPr>
        <w:pStyle w:val="1"/>
      </w:pPr>
      <w:r>
        <w:br w:type="page"/>
      </w:r>
      <w:bookmarkStart w:id="75" w:name="_Toc506814747"/>
      <w:r>
        <w:rPr>
          <w:rFonts w:hint="eastAsia"/>
        </w:rPr>
        <w:lastRenderedPageBreak/>
        <w:t>应用层</w:t>
      </w:r>
      <w:bookmarkEnd w:id="75"/>
    </w:p>
    <w:p w:rsidR="00B333FF" w:rsidRDefault="00390470" w:rsidP="00390470">
      <w:pPr>
        <w:pStyle w:val="2"/>
      </w:pPr>
      <w:bookmarkStart w:id="76" w:name="_Toc506814748"/>
      <w:r>
        <w:rPr>
          <w:rFonts w:hint="eastAsia"/>
        </w:rPr>
        <w:t>DNS</w:t>
      </w:r>
      <w:r w:rsidR="003E4B19">
        <w:rPr>
          <w:rFonts w:hint="eastAsia"/>
        </w:rPr>
        <w:t>请求</w:t>
      </w:r>
      <w:r w:rsidR="0072082C">
        <w:rPr>
          <w:rFonts w:hint="eastAsia"/>
        </w:rPr>
        <w:t>报文</w:t>
      </w:r>
      <w:bookmarkEnd w:id="76"/>
    </w:p>
    <w:tbl>
      <w:tblPr>
        <w:tblStyle w:val="a3"/>
        <w:tblW w:w="0" w:type="auto"/>
        <w:tblLayout w:type="fixed"/>
        <w:tblLook w:val="04A0" w:firstRow="1" w:lastRow="0" w:firstColumn="1" w:lastColumn="0" w:noHBand="0" w:noVBand="1"/>
      </w:tblPr>
      <w:tblGrid>
        <w:gridCol w:w="1221"/>
        <w:gridCol w:w="1014"/>
        <w:gridCol w:w="1316"/>
        <w:gridCol w:w="4971"/>
      </w:tblGrid>
      <w:tr w:rsidR="0072082C" w:rsidTr="00DF13F2">
        <w:trPr>
          <w:trHeight w:val="70"/>
        </w:trPr>
        <w:tc>
          <w:tcPr>
            <w:tcW w:w="1221" w:type="dxa"/>
            <w:vMerge w:val="restart"/>
            <w:vAlign w:val="center"/>
          </w:tcPr>
          <w:p w:rsidR="0072082C" w:rsidRDefault="0072082C" w:rsidP="0072082C">
            <w:pPr>
              <w:jc w:val="center"/>
            </w:pPr>
            <w:r w:rsidRPr="00B333FF">
              <w:t>首部</w:t>
            </w:r>
          </w:p>
        </w:tc>
        <w:tc>
          <w:tcPr>
            <w:tcW w:w="1014" w:type="dxa"/>
            <w:vAlign w:val="center"/>
          </w:tcPr>
          <w:p w:rsidR="0072082C" w:rsidRPr="00B333FF" w:rsidRDefault="0072082C" w:rsidP="0072082C">
            <w:pPr>
              <w:jc w:val="center"/>
              <w:rPr>
                <w:color w:val="00FF00"/>
              </w:rPr>
            </w:pPr>
            <w:r w:rsidRPr="00B333FF">
              <w:t>1~2</w:t>
            </w:r>
          </w:p>
        </w:tc>
        <w:tc>
          <w:tcPr>
            <w:tcW w:w="6287" w:type="dxa"/>
            <w:gridSpan w:val="2"/>
          </w:tcPr>
          <w:p w:rsidR="0072082C" w:rsidRPr="0072082C" w:rsidRDefault="0072082C" w:rsidP="0072082C">
            <w:pPr>
              <w:rPr>
                <w:color w:val="00FF00"/>
              </w:rPr>
            </w:pPr>
            <w:r w:rsidRPr="00B333FF">
              <w:t>ID</w:t>
            </w:r>
            <w:r w:rsidRPr="00B333FF">
              <w:t>：由客户端设置，用于确定</w:t>
            </w:r>
            <w:r w:rsidRPr="00B333FF">
              <w:t>query</w:t>
            </w:r>
            <w:r w:rsidRPr="00B333FF">
              <w:t>与</w:t>
            </w:r>
            <w:r w:rsidRPr="00B333FF">
              <w:t>response</w:t>
            </w:r>
            <w:r w:rsidRPr="00B333FF">
              <w:t>是否匹配</w:t>
            </w:r>
          </w:p>
        </w:tc>
      </w:tr>
      <w:tr w:rsidR="0072082C" w:rsidTr="00DF13F2">
        <w:trPr>
          <w:trHeight w:val="45"/>
        </w:trPr>
        <w:tc>
          <w:tcPr>
            <w:tcW w:w="1221" w:type="dxa"/>
            <w:vMerge/>
            <w:vAlign w:val="center"/>
          </w:tcPr>
          <w:p w:rsidR="0072082C" w:rsidRPr="00B333FF" w:rsidRDefault="0072082C" w:rsidP="0072082C">
            <w:pPr>
              <w:jc w:val="center"/>
            </w:pPr>
          </w:p>
        </w:tc>
        <w:tc>
          <w:tcPr>
            <w:tcW w:w="1014" w:type="dxa"/>
            <w:vMerge w:val="restart"/>
            <w:vAlign w:val="center"/>
          </w:tcPr>
          <w:p w:rsidR="0072082C" w:rsidRPr="00B333FF" w:rsidRDefault="0072082C" w:rsidP="0072082C">
            <w:pPr>
              <w:jc w:val="center"/>
            </w:pPr>
            <w:r w:rsidRPr="00B333FF">
              <w:t>3~4</w:t>
            </w:r>
          </w:p>
        </w:tc>
        <w:tc>
          <w:tcPr>
            <w:tcW w:w="1316" w:type="dxa"/>
            <w:vAlign w:val="center"/>
          </w:tcPr>
          <w:p w:rsidR="0072082C" w:rsidRPr="00B333FF" w:rsidRDefault="0072082C" w:rsidP="0072082C">
            <w:pPr>
              <w:jc w:val="center"/>
            </w:pPr>
            <w:r w:rsidRPr="00B333FF">
              <w:t>QR</w:t>
            </w:r>
          </w:p>
        </w:tc>
        <w:tc>
          <w:tcPr>
            <w:tcW w:w="4971" w:type="dxa"/>
          </w:tcPr>
          <w:p w:rsidR="0072082C" w:rsidRPr="00B333FF" w:rsidRDefault="0072082C" w:rsidP="001E6420">
            <w:r w:rsidRPr="00B333FF">
              <w:t>0→query</w:t>
            </w:r>
            <w:r w:rsidRPr="00B333FF">
              <w:t>，</w:t>
            </w:r>
            <w:r w:rsidRPr="00B333FF">
              <w:t>1→response</w:t>
            </w:r>
          </w:p>
        </w:tc>
      </w:tr>
      <w:tr w:rsidR="0072082C" w:rsidTr="00DF13F2">
        <w:trPr>
          <w:trHeight w:val="45"/>
        </w:trPr>
        <w:tc>
          <w:tcPr>
            <w:tcW w:w="1221" w:type="dxa"/>
            <w:vMerge/>
            <w:vAlign w:val="center"/>
          </w:tcPr>
          <w:p w:rsidR="0072082C" w:rsidRPr="00B333FF" w:rsidRDefault="0072082C" w:rsidP="0072082C">
            <w:pPr>
              <w:jc w:val="center"/>
            </w:pPr>
          </w:p>
        </w:tc>
        <w:tc>
          <w:tcPr>
            <w:tcW w:w="1014" w:type="dxa"/>
            <w:vMerge/>
            <w:vAlign w:val="center"/>
          </w:tcPr>
          <w:p w:rsidR="0072082C" w:rsidRPr="00B333FF" w:rsidRDefault="0072082C" w:rsidP="0072082C">
            <w:pPr>
              <w:jc w:val="center"/>
            </w:pPr>
          </w:p>
        </w:tc>
        <w:tc>
          <w:tcPr>
            <w:tcW w:w="1316" w:type="dxa"/>
            <w:vAlign w:val="center"/>
          </w:tcPr>
          <w:p w:rsidR="0072082C" w:rsidRPr="0072082C" w:rsidRDefault="0072082C" w:rsidP="0072082C">
            <w:pPr>
              <w:jc w:val="center"/>
            </w:pPr>
            <w:r w:rsidRPr="00B333FF">
              <w:t>opcode(4)</w:t>
            </w:r>
          </w:p>
        </w:tc>
        <w:tc>
          <w:tcPr>
            <w:tcW w:w="4971" w:type="dxa"/>
          </w:tcPr>
          <w:p w:rsidR="0072082C" w:rsidRDefault="0072082C" w:rsidP="001E6420">
            <w:r w:rsidRPr="00B333FF">
              <w:t>0000</w:t>
            </w:r>
            <w:r>
              <w:rPr>
                <w:rFonts w:hint="eastAsia"/>
              </w:rPr>
              <w:t>：</w:t>
            </w:r>
            <w:r w:rsidRPr="00B333FF">
              <w:t>标准查询，</w:t>
            </w:r>
          </w:p>
          <w:p w:rsidR="0072082C" w:rsidRDefault="0072082C" w:rsidP="001E6420">
            <w:r w:rsidRPr="00B333FF">
              <w:t>0001</w:t>
            </w:r>
            <w:r>
              <w:rPr>
                <w:rFonts w:hint="eastAsia"/>
              </w:rPr>
              <w:t>：</w:t>
            </w:r>
            <w:r w:rsidRPr="00B333FF">
              <w:t>反向查询，</w:t>
            </w:r>
          </w:p>
          <w:p w:rsidR="0072082C" w:rsidRPr="00B333FF" w:rsidRDefault="0072082C" w:rsidP="0072082C">
            <w:r w:rsidRPr="00B333FF">
              <w:t>0002</w:t>
            </w:r>
            <w:r>
              <w:rPr>
                <w:rFonts w:hint="eastAsia"/>
              </w:rPr>
              <w:t>：</w:t>
            </w:r>
            <w:r w:rsidRPr="00B333FF">
              <w:t>服务器状态请求</w:t>
            </w:r>
          </w:p>
        </w:tc>
      </w:tr>
      <w:tr w:rsidR="0072082C" w:rsidTr="00DF13F2">
        <w:trPr>
          <w:trHeight w:val="45"/>
        </w:trPr>
        <w:tc>
          <w:tcPr>
            <w:tcW w:w="1221" w:type="dxa"/>
            <w:vMerge/>
            <w:vAlign w:val="center"/>
          </w:tcPr>
          <w:p w:rsidR="0072082C" w:rsidRPr="00B333FF" w:rsidRDefault="0072082C" w:rsidP="0072082C">
            <w:pPr>
              <w:jc w:val="center"/>
            </w:pPr>
          </w:p>
        </w:tc>
        <w:tc>
          <w:tcPr>
            <w:tcW w:w="1014" w:type="dxa"/>
            <w:vMerge/>
            <w:vAlign w:val="center"/>
          </w:tcPr>
          <w:p w:rsidR="0072082C" w:rsidRPr="00B333FF" w:rsidRDefault="0072082C" w:rsidP="0072082C">
            <w:pPr>
              <w:jc w:val="center"/>
            </w:pPr>
          </w:p>
        </w:tc>
        <w:tc>
          <w:tcPr>
            <w:tcW w:w="1316" w:type="dxa"/>
            <w:vAlign w:val="center"/>
          </w:tcPr>
          <w:p w:rsidR="0072082C" w:rsidRPr="00B333FF" w:rsidRDefault="0072082C" w:rsidP="0072082C">
            <w:pPr>
              <w:jc w:val="center"/>
            </w:pPr>
            <w:r w:rsidRPr="00B333FF">
              <w:t>AA</w:t>
            </w:r>
          </w:p>
        </w:tc>
        <w:tc>
          <w:tcPr>
            <w:tcW w:w="4971" w:type="dxa"/>
          </w:tcPr>
          <w:p w:rsidR="0072082C" w:rsidRPr="0072082C" w:rsidRDefault="0072082C" w:rsidP="001E6420">
            <w:pPr>
              <w:rPr>
                <w:color w:val="00FF00"/>
              </w:rPr>
            </w:pPr>
            <w:r w:rsidRPr="00B333FF">
              <w:t xml:space="preserve">1→ </w:t>
            </w:r>
            <w:r w:rsidRPr="00B333FF">
              <w:t>授权回答，该名字服务器是授权于该域的</w:t>
            </w:r>
          </w:p>
        </w:tc>
      </w:tr>
      <w:tr w:rsidR="0072082C" w:rsidTr="00DF13F2">
        <w:trPr>
          <w:trHeight w:val="45"/>
        </w:trPr>
        <w:tc>
          <w:tcPr>
            <w:tcW w:w="1221" w:type="dxa"/>
            <w:vMerge/>
            <w:vAlign w:val="center"/>
          </w:tcPr>
          <w:p w:rsidR="0072082C" w:rsidRPr="00B333FF" w:rsidRDefault="0072082C" w:rsidP="0072082C">
            <w:pPr>
              <w:jc w:val="center"/>
            </w:pPr>
          </w:p>
        </w:tc>
        <w:tc>
          <w:tcPr>
            <w:tcW w:w="1014" w:type="dxa"/>
            <w:vMerge/>
            <w:vAlign w:val="center"/>
          </w:tcPr>
          <w:p w:rsidR="0072082C" w:rsidRPr="00B333FF" w:rsidRDefault="0072082C" w:rsidP="0072082C">
            <w:pPr>
              <w:jc w:val="center"/>
            </w:pPr>
          </w:p>
        </w:tc>
        <w:tc>
          <w:tcPr>
            <w:tcW w:w="1316" w:type="dxa"/>
            <w:vAlign w:val="center"/>
          </w:tcPr>
          <w:p w:rsidR="0072082C" w:rsidRPr="00B333FF" w:rsidRDefault="0072082C" w:rsidP="0072082C">
            <w:pPr>
              <w:jc w:val="center"/>
            </w:pPr>
            <w:r w:rsidRPr="00B333FF">
              <w:t>TC</w:t>
            </w:r>
          </w:p>
        </w:tc>
        <w:tc>
          <w:tcPr>
            <w:tcW w:w="4971" w:type="dxa"/>
          </w:tcPr>
          <w:p w:rsidR="0072082C" w:rsidRPr="00B333FF" w:rsidRDefault="0072082C" w:rsidP="001E6420">
            <w:r w:rsidRPr="00B333FF">
              <w:t xml:space="preserve">1→ </w:t>
            </w:r>
            <w:r w:rsidRPr="00B333FF">
              <w:t>可截断回复，表示回复报文总长度超过</w:t>
            </w:r>
            <w:r w:rsidRPr="00B333FF">
              <w:t>512B</w:t>
            </w:r>
            <w:r w:rsidRPr="00B333FF">
              <w:t>，只返回前</w:t>
            </w:r>
            <w:r w:rsidRPr="00B333FF">
              <w:t>512B</w:t>
            </w:r>
          </w:p>
        </w:tc>
      </w:tr>
      <w:tr w:rsidR="0072082C" w:rsidTr="00DF13F2">
        <w:trPr>
          <w:trHeight w:val="45"/>
        </w:trPr>
        <w:tc>
          <w:tcPr>
            <w:tcW w:w="1221" w:type="dxa"/>
            <w:vMerge/>
            <w:vAlign w:val="center"/>
          </w:tcPr>
          <w:p w:rsidR="0072082C" w:rsidRPr="00B333FF" w:rsidRDefault="0072082C" w:rsidP="0072082C">
            <w:pPr>
              <w:jc w:val="center"/>
            </w:pPr>
          </w:p>
        </w:tc>
        <w:tc>
          <w:tcPr>
            <w:tcW w:w="1014" w:type="dxa"/>
            <w:vMerge/>
            <w:vAlign w:val="center"/>
          </w:tcPr>
          <w:p w:rsidR="0072082C" w:rsidRPr="00B333FF" w:rsidRDefault="0072082C" w:rsidP="0072082C">
            <w:pPr>
              <w:jc w:val="center"/>
            </w:pPr>
          </w:p>
        </w:tc>
        <w:tc>
          <w:tcPr>
            <w:tcW w:w="1316" w:type="dxa"/>
            <w:vAlign w:val="center"/>
          </w:tcPr>
          <w:p w:rsidR="0072082C" w:rsidRPr="00B333FF" w:rsidRDefault="0072082C" w:rsidP="0072082C">
            <w:pPr>
              <w:jc w:val="center"/>
            </w:pPr>
            <w:r w:rsidRPr="00B333FF">
              <w:t>RD</w:t>
            </w:r>
          </w:p>
        </w:tc>
        <w:tc>
          <w:tcPr>
            <w:tcW w:w="4971" w:type="dxa"/>
          </w:tcPr>
          <w:p w:rsidR="0072082C" w:rsidRPr="00B333FF" w:rsidRDefault="0072082C" w:rsidP="001E6420">
            <w:r w:rsidRPr="00B333FF">
              <w:t xml:space="preserve">1→ </w:t>
            </w:r>
            <w:r w:rsidRPr="00B333FF">
              <w:t>递归查询，</w:t>
            </w:r>
            <w:r w:rsidRPr="00B333FF">
              <w:t>0→</w:t>
            </w:r>
            <w:r w:rsidRPr="00B333FF">
              <w:t>迭代查询</w:t>
            </w:r>
          </w:p>
        </w:tc>
      </w:tr>
      <w:tr w:rsidR="0072082C" w:rsidTr="00DF13F2">
        <w:trPr>
          <w:trHeight w:val="45"/>
        </w:trPr>
        <w:tc>
          <w:tcPr>
            <w:tcW w:w="1221" w:type="dxa"/>
            <w:vMerge/>
            <w:vAlign w:val="center"/>
          </w:tcPr>
          <w:p w:rsidR="0072082C" w:rsidRPr="00B333FF" w:rsidRDefault="0072082C" w:rsidP="0072082C">
            <w:pPr>
              <w:jc w:val="center"/>
            </w:pPr>
          </w:p>
        </w:tc>
        <w:tc>
          <w:tcPr>
            <w:tcW w:w="1014" w:type="dxa"/>
            <w:vMerge/>
            <w:vAlign w:val="center"/>
          </w:tcPr>
          <w:p w:rsidR="0072082C" w:rsidRPr="00B333FF" w:rsidRDefault="0072082C" w:rsidP="0072082C">
            <w:pPr>
              <w:jc w:val="center"/>
            </w:pPr>
          </w:p>
        </w:tc>
        <w:tc>
          <w:tcPr>
            <w:tcW w:w="1316" w:type="dxa"/>
            <w:vAlign w:val="center"/>
          </w:tcPr>
          <w:p w:rsidR="0072082C" w:rsidRPr="00B333FF" w:rsidRDefault="0072082C" w:rsidP="0072082C">
            <w:pPr>
              <w:jc w:val="center"/>
            </w:pPr>
            <w:r w:rsidRPr="00B333FF">
              <w:t>RA</w:t>
            </w:r>
          </w:p>
        </w:tc>
        <w:tc>
          <w:tcPr>
            <w:tcW w:w="4971" w:type="dxa"/>
          </w:tcPr>
          <w:p w:rsidR="0072082C" w:rsidRPr="00B333FF" w:rsidRDefault="0072082C" w:rsidP="001E6420">
            <w:r w:rsidRPr="00B333FF">
              <w:t xml:space="preserve">1→ </w:t>
            </w:r>
            <w:r w:rsidRPr="00B333FF">
              <w:t>递归回复，</w:t>
            </w:r>
            <w:r w:rsidRPr="00B333FF">
              <w:t>0→</w:t>
            </w:r>
            <w:r w:rsidRPr="00B333FF">
              <w:t>迭代回复</w:t>
            </w:r>
          </w:p>
        </w:tc>
      </w:tr>
      <w:tr w:rsidR="0072082C" w:rsidTr="00DF13F2">
        <w:trPr>
          <w:trHeight w:val="45"/>
        </w:trPr>
        <w:tc>
          <w:tcPr>
            <w:tcW w:w="1221" w:type="dxa"/>
            <w:vMerge/>
            <w:vAlign w:val="center"/>
          </w:tcPr>
          <w:p w:rsidR="0072082C" w:rsidRPr="00B333FF" w:rsidRDefault="0072082C" w:rsidP="0072082C">
            <w:pPr>
              <w:jc w:val="center"/>
            </w:pPr>
          </w:p>
        </w:tc>
        <w:tc>
          <w:tcPr>
            <w:tcW w:w="1014" w:type="dxa"/>
            <w:vMerge/>
            <w:vAlign w:val="center"/>
          </w:tcPr>
          <w:p w:rsidR="0072082C" w:rsidRPr="00B333FF" w:rsidRDefault="0072082C" w:rsidP="0072082C">
            <w:pPr>
              <w:jc w:val="center"/>
            </w:pPr>
          </w:p>
        </w:tc>
        <w:tc>
          <w:tcPr>
            <w:tcW w:w="1316" w:type="dxa"/>
            <w:vAlign w:val="center"/>
          </w:tcPr>
          <w:p w:rsidR="0072082C" w:rsidRPr="00B333FF" w:rsidRDefault="0072082C" w:rsidP="0072082C">
            <w:pPr>
              <w:jc w:val="center"/>
            </w:pPr>
            <w:r w:rsidRPr="00B333FF">
              <w:t>000</w:t>
            </w:r>
          </w:p>
        </w:tc>
        <w:tc>
          <w:tcPr>
            <w:tcW w:w="4971" w:type="dxa"/>
          </w:tcPr>
          <w:p w:rsidR="0072082C" w:rsidRPr="00B333FF" w:rsidRDefault="0072082C" w:rsidP="001E6420">
            <w:r>
              <w:rPr>
                <w:rFonts w:hint="eastAsia"/>
              </w:rPr>
              <w:t>保留</w:t>
            </w:r>
          </w:p>
        </w:tc>
      </w:tr>
      <w:tr w:rsidR="0072082C" w:rsidTr="00DF13F2">
        <w:trPr>
          <w:trHeight w:val="45"/>
        </w:trPr>
        <w:tc>
          <w:tcPr>
            <w:tcW w:w="1221" w:type="dxa"/>
            <w:vMerge/>
            <w:vAlign w:val="center"/>
          </w:tcPr>
          <w:p w:rsidR="0072082C" w:rsidRPr="00B333FF" w:rsidRDefault="0072082C" w:rsidP="0072082C">
            <w:pPr>
              <w:jc w:val="center"/>
            </w:pPr>
          </w:p>
        </w:tc>
        <w:tc>
          <w:tcPr>
            <w:tcW w:w="1014" w:type="dxa"/>
            <w:vMerge/>
            <w:vAlign w:val="center"/>
          </w:tcPr>
          <w:p w:rsidR="0072082C" w:rsidRPr="00B333FF" w:rsidRDefault="0072082C" w:rsidP="0072082C">
            <w:pPr>
              <w:jc w:val="center"/>
            </w:pPr>
          </w:p>
        </w:tc>
        <w:tc>
          <w:tcPr>
            <w:tcW w:w="1316" w:type="dxa"/>
            <w:vAlign w:val="center"/>
          </w:tcPr>
          <w:p w:rsidR="0072082C" w:rsidRPr="00B333FF" w:rsidRDefault="0072082C" w:rsidP="0072082C">
            <w:pPr>
              <w:jc w:val="center"/>
            </w:pPr>
            <w:r w:rsidRPr="00B333FF">
              <w:t>rcode(4)</w:t>
            </w:r>
          </w:p>
        </w:tc>
        <w:tc>
          <w:tcPr>
            <w:tcW w:w="4971" w:type="dxa"/>
          </w:tcPr>
          <w:p w:rsidR="0072082C" w:rsidRPr="00B333FF" w:rsidRDefault="0072082C" w:rsidP="0072082C">
            <w:pPr>
              <w:rPr>
                <w:color w:val="00FF00"/>
              </w:rPr>
            </w:pPr>
            <w:r w:rsidRPr="00B333FF">
              <w:t>0000</w:t>
            </w:r>
            <w:r>
              <w:rPr>
                <w:rFonts w:hint="eastAsia"/>
              </w:rPr>
              <w:t>：</w:t>
            </w:r>
            <w:r w:rsidRPr="00B333FF">
              <w:t>无差错</w:t>
            </w:r>
            <w:r w:rsidRPr="00B333FF">
              <w:t xml:space="preserve"> </w:t>
            </w:r>
          </w:p>
          <w:p w:rsidR="0072082C" w:rsidRPr="00B333FF" w:rsidRDefault="0072082C" w:rsidP="0072082C">
            <w:pPr>
              <w:rPr>
                <w:color w:val="00FF00"/>
              </w:rPr>
            </w:pPr>
            <w:r>
              <w:t>0001</w:t>
            </w:r>
            <w:r>
              <w:rPr>
                <w:rFonts w:hint="eastAsia"/>
              </w:rPr>
              <w:t>：</w:t>
            </w:r>
            <w:r w:rsidRPr="00B333FF">
              <w:t>式差错</w:t>
            </w:r>
          </w:p>
          <w:p w:rsidR="0072082C" w:rsidRPr="00B333FF" w:rsidRDefault="0072082C" w:rsidP="0072082C">
            <w:pPr>
              <w:rPr>
                <w:color w:val="00FF00"/>
              </w:rPr>
            </w:pPr>
            <w:r>
              <w:t>0010</w:t>
            </w:r>
            <w:r>
              <w:rPr>
                <w:rFonts w:hint="eastAsia"/>
              </w:rPr>
              <w:t>：</w:t>
            </w:r>
            <w:r w:rsidRPr="00B333FF">
              <w:t>题在域名服务器上</w:t>
            </w:r>
          </w:p>
          <w:p w:rsidR="0072082C" w:rsidRPr="00B333FF" w:rsidRDefault="0072082C" w:rsidP="0072082C">
            <w:pPr>
              <w:rPr>
                <w:color w:val="00FF00"/>
              </w:rPr>
            </w:pPr>
            <w:r>
              <w:t>0011</w:t>
            </w:r>
            <w:r>
              <w:rPr>
                <w:rFonts w:hint="eastAsia"/>
              </w:rPr>
              <w:t>：</w:t>
            </w:r>
            <w:r w:rsidRPr="00B333FF">
              <w:t>参照问题</w:t>
            </w:r>
          </w:p>
          <w:p w:rsidR="0072082C" w:rsidRPr="00B333FF" w:rsidRDefault="0072082C" w:rsidP="0072082C">
            <w:pPr>
              <w:rPr>
                <w:color w:val="00FF00"/>
              </w:rPr>
            </w:pPr>
            <w:r>
              <w:t>0100</w:t>
            </w:r>
            <w:r>
              <w:rPr>
                <w:rFonts w:hint="eastAsia"/>
              </w:rPr>
              <w:t>：</w:t>
            </w:r>
            <w:r w:rsidRPr="00B333FF">
              <w:t>询类型不支持</w:t>
            </w:r>
          </w:p>
          <w:p w:rsidR="0072082C" w:rsidRPr="00B333FF" w:rsidRDefault="0072082C" w:rsidP="0072082C">
            <w:r>
              <w:t>0101</w:t>
            </w:r>
            <w:r>
              <w:rPr>
                <w:rFonts w:hint="eastAsia"/>
              </w:rPr>
              <w:t>：</w:t>
            </w:r>
            <w:r w:rsidRPr="00B333FF">
              <w:t>管理上被禁止</w:t>
            </w:r>
          </w:p>
        </w:tc>
      </w:tr>
      <w:tr w:rsidR="0072082C" w:rsidTr="00DF13F2">
        <w:trPr>
          <w:trHeight w:val="235"/>
        </w:trPr>
        <w:tc>
          <w:tcPr>
            <w:tcW w:w="1221" w:type="dxa"/>
            <w:vMerge/>
            <w:vAlign w:val="center"/>
          </w:tcPr>
          <w:p w:rsidR="0072082C" w:rsidRPr="00B333FF" w:rsidRDefault="0072082C" w:rsidP="0072082C">
            <w:pPr>
              <w:jc w:val="center"/>
            </w:pPr>
          </w:p>
        </w:tc>
        <w:tc>
          <w:tcPr>
            <w:tcW w:w="1014" w:type="dxa"/>
            <w:vAlign w:val="center"/>
          </w:tcPr>
          <w:p w:rsidR="0072082C" w:rsidRPr="00B333FF" w:rsidRDefault="0072082C" w:rsidP="0072082C">
            <w:pPr>
              <w:jc w:val="center"/>
            </w:pPr>
            <w:r w:rsidRPr="00B333FF">
              <w:t>5~6</w:t>
            </w:r>
          </w:p>
        </w:tc>
        <w:tc>
          <w:tcPr>
            <w:tcW w:w="6287" w:type="dxa"/>
            <w:gridSpan w:val="2"/>
          </w:tcPr>
          <w:p w:rsidR="00DF13F2" w:rsidRDefault="0072082C" w:rsidP="00DF13F2">
            <w:r w:rsidRPr="00B333FF">
              <w:t>Question Count</w:t>
            </w:r>
          </w:p>
          <w:p w:rsidR="0072082C" w:rsidRPr="00B333FF" w:rsidRDefault="0072082C" w:rsidP="00DF13F2">
            <w:r w:rsidRPr="00B333FF">
              <w:t>查询报文问题数通常是</w:t>
            </w:r>
            <w:r w:rsidRPr="00B333FF">
              <w:t>1</w:t>
            </w:r>
            <w:r w:rsidRPr="00B333FF">
              <w:t>，下面</w:t>
            </w:r>
            <w:r w:rsidRPr="00B333FF">
              <w:t>3</w:t>
            </w:r>
            <w:r w:rsidRPr="00B333FF">
              <w:t>项则均为</w:t>
            </w:r>
            <w:r w:rsidRPr="00B333FF">
              <w:t>0</w:t>
            </w:r>
            <w:r w:rsidRPr="00B333FF">
              <w:t>；应答报文回答数至少是</w:t>
            </w:r>
            <w:r w:rsidRPr="00B333FF">
              <w:t>1</w:t>
            </w:r>
            <w:r w:rsidRPr="00B333FF">
              <w:t>，剩下的两项可以是</w:t>
            </w:r>
            <w:r w:rsidRPr="00B333FF">
              <w:t>0</w:t>
            </w:r>
            <w:r w:rsidRPr="00B333FF">
              <w:t>或非</w:t>
            </w:r>
            <w:r w:rsidRPr="00B333FF">
              <w:t>0</w:t>
            </w:r>
          </w:p>
        </w:tc>
      </w:tr>
      <w:tr w:rsidR="0072082C" w:rsidTr="00DF13F2">
        <w:trPr>
          <w:trHeight w:val="70"/>
        </w:trPr>
        <w:tc>
          <w:tcPr>
            <w:tcW w:w="1221" w:type="dxa"/>
            <w:vMerge/>
            <w:vAlign w:val="center"/>
          </w:tcPr>
          <w:p w:rsidR="0072082C" w:rsidRPr="00B333FF" w:rsidRDefault="0072082C" w:rsidP="0072082C">
            <w:pPr>
              <w:jc w:val="center"/>
            </w:pPr>
          </w:p>
        </w:tc>
        <w:tc>
          <w:tcPr>
            <w:tcW w:w="1014" w:type="dxa"/>
            <w:vAlign w:val="center"/>
          </w:tcPr>
          <w:p w:rsidR="0072082C" w:rsidRPr="00B333FF" w:rsidRDefault="0072082C" w:rsidP="0072082C">
            <w:pPr>
              <w:jc w:val="center"/>
            </w:pPr>
            <w:r w:rsidRPr="00B333FF">
              <w:t>7~8</w:t>
            </w:r>
          </w:p>
        </w:tc>
        <w:tc>
          <w:tcPr>
            <w:tcW w:w="6287" w:type="dxa"/>
            <w:gridSpan w:val="2"/>
          </w:tcPr>
          <w:p w:rsidR="0072082C" w:rsidRPr="00B333FF" w:rsidRDefault="0072082C" w:rsidP="00DF13F2">
            <w:r w:rsidRPr="00B333FF">
              <w:t>Answer RR Count</w:t>
            </w:r>
          </w:p>
        </w:tc>
      </w:tr>
      <w:tr w:rsidR="0072082C" w:rsidTr="00DF13F2">
        <w:trPr>
          <w:trHeight w:val="70"/>
        </w:trPr>
        <w:tc>
          <w:tcPr>
            <w:tcW w:w="1221" w:type="dxa"/>
            <w:vMerge/>
            <w:vAlign w:val="center"/>
          </w:tcPr>
          <w:p w:rsidR="0072082C" w:rsidRPr="00B333FF" w:rsidRDefault="0072082C" w:rsidP="0072082C">
            <w:pPr>
              <w:jc w:val="center"/>
            </w:pPr>
          </w:p>
        </w:tc>
        <w:tc>
          <w:tcPr>
            <w:tcW w:w="1014" w:type="dxa"/>
            <w:vAlign w:val="center"/>
          </w:tcPr>
          <w:p w:rsidR="0072082C" w:rsidRPr="00B333FF" w:rsidRDefault="0072082C" w:rsidP="0072082C">
            <w:pPr>
              <w:jc w:val="center"/>
            </w:pPr>
            <w:r w:rsidRPr="00B333FF">
              <w:t>9~10</w:t>
            </w:r>
          </w:p>
        </w:tc>
        <w:tc>
          <w:tcPr>
            <w:tcW w:w="6287" w:type="dxa"/>
            <w:gridSpan w:val="2"/>
          </w:tcPr>
          <w:p w:rsidR="0072082C" w:rsidRPr="0072082C" w:rsidRDefault="0072082C" w:rsidP="00DF13F2">
            <w:pPr>
              <w:rPr>
                <w:color w:val="00FF00"/>
              </w:rPr>
            </w:pPr>
            <w:r w:rsidRPr="00B333FF">
              <w:t>Authority RR Count</w:t>
            </w:r>
          </w:p>
        </w:tc>
      </w:tr>
      <w:tr w:rsidR="0072082C" w:rsidTr="00DF13F2">
        <w:trPr>
          <w:trHeight w:val="70"/>
        </w:trPr>
        <w:tc>
          <w:tcPr>
            <w:tcW w:w="1221" w:type="dxa"/>
            <w:vMerge/>
            <w:vAlign w:val="center"/>
          </w:tcPr>
          <w:p w:rsidR="0072082C" w:rsidRPr="00B333FF" w:rsidRDefault="0072082C" w:rsidP="0072082C">
            <w:pPr>
              <w:jc w:val="center"/>
            </w:pPr>
          </w:p>
        </w:tc>
        <w:tc>
          <w:tcPr>
            <w:tcW w:w="1014" w:type="dxa"/>
            <w:vAlign w:val="center"/>
          </w:tcPr>
          <w:p w:rsidR="0072082C" w:rsidRPr="00B333FF" w:rsidRDefault="0072082C" w:rsidP="0072082C">
            <w:pPr>
              <w:jc w:val="center"/>
            </w:pPr>
            <w:r w:rsidRPr="00B333FF">
              <w:t>11~12</w:t>
            </w:r>
          </w:p>
        </w:tc>
        <w:tc>
          <w:tcPr>
            <w:tcW w:w="6287" w:type="dxa"/>
            <w:gridSpan w:val="2"/>
          </w:tcPr>
          <w:p w:rsidR="0072082C" w:rsidRPr="00B333FF" w:rsidRDefault="0072082C" w:rsidP="00DF13F2">
            <w:r w:rsidRPr="00B333FF">
              <w:t>Additional RR Count</w:t>
            </w:r>
          </w:p>
        </w:tc>
      </w:tr>
      <w:tr w:rsidR="00DF13F2" w:rsidTr="00FD5FC4">
        <w:trPr>
          <w:trHeight w:val="118"/>
        </w:trPr>
        <w:tc>
          <w:tcPr>
            <w:tcW w:w="1221" w:type="dxa"/>
            <w:vMerge w:val="restart"/>
            <w:vAlign w:val="center"/>
          </w:tcPr>
          <w:p w:rsidR="00DF13F2" w:rsidRDefault="00DF13F2" w:rsidP="00007BA6">
            <w:pPr>
              <w:jc w:val="center"/>
            </w:pPr>
            <w:r w:rsidRPr="00B333FF">
              <w:t>Question</w:t>
            </w:r>
          </w:p>
        </w:tc>
        <w:tc>
          <w:tcPr>
            <w:tcW w:w="1014" w:type="dxa"/>
            <w:vAlign w:val="center"/>
          </w:tcPr>
          <w:p w:rsidR="00DF13F2" w:rsidRDefault="00DF13F2" w:rsidP="00FD5FC4">
            <w:pPr>
              <w:jc w:val="center"/>
            </w:pPr>
            <w:r w:rsidRPr="00B333FF">
              <w:t>域名</w:t>
            </w:r>
          </w:p>
        </w:tc>
        <w:tc>
          <w:tcPr>
            <w:tcW w:w="6287" w:type="dxa"/>
            <w:gridSpan w:val="2"/>
          </w:tcPr>
          <w:p w:rsidR="00DF13F2" w:rsidRDefault="00DF13F2" w:rsidP="00007BA6"/>
        </w:tc>
      </w:tr>
      <w:tr w:rsidR="00DF13F2" w:rsidTr="00FD5FC4">
        <w:trPr>
          <w:trHeight w:val="117"/>
        </w:trPr>
        <w:tc>
          <w:tcPr>
            <w:tcW w:w="1221" w:type="dxa"/>
            <w:vMerge/>
            <w:vAlign w:val="center"/>
          </w:tcPr>
          <w:p w:rsidR="00DF13F2" w:rsidRPr="00B333FF" w:rsidRDefault="00DF13F2" w:rsidP="00007BA6">
            <w:pPr>
              <w:jc w:val="center"/>
            </w:pPr>
          </w:p>
        </w:tc>
        <w:tc>
          <w:tcPr>
            <w:tcW w:w="1014" w:type="dxa"/>
            <w:vAlign w:val="center"/>
          </w:tcPr>
          <w:p w:rsidR="00DF13F2" w:rsidRDefault="00DF13F2" w:rsidP="00FD5FC4">
            <w:pPr>
              <w:jc w:val="center"/>
            </w:pPr>
            <w:r w:rsidRPr="00B333FF">
              <w:t>type</w:t>
            </w:r>
          </w:p>
        </w:tc>
        <w:tc>
          <w:tcPr>
            <w:tcW w:w="6287" w:type="dxa"/>
            <w:gridSpan w:val="2"/>
          </w:tcPr>
          <w:p w:rsidR="00DF13F2" w:rsidRDefault="00DF13F2" w:rsidP="00007BA6"/>
        </w:tc>
      </w:tr>
      <w:tr w:rsidR="00DF13F2" w:rsidTr="00FD5FC4">
        <w:trPr>
          <w:trHeight w:val="117"/>
        </w:trPr>
        <w:tc>
          <w:tcPr>
            <w:tcW w:w="1221" w:type="dxa"/>
            <w:vMerge/>
            <w:vAlign w:val="center"/>
          </w:tcPr>
          <w:p w:rsidR="00DF13F2" w:rsidRPr="00B333FF" w:rsidRDefault="00DF13F2" w:rsidP="00007BA6">
            <w:pPr>
              <w:jc w:val="center"/>
            </w:pPr>
          </w:p>
        </w:tc>
        <w:tc>
          <w:tcPr>
            <w:tcW w:w="1014" w:type="dxa"/>
            <w:vAlign w:val="center"/>
          </w:tcPr>
          <w:p w:rsidR="00DF13F2" w:rsidRDefault="00DF13F2" w:rsidP="00FD5FC4">
            <w:pPr>
              <w:jc w:val="center"/>
            </w:pPr>
            <w:r w:rsidRPr="00B333FF">
              <w:t>class</w:t>
            </w:r>
          </w:p>
        </w:tc>
        <w:tc>
          <w:tcPr>
            <w:tcW w:w="6287" w:type="dxa"/>
            <w:gridSpan w:val="2"/>
          </w:tcPr>
          <w:p w:rsidR="00DF13F2" w:rsidRDefault="00DF13F2" w:rsidP="00007BA6"/>
        </w:tc>
      </w:tr>
    </w:tbl>
    <w:p w:rsidR="00FD5FC4" w:rsidRDefault="00FD5FC4"/>
    <w:p w:rsidR="00FD5FC4" w:rsidRDefault="00FD5FC4" w:rsidP="00FD5FC4">
      <w:r>
        <w:br w:type="page"/>
      </w:r>
    </w:p>
    <w:p w:rsidR="00FD5FC4" w:rsidRDefault="00FD5FC4"/>
    <w:tbl>
      <w:tblPr>
        <w:tblStyle w:val="a3"/>
        <w:tblW w:w="8755" w:type="dxa"/>
        <w:tblLayout w:type="fixed"/>
        <w:tblLook w:val="04A0" w:firstRow="1" w:lastRow="0" w:firstColumn="1" w:lastColumn="0" w:noHBand="0" w:noVBand="1"/>
      </w:tblPr>
      <w:tblGrid>
        <w:gridCol w:w="1221"/>
        <w:gridCol w:w="1014"/>
        <w:gridCol w:w="992"/>
        <w:gridCol w:w="2835"/>
        <w:gridCol w:w="2693"/>
      </w:tblGrid>
      <w:tr w:rsidR="00FD5FC4" w:rsidTr="00FD5FC4">
        <w:trPr>
          <w:trHeight w:val="56"/>
        </w:trPr>
        <w:tc>
          <w:tcPr>
            <w:tcW w:w="1221" w:type="dxa"/>
            <w:vMerge w:val="restart"/>
            <w:vAlign w:val="center"/>
          </w:tcPr>
          <w:p w:rsidR="00FD5FC4" w:rsidRDefault="00FD5FC4" w:rsidP="00007BA6">
            <w:pPr>
              <w:jc w:val="center"/>
            </w:pPr>
            <w:r w:rsidRPr="00B333FF">
              <w:t>Answer</w:t>
            </w:r>
          </w:p>
          <w:p w:rsidR="00FD5FC4" w:rsidRPr="00B333FF" w:rsidRDefault="00FD5FC4" w:rsidP="00007BA6">
            <w:pPr>
              <w:jc w:val="center"/>
            </w:pPr>
            <w:r w:rsidRPr="00B333FF">
              <w:t>RR</w:t>
            </w:r>
          </w:p>
        </w:tc>
        <w:tc>
          <w:tcPr>
            <w:tcW w:w="1014" w:type="dxa"/>
            <w:vMerge w:val="restart"/>
            <w:vAlign w:val="center"/>
          </w:tcPr>
          <w:p w:rsidR="00FD5FC4" w:rsidRDefault="00FD5FC4" w:rsidP="00007BA6">
            <w:pPr>
              <w:jc w:val="center"/>
            </w:pPr>
            <w:r w:rsidRPr="00B333FF">
              <w:t>域名</w:t>
            </w:r>
          </w:p>
        </w:tc>
        <w:tc>
          <w:tcPr>
            <w:tcW w:w="6520" w:type="dxa"/>
            <w:gridSpan w:val="3"/>
            <w:vAlign w:val="center"/>
          </w:tcPr>
          <w:p w:rsidR="00FD5FC4" w:rsidRPr="00DF13F2" w:rsidRDefault="00FD5FC4" w:rsidP="00007BA6">
            <w:pPr>
              <w:rPr>
                <w:color w:val="00FF00"/>
              </w:rPr>
            </w:pPr>
            <w:r w:rsidRPr="00B333FF">
              <w:t>该</w:t>
            </w:r>
            <w:r w:rsidRPr="00B333FF">
              <w:t>RR</w:t>
            </w:r>
            <w:r w:rsidRPr="00B333FF">
              <w:t>中的数据对应的名字</w:t>
            </w:r>
          </w:p>
        </w:tc>
      </w:tr>
      <w:tr w:rsidR="00FD5FC4" w:rsidTr="00FD5FC4">
        <w:trPr>
          <w:trHeight w:val="455"/>
        </w:trPr>
        <w:tc>
          <w:tcPr>
            <w:tcW w:w="1221" w:type="dxa"/>
            <w:vMerge/>
            <w:vAlign w:val="center"/>
          </w:tcPr>
          <w:p w:rsidR="00FD5FC4" w:rsidRPr="00B333FF" w:rsidRDefault="00FD5FC4" w:rsidP="00007BA6">
            <w:pPr>
              <w:jc w:val="center"/>
            </w:pPr>
          </w:p>
        </w:tc>
        <w:tc>
          <w:tcPr>
            <w:tcW w:w="1014" w:type="dxa"/>
            <w:vMerge/>
            <w:vAlign w:val="center"/>
          </w:tcPr>
          <w:p w:rsidR="00FD5FC4" w:rsidRPr="00B333FF" w:rsidRDefault="00FD5FC4" w:rsidP="00007BA6">
            <w:pPr>
              <w:jc w:val="center"/>
            </w:pPr>
          </w:p>
        </w:tc>
        <w:tc>
          <w:tcPr>
            <w:tcW w:w="992" w:type="dxa"/>
            <w:vAlign w:val="center"/>
          </w:tcPr>
          <w:p w:rsidR="00FD5FC4" w:rsidRPr="00B333FF" w:rsidRDefault="00FD5FC4" w:rsidP="00007BA6">
            <w:pPr>
              <w:jc w:val="center"/>
              <w:rPr>
                <w:color w:val="00FF00"/>
              </w:rPr>
            </w:pPr>
            <w:r>
              <w:t>无压缩</w:t>
            </w:r>
          </w:p>
        </w:tc>
        <w:tc>
          <w:tcPr>
            <w:tcW w:w="5528" w:type="dxa"/>
            <w:gridSpan w:val="2"/>
          </w:tcPr>
          <w:p w:rsidR="00FD5FC4" w:rsidRDefault="00FD5FC4" w:rsidP="00007BA6">
            <w:r w:rsidRPr="00B333FF">
              <w:t>不定长，</w:t>
            </w:r>
            <w:r w:rsidRPr="00B333FF">
              <w:t>ASCII</w:t>
            </w:r>
            <w:r w:rsidRPr="00B333FF">
              <w:t>码，无填充字节，</w:t>
            </w:r>
          </w:p>
          <w:p w:rsidR="00FD5FC4" w:rsidRDefault="00FD5FC4" w:rsidP="00007BA6">
            <w:r w:rsidRPr="00B333FF">
              <w:t>num(00~3F)+</w:t>
            </w:r>
            <w:r w:rsidRPr="00B333FF">
              <w:t>字符串</w:t>
            </w:r>
            <w:r w:rsidRPr="00B333FF">
              <w:t>+……+num+</w:t>
            </w:r>
            <w:r w:rsidRPr="00B333FF">
              <w:t>字符串</w:t>
            </w:r>
            <w:r w:rsidRPr="00B333FF">
              <w:t>+00</w:t>
            </w:r>
          </w:p>
          <w:p w:rsidR="00FD5FC4" w:rsidRPr="00DF13F2" w:rsidRDefault="00FD5FC4" w:rsidP="00007BA6">
            <w:pPr>
              <w:rPr>
                <w:color w:val="00FF00"/>
              </w:rPr>
            </w:pPr>
            <w:r w:rsidRPr="00B333FF">
              <w:t>如：</w:t>
            </w:r>
            <w:r w:rsidRPr="00B333FF">
              <w:t>'3www447993com'</w:t>
            </w:r>
          </w:p>
        </w:tc>
      </w:tr>
      <w:tr w:rsidR="00FD5FC4" w:rsidTr="00FD5FC4">
        <w:trPr>
          <w:trHeight w:val="455"/>
        </w:trPr>
        <w:tc>
          <w:tcPr>
            <w:tcW w:w="1221" w:type="dxa"/>
            <w:vMerge/>
          </w:tcPr>
          <w:p w:rsidR="00FD5FC4" w:rsidRPr="00B333FF" w:rsidRDefault="00FD5FC4" w:rsidP="00007BA6">
            <w:pPr>
              <w:jc w:val="center"/>
            </w:pPr>
          </w:p>
        </w:tc>
        <w:tc>
          <w:tcPr>
            <w:tcW w:w="1014" w:type="dxa"/>
            <w:vMerge/>
            <w:vAlign w:val="center"/>
          </w:tcPr>
          <w:p w:rsidR="00FD5FC4" w:rsidRPr="00B333FF" w:rsidRDefault="00FD5FC4" w:rsidP="00007BA6">
            <w:pPr>
              <w:jc w:val="center"/>
            </w:pPr>
          </w:p>
        </w:tc>
        <w:tc>
          <w:tcPr>
            <w:tcW w:w="992" w:type="dxa"/>
            <w:vAlign w:val="center"/>
          </w:tcPr>
          <w:p w:rsidR="00FD5FC4" w:rsidRPr="00B333FF" w:rsidRDefault="00FD5FC4" w:rsidP="00DF13F2">
            <w:pPr>
              <w:jc w:val="center"/>
            </w:pPr>
            <w:r w:rsidRPr="00B333FF">
              <w:t>压缩</w:t>
            </w:r>
          </w:p>
        </w:tc>
        <w:tc>
          <w:tcPr>
            <w:tcW w:w="5528" w:type="dxa"/>
            <w:gridSpan w:val="2"/>
          </w:tcPr>
          <w:p w:rsidR="00FD5FC4" w:rsidRPr="00B333FF" w:rsidRDefault="00FD5FC4" w:rsidP="00007BA6">
            <w:r w:rsidRPr="00B333FF">
              <w:t>定长</w:t>
            </w:r>
            <w:r w:rsidRPr="00B333FF">
              <w:t>2B</w:t>
            </w:r>
            <w:r w:rsidRPr="00B333FF">
              <w:t>，</w:t>
            </w:r>
            <w:r w:rsidRPr="00B333FF">
              <w:t>11+offset(14bit)</w:t>
            </w:r>
            <w:r w:rsidRPr="00B333FF">
              <w:t>，查询名</w:t>
            </w:r>
            <w:r w:rsidRPr="00B333FF">
              <w:t>=DNS</w:t>
            </w:r>
            <w:r w:rsidRPr="00B333FF">
              <w:t>报文第</w:t>
            </w:r>
            <w:r w:rsidRPr="00B333FF">
              <w:t>[offset+1]</w:t>
            </w:r>
            <w:r w:rsidRPr="00B333FF">
              <w:t>个字节到结尾</w:t>
            </w:r>
            <w:r w:rsidRPr="00B333FF">
              <w:t>(00)</w:t>
            </w:r>
          </w:p>
        </w:tc>
      </w:tr>
      <w:tr w:rsidR="00FD5FC4" w:rsidTr="00FD5FC4">
        <w:trPr>
          <w:trHeight w:val="47"/>
        </w:trPr>
        <w:tc>
          <w:tcPr>
            <w:tcW w:w="1221" w:type="dxa"/>
            <w:vMerge/>
          </w:tcPr>
          <w:p w:rsidR="00FD5FC4" w:rsidRPr="00B333FF" w:rsidRDefault="00FD5FC4" w:rsidP="00007BA6">
            <w:pPr>
              <w:jc w:val="center"/>
            </w:pPr>
          </w:p>
        </w:tc>
        <w:tc>
          <w:tcPr>
            <w:tcW w:w="1014" w:type="dxa"/>
            <w:vMerge/>
            <w:vAlign w:val="center"/>
          </w:tcPr>
          <w:p w:rsidR="00FD5FC4" w:rsidRPr="00B333FF" w:rsidRDefault="00FD5FC4" w:rsidP="00007BA6">
            <w:pPr>
              <w:jc w:val="center"/>
            </w:pPr>
          </w:p>
        </w:tc>
        <w:tc>
          <w:tcPr>
            <w:tcW w:w="992" w:type="dxa"/>
            <w:vAlign w:val="center"/>
          </w:tcPr>
          <w:p w:rsidR="00FD5FC4" w:rsidRPr="00B333FF" w:rsidRDefault="00FD5FC4" w:rsidP="00DF13F2">
            <w:pPr>
              <w:jc w:val="center"/>
            </w:pPr>
            <w:r w:rsidRPr="00B333FF">
              <w:t>混合</w:t>
            </w:r>
          </w:p>
        </w:tc>
        <w:tc>
          <w:tcPr>
            <w:tcW w:w="5528" w:type="dxa"/>
            <w:gridSpan w:val="2"/>
          </w:tcPr>
          <w:p w:rsidR="00FD5FC4" w:rsidRPr="00B333FF" w:rsidRDefault="00FD5FC4" w:rsidP="00007BA6">
            <w:r w:rsidRPr="00B333FF">
              <w:t>num(00~3F)+</w:t>
            </w:r>
            <w:r w:rsidRPr="00B333FF">
              <w:t>字符串</w:t>
            </w:r>
            <w:r w:rsidRPr="00B333FF">
              <w:t>+……+num+</w:t>
            </w:r>
            <w:r w:rsidRPr="00B333FF">
              <w:t>字符串</w:t>
            </w:r>
            <w:r w:rsidRPr="00B333FF">
              <w:t>+11+offset(14bit)</w:t>
            </w:r>
          </w:p>
        </w:tc>
      </w:tr>
      <w:tr w:rsidR="00FD5FC4" w:rsidTr="00FD5FC4">
        <w:trPr>
          <w:trHeight w:val="44"/>
        </w:trPr>
        <w:tc>
          <w:tcPr>
            <w:tcW w:w="1221" w:type="dxa"/>
            <w:vMerge/>
          </w:tcPr>
          <w:p w:rsidR="00FD5FC4" w:rsidRPr="00B333FF" w:rsidRDefault="00FD5FC4" w:rsidP="00007BA6">
            <w:pPr>
              <w:jc w:val="center"/>
            </w:pPr>
          </w:p>
        </w:tc>
        <w:tc>
          <w:tcPr>
            <w:tcW w:w="1014" w:type="dxa"/>
            <w:vMerge w:val="restart"/>
            <w:vAlign w:val="center"/>
          </w:tcPr>
          <w:p w:rsidR="00FD5FC4" w:rsidRPr="00B333FF" w:rsidRDefault="00FD5FC4" w:rsidP="00007BA6">
            <w:pPr>
              <w:jc w:val="center"/>
            </w:pPr>
            <w:r w:rsidRPr="00B333FF">
              <w:t>type</w:t>
            </w:r>
          </w:p>
        </w:tc>
        <w:tc>
          <w:tcPr>
            <w:tcW w:w="992" w:type="dxa"/>
          </w:tcPr>
          <w:p w:rsidR="00FD5FC4" w:rsidRPr="00B333FF" w:rsidRDefault="00FD5FC4" w:rsidP="00DF13F2"/>
        </w:tc>
        <w:tc>
          <w:tcPr>
            <w:tcW w:w="2835" w:type="dxa"/>
          </w:tcPr>
          <w:p w:rsidR="00FD5FC4" w:rsidRPr="00B333FF" w:rsidRDefault="00FD5FC4" w:rsidP="00FD5FC4"/>
        </w:tc>
        <w:tc>
          <w:tcPr>
            <w:tcW w:w="2693" w:type="dxa"/>
          </w:tcPr>
          <w:p w:rsidR="00FD5FC4" w:rsidRPr="00FD5FC4" w:rsidRDefault="00FD5FC4" w:rsidP="00FD5FC4">
            <w:r w:rsidRPr="00FD5FC4">
              <w:rPr>
                <w:rFonts w:hint="eastAsia"/>
              </w:rPr>
              <w:t>data</w:t>
            </w:r>
            <w:r w:rsidRPr="00FD5FC4">
              <w:rPr>
                <w:rFonts w:hint="eastAsia"/>
              </w:rPr>
              <w:t>格式</w:t>
            </w:r>
          </w:p>
        </w:tc>
      </w:tr>
      <w:tr w:rsidR="00FD5FC4" w:rsidTr="00FD5FC4">
        <w:trPr>
          <w:trHeight w:val="44"/>
        </w:trPr>
        <w:tc>
          <w:tcPr>
            <w:tcW w:w="1221" w:type="dxa"/>
            <w:vMerge/>
          </w:tcPr>
          <w:p w:rsidR="00FD5FC4" w:rsidRPr="00B333FF" w:rsidRDefault="00FD5FC4" w:rsidP="00007BA6">
            <w:pPr>
              <w:jc w:val="center"/>
            </w:pPr>
          </w:p>
        </w:tc>
        <w:tc>
          <w:tcPr>
            <w:tcW w:w="1014" w:type="dxa"/>
            <w:vMerge/>
            <w:vAlign w:val="center"/>
          </w:tcPr>
          <w:p w:rsidR="00FD5FC4" w:rsidRDefault="00FD5FC4" w:rsidP="00007BA6">
            <w:pPr>
              <w:jc w:val="center"/>
            </w:pPr>
          </w:p>
        </w:tc>
        <w:tc>
          <w:tcPr>
            <w:tcW w:w="992" w:type="dxa"/>
          </w:tcPr>
          <w:p w:rsidR="00FD5FC4" w:rsidRPr="0072082C" w:rsidRDefault="00FD5FC4" w:rsidP="00DF13F2">
            <w:pPr>
              <w:rPr>
                <w:color w:val="00FF00"/>
              </w:rPr>
            </w:pPr>
            <w:r w:rsidRPr="00B333FF">
              <w:t>0001</w:t>
            </w:r>
          </w:p>
        </w:tc>
        <w:tc>
          <w:tcPr>
            <w:tcW w:w="2835" w:type="dxa"/>
          </w:tcPr>
          <w:p w:rsidR="00FD5FC4" w:rsidRPr="0072082C" w:rsidRDefault="00FD5FC4" w:rsidP="00FD5FC4">
            <w:pPr>
              <w:rPr>
                <w:color w:val="00FF00"/>
              </w:rPr>
            </w:pPr>
            <w:r w:rsidRPr="00B333FF">
              <w:t>A</w:t>
            </w:r>
            <w:r>
              <w:rPr>
                <w:rFonts w:hint="eastAsia"/>
              </w:rPr>
              <w:t>：</w:t>
            </w:r>
            <w:r>
              <w:rPr>
                <w:rFonts w:hint="eastAsia"/>
              </w:rPr>
              <w:t>IPv</w:t>
            </w:r>
            <w:r>
              <w:t>4</w:t>
            </w:r>
          </w:p>
        </w:tc>
        <w:tc>
          <w:tcPr>
            <w:tcW w:w="2693" w:type="dxa"/>
          </w:tcPr>
          <w:p w:rsidR="00FD5FC4" w:rsidRDefault="00FD5FC4" w:rsidP="00FD5FC4">
            <w:r w:rsidRPr="00B333FF">
              <w:t>4</w:t>
            </w:r>
            <w:r w:rsidRPr="00B333FF">
              <w:t>字节的</w:t>
            </w:r>
            <w:r w:rsidRPr="00B333FF">
              <w:t>IP</w:t>
            </w:r>
            <w:r w:rsidRPr="00B333FF">
              <w:t>，如：</w:t>
            </w:r>
          </w:p>
          <w:p w:rsidR="00FD5FC4" w:rsidRPr="0072082C" w:rsidRDefault="00FD5FC4" w:rsidP="00FD5FC4">
            <w:pPr>
              <w:rPr>
                <w:color w:val="00FF00"/>
              </w:rPr>
            </w:pPr>
            <w:r w:rsidRPr="00B333FF">
              <w:t>C0 A8 01 01(192.168.1.1)</w:t>
            </w:r>
          </w:p>
        </w:tc>
      </w:tr>
      <w:tr w:rsidR="00FD5FC4" w:rsidTr="00FD5FC4">
        <w:trPr>
          <w:trHeight w:val="44"/>
        </w:trPr>
        <w:tc>
          <w:tcPr>
            <w:tcW w:w="1221" w:type="dxa"/>
            <w:vMerge/>
          </w:tcPr>
          <w:p w:rsidR="00FD5FC4" w:rsidRPr="00B333FF" w:rsidRDefault="00FD5FC4" w:rsidP="00007BA6">
            <w:pPr>
              <w:jc w:val="center"/>
            </w:pPr>
          </w:p>
        </w:tc>
        <w:tc>
          <w:tcPr>
            <w:tcW w:w="1014" w:type="dxa"/>
            <w:vMerge/>
            <w:vAlign w:val="center"/>
          </w:tcPr>
          <w:p w:rsidR="00FD5FC4" w:rsidRPr="00B333FF" w:rsidRDefault="00FD5FC4" w:rsidP="00007BA6">
            <w:pPr>
              <w:jc w:val="center"/>
            </w:pPr>
          </w:p>
        </w:tc>
        <w:tc>
          <w:tcPr>
            <w:tcW w:w="992" w:type="dxa"/>
          </w:tcPr>
          <w:p w:rsidR="00FD5FC4" w:rsidRPr="0072082C" w:rsidRDefault="00FD5FC4" w:rsidP="00DF13F2">
            <w:pPr>
              <w:rPr>
                <w:color w:val="00FF00"/>
              </w:rPr>
            </w:pPr>
            <w:r w:rsidRPr="00B333FF">
              <w:t>000</w:t>
            </w:r>
            <w:r>
              <w:rPr>
                <w:rFonts w:hint="eastAsia"/>
              </w:rPr>
              <w:t>2</w:t>
            </w:r>
          </w:p>
        </w:tc>
        <w:tc>
          <w:tcPr>
            <w:tcW w:w="2835" w:type="dxa"/>
          </w:tcPr>
          <w:p w:rsidR="00FD5FC4" w:rsidRPr="0072082C" w:rsidRDefault="00FD5FC4" w:rsidP="00DF13F2">
            <w:pPr>
              <w:rPr>
                <w:color w:val="00FF00"/>
              </w:rPr>
            </w:pPr>
            <w:r w:rsidRPr="00B333FF">
              <w:t>NS</w:t>
            </w:r>
            <w:r>
              <w:rPr>
                <w:rFonts w:hint="eastAsia"/>
              </w:rPr>
              <w:t>：</w:t>
            </w:r>
            <w:r w:rsidRPr="00B333FF">
              <w:t>域名服务器</w:t>
            </w:r>
          </w:p>
        </w:tc>
        <w:tc>
          <w:tcPr>
            <w:tcW w:w="2693" w:type="dxa"/>
          </w:tcPr>
          <w:p w:rsidR="00FD5FC4" w:rsidRPr="0072082C" w:rsidRDefault="00FD5FC4" w:rsidP="00DF13F2">
            <w:pPr>
              <w:rPr>
                <w:color w:val="00FF00"/>
              </w:rPr>
            </w:pPr>
          </w:p>
        </w:tc>
      </w:tr>
      <w:tr w:rsidR="00FD5FC4" w:rsidTr="00FD5FC4">
        <w:trPr>
          <w:trHeight w:val="44"/>
        </w:trPr>
        <w:tc>
          <w:tcPr>
            <w:tcW w:w="1221" w:type="dxa"/>
            <w:vMerge/>
          </w:tcPr>
          <w:p w:rsidR="00FD5FC4" w:rsidRPr="00B333FF" w:rsidRDefault="00FD5FC4" w:rsidP="00007BA6">
            <w:pPr>
              <w:jc w:val="center"/>
            </w:pPr>
          </w:p>
        </w:tc>
        <w:tc>
          <w:tcPr>
            <w:tcW w:w="1014" w:type="dxa"/>
            <w:vMerge/>
            <w:vAlign w:val="center"/>
          </w:tcPr>
          <w:p w:rsidR="00FD5FC4" w:rsidRPr="00B333FF" w:rsidRDefault="00FD5FC4" w:rsidP="00007BA6">
            <w:pPr>
              <w:jc w:val="center"/>
            </w:pPr>
          </w:p>
        </w:tc>
        <w:tc>
          <w:tcPr>
            <w:tcW w:w="992" w:type="dxa"/>
          </w:tcPr>
          <w:p w:rsidR="00FD5FC4" w:rsidRPr="0072082C" w:rsidRDefault="00FD5FC4" w:rsidP="00DF13F2">
            <w:pPr>
              <w:rPr>
                <w:color w:val="00FF00"/>
              </w:rPr>
            </w:pPr>
            <w:r w:rsidRPr="00B333FF">
              <w:t>000</w:t>
            </w:r>
            <w:r>
              <w:rPr>
                <w:rFonts w:hint="eastAsia"/>
              </w:rPr>
              <w:t>5</w:t>
            </w:r>
          </w:p>
        </w:tc>
        <w:tc>
          <w:tcPr>
            <w:tcW w:w="2835" w:type="dxa"/>
          </w:tcPr>
          <w:p w:rsidR="00FD5FC4" w:rsidRPr="0072082C" w:rsidRDefault="00FD5FC4" w:rsidP="00DF13F2">
            <w:pPr>
              <w:rPr>
                <w:color w:val="00FF00"/>
              </w:rPr>
            </w:pPr>
            <w:r w:rsidRPr="00B333FF">
              <w:t>CNAME</w:t>
            </w:r>
            <w:r>
              <w:rPr>
                <w:rFonts w:hint="eastAsia"/>
              </w:rPr>
              <w:t>：</w:t>
            </w:r>
            <w:r w:rsidRPr="00B333FF">
              <w:t>规范名称</w:t>
            </w:r>
          </w:p>
        </w:tc>
        <w:tc>
          <w:tcPr>
            <w:tcW w:w="2693" w:type="dxa"/>
          </w:tcPr>
          <w:p w:rsidR="00FD5FC4" w:rsidRPr="0072082C" w:rsidRDefault="00FD5FC4" w:rsidP="00DF13F2">
            <w:pPr>
              <w:rPr>
                <w:color w:val="00FF00"/>
              </w:rPr>
            </w:pPr>
          </w:p>
        </w:tc>
      </w:tr>
      <w:tr w:rsidR="00FD5FC4" w:rsidTr="00FD5FC4">
        <w:trPr>
          <w:trHeight w:val="44"/>
        </w:trPr>
        <w:tc>
          <w:tcPr>
            <w:tcW w:w="1221" w:type="dxa"/>
            <w:vMerge/>
          </w:tcPr>
          <w:p w:rsidR="00FD5FC4" w:rsidRPr="00B333FF" w:rsidRDefault="00FD5FC4" w:rsidP="00007BA6">
            <w:pPr>
              <w:jc w:val="center"/>
            </w:pPr>
          </w:p>
        </w:tc>
        <w:tc>
          <w:tcPr>
            <w:tcW w:w="1014" w:type="dxa"/>
            <w:vMerge/>
            <w:vAlign w:val="center"/>
          </w:tcPr>
          <w:p w:rsidR="00FD5FC4" w:rsidRPr="00B333FF" w:rsidRDefault="00FD5FC4" w:rsidP="00007BA6">
            <w:pPr>
              <w:jc w:val="center"/>
            </w:pPr>
          </w:p>
        </w:tc>
        <w:tc>
          <w:tcPr>
            <w:tcW w:w="992" w:type="dxa"/>
          </w:tcPr>
          <w:p w:rsidR="00FD5FC4" w:rsidRPr="0072082C" w:rsidRDefault="00FD5FC4" w:rsidP="00DF13F2">
            <w:pPr>
              <w:rPr>
                <w:color w:val="00FF00"/>
              </w:rPr>
            </w:pPr>
            <w:r w:rsidRPr="00B333FF">
              <w:t>000</w:t>
            </w:r>
            <w:r>
              <w:rPr>
                <w:rFonts w:hint="eastAsia"/>
              </w:rPr>
              <w:t>6</w:t>
            </w:r>
          </w:p>
        </w:tc>
        <w:tc>
          <w:tcPr>
            <w:tcW w:w="2835" w:type="dxa"/>
          </w:tcPr>
          <w:p w:rsidR="00FD5FC4" w:rsidRPr="00FD5FC4" w:rsidRDefault="00FD5FC4" w:rsidP="00FD5FC4">
            <w:pPr>
              <w:rPr>
                <w:color w:val="00FF00"/>
              </w:rPr>
            </w:pPr>
            <w:r w:rsidRPr="00B333FF">
              <w:t>SOA</w:t>
            </w:r>
            <w:r>
              <w:rPr>
                <w:rFonts w:hint="eastAsia"/>
              </w:rPr>
              <w:t>：</w:t>
            </w:r>
            <w:r>
              <w:t>区</w:t>
            </w:r>
            <w:r w:rsidRPr="00B333FF">
              <w:t>开始</w:t>
            </w:r>
            <w:r>
              <w:t>标记</w:t>
            </w:r>
          </w:p>
        </w:tc>
        <w:tc>
          <w:tcPr>
            <w:tcW w:w="2693" w:type="dxa"/>
          </w:tcPr>
          <w:p w:rsidR="00FD5FC4" w:rsidRPr="0072082C" w:rsidRDefault="00FD5FC4" w:rsidP="00DF13F2">
            <w:pPr>
              <w:rPr>
                <w:color w:val="00FF00"/>
              </w:rPr>
            </w:pPr>
          </w:p>
        </w:tc>
      </w:tr>
      <w:tr w:rsidR="00FD5FC4" w:rsidTr="00FD5FC4">
        <w:trPr>
          <w:trHeight w:val="44"/>
        </w:trPr>
        <w:tc>
          <w:tcPr>
            <w:tcW w:w="1221" w:type="dxa"/>
            <w:vMerge/>
          </w:tcPr>
          <w:p w:rsidR="00FD5FC4" w:rsidRPr="00B333FF" w:rsidRDefault="00FD5FC4" w:rsidP="00007BA6">
            <w:pPr>
              <w:jc w:val="center"/>
            </w:pPr>
          </w:p>
        </w:tc>
        <w:tc>
          <w:tcPr>
            <w:tcW w:w="1014" w:type="dxa"/>
            <w:vMerge/>
            <w:vAlign w:val="center"/>
          </w:tcPr>
          <w:p w:rsidR="00FD5FC4" w:rsidRPr="00B333FF" w:rsidRDefault="00FD5FC4" w:rsidP="00007BA6">
            <w:pPr>
              <w:jc w:val="center"/>
            </w:pPr>
          </w:p>
        </w:tc>
        <w:tc>
          <w:tcPr>
            <w:tcW w:w="992" w:type="dxa"/>
          </w:tcPr>
          <w:p w:rsidR="00FD5FC4" w:rsidRPr="0072082C" w:rsidRDefault="00FD5FC4" w:rsidP="00DF13F2">
            <w:pPr>
              <w:rPr>
                <w:color w:val="00FF00"/>
              </w:rPr>
            </w:pPr>
            <w:r w:rsidRPr="00B333FF">
              <w:t>000</w:t>
            </w:r>
            <w:r>
              <w:rPr>
                <w:rFonts w:hint="eastAsia"/>
              </w:rPr>
              <w:t>B</w:t>
            </w:r>
          </w:p>
        </w:tc>
        <w:tc>
          <w:tcPr>
            <w:tcW w:w="2835" w:type="dxa"/>
          </w:tcPr>
          <w:p w:rsidR="00FD5FC4" w:rsidRPr="0072082C" w:rsidRDefault="00FD5FC4" w:rsidP="00DF13F2">
            <w:pPr>
              <w:rPr>
                <w:color w:val="00FF00"/>
              </w:rPr>
            </w:pPr>
            <w:r w:rsidRPr="00B333FF">
              <w:t>WKS</w:t>
            </w:r>
            <w:r>
              <w:rPr>
                <w:rFonts w:hint="eastAsia"/>
              </w:rPr>
              <w:t>：</w:t>
            </w:r>
            <w:r w:rsidRPr="00B333FF">
              <w:t>熟知服务</w:t>
            </w:r>
          </w:p>
        </w:tc>
        <w:tc>
          <w:tcPr>
            <w:tcW w:w="2693" w:type="dxa"/>
          </w:tcPr>
          <w:p w:rsidR="00FD5FC4" w:rsidRPr="0072082C" w:rsidRDefault="00FD5FC4" w:rsidP="00DF13F2">
            <w:pPr>
              <w:rPr>
                <w:color w:val="00FF00"/>
              </w:rPr>
            </w:pPr>
          </w:p>
        </w:tc>
      </w:tr>
      <w:tr w:rsidR="00FD5FC4" w:rsidTr="00FD5FC4">
        <w:trPr>
          <w:trHeight w:val="44"/>
        </w:trPr>
        <w:tc>
          <w:tcPr>
            <w:tcW w:w="1221" w:type="dxa"/>
            <w:vMerge/>
          </w:tcPr>
          <w:p w:rsidR="00FD5FC4" w:rsidRPr="00B333FF" w:rsidRDefault="00FD5FC4" w:rsidP="00007BA6">
            <w:pPr>
              <w:jc w:val="center"/>
            </w:pPr>
          </w:p>
        </w:tc>
        <w:tc>
          <w:tcPr>
            <w:tcW w:w="1014" w:type="dxa"/>
            <w:vMerge/>
            <w:vAlign w:val="center"/>
          </w:tcPr>
          <w:p w:rsidR="00FD5FC4" w:rsidRPr="00B333FF" w:rsidRDefault="00FD5FC4" w:rsidP="00007BA6">
            <w:pPr>
              <w:jc w:val="center"/>
            </w:pPr>
          </w:p>
        </w:tc>
        <w:tc>
          <w:tcPr>
            <w:tcW w:w="992" w:type="dxa"/>
          </w:tcPr>
          <w:p w:rsidR="00FD5FC4" w:rsidRPr="0072082C" w:rsidRDefault="00FD5FC4" w:rsidP="00DF13F2">
            <w:pPr>
              <w:rPr>
                <w:color w:val="00FF00"/>
              </w:rPr>
            </w:pPr>
            <w:r w:rsidRPr="00B333FF">
              <w:t>000</w:t>
            </w:r>
            <w:r>
              <w:rPr>
                <w:rFonts w:hint="eastAsia"/>
              </w:rPr>
              <w:t>C</w:t>
            </w:r>
          </w:p>
        </w:tc>
        <w:tc>
          <w:tcPr>
            <w:tcW w:w="2835" w:type="dxa"/>
          </w:tcPr>
          <w:p w:rsidR="00FD5FC4" w:rsidRPr="0072082C" w:rsidRDefault="00FD5FC4" w:rsidP="00DF13F2">
            <w:pPr>
              <w:rPr>
                <w:color w:val="00FF00"/>
              </w:rPr>
            </w:pPr>
            <w:r w:rsidRPr="00B333FF">
              <w:t>PTR</w:t>
            </w:r>
            <w:r>
              <w:rPr>
                <w:rFonts w:hint="eastAsia"/>
              </w:rPr>
              <w:t>：</w:t>
            </w:r>
            <w:r w:rsidRPr="00B333FF">
              <w:t>指针记录</w:t>
            </w:r>
          </w:p>
        </w:tc>
        <w:tc>
          <w:tcPr>
            <w:tcW w:w="2693" w:type="dxa"/>
          </w:tcPr>
          <w:p w:rsidR="00FD5FC4" w:rsidRPr="0072082C" w:rsidRDefault="00FD5FC4" w:rsidP="00DF13F2">
            <w:pPr>
              <w:rPr>
                <w:color w:val="00FF00"/>
              </w:rPr>
            </w:pPr>
          </w:p>
        </w:tc>
      </w:tr>
      <w:tr w:rsidR="00FD5FC4" w:rsidTr="00FD5FC4">
        <w:trPr>
          <w:trHeight w:val="44"/>
        </w:trPr>
        <w:tc>
          <w:tcPr>
            <w:tcW w:w="1221" w:type="dxa"/>
            <w:vMerge/>
          </w:tcPr>
          <w:p w:rsidR="00FD5FC4" w:rsidRPr="00B333FF" w:rsidRDefault="00FD5FC4" w:rsidP="00007BA6">
            <w:pPr>
              <w:jc w:val="center"/>
            </w:pPr>
          </w:p>
        </w:tc>
        <w:tc>
          <w:tcPr>
            <w:tcW w:w="1014" w:type="dxa"/>
            <w:vMerge/>
            <w:vAlign w:val="center"/>
          </w:tcPr>
          <w:p w:rsidR="00FD5FC4" w:rsidRPr="00B333FF" w:rsidRDefault="00FD5FC4" w:rsidP="00007BA6">
            <w:pPr>
              <w:jc w:val="center"/>
            </w:pPr>
          </w:p>
        </w:tc>
        <w:tc>
          <w:tcPr>
            <w:tcW w:w="992" w:type="dxa"/>
          </w:tcPr>
          <w:p w:rsidR="00FD5FC4" w:rsidRPr="0072082C" w:rsidRDefault="00FD5FC4" w:rsidP="00DF13F2">
            <w:pPr>
              <w:rPr>
                <w:color w:val="00FF00"/>
              </w:rPr>
            </w:pPr>
            <w:r w:rsidRPr="00B333FF">
              <w:t>000</w:t>
            </w:r>
            <w:r>
              <w:rPr>
                <w:rFonts w:hint="eastAsia"/>
              </w:rPr>
              <w:t>D</w:t>
            </w:r>
          </w:p>
        </w:tc>
        <w:tc>
          <w:tcPr>
            <w:tcW w:w="2835" w:type="dxa"/>
          </w:tcPr>
          <w:p w:rsidR="00FD5FC4" w:rsidRPr="0072082C" w:rsidRDefault="00FD5FC4" w:rsidP="00DF13F2">
            <w:pPr>
              <w:rPr>
                <w:color w:val="00FF00"/>
              </w:rPr>
            </w:pPr>
            <w:r w:rsidRPr="00B333FF">
              <w:t>HINFO</w:t>
            </w:r>
            <w:r>
              <w:rPr>
                <w:rFonts w:hint="eastAsia"/>
              </w:rPr>
              <w:t>：</w:t>
            </w:r>
            <w:r w:rsidRPr="00B333FF">
              <w:t>主机信息</w:t>
            </w:r>
          </w:p>
        </w:tc>
        <w:tc>
          <w:tcPr>
            <w:tcW w:w="2693" w:type="dxa"/>
          </w:tcPr>
          <w:p w:rsidR="00FD5FC4" w:rsidRPr="0072082C" w:rsidRDefault="00FD5FC4" w:rsidP="00DF13F2">
            <w:pPr>
              <w:rPr>
                <w:color w:val="00FF00"/>
              </w:rPr>
            </w:pPr>
          </w:p>
        </w:tc>
      </w:tr>
      <w:tr w:rsidR="00FD5FC4" w:rsidTr="00FD5FC4">
        <w:trPr>
          <w:trHeight w:val="44"/>
        </w:trPr>
        <w:tc>
          <w:tcPr>
            <w:tcW w:w="1221" w:type="dxa"/>
            <w:vMerge/>
          </w:tcPr>
          <w:p w:rsidR="00FD5FC4" w:rsidRPr="00B333FF" w:rsidRDefault="00FD5FC4" w:rsidP="00007BA6">
            <w:pPr>
              <w:jc w:val="center"/>
            </w:pPr>
          </w:p>
        </w:tc>
        <w:tc>
          <w:tcPr>
            <w:tcW w:w="1014" w:type="dxa"/>
            <w:vMerge/>
            <w:vAlign w:val="center"/>
          </w:tcPr>
          <w:p w:rsidR="00FD5FC4" w:rsidRPr="00B333FF" w:rsidRDefault="00FD5FC4" w:rsidP="00007BA6">
            <w:pPr>
              <w:jc w:val="center"/>
            </w:pPr>
          </w:p>
        </w:tc>
        <w:tc>
          <w:tcPr>
            <w:tcW w:w="992" w:type="dxa"/>
          </w:tcPr>
          <w:p w:rsidR="00FD5FC4" w:rsidRPr="00B333FF" w:rsidRDefault="00FD5FC4" w:rsidP="00DF13F2">
            <w:r w:rsidRPr="00B333FF">
              <w:t>000</w:t>
            </w:r>
            <w:r>
              <w:rPr>
                <w:rFonts w:hint="eastAsia"/>
              </w:rPr>
              <w:t>F</w:t>
            </w:r>
          </w:p>
        </w:tc>
        <w:tc>
          <w:tcPr>
            <w:tcW w:w="2835" w:type="dxa"/>
          </w:tcPr>
          <w:p w:rsidR="00FD5FC4" w:rsidRPr="0072082C" w:rsidRDefault="00FD5FC4" w:rsidP="00DF13F2">
            <w:pPr>
              <w:rPr>
                <w:color w:val="00FF00"/>
              </w:rPr>
            </w:pPr>
            <w:r w:rsidRPr="00B333FF">
              <w:t>MX</w:t>
            </w:r>
            <w:r>
              <w:rPr>
                <w:rFonts w:hint="eastAsia"/>
              </w:rPr>
              <w:t>：</w:t>
            </w:r>
            <w:r w:rsidRPr="00B333FF">
              <w:t>邮件交换记录</w:t>
            </w:r>
          </w:p>
        </w:tc>
        <w:tc>
          <w:tcPr>
            <w:tcW w:w="2693" w:type="dxa"/>
          </w:tcPr>
          <w:p w:rsidR="00FD5FC4" w:rsidRPr="0072082C" w:rsidRDefault="00FD5FC4" w:rsidP="00DF13F2">
            <w:pPr>
              <w:rPr>
                <w:color w:val="00FF00"/>
              </w:rPr>
            </w:pPr>
          </w:p>
        </w:tc>
      </w:tr>
      <w:tr w:rsidR="00FD5FC4" w:rsidTr="00FD5FC4">
        <w:trPr>
          <w:trHeight w:val="44"/>
        </w:trPr>
        <w:tc>
          <w:tcPr>
            <w:tcW w:w="1221" w:type="dxa"/>
            <w:vMerge/>
          </w:tcPr>
          <w:p w:rsidR="00FD5FC4" w:rsidRPr="00B333FF" w:rsidRDefault="00FD5FC4" w:rsidP="00007BA6">
            <w:pPr>
              <w:jc w:val="center"/>
            </w:pPr>
          </w:p>
        </w:tc>
        <w:tc>
          <w:tcPr>
            <w:tcW w:w="1014" w:type="dxa"/>
            <w:vMerge/>
            <w:vAlign w:val="center"/>
          </w:tcPr>
          <w:p w:rsidR="00FD5FC4" w:rsidRPr="00B333FF" w:rsidRDefault="00FD5FC4" w:rsidP="00007BA6">
            <w:pPr>
              <w:jc w:val="center"/>
            </w:pPr>
          </w:p>
        </w:tc>
        <w:tc>
          <w:tcPr>
            <w:tcW w:w="992" w:type="dxa"/>
          </w:tcPr>
          <w:p w:rsidR="00FD5FC4" w:rsidRPr="00B333FF" w:rsidRDefault="00FD5FC4" w:rsidP="00DF13F2">
            <w:r>
              <w:rPr>
                <w:rFonts w:hint="eastAsia"/>
              </w:rPr>
              <w:t>001C</w:t>
            </w:r>
          </w:p>
        </w:tc>
        <w:tc>
          <w:tcPr>
            <w:tcW w:w="2835" w:type="dxa"/>
          </w:tcPr>
          <w:p w:rsidR="00FD5FC4" w:rsidRPr="0072082C" w:rsidRDefault="00FD5FC4" w:rsidP="00DF13F2">
            <w:pPr>
              <w:rPr>
                <w:color w:val="00FF00"/>
              </w:rPr>
            </w:pPr>
            <w:r w:rsidRPr="00B333FF">
              <w:t>AAAA</w:t>
            </w:r>
            <w:r>
              <w:rPr>
                <w:rFonts w:hint="eastAsia"/>
              </w:rPr>
              <w:t>：</w:t>
            </w:r>
            <w:r>
              <w:t>IPv6</w:t>
            </w:r>
          </w:p>
        </w:tc>
        <w:tc>
          <w:tcPr>
            <w:tcW w:w="2693" w:type="dxa"/>
          </w:tcPr>
          <w:p w:rsidR="00FD5FC4" w:rsidRPr="0072082C" w:rsidRDefault="00FD5FC4" w:rsidP="00DF13F2">
            <w:pPr>
              <w:rPr>
                <w:color w:val="00FF00"/>
              </w:rPr>
            </w:pPr>
          </w:p>
        </w:tc>
      </w:tr>
      <w:tr w:rsidR="00FD5FC4" w:rsidTr="00FD5FC4">
        <w:trPr>
          <w:trHeight w:val="44"/>
        </w:trPr>
        <w:tc>
          <w:tcPr>
            <w:tcW w:w="1221" w:type="dxa"/>
            <w:vMerge/>
          </w:tcPr>
          <w:p w:rsidR="00FD5FC4" w:rsidRPr="00B333FF" w:rsidRDefault="00FD5FC4" w:rsidP="00007BA6">
            <w:pPr>
              <w:jc w:val="center"/>
            </w:pPr>
          </w:p>
        </w:tc>
        <w:tc>
          <w:tcPr>
            <w:tcW w:w="1014" w:type="dxa"/>
            <w:vMerge/>
            <w:vAlign w:val="center"/>
          </w:tcPr>
          <w:p w:rsidR="00FD5FC4" w:rsidRPr="00B333FF" w:rsidRDefault="00FD5FC4" w:rsidP="00007BA6">
            <w:pPr>
              <w:jc w:val="center"/>
            </w:pPr>
          </w:p>
        </w:tc>
        <w:tc>
          <w:tcPr>
            <w:tcW w:w="992" w:type="dxa"/>
          </w:tcPr>
          <w:p w:rsidR="00FD5FC4" w:rsidRPr="00B333FF" w:rsidRDefault="00FD5FC4" w:rsidP="00DF13F2">
            <w:r>
              <w:rPr>
                <w:rFonts w:hint="eastAsia"/>
              </w:rPr>
              <w:t>00FC</w:t>
            </w:r>
          </w:p>
        </w:tc>
        <w:tc>
          <w:tcPr>
            <w:tcW w:w="2835" w:type="dxa"/>
          </w:tcPr>
          <w:p w:rsidR="00FD5FC4" w:rsidRPr="00FD5FC4" w:rsidRDefault="00FD5FC4" w:rsidP="00DF13F2">
            <w:pPr>
              <w:rPr>
                <w:color w:val="00FF00"/>
              </w:rPr>
            </w:pPr>
            <w:r w:rsidRPr="00B333FF">
              <w:t>AXFR</w:t>
            </w:r>
            <w:r>
              <w:rPr>
                <w:rFonts w:hint="eastAsia"/>
              </w:rPr>
              <w:t>：</w:t>
            </w:r>
            <w:r w:rsidRPr="00B333FF">
              <w:t>对区域转换的请求</w:t>
            </w:r>
          </w:p>
        </w:tc>
        <w:tc>
          <w:tcPr>
            <w:tcW w:w="2693" w:type="dxa"/>
          </w:tcPr>
          <w:p w:rsidR="00FD5FC4" w:rsidRPr="0072082C" w:rsidRDefault="00FD5FC4" w:rsidP="00DF13F2">
            <w:pPr>
              <w:rPr>
                <w:color w:val="00FF00"/>
              </w:rPr>
            </w:pPr>
          </w:p>
        </w:tc>
      </w:tr>
      <w:tr w:rsidR="00FD5FC4" w:rsidTr="00FD5FC4">
        <w:trPr>
          <w:trHeight w:val="44"/>
        </w:trPr>
        <w:tc>
          <w:tcPr>
            <w:tcW w:w="1221" w:type="dxa"/>
            <w:vMerge/>
          </w:tcPr>
          <w:p w:rsidR="00FD5FC4" w:rsidRPr="00B333FF" w:rsidRDefault="00FD5FC4" w:rsidP="00007BA6">
            <w:pPr>
              <w:jc w:val="center"/>
            </w:pPr>
          </w:p>
        </w:tc>
        <w:tc>
          <w:tcPr>
            <w:tcW w:w="1014" w:type="dxa"/>
            <w:vMerge/>
            <w:vAlign w:val="center"/>
          </w:tcPr>
          <w:p w:rsidR="00FD5FC4" w:rsidRPr="00B333FF" w:rsidRDefault="00FD5FC4" w:rsidP="00007BA6">
            <w:pPr>
              <w:jc w:val="center"/>
            </w:pPr>
          </w:p>
        </w:tc>
        <w:tc>
          <w:tcPr>
            <w:tcW w:w="992" w:type="dxa"/>
          </w:tcPr>
          <w:p w:rsidR="00FD5FC4" w:rsidRPr="00B333FF" w:rsidRDefault="00FD5FC4" w:rsidP="00DF13F2">
            <w:r>
              <w:rPr>
                <w:rFonts w:hint="eastAsia"/>
              </w:rPr>
              <w:t>00FF</w:t>
            </w:r>
          </w:p>
        </w:tc>
        <w:tc>
          <w:tcPr>
            <w:tcW w:w="2835" w:type="dxa"/>
          </w:tcPr>
          <w:p w:rsidR="00FD5FC4" w:rsidRPr="0072082C" w:rsidRDefault="00FD5FC4" w:rsidP="00DF13F2">
            <w:pPr>
              <w:rPr>
                <w:color w:val="00FF00"/>
              </w:rPr>
            </w:pPr>
            <w:r w:rsidRPr="00B333FF">
              <w:t>ANY</w:t>
            </w:r>
            <w:r>
              <w:rPr>
                <w:rFonts w:hint="eastAsia"/>
              </w:rPr>
              <w:t>：</w:t>
            </w:r>
            <w:r w:rsidRPr="00B333FF">
              <w:t>对所有记录的请求</w:t>
            </w:r>
          </w:p>
        </w:tc>
        <w:tc>
          <w:tcPr>
            <w:tcW w:w="2693" w:type="dxa"/>
          </w:tcPr>
          <w:p w:rsidR="00FD5FC4" w:rsidRPr="0072082C" w:rsidRDefault="00FD5FC4" w:rsidP="00DF13F2">
            <w:pPr>
              <w:rPr>
                <w:color w:val="00FF00"/>
              </w:rPr>
            </w:pPr>
          </w:p>
        </w:tc>
      </w:tr>
      <w:tr w:rsidR="00FD5FC4" w:rsidTr="00FD5FC4">
        <w:tc>
          <w:tcPr>
            <w:tcW w:w="1221" w:type="dxa"/>
            <w:vMerge/>
          </w:tcPr>
          <w:p w:rsidR="00FD5FC4" w:rsidRPr="00B333FF" w:rsidRDefault="00FD5FC4" w:rsidP="00007BA6">
            <w:pPr>
              <w:jc w:val="center"/>
            </w:pPr>
          </w:p>
        </w:tc>
        <w:tc>
          <w:tcPr>
            <w:tcW w:w="1014" w:type="dxa"/>
            <w:vAlign w:val="center"/>
          </w:tcPr>
          <w:p w:rsidR="00FD5FC4" w:rsidRDefault="00FD5FC4" w:rsidP="00007BA6">
            <w:pPr>
              <w:jc w:val="center"/>
            </w:pPr>
            <w:r w:rsidRPr="00B333FF">
              <w:t>class</w:t>
            </w:r>
          </w:p>
        </w:tc>
        <w:tc>
          <w:tcPr>
            <w:tcW w:w="6520" w:type="dxa"/>
            <w:gridSpan w:val="3"/>
          </w:tcPr>
          <w:p w:rsidR="00FD5FC4" w:rsidRDefault="00FD5FC4" w:rsidP="00007BA6">
            <w:r w:rsidRPr="00B333FF">
              <w:t>0001→IN(</w:t>
            </w:r>
            <w:r w:rsidRPr="00B333FF">
              <w:t>互联网</w:t>
            </w:r>
            <w:r w:rsidRPr="00B333FF">
              <w:t>)</w:t>
            </w:r>
          </w:p>
        </w:tc>
      </w:tr>
      <w:tr w:rsidR="00FD5FC4" w:rsidTr="00FD5FC4">
        <w:tc>
          <w:tcPr>
            <w:tcW w:w="1221" w:type="dxa"/>
            <w:vMerge/>
          </w:tcPr>
          <w:p w:rsidR="00FD5FC4" w:rsidRDefault="00FD5FC4" w:rsidP="00007BA6">
            <w:pPr>
              <w:jc w:val="center"/>
            </w:pPr>
          </w:p>
        </w:tc>
        <w:tc>
          <w:tcPr>
            <w:tcW w:w="1014" w:type="dxa"/>
            <w:vAlign w:val="center"/>
          </w:tcPr>
          <w:p w:rsidR="00FD5FC4" w:rsidRPr="00B333FF" w:rsidRDefault="00FD5FC4" w:rsidP="00007BA6">
            <w:pPr>
              <w:jc w:val="center"/>
            </w:pPr>
            <w:r>
              <w:rPr>
                <w:rFonts w:hint="eastAsia"/>
              </w:rPr>
              <w:t>TTL</w:t>
            </w:r>
          </w:p>
        </w:tc>
        <w:tc>
          <w:tcPr>
            <w:tcW w:w="6520" w:type="dxa"/>
            <w:gridSpan w:val="3"/>
          </w:tcPr>
          <w:p w:rsidR="00FD5FC4" w:rsidRDefault="00FD5FC4" w:rsidP="00007BA6">
            <w:r w:rsidRPr="00B333FF">
              <w:t>客户程序保留该</w:t>
            </w:r>
            <w:r w:rsidRPr="00B333FF">
              <w:t>RR</w:t>
            </w:r>
            <w:r w:rsidRPr="00B333FF">
              <w:t>的秒数，通常值为</w:t>
            </w:r>
            <w:r w:rsidRPr="00B333FF">
              <w:t>2</w:t>
            </w:r>
            <w:r w:rsidRPr="00B333FF">
              <w:t>天</w:t>
            </w:r>
          </w:p>
        </w:tc>
      </w:tr>
      <w:tr w:rsidR="00FD5FC4" w:rsidTr="00FD5FC4">
        <w:tc>
          <w:tcPr>
            <w:tcW w:w="1221" w:type="dxa"/>
            <w:vMerge/>
          </w:tcPr>
          <w:p w:rsidR="00FD5FC4" w:rsidRDefault="00FD5FC4" w:rsidP="00007BA6">
            <w:pPr>
              <w:jc w:val="center"/>
            </w:pPr>
          </w:p>
        </w:tc>
        <w:tc>
          <w:tcPr>
            <w:tcW w:w="1014" w:type="dxa"/>
            <w:vAlign w:val="center"/>
          </w:tcPr>
          <w:p w:rsidR="00FD5FC4" w:rsidRDefault="00FD5FC4" w:rsidP="00007BA6">
            <w:pPr>
              <w:jc w:val="center"/>
            </w:pPr>
            <w:r>
              <w:rPr>
                <w:rFonts w:hint="eastAsia"/>
              </w:rPr>
              <w:t>Length</w:t>
            </w:r>
          </w:p>
        </w:tc>
        <w:tc>
          <w:tcPr>
            <w:tcW w:w="6520" w:type="dxa"/>
            <w:gridSpan w:val="3"/>
          </w:tcPr>
          <w:p w:rsidR="00FD5FC4" w:rsidRDefault="00FD5FC4" w:rsidP="00007BA6">
            <w:r w:rsidRPr="00B333FF">
              <w:t>数据长度</w:t>
            </w:r>
            <w:r w:rsidRPr="00B333FF">
              <w:t>,</w:t>
            </w:r>
            <w:r w:rsidRPr="00B333FF">
              <w:t>单位</w:t>
            </w:r>
            <w:r w:rsidRPr="00B333FF">
              <w:t>B</w:t>
            </w:r>
          </w:p>
        </w:tc>
      </w:tr>
      <w:tr w:rsidR="00FD5FC4" w:rsidTr="00FD5FC4">
        <w:trPr>
          <w:trHeight w:val="123"/>
        </w:trPr>
        <w:tc>
          <w:tcPr>
            <w:tcW w:w="1221" w:type="dxa"/>
            <w:vMerge/>
          </w:tcPr>
          <w:p w:rsidR="00FD5FC4" w:rsidRDefault="00FD5FC4" w:rsidP="00007BA6">
            <w:pPr>
              <w:jc w:val="center"/>
            </w:pPr>
          </w:p>
        </w:tc>
        <w:tc>
          <w:tcPr>
            <w:tcW w:w="1014" w:type="dxa"/>
            <w:vAlign w:val="center"/>
          </w:tcPr>
          <w:p w:rsidR="00FD5FC4" w:rsidRDefault="00FD5FC4" w:rsidP="00007BA6">
            <w:pPr>
              <w:jc w:val="center"/>
            </w:pPr>
            <w:r>
              <w:rPr>
                <w:rFonts w:hint="eastAsia"/>
              </w:rPr>
              <w:t>data</w:t>
            </w:r>
          </w:p>
        </w:tc>
        <w:tc>
          <w:tcPr>
            <w:tcW w:w="6520" w:type="dxa"/>
            <w:gridSpan w:val="3"/>
          </w:tcPr>
          <w:p w:rsidR="00FD5FC4" w:rsidRPr="00DF13F2" w:rsidRDefault="00FD5FC4" w:rsidP="00007BA6">
            <w:pPr>
              <w:rPr>
                <w:color w:val="00FF00"/>
              </w:rPr>
            </w:pPr>
            <w:r w:rsidRPr="00B333FF">
              <w:t>格式依赖于</w:t>
            </w:r>
            <w:r w:rsidRPr="00B333FF">
              <w:t>type</w:t>
            </w:r>
          </w:p>
        </w:tc>
      </w:tr>
      <w:tr w:rsidR="00DF13F2" w:rsidTr="00FD5FC4">
        <w:tc>
          <w:tcPr>
            <w:tcW w:w="1221" w:type="dxa"/>
            <w:vAlign w:val="center"/>
          </w:tcPr>
          <w:p w:rsidR="00DF13F2" w:rsidRDefault="00DF13F2" w:rsidP="0072082C">
            <w:pPr>
              <w:jc w:val="center"/>
            </w:pPr>
            <w:r w:rsidRPr="00B333FF">
              <w:t xml:space="preserve">Authority </w:t>
            </w:r>
          </w:p>
          <w:p w:rsidR="00DF13F2" w:rsidRDefault="00DF13F2" w:rsidP="0072082C">
            <w:pPr>
              <w:jc w:val="center"/>
            </w:pPr>
            <w:r w:rsidRPr="00B333FF">
              <w:t>RR</w:t>
            </w:r>
          </w:p>
        </w:tc>
        <w:tc>
          <w:tcPr>
            <w:tcW w:w="7534" w:type="dxa"/>
            <w:gridSpan w:val="4"/>
          </w:tcPr>
          <w:p w:rsidR="00DF13F2" w:rsidRDefault="00DF13F2" w:rsidP="00B333FF"/>
        </w:tc>
      </w:tr>
      <w:tr w:rsidR="00DF13F2" w:rsidTr="00FD5FC4">
        <w:tc>
          <w:tcPr>
            <w:tcW w:w="1221" w:type="dxa"/>
            <w:vAlign w:val="center"/>
          </w:tcPr>
          <w:p w:rsidR="00DF13F2" w:rsidRPr="00B333FF" w:rsidRDefault="00DF13F2" w:rsidP="0072082C">
            <w:pPr>
              <w:jc w:val="center"/>
            </w:pPr>
            <w:r w:rsidRPr="00B333FF">
              <w:t>Additional RR</w:t>
            </w:r>
          </w:p>
        </w:tc>
        <w:tc>
          <w:tcPr>
            <w:tcW w:w="7534" w:type="dxa"/>
            <w:gridSpan w:val="4"/>
          </w:tcPr>
          <w:p w:rsidR="00DF13F2" w:rsidRDefault="00DF13F2" w:rsidP="00B333FF"/>
        </w:tc>
      </w:tr>
    </w:tbl>
    <w:p w:rsidR="001E6420" w:rsidRDefault="001E6420" w:rsidP="00B333FF"/>
    <w:p w:rsidR="00FD5FC4" w:rsidRDefault="00FD5FC4">
      <w:pPr>
        <w:widowControl/>
        <w:jc w:val="left"/>
        <w:rPr>
          <w:rFonts w:asciiTheme="majorHAnsi" w:eastAsiaTheme="majorEastAsia" w:hAnsiTheme="majorHAnsi" w:cstheme="majorBidi"/>
          <w:b/>
          <w:bCs/>
          <w:sz w:val="32"/>
          <w:szCs w:val="32"/>
        </w:rPr>
      </w:pPr>
      <w:r>
        <w:br w:type="page"/>
      </w:r>
    </w:p>
    <w:p w:rsidR="003E4B19" w:rsidRDefault="00390470" w:rsidP="003E4B19">
      <w:pPr>
        <w:pStyle w:val="2"/>
      </w:pPr>
      <w:bookmarkStart w:id="77" w:name="_Toc506814749"/>
      <w:r>
        <w:rPr>
          <w:rFonts w:hint="eastAsia"/>
        </w:rPr>
        <w:lastRenderedPageBreak/>
        <w:t>DNS</w:t>
      </w:r>
      <w:r w:rsidR="003E4B19">
        <w:rPr>
          <w:rFonts w:hint="eastAsia"/>
        </w:rPr>
        <w:t>回复报文</w:t>
      </w:r>
      <w:bookmarkEnd w:id="77"/>
    </w:p>
    <w:p w:rsidR="003E4B19" w:rsidRPr="00B333FF" w:rsidRDefault="003E4B19" w:rsidP="003E4B19">
      <w:pPr>
        <w:rPr>
          <w:color w:val="00FF00"/>
        </w:rPr>
      </w:pPr>
      <w:r w:rsidRPr="00B333FF">
        <w:t>注意</w:t>
      </w:r>
      <w:r w:rsidRPr="00B333FF">
        <w:t>DNS</w:t>
      </w:r>
      <w:r w:rsidRPr="00B333FF">
        <w:t>回复报文包含查询问题，即报文中的</w:t>
      </w:r>
      <w:r w:rsidRPr="00B333FF">
        <w:t>Question</w:t>
      </w:r>
      <w:r w:rsidRPr="00B333FF">
        <w:t>字段和查询报文中的</w:t>
      </w:r>
      <w:r w:rsidRPr="00B333FF">
        <w:t>Question</w:t>
      </w:r>
      <w:r w:rsidRPr="00B333FF">
        <w:t>字段相同</w:t>
      </w:r>
    </w:p>
    <w:p w:rsidR="003E4B19" w:rsidRDefault="003E4B19">
      <w:pPr>
        <w:widowControl/>
        <w:jc w:val="left"/>
        <w:rPr>
          <w:rFonts w:asciiTheme="majorHAnsi" w:eastAsiaTheme="majorEastAsia" w:hAnsiTheme="majorHAnsi" w:cstheme="majorBidi"/>
          <w:b/>
          <w:bCs/>
          <w:sz w:val="32"/>
          <w:szCs w:val="32"/>
        </w:rPr>
      </w:pPr>
      <w:r>
        <w:br w:type="page"/>
      </w:r>
    </w:p>
    <w:p w:rsidR="00007BA6" w:rsidRDefault="00007BA6" w:rsidP="00007BA6"/>
    <w:p w:rsidR="00007BA6" w:rsidRDefault="00390470" w:rsidP="00390470">
      <w:pPr>
        <w:pStyle w:val="2"/>
      </w:pPr>
      <w:bookmarkStart w:id="78" w:name="_Toc506814750"/>
      <w:r>
        <w:rPr>
          <w:rFonts w:hint="eastAsia"/>
        </w:rPr>
        <w:t>FTP</w:t>
      </w:r>
      <w:r w:rsidR="00007BA6">
        <w:rPr>
          <w:rFonts w:hint="eastAsia"/>
        </w:rPr>
        <w:t>命令报文</w:t>
      </w:r>
      <w:bookmarkEnd w:id="78"/>
    </w:p>
    <w:p w:rsidR="00007BA6" w:rsidRDefault="00007BA6" w:rsidP="00007BA6"/>
    <w:p w:rsidR="00007BA6" w:rsidRDefault="00007BA6" w:rsidP="00007BA6">
      <w:r>
        <w:rPr>
          <w:rFonts w:hint="eastAsia"/>
        </w:rPr>
        <w:t>FTP</w:t>
      </w:r>
      <w:r>
        <w:rPr>
          <w:rFonts w:hint="eastAsia"/>
        </w:rPr>
        <w:t>命令：</w:t>
      </w:r>
      <w:r>
        <w:rPr>
          <w:rFonts w:hint="eastAsia"/>
        </w:rPr>
        <w:t>3~4</w:t>
      </w:r>
      <w:r>
        <w:rPr>
          <w:rFonts w:hint="eastAsia"/>
        </w:rPr>
        <w:t>个大写</w:t>
      </w:r>
      <w:r>
        <w:rPr>
          <w:rFonts w:hint="eastAsia"/>
        </w:rPr>
        <w:t>ASCII</w:t>
      </w:r>
      <w:r>
        <w:rPr>
          <w:rFonts w:hint="eastAsia"/>
        </w:rPr>
        <w:t>符，有些带选项参数。</w:t>
      </w:r>
    </w:p>
    <w:p w:rsidR="00007BA6" w:rsidRDefault="00007BA6" w:rsidP="00007BA6">
      <w:r>
        <w:rPr>
          <w:rFonts w:hint="eastAsia"/>
        </w:rPr>
        <w:t>ABOR</w:t>
      </w:r>
      <w:r>
        <w:rPr>
          <w:rFonts w:hint="eastAsia"/>
        </w:rPr>
        <w:t>：放弃先前的</w:t>
      </w:r>
      <w:r>
        <w:rPr>
          <w:rFonts w:hint="eastAsia"/>
        </w:rPr>
        <w:t>F T P</w:t>
      </w:r>
      <w:r>
        <w:rPr>
          <w:rFonts w:hint="eastAsia"/>
        </w:rPr>
        <w:t>命令和数据传输</w:t>
      </w:r>
    </w:p>
    <w:p w:rsidR="00007BA6" w:rsidRDefault="00007BA6" w:rsidP="00007BA6">
      <w:r>
        <w:rPr>
          <w:rFonts w:hint="eastAsia"/>
        </w:rPr>
        <w:t>LIST</w:t>
      </w:r>
      <w:r>
        <w:rPr>
          <w:rFonts w:hint="eastAsia"/>
        </w:rPr>
        <w:t>：列表显示文件或目录</w:t>
      </w:r>
    </w:p>
    <w:p w:rsidR="00007BA6" w:rsidRDefault="00007BA6" w:rsidP="00007BA6">
      <w:r>
        <w:rPr>
          <w:rFonts w:hint="eastAsia"/>
        </w:rPr>
        <w:t>PASS</w:t>
      </w:r>
      <w:r>
        <w:rPr>
          <w:rFonts w:hint="eastAsia"/>
        </w:rPr>
        <w:t>：服务器上的口令</w:t>
      </w:r>
    </w:p>
    <w:p w:rsidR="00007BA6" w:rsidRDefault="00007BA6" w:rsidP="00007BA6">
      <w:r>
        <w:rPr>
          <w:rFonts w:hint="eastAsia"/>
        </w:rPr>
        <w:t>PORT</w:t>
      </w:r>
      <w:r>
        <w:rPr>
          <w:rFonts w:hint="eastAsia"/>
        </w:rPr>
        <w:t>：客户端</w:t>
      </w:r>
      <w:r>
        <w:rPr>
          <w:rFonts w:hint="eastAsia"/>
        </w:rPr>
        <w:t>I P</w:t>
      </w:r>
      <w:r>
        <w:rPr>
          <w:rFonts w:hint="eastAsia"/>
        </w:rPr>
        <w:t>地址（</w:t>
      </w:r>
      <w:r>
        <w:rPr>
          <w:rFonts w:hint="eastAsia"/>
        </w:rPr>
        <w:t>n1 .n2 .n3 .n4</w:t>
      </w:r>
      <w:r>
        <w:rPr>
          <w:rFonts w:hint="eastAsia"/>
        </w:rPr>
        <w:t>）和端口（</w:t>
      </w:r>
      <w:r>
        <w:rPr>
          <w:rFonts w:hint="eastAsia"/>
        </w:rPr>
        <w:t xml:space="preserve"> n5</w:t>
      </w:r>
      <w:r>
        <w:rPr>
          <w:rFonts w:hint="eastAsia"/>
        </w:rPr>
        <w:t>×</w:t>
      </w:r>
      <w:r>
        <w:rPr>
          <w:rFonts w:hint="eastAsia"/>
        </w:rPr>
        <w:t>2 5 6 +n6</w:t>
      </w:r>
      <w:r>
        <w:rPr>
          <w:rFonts w:hint="eastAsia"/>
        </w:rPr>
        <w:t>）</w:t>
      </w:r>
    </w:p>
    <w:p w:rsidR="00007BA6" w:rsidRDefault="00007BA6" w:rsidP="00007BA6">
      <w:r>
        <w:rPr>
          <w:rFonts w:hint="eastAsia"/>
        </w:rPr>
        <w:t>QUIT</w:t>
      </w:r>
      <w:r>
        <w:rPr>
          <w:rFonts w:hint="eastAsia"/>
        </w:rPr>
        <w:t>：从服务器注销</w:t>
      </w:r>
    </w:p>
    <w:p w:rsidR="00007BA6" w:rsidRDefault="00007BA6" w:rsidP="00007BA6">
      <w:r>
        <w:rPr>
          <w:rFonts w:hint="eastAsia"/>
        </w:rPr>
        <w:t>RETR</w:t>
      </w:r>
      <w:r>
        <w:rPr>
          <w:rFonts w:hint="eastAsia"/>
        </w:rPr>
        <w:t>：检索（取）一个文件</w:t>
      </w:r>
    </w:p>
    <w:p w:rsidR="00007BA6" w:rsidRDefault="00007BA6" w:rsidP="00007BA6">
      <w:r>
        <w:rPr>
          <w:rFonts w:hint="eastAsia"/>
        </w:rPr>
        <w:t>STOR</w:t>
      </w:r>
      <w:r>
        <w:rPr>
          <w:rFonts w:hint="eastAsia"/>
        </w:rPr>
        <w:t>：存储（放）一个文件</w:t>
      </w:r>
    </w:p>
    <w:p w:rsidR="00007BA6" w:rsidRDefault="00007BA6" w:rsidP="00007BA6">
      <w:r>
        <w:rPr>
          <w:rFonts w:hint="eastAsia"/>
        </w:rPr>
        <w:t>SYST</w:t>
      </w:r>
      <w:r>
        <w:rPr>
          <w:rFonts w:hint="eastAsia"/>
        </w:rPr>
        <w:t>：服务器返回系统类型</w:t>
      </w:r>
    </w:p>
    <w:p w:rsidR="00007BA6" w:rsidRDefault="00007BA6" w:rsidP="00007BA6">
      <w:r>
        <w:rPr>
          <w:rFonts w:hint="eastAsia"/>
        </w:rPr>
        <w:t>TYPE</w:t>
      </w:r>
      <w:r>
        <w:rPr>
          <w:rFonts w:hint="eastAsia"/>
        </w:rPr>
        <w:t>：说明文件类型：</w:t>
      </w:r>
      <w:r>
        <w:rPr>
          <w:rFonts w:hint="eastAsia"/>
        </w:rPr>
        <w:t>A</w:t>
      </w:r>
      <w:r>
        <w:rPr>
          <w:rFonts w:hint="eastAsia"/>
        </w:rPr>
        <w:t>表示</w:t>
      </w:r>
      <w:r>
        <w:rPr>
          <w:rFonts w:hint="eastAsia"/>
        </w:rPr>
        <w:t>A S C I I</w:t>
      </w:r>
      <w:r>
        <w:rPr>
          <w:rFonts w:hint="eastAsia"/>
        </w:rPr>
        <w:t>码，</w:t>
      </w:r>
      <w:r>
        <w:rPr>
          <w:rFonts w:hint="eastAsia"/>
        </w:rPr>
        <w:t>I</w:t>
      </w:r>
      <w:r>
        <w:rPr>
          <w:rFonts w:hint="eastAsia"/>
        </w:rPr>
        <w:t>表示图像</w:t>
      </w:r>
    </w:p>
    <w:p w:rsidR="00007BA6" w:rsidRDefault="00007BA6" w:rsidP="00007BA6">
      <w:r>
        <w:rPr>
          <w:rFonts w:hint="eastAsia"/>
        </w:rPr>
        <w:t>USER</w:t>
      </w:r>
      <w:r>
        <w:rPr>
          <w:rFonts w:hint="eastAsia"/>
        </w:rPr>
        <w:t>：服务器上用户名</w:t>
      </w:r>
      <w:r>
        <w:rPr>
          <w:rFonts w:hint="eastAsia"/>
        </w:rPr>
        <w:t xml:space="preserve"> </w:t>
      </w:r>
    </w:p>
    <w:p w:rsidR="00007BA6" w:rsidRDefault="00007BA6" w:rsidP="00007BA6">
      <w:r>
        <w:t xml:space="preserve"> </w:t>
      </w:r>
    </w:p>
    <w:p w:rsidR="00007BA6" w:rsidRDefault="00007BA6">
      <w:pPr>
        <w:widowControl/>
        <w:jc w:val="left"/>
        <w:rPr>
          <w:rFonts w:asciiTheme="majorHAnsi" w:eastAsiaTheme="majorEastAsia" w:hAnsiTheme="majorHAnsi" w:cstheme="majorBidi"/>
          <w:b/>
          <w:bCs/>
          <w:sz w:val="32"/>
          <w:szCs w:val="32"/>
        </w:rPr>
      </w:pPr>
      <w:r>
        <w:br w:type="page"/>
      </w:r>
    </w:p>
    <w:p w:rsidR="00007BA6" w:rsidRDefault="00390470" w:rsidP="00007BA6">
      <w:pPr>
        <w:pStyle w:val="2"/>
      </w:pPr>
      <w:bookmarkStart w:id="79" w:name="_Toc506814751"/>
      <w:r>
        <w:rPr>
          <w:rFonts w:hint="eastAsia"/>
        </w:rPr>
        <w:lastRenderedPageBreak/>
        <w:t>FTP</w:t>
      </w:r>
      <w:r w:rsidR="00007BA6">
        <w:rPr>
          <w:rFonts w:hint="eastAsia"/>
        </w:rPr>
        <w:t>应答报文</w:t>
      </w:r>
      <w:bookmarkEnd w:id="79"/>
    </w:p>
    <w:p w:rsidR="00007BA6" w:rsidRDefault="00007BA6" w:rsidP="00007BA6">
      <w:r>
        <w:rPr>
          <w:rFonts w:hint="eastAsia"/>
        </w:rPr>
        <w:t>3</w:t>
      </w:r>
      <w:r>
        <w:rPr>
          <w:rFonts w:hint="eastAsia"/>
        </w:rPr>
        <w:t>个</w:t>
      </w:r>
      <w:r>
        <w:rPr>
          <w:rFonts w:hint="eastAsia"/>
        </w:rPr>
        <w:t>ASCII</w:t>
      </w:r>
      <w:r>
        <w:rPr>
          <w:rFonts w:hint="eastAsia"/>
        </w:rPr>
        <w:t>码数字</w:t>
      </w:r>
      <w:r>
        <w:rPr>
          <w:rFonts w:hint="eastAsia"/>
        </w:rPr>
        <w:t>+</w:t>
      </w:r>
      <w:r>
        <w:rPr>
          <w:rFonts w:hint="eastAsia"/>
        </w:rPr>
        <w:t>报文选项。</w:t>
      </w:r>
      <w:r>
        <w:rPr>
          <w:rFonts w:hint="eastAsia"/>
        </w:rPr>
        <w:t xml:space="preserve"> </w:t>
      </w:r>
    </w:p>
    <w:p w:rsidR="00007BA6" w:rsidRDefault="00007BA6" w:rsidP="00007BA6">
      <w:r>
        <w:rPr>
          <w:rFonts w:hint="eastAsia"/>
        </w:rPr>
        <w:t>软件系统需要根据数字代码来决定如何应答，而选项串是面向人工处理的。</w:t>
      </w:r>
      <w:r>
        <w:rPr>
          <w:rFonts w:hint="eastAsia"/>
        </w:rPr>
        <w:t xml:space="preserve"> </w:t>
      </w:r>
    </w:p>
    <w:p w:rsidR="00007BA6" w:rsidRDefault="00007BA6" w:rsidP="00007BA6">
      <w:r>
        <w:rPr>
          <w:rFonts w:hint="eastAsia"/>
        </w:rPr>
        <w:t>由于客户通常都要输出数字应答和报文串，一个可交互的用户可以通过阅读报文串（而不必记忆所有数字回答代码的含义）来确定应答的含义。</w:t>
      </w:r>
    </w:p>
    <w:p w:rsidR="00007BA6" w:rsidRDefault="00007BA6" w:rsidP="00007BA6">
      <w:r>
        <w:t xml:space="preserve"> </w:t>
      </w:r>
    </w:p>
    <w:p w:rsidR="00007BA6" w:rsidRDefault="00007BA6" w:rsidP="00007BA6">
      <w:r>
        <w:rPr>
          <w:rFonts w:hint="eastAsia"/>
        </w:rPr>
        <w:t>第</w:t>
      </w:r>
      <w:r>
        <w:rPr>
          <w:rFonts w:hint="eastAsia"/>
        </w:rPr>
        <w:t>1</w:t>
      </w:r>
      <w:r>
        <w:rPr>
          <w:rFonts w:hint="eastAsia"/>
        </w:rPr>
        <w:t>位</w:t>
      </w:r>
      <w:r>
        <w:rPr>
          <w:rFonts w:hint="eastAsia"/>
        </w:rPr>
        <w:t>:</w:t>
      </w:r>
    </w:p>
    <w:p w:rsidR="00007BA6" w:rsidRDefault="00007BA6" w:rsidP="00007BA6">
      <w:r>
        <w:rPr>
          <w:rFonts w:hint="eastAsia"/>
        </w:rPr>
        <w:t>1</w:t>
      </w:r>
      <w:r>
        <w:rPr>
          <w:rFonts w:hint="eastAsia"/>
        </w:rPr>
        <w:t>：肯定预备应答。它仅仅是在发送另一个命令前期待另一个应答时启动</w:t>
      </w:r>
    </w:p>
    <w:p w:rsidR="00007BA6" w:rsidRDefault="00007BA6" w:rsidP="00007BA6">
      <w:r>
        <w:rPr>
          <w:rFonts w:hint="eastAsia"/>
        </w:rPr>
        <w:t>2</w:t>
      </w:r>
      <w:r>
        <w:rPr>
          <w:rFonts w:hint="eastAsia"/>
        </w:rPr>
        <w:t>：肯定完成应答。一个新命令可以发送</w:t>
      </w:r>
    </w:p>
    <w:p w:rsidR="00007BA6" w:rsidRDefault="00007BA6" w:rsidP="00007BA6">
      <w:r>
        <w:rPr>
          <w:rFonts w:hint="eastAsia"/>
        </w:rPr>
        <w:t>3</w:t>
      </w:r>
      <w:r>
        <w:rPr>
          <w:rFonts w:hint="eastAsia"/>
        </w:rPr>
        <w:t>：肯定中介应答。该命令已被接受，但另一个命令必须被发送</w:t>
      </w:r>
    </w:p>
    <w:p w:rsidR="00007BA6" w:rsidRDefault="00007BA6" w:rsidP="00007BA6">
      <w:r>
        <w:rPr>
          <w:rFonts w:hint="eastAsia"/>
        </w:rPr>
        <w:t>4</w:t>
      </w:r>
      <w:r>
        <w:rPr>
          <w:rFonts w:hint="eastAsia"/>
        </w:rPr>
        <w:t>：暂态否定完成应答。请求的动作没有发生，但差错状态是暂时的，所以命令可以过后再发</w:t>
      </w:r>
    </w:p>
    <w:p w:rsidR="00007BA6" w:rsidRDefault="00007BA6" w:rsidP="00007BA6">
      <w:r>
        <w:rPr>
          <w:rFonts w:hint="eastAsia"/>
        </w:rPr>
        <w:t>5</w:t>
      </w:r>
      <w:r>
        <w:rPr>
          <w:rFonts w:hint="eastAsia"/>
        </w:rPr>
        <w:t>：永久性否定完成应答。命令不被接受，并且不再重试</w:t>
      </w:r>
    </w:p>
    <w:p w:rsidR="00007BA6" w:rsidRDefault="00007BA6" w:rsidP="00007BA6">
      <w:r>
        <w:t xml:space="preserve"> </w:t>
      </w:r>
    </w:p>
    <w:p w:rsidR="00007BA6" w:rsidRDefault="00007BA6" w:rsidP="00007BA6">
      <w:r>
        <w:rPr>
          <w:rFonts w:hint="eastAsia"/>
        </w:rPr>
        <w:t>第</w:t>
      </w:r>
      <w:r>
        <w:rPr>
          <w:rFonts w:hint="eastAsia"/>
        </w:rPr>
        <w:t>2</w:t>
      </w:r>
      <w:r>
        <w:rPr>
          <w:rFonts w:hint="eastAsia"/>
        </w:rPr>
        <w:t>位</w:t>
      </w:r>
      <w:r>
        <w:rPr>
          <w:rFonts w:hint="eastAsia"/>
        </w:rPr>
        <w:t xml:space="preserve">: </w:t>
      </w:r>
    </w:p>
    <w:p w:rsidR="00007BA6" w:rsidRDefault="00007BA6" w:rsidP="00007BA6">
      <w:r>
        <w:rPr>
          <w:rFonts w:hint="eastAsia"/>
        </w:rPr>
        <w:t>0</w:t>
      </w:r>
      <w:r>
        <w:rPr>
          <w:rFonts w:hint="eastAsia"/>
        </w:rPr>
        <w:t>：语法错误</w:t>
      </w:r>
    </w:p>
    <w:p w:rsidR="00007BA6" w:rsidRDefault="00007BA6" w:rsidP="00007BA6">
      <w:r>
        <w:rPr>
          <w:rFonts w:hint="eastAsia"/>
        </w:rPr>
        <w:t>1</w:t>
      </w:r>
      <w:r>
        <w:rPr>
          <w:rFonts w:hint="eastAsia"/>
        </w:rPr>
        <w:t>：</w:t>
      </w:r>
      <w:r>
        <w:rPr>
          <w:rFonts w:hint="eastAsia"/>
        </w:rPr>
        <w:t xml:space="preserve"> </w:t>
      </w:r>
      <w:r>
        <w:rPr>
          <w:rFonts w:hint="eastAsia"/>
        </w:rPr>
        <w:t>信息</w:t>
      </w:r>
    </w:p>
    <w:p w:rsidR="00007BA6" w:rsidRDefault="00007BA6" w:rsidP="00007BA6">
      <w:r>
        <w:rPr>
          <w:rFonts w:hint="eastAsia"/>
        </w:rPr>
        <w:t>2</w:t>
      </w:r>
      <w:r>
        <w:rPr>
          <w:rFonts w:hint="eastAsia"/>
        </w:rPr>
        <w:t>：连接。应答指控制或数据连接</w:t>
      </w:r>
    </w:p>
    <w:p w:rsidR="00007BA6" w:rsidRDefault="00007BA6" w:rsidP="00007BA6">
      <w:r>
        <w:rPr>
          <w:rFonts w:hint="eastAsia"/>
        </w:rPr>
        <w:t>3</w:t>
      </w:r>
      <w:r>
        <w:rPr>
          <w:rFonts w:hint="eastAsia"/>
        </w:rPr>
        <w:t>：鉴别和记帐。应答用于注册或记帐命令</w:t>
      </w:r>
    </w:p>
    <w:p w:rsidR="00007BA6" w:rsidRDefault="00007BA6" w:rsidP="00007BA6">
      <w:r>
        <w:rPr>
          <w:rFonts w:hint="eastAsia"/>
        </w:rPr>
        <w:t>4</w:t>
      </w:r>
      <w:r>
        <w:rPr>
          <w:rFonts w:hint="eastAsia"/>
        </w:rPr>
        <w:t>：未指明</w:t>
      </w:r>
    </w:p>
    <w:p w:rsidR="00007BA6" w:rsidRDefault="00007BA6" w:rsidP="00007BA6">
      <w:r>
        <w:rPr>
          <w:rFonts w:hint="eastAsia"/>
        </w:rPr>
        <w:t>5</w:t>
      </w:r>
      <w:r>
        <w:rPr>
          <w:rFonts w:hint="eastAsia"/>
        </w:rPr>
        <w:t>：文件系统状态</w:t>
      </w:r>
      <w:r>
        <w:rPr>
          <w:rFonts w:hint="eastAsia"/>
        </w:rPr>
        <w:t xml:space="preserve"> </w:t>
      </w:r>
    </w:p>
    <w:p w:rsidR="00007BA6" w:rsidRDefault="00007BA6" w:rsidP="00007BA6">
      <w:r>
        <w:t xml:space="preserve"> </w:t>
      </w:r>
    </w:p>
    <w:p w:rsidR="00007BA6" w:rsidRDefault="00007BA6" w:rsidP="00007BA6">
      <w:r>
        <w:rPr>
          <w:rFonts w:hint="eastAsia"/>
        </w:rPr>
        <w:t>第</w:t>
      </w:r>
      <w:r>
        <w:rPr>
          <w:rFonts w:hint="eastAsia"/>
        </w:rPr>
        <w:t>3</w:t>
      </w:r>
      <w:r>
        <w:rPr>
          <w:rFonts w:hint="eastAsia"/>
        </w:rPr>
        <w:t>位数字给出差错报文的附加含义。例如，这里是一些典型的应答，都带有一个可能的报文串。</w:t>
      </w:r>
    </w:p>
    <w:p w:rsidR="00007BA6" w:rsidRDefault="00007BA6" w:rsidP="00007BA6">
      <w:r>
        <w:rPr>
          <w:rFonts w:hint="eastAsia"/>
        </w:rPr>
        <w:t>•</w:t>
      </w:r>
      <w:r>
        <w:rPr>
          <w:rFonts w:hint="eastAsia"/>
        </w:rPr>
        <w:t xml:space="preserve"> 125 </w:t>
      </w:r>
      <w:r>
        <w:rPr>
          <w:rFonts w:hint="eastAsia"/>
        </w:rPr>
        <w:t>数据连接已经打开；传输开始。</w:t>
      </w:r>
    </w:p>
    <w:p w:rsidR="00007BA6" w:rsidRDefault="00007BA6" w:rsidP="00007BA6">
      <w:r>
        <w:rPr>
          <w:rFonts w:hint="eastAsia"/>
        </w:rPr>
        <w:t>•</w:t>
      </w:r>
      <w:r>
        <w:rPr>
          <w:rFonts w:hint="eastAsia"/>
        </w:rPr>
        <w:t xml:space="preserve"> 200 </w:t>
      </w:r>
      <w:r>
        <w:rPr>
          <w:rFonts w:hint="eastAsia"/>
        </w:rPr>
        <w:t>就绪命令。</w:t>
      </w:r>
    </w:p>
    <w:p w:rsidR="00007BA6" w:rsidRDefault="00007BA6" w:rsidP="00007BA6">
      <w:r>
        <w:rPr>
          <w:rFonts w:hint="eastAsia"/>
        </w:rPr>
        <w:t>•</w:t>
      </w:r>
      <w:r>
        <w:rPr>
          <w:rFonts w:hint="eastAsia"/>
        </w:rPr>
        <w:t xml:space="preserve"> 214 </w:t>
      </w:r>
      <w:r>
        <w:rPr>
          <w:rFonts w:hint="eastAsia"/>
        </w:rPr>
        <w:t>帮助报文（面向用户）。</w:t>
      </w:r>
    </w:p>
    <w:p w:rsidR="00007BA6" w:rsidRDefault="00007BA6" w:rsidP="00007BA6">
      <w:r>
        <w:rPr>
          <w:rFonts w:hint="eastAsia"/>
        </w:rPr>
        <w:t>•</w:t>
      </w:r>
      <w:r>
        <w:rPr>
          <w:rFonts w:hint="eastAsia"/>
        </w:rPr>
        <w:t xml:space="preserve"> 331 </w:t>
      </w:r>
      <w:r>
        <w:rPr>
          <w:rFonts w:hint="eastAsia"/>
        </w:rPr>
        <w:t>用户名就绪，要求输入口令。</w:t>
      </w:r>
    </w:p>
    <w:p w:rsidR="00007BA6" w:rsidRDefault="00007BA6" w:rsidP="00007BA6">
      <w:r>
        <w:rPr>
          <w:rFonts w:hint="eastAsia"/>
        </w:rPr>
        <w:t>•</w:t>
      </w:r>
      <w:r>
        <w:rPr>
          <w:rFonts w:hint="eastAsia"/>
        </w:rPr>
        <w:t xml:space="preserve"> 425 </w:t>
      </w:r>
      <w:r>
        <w:rPr>
          <w:rFonts w:hint="eastAsia"/>
        </w:rPr>
        <w:t>不能打开数据连接。</w:t>
      </w:r>
    </w:p>
    <w:p w:rsidR="00007BA6" w:rsidRDefault="00007BA6" w:rsidP="00007BA6">
      <w:r>
        <w:rPr>
          <w:rFonts w:hint="eastAsia"/>
        </w:rPr>
        <w:t>•</w:t>
      </w:r>
      <w:r>
        <w:rPr>
          <w:rFonts w:hint="eastAsia"/>
        </w:rPr>
        <w:t xml:space="preserve"> 452 </w:t>
      </w:r>
      <w:r>
        <w:rPr>
          <w:rFonts w:hint="eastAsia"/>
        </w:rPr>
        <w:t>错写文件。</w:t>
      </w:r>
    </w:p>
    <w:p w:rsidR="00007BA6" w:rsidRDefault="00007BA6" w:rsidP="00007BA6">
      <w:r>
        <w:rPr>
          <w:rFonts w:hint="eastAsia"/>
        </w:rPr>
        <w:t>•</w:t>
      </w:r>
      <w:r>
        <w:rPr>
          <w:rFonts w:hint="eastAsia"/>
        </w:rPr>
        <w:t xml:space="preserve"> 500 </w:t>
      </w:r>
      <w:r>
        <w:rPr>
          <w:rFonts w:hint="eastAsia"/>
        </w:rPr>
        <w:t>语法错误（未认可的命令）。</w:t>
      </w:r>
    </w:p>
    <w:p w:rsidR="00007BA6" w:rsidRDefault="00007BA6" w:rsidP="00007BA6">
      <w:r>
        <w:rPr>
          <w:rFonts w:hint="eastAsia"/>
        </w:rPr>
        <w:t>•</w:t>
      </w:r>
      <w:r>
        <w:rPr>
          <w:rFonts w:hint="eastAsia"/>
        </w:rPr>
        <w:t xml:space="preserve"> 501 </w:t>
      </w:r>
      <w:r>
        <w:rPr>
          <w:rFonts w:hint="eastAsia"/>
        </w:rPr>
        <w:t>语法错误（无效参数）。</w:t>
      </w:r>
    </w:p>
    <w:p w:rsidR="00007BA6" w:rsidRDefault="00007BA6" w:rsidP="00007BA6">
      <w:r>
        <w:rPr>
          <w:rFonts w:hint="eastAsia"/>
        </w:rPr>
        <w:t>•</w:t>
      </w:r>
      <w:r>
        <w:rPr>
          <w:rFonts w:hint="eastAsia"/>
        </w:rPr>
        <w:t xml:space="preserve"> 502 </w:t>
      </w:r>
      <w:r>
        <w:rPr>
          <w:rFonts w:hint="eastAsia"/>
        </w:rPr>
        <w:t>未实现的</w:t>
      </w:r>
      <w:r>
        <w:rPr>
          <w:rFonts w:hint="eastAsia"/>
        </w:rPr>
        <w:t>M O D E (</w:t>
      </w:r>
      <w:r>
        <w:rPr>
          <w:rFonts w:hint="eastAsia"/>
        </w:rPr>
        <w:t>方式命令</w:t>
      </w:r>
      <w:r>
        <w:rPr>
          <w:rFonts w:hint="eastAsia"/>
        </w:rPr>
        <w:t>)</w:t>
      </w:r>
      <w:r>
        <w:rPr>
          <w:rFonts w:hint="eastAsia"/>
        </w:rPr>
        <w:t>类型。</w:t>
      </w:r>
    </w:p>
    <w:p w:rsidR="00007BA6" w:rsidRDefault="00007BA6" w:rsidP="00007BA6">
      <w:r>
        <w:rPr>
          <w:rFonts w:hint="eastAsia"/>
        </w:rPr>
        <w:t>通常每个</w:t>
      </w:r>
      <w:r>
        <w:rPr>
          <w:rFonts w:hint="eastAsia"/>
        </w:rPr>
        <w:t>F T P</w:t>
      </w:r>
      <w:r>
        <w:rPr>
          <w:rFonts w:hint="eastAsia"/>
        </w:rPr>
        <w:t>命令都产生一行回答。例如，</w:t>
      </w:r>
      <w:r>
        <w:rPr>
          <w:rFonts w:hint="eastAsia"/>
        </w:rPr>
        <w:t xml:space="preserve"> Q U I T</w:t>
      </w:r>
      <w:r>
        <w:rPr>
          <w:rFonts w:hint="eastAsia"/>
        </w:rPr>
        <w:t>命令可以产生如下应答：</w:t>
      </w:r>
    </w:p>
    <w:p w:rsidR="00007BA6" w:rsidRDefault="00007BA6" w:rsidP="00007BA6">
      <w:r>
        <w:t>221 Goodbye.</w:t>
      </w:r>
    </w:p>
    <w:p w:rsidR="00007BA6" w:rsidRDefault="00007BA6" w:rsidP="00007BA6">
      <w:r>
        <w:rPr>
          <w:rFonts w:hint="eastAsia"/>
        </w:rPr>
        <w:t>如果需要产生一条多行应答，第</w:t>
      </w:r>
      <w:r>
        <w:rPr>
          <w:rFonts w:hint="eastAsia"/>
        </w:rPr>
        <w:t>1</w:t>
      </w:r>
      <w:r>
        <w:rPr>
          <w:rFonts w:hint="eastAsia"/>
        </w:rPr>
        <w:t>行在</w:t>
      </w:r>
      <w:r>
        <w:rPr>
          <w:rFonts w:hint="eastAsia"/>
        </w:rPr>
        <w:t>3</w:t>
      </w:r>
      <w:r>
        <w:rPr>
          <w:rFonts w:hint="eastAsia"/>
        </w:rPr>
        <w:t>位数字应答代码之后包含一个连字号，而不是空格，最后一行包含相同的</w:t>
      </w:r>
      <w:r>
        <w:rPr>
          <w:rFonts w:hint="eastAsia"/>
        </w:rPr>
        <w:t>3</w:t>
      </w:r>
      <w:r>
        <w:rPr>
          <w:rFonts w:hint="eastAsia"/>
        </w:rPr>
        <w:t>位数字应答代码，后跟一个空格符</w:t>
      </w:r>
      <w:r>
        <w:rPr>
          <w:rFonts w:hint="eastAsia"/>
        </w:rPr>
        <w:t xml:space="preserve"> </w:t>
      </w:r>
    </w:p>
    <w:p w:rsidR="00007BA6" w:rsidRDefault="00007BA6" w:rsidP="00007BA6"/>
    <w:p w:rsidR="00007BA6" w:rsidRDefault="00007BA6" w:rsidP="00007BA6"/>
    <w:p w:rsidR="002575BF" w:rsidRDefault="002575BF" w:rsidP="00390470">
      <w:pPr>
        <w:pStyle w:val="2"/>
      </w:pPr>
      <w:bookmarkStart w:id="80" w:name="_Toc506814752"/>
      <w:r>
        <w:rPr>
          <w:rFonts w:hint="eastAsia"/>
        </w:rPr>
        <w:lastRenderedPageBreak/>
        <w:t>SMTP</w:t>
      </w:r>
      <w:r>
        <w:rPr>
          <w:rFonts w:hint="eastAsia"/>
        </w:rPr>
        <w:t>报文</w:t>
      </w:r>
      <w:bookmarkEnd w:id="80"/>
    </w:p>
    <w:p w:rsidR="002575BF" w:rsidRDefault="002575BF" w:rsidP="002575BF">
      <w:r>
        <w:t>void SMTP()</w:t>
      </w:r>
    </w:p>
    <w:p w:rsidR="002575BF" w:rsidRDefault="002575BF" w:rsidP="002575BF">
      <w:r>
        <w:t>{</w:t>
      </w:r>
    </w:p>
    <w:p w:rsidR="002575BF" w:rsidRDefault="002575BF" w:rsidP="002575BF">
      <w:r>
        <w:t>/*</w:t>
      </w:r>
    </w:p>
    <w:p w:rsidR="002575BF" w:rsidRDefault="002575BF" w:rsidP="002575BF">
      <w:r>
        <w:rPr>
          <w:rFonts w:hint="eastAsia"/>
        </w:rPr>
        <w:t>SMTP</w:t>
      </w:r>
      <w:r>
        <w:rPr>
          <w:rFonts w:hint="eastAsia"/>
        </w:rPr>
        <w:t>命令：</w:t>
      </w:r>
    </w:p>
    <w:p w:rsidR="002575BF" w:rsidRDefault="002575BF" w:rsidP="002575BF"/>
    <w:tbl>
      <w:tblPr>
        <w:tblStyle w:val="a3"/>
        <w:tblW w:w="0" w:type="auto"/>
        <w:tblLook w:val="04A0" w:firstRow="1" w:lastRow="0" w:firstColumn="1" w:lastColumn="0" w:noHBand="0" w:noVBand="1"/>
      </w:tblPr>
      <w:tblGrid>
        <w:gridCol w:w="959"/>
        <w:gridCol w:w="7563"/>
      </w:tblGrid>
      <w:tr w:rsidR="002575BF" w:rsidTr="002575BF">
        <w:tc>
          <w:tcPr>
            <w:tcW w:w="959" w:type="dxa"/>
            <w:vAlign w:val="center"/>
          </w:tcPr>
          <w:p w:rsidR="002575BF" w:rsidRDefault="002575BF" w:rsidP="002575BF">
            <w:pPr>
              <w:jc w:val="center"/>
            </w:pPr>
            <w:r>
              <w:t>HELO</w:t>
            </w:r>
          </w:p>
        </w:tc>
        <w:tc>
          <w:tcPr>
            <w:tcW w:w="7563" w:type="dxa"/>
          </w:tcPr>
          <w:p w:rsidR="002575BF" w:rsidRDefault="002575BF" w:rsidP="002575BF"/>
        </w:tc>
      </w:tr>
      <w:tr w:rsidR="002575BF" w:rsidTr="002575BF">
        <w:tc>
          <w:tcPr>
            <w:tcW w:w="959" w:type="dxa"/>
            <w:vAlign w:val="center"/>
          </w:tcPr>
          <w:p w:rsidR="002575BF" w:rsidRDefault="002575BF" w:rsidP="002575BF">
            <w:pPr>
              <w:jc w:val="center"/>
            </w:pPr>
            <w:r>
              <w:t>MAIL</w:t>
            </w:r>
          </w:p>
        </w:tc>
        <w:tc>
          <w:tcPr>
            <w:tcW w:w="7563" w:type="dxa"/>
          </w:tcPr>
          <w:p w:rsidR="002575BF" w:rsidRDefault="002575BF" w:rsidP="002575BF"/>
        </w:tc>
      </w:tr>
      <w:tr w:rsidR="002575BF" w:rsidTr="002575BF">
        <w:tc>
          <w:tcPr>
            <w:tcW w:w="959" w:type="dxa"/>
            <w:vAlign w:val="center"/>
          </w:tcPr>
          <w:p w:rsidR="002575BF" w:rsidRDefault="002575BF" w:rsidP="002575BF">
            <w:pPr>
              <w:jc w:val="center"/>
            </w:pPr>
            <w:r>
              <w:t>RCPT</w:t>
            </w:r>
          </w:p>
        </w:tc>
        <w:tc>
          <w:tcPr>
            <w:tcW w:w="7563" w:type="dxa"/>
          </w:tcPr>
          <w:p w:rsidR="002575BF" w:rsidRDefault="002575BF" w:rsidP="002575BF"/>
        </w:tc>
      </w:tr>
      <w:tr w:rsidR="002575BF" w:rsidTr="002575BF">
        <w:tc>
          <w:tcPr>
            <w:tcW w:w="959" w:type="dxa"/>
            <w:vAlign w:val="center"/>
          </w:tcPr>
          <w:p w:rsidR="002575BF" w:rsidRDefault="002575BF" w:rsidP="002575BF">
            <w:pPr>
              <w:jc w:val="center"/>
            </w:pPr>
            <w:r>
              <w:t>DATA</w:t>
            </w:r>
          </w:p>
        </w:tc>
        <w:tc>
          <w:tcPr>
            <w:tcW w:w="7563" w:type="dxa"/>
          </w:tcPr>
          <w:p w:rsidR="002575BF" w:rsidRDefault="002575BF" w:rsidP="002575BF"/>
        </w:tc>
      </w:tr>
      <w:tr w:rsidR="002575BF" w:rsidTr="002575BF">
        <w:tc>
          <w:tcPr>
            <w:tcW w:w="959" w:type="dxa"/>
            <w:vAlign w:val="center"/>
          </w:tcPr>
          <w:p w:rsidR="002575BF" w:rsidRDefault="002575BF" w:rsidP="002575BF">
            <w:pPr>
              <w:jc w:val="center"/>
            </w:pPr>
            <w:r>
              <w:t>QUIT</w:t>
            </w:r>
          </w:p>
        </w:tc>
        <w:tc>
          <w:tcPr>
            <w:tcW w:w="7563" w:type="dxa"/>
          </w:tcPr>
          <w:p w:rsidR="002575BF" w:rsidRDefault="002575BF" w:rsidP="002575BF"/>
        </w:tc>
      </w:tr>
      <w:tr w:rsidR="002575BF" w:rsidTr="002575BF">
        <w:tc>
          <w:tcPr>
            <w:tcW w:w="959" w:type="dxa"/>
            <w:vAlign w:val="center"/>
          </w:tcPr>
          <w:p w:rsidR="002575BF" w:rsidRDefault="002575BF" w:rsidP="002575BF">
            <w:pPr>
              <w:jc w:val="center"/>
            </w:pPr>
            <w:r>
              <w:t>RSET</w:t>
            </w:r>
          </w:p>
        </w:tc>
        <w:tc>
          <w:tcPr>
            <w:tcW w:w="7563" w:type="dxa"/>
          </w:tcPr>
          <w:p w:rsidR="002575BF" w:rsidRDefault="002575BF" w:rsidP="002575BF"/>
        </w:tc>
      </w:tr>
      <w:tr w:rsidR="002575BF" w:rsidTr="002575BF">
        <w:tc>
          <w:tcPr>
            <w:tcW w:w="959" w:type="dxa"/>
            <w:vAlign w:val="center"/>
          </w:tcPr>
          <w:p w:rsidR="002575BF" w:rsidRDefault="002575BF" w:rsidP="002575BF">
            <w:pPr>
              <w:jc w:val="center"/>
            </w:pPr>
            <w:r>
              <w:rPr>
                <w:rFonts w:hint="eastAsia"/>
              </w:rPr>
              <w:t>VRFY</w:t>
            </w:r>
          </w:p>
        </w:tc>
        <w:tc>
          <w:tcPr>
            <w:tcW w:w="7563" w:type="dxa"/>
          </w:tcPr>
          <w:p w:rsidR="002575BF" w:rsidRDefault="002575BF" w:rsidP="002575BF">
            <w:r>
              <w:rPr>
                <w:rFonts w:hint="eastAsia"/>
              </w:rPr>
              <w:t>使客户能够询问发送方以验证接收方地址，而无需向接收方发送邮件。通常是系统管理员在查找邮件交付差错时手工使用的。我们将在下一节中给出这方面的例子。</w:t>
            </w:r>
          </w:p>
        </w:tc>
      </w:tr>
      <w:tr w:rsidR="002575BF" w:rsidTr="002575BF">
        <w:tc>
          <w:tcPr>
            <w:tcW w:w="959" w:type="dxa"/>
            <w:vAlign w:val="center"/>
          </w:tcPr>
          <w:p w:rsidR="002575BF" w:rsidRDefault="002575BF" w:rsidP="002575BF">
            <w:pPr>
              <w:jc w:val="center"/>
            </w:pPr>
            <w:r>
              <w:rPr>
                <w:rFonts w:hint="eastAsia"/>
              </w:rPr>
              <w:t>NOOP</w:t>
            </w:r>
          </w:p>
        </w:tc>
        <w:tc>
          <w:tcPr>
            <w:tcW w:w="7563" w:type="dxa"/>
          </w:tcPr>
          <w:p w:rsidR="002575BF" w:rsidRDefault="002575BF" w:rsidP="002575BF">
            <w:r>
              <w:rPr>
                <w:rFonts w:hint="eastAsia"/>
              </w:rPr>
              <w:t>除了强迫服务器响应一个</w:t>
            </w:r>
            <w:r>
              <w:rPr>
                <w:rFonts w:hint="eastAsia"/>
              </w:rPr>
              <w:t>O K</w:t>
            </w:r>
            <w:r>
              <w:rPr>
                <w:rFonts w:hint="eastAsia"/>
              </w:rPr>
              <w:t>应答码（</w:t>
            </w:r>
            <w:r>
              <w:rPr>
                <w:rFonts w:hint="eastAsia"/>
              </w:rPr>
              <w:t>2 0 0</w:t>
            </w:r>
            <w:r>
              <w:rPr>
                <w:rFonts w:hint="eastAsia"/>
              </w:rPr>
              <w:t>）外，不做任何事情。还有附加和可选命令。</w:t>
            </w:r>
            <w:r>
              <w:rPr>
                <w:rFonts w:hint="eastAsia"/>
              </w:rPr>
              <w:t>E X P N</w:t>
            </w:r>
            <w:r>
              <w:rPr>
                <w:rFonts w:hint="eastAsia"/>
              </w:rPr>
              <w:t>扩充邮件表，与</w:t>
            </w:r>
            <w:r>
              <w:rPr>
                <w:rFonts w:hint="eastAsia"/>
              </w:rPr>
              <w:t>V R F Y</w:t>
            </w:r>
            <w:r>
              <w:rPr>
                <w:rFonts w:hint="eastAsia"/>
              </w:rPr>
              <w:t>类似，通常是由系统管理员使用的。事实上，许多</w:t>
            </w:r>
            <w:r>
              <w:rPr>
                <w:rFonts w:hint="eastAsia"/>
              </w:rPr>
              <w:t>S e n d m a i l</w:t>
            </w:r>
            <w:r>
              <w:rPr>
                <w:rFonts w:hint="eastAsia"/>
              </w:rPr>
              <w:t>的版本都把这两者等价地处理。</w:t>
            </w:r>
            <w:r>
              <w:rPr>
                <w:rFonts w:hint="eastAsia"/>
              </w:rPr>
              <w:t xml:space="preserve">4.4BSD </w:t>
            </w:r>
            <w:r>
              <w:rPr>
                <w:rFonts w:hint="eastAsia"/>
              </w:rPr>
              <w:t>中的</w:t>
            </w:r>
            <w:r>
              <w:rPr>
                <w:rFonts w:hint="eastAsia"/>
              </w:rPr>
              <w:t>S e n d m a i l</w:t>
            </w:r>
            <w:r>
              <w:rPr>
                <w:rFonts w:hint="eastAsia"/>
              </w:rPr>
              <w:t>版本</w:t>
            </w:r>
            <w:r>
              <w:rPr>
                <w:rFonts w:hint="eastAsia"/>
              </w:rPr>
              <w:t>8</w:t>
            </w:r>
            <w:r>
              <w:rPr>
                <w:rFonts w:hint="eastAsia"/>
              </w:rPr>
              <w:t>不再将两者等同处理。</w:t>
            </w:r>
            <w:r>
              <w:rPr>
                <w:rFonts w:hint="eastAsia"/>
              </w:rPr>
              <w:t>V R F Y</w:t>
            </w:r>
            <w:r>
              <w:rPr>
                <w:rFonts w:hint="eastAsia"/>
              </w:rPr>
              <w:t>不扩充别名也不接受</w:t>
            </w:r>
            <w:r>
              <w:rPr>
                <w:rFonts w:hint="eastAsia"/>
              </w:rPr>
              <w:t>.forward</w:t>
            </w:r>
            <w:r>
              <w:rPr>
                <w:rFonts w:hint="eastAsia"/>
              </w:rPr>
              <w:t>文件。</w:t>
            </w:r>
          </w:p>
        </w:tc>
      </w:tr>
      <w:tr w:rsidR="002575BF" w:rsidTr="002575BF">
        <w:tc>
          <w:tcPr>
            <w:tcW w:w="959" w:type="dxa"/>
            <w:vAlign w:val="center"/>
          </w:tcPr>
          <w:p w:rsidR="002575BF" w:rsidRDefault="002575BF" w:rsidP="002575BF">
            <w:pPr>
              <w:jc w:val="center"/>
            </w:pPr>
            <w:r>
              <w:rPr>
                <w:rFonts w:hint="eastAsia"/>
              </w:rPr>
              <w:t>TURN</w:t>
            </w:r>
          </w:p>
        </w:tc>
        <w:tc>
          <w:tcPr>
            <w:tcW w:w="7563" w:type="dxa"/>
          </w:tcPr>
          <w:p w:rsidR="002575BF" w:rsidRDefault="002575BF" w:rsidP="002575BF">
            <w:r>
              <w:rPr>
                <w:rFonts w:hint="eastAsia"/>
              </w:rPr>
              <w:t>使客户和服务器交换角色，无需拆除</w:t>
            </w:r>
            <w:r>
              <w:rPr>
                <w:rFonts w:hint="eastAsia"/>
              </w:rPr>
              <w:t>T C P</w:t>
            </w:r>
            <w:r>
              <w:rPr>
                <w:rFonts w:hint="eastAsia"/>
              </w:rPr>
              <w:t>连接并建立新的连接就能以相反方向发送邮件（</w:t>
            </w:r>
            <w:r>
              <w:rPr>
                <w:rFonts w:hint="eastAsia"/>
              </w:rPr>
              <w:t xml:space="preserve"> S e n d m a i l</w:t>
            </w:r>
            <w:r>
              <w:rPr>
                <w:rFonts w:hint="eastAsia"/>
              </w:rPr>
              <w:t>不支持这个命令）。其他还有三个很少被实现的命令（</w:t>
            </w:r>
            <w:r>
              <w:rPr>
                <w:rFonts w:hint="eastAsia"/>
              </w:rPr>
              <w:t xml:space="preserve"> S E N D</w:t>
            </w:r>
            <w:r>
              <w:rPr>
                <w:rFonts w:hint="eastAsia"/>
              </w:rPr>
              <w:t>、</w:t>
            </w:r>
            <w:r>
              <w:rPr>
                <w:rFonts w:hint="eastAsia"/>
              </w:rPr>
              <w:t>S O M L</w:t>
            </w:r>
            <w:r>
              <w:rPr>
                <w:rFonts w:hint="eastAsia"/>
              </w:rPr>
              <w:t>和</w:t>
            </w:r>
            <w:r>
              <w:rPr>
                <w:rFonts w:hint="eastAsia"/>
              </w:rPr>
              <w:t>S A M L</w:t>
            </w:r>
            <w:r>
              <w:rPr>
                <w:rFonts w:hint="eastAsia"/>
              </w:rPr>
              <w:t>）取代</w:t>
            </w:r>
            <w:r>
              <w:rPr>
                <w:rFonts w:hint="eastAsia"/>
              </w:rPr>
              <w:t>M A I L</w:t>
            </w:r>
            <w:r>
              <w:rPr>
                <w:rFonts w:hint="eastAsia"/>
              </w:rPr>
              <w:t>命令。这三个命令允许邮件直接发送到客户终端（如果已注册）或发送到接收方的邮箱</w:t>
            </w:r>
          </w:p>
        </w:tc>
      </w:tr>
    </w:tbl>
    <w:p w:rsidR="002575BF" w:rsidRDefault="002575BF" w:rsidP="002575BF">
      <w:r>
        <w:rPr>
          <w:rFonts w:hint="eastAsia"/>
        </w:rPr>
        <w:t xml:space="preserve"> </w:t>
      </w:r>
    </w:p>
    <w:p w:rsidR="002575BF" w:rsidRDefault="002575BF" w:rsidP="002575BF"/>
    <w:p w:rsidR="002575BF" w:rsidRDefault="002575BF" w:rsidP="002575BF"/>
    <w:p w:rsidR="002575BF" w:rsidRDefault="002575BF" w:rsidP="002575BF"/>
    <w:p w:rsidR="002575BF" w:rsidRDefault="002575BF" w:rsidP="002575BF"/>
    <w:p w:rsidR="002575BF" w:rsidRDefault="002575BF" w:rsidP="002575BF"/>
    <w:p w:rsidR="002575BF" w:rsidRDefault="002575BF">
      <w:pPr>
        <w:widowControl/>
        <w:jc w:val="left"/>
        <w:rPr>
          <w:rFonts w:asciiTheme="majorHAnsi" w:eastAsiaTheme="majorEastAsia" w:hAnsiTheme="majorHAnsi" w:cstheme="majorBidi"/>
          <w:b/>
          <w:bCs/>
          <w:sz w:val="32"/>
          <w:szCs w:val="32"/>
        </w:rPr>
      </w:pPr>
      <w:r>
        <w:br w:type="page"/>
      </w:r>
    </w:p>
    <w:p w:rsidR="00007BA6" w:rsidRDefault="00390470" w:rsidP="00C15B48">
      <w:pPr>
        <w:pStyle w:val="2"/>
      </w:pPr>
      <w:bookmarkStart w:id="81" w:name="_Toc506814753"/>
      <w:r>
        <w:rPr>
          <w:rFonts w:hint="eastAsia"/>
        </w:rPr>
        <w:lastRenderedPageBreak/>
        <w:t>HTTP</w:t>
      </w:r>
      <w:r w:rsidR="00007BA6">
        <w:rPr>
          <w:rFonts w:hint="eastAsia"/>
        </w:rPr>
        <w:t>请求报文</w:t>
      </w:r>
      <w:bookmarkEnd w:id="81"/>
    </w:p>
    <w:p w:rsidR="00007BA6" w:rsidRDefault="00007BA6" w:rsidP="00007BA6">
      <w:r>
        <w:rPr>
          <w:rFonts w:hint="eastAsia"/>
        </w:rPr>
        <w:t>请求读取</w:t>
      </w:r>
      <w:r>
        <w:rPr>
          <w:rFonts w:hint="eastAsia"/>
        </w:rPr>
        <w:t>URL</w:t>
      </w:r>
      <w:r>
        <w:rPr>
          <w:rFonts w:hint="eastAsia"/>
        </w:rPr>
        <w:t>标志的信息：</w:t>
      </w:r>
      <w:r>
        <w:rPr>
          <w:rFonts w:hint="eastAsia"/>
        </w:rPr>
        <w:t xml:space="preserve"> GET http://www.xyz.edu.cn/dir/index.htm HTTP/1.1 </w:t>
      </w:r>
    </w:p>
    <w:p w:rsidR="00007BA6" w:rsidRDefault="00007BA6" w:rsidP="00007BA6">
      <w:r>
        <w:rPr>
          <w:rFonts w:hint="eastAsia"/>
        </w:rPr>
        <w:t>请求读取</w:t>
      </w:r>
      <w:r>
        <w:rPr>
          <w:rFonts w:hint="eastAsia"/>
        </w:rPr>
        <w:t>URL</w:t>
      </w:r>
      <w:r>
        <w:rPr>
          <w:rFonts w:hint="eastAsia"/>
        </w:rPr>
        <w:t>标志的信息首部：</w:t>
      </w:r>
      <w:r>
        <w:rPr>
          <w:rFonts w:hint="eastAsia"/>
        </w:rPr>
        <w:t xml:space="preserve"> HEAD http://www.xyz.edu.cn/dir/index.htm HTTP/1.1 </w:t>
      </w:r>
    </w:p>
    <w:p w:rsidR="00007BA6" w:rsidRDefault="00007BA6" w:rsidP="00007BA6">
      <w:r>
        <w:rPr>
          <w:rFonts w:hint="eastAsia"/>
        </w:rPr>
        <w:t>给服务器添加信息：</w:t>
      </w:r>
      <w:r>
        <w:rPr>
          <w:rFonts w:hint="eastAsia"/>
        </w:rPr>
        <w:t xml:space="preserve"> POST http://www.xyz.edu.cn/dir/index.htm HTTP/1.1 </w:t>
      </w:r>
    </w:p>
    <w:p w:rsidR="00007BA6" w:rsidRDefault="00007BA6" w:rsidP="00007BA6">
      <w:r>
        <w:rPr>
          <w:rFonts w:hint="eastAsia"/>
        </w:rPr>
        <w:t>用于代理服务器：</w:t>
      </w:r>
      <w:r>
        <w:rPr>
          <w:rFonts w:hint="eastAsia"/>
        </w:rPr>
        <w:t xml:space="preserve"> CONNECT http://www.xyz.edu.cn/dir/index.htm HTTP/1.1 </w:t>
      </w:r>
    </w:p>
    <w:p w:rsidR="00007BA6" w:rsidRDefault="00007BA6" w:rsidP="00007BA6">
      <w:r>
        <w:rPr>
          <w:rFonts w:hint="eastAsia"/>
        </w:rPr>
        <w:t>请求选项信息：</w:t>
      </w:r>
      <w:r>
        <w:rPr>
          <w:rFonts w:hint="eastAsia"/>
        </w:rPr>
        <w:t xml:space="preserve">  OPTION http://www.xyz.edu.cn/dir/index.htm HTTP/1.1 </w:t>
      </w:r>
    </w:p>
    <w:p w:rsidR="00007BA6" w:rsidRDefault="00007BA6" w:rsidP="00007BA6">
      <w:r>
        <w:rPr>
          <w:rFonts w:hint="eastAsia"/>
        </w:rPr>
        <w:t>存储一个文档：</w:t>
      </w:r>
      <w:r>
        <w:rPr>
          <w:rFonts w:hint="eastAsia"/>
        </w:rPr>
        <w:t xml:space="preserve">  PUT http://www.xyz.edu.cn/dir/index.htm HTTP/1.1 </w:t>
      </w:r>
    </w:p>
    <w:p w:rsidR="00007BA6" w:rsidRDefault="00007BA6" w:rsidP="00007BA6">
      <w:r>
        <w:rPr>
          <w:rFonts w:hint="eastAsia"/>
        </w:rPr>
        <w:t>删除</w:t>
      </w:r>
      <w:r>
        <w:rPr>
          <w:rFonts w:hint="eastAsia"/>
        </w:rPr>
        <w:t>URL</w:t>
      </w:r>
      <w:r>
        <w:rPr>
          <w:rFonts w:hint="eastAsia"/>
        </w:rPr>
        <w:t>标志的资源：</w:t>
      </w:r>
      <w:r>
        <w:rPr>
          <w:rFonts w:hint="eastAsia"/>
        </w:rPr>
        <w:t xml:space="preserve">  DELETE http://www.xyz.edu.cn/dir/index.htm HTTP/1.1 </w:t>
      </w:r>
    </w:p>
    <w:p w:rsidR="00007BA6" w:rsidRDefault="00007BA6" w:rsidP="00007BA6">
      <w:r>
        <w:rPr>
          <w:rFonts w:hint="eastAsia"/>
        </w:rPr>
        <w:t>环回测试：</w:t>
      </w:r>
      <w:r>
        <w:rPr>
          <w:rFonts w:hint="eastAsia"/>
        </w:rPr>
        <w:t xml:space="preserve">  TRACE http://www.xyz.edu.cn/dir/index.htm HTTP/1.1 </w:t>
      </w:r>
    </w:p>
    <w:p w:rsidR="00007BA6" w:rsidRDefault="00007BA6" w:rsidP="00007BA6">
      <w:r>
        <w:t xml:space="preserve"> </w:t>
      </w:r>
    </w:p>
    <w:p w:rsidR="00007BA6" w:rsidRDefault="00007BA6" w:rsidP="00007BA6">
      <w:r>
        <w:t xml:space="preserve"> </w:t>
      </w:r>
    </w:p>
    <w:p w:rsidR="00007BA6" w:rsidRDefault="00007BA6" w:rsidP="00007BA6">
      <w:r>
        <w:t xml:space="preserve"> </w:t>
      </w:r>
    </w:p>
    <w:p w:rsidR="00007BA6" w:rsidRDefault="00007BA6">
      <w:pPr>
        <w:widowControl/>
        <w:jc w:val="left"/>
        <w:rPr>
          <w:rFonts w:asciiTheme="majorHAnsi" w:eastAsiaTheme="majorEastAsia" w:hAnsiTheme="majorHAnsi" w:cstheme="majorBidi"/>
          <w:b/>
          <w:bCs/>
          <w:sz w:val="32"/>
          <w:szCs w:val="32"/>
        </w:rPr>
      </w:pPr>
      <w:r>
        <w:br w:type="page"/>
      </w:r>
    </w:p>
    <w:p w:rsidR="00007BA6" w:rsidRDefault="00390470" w:rsidP="00007BA6">
      <w:pPr>
        <w:pStyle w:val="2"/>
      </w:pPr>
      <w:bookmarkStart w:id="82" w:name="_Toc506814754"/>
      <w:r>
        <w:rPr>
          <w:rFonts w:hint="eastAsia"/>
        </w:rPr>
        <w:lastRenderedPageBreak/>
        <w:t>HTTP</w:t>
      </w:r>
      <w:r w:rsidR="00007BA6">
        <w:rPr>
          <w:rFonts w:hint="eastAsia"/>
        </w:rPr>
        <w:t>响应报文</w:t>
      </w:r>
      <w:bookmarkEnd w:id="82"/>
    </w:p>
    <w:p w:rsidR="00007BA6" w:rsidRDefault="00007BA6" w:rsidP="00007BA6">
      <w:r>
        <w:t xml:space="preserve">HTTP/1.1 200 OK </w:t>
      </w:r>
    </w:p>
    <w:p w:rsidR="00007BA6" w:rsidRDefault="00007BA6" w:rsidP="00007BA6">
      <w:r>
        <w:t xml:space="preserve">HTTP/1.1 400 Bad Request </w:t>
      </w:r>
    </w:p>
    <w:p w:rsidR="00007BA6" w:rsidRDefault="00007BA6" w:rsidP="00007BA6">
      <w:r>
        <w:t xml:space="preserve">HTTP/1.1 404 Not Found </w:t>
      </w:r>
    </w:p>
    <w:p w:rsidR="00007BA6" w:rsidRDefault="00007BA6" w:rsidP="00007BA6">
      <w:r>
        <w:t xml:space="preserve"> </w:t>
      </w:r>
    </w:p>
    <w:p w:rsidR="00007BA6" w:rsidRDefault="00007BA6" w:rsidP="00007BA6">
      <w:r>
        <w:t xml:space="preserve"> </w:t>
      </w:r>
    </w:p>
    <w:p w:rsidR="00007BA6" w:rsidRDefault="00007BA6" w:rsidP="00007BA6">
      <w:r>
        <w:t xml:space="preserve">HTTP/1.1 301 Moved Permanently </w:t>
      </w:r>
    </w:p>
    <w:p w:rsidR="00007BA6" w:rsidRDefault="00007BA6" w:rsidP="00007BA6">
      <w:r>
        <w:t xml:space="preserve">Location: http//www.xyz.edu/ee/index.html </w:t>
      </w:r>
    </w:p>
    <w:p w:rsidR="00007BA6" w:rsidRDefault="00007BA6" w:rsidP="00007BA6">
      <w:r>
        <w:t xml:space="preserve"> </w:t>
      </w:r>
    </w:p>
    <w:p w:rsidR="00007BA6" w:rsidRDefault="00007BA6" w:rsidP="00007BA6">
      <w:r>
        <w:t xml:space="preserve">Content-type: image/gif </w:t>
      </w:r>
    </w:p>
    <w:p w:rsidR="00007BA6" w:rsidRDefault="00007BA6" w:rsidP="00007BA6">
      <w:r>
        <w:t xml:space="preserve">Content-type: text/html  </w:t>
      </w:r>
    </w:p>
    <w:p w:rsidR="00007BA6" w:rsidRDefault="00007BA6" w:rsidP="00007BA6">
      <w:r>
        <w:t>Content-type: text/plain</w:t>
      </w:r>
    </w:p>
    <w:p w:rsidR="00007BA6" w:rsidRDefault="00007BA6" w:rsidP="00007BA6">
      <w:r>
        <w:t>Content-type: application/postscript</w:t>
      </w:r>
    </w:p>
    <w:p w:rsidR="00007BA6" w:rsidRDefault="00007BA6" w:rsidP="00007BA6">
      <w:r>
        <w:t xml:space="preserve"> </w:t>
      </w:r>
    </w:p>
    <w:p w:rsidR="00007BA6" w:rsidRDefault="00007BA6" w:rsidP="00007BA6">
      <w:r>
        <w:t xml:space="preserve">Content-length: </w:t>
      </w:r>
    </w:p>
    <w:p w:rsidR="00007BA6" w:rsidRDefault="00007BA6" w:rsidP="00007BA6">
      <w:r>
        <w:t xml:space="preserve">Last-modified: </w:t>
      </w:r>
    </w:p>
    <w:p w:rsidR="00007BA6" w:rsidRDefault="00007BA6" w:rsidP="00007BA6">
      <w:r>
        <w:t xml:space="preserve"> </w:t>
      </w:r>
    </w:p>
    <w:p w:rsidR="00007BA6" w:rsidRDefault="00007BA6" w:rsidP="00007BA6">
      <w:r>
        <w:t xml:space="preserve">Date: </w:t>
      </w:r>
    </w:p>
    <w:p w:rsidR="00007BA6" w:rsidRDefault="00007BA6" w:rsidP="00007BA6">
      <w:r>
        <w:t xml:space="preserve">Server: </w:t>
      </w:r>
    </w:p>
    <w:p w:rsidR="00007BA6" w:rsidRDefault="00007BA6" w:rsidP="00007BA6">
      <w:r>
        <w:rPr>
          <w:rFonts w:hint="eastAsia"/>
        </w:rPr>
        <w:t>//</w:t>
      </w:r>
      <w:r>
        <w:rPr>
          <w:rFonts w:hint="eastAsia"/>
        </w:rPr>
        <w:t>空行</w:t>
      </w:r>
      <w:r>
        <w:rPr>
          <w:rFonts w:hint="eastAsia"/>
        </w:rPr>
        <w:t xml:space="preserve"> </w:t>
      </w:r>
    </w:p>
    <w:p w:rsidR="00007BA6" w:rsidRDefault="00007BA6" w:rsidP="00007BA6">
      <w:r>
        <w:rPr>
          <w:rFonts w:hint="eastAsia"/>
        </w:rPr>
        <w:t>实体主体</w:t>
      </w:r>
      <w:r>
        <w:rPr>
          <w:rFonts w:hint="eastAsia"/>
        </w:rPr>
        <w:t xml:space="preserve"> </w:t>
      </w:r>
    </w:p>
    <w:p w:rsidR="00007BA6" w:rsidRDefault="00007BA6" w:rsidP="00007BA6">
      <w:r>
        <w:t xml:space="preserve"> </w:t>
      </w:r>
    </w:p>
    <w:p w:rsidR="00007BA6" w:rsidRDefault="00007BA6" w:rsidP="00007BA6">
      <w:r>
        <w:t xml:space="preserve"> </w:t>
      </w:r>
    </w:p>
    <w:p w:rsidR="00007BA6" w:rsidRDefault="00007BA6" w:rsidP="00007BA6">
      <w:r>
        <w:rPr>
          <w:rFonts w:hint="eastAsia"/>
        </w:rPr>
        <w:t>在最后一个响应报文首部的后面，服务器程序紧跟着图象后发送了一个空行</w:t>
      </w:r>
      <w:r>
        <w:rPr>
          <w:rFonts w:hint="eastAsia"/>
        </w:rPr>
        <w:t>(</w:t>
      </w:r>
      <w:r>
        <w:rPr>
          <w:rFonts w:hint="eastAsia"/>
        </w:rPr>
        <w:t>一个回车</w:t>
      </w:r>
      <w:r>
        <w:rPr>
          <w:rFonts w:hint="eastAsia"/>
        </w:rPr>
        <w:t>/</w:t>
      </w:r>
      <w:r>
        <w:rPr>
          <w:rFonts w:hint="eastAsia"/>
        </w:rPr>
        <w:t>换行对</w:t>
      </w:r>
      <w:r>
        <w:rPr>
          <w:rFonts w:hint="eastAsia"/>
        </w:rPr>
        <w:t xml:space="preserve">) </w:t>
      </w:r>
    </w:p>
    <w:p w:rsidR="00007BA6" w:rsidRDefault="00007BA6" w:rsidP="00007BA6">
      <w:r>
        <w:rPr>
          <w:rFonts w:hint="eastAsia"/>
        </w:rPr>
        <w:t>因为</w:t>
      </w:r>
      <w:r>
        <w:rPr>
          <w:rFonts w:hint="eastAsia"/>
        </w:rPr>
        <w:t>H T T P</w:t>
      </w:r>
      <w:r>
        <w:rPr>
          <w:rFonts w:hint="eastAsia"/>
        </w:rPr>
        <w:t>协议交换</w:t>
      </w:r>
      <w:r>
        <w:rPr>
          <w:rFonts w:hint="eastAsia"/>
        </w:rPr>
        <w:t>8 bit</w:t>
      </w:r>
      <w:r>
        <w:rPr>
          <w:rFonts w:hint="eastAsia"/>
        </w:rPr>
        <w:t>字节的数据，所以可以通过</w:t>
      </w:r>
      <w:r>
        <w:rPr>
          <w:rFonts w:hint="eastAsia"/>
        </w:rPr>
        <w:t>T C P</w:t>
      </w:r>
      <w:r>
        <w:rPr>
          <w:rFonts w:hint="eastAsia"/>
        </w:rPr>
        <w:t>连接发送二进制数据。</w:t>
      </w:r>
      <w:r>
        <w:rPr>
          <w:rFonts w:hint="eastAsia"/>
        </w:rPr>
        <w:t xml:space="preserve"> </w:t>
      </w:r>
    </w:p>
    <w:p w:rsidR="00007BA6" w:rsidRDefault="00007BA6" w:rsidP="00007BA6">
      <w:r>
        <w:rPr>
          <w:rFonts w:hint="eastAsia"/>
        </w:rPr>
        <w:t>这点不同于其他的</w:t>
      </w:r>
      <w:r>
        <w:rPr>
          <w:rFonts w:hint="eastAsia"/>
        </w:rPr>
        <w:t>I n t e r n e t</w:t>
      </w:r>
      <w:r>
        <w:rPr>
          <w:rFonts w:hint="eastAsia"/>
        </w:rPr>
        <w:t>应用，特别是</w:t>
      </w:r>
      <w:r>
        <w:rPr>
          <w:rFonts w:hint="eastAsia"/>
        </w:rPr>
        <w:t>S M T P</w:t>
      </w:r>
      <w:r>
        <w:rPr>
          <w:rFonts w:hint="eastAsia"/>
        </w:rPr>
        <w:t>协议</w:t>
      </w:r>
      <w:r>
        <w:rPr>
          <w:rFonts w:hint="eastAsia"/>
        </w:rPr>
        <w:t>(</w:t>
      </w:r>
      <w:r>
        <w:rPr>
          <w:rFonts w:hint="eastAsia"/>
        </w:rPr>
        <w:t>卷</w:t>
      </w:r>
      <w:r>
        <w:rPr>
          <w:rFonts w:hint="eastAsia"/>
        </w:rPr>
        <w:t>1</w:t>
      </w:r>
      <w:r>
        <w:rPr>
          <w:rFonts w:hint="eastAsia"/>
        </w:rPr>
        <w:t>的第</w:t>
      </w:r>
      <w:r>
        <w:rPr>
          <w:rFonts w:hint="eastAsia"/>
        </w:rPr>
        <w:t>2 8</w:t>
      </w:r>
      <w:r>
        <w:rPr>
          <w:rFonts w:hint="eastAsia"/>
        </w:rPr>
        <w:t>章</w:t>
      </w:r>
      <w:r>
        <w:rPr>
          <w:rFonts w:hint="eastAsia"/>
        </w:rPr>
        <w:t>)</w:t>
      </w:r>
      <w:r>
        <w:rPr>
          <w:rFonts w:hint="eastAsia"/>
        </w:rPr>
        <w:t>，它通过</w:t>
      </w:r>
      <w:r>
        <w:rPr>
          <w:rFonts w:hint="eastAsia"/>
        </w:rPr>
        <w:t>T C P</w:t>
      </w:r>
      <w:r>
        <w:rPr>
          <w:rFonts w:hint="eastAsia"/>
        </w:rPr>
        <w:t>连接传输</w:t>
      </w:r>
      <w:r>
        <w:rPr>
          <w:rFonts w:hint="eastAsia"/>
        </w:rPr>
        <w:t>7 bit</w:t>
      </w:r>
      <w:r>
        <w:rPr>
          <w:rFonts w:hint="eastAsia"/>
        </w:rPr>
        <w:t>的</w:t>
      </w:r>
      <w:r>
        <w:rPr>
          <w:rFonts w:hint="eastAsia"/>
        </w:rPr>
        <w:t>A S C I I</w:t>
      </w:r>
    </w:p>
    <w:p w:rsidR="00007BA6" w:rsidRDefault="00007BA6" w:rsidP="00007BA6">
      <w:r>
        <w:rPr>
          <w:rFonts w:hint="eastAsia"/>
        </w:rPr>
        <w:t>字符，显式地将每字节的高位设置为</w:t>
      </w:r>
      <w:r>
        <w:rPr>
          <w:rFonts w:hint="eastAsia"/>
        </w:rPr>
        <w:t>0</w:t>
      </w:r>
      <w:r>
        <w:rPr>
          <w:rFonts w:hint="eastAsia"/>
        </w:rPr>
        <w:t>，阻止了二进制数据的交换。</w:t>
      </w:r>
      <w:r>
        <w:rPr>
          <w:rFonts w:hint="eastAsia"/>
        </w:rPr>
        <w:t xml:space="preserve"> </w:t>
      </w:r>
    </w:p>
    <w:p w:rsidR="00007BA6" w:rsidRDefault="00007BA6" w:rsidP="00007BA6">
      <w:r>
        <w:t xml:space="preserve"> </w:t>
      </w:r>
    </w:p>
    <w:p w:rsidR="00007BA6" w:rsidRDefault="00007BA6" w:rsidP="00007BA6">
      <w:r>
        <w:t xml:space="preserve"> </w:t>
      </w:r>
    </w:p>
    <w:p w:rsidR="00007BA6" w:rsidRDefault="00007BA6" w:rsidP="00007BA6">
      <w:r>
        <w:rPr>
          <w:rFonts w:hint="eastAsia"/>
        </w:rPr>
        <w:t>第一条</w:t>
      </w:r>
      <w:r>
        <w:rPr>
          <w:rFonts w:hint="eastAsia"/>
        </w:rPr>
        <w:t>TCP</w:t>
      </w:r>
      <w:r>
        <w:rPr>
          <w:rFonts w:hint="eastAsia"/>
        </w:rPr>
        <w:t>连接是访问主页</w:t>
      </w:r>
      <w:r>
        <w:rPr>
          <w:rFonts w:hint="eastAsia"/>
        </w:rPr>
        <w:t>(GET/)</w:t>
      </w:r>
      <w:r>
        <w:rPr>
          <w:rFonts w:hint="eastAsia"/>
        </w:rPr>
        <w:t>，主页的</w:t>
      </w:r>
      <w:r>
        <w:rPr>
          <w:rFonts w:hint="eastAsia"/>
        </w:rPr>
        <w:t>HTML</w:t>
      </w:r>
      <w:r>
        <w:rPr>
          <w:rFonts w:hint="eastAsia"/>
        </w:rPr>
        <w:t>文档共涉及了</w:t>
      </w:r>
      <w:r>
        <w:rPr>
          <w:rFonts w:hint="eastAsia"/>
        </w:rPr>
        <w:t>7</w:t>
      </w:r>
      <w:r>
        <w:rPr>
          <w:rFonts w:hint="eastAsia"/>
        </w:rPr>
        <w:t>个</w:t>
      </w:r>
      <w:r>
        <w:rPr>
          <w:rFonts w:hint="eastAsia"/>
        </w:rPr>
        <w:t>GIF</w:t>
      </w:r>
      <w:r>
        <w:rPr>
          <w:rFonts w:hint="eastAsia"/>
        </w:rPr>
        <w:t>图象。</w:t>
      </w:r>
      <w:r>
        <w:rPr>
          <w:rFonts w:hint="eastAsia"/>
        </w:rPr>
        <w:t xml:space="preserve"> </w:t>
      </w:r>
    </w:p>
    <w:p w:rsidR="00007BA6" w:rsidRDefault="00007BA6" w:rsidP="00007BA6">
      <w:r>
        <w:rPr>
          <w:rFonts w:hint="eastAsia"/>
        </w:rPr>
        <w:t>客户程序收到这个主页后，马上并行地打开</w:t>
      </w:r>
      <w:r>
        <w:rPr>
          <w:rFonts w:hint="eastAsia"/>
        </w:rPr>
        <w:t>4</w:t>
      </w:r>
      <w:r>
        <w:rPr>
          <w:rFonts w:hint="eastAsia"/>
        </w:rPr>
        <w:t>条</w:t>
      </w:r>
      <w:r>
        <w:rPr>
          <w:rFonts w:hint="eastAsia"/>
        </w:rPr>
        <w:t>T C P</w:t>
      </w:r>
      <w:r>
        <w:rPr>
          <w:rFonts w:hint="eastAsia"/>
        </w:rPr>
        <w:t>连接去获取前</w:t>
      </w:r>
      <w:r>
        <w:rPr>
          <w:rFonts w:hint="eastAsia"/>
        </w:rPr>
        <w:t>4</w:t>
      </w:r>
      <w:r>
        <w:rPr>
          <w:rFonts w:hint="eastAsia"/>
        </w:rPr>
        <w:t>个</w:t>
      </w:r>
      <w:r>
        <w:rPr>
          <w:rFonts w:hint="eastAsia"/>
        </w:rPr>
        <w:t>GIF</w:t>
      </w:r>
      <w:r>
        <w:rPr>
          <w:rFonts w:hint="eastAsia"/>
        </w:rPr>
        <w:t>图象。这是</w:t>
      </w:r>
      <w:r>
        <w:rPr>
          <w:rFonts w:hint="eastAsia"/>
        </w:rPr>
        <w:t>Netscape</w:t>
      </w:r>
      <w:r>
        <w:rPr>
          <w:rFonts w:hint="eastAsia"/>
        </w:rPr>
        <w:t>程序为了减少打开主页总时间的一种方法</w:t>
      </w:r>
      <w:r>
        <w:rPr>
          <w:rFonts w:hint="eastAsia"/>
        </w:rPr>
        <w:t xml:space="preserve">( </w:t>
      </w:r>
    </w:p>
    <w:p w:rsidR="00007BA6" w:rsidRDefault="00007BA6" w:rsidP="00007BA6">
      <w:r>
        <w:rPr>
          <w:rFonts w:hint="eastAsia"/>
        </w:rPr>
        <w:t>大多数</w:t>
      </w:r>
      <w:r>
        <w:rPr>
          <w:rFonts w:hint="eastAsia"/>
        </w:rPr>
        <w:t>Web</w:t>
      </w:r>
      <w:r>
        <w:rPr>
          <w:rFonts w:hint="eastAsia"/>
        </w:rPr>
        <w:t>客户程序并不像这样，而是只能一次下载一个图象。</w:t>
      </w:r>
      <w:r>
        <w:rPr>
          <w:rFonts w:hint="eastAsia"/>
        </w:rPr>
        <w:t xml:space="preserve"> </w:t>
      </w:r>
    </w:p>
    <w:p w:rsidR="00007BA6" w:rsidRDefault="00007BA6" w:rsidP="00007BA6">
      <w:r>
        <w:rPr>
          <w:rFonts w:hint="eastAsia"/>
        </w:rPr>
        <w:t>并行连接数量可由用户来配置，默认是</w:t>
      </w:r>
      <w:r>
        <w:rPr>
          <w:rFonts w:hint="eastAsia"/>
        </w:rPr>
        <w:t>4</w:t>
      </w:r>
      <w:r>
        <w:rPr>
          <w:rFonts w:hint="eastAsia"/>
        </w:rPr>
        <w:t>个。当这些连接中有一条结束时，客户程序会立即打开一条新的连接来获取下一个图象，直到客户程序取得全部</w:t>
      </w:r>
      <w:r>
        <w:rPr>
          <w:rFonts w:hint="eastAsia"/>
        </w:rPr>
        <w:t>7</w:t>
      </w:r>
      <w:r>
        <w:rPr>
          <w:rFonts w:hint="eastAsia"/>
        </w:rPr>
        <w:t>个图</w:t>
      </w:r>
      <w:r>
        <w:rPr>
          <w:rFonts w:hint="eastAsia"/>
        </w:rPr>
        <w:t xml:space="preserve"> </w:t>
      </w:r>
      <w:r>
        <w:rPr>
          <w:rFonts w:hint="eastAsia"/>
        </w:rPr>
        <w:t>象。</w:t>
      </w:r>
      <w:r>
        <w:rPr>
          <w:rFonts w:hint="eastAsia"/>
        </w:rPr>
        <w:t xml:space="preserve"> </w:t>
      </w:r>
    </w:p>
    <w:p w:rsidR="00007BA6" w:rsidRDefault="00007BA6" w:rsidP="00007BA6">
      <w:r>
        <w:t xml:space="preserve"> </w:t>
      </w:r>
    </w:p>
    <w:p w:rsidR="00007BA6" w:rsidRDefault="00007BA6" w:rsidP="00007BA6">
      <w:r>
        <w:rPr>
          <w:rFonts w:hint="eastAsia"/>
        </w:rPr>
        <w:t>8</w:t>
      </w:r>
      <w:r>
        <w:rPr>
          <w:rFonts w:hint="eastAsia"/>
        </w:rPr>
        <w:t>条</w:t>
      </w:r>
      <w:r>
        <w:rPr>
          <w:rFonts w:hint="eastAsia"/>
        </w:rPr>
        <w:t>TCP</w:t>
      </w:r>
      <w:r>
        <w:rPr>
          <w:rFonts w:hint="eastAsia"/>
        </w:rPr>
        <w:t>连接都由客户端程序发起，依次使用</w:t>
      </w:r>
      <w:r>
        <w:rPr>
          <w:rFonts w:hint="eastAsia"/>
        </w:rPr>
        <w:t>1114~1 121</w:t>
      </w:r>
      <w:r>
        <w:rPr>
          <w:rFonts w:hint="eastAsia"/>
        </w:rPr>
        <w:t>的</w:t>
      </w:r>
      <w:r>
        <w:rPr>
          <w:rFonts w:hint="eastAsia"/>
        </w:rPr>
        <w:t>8</w:t>
      </w:r>
      <w:r>
        <w:rPr>
          <w:rFonts w:hint="eastAsia"/>
        </w:rPr>
        <w:t>个客户端口号。</w:t>
      </w:r>
      <w:r>
        <w:rPr>
          <w:rFonts w:hint="eastAsia"/>
        </w:rPr>
        <w:t xml:space="preserve"> </w:t>
      </w:r>
    </w:p>
    <w:p w:rsidR="00007BA6" w:rsidRDefault="00007BA6" w:rsidP="00007BA6">
      <w:r>
        <w:rPr>
          <w:rFonts w:hint="eastAsia"/>
        </w:rPr>
        <w:t>8</w:t>
      </w:r>
      <w:r>
        <w:rPr>
          <w:rFonts w:hint="eastAsia"/>
        </w:rPr>
        <w:t>条</w:t>
      </w:r>
      <w:r>
        <w:rPr>
          <w:rFonts w:hint="eastAsia"/>
        </w:rPr>
        <w:t>TCP</w:t>
      </w:r>
      <w:r>
        <w:rPr>
          <w:rFonts w:hint="eastAsia"/>
        </w:rPr>
        <w:t>连接都由服务器程序关闭。</w:t>
      </w:r>
      <w:r>
        <w:rPr>
          <w:rFonts w:hint="eastAsia"/>
        </w:rPr>
        <w:t xml:space="preserve"> </w:t>
      </w:r>
    </w:p>
    <w:p w:rsidR="00007BA6" w:rsidRDefault="00007BA6" w:rsidP="00007BA6">
      <w:r>
        <w:rPr>
          <w:rFonts w:hint="eastAsia"/>
        </w:rPr>
        <w:t>把客户程序发送最初的</w:t>
      </w:r>
      <w:r>
        <w:rPr>
          <w:rFonts w:hint="eastAsia"/>
        </w:rPr>
        <w:t xml:space="preserve">SYN </w:t>
      </w:r>
      <w:r>
        <w:rPr>
          <w:rFonts w:hint="eastAsia"/>
        </w:rPr>
        <w:t>看作连接的开始，客户程序收到服务器程序的</w:t>
      </w:r>
      <w:r>
        <w:rPr>
          <w:rFonts w:hint="eastAsia"/>
        </w:rPr>
        <w:t>FIN</w:t>
      </w:r>
      <w:r>
        <w:rPr>
          <w:rFonts w:hint="eastAsia"/>
        </w:rPr>
        <w:lastRenderedPageBreak/>
        <w:t>后发送</w:t>
      </w:r>
      <w:r>
        <w:rPr>
          <w:rFonts w:hint="eastAsia"/>
        </w:rPr>
        <w:t xml:space="preserve">FIN </w:t>
      </w:r>
      <w:r>
        <w:rPr>
          <w:rFonts w:hint="eastAsia"/>
        </w:rPr>
        <w:t>认为是连接的结束</w:t>
      </w:r>
      <w:r>
        <w:rPr>
          <w:rFonts w:hint="eastAsia"/>
        </w:rPr>
        <w:t xml:space="preserve"> </w:t>
      </w:r>
    </w:p>
    <w:p w:rsidR="00007BA6" w:rsidRDefault="00007BA6" w:rsidP="00007BA6">
      <w:r>
        <w:rPr>
          <w:rFonts w:hint="eastAsia"/>
        </w:rPr>
        <w:t>取得这个主页以及它所涉及的所有</w:t>
      </w:r>
      <w:r>
        <w:rPr>
          <w:rFonts w:hint="eastAsia"/>
        </w:rPr>
        <w:t>7</w:t>
      </w:r>
      <w:r>
        <w:rPr>
          <w:rFonts w:hint="eastAsia"/>
        </w:rPr>
        <w:t>个图象共需要约</w:t>
      </w:r>
      <w:r>
        <w:rPr>
          <w:rFonts w:hint="eastAsia"/>
        </w:rPr>
        <w:t>12</w:t>
      </w:r>
      <w:r>
        <w:rPr>
          <w:rFonts w:hint="eastAsia"/>
        </w:rPr>
        <w:t>秒的时间。</w:t>
      </w:r>
    </w:p>
    <w:p w:rsidR="00007BA6" w:rsidRDefault="00007BA6" w:rsidP="00007BA6">
      <w:r>
        <w:t xml:space="preserve"> </w:t>
      </w:r>
    </w:p>
    <w:p w:rsidR="00007BA6" w:rsidRDefault="00007BA6" w:rsidP="00007BA6">
      <w:r>
        <w:rPr>
          <w:rFonts w:hint="eastAsia"/>
        </w:rPr>
        <w:t>下一章的图</w:t>
      </w:r>
      <w:r>
        <w:rPr>
          <w:rFonts w:hint="eastAsia"/>
        </w:rPr>
        <w:t>1 4 - 2 2</w:t>
      </w:r>
      <w:r>
        <w:rPr>
          <w:rFonts w:hint="eastAsia"/>
        </w:rPr>
        <w:t>中给出了由客户程序发起的第一条连接</w:t>
      </w:r>
      <w:r>
        <w:rPr>
          <w:rFonts w:hint="eastAsia"/>
        </w:rPr>
        <w:t>(</w:t>
      </w:r>
      <w:r>
        <w:rPr>
          <w:rFonts w:hint="eastAsia"/>
        </w:rPr>
        <w:t>端口</w:t>
      </w:r>
      <w:r>
        <w:rPr>
          <w:rFonts w:hint="eastAsia"/>
        </w:rPr>
        <w:t>1 11 4 )</w:t>
      </w:r>
      <w:r>
        <w:rPr>
          <w:rFonts w:hint="eastAsia"/>
        </w:rPr>
        <w:t>的</w:t>
      </w:r>
      <w:r>
        <w:rPr>
          <w:rFonts w:hint="eastAsia"/>
        </w:rPr>
        <w:t>Tc p d u m p</w:t>
      </w:r>
      <w:r>
        <w:rPr>
          <w:rFonts w:hint="eastAsia"/>
        </w:rPr>
        <w:t>分组跟踪情况。</w:t>
      </w:r>
      <w:r>
        <w:rPr>
          <w:rFonts w:hint="eastAsia"/>
        </w:rPr>
        <w:t xml:space="preserve"> </w:t>
      </w:r>
    </w:p>
    <w:p w:rsidR="00007BA6" w:rsidRDefault="00007BA6" w:rsidP="00007BA6">
      <w:r>
        <w:rPr>
          <w:rFonts w:hint="eastAsia"/>
        </w:rPr>
        <w:t>注意，端口号为</w:t>
      </w:r>
      <w:r>
        <w:rPr>
          <w:rFonts w:hint="eastAsia"/>
        </w:rPr>
        <w:t>1115</w:t>
      </w:r>
      <w:r>
        <w:rPr>
          <w:rFonts w:hint="eastAsia"/>
        </w:rPr>
        <w:t>，</w:t>
      </w:r>
      <w:r>
        <w:rPr>
          <w:rFonts w:hint="eastAsia"/>
        </w:rPr>
        <w:t>111 6</w:t>
      </w:r>
      <w:r>
        <w:rPr>
          <w:rFonts w:hint="eastAsia"/>
        </w:rPr>
        <w:t>，</w:t>
      </w:r>
      <w:r>
        <w:rPr>
          <w:rFonts w:hint="eastAsia"/>
        </w:rPr>
        <w:t>111 7</w:t>
      </w:r>
      <w:r>
        <w:rPr>
          <w:rFonts w:hint="eastAsia"/>
        </w:rPr>
        <w:t>的三条连接是在第一条连接</w:t>
      </w:r>
      <w:r>
        <w:rPr>
          <w:rFonts w:hint="eastAsia"/>
        </w:rPr>
        <w:t>(</w:t>
      </w:r>
      <w:r>
        <w:rPr>
          <w:rFonts w:hint="eastAsia"/>
        </w:rPr>
        <w:t>端口号为</w:t>
      </w:r>
      <w:r>
        <w:rPr>
          <w:rFonts w:hint="eastAsia"/>
        </w:rPr>
        <w:t>111 4 )</w:t>
      </w:r>
      <w:r>
        <w:rPr>
          <w:rFonts w:hint="eastAsia"/>
        </w:rPr>
        <w:t>结束之前建立的，</w:t>
      </w:r>
      <w:r>
        <w:rPr>
          <w:rFonts w:hint="eastAsia"/>
        </w:rPr>
        <w:t xml:space="preserve"> </w:t>
      </w:r>
    </w:p>
    <w:p w:rsidR="00007BA6" w:rsidRDefault="00007BA6" w:rsidP="00007BA6">
      <w:r>
        <w:rPr>
          <w:rFonts w:hint="eastAsia"/>
        </w:rPr>
        <w:t>这是因为</w:t>
      </w:r>
      <w:r>
        <w:rPr>
          <w:rFonts w:hint="eastAsia"/>
        </w:rPr>
        <w:t>N e t s c a p e</w:t>
      </w:r>
      <w:r>
        <w:rPr>
          <w:rFonts w:hint="eastAsia"/>
        </w:rPr>
        <w:t>的客户程序在读到第一条连接上的文件结束标志以后，并在关闭第一条连接之前发起三条无阻塞的连接。</w:t>
      </w:r>
      <w:r>
        <w:rPr>
          <w:rFonts w:hint="eastAsia"/>
        </w:rPr>
        <w:t xml:space="preserve"> </w:t>
      </w:r>
    </w:p>
    <w:p w:rsidR="00007BA6" w:rsidRDefault="00007BA6" w:rsidP="00007BA6">
      <w:r>
        <w:rPr>
          <w:rFonts w:hint="eastAsia"/>
        </w:rPr>
        <w:t>实际上，客户程序在收到</w:t>
      </w:r>
      <w:r>
        <w:rPr>
          <w:rFonts w:hint="eastAsia"/>
        </w:rPr>
        <w:t>FIN</w:t>
      </w:r>
      <w:r>
        <w:rPr>
          <w:rFonts w:hint="eastAsia"/>
        </w:rPr>
        <w:t>标志后约半秒钟才发出</w:t>
      </w:r>
      <w:r>
        <w:rPr>
          <w:rFonts w:hint="eastAsia"/>
        </w:rPr>
        <w:t>FIN</w:t>
      </w:r>
      <w:r>
        <w:rPr>
          <w:rFonts w:hint="eastAsia"/>
        </w:rPr>
        <w:t>分组同时使用多条</w:t>
      </w:r>
      <w:r>
        <w:rPr>
          <w:rFonts w:hint="eastAsia"/>
        </w:rPr>
        <w:t>T C P</w:t>
      </w:r>
      <w:r>
        <w:rPr>
          <w:rFonts w:hint="eastAsia"/>
        </w:rPr>
        <w:t>连接是否真的能减少交互式用户所需的处理时间呢？</w:t>
      </w:r>
      <w:r>
        <w:rPr>
          <w:rFonts w:hint="eastAsia"/>
        </w:rPr>
        <w:t xml:space="preserve"> </w:t>
      </w:r>
    </w:p>
    <w:p w:rsidR="00007BA6" w:rsidRDefault="00007BA6" w:rsidP="00007BA6">
      <w:r>
        <w:rPr>
          <w:rFonts w:hint="eastAsia"/>
        </w:rPr>
        <w:t>为了测试这一点，我们在主机</w:t>
      </w:r>
      <w:r>
        <w:rPr>
          <w:rFonts w:hint="eastAsia"/>
        </w:rPr>
        <w:t xml:space="preserve">s u n </w:t>
      </w:r>
      <w:r>
        <w:rPr>
          <w:rFonts w:hint="eastAsia"/>
        </w:rPr>
        <w:t>上运行</w:t>
      </w:r>
      <w:r>
        <w:rPr>
          <w:rFonts w:hint="eastAsia"/>
        </w:rPr>
        <w:t>N e t s c a p e</w:t>
      </w:r>
      <w:r>
        <w:rPr>
          <w:rFonts w:hint="eastAsia"/>
        </w:rPr>
        <w:t>客户程序</w:t>
      </w:r>
      <w:r>
        <w:rPr>
          <w:rFonts w:hint="eastAsia"/>
        </w:rPr>
        <w:t>(</w:t>
      </w:r>
      <w:r>
        <w:rPr>
          <w:rFonts w:hint="eastAsia"/>
        </w:rPr>
        <w:t>图</w:t>
      </w:r>
      <w:r>
        <w:rPr>
          <w:rFonts w:hint="eastAsia"/>
        </w:rPr>
        <w:t>1 - 1 3 )</w:t>
      </w:r>
      <w:r>
        <w:rPr>
          <w:rFonts w:hint="eastAsia"/>
        </w:rPr>
        <w:t>，还是来获取</w:t>
      </w:r>
      <w:r>
        <w:rPr>
          <w:rFonts w:hint="eastAsia"/>
        </w:rPr>
        <w:t>A d d i s o n - We s l e y</w:t>
      </w:r>
      <w:r>
        <w:rPr>
          <w:rFonts w:hint="eastAsia"/>
        </w:rPr>
        <w:t>的主页。</w:t>
      </w:r>
    </w:p>
    <w:p w:rsidR="00007BA6" w:rsidRDefault="00007BA6" w:rsidP="00007BA6">
      <w:r>
        <w:rPr>
          <w:rFonts w:hint="eastAsia"/>
        </w:rPr>
        <w:t>但这台主机是采用如今常用的方式连接</w:t>
      </w:r>
      <w:r>
        <w:rPr>
          <w:rFonts w:hint="eastAsia"/>
        </w:rPr>
        <w:t>I n t e r n e t</w:t>
      </w:r>
      <w:r>
        <w:rPr>
          <w:rFonts w:hint="eastAsia"/>
        </w:rPr>
        <w:t>，即通过拔号调制解调器以</w:t>
      </w:r>
      <w:r>
        <w:rPr>
          <w:rFonts w:hint="eastAsia"/>
        </w:rPr>
        <w:t>28.8 Kb/s</w:t>
      </w:r>
      <w:r>
        <w:rPr>
          <w:rFonts w:hint="eastAsia"/>
        </w:rPr>
        <w:t>的速度连接</w:t>
      </w:r>
      <w:r>
        <w:rPr>
          <w:rFonts w:hint="eastAsia"/>
        </w:rPr>
        <w:t>I n t e r n e t</w:t>
      </w:r>
      <w:r>
        <w:rPr>
          <w:rFonts w:hint="eastAsia"/>
        </w:rPr>
        <w:t>。</w:t>
      </w:r>
      <w:r>
        <w:rPr>
          <w:rFonts w:hint="eastAsia"/>
        </w:rPr>
        <w:t xml:space="preserve"> </w:t>
      </w:r>
    </w:p>
    <w:p w:rsidR="00007BA6" w:rsidRDefault="00007BA6" w:rsidP="00007BA6">
      <w:r>
        <w:rPr>
          <w:rFonts w:hint="eastAsia"/>
        </w:rPr>
        <w:t>修改客户程序的首选文件，对客户程序最大的连接数从</w:t>
      </w:r>
      <w:r>
        <w:rPr>
          <w:rFonts w:hint="eastAsia"/>
        </w:rPr>
        <w:t>1</w:t>
      </w:r>
      <w:r>
        <w:rPr>
          <w:rFonts w:hint="eastAsia"/>
        </w:rPr>
        <w:t>至</w:t>
      </w:r>
      <w:r>
        <w:rPr>
          <w:rFonts w:hint="eastAsia"/>
        </w:rPr>
        <w:t>7</w:t>
      </w:r>
      <w:r>
        <w:rPr>
          <w:rFonts w:hint="eastAsia"/>
        </w:rPr>
        <w:t>都进行了测试。测试时关闭了客户程序的硬盘缓存功能。</w:t>
      </w:r>
      <w:r>
        <w:rPr>
          <w:rFonts w:hint="eastAsia"/>
        </w:rPr>
        <w:t xml:space="preserve"> </w:t>
      </w:r>
    </w:p>
    <w:p w:rsidR="00007BA6" w:rsidRDefault="00007BA6" w:rsidP="00007BA6">
      <w:r>
        <w:rPr>
          <w:rFonts w:hint="eastAsia"/>
        </w:rPr>
        <w:t>在每一种最大连接数下客户程序均运行三次，取结果的平均值。</w:t>
      </w:r>
      <w:r>
        <w:rPr>
          <w:rFonts w:hint="eastAsia"/>
        </w:rPr>
        <w:t xml:space="preserve"> </w:t>
      </w:r>
    </w:p>
    <w:p w:rsidR="00007BA6" w:rsidRDefault="00007BA6" w:rsidP="00007BA6">
      <w:r>
        <w:t xml:space="preserve"> </w:t>
      </w:r>
    </w:p>
    <w:p w:rsidR="00007BA6" w:rsidRDefault="00007BA6" w:rsidP="00007BA6">
      <w:r>
        <w:rPr>
          <w:rFonts w:hint="eastAsia"/>
        </w:rPr>
        <w:t>结果可以看出，从</w:t>
      </w:r>
      <w:r>
        <w:rPr>
          <w:rFonts w:hint="eastAsia"/>
        </w:rPr>
        <w:t>1</w:t>
      </w:r>
      <w:r>
        <w:rPr>
          <w:rFonts w:hint="eastAsia"/>
        </w:rPr>
        <w:t>到</w:t>
      </w:r>
      <w:r>
        <w:rPr>
          <w:rFonts w:hint="eastAsia"/>
        </w:rPr>
        <w:t>4</w:t>
      </w:r>
      <w:r>
        <w:rPr>
          <w:rFonts w:hint="eastAsia"/>
        </w:rPr>
        <w:t>，随着连接数增加，总时间在减少</w:t>
      </w:r>
      <w:r>
        <w:rPr>
          <w:rFonts w:hint="eastAsia"/>
        </w:rPr>
        <w:t xml:space="preserve"> </w:t>
      </w:r>
    </w:p>
    <w:p w:rsidR="00007BA6" w:rsidRDefault="00007BA6" w:rsidP="00007BA6">
      <w:r>
        <w:rPr>
          <w:rFonts w:hint="eastAsia"/>
        </w:rPr>
        <w:t>但是如果用</w:t>
      </w:r>
      <w:r>
        <w:rPr>
          <w:rFonts w:hint="eastAsia"/>
        </w:rPr>
        <w:t>Tc p d u m p</w:t>
      </w:r>
      <w:r>
        <w:rPr>
          <w:rFonts w:hint="eastAsia"/>
        </w:rPr>
        <w:t>来跟踪这种交换，我们会发现，虽然用户可能把连接数设成超过</w:t>
      </w:r>
      <w:r>
        <w:rPr>
          <w:rFonts w:hint="eastAsia"/>
        </w:rPr>
        <w:t>4</w:t>
      </w:r>
      <w:r>
        <w:rPr>
          <w:rFonts w:hint="eastAsia"/>
        </w:rPr>
        <w:t>，但是程序的极限是</w:t>
      </w:r>
      <w:r>
        <w:rPr>
          <w:rFonts w:hint="eastAsia"/>
        </w:rPr>
        <w:t>4</w:t>
      </w:r>
      <w:r>
        <w:rPr>
          <w:rFonts w:hint="eastAsia"/>
        </w:rPr>
        <w:t>。</w:t>
      </w:r>
      <w:r>
        <w:rPr>
          <w:rFonts w:hint="eastAsia"/>
        </w:rPr>
        <w:t xml:space="preserve"> </w:t>
      </w:r>
    </w:p>
    <w:p w:rsidR="00007BA6" w:rsidRDefault="00007BA6" w:rsidP="00007BA6">
      <w:r>
        <w:t xml:space="preserve"> </w:t>
      </w:r>
    </w:p>
    <w:p w:rsidR="00007BA6" w:rsidRDefault="00007BA6" w:rsidP="00007BA6">
      <w:r>
        <w:rPr>
          <w:rFonts w:hint="eastAsia"/>
        </w:rPr>
        <w:t>不管怎么说，超过</w:t>
      </w:r>
      <w:r>
        <w:rPr>
          <w:rFonts w:hint="eastAsia"/>
        </w:rPr>
        <w:t>4</w:t>
      </w:r>
      <w:r>
        <w:rPr>
          <w:rFonts w:hint="eastAsia"/>
        </w:rPr>
        <w:t>条连接后增加连接数对总时间即便有影响也是很小，不如从</w:t>
      </w:r>
      <w:r>
        <w:rPr>
          <w:rFonts w:hint="eastAsia"/>
        </w:rPr>
        <w:t>1 ~ 2</w:t>
      </w:r>
      <w:r>
        <w:rPr>
          <w:rFonts w:hint="eastAsia"/>
        </w:rPr>
        <w:t>，</w:t>
      </w:r>
      <w:r>
        <w:rPr>
          <w:rFonts w:hint="eastAsia"/>
        </w:rPr>
        <w:t>2 ~ 3</w:t>
      </w:r>
      <w:r>
        <w:rPr>
          <w:rFonts w:hint="eastAsia"/>
        </w:rPr>
        <w:t>，</w:t>
      </w:r>
      <w:r>
        <w:rPr>
          <w:rFonts w:hint="eastAsia"/>
        </w:rPr>
        <w:t>3 ~ 4</w:t>
      </w:r>
      <w:r>
        <w:rPr>
          <w:rFonts w:hint="eastAsia"/>
        </w:rPr>
        <w:t>那么明显。</w:t>
      </w:r>
    </w:p>
    <w:p w:rsidR="00007BA6" w:rsidRDefault="00007BA6" w:rsidP="00007BA6">
      <w:r>
        <w:rPr>
          <w:rFonts w:hint="eastAsia"/>
        </w:rPr>
        <w:t>图</w:t>
      </w:r>
      <w:r>
        <w:rPr>
          <w:rFonts w:hint="eastAsia"/>
        </w:rPr>
        <w:t>1 3 - 5</w:t>
      </w:r>
      <w:r>
        <w:rPr>
          <w:rFonts w:hint="eastAsia"/>
        </w:rPr>
        <w:t>所示的总时间比图</w:t>
      </w:r>
      <w:r>
        <w:rPr>
          <w:rFonts w:hint="eastAsia"/>
        </w:rPr>
        <w:t>1 3 - 6</w:t>
      </w:r>
      <w:r>
        <w:rPr>
          <w:rFonts w:hint="eastAsia"/>
        </w:rPr>
        <w:t>所示的最短时间</w:t>
      </w:r>
      <w:r>
        <w:rPr>
          <w:rFonts w:hint="eastAsia"/>
        </w:rPr>
        <w:t>( 1 0 . 2</w:t>
      </w:r>
      <w:r>
        <w:rPr>
          <w:rFonts w:hint="eastAsia"/>
        </w:rPr>
        <w:t>秒</w:t>
      </w:r>
      <w:r>
        <w:rPr>
          <w:rFonts w:hint="eastAsia"/>
        </w:rPr>
        <w:t>)</w:t>
      </w:r>
      <w:r>
        <w:rPr>
          <w:rFonts w:hint="eastAsia"/>
        </w:rPr>
        <w:t>要多约</w:t>
      </w:r>
      <w:r>
        <w:rPr>
          <w:rFonts w:hint="eastAsia"/>
        </w:rPr>
        <w:t>2</w:t>
      </w:r>
      <w:r>
        <w:rPr>
          <w:rFonts w:hint="eastAsia"/>
        </w:rPr>
        <w:t>秒，这是因为客户主机的显示硬件速度有差异。</w:t>
      </w:r>
      <w:r>
        <w:rPr>
          <w:rFonts w:hint="eastAsia"/>
        </w:rPr>
        <w:t xml:space="preserve"> </w:t>
      </w:r>
    </w:p>
    <w:p w:rsidR="00007BA6" w:rsidRDefault="00007BA6" w:rsidP="00007BA6">
      <w:r>
        <w:rPr>
          <w:rFonts w:hint="eastAsia"/>
        </w:rPr>
        <w:t>图</w:t>
      </w:r>
      <w:r>
        <w:rPr>
          <w:rFonts w:hint="eastAsia"/>
        </w:rPr>
        <w:t>1 3 - 6</w:t>
      </w:r>
      <w:r>
        <w:rPr>
          <w:rFonts w:hint="eastAsia"/>
        </w:rPr>
        <w:t>所示的测试是客户程序运行在一台工作站上，而图</w:t>
      </w:r>
      <w:r>
        <w:rPr>
          <w:rFonts w:hint="eastAsia"/>
        </w:rPr>
        <w:t>1 3 - 5</w:t>
      </w:r>
      <w:r>
        <w:rPr>
          <w:rFonts w:hint="eastAsia"/>
        </w:rPr>
        <w:t>所示的测试客户程序运行在一台显示速度和运行速度均较慢的个人计算机上。</w:t>
      </w:r>
    </w:p>
    <w:p w:rsidR="00007BA6" w:rsidRDefault="00007BA6" w:rsidP="00007BA6">
      <w:r>
        <w:t xml:space="preserve"> </w:t>
      </w:r>
    </w:p>
    <w:p w:rsidR="00007BA6" w:rsidRDefault="00007BA6" w:rsidP="00007BA6">
      <w:r>
        <w:rPr>
          <w:rFonts w:hint="eastAsia"/>
        </w:rPr>
        <w:t>[Padmanabhan 1995]</w:t>
      </w:r>
      <w:r>
        <w:rPr>
          <w:rFonts w:hint="eastAsia"/>
        </w:rPr>
        <w:t>指出了多连接方法的两个问题：</w:t>
      </w:r>
      <w:r>
        <w:rPr>
          <w:rFonts w:hint="eastAsia"/>
        </w:rPr>
        <w:t xml:space="preserve"> </w:t>
      </w:r>
    </w:p>
    <w:p w:rsidR="00007BA6" w:rsidRDefault="00007BA6" w:rsidP="00007BA6">
      <w:r>
        <w:rPr>
          <w:rFonts w:hint="eastAsia"/>
        </w:rPr>
        <w:t>1.</w:t>
      </w:r>
      <w:r>
        <w:rPr>
          <w:rFonts w:hint="eastAsia"/>
        </w:rPr>
        <w:t>这样做对其他协议不公平。例如，</w:t>
      </w:r>
      <w:r>
        <w:rPr>
          <w:rFonts w:hint="eastAsia"/>
        </w:rPr>
        <w:t>FTP</w:t>
      </w:r>
      <w:r>
        <w:rPr>
          <w:rFonts w:hint="eastAsia"/>
        </w:rPr>
        <w:t>协议获取多个文件时每次只能使用一条连接</w:t>
      </w:r>
      <w:r>
        <w:rPr>
          <w:rFonts w:hint="eastAsia"/>
        </w:rPr>
        <w:t>(</w:t>
      </w:r>
      <w:r>
        <w:rPr>
          <w:rFonts w:hint="eastAsia"/>
        </w:rPr>
        <w:t>不包括控制连接</w:t>
      </w:r>
      <w:r>
        <w:rPr>
          <w:rFonts w:hint="eastAsia"/>
        </w:rPr>
        <w:t>)</w:t>
      </w:r>
      <w:r>
        <w:rPr>
          <w:rFonts w:hint="eastAsia"/>
        </w:rPr>
        <w:t>。</w:t>
      </w:r>
      <w:r>
        <w:rPr>
          <w:rFonts w:hint="eastAsia"/>
        </w:rPr>
        <w:t xml:space="preserve"> </w:t>
      </w:r>
    </w:p>
    <w:p w:rsidR="00007BA6" w:rsidRDefault="00007BA6" w:rsidP="00007BA6">
      <w:r>
        <w:rPr>
          <w:rFonts w:hint="eastAsia"/>
        </w:rPr>
        <w:t>2.</w:t>
      </w:r>
      <w:r>
        <w:rPr>
          <w:rFonts w:hint="eastAsia"/>
        </w:rPr>
        <w:t>当在一条连接上遇到拥塞并执行拥塞避免</w:t>
      </w:r>
      <w:r>
        <w:rPr>
          <w:rFonts w:hint="eastAsia"/>
        </w:rPr>
        <w:t>(</w:t>
      </w:r>
      <w:r>
        <w:rPr>
          <w:rFonts w:hint="eastAsia"/>
        </w:rPr>
        <w:t>在卷</w:t>
      </w:r>
      <w:r>
        <w:rPr>
          <w:rFonts w:hint="eastAsia"/>
        </w:rPr>
        <w:t>1</w:t>
      </w:r>
      <w:r>
        <w:rPr>
          <w:rFonts w:hint="eastAsia"/>
        </w:rPr>
        <w:t>的第</w:t>
      </w:r>
      <w:r>
        <w:rPr>
          <w:rFonts w:hint="eastAsia"/>
        </w:rPr>
        <w:t>2 1 . 6</w:t>
      </w:r>
      <w:r>
        <w:rPr>
          <w:rFonts w:hint="eastAsia"/>
        </w:rPr>
        <w:t>节中有描述</w:t>
      </w:r>
      <w:r>
        <w:rPr>
          <w:rFonts w:hint="eastAsia"/>
        </w:rPr>
        <w:t>)</w:t>
      </w:r>
      <w:r>
        <w:rPr>
          <w:rFonts w:hint="eastAsia"/>
        </w:rPr>
        <w:t>时，拥塞避免信息不会传递到其他连接上去。</w:t>
      </w:r>
    </w:p>
    <w:p w:rsidR="00007BA6" w:rsidRDefault="00007BA6" w:rsidP="00007BA6">
      <w:r>
        <w:rPr>
          <w:rFonts w:hint="eastAsia"/>
        </w:rPr>
        <w:t>对客户程序来说，同时对同一主机使用多条连接实际上使用的可能是同一条路径。</w:t>
      </w:r>
      <w:r>
        <w:rPr>
          <w:rFonts w:hint="eastAsia"/>
        </w:rPr>
        <w:t xml:space="preserve"> </w:t>
      </w:r>
    </w:p>
    <w:p w:rsidR="00007BA6" w:rsidRDefault="00007BA6" w:rsidP="00007BA6">
      <w:r>
        <w:rPr>
          <w:rFonts w:hint="eastAsia"/>
        </w:rPr>
        <w:t>如果处于瓶颈的路由器因为拥塞而丢弃某条连接的分组，那么其他连接的分组通过该路由器时也同样可能会被丢弃。</w:t>
      </w:r>
    </w:p>
    <w:p w:rsidR="00007BA6" w:rsidRDefault="00007BA6" w:rsidP="00007BA6">
      <w:r>
        <w:t xml:space="preserve"> </w:t>
      </w:r>
    </w:p>
    <w:p w:rsidR="00007BA6" w:rsidRDefault="00007BA6" w:rsidP="00007BA6">
      <w:r>
        <w:rPr>
          <w:rFonts w:hint="eastAsia"/>
        </w:rPr>
        <w:t>客户程序同时使用多个连接带来的另一个问题是容易造成服务器程序未完成的连接队列溢出，</w:t>
      </w:r>
      <w:r>
        <w:rPr>
          <w:rFonts w:hint="eastAsia"/>
        </w:rPr>
        <w:t xml:space="preserve"> </w:t>
      </w:r>
    </w:p>
    <w:p w:rsidR="00007BA6" w:rsidRDefault="00007BA6" w:rsidP="00007BA6">
      <w:r>
        <w:rPr>
          <w:rFonts w:hint="eastAsia"/>
        </w:rPr>
        <w:t>这样会使得客户主机重传它的</w:t>
      </w:r>
      <w:r>
        <w:rPr>
          <w:rFonts w:hint="eastAsia"/>
        </w:rPr>
        <w:t>S Y N</w:t>
      </w:r>
      <w:r>
        <w:rPr>
          <w:rFonts w:hint="eastAsia"/>
        </w:rPr>
        <w:t>分组而造成较大的时延。下一章我们讨论</w:t>
      </w:r>
      <w:r>
        <w:rPr>
          <w:rFonts w:hint="eastAsia"/>
        </w:rPr>
        <w:t>We b</w:t>
      </w:r>
      <w:r>
        <w:rPr>
          <w:rFonts w:hint="eastAsia"/>
        </w:rPr>
        <w:t>服务器时，</w:t>
      </w:r>
      <w:r>
        <w:rPr>
          <w:rFonts w:hint="eastAsia"/>
        </w:rPr>
        <w:t xml:space="preserve"> </w:t>
      </w:r>
    </w:p>
    <w:p w:rsidR="00007BA6" w:rsidRDefault="00007BA6" w:rsidP="00007BA6">
      <w:r>
        <w:rPr>
          <w:rFonts w:hint="eastAsia"/>
        </w:rPr>
        <w:t>将在</w:t>
      </w:r>
      <w:r>
        <w:rPr>
          <w:rFonts w:hint="eastAsia"/>
        </w:rPr>
        <w:t>1 4 . 5</w:t>
      </w:r>
      <w:r>
        <w:rPr>
          <w:rFonts w:hint="eastAsia"/>
        </w:rPr>
        <w:t>节中详细讨论服务器程序的未完成连接队列</w:t>
      </w:r>
      <w:r>
        <w:rPr>
          <w:rFonts w:hint="eastAsia"/>
        </w:rPr>
        <w:t xml:space="preserve"> </w:t>
      </w:r>
    </w:p>
    <w:p w:rsidR="00007BA6" w:rsidRDefault="00007BA6" w:rsidP="00390470">
      <w:pPr>
        <w:pStyle w:val="2"/>
      </w:pPr>
      <w:bookmarkStart w:id="83" w:name="_Toc506814755"/>
      <w:r>
        <w:rPr>
          <w:rFonts w:hint="eastAsia"/>
        </w:rPr>
        <w:lastRenderedPageBreak/>
        <w:t>DHCP</w:t>
      </w:r>
      <w:r>
        <w:rPr>
          <w:rFonts w:hint="eastAsia"/>
        </w:rPr>
        <w:t>报文</w:t>
      </w:r>
      <w:bookmarkEnd w:id="83"/>
    </w:p>
    <w:p w:rsidR="00652560" w:rsidRDefault="00652560">
      <w:pPr>
        <w:widowControl/>
        <w:jc w:val="left"/>
        <w:rPr>
          <w:rFonts w:asciiTheme="majorHAnsi" w:eastAsiaTheme="majorEastAsia" w:hAnsiTheme="majorHAnsi" w:cstheme="majorBidi"/>
          <w:b/>
          <w:bCs/>
          <w:sz w:val="32"/>
          <w:szCs w:val="32"/>
        </w:rPr>
      </w:pPr>
      <w:r>
        <w:br w:type="page"/>
      </w:r>
    </w:p>
    <w:p w:rsidR="00C15B48" w:rsidRDefault="00007BA6" w:rsidP="00390470">
      <w:pPr>
        <w:pStyle w:val="2"/>
      </w:pPr>
      <w:bookmarkStart w:id="84" w:name="_Toc506814756"/>
      <w:bookmarkStart w:id="85" w:name="_GoBack"/>
      <w:bookmarkEnd w:id="85"/>
      <w:r>
        <w:rPr>
          <w:rFonts w:hint="eastAsia"/>
        </w:rPr>
        <w:lastRenderedPageBreak/>
        <w:t>RIP</w:t>
      </w:r>
      <w:r w:rsidR="00C15B48">
        <w:rPr>
          <w:rFonts w:hint="eastAsia"/>
        </w:rPr>
        <w:t>请求报文</w:t>
      </w:r>
      <w:bookmarkEnd w:id="84"/>
    </w:p>
    <w:p w:rsidR="00562F2F" w:rsidRPr="00562F2F" w:rsidRDefault="00562F2F" w:rsidP="00562F2F"/>
    <w:tbl>
      <w:tblPr>
        <w:tblStyle w:val="a3"/>
        <w:tblW w:w="0" w:type="auto"/>
        <w:tblLook w:val="04A0" w:firstRow="1" w:lastRow="0" w:firstColumn="1" w:lastColumn="0" w:noHBand="0" w:noVBand="1"/>
      </w:tblPr>
      <w:tblGrid>
        <w:gridCol w:w="1242"/>
        <w:gridCol w:w="1134"/>
        <w:gridCol w:w="1701"/>
        <w:gridCol w:w="993"/>
        <w:gridCol w:w="3260"/>
      </w:tblGrid>
      <w:tr w:rsidR="00562F2F" w:rsidTr="00562F2F">
        <w:tc>
          <w:tcPr>
            <w:tcW w:w="1242" w:type="dxa"/>
            <w:vAlign w:val="center"/>
          </w:tcPr>
          <w:p w:rsidR="00562F2F" w:rsidRDefault="00562F2F" w:rsidP="00562F2F">
            <w:pPr>
              <w:jc w:val="center"/>
            </w:pPr>
            <w:r w:rsidRPr="00B333FF">
              <w:t>客户端</w:t>
            </w:r>
          </w:p>
        </w:tc>
        <w:tc>
          <w:tcPr>
            <w:tcW w:w="1134" w:type="dxa"/>
            <w:vAlign w:val="center"/>
          </w:tcPr>
          <w:p w:rsidR="00562F2F" w:rsidRPr="00B333FF" w:rsidRDefault="00562F2F" w:rsidP="00F74C8E">
            <w:r>
              <w:rPr>
                <w:rFonts w:hint="eastAsia"/>
              </w:rPr>
              <w:t>路由器</w:t>
            </w:r>
          </w:p>
        </w:tc>
        <w:tc>
          <w:tcPr>
            <w:tcW w:w="1701" w:type="dxa"/>
            <w:vAlign w:val="center"/>
          </w:tcPr>
          <w:p w:rsidR="00562F2F" w:rsidRPr="00B333FF" w:rsidRDefault="00562F2F" w:rsidP="00F74C8E">
            <w:r>
              <w:rPr>
                <w:rFonts w:hint="eastAsia"/>
              </w:rPr>
              <w:t>路由守护程序</w:t>
            </w:r>
          </w:p>
        </w:tc>
        <w:tc>
          <w:tcPr>
            <w:tcW w:w="993" w:type="dxa"/>
            <w:vAlign w:val="center"/>
          </w:tcPr>
          <w:p w:rsidR="00562F2F" w:rsidRPr="00B333FF" w:rsidRDefault="00562F2F" w:rsidP="00F74C8E">
            <w:r>
              <w:rPr>
                <w:rFonts w:hint="eastAsia"/>
              </w:rPr>
              <w:t>520</w:t>
            </w:r>
          </w:p>
        </w:tc>
        <w:tc>
          <w:tcPr>
            <w:tcW w:w="3260" w:type="dxa"/>
            <w:vAlign w:val="center"/>
          </w:tcPr>
          <w:p w:rsidR="00562F2F" w:rsidRPr="00B333FF" w:rsidRDefault="00562F2F" w:rsidP="00F74C8E"/>
        </w:tc>
      </w:tr>
      <w:tr w:rsidR="00562F2F" w:rsidTr="00562F2F">
        <w:tc>
          <w:tcPr>
            <w:tcW w:w="1242" w:type="dxa"/>
            <w:vAlign w:val="center"/>
          </w:tcPr>
          <w:p w:rsidR="00562F2F" w:rsidRDefault="00562F2F" w:rsidP="00562F2F">
            <w:pPr>
              <w:jc w:val="center"/>
            </w:pPr>
            <w:r w:rsidRPr="00B333FF">
              <w:t>服务端</w:t>
            </w:r>
          </w:p>
        </w:tc>
        <w:tc>
          <w:tcPr>
            <w:tcW w:w="1134" w:type="dxa"/>
            <w:vAlign w:val="center"/>
          </w:tcPr>
          <w:p w:rsidR="00562F2F" w:rsidRPr="00B333FF" w:rsidRDefault="00562F2F" w:rsidP="00F74C8E">
            <w:r>
              <w:rPr>
                <w:rFonts w:hint="eastAsia"/>
              </w:rPr>
              <w:t>路由器</w:t>
            </w:r>
          </w:p>
        </w:tc>
        <w:tc>
          <w:tcPr>
            <w:tcW w:w="1701" w:type="dxa"/>
            <w:vAlign w:val="center"/>
          </w:tcPr>
          <w:p w:rsidR="00562F2F" w:rsidRPr="00B333FF" w:rsidRDefault="00562F2F" w:rsidP="00F74C8E">
            <w:r>
              <w:rPr>
                <w:rFonts w:hint="eastAsia"/>
              </w:rPr>
              <w:t>路由守护程序</w:t>
            </w:r>
          </w:p>
        </w:tc>
        <w:tc>
          <w:tcPr>
            <w:tcW w:w="993" w:type="dxa"/>
            <w:vAlign w:val="center"/>
          </w:tcPr>
          <w:p w:rsidR="00562F2F" w:rsidRPr="00B333FF" w:rsidRDefault="00562F2F" w:rsidP="00F74C8E">
            <w:r>
              <w:rPr>
                <w:rFonts w:hint="eastAsia"/>
              </w:rPr>
              <w:t>520</w:t>
            </w:r>
          </w:p>
        </w:tc>
        <w:tc>
          <w:tcPr>
            <w:tcW w:w="3260" w:type="dxa"/>
            <w:vAlign w:val="center"/>
          </w:tcPr>
          <w:p w:rsidR="00562F2F" w:rsidRPr="00B333FF" w:rsidRDefault="00562F2F" w:rsidP="00F74C8E"/>
        </w:tc>
      </w:tr>
      <w:tr w:rsidR="00562F2F" w:rsidRPr="00B333FF" w:rsidTr="00562F2F">
        <w:tc>
          <w:tcPr>
            <w:tcW w:w="1242" w:type="dxa"/>
            <w:vAlign w:val="center"/>
          </w:tcPr>
          <w:p w:rsidR="00562F2F" w:rsidRPr="00B333FF" w:rsidRDefault="00562F2F" w:rsidP="00562F2F">
            <w:pPr>
              <w:jc w:val="center"/>
              <w:rPr>
                <w:color w:val="00FF00"/>
              </w:rPr>
            </w:pPr>
            <w:r w:rsidRPr="00B333FF">
              <w:t>UDP</w:t>
            </w:r>
          </w:p>
        </w:tc>
        <w:tc>
          <w:tcPr>
            <w:tcW w:w="7088" w:type="dxa"/>
            <w:gridSpan w:val="4"/>
            <w:vAlign w:val="center"/>
          </w:tcPr>
          <w:p w:rsidR="00562F2F" w:rsidRDefault="00562F2F" w:rsidP="00F74C8E">
            <w:r>
              <w:rPr>
                <w:rFonts w:hint="eastAsia"/>
              </w:rPr>
              <w:t>UDP</w:t>
            </w:r>
            <w:r>
              <w:rPr>
                <w:rFonts w:hint="eastAsia"/>
              </w:rPr>
              <w:t>虽然不保证可靠交付，但开销小，满足</w:t>
            </w:r>
            <w:r>
              <w:rPr>
                <w:rFonts w:hint="eastAsia"/>
              </w:rPr>
              <w:t>RIP</w:t>
            </w:r>
            <w:r>
              <w:rPr>
                <w:rFonts w:hint="eastAsia"/>
              </w:rPr>
              <w:t>的需求</w:t>
            </w:r>
            <w:r>
              <w:rPr>
                <w:rFonts w:hint="eastAsia"/>
              </w:rPr>
              <w:t xml:space="preserve"> </w:t>
            </w:r>
          </w:p>
          <w:p w:rsidR="00562F2F" w:rsidRPr="00C15B48" w:rsidRDefault="00562F2F" w:rsidP="00F74C8E">
            <w:r>
              <w:rPr>
                <w:rFonts w:hint="eastAsia"/>
              </w:rPr>
              <w:t>因为</w:t>
            </w:r>
            <w:r>
              <w:rPr>
                <w:rFonts w:hint="eastAsia"/>
              </w:rPr>
              <w:t>UDP</w:t>
            </w:r>
            <w:r>
              <w:rPr>
                <w:rFonts w:hint="eastAsia"/>
              </w:rPr>
              <w:t>不可靠，所以必须不断地</w:t>
            </w:r>
            <w:r>
              <w:rPr>
                <w:rFonts w:hint="eastAsia"/>
              </w:rPr>
              <w:t>(</w:t>
            </w:r>
            <w:r>
              <w:rPr>
                <w:rFonts w:hint="eastAsia"/>
              </w:rPr>
              <w:t>周期性</w:t>
            </w:r>
            <w:r>
              <w:rPr>
                <w:rFonts w:hint="eastAsia"/>
              </w:rPr>
              <w:t>)</w:t>
            </w:r>
            <w:r>
              <w:rPr>
                <w:rFonts w:hint="eastAsia"/>
              </w:rPr>
              <w:t>和邻站交换信息才能使路由信息及时更新</w:t>
            </w:r>
            <w:r>
              <w:rPr>
                <w:rFonts w:hint="eastAsia"/>
              </w:rPr>
              <w:t xml:space="preserve">  </w:t>
            </w:r>
          </w:p>
        </w:tc>
      </w:tr>
      <w:tr w:rsidR="00562F2F" w:rsidRPr="00B333FF" w:rsidTr="00562F2F">
        <w:tc>
          <w:tcPr>
            <w:tcW w:w="1242" w:type="dxa"/>
            <w:vAlign w:val="center"/>
          </w:tcPr>
          <w:p w:rsidR="00562F2F" w:rsidRPr="00B333FF" w:rsidRDefault="00562F2F" w:rsidP="00562F2F">
            <w:pPr>
              <w:jc w:val="center"/>
            </w:pPr>
            <w:r w:rsidRPr="00B333FF">
              <w:t>IP</w:t>
            </w:r>
          </w:p>
        </w:tc>
        <w:tc>
          <w:tcPr>
            <w:tcW w:w="7088" w:type="dxa"/>
            <w:gridSpan w:val="4"/>
            <w:vAlign w:val="center"/>
          </w:tcPr>
          <w:p w:rsidR="00562F2F" w:rsidRPr="00B333FF" w:rsidRDefault="00562F2F" w:rsidP="00F74C8E"/>
        </w:tc>
      </w:tr>
      <w:tr w:rsidR="00562F2F" w:rsidRPr="00B333FF" w:rsidTr="00562F2F">
        <w:tc>
          <w:tcPr>
            <w:tcW w:w="1242" w:type="dxa"/>
            <w:vAlign w:val="center"/>
          </w:tcPr>
          <w:p w:rsidR="00562F2F" w:rsidRDefault="00562F2F" w:rsidP="00562F2F">
            <w:pPr>
              <w:jc w:val="center"/>
            </w:pPr>
            <w:r>
              <w:rPr>
                <w:rFonts w:hint="eastAsia"/>
              </w:rPr>
              <w:t>路由</w:t>
            </w:r>
          </w:p>
          <w:p w:rsidR="00562F2F" w:rsidRDefault="00562F2F" w:rsidP="00562F2F">
            <w:pPr>
              <w:jc w:val="center"/>
            </w:pPr>
            <w:r>
              <w:rPr>
                <w:rFonts w:hint="eastAsia"/>
              </w:rPr>
              <w:t>守护</w:t>
            </w:r>
          </w:p>
          <w:p w:rsidR="00562F2F" w:rsidRPr="00B333FF" w:rsidRDefault="00562F2F" w:rsidP="00562F2F">
            <w:pPr>
              <w:jc w:val="center"/>
            </w:pPr>
            <w:r>
              <w:rPr>
                <w:rFonts w:hint="eastAsia"/>
              </w:rPr>
              <w:t>程序</w:t>
            </w:r>
          </w:p>
        </w:tc>
        <w:tc>
          <w:tcPr>
            <w:tcW w:w="7088" w:type="dxa"/>
            <w:gridSpan w:val="4"/>
          </w:tcPr>
          <w:p w:rsidR="00562F2F" w:rsidRDefault="00562F2F" w:rsidP="00F74C8E">
            <w:r>
              <w:rPr>
                <w:rFonts w:hint="eastAsia"/>
              </w:rPr>
              <w:t>在</w:t>
            </w:r>
            <w:r>
              <w:rPr>
                <w:rFonts w:hint="eastAsia"/>
              </w:rPr>
              <w:t>Unix</w:t>
            </w:r>
            <w:r>
              <w:rPr>
                <w:rFonts w:hint="eastAsia"/>
              </w:rPr>
              <w:t>系统中，大多数普通的守护程序都是路由程序和网关程序（术语</w:t>
            </w:r>
            <w:r>
              <w:rPr>
                <w:rFonts w:hint="eastAsia"/>
              </w:rPr>
              <w:t>DAEMOn</w:t>
            </w:r>
            <w:r>
              <w:rPr>
                <w:rFonts w:hint="eastAsia"/>
              </w:rPr>
              <w:t>指的是运行在后台的进程，它代表整个系统执行某些操作。</w:t>
            </w:r>
            <w:r>
              <w:rPr>
                <w:rFonts w:hint="eastAsia"/>
              </w:rPr>
              <w:t>DAEMON</w:t>
            </w:r>
            <w:r>
              <w:rPr>
                <w:rFonts w:hint="eastAsia"/>
              </w:rPr>
              <w:t>一般在系统引导时启动，在系统运行期间一直存在）。</w:t>
            </w:r>
          </w:p>
          <w:p w:rsidR="00562F2F" w:rsidRDefault="00562F2F" w:rsidP="00F74C8E">
            <w:r>
              <w:rPr>
                <w:rFonts w:hint="eastAsia"/>
              </w:rPr>
              <w:t>在某个给定主机上运行何种路由协议，如何在相邻路由器上交换选路信息，以及选路协议是如何工作的，所有这些问题都是非常复杂的，其本身就可以用整本书来加以讨论（有兴趣的读者可以参考文献</w:t>
            </w:r>
            <w:r>
              <w:rPr>
                <w:rFonts w:hint="eastAsia"/>
              </w:rPr>
              <w:t>[Perlma1992]</w:t>
            </w:r>
            <w:r>
              <w:rPr>
                <w:rFonts w:hint="eastAsia"/>
              </w:rPr>
              <w:t>以获得更详细的信息）。</w:t>
            </w:r>
          </w:p>
          <w:p w:rsidR="00562F2F" w:rsidRDefault="00562F2F" w:rsidP="00F74C8E">
            <w:r>
              <w:rPr>
                <w:rFonts w:hint="eastAsia"/>
              </w:rPr>
              <w:t>路由表经常被</w:t>
            </w:r>
            <w:r>
              <w:rPr>
                <w:rFonts w:hint="eastAsia"/>
              </w:rPr>
              <w:t>IP</w:t>
            </w:r>
            <w:r>
              <w:rPr>
                <w:rFonts w:hint="eastAsia"/>
              </w:rPr>
              <w:t>访问（在一个繁忙的主机上，一秒钟内可能要访问几百次），</w:t>
            </w:r>
          </w:p>
          <w:p w:rsidR="00562F2F" w:rsidRPr="00B333FF" w:rsidRDefault="00562F2F" w:rsidP="00F74C8E">
            <w:r>
              <w:rPr>
                <w:rFonts w:hint="eastAsia"/>
              </w:rPr>
              <w:t>但是它被路由守护程序更新的频度却要低得多（可能大约</w:t>
            </w:r>
            <w:r>
              <w:rPr>
                <w:rFonts w:hint="eastAsia"/>
              </w:rPr>
              <w:t>30</w:t>
            </w:r>
            <w:r>
              <w:rPr>
                <w:rFonts w:hint="eastAsia"/>
              </w:rPr>
              <w:t>秒种一次）。当接收到</w:t>
            </w:r>
            <w:r>
              <w:rPr>
                <w:rFonts w:hint="eastAsia"/>
              </w:rPr>
              <w:t>ICMP</w:t>
            </w:r>
            <w:r>
              <w:rPr>
                <w:rFonts w:hint="eastAsia"/>
              </w:rPr>
              <w:t>重定向报文时，路由表也要被更新，这一点我们将在</w:t>
            </w:r>
            <w:r>
              <w:rPr>
                <w:rFonts w:hint="eastAsia"/>
              </w:rPr>
              <w:t>9. 5</w:t>
            </w:r>
            <w:r>
              <w:rPr>
                <w:rFonts w:hint="eastAsia"/>
              </w:rPr>
              <w:t>节讨论</w:t>
            </w:r>
            <w:r>
              <w:rPr>
                <w:rFonts w:hint="eastAsia"/>
              </w:rPr>
              <w:t>ROUTe</w:t>
            </w:r>
            <w:r>
              <w:rPr>
                <w:rFonts w:hint="eastAsia"/>
              </w:rPr>
              <w:t>命令时加以介绍。在本章中，我们还将用</w:t>
            </w:r>
            <w:r>
              <w:rPr>
                <w:rFonts w:hint="eastAsia"/>
              </w:rPr>
              <w:t>ETSTAt</w:t>
            </w:r>
            <w:r>
              <w:rPr>
                <w:rFonts w:hint="eastAsia"/>
              </w:rPr>
              <w:t>命令来显示路由表。</w:t>
            </w:r>
          </w:p>
        </w:tc>
      </w:tr>
    </w:tbl>
    <w:p w:rsidR="00562F2F" w:rsidRDefault="00562F2F" w:rsidP="00562F2F"/>
    <w:p w:rsidR="00562F2F" w:rsidRPr="00F74C8E" w:rsidRDefault="00562F2F" w:rsidP="00562F2F"/>
    <w:p w:rsidR="00562F2F" w:rsidRPr="00562F2F" w:rsidRDefault="00562F2F" w:rsidP="00562F2F"/>
    <w:p w:rsidR="00C15B48" w:rsidRDefault="00C15B48" w:rsidP="00C15B48">
      <w:r>
        <w:rPr>
          <w:rFonts w:hint="eastAsia"/>
        </w:rPr>
        <w:t>这种请求报文的命令字段为</w:t>
      </w:r>
      <w:r>
        <w:rPr>
          <w:rFonts w:hint="eastAsia"/>
        </w:rPr>
        <w:t>1</w:t>
      </w:r>
      <w:r>
        <w:rPr>
          <w:rFonts w:hint="eastAsia"/>
        </w:rPr>
        <w:t>，但地址系列字段设置为</w:t>
      </w:r>
      <w:r>
        <w:rPr>
          <w:rFonts w:hint="eastAsia"/>
        </w:rPr>
        <w:t>0</w:t>
      </w:r>
      <w:r>
        <w:rPr>
          <w:rFonts w:hint="eastAsia"/>
        </w:rPr>
        <w:t>，而度量字段设置为</w:t>
      </w:r>
      <w:r>
        <w:rPr>
          <w:rFonts w:hint="eastAsia"/>
        </w:rPr>
        <w:t>16</w:t>
      </w:r>
      <w:r>
        <w:rPr>
          <w:rFonts w:hint="eastAsia"/>
        </w:rPr>
        <w:t>。这是一种要求另一端完整路由表的特殊请求报文。</w:t>
      </w:r>
      <w:r>
        <w:rPr>
          <w:rFonts w:hint="eastAsia"/>
        </w:rPr>
        <w:t xml:space="preserve"> </w:t>
      </w:r>
    </w:p>
    <w:p w:rsidR="00C15B48" w:rsidRDefault="00C15B48" w:rsidP="00C15B48">
      <w:r>
        <w:t>*/</w:t>
      </w:r>
    </w:p>
    <w:tbl>
      <w:tblPr>
        <w:tblStyle w:val="a3"/>
        <w:tblW w:w="0" w:type="auto"/>
        <w:tblLook w:val="04A0" w:firstRow="1" w:lastRow="0" w:firstColumn="1" w:lastColumn="0" w:noHBand="0" w:noVBand="1"/>
      </w:tblPr>
      <w:tblGrid>
        <w:gridCol w:w="1101"/>
        <w:gridCol w:w="567"/>
        <w:gridCol w:w="2693"/>
      </w:tblGrid>
      <w:tr w:rsidR="00B90038" w:rsidTr="00F74C8E">
        <w:tc>
          <w:tcPr>
            <w:tcW w:w="1101" w:type="dxa"/>
            <w:vAlign w:val="center"/>
          </w:tcPr>
          <w:p w:rsidR="00B90038" w:rsidRDefault="00F74C8E" w:rsidP="00F74C8E">
            <w:pPr>
              <w:jc w:val="center"/>
            </w:pPr>
            <w:r>
              <w:rPr>
                <w:rFonts w:hint="eastAsia"/>
              </w:rPr>
              <w:t>标志</w:t>
            </w:r>
          </w:p>
        </w:tc>
        <w:tc>
          <w:tcPr>
            <w:tcW w:w="567" w:type="dxa"/>
            <w:vAlign w:val="center"/>
          </w:tcPr>
          <w:p w:rsidR="00B90038" w:rsidRDefault="00B90038" w:rsidP="00F74C8E">
            <w:pPr>
              <w:jc w:val="center"/>
            </w:pPr>
            <w:r>
              <w:rPr>
                <w:rFonts w:hint="eastAsia"/>
              </w:rPr>
              <w:t>1</w:t>
            </w:r>
          </w:p>
        </w:tc>
        <w:tc>
          <w:tcPr>
            <w:tcW w:w="2693" w:type="dxa"/>
          </w:tcPr>
          <w:p w:rsidR="00B90038" w:rsidRDefault="00B90038" w:rsidP="00C15B48">
            <w:r>
              <w:rPr>
                <w:rFonts w:hint="eastAsia"/>
              </w:rPr>
              <w:t>01</w:t>
            </w:r>
            <w:r>
              <w:rPr>
                <w:rFonts w:hint="eastAsia"/>
              </w:rPr>
              <w:t>，表示请求</w:t>
            </w:r>
          </w:p>
        </w:tc>
      </w:tr>
      <w:tr w:rsidR="00B90038" w:rsidTr="00F74C8E">
        <w:tc>
          <w:tcPr>
            <w:tcW w:w="1101" w:type="dxa"/>
            <w:vAlign w:val="center"/>
          </w:tcPr>
          <w:p w:rsidR="00B90038" w:rsidRDefault="00B90038" w:rsidP="00F74C8E">
            <w:pPr>
              <w:jc w:val="center"/>
            </w:pPr>
            <w:r>
              <w:rPr>
                <w:rFonts w:hint="eastAsia"/>
              </w:rPr>
              <w:t>版本</w:t>
            </w:r>
          </w:p>
        </w:tc>
        <w:tc>
          <w:tcPr>
            <w:tcW w:w="567" w:type="dxa"/>
            <w:vAlign w:val="center"/>
          </w:tcPr>
          <w:p w:rsidR="00B90038" w:rsidRDefault="00B90038" w:rsidP="00F74C8E">
            <w:pPr>
              <w:jc w:val="center"/>
            </w:pPr>
            <w:r>
              <w:rPr>
                <w:rFonts w:hint="eastAsia"/>
              </w:rPr>
              <w:t>1</w:t>
            </w:r>
          </w:p>
        </w:tc>
        <w:tc>
          <w:tcPr>
            <w:tcW w:w="2693" w:type="dxa"/>
          </w:tcPr>
          <w:p w:rsidR="00B90038" w:rsidRDefault="00B90038" w:rsidP="00C15B48">
            <w:r>
              <w:rPr>
                <w:rFonts w:hint="eastAsia"/>
              </w:rPr>
              <w:t>01</w:t>
            </w:r>
          </w:p>
        </w:tc>
      </w:tr>
      <w:tr w:rsidR="00B90038" w:rsidTr="00F74C8E">
        <w:tc>
          <w:tcPr>
            <w:tcW w:w="1101" w:type="dxa"/>
            <w:vAlign w:val="center"/>
          </w:tcPr>
          <w:p w:rsidR="00B90038" w:rsidRDefault="00B90038" w:rsidP="00F74C8E">
            <w:pPr>
              <w:jc w:val="center"/>
            </w:pPr>
            <w:r>
              <w:rPr>
                <w:rFonts w:hint="eastAsia"/>
              </w:rPr>
              <w:t>保留</w:t>
            </w:r>
          </w:p>
        </w:tc>
        <w:tc>
          <w:tcPr>
            <w:tcW w:w="567" w:type="dxa"/>
            <w:vAlign w:val="center"/>
          </w:tcPr>
          <w:p w:rsidR="00B90038" w:rsidRDefault="00B90038" w:rsidP="00F74C8E">
            <w:pPr>
              <w:jc w:val="center"/>
            </w:pPr>
            <w:r>
              <w:rPr>
                <w:rFonts w:hint="eastAsia"/>
              </w:rPr>
              <w:t>2</w:t>
            </w:r>
          </w:p>
        </w:tc>
        <w:tc>
          <w:tcPr>
            <w:tcW w:w="2693" w:type="dxa"/>
          </w:tcPr>
          <w:p w:rsidR="00B90038" w:rsidRDefault="00B90038" w:rsidP="00C15B48">
            <w:r>
              <w:rPr>
                <w:rFonts w:hint="eastAsia"/>
              </w:rPr>
              <w:t>00 00</w:t>
            </w:r>
          </w:p>
        </w:tc>
      </w:tr>
      <w:tr w:rsidR="00B90038" w:rsidTr="00F74C8E">
        <w:tc>
          <w:tcPr>
            <w:tcW w:w="1101" w:type="dxa"/>
            <w:vAlign w:val="center"/>
          </w:tcPr>
          <w:p w:rsidR="00B90038" w:rsidRDefault="00B90038" w:rsidP="00F74C8E">
            <w:pPr>
              <w:jc w:val="center"/>
            </w:pPr>
            <w:r>
              <w:rPr>
                <w:rFonts w:hint="eastAsia"/>
              </w:rPr>
              <w:t>协议</w:t>
            </w:r>
          </w:p>
        </w:tc>
        <w:tc>
          <w:tcPr>
            <w:tcW w:w="567" w:type="dxa"/>
            <w:vAlign w:val="center"/>
          </w:tcPr>
          <w:p w:rsidR="00B90038" w:rsidRDefault="00B90038" w:rsidP="00F74C8E">
            <w:pPr>
              <w:jc w:val="center"/>
            </w:pPr>
            <w:r>
              <w:rPr>
                <w:rFonts w:hint="eastAsia"/>
              </w:rPr>
              <w:t>2</w:t>
            </w:r>
          </w:p>
        </w:tc>
        <w:tc>
          <w:tcPr>
            <w:tcW w:w="2693" w:type="dxa"/>
          </w:tcPr>
          <w:p w:rsidR="00B90038" w:rsidRDefault="00B90038" w:rsidP="00562F2F">
            <w:r>
              <w:rPr>
                <w:rFonts w:hint="eastAsia"/>
              </w:rPr>
              <w:t>00 02</w:t>
            </w:r>
            <w:r w:rsidR="00562F2F">
              <w:rPr>
                <w:rFonts w:hint="eastAsia"/>
              </w:rPr>
              <w:t>→</w:t>
            </w:r>
            <w:r>
              <w:rPr>
                <w:rFonts w:hint="eastAsia"/>
              </w:rPr>
              <w:t>IP</w:t>
            </w:r>
          </w:p>
        </w:tc>
      </w:tr>
      <w:tr w:rsidR="00B90038" w:rsidTr="00F74C8E">
        <w:tc>
          <w:tcPr>
            <w:tcW w:w="1101" w:type="dxa"/>
            <w:vAlign w:val="center"/>
          </w:tcPr>
          <w:p w:rsidR="00B90038" w:rsidRDefault="00B90038" w:rsidP="00F74C8E">
            <w:pPr>
              <w:jc w:val="center"/>
            </w:pPr>
            <w:r>
              <w:rPr>
                <w:rFonts w:hint="eastAsia"/>
              </w:rPr>
              <w:t>保留</w:t>
            </w:r>
          </w:p>
        </w:tc>
        <w:tc>
          <w:tcPr>
            <w:tcW w:w="567" w:type="dxa"/>
            <w:vAlign w:val="center"/>
          </w:tcPr>
          <w:p w:rsidR="00B90038" w:rsidRDefault="00B90038" w:rsidP="00F74C8E">
            <w:pPr>
              <w:jc w:val="center"/>
            </w:pPr>
            <w:r>
              <w:rPr>
                <w:rFonts w:hint="eastAsia"/>
              </w:rPr>
              <w:t>2</w:t>
            </w:r>
          </w:p>
        </w:tc>
        <w:tc>
          <w:tcPr>
            <w:tcW w:w="2693" w:type="dxa"/>
          </w:tcPr>
          <w:p w:rsidR="00B90038" w:rsidRDefault="00B90038" w:rsidP="00C15B48">
            <w:r>
              <w:rPr>
                <w:rFonts w:hint="eastAsia"/>
              </w:rPr>
              <w:t>00 00</w:t>
            </w:r>
          </w:p>
        </w:tc>
      </w:tr>
      <w:tr w:rsidR="00B90038" w:rsidTr="00F74C8E">
        <w:tc>
          <w:tcPr>
            <w:tcW w:w="1101" w:type="dxa"/>
            <w:vAlign w:val="center"/>
          </w:tcPr>
          <w:p w:rsidR="00B90038" w:rsidRDefault="00B90038" w:rsidP="00F74C8E">
            <w:pPr>
              <w:jc w:val="center"/>
            </w:pPr>
            <w:r>
              <w:rPr>
                <w:rFonts w:hint="eastAsia"/>
              </w:rPr>
              <w:t>IP</w:t>
            </w:r>
            <w:r>
              <w:rPr>
                <w:rFonts w:hint="eastAsia"/>
              </w:rPr>
              <w:t>地址</w:t>
            </w:r>
          </w:p>
        </w:tc>
        <w:tc>
          <w:tcPr>
            <w:tcW w:w="567" w:type="dxa"/>
            <w:vAlign w:val="center"/>
          </w:tcPr>
          <w:p w:rsidR="00B90038" w:rsidRDefault="00B90038" w:rsidP="00F74C8E">
            <w:pPr>
              <w:jc w:val="center"/>
            </w:pPr>
            <w:r>
              <w:rPr>
                <w:rFonts w:hint="eastAsia"/>
              </w:rPr>
              <w:t>4</w:t>
            </w:r>
          </w:p>
        </w:tc>
        <w:tc>
          <w:tcPr>
            <w:tcW w:w="2693" w:type="dxa"/>
          </w:tcPr>
          <w:p w:rsidR="00B90038" w:rsidRDefault="00B90038" w:rsidP="00C15B48"/>
        </w:tc>
      </w:tr>
      <w:tr w:rsidR="00B90038" w:rsidTr="00F74C8E">
        <w:tc>
          <w:tcPr>
            <w:tcW w:w="1101" w:type="dxa"/>
            <w:vAlign w:val="center"/>
          </w:tcPr>
          <w:p w:rsidR="00B90038" w:rsidRDefault="00B90038" w:rsidP="00F74C8E">
            <w:pPr>
              <w:jc w:val="center"/>
            </w:pPr>
            <w:r>
              <w:rPr>
                <w:rFonts w:hint="eastAsia"/>
              </w:rPr>
              <w:t>保留</w:t>
            </w:r>
          </w:p>
        </w:tc>
        <w:tc>
          <w:tcPr>
            <w:tcW w:w="567" w:type="dxa"/>
            <w:vAlign w:val="center"/>
          </w:tcPr>
          <w:p w:rsidR="00B90038" w:rsidRDefault="00B90038" w:rsidP="00F74C8E">
            <w:pPr>
              <w:jc w:val="center"/>
            </w:pPr>
            <w:r>
              <w:rPr>
                <w:rFonts w:hint="eastAsia"/>
              </w:rPr>
              <w:t>4</w:t>
            </w:r>
          </w:p>
        </w:tc>
        <w:tc>
          <w:tcPr>
            <w:tcW w:w="2693" w:type="dxa"/>
          </w:tcPr>
          <w:p w:rsidR="00B90038" w:rsidRDefault="00B90038" w:rsidP="00C15B48">
            <w:r>
              <w:rPr>
                <w:rFonts w:hint="eastAsia"/>
              </w:rPr>
              <w:t>00 00 00 00</w:t>
            </w:r>
          </w:p>
        </w:tc>
      </w:tr>
      <w:tr w:rsidR="00B90038" w:rsidTr="00F74C8E">
        <w:tc>
          <w:tcPr>
            <w:tcW w:w="1101" w:type="dxa"/>
            <w:vAlign w:val="center"/>
          </w:tcPr>
          <w:p w:rsidR="00B90038" w:rsidRDefault="00B90038" w:rsidP="00F74C8E">
            <w:pPr>
              <w:jc w:val="center"/>
            </w:pPr>
            <w:r>
              <w:rPr>
                <w:rFonts w:hint="eastAsia"/>
              </w:rPr>
              <w:t>保留</w:t>
            </w:r>
          </w:p>
        </w:tc>
        <w:tc>
          <w:tcPr>
            <w:tcW w:w="567" w:type="dxa"/>
            <w:vAlign w:val="center"/>
          </w:tcPr>
          <w:p w:rsidR="00B90038" w:rsidRDefault="00B90038" w:rsidP="00F74C8E">
            <w:pPr>
              <w:jc w:val="center"/>
            </w:pPr>
            <w:r>
              <w:rPr>
                <w:rFonts w:hint="eastAsia"/>
              </w:rPr>
              <w:t>4</w:t>
            </w:r>
          </w:p>
        </w:tc>
        <w:tc>
          <w:tcPr>
            <w:tcW w:w="2693" w:type="dxa"/>
          </w:tcPr>
          <w:p w:rsidR="00B90038" w:rsidRDefault="00B90038" w:rsidP="00C15B48">
            <w:r>
              <w:rPr>
                <w:rFonts w:hint="eastAsia"/>
              </w:rPr>
              <w:t>00 00 00 00</w:t>
            </w:r>
          </w:p>
        </w:tc>
      </w:tr>
      <w:tr w:rsidR="00B90038" w:rsidTr="00F74C8E">
        <w:tc>
          <w:tcPr>
            <w:tcW w:w="1101" w:type="dxa"/>
            <w:vAlign w:val="center"/>
          </w:tcPr>
          <w:p w:rsidR="00B90038" w:rsidRDefault="00B90038" w:rsidP="00F74C8E">
            <w:pPr>
              <w:jc w:val="center"/>
            </w:pPr>
            <w:r>
              <w:rPr>
                <w:rFonts w:hint="eastAsia"/>
              </w:rPr>
              <w:t>度量</w:t>
            </w:r>
          </w:p>
        </w:tc>
        <w:tc>
          <w:tcPr>
            <w:tcW w:w="567" w:type="dxa"/>
            <w:vAlign w:val="center"/>
          </w:tcPr>
          <w:p w:rsidR="00B90038" w:rsidRDefault="00B90038" w:rsidP="00F74C8E">
            <w:pPr>
              <w:jc w:val="center"/>
            </w:pPr>
            <w:r>
              <w:rPr>
                <w:rFonts w:hint="eastAsia"/>
              </w:rPr>
              <w:t>4</w:t>
            </w:r>
          </w:p>
        </w:tc>
        <w:tc>
          <w:tcPr>
            <w:tcW w:w="2693" w:type="dxa"/>
          </w:tcPr>
          <w:p w:rsidR="00B90038" w:rsidRDefault="00B90038" w:rsidP="00562F2F">
            <w:r>
              <w:rPr>
                <w:rFonts w:hint="eastAsia"/>
              </w:rPr>
              <w:t xml:space="preserve">00 00 00 </w:t>
            </w:r>
            <w:r w:rsidR="00562F2F">
              <w:rPr>
                <w:rFonts w:hint="eastAsia"/>
              </w:rPr>
              <w:t>10</w:t>
            </w:r>
          </w:p>
        </w:tc>
      </w:tr>
    </w:tbl>
    <w:p w:rsidR="00B90038" w:rsidRDefault="00B90038" w:rsidP="00C15B48"/>
    <w:p w:rsidR="00C15B48" w:rsidRDefault="00C15B48" w:rsidP="00C15B48"/>
    <w:p w:rsidR="00C15B48" w:rsidRDefault="00C15B48">
      <w:pPr>
        <w:widowControl/>
        <w:jc w:val="left"/>
      </w:pPr>
      <w:r>
        <w:br w:type="page"/>
      </w:r>
    </w:p>
    <w:p w:rsidR="00C15B48" w:rsidRDefault="00390470" w:rsidP="00C15B48">
      <w:pPr>
        <w:pStyle w:val="2"/>
      </w:pPr>
      <w:bookmarkStart w:id="86" w:name="_Toc506814757"/>
      <w:r>
        <w:rPr>
          <w:rFonts w:hint="eastAsia"/>
        </w:rPr>
        <w:lastRenderedPageBreak/>
        <w:t>RIP</w:t>
      </w:r>
      <w:r w:rsidR="00C15B48">
        <w:rPr>
          <w:rFonts w:hint="eastAsia"/>
        </w:rPr>
        <w:t>应答报文</w:t>
      </w:r>
      <w:bookmarkEnd w:id="86"/>
    </w:p>
    <w:p w:rsidR="00F74C8E" w:rsidRDefault="00F74C8E" w:rsidP="00F74C8E">
      <w:r>
        <w:rPr>
          <w:rFonts w:hint="eastAsia"/>
        </w:rPr>
        <w:t>路由部分：由路由信息构成，每个路由信息占</w:t>
      </w:r>
      <w:r>
        <w:rPr>
          <w:rFonts w:hint="eastAsia"/>
        </w:rPr>
        <w:t xml:space="preserve">20B </w:t>
      </w:r>
      <w:r>
        <w:rPr>
          <w:rFonts w:hint="eastAsia"/>
        </w:rPr>
        <w:t>，一个</w:t>
      </w:r>
      <w:r>
        <w:rPr>
          <w:rFonts w:hint="eastAsia"/>
        </w:rPr>
        <w:t>RIP</w:t>
      </w:r>
      <w:r>
        <w:rPr>
          <w:rFonts w:hint="eastAsia"/>
        </w:rPr>
        <w:t>报文最多包含</w:t>
      </w:r>
      <w:r>
        <w:rPr>
          <w:rFonts w:hint="eastAsia"/>
        </w:rPr>
        <w:t>25</w:t>
      </w:r>
      <w:r>
        <w:rPr>
          <w:rFonts w:hint="eastAsia"/>
        </w:rPr>
        <w:t>个路由信息</w:t>
      </w:r>
      <w:r>
        <w:rPr>
          <w:rFonts w:hint="eastAsia"/>
        </w:rPr>
        <w:t xml:space="preserve"> </w:t>
      </w:r>
    </w:p>
    <w:p w:rsidR="00F74C8E" w:rsidRPr="00F74C8E" w:rsidRDefault="00F74C8E" w:rsidP="00F74C8E"/>
    <w:p w:rsidR="00C15B48" w:rsidRDefault="00C15B48" w:rsidP="00C15B48">
      <w:r>
        <w:rPr>
          <w:rFonts w:hint="eastAsia"/>
        </w:rPr>
        <w:t>最多包含</w:t>
      </w:r>
      <w:r>
        <w:rPr>
          <w:rFonts w:hint="eastAsia"/>
        </w:rPr>
        <w:t>25</w:t>
      </w:r>
      <w:r>
        <w:rPr>
          <w:rFonts w:hint="eastAsia"/>
        </w:rPr>
        <w:t>条路由，保证报文长度为</w:t>
      </w:r>
      <w:r>
        <w:rPr>
          <w:rFonts w:hint="eastAsia"/>
        </w:rPr>
        <w:t>20</w:t>
      </w:r>
      <w:r>
        <w:rPr>
          <w:rFonts w:hint="eastAsia"/>
        </w:rPr>
        <w:t>×</w:t>
      </w:r>
      <w:r>
        <w:rPr>
          <w:rFonts w:hint="eastAsia"/>
        </w:rPr>
        <w:t>25+4=504</w:t>
      </w:r>
      <w:r>
        <w:rPr>
          <w:rFonts w:hint="eastAsia"/>
        </w:rPr>
        <w:t>小于</w:t>
      </w:r>
      <w:r>
        <w:rPr>
          <w:rFonts w:hint="eastAsia"/>
        </w:rPr>
        <w:t xml:space="preserve">512B, </w:t>
      </w:r>
    </w:p>
    <w:p w:rsidR="00C15B48" w:rsidRDefault="00C15B48" w:rsidP="00C15B48">
      <w:r>
        <w:rPr>
          <w:rFonts w:hint="eastAsia"/>
        </w:rPr>
        <w:t>为发送整个路由表，经常需要多个</w:t>
      </w:r>
      <w:r>
        <w:rPr>
          <w:rFonts w:hint="eastAsia"/>
        </w:rPr>
        <w:t>RIP_Reply</w:t>
      </w:r>
      <w:r>
        <w:rPr>
          <w:rFonts w:hint="eastAsia"/>
        </w:rPr>
        <w:t>报文。</w:t>
      </w:r>
    </w:p>
    <w:p w:rsidR="00C15B48" w:rsidRDefault="00C15B48" w:rsidP="00C15B48">
      <w:r>
        <w:t>*/</w:t>
      </w:r>
    </w:p>
    <w:p w:rsidR="00C15B48" w:rsidRDefault="00C15B48" w:rsidP="00C15B48">
      <w:r>
        <w:t>void RIP_Reply()</w:t>
      </w:r>
    </w:p>
    <w:p w:rsidR="00C15B48" w:rsidRDefault="00C15B48" w:rsidP="00C15B48">
      <w:r>
        <w:t>{</w:t>
      </w:r>
    </w:p>
    <w:p w:rsidR="00C15B48" w:rsidRDefault="00C15B48" w:rsidP="00C15B48">
      <w:r>
        <w:t>/*</w:t>
      </w:r>
    </w:p>
    <w:p w:rsidR="00C15B48" w:rsidRDefault="00C15B48" w:rsidP="00C15B48">
      <w:r>
        <w:rPr>
          <w:rFonts w:hint="eastAsia"/>
        </w:rPr>
        <w:t>首部：</w:t>
      </w:r>
      <w:r>
        <w:rPr>
          <w:rFonts w:hint="eastAsia"/>
        </w:rPr>
        <w:t xml:space="preserve"> </w:t>
      </w:r>
    </w:p>
    <w:p w:rsidR="00C15B48" w:rsidRDefault="00C15B48" w:rsidP="00C15B48">
      <w:r>
        <w:rPr>
          <w:rFonts w:hint="eastAsia"/>
        </w:rPr>
        <w:t>1</w:t>
      </w:r>
      <w:r>
        <w:rPr>
          <w:rFonts w:hint="eastAsia"/>
        </w:rPr>
        <w:t>，</w:t>
      </w:r>
      <w:r>
        <w:rPr>
          <w:rFonts w:hint="eastAsia"/>
        </w:rPr>
        <w:t>02</w:t>
      </w:r>
      <w:r>
        <w:rPr>
          <w:rFonts w:hint="eastAsia"/>
        </w:rPr>
        <w:t>，表示应答</w:t>
      </w:r>
    </w:p>
    <w:p w:rsidR="00C15B48" w:rsidRDefault="00C15B48" w:rsidP="00C15B48">
      <w:r>
        <w:rPr>
          <w:rFonts w:hint="eastAsia"/>
        </w:rPr>
        <w:t>2</w:t>
      </w:r>
      <w:r>
        <w:rPr>
          <w:rFonts w:hint="eastAsia"/>
        </w:rPr>
        <w:t>，</w:t>
      </w:r>
      <w:r>
        <w:rPr>
          <w:rFonts w:hint="eastAsia"/>
        </w:rPr>
        <w:t>01</w:t>
      </w:r>
      <w:r>
        <w:rPr>
          <w:rFonts w:hint="eastAsia"/>
        </w:rPr>
        <w:t>，版本</w:t>
      </w:r>
      <w:r>
        <w:rPr>
          <w:rFonts w:hint="eastAsia"/>
        </w:rPr>
        <w:t xml:space="preserve"> </w:t>
      </w:r>
    </w:p>
    <w:p w:rsidR="00C15B48" w:rsidRDefault="00C15B48" w:rsidP="00C15B48">
      <w:r>
        <w:rPr>
          <w:rFonts w:hint="eastAsia"/>
        </w:rPr>
        <w:t>3~4</w:t>
      </w:r>
      <w:r>
        <w:rPr>
          <w:rFonts w:hint="eastAsia"/>
        </w:rPr>
        <w:t>，</w:t>
      </w:r>
      <w:r>
        <w:rPr>
          <w:rFonts w:hint="eastAsia"/>
        </w:rPr>
        <w:t xml:space="preserve">00 00 </w:t>
      </w:r>
    </w:p>
    <w:p w:rsidR="00C15B48" w:rsidRDefault="00C15B48" w:rsidP="00C15B48">
      <w:r>
        <w:t xml:space="preserve"> </w:t>
      </w:r>
    </w:p>
    <w:p w:rsidR="00C15B48" w:rsidRDefault="00C15B48" w:rsidP="00C15B48">
      <w:r>
        <w:rPr>
          <w:rFonts w:hint="eastAsia"/>
        </w:rPr>
        <w:t>路由</w:t>
      </w:r>
      <w:r>
        <w:rPr>
          <w:rFonts w:hint="eastAsia"/>
        </w:rPr>
        <w:t>1</w:t>
      </w:r>
      <w:r>
        <w:rPr>
          <w:rFonts w:hint="eastAsia"/>
        </w:rPr>
        <w:t>：</w:t>
      </w:r>
      <w:r>
        <w:rPr>
          <w:rFonts w:hint="eastAsia"/>
        </w:rPr>
        <w:t xml:space="preserve">  </w:t>
      </w:r>
    </w:p>
    <w:p w:rsidR="00C15B48" w:rsidRDefault="00C15B48" w:rsidP="00C15B48">
      <w:r>
        <w:rPr>
          <w:rFonts w:hint="eastAsia"/>
        </w:rPr>
        <w:t>5~6</w:t>
      </w:r>
      <w:r>
        <w:rPr>
          <w:rFonts w:hint="eastAsia"/>
        </w:rPr>
        <w:t>，</w:t>
      </w:r>
      <w:r>
        <w:rPr>
          <w:rFonts w:hint="eastAsia"/>
        </w:rPr>
        <w:t xml:space="preserve">00 00 </w:t>
      </w:r>
    </w:p>
    <w:p w:rsidR="00C15B48" w:rsidRDefault="00C15B48" w:rsidP="00C15B48">
      <w:r>
        <w:rPr>
          <w:rFonts w:hint="eastAsia"/>
        </w:rPr>
        <w:t>7~8</w:t>
      </w:r>
      <w:r>
        <w:rPr>
          <w:rFonts w:hint="eastAsia"/>
        </w:rPr>
        <w:t>，</w:t>
      </w:r>
      <w:r>
        <w:rPr>
          <w:rFonts w:hint="eastAsia"/>
        </w:rPr>
        <w:t xml:space="preserve">00 00 </w:t>
      </w:r>
    </w:p>
    <w:p w:rsidR="00C15B48" w:rsidRDefault="00C15B48" w:rsidP="00C15B48">
      <w:r>
        <w:rPr>
          <w:rFonts w:hint="eastAsia"/>
        </w:rPr>
        <w:t>9~12</w:t>
      </w:r>
      <w:r>
        <w:rPr>
          <w:rFonts w:hint="eastAsia"/>
        </w:rPr>
        <w:t>，</w:t>
      </w:r>
      <w:r>
        <w:rPr>
          <w:rFonts w:hint="eastAsia"/>
        </w:rPr>
        <w:t>dst IP</w:t>
      </w:r>
      <w:r>
        <w:rPr>
          <w:rFonts w:hint="eastAsia"/>
        </w:rPr>
        <w:t>：目标网络的</w:t>
      </w:r>
      <w:r>
        <w:rPr>
          <w:rFonts w:hint="eastAsia"/>
        </w:rPr>
        <w:t>IP</w:t>
      </w:r>
      <w:r>
        <w:rPr>
          <w:rFonts w:hint="eastAsia"/>
        </w:rPr>
        <w:t>地址</w:t>
      </w:r>
      <w:r>
        <w:rPr>
          <w:rFonts w:hint="eastAsia"/>
        </w:rPr>
        <w:t xml:space="preserve"> </w:t>
      </w:r>
    </w:p>
    <w:p w:rsidR="00C15B48" w:rsidRDefault="00C15B48" w:rsidP="00C15B48">
      <w:r>
        <w:rPr>
          <w:rFonts w:hint="eastAsia"/>
        </w:rPr>
        <w:t>13~16</w:t>
      </w:r>
      <w:r>
        <w:rPr>
          <w:rFonts w:hint="eastAsia"/>
        </w:rPr>
        <w:t>，</w:t>
      </w:r>
      <w:r>
        <w:rPr>
          <w:rFonts w:hint="eastAsia"/>
        </w:rPr>
        <w:t>00 00 00 00</w:t>
      </w:r>
      <w:r>
        <w:rPr>
          <w:rFonts w:hint="eastAsia"/>
        </w:rPr>
        <w:t>：保留</w:t>
      </w:r>
    </w:p>
    <w:p w:rsidR="00C15B48" w:rsidRDefault="00C15B48" w:rsidP="00C15B48">
      <w:r>
        <w:rPr>
          <w:rFonts w:hint="eastAsia"/>
        </w:rPr>
        <w:t>17~20</w:t>
      </w:r>
      <w:r>
        <w:rPr>
          <w:rFonts w:hint="eastAsia"/>
        </w:rPr>
        <w:t>，</w:t>
      </w:r>
      <w:r>
        <w:rPr>
          <w:rFonts w:hint="eastAsia"/>
        </w:rPr>
        <w:t>00 00 00 00</w:t>
      </w:r>
      <w:r>
        <w:rPr>
          <w:rFonts w:hint="eastAsia"/>
        </w:rPr>
        <w:t>：保留</w:t>
      </w:r>
    </w:p>
    <w:p w:rsidR="00C15B48" w:rsidRDefault="00C15B48" w:rsidP="00C15B48">
      <w:r>
        <w:rPr>
          <w:rFonts w:hint="eastAsia"/>
        </w:rPr>
        <w:t>21~24</w:t>
      </w:r>
      <w:r>
        <w:rPr>
          <w:rFonts w:hint="eastAsia"/>
        </w:rPr>
        <w:t>，</w:t>
      </w:r>
      <w:r>
        <w:rPr>
          <w:rFonts w:hint="eastAsia"/>
        </w:rPr>
        <w:t>00 00 00 10</w:t>
      </w:r>
      <w:r>
        <w:rPr>
          <w:rFonts w:hint="eastAsia"/>
        </w:rPr>
        <w:t>：度量</w:t>
      </w:r>
    </w:p>
    <w:p w:rsidR="00C15B48" w:rsidRDefault="00C15B48" w:rsidP="00C15B48">
      <w:r>
        <w:t xml:space="preserve"> </w:t>
      </w:r>
    </w:p>
    <w:p w:rsidR="00C15B48" w:rsidRDefault="00C15B48" w:rsidP="00C15B48">
      <w:r>
        <w:rPr>
          <w:rFonts w:hint="eastAsia"/>
        </w:rPr>
        <w:t>路由</w:t>
      </w:r>
      <w:r>
        <w:rPr>
          <w:rFonts w:hint="eastAsia"/>
        </w:rPr>
        <w:t>2</w:t>
      </w:r>
      <w:r>
        <w:rPr>
          <w:rFonts w:hint="eastAsia"/>
        </w:rPr>
        <w:t>：</w:t>
      </w:r>
      <w:r>
        <w:rPr>
          <w:rFonts w:hint="eastAsia"/>
        </w:rPr>
        <w:t xml:space="preserve"> </w:t>
      </w:r>
    </w:p>
    <w:p w:rsidR="00C15B48" w:rsidRDefault="00C15B48" w:rsidP="00C15B48">
      <w:r>
        <w:rPr>
          <w:rFonts w:hint="eastAsia"/>
        </w:rPr>
        <w:t>……</w:t>
      </w:r>
      <w:r>
        <w:t xml:space="preserve"> </w:t>
      </w:r>
    </w:p>
    <w:p w:rsidR="00C15B48" w:rsidRDefault="00C15B48" w:rsidP="00C15B48">
      <w:r>
        <w:t>*/</w:t>
      </w:r>
    </w:p>
    <w:p w:rsidR="00C15B48" w:rsidRDefault="00C15B48" w:rsidP="00C15B48">
      <w:r>
        <w:t>}</w:t>
      </w:r>
    </w:p>
    <w:p w:rsidR="00C15B48" w:rsidRDefault="00C15B48">
      <w:pPr>
        <w:widowControl/>
        <w:jc w:val="left"/>
      </w:pPr>
      <w:r>
        <w:br w:type="page"/>
      </w:r>
    </w:p>
    <w:p w:rsidR="00C15B48" w:rsidRDefault="00390470" w:rsidP="00C15B48">
      <w:pPr>
        <w:pStyle w:val="2"/>
      </w:pPr>
      <w:bookmarkStart w:id="87" w:name="_Toc506814758"/>
      <w:r>
        <w:rPr>
          <w:rFonts w:hint="eastAsia"/>
        </w:rPr>
        <w:lastRenderedPageBreak/>
        <w:t>RIP</w:t>
      </w:r>
      <w:r w:rsidR="00C15B48">
        <w:rPr>
          <w:rFonts w:hint="eastAsia"/>
        </w:rPr>
        <w:t>轮询报文</w:t>
      </w:r>
      <w:bookmarkEnd w:id="87"/>
    </w:p>
    <w:p w:rsidR="00C15B48" w:rsidRDefault="00C15B48" w:rsidP="00C15B48">
      <w:r>
        <w:t>void RIP_Polling()</w:t>
      </w:r>
    </w:p>
    <w:p w:rsidR="00C15B48" w:rsidRDefault="00C15B48" w:rsidP="00C15B48">
      <w:r>
        <w:t>{</w:t>
      </w:r>
    </w:p>
    <w:p w:rsidR="00C15B48" w:rsidRDefault="00C15B48" w:rsidP="00C15B48">
      <w:r>
        <w:t>/*</w:t>
      </w:r>
    </w:p>
    <w:p w:rsidR="00C15B48" w:rsidRDefault="00C15B48" w:rsidP="00C15B48">
      <w:r>
        <w:rPr>
          <w:rFonts w:hint="eastAsia"/>
        </w:rPr>
        <w:t>首部：</w:t>
      </w:r>
      <w:r>
        <w:rPr>
          <w:rFonts w:hint="eastAsia"/>
        </w:rPr>
        <w:t xml:space="preserve"> </w:t>
      </w:r>
    </w:p>
    <w:p w:rsidR="00C15B48" w:rsidRDefault="00C15B48" w:rsidP="00C15B48">
      <w:r>
        <w:rPr>
          <w:rFonts w:hint="eastAsia"/>
        </w:rPr>
        <w:t>1</w:t>
      </w:r>
      <w:r>
        <w:rPr>
          <w:rFonts w:hint="eastAsia"/>
        </w:rPr>
        <w:t>，</w:t>
      </w:r>
      <w:r>
        <w:rPr>
          <w:rFonts w:hint="eastAsia"/>
        </w:rPr>
        <w:t>05</w:t>
      </w:r>
      <w:r>
        <w:rPr>
          <w:rFonts w:hint="eastAsia"/>
        </w:rPr>
        <w:t>，表示轮询</w:t>
      </w:r>
    </w:p>
    <w:p w:rsidR="00C15B48" w:rsidRDefault="00C15B48" w:rsidP="00C15B48">
      <w:r>
        <w:rPr>
          <w:rFonts w:hint="eastAsia"/>
        </w:rPr>
        <w:t>2</w:t>
      </w:r>
      <w:r>
        <w:rPr>
          <w:rFonts w:hint="eastAsia"/>
        </w:rPr>
        <w:t>，</w:t>
      </w:r>
      <w:r>
        <w:rPr>
          <w:rFonts w:hint="eastAsia"/>
        </w:rPr>
        <w:t>01</w:t>
      </w:r>
      <w:r>
        <w:rPr>
          <w:rFonts w:hint="eastAsia"/>
        </w:rPr>
        <w:t>，版本</w:t>
      </w:r>
      <w:r>
        <w:rPr>
          <w:rFonts w:hint="eastAsia"/>
        </w:rPr>
        <w:t xml:space="preserve"> </w:t>
      </w:r>
    </w:p>
    <w:p w:rsidR="00C15B48" w:rsidRDefault="00C15B48" w:rsidP="00C15B48">
      <w:r>
        <w:rPr>
          <w:rFonts w:hint="eastAsia"/>
        </w:rPr>
        <w:t>3~4</w:t>
      </w:r>
      <w:r>
        <w:rPr>
          <w:rFonts w:hint="eastAsia"/>
        </w:rPr>
        <w:t>，</w:t>
      </w:r>
      <w:r>
        <w:rPr>
          <w:rFonts w:hint="eastAsia"/>
        </w:rPr>
        <w:t xml:space="preserve">00 00 </w:t>
      </w:r>
    </w:p>
    <w:p w:rsidR="00C15B48" w:rsidRDefault="00C15B48" w:rsidP="00C15B48">
      <w:r>
        <w:rPr>
          <w:rFonts w:hint="eastAsia"/>
        </w:rPr>
        <w:t>5~6</w:t>
      </w:r>
      <w:r>
        <w:rPr>
          <w:rFonts w:hint="eastAsia"/>
        </w:rPr>
        <w:t>，</w:t>
      </w:r>
      <w:r>
        <w:rPr>
          <w:rFonts w:hint="eastAsia"/>
        </w:rPr>
        <w:t xml:space="preserve">00 00 </w:t>
      </w:r>
    </w:p>
    <w:p w:rsidR="00C15B48" w:rsidRDefault="00C15B48" w:rsidP="00C15B48">
      <w:r>
        <w:rPr>
          <w:rFonts w:hint="eastAsia"/>
        </w:rPr>
        <w:t>7~8</w:t>
      </w:r>
      <w:r>
        <w:rPr>
          <w:rFonts w:hint="eastAsia"/>
        </w:rPr>
        <w:t>，</w:t>
      </w:r>
      <w:r>
        <w:rPr>
          <w:rFonts w:hint="eastAsia"/>
        </w:rPr>
        <w:t xml:space="preserve">00 00 </w:t>
      </w:r>
    </w:p>
    <w:p w:rsidR="00C15B48" w:rsidRDefault="00C15B48" w:rsidP="00C15B48">
      <w:r>
        <w:rPr>
          <w:rFonts w:hint="eastAsia"/>
        </w:rPr>
        <w:t>9~12</w:t>
      </w:r>
      <w:r>
        <w:rPr>
          <w:rFonts w:hint="eastAsia"/>
        </w:rPr>
        <w:t>，</w:t>
      </w:r>
      <w:r>
        <w:rPr>
          <w:rFonts w:hint="eastAsia"/>
        </w:rPr>
        <w:t xml:space="preserve">IP </w:t>
      </w:r>
    </w:p>
    <w:p w:rsidR="00C15B48" w:rsidRDefault="00C15B48" w:rsidP="00C15B48">
      <w:r>
        <w:rPr>
          <w:rFonts w:hint="eastAsia"/>
        </w:rPr>
        <w:t>13~16</w:t>
      </w:r>
      <w:r>
        <w:rPr>
          <w:rFonts w:hint="eastAsia"/>
        </w:rPr>
        <w:t>，</w:t>
      </w:r>
      <w:r>
        <w:rPr>
          <w:rFonts w:hint="eastAsia"/>
        </w:rPr>
        <w:t xml:space="preserve">00 00 00 00 </w:t>
      </w:r>
    </w:p>
    <w:p w:rsidR="00C15B48" w:rsidRDefault="00C15B48" w:rsidP="00C15B48">
      <w:r>
        <w:rPr>
          <w:rFonts w:hint="eastAsia"/>
        </w:rPr>
        <w:t>17~20</w:t>
      </w:r>
      <w:r>
        <w:rPr>
          <w:rFonts w:hint="eastAsia"/>
        </w:rPr>
        <w:t>，</w:t>
      </w:r>
      <w:r>
        <w:rPr>
          <w:rFonts w:hint="eastAsia"/>
        </w:rPr>
        <w:t xml:space="preserve">00 00 00 00 </w:t>
      </w:r>
    </w:p>
    <w:p w:rsidR="00C15B48" w:rsidRDefault="00C15B48" w:rsidP="00C15B48">
      <w:r>
        <w:rPr>
          <w:rFonts w:hint="eastAsia"/>
        </w:rPr>
        <w:t>21~24</w:t>
      </w:r>
      <w:r>
        <w:rPr>
          <w:rFonts w:hint="eastAsia"/>
        </w:rPr>
        <w:t>，</w:t>
      </w:r>
      <w:r>
        <w:rPr>
          <w:rFonts w:hint="eastAsia"/>
        </w:rPr>
        <w:t xml:space="preserve">00 00 00 10 </w:t>
      </w:r>
    </w:p>
    <w:p w:rsidR="00C15B48" w:rsidRDefault="00C15B48" w:rsidP="00C15B48">
      <w:r>
        <w:t>*/</w:t>
      </w:r>
    </w:p>
    <w:p w:rsidR="00C15B48" w:rsidRDefault="00C15B48" w:rsidP="00C15B48">
      <w:r>
        <w:t>}</w:t>
      </w:r>
    </w:p>
    <w:p w:rsidR="00C15B48" w:rsidRDefault="00C15B48" w:rsidP="00C15B48"/>
    <w:p w:rsidR="00C15B48" w:rsidRDefault="00C15B48">
      <w:pPr>
        <w:widowControl/>
        <w:jc w:val="left"/>
      </w:pPr>
      <w:r>
        <w:br w:type="page"/>
      </w:r>
    </w:p>
    <w:p w:rsidR="00C15B48" w:rsidRDefault="00390470" w:rsidP="00C15B48">
      <w:pPr>
        <w:pStyle w:val="2"/>
      </w:pPr>
      <w:bookmarkStart w:id="88" w:name="_Toc506814759"/>
      <w:r>
        <w:rPr>
          <w:rFonts w:hint="eastAsia"/>
        </w:rPr>
        <w:lastRenderedPageBreak/>
        <w:t>RIP</w:t>
      </w:r>
      <w:r w:rsidR="00C15B48">
        <w:rPr>
          <w:rFonts w:hint="eastAsia"/>
        </w:rPr>
        <w:t>轮询表</w:t>
      </w:r>
      <w:r w:rsidR="00F74C8E">
        <w:rPr>
          <w:rFonts w:hint="eastAsia"/>
        </w:rPr>
        <w:t>项</w:t>
      </w:r>
      <w:r w:rsidR="00C15B48">
        <w:rPr>
          <w:rFonts w:hint="eastAsia"/>
        </w:rPr>
        <w:t>报文</w:t>
      </w:r>
      <w:bookmarkEnd w:id="88"/>
    </w:p>
    <w:p w:rsidR="00C15B48" w:rsidRDefault="00C15B48" w:rsidP="00C15B48">
      <w:r>
        <w:t>void RIP_PollingList()</w:t>
      </w:r>
    </w:p>
    <w:p w:rsidR="00C15B48" w:rsidRDefault="00C15B48" w:rsidP="00C15B48">
      <w:r>
        <w:t>{</w:t>
      </w:r>
    </w:p>
    <w:p w:rsidR="00C15B48" w:rsidRDefault="00C15B48" w:rsidP="00C15B48">
      <w:r>
        <w:t>/*</w:t>
      </w:r>
    </w:p>
    <w:p w:rsidR="00C15B48" w:rsidRDefault="00C15B48" w:rsidP="00C15B48">
      <w:r>
        <w:rPr>
          <w:rFonts w:hint="eastAsia"/>
        </w:rPr>
        <w:t>首部：</w:t>
      </w:r>
      <w:r>
        <w:rPr>
          <w:rFonts w:hint="eastAsia"/>
        </w:rPr>
        <w:t xml:space="preserve"> </w:t>
      </w:r>
    </w:p>
    <w:p w:rsidR="00C15B48" w:rsidRDefault="00C15B48" w:rsidP="00C15B48">
      <w:r>
        <w:rPr>
          <w:rFonts w:hint="eastAsia"/>
        </w:rPr>
        <w:t>1</w:t>
      </w:r>
      <w:r>
        <w:rPr>
          <w:rFonts w:hint="eastAsia"/>
        </w:rPr>
        <w:t>，</w:t>
      </w:r>
      <w:r>
        <w:rPr>
          <w:rFonts w:hint="eastAsia"/>
        </w:rPr>
        <w:t>06</w:t>
      </w:r>
      <w:r>
        <w:rPr>
          <w:rFonts w:hint="eastAsia"/>
        </w:rPr>
        <w:t>，表示轮询表项</w:t>
      </w:r>
    </w:p>
    <w:p w:rsidR="00C15B48" w:rsidRDefault="00C15B48" w:rsidP="00C15B48">
      <w:r>
        <w:rPr>
          <w:rFonts w:hint="eastAsia"/>
        </w:rPr>
        <w:t>2</w:t>
      </w:r>
      <w:r>
        <w:rPr>
          <w:rFonts w:hint="eastAsia"/>
        </w:rPr>
        <w:t>，</w:t>
      </w:r>
      <w:r>
        <w:rPr>
          <w:rFonts w:hint="eastAsia"/>
        </w:rPr>
        <w:t>01</w:t>
      </w:r>
      <w:r>
        <w:rPr>
          <w:rFonts w:hint="eastAsia"/>
        </w:rPr>
        <w:t>，版本</w:t>
      </w:r>
      <w:r>
        <w:rPr>
          <w:rFonts w:hint="eastAsia"/>
        </w:rPr>
        <w:t xml:space="preserve"> </w:t>
      </w:r>
    </w:p>
    <w:p w:rsidR="00C15B48" w:rsidRDefault="00C15B48" w:rsidP="00C15B48">
      <w:r>
        <w:rPr>
          <w:rFonts w:hint="eastAsia"/>
        </w:rPr>
        <w:t>3~4</w:t>
      </w:r>
      <w:r>
        <w:rPr>
          <w:rFonts w:hint="eastAsia"/>
        </w:rPr>
        <w:t>，</w:t>
      </w:r>
      <w:r>
        <w:rPr>
          <w:rFonts w:hint="eastAsia"/>
        </w:rPr>
        <w:t xml:space="preserve">00 00 </w:t>
      </w:r>
    </w:p>
    <w:p w:rsidR="00C15B48" w:rsidRDefault="00C15B48" w:rsidP="00C15B48">
      <w:r>
        <w:rPr>
          <w:rFonts w:hint="eastAsia"/>
        </w:rPr>
        <w:t>5~6</w:t>
      </w:r>
      <w:r>
        <w:rPr>
          <w:rFonts w:hint="eastAsia"/>
        </w:rPr>
        <w:t>，</w:t>
      </w:r>
      <w:r>
        <w:rPr>
          <w:rFonts w:hint="eastAsia"/>
        </w:rPr>
        <w:t xml:space="preserve">00 00 </w:t>
      </w:r>
    </w:p>
    <w:p w:rsidR="00C15B48" w:rsidRDefault="00C15B48" w:rsidP="00C15B48">
      <w:r>
        <w:rPr>
          <w:rFonts w:hint="eastAsia"/>
        </w:rPr>
        <w:t>7~8</w:t>
      </w:r>
      <w:r>
        <w:rPr>
          <w:rFonts w:hint="eastAsia"/>
        </w:rPr>
        <w:t>，</w:t>
      </w:r>
      <w:r>
        <w:rPr>
          <w:rFonts w:hint="eastAsia"/>
        </w:rPr>
        <w:t xml:space="preserve">00 00 </w:t>
      </w:r>
    </w:p>
    <w:p w:rsidR="00C15B48" w:rsidRDefault="00C15B48" w:rsidP="00C15B48">
      <w:r>
        <w:rPr>
          <w:rFonts w:hint="eastAsia"/>
        </w:rPr>
        <w:t>9~12</w:t>
      </w:r>
      <w:r>
        <w:rPr>
          <w:rFonts w:hint="eastAsia"/>
        </w:rPr>
        <w:t>，</w:t>
      </w:r>
      <w:r>
        <w:rPr>
          <w:rFonts w:hint="eastAsia"/>
        </w:rPr>
        <w:t xml:space="preserve">IP </w:t>
      </w:r>
    </w:p>
    <w:p w:rsidR="00C15B48" w:rsidRDefault="00C15B48" w:rsidP="00C15B48">
      <w:r>
        <w:rPr>
          <w:rFonts w:hint="eastAsia"/>
        </w:rPr>
        <w:t>13~16</w:t>
      </w:r>
      <w:r>
        <w:rPr>
          <w:rFonts w:hint="eastAsia"/>
        </w:rPr>
        <w:t>，</w:t>
      </w:r>
      <w:r>
        <w:rPr>
          <w:rFonts w:hint="eastAsia"/>
        </w:rPr>
        <w:t xml:space="preserve">00 00 00 00 </w:t>
      </w:r>
    </w:p>
    <w:p w:rsidR="00C15B48" w:rsidRDefault="00C15B48" w:rsidP="00C15B48">
      <w:r>
        <w:rPr>
          <w:rFonts w:hint="eastAsia"/>
        </w:rPr>
        <w:t>17~20</w:t>
      </w:r>
      <w:r>
        <w:rPr>
          <w:rFonts w:hint="eastAsia"/>
        </w:rPr>
        <w:t>，</w:t>
      </w:r>
      <w:r>
        <w:rPr>
          <w:rFonts w:hint="eastAsia"/>
        </w:rPr>
        <w:t xml:space="preserve">00 00 00 00 </w:t>
      </w:r>
    </w:p>
    <w:p w:rsidR="00C15B48" w:rsidRDefault="00C15B48" w:rsidP="00C15B48">
      <w:r>
        <w:rPr>
          <w:rFonts w:hint="eastAsia"/>
        </w:rPr>
        <w:t>21~24</w:t>
      </w:r>
      <w:r>
        <w:rPr>
          <w:rFonts w:hint="eastAsia"/>
        </w:rPr>
        <w:t>，</w:t>
      </w:r>
      <w:r>
        <w:rPr>
          <w:rFonts w:hint="eastAsia"/>
        </w:rPr>
        <w:t xml:space="preserve">00 00 00 10 </w:t>
      </w:r>
    </w:p>
    <w:p w:rsidR="00C15B48" w:rsidRDefault="00C15B48" w:rsidP="00C15B48">
      <w:r>
        <w:t>*/</w:t>
      </w:r>
    </w:p>
    <w:p w:rsidR="00C15B48" w:rsidRDefault="00C15B48" w:rsidP="00C15B48">
      <w:r>
        <w:t>}</w:t>
      </w:r>
    </w:p>
    <w:p w:rsidR="00C15B48" w:rsidRDefault="00C15B48" w:rsidP="00C15B48"/>
    <w:p w:rsidR="00C15B48" w:rsidRDefault="00C15B48" w:rsidP="00C15B48"/>
    <w:p w:rsidR="00C15B48" w:rsidRDefault="00C15B48" w:rsidP="00C15B48"/>
    <w:p w:rsidR="00C15B48" w:rsidRDefault="00C15B48">
      <w:pPr>
        <w:widowControl/>
        <w:jc w:val="left"/>
      </w:pPr>
      <w:r>
        <w:br w:type="page"/>
      </w:r>
    </w:p>
    <w:p w:rsidR="00007BA6" w:rsidRDefault="00007BA6" w:rsidP="00390470">
      <w:pPr>
        <w:pStyle w:val="2"/>
      </w:pPr>
      <w:bookmarkStart w:id="89" w:name="_Toc506814760"/>
      <w:r>
        <w:rPr>
          <w:rFonts w:hint="eastAsia"/>
        </w:rPr>
        <w:lastRenderedPageBreak/>
        <w:t>SNMP</w:t>
      </w:r>
      <w:r>
        <w:rPr>
          <w:rFonts w:hint="eastAsia"/>
        </w:rPr>
        <w:t>报文</w:t>
      </w:r>
      <w:bookmarkEnd w:id="89"/>
    </w:p>
    <w:p w:rsidR="00F74C8E" w:rsidRDefault="00F74C8E">
      <w:pPr>
        <w:widowControl/>
        <w:jc w:val="left"/>
        <w:rPr>
          <w:rFonts w:asciiTheme="majorHAnsi" w:eastAsiaTheme="majorEastAsia" w:hAnsiTheme="majorHAnsi" w:cstheme="majorBidi"/>
          <w:b/>
          <w:bCs/>
          <w:sz w:val="32"/>
          <w:szCs w:val="32"/>
        </w:rPr>
      </w:pPr>
      <w:r>
        <w:br w:type="page"/>
      </w:r>
    </w:p>
    <w:p w:rsidR="00007BA6" w:rsidRPr="00007BA6" w:rsidRDefault="00007BA6" w:rsidP="00390470">
      <w:pPr>
        <w:pStyle w:val="2"/>
      </w:pPr>
      <w:bookmarkStart w:id="90" w:name="_Toc506814761"/>
      <w:r>
        <w:rPr>
          <w:rFonts w:hint="eastAsia"/>
        </w:rPr>
        <w:lastRenderedPageBreak/>
        <w:t>TELNET</w:t>
      </w:r>
      <w:r>
        <w:rPr>
          <w:rFonts w:hint="eastAsia"/>
        </w:rPr>
        <w:t>报文</w:t>
      </w:r>
      <w:bookmarkEnd w:id="90"/>
    </w:p>
    <w:sectPr w:rsidR="00007BA6" w:rsidRPr="00007B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5958" w:rsidRDefault="00695958" w:rsidP="002B3BB7">
      <w:r>
        <w:separator/>
      </w:r>
    </w:p>
  </w:endnote>
  <w:endnote w:type="continuationSeparator" w:id="0">
    <w:p w:rsidR="00695958" w:rsidRDefault="00695958" w:rsidP="002B3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5958" w:rsidRDefault="00695958" w:rsidP="002B3BB7">
      <w:r>
        <w:separator/>
      </w:r>
    </w:p>
  </w:footnote>
  <w:footnote w:type="continuationSeparator" w:id="0">
    <w:p w:rsidR="00695958" w:rsidRDefault="00695958" w:rsidP="002B3B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188"/>
    <w:rsid w:val="00007BA6"/>
    <w:rsid w:val="000371A6"/>
    <w:rsid w:val="00050A8E"/>
    <w:rsid w:val="00061BC4"/>
    <w:rsid w:val="000A0A93"/>
    <w:rsid w:val="000E2729"/>
    <w:rsid w:val="00113044"/>
    <w:rsid w:val="00137398"/>
    <w:rsid w:val="00181EFE"/>
    <w:rsid w:val="001C1E60"/>
    <w:rsid w:val="001E6420"/>
    <w:rsid w:val="00253E6F"/>
    <w:rsid w:val="002575BF"/>
    <w:rsid w:val="00296CD4"/>
    <w:rsid w:val="002B3BB7"/>
    <w:rsid w:val="003452CE"/>
    <w:rsid w:val="00352318"/>
    <w:rsid w:val="00372E66"/>
    <w:rsid w:val="00390470"/>
    <w:rsid w:val="003A288E"/>
    <w:rsid w:val="003C603E"/>
    <w:rsid w:val="003E42E8"/>
    <w:rsid w:val="003E4B19"/>
    <w:rsid w:val="004A0B5E"/>
    <w:rsid w:val="00534655"/>
    <w:rsid w:val="00562F2F"/>
    <w:rsid w:val="005637B2"/>
    <w:rsid w:val="005A52D2"/>
    <w:rsid w:val="005C08FC"/>
    <w:rsid w:val="005C2F59"/>
    <w:rsid w:val="005C3F73"/>
    <w:rsid w:val="005F3F07"/>
    <w:rsid w:val="00652560"/>
    <w:rsid w:val="00695958"/>
    <w:rsid w:val="00696276"/>
    <w:rsid w:val="007177BE"/>
    <w:rsid w:val="0072082C"/>
    <w:rsid w:val="007E7192"/>
    <w:rsid w:val="00830878"/>
    <w:rsid w:val="008B6659"/>
    <w:rsid w:val="009013FC"/>
    <w:rsid w:val="009036BB"/>
    <w:rsid w:val="00930B84"/>
    <w:rsid w:val="00965973"/>
    <w:rsid w:val="00A35D15"/>
    <w:rsid w:val="00AB2FC4"/>
    <w:rsid w:val="00AE2B06"/>
    <w:rsid w:val="00B333FF"/>
    <w:rsid w:val="00B53EDF"/>
    <w:rsid w:val="00B90038"/>
    <w:rsid w:val="00B95E0C"/>
    <w:rsid w:val="00BD1E2F"/>
    <w:rsid w:val="00BD6188"/>
    <w:rsid w:val="00C15B48"/>
    <w:rsid w:val="00C15E12"/>
    <w:rsid w:val="00C22FD3"/>
    <w:rsid w:val="00C34E7E"/>
    <w:rsid w:val="00CB0E92"/>
    <w:rsid w:val="00CD6945"/>
    <w:rsid w:val="00CF61A8"/>
    <w:rsid w:val="00D51417"/>
    <w:rsid w:val="00DB459A"/>
    <w:rsid w:val="00DE1580"/>
    <w:rsid w:val="00DE2867"/>
    <w:rsid w:val="00DF13F2"/>
    <w:rsid w:val="00EC04F0"/>
    <w:rsid w:val="00EF589D"/>
    <w:rsid w:val="00F20F74"/>
    <w:rsid w:val="00F34A8E"/>
    <w:rsid w:val="00F74C8E"/>
    <w:rsid w:val="00FD5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33FF"/>
    <w:pPr>
      <w:widowControl w:val="0"/>
      <w:jc w:val="both"/>
    </w:pPr>
    <w:rPr>
      <w:sz w:val="24"/>
    </w:rPr>
  </w:style>
  <w:style w:type="paragraph" w:styleId="1">
    <w:name w:val="heading 1"/>
    <w:basedOn w:val="a"/>
    <w:next w:val="a"/>
    <w:link w:val="1Char"/>
    <w:uiPriority w:val="9"/>
    <w:qFormat/>
    <w:rsid w:val="00B333F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333F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B33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B333FF"/>
    <w:rPr>
      <w:rFonts w:ascii="宋体" w:eastAsia="宋体" w:hAnsi="宋体" w:cs="宋体"/>
      <w:kern w:val="0"/>
      <w:sz w:val="24"/>
      <w:szCs w:val="24"/>
    </w:rPr>
  </w:style>
  <w:style w:type="character" w:customStyle="1" w:styleId="2Char">
    <w:name w:val="标题 2 Char"/>
    <w:basedOn w:val="a0"/>
    <w:link w:val="2"/>
    <w:uiPriority w:val="9"/>
    <w:rsid w:val="00B333FF"/>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B333FF"/>
    <w:rPr>
      <w:b/>
      <w:bCs/>
      <w:kern w:val="44"/>
      <w:sz w:val="44"/>
      <w:szCs w:val="44"/>
    </w:rPr>
  </w:style>
  <w:style w:type="table" w:styleId="a3">
    <w:name w:val="Table Grid"/>
    <w:basedOn w:val="a1"/>
    <w:uiPriority w:val="59"/>
    <w:rsid w:val="00B333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toc 2"/>
    <w:basedOn w:val="a"/>
    <w:next w:val="a"/>
    <w:autoRedefine/>
    <w:uiPriority w:val="39"/>
    <w:unhideWhenUsed/>
    <w:rsid w:val="0072082C"/>
    <w:pPr>
      <w:ind w:leftChars="200" w:left="420"/>
    </w:pPr>
  </w:style>
  <w:style w:type="character" w:styleId="a4">
    <w:name w:val="Hyperlink"/>
    <w:basedOn w:val="a0"/>
    <w:uiPriority w:val="99"/>
    <w:unhideWhenUsed/>
    <w:rsid w:val="0072082C"/>
    <w:rPr>
      <w:color w:val="0000FF" w:themeColor="hyperlink"/>
      <w:u w:val="single"/>
    </w:rPr>
  </w:style>
  <w:style w:type="paragraph" w:styleId="10">
    <w:name w:val="toc 1"/>
    <w:basedOn w:val="a"/>
    <w:next w:val="a"/>
    <w:autoRedefine/>
    <w:uiPriority w:val="39"/>
    <w:unhideWhenUsed/>
    <w:rsid w:val="0072082C"/>
  </w:style>
  <w:style w:type="paragraph" w:styleId="a5">
    <w:name w:val="header"/>
    <w:basedOn w:val="a"/>
    <w:link w:val="Char"/>
    <w:uiPriority w:val="99"/>
    <w:unhideWhenUsed/>
    <w:rsid w:val="002B3B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B3BB7"/>
    <w:rPr>
      <w:sz w:val="18"/>
      <w:szCs w:val="18"/>
    </w:rPr>
  </w:style>
  <w:style w:type="paragraph" w:styleId="a6">
    <w:name w:val="footer"/>
    <w:basedOn w:val="a"/>
    <w:link w:val="Char0"/>
    <w:uiPriority w:val="99"/>
    <w:unhideWhenUsed/>
    <w:rsid w:val="002B3BB7"/>
    <w:pPr>
      <w:tabs>
        <w:tab w:val="center" w:pos="4153"/>
        <w:tab w:val="right" w:pos="8306"/>
      </w:tabs>
      <w:snapToGrid w:val="0"/>
      <w:jc w:val="left"/>
    </w:pPr>
    <w:rPr>
      <w:sz w:val="18"/>
      <w:szCs w:val="18"/>
    </w:rPr>
  </w:style>
  <w:style w:type="character" w:customStyle="1" w:styleId="Char0">
    <w:name w:val="页脚 Char"/>
    <w:basedOn w:val="a0"/>
    <w:link w:val="a6"/>
    <w:uiPriority w:val="99"/>
    <w:rsid w:val="002B3BB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33FF"/>
    <w:pPr>
      <w:widowControl w:val="0"/>
      <w:jc w:val="both"/>
    </w:pPr>
    <w:rPr>
      <w:sz w:val="24"/>
    </w:rPr>
  </w:style>
  <w:style w:type="paragraph" w:styleId="1">
    <w:name w:val="heading 1"/>
    <w:basedOn w:val="a"/>
    <w:next w:val="a"/>
    <w:link w:val="1Char"/>
    <w:uiPriority w:val="9"/>
    <w:qFormat/>
    <w:rsid w:val="00B333F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333F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B33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B333FF"/>
    <w:rPr>
      <w:rFonts w:ascii="宋体" w:eastAsia="宋体" w:hAnsi="宋体" w:cs="宋体"/>
      <w:kern w:val="0"/>
      <w:sz w:val="24"/>
      <w:szCs w:val="24"/>
    </w:rPr>
  </w:style>
  <w:style w:type="character" w:customStyle="1" w:styleId="2Char">
    <w:name w:val="标题 2 Char"/>
    <w:basedOn w:val="a0"/>
    <w:link w:val="2"/>
    <w:uiPriority w:val="9"/>
    <w:rsid w:val="00B333FF"/>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B333FF"/>
    <w:rPr>
      <w:b/>
      <w:bCs/>
      <w:kern w:val="44"/>
      <w:sz w:val="44"/>
      <w:szCs w:val="44"/>
    </w:rPr>
  </w:style>
  <w:style w:type="table" w:styleId="a3">
    <w:name w:val="Table Grid"/>
    <w:basedOn w:val="a1"/>
    <w:uiPriority w:val="59"/>
    <w:rsid w:val="00B333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toc 2"/>
    <w:basedOn w:val="a"/>
    <w:next w:val="a"/>
    <w:autoRedefine/>
    <w:uiPriority w:val="39"/>
    <w:unhideWhenUsed/>
    <w:rsid w:val="0072082C"/>
    <w:pPr>
      <w:ind w:leftChars="200" w:left="420"/>
    </w:pPr>
  </w:style>
  <w:style w:type="character" w:styleId="a4">
    <w:name w:val="Hyperlink"/>
    <w:basedOn w:val="a0"/>
    <w:uiPriority w:val="99"/>
    <w:unhideWhenUsed/>
    <w:rsid w:val="0072082C"/>
    <w:rPr>
      <w:color w:val="0000FF" w:themeColor="hyperlink"/>
      <w:u w:val="single"/>
    </w:rPr>
  </w:style>
  <w:style w:type="paragraph" w:styleId="10">
    <w:name w:val="toc 1"/>
    <w:basedOn w:val="a"/>
    <w:next w:val="a"/>
    <w:autoRedefine/>
    <w:uiPriority w:val="39"/>
    <w:unhideWhenUsed/>
    <w:rsid w:val="0072082C"/>
  </w:style>
  <w:style w:type="paragraph" w:styleId="a5">
    <w:name w:val="header"/>
    <w:basedOn w:val="a"/>
    <w:link w:val="Char"/>
    <w:uiPriority w:val="99"/>
    <w:unhideWhenUsed/>
    <w:rsid w:val="002B3B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B3BB7"/>
    <w:rPr>
      <w:sz w:val="18"/>
      <w:szCs w:val="18"/>
    </w:rPr>
  </w:style>
  <w:style w:type="paragraph" w:styleId="a6">
    <w:name w:val="footer"/>
    <w:basedOn w:val="a"/>
    <w:link w:val="Char0"/>
    <w:uiPriority w:val="99"/>
    <w:unhideWhenUsed/>
    <w:rsid w:val="002B3BB7"/>
    <w:pPr>
      <w:tabs>
        <w:tab w:val="center" w:pos="4153"/>
        <w:tab w:val="right" w:pos="8306"/>
      </w:tabs>
      <w:snapToGrid w:val="0"/>
      <w:jc w:val="left"/>
    </w:pPr>
    <w:rPr>
      <w:sz w:val="18"/>
      <w:szCs w:val="18"/>
    </w:rPr>
  </w:style>
  <w:style w:type="character" w:customStyle="1" w:styleId="Char0">
    <w:name w:val="页脚 Char"/>
    <w:basedOn w:val="a0"/>
    <w:link w:val="a6"/>
    <w:uiPriority w:val="99"/>
    <w:rsid w:val="002B3B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283580">
      <w:bodyDiv w:val="1"/>
      <w:marLeft w:val="0"/>
      <w:marRight w:val="0"/>
      <w:marTop w:val="0"/>
      <w:marBottom w:val="0"/>
      <w:divBdr>
        <w:top w:val="none" w:sz="0" w:space="0" w:color="auto"/>
        <w:left w:val="none" w:sz="0" w:space="0" w:color="auto"/>
        <w:bottom w:val="none" w:sz="0" w:space="0" w:color="auto"/>
        <w:right w:val="none" w:sz="0" w:space="0" w:color="auto"/>
      </w:divBdr>
      <w:divsChild>
        <w:div w:id="1916087746">
          <w:marLeft w:val="0"/>
          <w:marRight w:val="0"/>
          <w:marTop w:val="0"/>
          <w:marBottom w:val="0"/>
          <w:divBdr>
            <w:top w:val="none" w:sz="0" w:space="0" w:color="auto"/>
            <w:left w:val="none" w:sz="0" w:space="0" w:color="auto"/>
            <w:bottom w:val="none" w:sz="0" w:space="0" w:color="auto"/>
            <w:right w:val="none" w:sz="0" w:space="0" w:color="auto"/>
          </w:divBdr>
        </w:div>
      </w:divsChild>
    </w:div>
    <w:div w:id="338849041">
      <w:bodyDiv w:val="1"/>
      <w:marLeft w:val="0"/>
      <w:marRight w:val="0"/>
      <w:marTop w:val="0"/>
      <w:marBottom w:val="0"/>
      <w:divBdr>
        <w:top w:val="none" w:sz="0" w:space="0" w:color="auto"/>
        <w:left w:val="none" w:sz="0" w:space="0" w:color="auto"/>
        <w:bottom w:val="none" w:sz="0" w:space="0" w:color="auto"/>
        <w:right w:val="none" w:sz="0" w:space="0" w:color="auto"/>
      </w:divBdr>
      <w:divsChild>
        <w:div w:id="1992977726">
          <w:marLeft w:val="0"/>
          <w:marRight w:val="0"/>
          <w:marTop w:val="0"/>
          <w:marBottom w:val="0"/>
          <w:divBdr>
            <w:top w:val="none" w:sz="0" w:space="0" w:color="auto"/>
            <w:left w:val="none" w:sz="0" w:space="0" w:color="auto"/>
            <w:bottom w:val="none" w:sz="0" w:space="0" w:color="auto"/>
            <w:right w:val="none" w:sz="0" w:space="0" w:color="auto"/>
          </w:divBdr>
        </w:div>
      </w:divsChild>
    </w:div>
    <w:div w:id="1652174544">
      <w:bodyDiv w:val="1"/>
      <w:marLeft w:val="0"/>
      <w:marRight w:val="0"/>
      <w:marTop w:val="0"/>
      <w:marBottom w:val="0"/>
      <w:divBdr>
        <w:top w:val="none" w:sz="0" w:space="0" w:color="auto"/>
        <w:left w:val="none" w:sz="0" w:space="0" w:color="auto"/>
        <w:bottom w:val="none" w:sz="0" w:space="0" w:color="auto"/>
        <w:right w:val="none" w:sz="0" w:space="0" w:color="auto"/>
      </w:divBdr>
      <w:divsChild>
        <w:div w:id="952982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0C36D-982E-48B4-AB05-F91598CD6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TotalTime>
  <Pages>1</Pages>
  <Words>4114</Words>
  <Characters>23453</Characters>
  <Application>Microsoft Office Word</Application>
  <DocSecurity>0</DocSecurity>
  <Lines>195</Lines>
  <Paragraphs>55</Paragraphs>
  <ScaleCrop>false</ScaleCrop>
  <Company>微软中国</Company>
  <LinksUpToDate>false</LinksUpToDate>
  <CharactersWithSpaces>27512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26</cp:revision>
  <dcterms:created xsi:type="dcterms:W3CDTF">2018-02-08T13:12:00Z</dcterms:created>
  <dcterms:modified xsi:type="dcterms:W3CDTF">2018-02-24T06:05:00Z</dcterms:modified>
</cp:coreProperties>
</file>