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51AA5" w14:textId="4FC92CAE" w:rsidR="009A4CDC" w:rsidRDefault="0040385D">
      <w:r>
        <w:t>-Se aplica in mostenire multipla</w:t>
      </w:r>
    </w:p>
    <w:p w14:paraId="3E014732" w14:textId="14C3F378" w:rsidR="0040385D" w:rsidRDefault="0040385D">
      <w:r>
        <w:rPr>
          <w:noProof/>
        </w:rPr>
        <w:drawing>
          <wp:inline distT="0" distB="0" distL="0" distR="0" wp14:anchorId="3C6010AB" wp14:editId="35D36509">
            <wp:extent cx="5943600" cy="3123565"/>
            <wp:effectExtent l="0" t="0" r="0" b="635"/>
            <wp:docPr id="1044705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70512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0A1E0" w14:textId="22113EF3" w:rsidR="0040385D" w:rsidRDefault="0040385D">
      <w:r>
        <w:t xml:space="preserve">B si C o deriva pe A. </w:t>
      </w:r>
    </w:p>
    <w:p w14:paraId="06258C2E" w14:textId="25C1B137" w:rsidR="0040385D" w:rsidRDefault="0040385D">
      <w:r>
        <w:t>A are o metoda “breathe()”</w:t>
      </w:r>
    </w:p>
    <w:p w14:paraId="46376703" w14:textId="2894C29C" w:rsidR="0040385D" w:rsidRDefault="0040385D">
      <w:r>
        <w:t>B si C suprascriu metoda “breathe()”</w:t>
      </w:r>
    </w:p>
    <w:p w14:paraId="4131ADB5" w14:textId="5E386DE6" w:rsidR="0040385D" w:rsidRDefault="0040385D">
      <w:r>
        <w:t>D deriva pe B si C</w:t>
      </w:r>
    </w:p>
    <w:p w14:paraId="7746F44A" w14:textId="713B4372" w:rsidR="0040385D" w:rsidRDefault="0040385D">
      <w:r>
        <w:t>Acum compilatorul nu stie daca sa apeleze breathe() din B sau C</w:t>
      </w:r>
    </w:p>
    <w:p w14:paraId="119BF63C" w14:textId="1D4787BB" w:rsidR="0040385D" w:rsidRDefault="0040385D">
      <w:r>
        <w:t>Rezolvam asta cu virtual.</w:t>
      </w:r>
    </w:p>
    <w:sectPr w:rsidR="004038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5F6"/>
    <w:rsid w:val="0040385D"/>
    <w:rsid w:val="007B35F6"/>
    <w:rsid w:val="009811E2"/>
    <w:rsid w:val="009A4CDC"/>
    <w:rsid w:val="00A47FA1"/>
    <w:rsid w:val="00AB3E0C"/>
    <w:rsid w:val="00E25787"/>
    <w:rsid w:val="00FE0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0AD3B"/>
  <w15:chartTrackingRefBased/>
  <w15:docId w15:val="{EA9105A8-942E-42D3-A2F5-C48B1C89B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3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3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3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3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3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3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3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3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3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3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3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3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35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35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35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35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35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35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35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35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3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3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3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35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35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35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3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35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35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34</Words>
  <Characters>197</Characters>
  <Application>Microsoft Office Word</Application>
  <DocSecurity>0</DocSecurity>
  <Lines>1</Lines>
  <Paragraphs>1</Paragraphs>
  <ScaleCrop>false</ScaleCrop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Kantor</dc:creator>
  <cp:keywords/>
  <dc:description/>
  <cp:lastModifiedBy>Arthur Kantor</cp:lastModifiedBy>
  <cp:revision>2</cp:revision>
  <dcterms:created xsi:type="dcterms:W3CDTF">2026-09-20T00:12:00Z</dcterms:created>
  <dcterms:modified xsi:type="dcterms:W3CDTF">2026-09-20T00:14:00Z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2026-09-20T00:14:52Z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77249922-b8bb-447a-8e6a-8ef275c79150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