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5954" w:leader="none"/>
          <w:tab w:val="left" w:pos="12574" w:leader="none"/>
        </w:tabs>
        <w:ind w:left="5954" w:hanging="709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Руководителю Удостоверяющего центра</w:t>
      </w:r>
    </w:p>
    <w:p>
      <w:pPr>
        <w:pStyle w:val="Normal"/>
        <w:spacing w:lineRule="atLeast" w:line="200"/>
        <w:ind w:left="96" w:firstLine="6285"/>
        <w:rPr/>
      </w:pPr>
      <w:r>
        <w:rPr>
          <w:color w:val="000000"/>
          <w:sz w:val="20"/>
          <w:szCs w:val="20"/>
        </w:rPr>
        <w:t xml:space="preserve">              </w:t>
      </w:r>
      <w:r>
        <w:rPr>
          <w:color w:val="000000"/>
          <w:sz w:val="20"/>
          <w:szCs w:val="20"/>
        </w:rPr>
        <w:t>${process.createdAt}</w:t>
      </w:r>
    </w:p>
    <w:p>
      <w:pPr>
        <w:pStyle w:val="Normal"/>
        <w:tabs>
          <w:tab w:val="left" w:pos="12574" w:leader="none"/>
        </w:tabs>
        <w:ind w:left="6136" w:hanging="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keepNext/>
        <w:spacing w:before="68" w:after="62"/>
        <w:jc w:val="center"/>
        <w:rPr>
          <w:rFonts w:cs="Times New Roman"/>
          <w:b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>Заявление</w:t>
      </w:r>
    </w:p>
    <w:p>
      <w:pPr>
        <w:pStyle w:val="Normal"/>
        <w:keepNext/>
        <w:spacing w:before="68" w:after="62"/>
        <w:jc w:val="center"/>
        <w:rPr>
          <w:rFonts w:cs="Times New Roman"/>
          <w:b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>на изготовление сертификата ключа проверки электронной подписи</w:t>
      </w:r>
    </w:p>
    <w:p>
      <w:pPr>
        <w:pStyle w:val="Normal"/>
        <w:keepNext/>
        <w:spacing w:before="68" w:after="62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sz w:val="20"/>
          <w:szCs w:val="20"/>
        </w:rPr>
        <w:t>Наименование организации</w:t>
      </w:r>
      <w:bookmarkStart w:id="0" w:name="__DdeLink__0_2112565360"/>
      <w:r>
        <w:rPr>
          <w:rFonts w:eastAsia="Times New Roman" w:cs="Times New Roman"/>
          <w:sz w:val="20"/>
          <w:szCs w:val="20"/>
        </w:rPr>
        <w:t xml:space="preserve">: </w:t>
      </w:r>
      <w:bookmarkEnd w:id="0"/>
      <w:r>
        <w:rPr>
          <w:rFonts w:eastAsia="Times New Roman" w:cs="Times New Roman"/>
          <w:color w:val="000000"/>
          <w:sz w:val="20"/>
          <w:szCs w:val="20"/>
        </w:rPr>
        <w:t>$</w:t>
      </w:r>
      <w:r>
        <w:rPr>
          <w:rFonts w:eastAsia="Cambria" w:cs="Times New Roman"/>
          <w:color w:val="000000"/>
          <w:sz w:val="20"/>
          <w:szCs w:val="20"/>
        </w:rPr>
        <w:t>{company.name}</w:t>
      </w:r>
      <w:r>
        <w:rPr>
          <w:rFonts w:eastAsia="Times New Roman" w:cs="Times New Roman"/>
          <w:sz w:val="20"/>
          <w:szCs w:val="20"/>
        </w:rPr>
        <w:t xml:space="preserve">, руководитель организации: 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${company.headName}</w:t>
      </w:r>
      <w:r>
        <w:rPr>
          <w:rFonts w:eastAsia="Times New Roman" w:cs="Times New Roman"/>
          <w:sz w:val="20"/>
          <w:szCs w:val="20"/>
        </w:rPr>
        <w:t xml:space="preserve">, действующий на  основании </w:t>
      </w:r>
      <w:r>
        <w:rPr>
          <w:rFonts w:eastAsia="Times New Roman" w:cs="Times New Roman"/>
          <w:color w:val="000000"/>
          <w:sz w:val="20"/>
          <w:szCs w:val="20"/>
          <w:u w:val="none" w:color="000000"/>
        </w:rPr>
        <w:t>$</w:t>
      </w:r>
      <w:r>
        <w:rPr>
          <w:rFonts w:eastAsia="Cambria" w:cs="Times New Roman"/>
          <w:color w:val="000000"/>
          <w:sz w:val="20"/>
          <w:szCs w:val="20"/>
          <w:u w:val="none" w:color="000000"/>
        </w:rPr>
        <w:t>{</w:t>
      </w:r>
      <w:r>
        <w:rPr>
          <w:rFonts w:eastAsia="Cambria" w:cs="Times New Roman"/>
          <w:color w:val="000000"/>
          <w:sz w:val="20"/>
          <w:szCs w:val="20"/>
          <w:u w:val="none" w:color="000000"/>
          <w:lang w:val="en-US"/>
        </w:rPr>
        <w:t>company</w:t>
      </w:r>
      <w:r>
        <w:rPr>
          <w:rFonts w:eastAsia="Cambria" w:cs="Times New Roman"/>
          <w:color w:val="000000"/>
          <w:sz w:val="20"/>
          <w:szCs w:val="20"/>
          <w:u w:val="none" w:color="000000"/>
        </w:rPr>
        <w:t>.h</w:t>
      </w:r>
      <w:r>
        <w:rPr>
          <w:rFonts w:eastAsia="Cambria" w:cs="Times New Roman"/>
          <w:color w:val="000000"/>
          <w:sz w:val="20"/>
          <w:szCs w:val="20"/>
          <w:u w:val="none" w:color="000000"/>
          <w:lang w:val="en-US"/>
        </w:rPr>
        <w:t>eadActsOn</w:t>
      </w:r>
      <w:r>
        <w:rPr>
          <w:rFonts w:eastAsia="Cambria" w:cs="Times New Roman"/>
          <w:color w:val="000000"/>
          <w:sz w:val="20"/>
          <w:szCs w:val="20"/>
          <w:u w:val="none" w:color="000000"/>
        </w:rPr>
        <w:t>}</w:t>
      </w:r>
      <w:r>
        <w:rPr>
          <w:rFonts w:eastAsia="Times New Roman" w:cs="Times New Roman"/>
          <w:sz w:val="20"/>
          <w:szCs w:val="20"/>
        </w:rPr>
        <w:t>, просит создать ключ электронной подписи и ключ проверки электронной подписи и изготовить сертификат ключа проверки электронной подписи для сдачи деклараций в Росалкогольрегулирование.</w:t>
      </w:r>
    </w:p>
    <w:p>
      <w:pPr>
        <w:pStyle w:val="Normal"/>
        <w:spacing w:before="0" w:after="120"/>
        <w:jc w:val="both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</w:r>
    </w:p>
    <w:tbl>
      <w:tblPr>
        <w:tblW w:w="10256" w:type="dxa"/>
        <w:jc w:val="left"/>
        <w:tblInd w:w="-4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0" w:type="dxa"/>
          <w:left w:w="105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3415"/>
        <w:gridCol w:w="3394"/>
        <w:gridCol w:w="3447"/>
      </w:tblGrid>
      <w:tr>
        <w:trPr>
          <w:trHeight w:val="397" w:hRule="atLeast"/>
        </w:trPr>
        <w:tc>
          <w:tcPr>
            <w:tcW w:w="3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Title (T)</w:t>
            </w:r>
          </w:p>
        </w:tc>
        <w:tc>
          <w:tcPr>
            <w:tcW w:w="3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34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200" w:before="0" w:after="200"/>
              <w:rPr/>
            </w:pPr>
            <w:r>
              <w:rPr>
                <w:rFonts w:eastAsia="Cambria" w:cs="Times New Roman"/>
                <w:color w:val="000000"/>
                <w:sz w:val="20"/>
                <w:szCs w:val="20"/>
                <w:lang w:val="en-US"/>
              </w:rPr>
              <w:t>${person.post</w:t>
            </w:r>
            <w:r>
              <w:rPr>
                <w:rFonts w:eastAsia="Cambria" w:cs="Times New Roman"/>
                <w:color w:val="000000"/>
                <w:sz w:val="20"/>
                <w:szCs w:val="20"/>
              </w:rPr>
              <w:t>}</w:t>
            </w:r>
          </w:p>
        </w:tc>
      </w:tr>
      <w:tr>
        <w:trPr>
          <w:trHeight w:val="397" w:hRule="atLeast"/>
        </w:trPr>
        <w:tc>
          <w:tcPr>
            <w:tcW w:w="3415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CommonName (CN)</w:t>
            </w:r>
          </w:p>
        </w:tc>
        <w:tc>
          <w:tcPr>
            <w:tcW w:w="3394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Фамилия, Имя, Отчество</w:t>
            </w:r>
          </w:p>
        </w:tc>
        <w:tc>
          <w:tcPr>
            <w:tcW w:w="3447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200" w:before="0" w:after="200"/>
              <w:rPr/>
            </w:pPr>
            <w:r>
              <w:rPr>
                <w:rFonts w:eastAsia="Cambria" w:cs="Times New Roman"/>
                <w:color w:val="000000"/>
                <w:sz w:val="20"/>
                <w:szCs w:val="20"/>
                <w:lang w:val="en-US"/>
              </w:rPr>
              <w:t>${person.name</w:t>
            </w:r>
            <w:r>
              <w:rPr>
                <w:rFonts w:eastAsia="Cambria" w:cs="Times New Roman"/>
                <w:color w:val="000000"/>
                <w:sz w:val="20"/>
                <w:szCs w:val="20"/>
              </w:rPr>
              <w:t>}</w:t>
            </w:r>
          </w:p>
        </w:tc>
      </w:tr>
      <w:tr>
        <w:trPr>
          <w:trHeight w:val="397" w:hRule="atLeast"/>
        </w:trPr>
        <w:tc>
          <w:tcPr>
            <w:tcW w:w="3415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OrganizationUnit (OU)</w:t>
            </w:r>
          </w:p>
        </w:tc>
        <w:tc>
          <w:tcPr>
            <w:tcW w:w="3394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Наименование подразделения</w:t>
            </w:r>
          </w:p>
        </w:tc>
        <w:tc>
          <w:tcPr>
            <w:tcW w:w="3447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200" w:before="0" w:after="200"/>
              <w:rPr/>
            </w:pPr>
            <w:r>
              <w:rPr>
                <w:rFonts w:eastAsia="Cambria" w:cs="Times New Roman"/>
                <w:color w:val="000000"/>
                <w:sz w:val="20"/>
                <w:szCs w:val="20"/>
                <w:lang w:val="en-US"/>
              </w:rPr>
              <w:t>${process.unit}</w:t>
            </w:r>
          </w:p>
        </w:tc>
      </w:tr>
      <w:tr>
        <w:trPr>
          <w:trHeight w:val="397" w:hRule="atLeast"/>
        </w:trPr>
        <w:tc>
          <w:tcPr>
            <w:tcW w:w="3415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Organization (O)</w:t>
            </w:r>
          </w:p>
        </w:tc>
        <w:tc>
          <w:tcPr>
            <w:tcW w:w="3394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3447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200" w:before="0" w:after="200"/>
              <w:rPr/>
            </w:pPr>
            <w:r>
              <w:rPr>
                <w:rFonts w:eastAsia="Cambria" w:cs="Times New Roman"/>
                <w:color w:val="000000"/>
                <w:sz w:val="20"/>
                <w:szCs w:val="20"/>
              </w:rPr>
              <w:t>${company.name}</w:t>
            </w:r>
          </w:p>
        </w:tc>
      </w:tr>
      <w:tr>
        <w:trPr>
          <w:trHeight w:val="397" w:hRule="atLeast"/>
        </w:trPr>
        <w:tc>
          <w:tcPr>
            <w:tcW w:w="3415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Locality (L)</w:t>
            </w:r>
          </w:p>
        </w:tc>
        <w:tc>
          <w:tcPr>
            <w:tcW w:w="3394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Город</w:t>
            </w:r>
          </w:p>
        </w:tc>
        <w:tc>
          <w:tcPr>
            <w:tcW w:w="3447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200" w:before="0" w:after="200"/>
              <w:rPr/>
            </w:pPr>
            <w:r>
              <w:rPr>
                <w:rFonts w:eastAsia="Cambria" w:cs="Times New Roman"/>
                <w:color w:val="000000"/>
                <w:sz w:val="20"/>
                <w:szCs w:val="20"/>
              </w:rPr>
              <w:t>${company.legalCity}</w:t>
            </w:r>
          </w:p>
        </w:tc>
      </w:tr>
      <w:tr>
        <w:trPr>
          <w:trHeight w:val="397" w:hRule="atLeast"/>
        </w:trPr>
        <w:tc>
          <w:tcPr>
            <w:tcW w:w="3415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State (S)</w:t>
            </w:r>
          </w:p>
        </w:tc>
        <w:tc>
          <w:tcPr>
            <w:tcW w:w="3394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Область</w:t>
            </w:r>
          </w:p>
        </w:tc>
        <w:tc>
          <w:tcPr>
            <w:tcW w:w="3447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200" w:before="0" w:after="200"/>
              <w:rPr/>
            </w:pPr>
            <w:r>
              <w:rPr>
                <w:rFonts w:eastAsia="Cambria" w:cs="Times New Roman"/>
                <w:color w:val="000000"/>
                <w:sz w:val="20"/>
                <w:szCs w:val="20"/>
              </w:rPr>
              <w:t>${company.region}</w:t>
            </w:r>
          </w:p>
        </w:tc>
      </w:tr>
      <w:tr>
        <w:trPr>
          <w:trHeight w:val="397" w:hRule="atLeast"/>
        </w:trPr>
        <w:tc>
          <w:tcPr>
            <w:tcW w:w="3415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Country (C)</w:t>
            </w:r>
          </w:p>
        </w:tc>
        <w:tc>
          <w:tcPr>
            <w:tcW w:w="3394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RU</w:t>
            </w:r>
          </w:p>
        </w:tc>
        <w:tc>
          <w:tcPr>
            <w:tcW w:w="3447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pacing w:lineRule="auto" w:line="276" w:before="0" w:after="20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RU</w:t>
            </w:r>
          </w:p>
        </w:tc>
      </w:tr>
      <w:tr>
        <w:trPr>
          <w:trHeight w:val="397" w:hRule="atLeast"/>
        </w:trPr>
        <w:tc>
          <w:tcPr>
            <w:tcW w:w="3415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E-Mail (E)</w:t>
            </w:r>
          </w:p>
        </w:tc>
        <w:tc>
          <w:tcPr>
            <w:tcW w:w="3394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Адрес электронной почты</w:t>
            </w:r>
          </w:p>
        </w:tc>
        <w:tc>
          <w:tcPr>
            <w:tcW w:w="3447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200" w:before="0" w:after="200"/>
              <w:jc w:val="both"/>
              <w:rPr/>
            </w:pPr>
            <w:r>
              <w:rPr>
                <w:rFonts w:eastAsia="Cambria" w:cs="Times New Roman"/>
                <w:color w:val="000000"/>
                <w:sz w:val="20"/>
                <w:szCs w:val="20"/>
              </w:rPr>
              <w:t>${process.email}</w:t>
            </w:r>
          </w:p>
        </w:tc>
      </w:tr>
      <w:tr>
        <w:trPr>
          <w:trHeight w:val="397" w:hRule="atLeast"/>
        </w:trPr>
        <w:tc>
          <w:tcPr>
            <w:tcW w:w="3415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Unsructured Name (UN)</w:t>
            </w:r>
          </w:p>
        </w:tc>
        <w:tc>
          <w:tcPr>
            <w:tcW w:w="3394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INN=ИНН\KPP=КПП\OGRN=ОГРН</w:t>
            </w:r>
          </w:p>
        </w:tc>
        <w:tc>
          <w:tcPr>
            <w:tcW w:w="3447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200"/>
              <w:jc w:val="both"/>
              <w:rPr/>
            </w:pPr>
            <w:r>
              <w:rPr>
                <w:rFonts w:eastAsia="Cambria" w:cs="Times New Roman" w:ascii="Times New Roman;Times;serif" w:hAnsi="Times New Roman;Times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lang w:val="en-US"/>
              </w:rPr>
              <w:t>INN=${company.inn}/KPP=${company.kpp}/OGRN=${company.ogrn}</w:t>
            </w:r>
          </w:p>
        </w:tc>
      </w:tr>
      <w:tr>
        <w:trPr>
          <w:trHeight w:val="397" w:hRule="atLeast"/>
        </w:trPr>
        <w:tc>
          <w:tcPr>
            <w:tcW w:w="3415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Тип организации </w:t>
            </w:r>
            <w:r>
              <w:rPr>
                <w:rFonts w:eastAsia="Times New Roman" w:cs="Times New Roman"/>
                <w:sz w:val="20"/>
                <w:szCs w:val="20"/>
                <w:highlight w:val="yellow"/>
              </w:rPr>
              <w:t>(выберите один вариант из списка)</w:t>
            </w:r>
          </w:p>
        </w:tc>
        <w:tc>
          <w:tcPr>
            <w:tcW w:w="3394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Лицензиат</w:t>
            </w:r>
          </w:p>
          <w:p>
            <w:pPr>
              <w:pStyle w:val="Normal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Нелицензиат</w:t>
            </w:r>
          </w:p>
        </w:tc>
        <w:tc>
          <w:tcPr>
            <w:tcW w:w="3447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115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${company.licensee}</w:t>
            </w:r>
          </w:p>
        </w:tc>
      </w:tr>
      <w:tr>
        <w:trPr>
          <w:trHeight w:val="397" w:hRule="atLeast"/>
        </w:trPr>
        <w:tc>
          <w:tcPr>
            <w:tcW w:w="3415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СНИЛС</w:t>
            </w:r>
          </w:p>
        </w:tc>
        <w:tc>
          <w:tcPr>
            <w:tcW w:w="3394" w:type="dxa"/>
            <w:tcBorders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200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Страховой номер индивидуального лицевого счета в системе обязательного пенсионного страхования уполномоченного представителя</w:t>
            </w:r>
          </w:p>
        </w:tc>
        <w:tc>
          <w:tcPr>
            <w:tcW w:w="3447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auto" w:val="clear"/>
            <w:tcMar>
              <w:left w:w="105" w:type="dxa"/>
            </w:tcMar>
          </w:tcPr>
          <w:p>
            <w:pPr>
              <w:pStyle w:val="Normal"/>
              <w:snapToGrid w:val="false"/>
              <w:spacing w:lineRule="atLeast" w:line="200"/>
              <w:jc w:val="both"/>
              <w:rPr/>
            </w:pPr>
            <w:r>
              <w:rPr>
                <w:rFonts w:cs="Times New Roman"/>
                <w:color w:val="000000"/>
                <w:sz w:val="20"/>
                <w:szCs w:val="20"/>
              </w:rPr>
              <w:t>${person.snils}</w:t>
            </w:r>
          </w:p>
        </w:tc>
      </w:tr>
    </w:tbl>
    <w:p>
      <w:pPr>
        <w:pStyle w:val="Normal"/>
        <w:spacing w:before="0" w:after="12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before="0" w:after="120"/>
        <w:ind w:firstLine="709"/>
        <w:jc w:val="both"/>
        <w:rPr/>
      </w:pPr>
      <w:r>
        <w:rPr>
          <w:rFonts w:eastAsia="Times New Roman" w:cs="Times New Roman"/>
          <w:sz w:val="20"/>
          <w:szCs w:val="20"/>
        </w:rPr>
        <w:t>Настоящим $</w:t>
      </w:r>
      <w:r>
        <w:rPr>
          <w:rFonts w:eastAsia="Cambria" w:cs="Times New Roman"/>
          <w:color w:val="000000"/>
          <w:sz w:val="20"/>
          <w:szCs w:val="20"/>
        </w:rPr>
        <w:t xml:space="preserve">{person.name},  </w:t>
      </w:r>
      <w:r>
        <w:rPr>
          <w:rFonts w:eastAsia="Times New Roman" w:cs="Times New Roman"/>
          <w:sz w:val="20"/>
          <w:szCs w:val="20"/>
        </w:rPr>
        <w:t>паспорт серии $</w:t>
      </w:r>
      <w:r>
        <w:rPr>
          <w:rFonts w:eastAsia="Cambria" w:cs="Times New Roman"/>
          <w:color w:val="000000"/>
          <w:sz w:val="20"/>
          <w:szCs w:val="20"/>
        </w:rPr>
        <w:t>{person.passportSeries}</w:t>
      </w:r>
      <w:r>
        <w:rPr>
          <w:rFonts w:eastAsia="Times New Roman" w:cs="Times New Roman"/>
          <w:sz w:val="20"/>
          <w:szCs w:val="20"/>
        </w:rPr>
        <w:t xml:space="preserve"> номер $</w:t>
      </w:r>
      <w:r>
        <w:rPr>
          <w:rFonts w:eastAsia="Cambria" w:cs="Times New Roman"/>
          <w:color w:val="000000"/>
          <w:sz w:val="20"/>
          <w:szCs w:val="20"/>
        </w:rPr>
        <w:t>{person.passportNumber}</w:t>
      </w:r>
      <w:r>
        <w:rPr>
          <w:rFonts w:eastAsia="Times New Roman" w:cs="Times New Roman"/>
          <w:sz w:val="20"/>
          <w:szCs w:val="20"/>
        </w:rPr>
        <w:t>, выданный $</w:t>
      </w:r>
      <w:r>
        <w:rPr>
          <w:rFonts w:eastAsia="Cambria" w:cs="Times New Roman"/>
          <w:color w:val="000000"/>
          <w:sz w:val="20"/>
          <w:szCs w:val="20"/>
        </w:rPr>
        <w:t>{person.passportIssuer} от ${person.passportIssuedAt}</w:t>
      </w:r>
      <w:r>
        <w:rPr>
          <w:rFonts w:eastAsia="Times New Roman" w:cs="Times New Roman"/>
          <w:sz w:val="20"/>
          <w:szCs w:val="20"/>
        </w:rPr>
        <w:t xml:space="preserve"> соглашается с обработкой своих персональных данных Удостоверяющим центром и признает, что персональные данные, заносимые в сертификаты ключей проверки электронных подписей, владельцем которых он является, относятся к общедоступным персональным данным.</w:t>
      </w:r>
    </w:p>
    <w:p>
      <w:pPr>
        <w:pStyle w:val="Normal"/>
        <w:spacing w:before="0" w:after="120"/>
        <w:ind w:firstLine="709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rPr/>
      </w:pPr>
      <w:r>
        <w:rPr>
          <w:rFonts w:cs="Times New Roman"/>
          <w:sz w:val="20"/>
          <w:szCs w:val="20"/>
        </w:rPr>
        <w:t xml:space="preserve">Руководитель организации: ___________ 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${company.headName}</w:t>
      </w:r>
    </w:p>
    <w:p>
      <w:pPr>
        <w:pStyle w:val="Normal"/>
        <w:spacing w:before="0" w:after="120"/>
        <w:rPr>
          <w:rFonts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                                 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  <w:lang w:val="en-US"/>
        </w:rPr>
        <w:t xml:space="preserve">            </w:t>
      </w:r>
      <w:bookmarkStart w:id="1" w:name="_GoBack"/>
      <w:bookmarkEnd w:id="1"/>
      <w:r>
        <w:rPr>
          <w:rFonts w:eastAsia="Times New Roman" w:cs="Times New Roman"/>
          <w:sz w:val="20"/>
          <w:szCs w:val="20"/>
        </w:rPr>
        <w:t xml:space="preserve"> М.П.</w:t>
      </w:r>
    </w:p>
    <w:p>
      <w:pPr>
        <w:pStyle w:val="Normal"/>
        <w:spacing w:before="0" w:after="12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/>
          <w:bCs/>
          <w:sz w:val="20"/>
          <w:szCs w:val="20"/>
        </w:rPr>
        <w:t>* Внимание! Данный вид электронной подписи изготавливается только на руководителя организации.</w:t>
      </w:r>
    </w:p>
    <w:sectPr>
      <w:type w:val="nextPage"/>
      <w:pgSz w:w="11906" w:h="16838"/>
      <w:pgMar w:left="1134" w:right="526" w:header="0" w:top="550" w:footer="0" w:bottom="28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imes New Roman">
    <w:altName w:val="Times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9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semiHidden="0" w:unhideWhenUsed="0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customStyle="1">
    <w:name w:val="Normal"/>
    <w:qFormat/>
    <w:rsid w:val="004d03bf"/>
    <w:pPr>
      <w:widowControl w:val="false"/>
      <w:bidi w:val="0"/>
      <w:jc w:val="left"/>
    </w:pPr>
    <w:rPr>
      <w:rFonts w:ascii="Times New Roman" w:hAnsi="Times New Roman" w:eastAsia="Times New Roman" w:cs="Times New Roman"/>
      <w:color w:val="auto"/>
      <w:sz w:val="24"/>
      <w:szCs w:val="24"/>
      <w:lang w:eastAsia="zh-CN" w:bidi="hi-IN"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bsatzStandardschriftart" w:customStyle="1">
    <w:name w:val="Absatz-Standardschriftart"/>
    <w:qFormat/>
    <w:rPr/>
  </w:style>
  <w:style w:type="character" w:styleId="WWAbsatzStandardschriftart" w:customStyle="1">
    <w:name w:val="WW-Absatz-Standardschriftart"/>
    <w:qFormat/>
    <w:rPr/>
  </w:style>
  <w:style w:type="paragraph" w:styleId="Style14" w:customStyle="1">
    <w:name w:val="Заголовок"/>
    <w:basedOn w:val="Normal"/>
    <w:next w:val="Style15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Style15">
    <w:name w:val="Основной текст"/>
    <w:basedOn w:val="Normal"/>
    <w:pPr>
      <w:spacing w:before="0" w:after="120"/>
    </w:pPr>
    <w:rPr>
      <w:rFonts w:cs="Times New Roman"/>
      <w:sz w:val="20"/>
      <w:szCs w:val="20"/>
      <w:lang w:eastAsia="ru-RU"/>
    </w:rPr>
  </w:style>
  <w:style w:type="paragraph" w:styleId="Style16">
    <w:name w:val="Список"/>
    <w:basedOn w:val="Style15"/>
    <w:pPr/>
    <w:rPr>
      <w:rFonts w:ascii="Arial" w:hAnsi="Arial" w:cs="Arial"/>
    </w:rPr>
  </w:style>
  <w:style w:type="paragraph" w:styleId="Style17">
    <w:name w:val="Название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1" w:customStyle="1">
    <w:name w:val="Указатель1"/>
    <w:basedOn w:val="Normal"/>
    <w:qFormat/>
    <w:pPr>
      <w:suppressLineNumbers/>
    </w:pPr>
    <w:rPr>
      <w:rFonts w:ascii="Arial" w:hAnsi="Arial" w:cs="Arial"/>
      <w:sz w:val="20"/>
      <w:szCs w:val="20"/>
      <w:lang w:eastAsia="ru-RU"/>
    </w:rPr>
  </w:style>
  <w:style w:type="paragraph" w:styleId="Style19">
    <w:name w:val="Заглавие"/>
    <w:basedOn w:val="Style14"/>
    <w:qFormat/>
    <w:pPr/>
    <w:rPr>
      <w:rFonts w:eastAsia="Arial" w:cs="Cambria"/>
      <w:b/>
      <w:bCs/>
      <w:lang w:eastAsia="ru-RU"/>
    </w:rPr>
  </w:style>
  <w:style w:type="paragraph" w:styleId="Style20">
    <w:name w:val="Подзаголовок"/>
    <w:basedOn w:val="Style19"/>
    <w:qFormat/>
    <w:pPr>
      <w:jc w:val="center"/>
    </w:pPr>
    <w:rPr>
      <w:i/>
      <w:iCs/>
    </w:rPr>
  </w:style>
  <w:style w:type="paragraph" w:styleId="11" w:customStyle="1">
    <w:name w:val="Название объекта1"/>
    <w:qFormat/>
    <w:pPr>
      <w:widowControl w:val="false"/>
      <w:suppressAutoHyphens w:val="true"/>
      <w:bidi w:val="0"/>
      <w:spacing w:before="120" w:after="120"/>
      <w:jc w:val="left"/>
    </w:pPr>
    <w:rPr>
      <w:rFonts w:ascii="Arial" w:hAnsi="Arial" w:eastAsia="SimSun" w:cs="Arial"/>
      <w:i/>
      <w:iCs/>
      <w:color w:val="auto"/>
      <w:sz w:val="24"/>
      <w:szCs w:val="20"/>
      <w:lang w:bidi="hi-IN" w:val="ru-RU" w:eastAsia="ru-RU"/>
    </w:rPr>
  </w:style>
  <w:style w:type="paragraph" w:styleId="Index1" w:customStyle="1">
    <w:name w:val="Index1"/>
    <w:qFormat/>
    <w:pPr>
      <w:widowControl w:val="false"/>
      <w:suppressAutoHyphens w:val="true"/>
      <w:bidi w:val="0"/>
      <w:jc w:val="left"/>
    </w:pPr>
    <w:rPr>
      <w:rFonts w:ascii="Arial" w:hAnsi="Arial" w:eastAsia="SimSun" w:cs="Arial"/>
      <w:color w:val="auto"/>
      <w:sz w:val="24"/>
      <w:szCs w:val="20"/>
      <w:lang w:bidi="hi-IN" w:val="ru-RU" w:eastAsia="ru-RU"/>
    </w:rPr>
  </w:style>
  <w:style w:type="paragraph" w:styleId="WWcaption" w:customStyle="1">
    <w:name w:val="WW-caption"/>
    <w:qFormat/>
    <w:pPr>
      <w:widowControl w:val="false"/>
      <w:suppressAutoHyphens w:val="true"/>
      <w:bidi w:val="0"/>
      <w:spacing w:before="120" w:after="120"/>
      <w:jc w:val="left"/>
    </w:pPr>
    <w:rPr>
      <w:rFonts w:ascii="Arial" w:hAnsi="Arial" w:eastAsia="SimSun" w:cs="Arial"/>
      <w:i/>
      <w:iCs/>
      <w:color w:val="auto"/>
      <w:sz w:val="24"/>
      <w:szCs w:val="20"/>
      <w:lang w:bidi="hi-IN" w:val="ru-RU" w:eastAsia="ru-RU"/>
    </w:rPr>
  </w:style>
  <w:style w:type="paragraph" w:styleId="WWIndex" w:customStyle="1">
    <w:name w:val="WW-Index"/>
    <w:qFormat/>
    <w:pPr>
      <w:widowControl w:val="false"/>
      <w:suppressAutoHyphens w:val="true"/>
      <w:bidi w:val="0"/>
      <w:jc w:val="left"/>
    </w:pPr>
    <w:rPr>
      <w:rFonts w:ascii="Arial" w:hAnsi="Arial" w:eastAsia="SimSun" w:cs="Arial"/>
      <w:color w:val="auto"/>
      <w:sz w:val="24"/>
      <w:szCs w:val="20"/>
      <w:lang w:bidi="hi-IN" w:val="ru-RU" w:eastAsia="ru-RU"/>
    </w:rPr>
  </w:style>
  <w:style w:type="paragraph" w:styleId="WWTitle" w:customStyle="1">
    <w:name w:val="WW-Title"/>
    <w:qFormat/>
    <w:pPr>
      <w:keepNext/>
      <w:widowControl w:val="false"/>
      <w:suppressAutoHyphens w:val="true"/>
      <w:bidi w:val="0"/>
      <w:spacing w:before="240" w:after="120"/>
      <w:jc w:val="left"/>
    </w:pPr>
    <w:rPr>
      <w:rFonts w:ascii="Arial" w:hAnsi="Arial" w:eastAsia="Arial" w:cs="Cambria"/>
      <w:color w:val="auto"/>
      <w:sz w:val="28"/>
      <w:szCs w:val="28"/>
      <w:lang w:bidi="hi-IN" w:val="ru-RU" w:eastAsia="ru-RU"/>
    </w:rPr>
  </w:style>
  <w:style w:type="paragraph" w:styleId="WWcaption1" w:customStyle="1">
    <w:name w:val="WW-caption1"/>
    <w:qFormat/>
    <w:pPr>
      <w:widowControl w:val="false"/>
      <w:suppressAutoHyphens w:val="true"/>
      <w:bidi w:val="0"/>
      <w:spacing w:before="120" w:after="120"/>
      <w:jc w:val="left"/>
    </w:pPr>
    <w:rPr>
      <w:rFonts w:ascii="Arial" w:hAnsi="Arial" w:eastAsia="SimSun" w:cs="Arial"/>
      <w:i/>
      <w:iCs/>
      <w:color w:val="auto"/>
      <w:sz w:val="24"/>
      <w:szCs w:val="20"/>
      <w:lang w:bidi="hi-IN" w:val="ru-RU" w:eastAsia="ru-RU"/>
    </w:rPr>
  </w:style>
  <w:style w:type="paragraph" w:styleId="WWIndex1" w:customStyle="1">
    <w:name w:val="WW-Index1"/>
    <w:qFormat/>
    <w:pPr>
      <w:widowControl w:val="false"/>
      <w:suppressAutoHyphens w:val="true"/>
      <w:bidi w:val="0"/>
      <w:jc w:val="left"/>
    </w:pPr>
    <w:rPr>
      <w:rFonts w:ascii="Arial" w:hAnsi="Arial" w:eastAsia="SimSun" w:cs="Arial"/>
      <w:color w:val="auto"/>
      <w:sz w:val="24"/>
      <w:szCs w:val="20"/>
      <w:lang w:bidi="hi-IN" w:val="ru-RU" w:eastAsia="ru-RU"/>
    </w:rPr>
  </w:style>
  <w:style w:type="paragraph" w:styleId="Style21" w:customStyle="1">
    <w:name w:val="Содержимое таблицы"/>
    <w:basedOn w:val="Normal"/>
    <w:qFormat/>
    <w:pPr>
      <w:suppressLineNumbers/>
    </w:pPr>
    <w:rPr>
      <w:rFonts w:cs="Times New Roman"/>
      <w:sz w:val="20"/>
      <w:szCs w:val="20"/>
      <w:lang w:eastAsia="ru-RU"/>
    </w:rPr>
  </w:style>
  <w:style w:type="paragraph" w:styleId="Style22" w:customStyle="1">
    <w:name w:val="Заголовок таблицы"/>
    <w:basedOn w:val="Style21"/>
    <w:qFormat/>
    <w:pPr>
      <w:jc w:val="center"/>
    </w:pPr>
    <w:rPr>
      <w:b/>
      <w:bCs/>
    </w:rPr>
  </w:style>
  <w:style w:type="paragraph" w:styleId="WWTableContents" w:customStyle="1">
    <w:name w:val="WW-Table Contents"/>
    <w:qFormat/>
    <w:pPr>
      <w:widowControl w:val="false"/>
      <w:suppressAutoHyphens w:val="true"/>
      <w:bidi w:val="0"/>
      <w:jc w:val="left"/>
    </w:pPr>
    <w:rPr>
      <w:rFonts w:eastAsia="SimSun" w:ascii="Times New Roman" w:hAnsi="Times New Roman" w:cs="Times New Roman"/>
      <w:color w:val="auto"/>
      <w:sz w:val="24"/>
      <w:szCs w:val="20"/>
      <w:lang w:bidi="hi-IN" w:val="ru-RU" w:eastAsia="ru-RU"/>
    </w:rPr>
  </w:style>
  <w:style w:type="paragraph" w:styleId="WWTableHeading" w:customStyle="1">
    <w:name w:val="WW-Table Heading"/>
    <w:basedOn w:val="WWTableContents"/>
    <w:qFormat/>
    <w:pPr>
      <w:jc w:val="center"/>
    </w:pPr>
    <w:rPr>
      <w:b/>
      <w:bCs/>
    </w:rPr>
  </w:style>
  <w:style w:type="paragraph" w:styleId="WWTableContents1" w:customStyle="1">
    <w:name w:val="WW-Table Contents1"/>
    <w:qFormat/>
    <w:pPr>
      <w:widowControl w:val="false"/>
      <w:suppressAutoHyphens w:val="true"/>
      <w:bidi w:val="0"/>
      <w:jc w:val="left"/>
    </w:pPr>
    <w:rPr>
      <w:rFonts w:eastAsia="SimSun" w:ascii="Times New Roman" w:hAnsi="Times New Roman" w:cs="Times New Roman"/>
      <w:color w:val="auto"/>
      <w:sz w:val="24"/>
      <w:szCs w:val="20"/>
      <w:lang w:bidi="hi-IN" w:val="ru-RU" w:eastAsia="ru-RU"/>
    </w:rPr>
  </w:style>
  <w:style w:type="paragraph" w:styleId="WWTableHeading1" w:customStyle="1">
    <w:name w:val="WW-Table Heading1"/>
    <w:basedOn w:val="WWTableContents1"/>
    <w:qFormat/>
    <w:pPr>
      <w:jc w:val="center"/>
    </w:pPr>
    <w:rPr>
      <w:b/>
      <w:bCs/>
    </w:rPr>
  </w:style>
  <w:style w:type="paragraph" w:styleId="TableContents1" w:customStyle="1">
    <w:name w:val="Table Contents1"/>
    <w:qFormat/>
    <w:pPr>
      <w:widowControl w:val="false"/>
      <w:suppressAutoHyphens w:val="true"/>
      <w:bidi w:val="0"/>
      <w:jc w:val="left"/>
    </w:pPr>
    <w:rPr>
      <w:rFonts w:eastAsia="SimSun" w:ascii="Times New Roman" w:hAnsi="Times New Roman" w:cs="Times New Roman"/>
      <w:color w:val="auto"/>
      <w:sz w:val="24"/>
      <w:szCs w:val="20"/>
      <w:lang w:bidi="hi-IN" w:val="ru-RU" w:eastAsia="ru-RU"/>
    </w:rPr>
  </w:style>
  <w:style w:type="paragraph" w:styleId="TableHeading1" w:customStyle="1">
    <w:name w:val="Table Heading1"/>
    <w:basedOn w:val="TableContents1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LibreOffice/5.1.0.3$Linux_X86_64 LibreOffice_project/10m0$Build-3</Application>
  <Pages>1</Pages>
  <Words>167</Words>
  <Characters>1560</Characters>
  <CharactersWithSpaces>1750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2015-08-19T09:54:00Z</dcterms:created>
  <dc:creator>Operator</dc:creator>
  <dc:description/>
  <dc:language>ru-RU</dc:language>
  <cp:lastModifiedBy/>
  <cp:lastPrinted>1900-12-31T17:00:00Z</cp:lastPrinted>
  <dcterms:modified xsi:type="dcterms:W3CDTF">2016-05-27T16:04:40Z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Operator">
    <vt:lpwstr>ragnarek</vt:lpwstr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