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1F" w:rsidRPr="000D181F" w:rsidRDefault="000D181F" w:rsidP="000D181F">
      <w:pPr>
        <w:jc w:val="center"/>
        <w:rPr>
          <w:b/>
        </w:rPr>
      </w:pPr>
      <w:r>
        <w:rPr>
          <w:b/>
          <w:lang w:val="en-US"/>
        </w:rPr>
        <w:t>ML-</w:t>
      </w:r>
      <w:r>
        <w:rPr>
          <w:b/>
        </w:rPr>
        <w:t>фильтрация.</w:t>
      </w:r>
    </w:p>
    <w:p w:rsidR="00BD7C7E" w:rsidRDefault="00BD7C7E" w:rsidP="00BD7C7E">
      <w:pPr>
        <w:pStyle w:val="a3"/>
        <w:numPr>
          <w:ilvl w:val="0"/>
          <w:numId w:val="1"/>
        </w:numPr>
      </w:pPr>
      <w:r>
        <w:t>Сначала нужно вывести</w:t>
      </w:r>
      <w:r w:rsidR="000D181F">
        <w:t xml:space="preserve"> пользователю первичные фильтры</w:t>
      </w:r>
      <w:r>
        <w:t xml:space="preserve"> (5+-2). Для этого проводим кластеризацию сета на </w:t>
      </w:r>
      <w:r>
        <w:rPr>
          <w:lang w:val="en-US"/>
        </w:rPr>
        <w:t>N</w:t>
      </w:r>
      <w:r w:rsidR="00DC2440">
        <w:t>1</w:t>
      </w:r>
      <w:r w:rsidRPr="00BD7C7E">
        <w:t>-</w:t>
      </w:r>
      <w:r>
        <w:t>кластеров. Алгоритм подбираем так, чтобы получить максимально различные кластеры (по тому же силуэту или другой метрике).</w:t>
      </w:r>
    </w:p>
    <w:p w:rsidR="00BD7C7E" w:rsidRDefault="00BD7C7E" w:rsidP="00BD7C7E">
      <w:pPr>
        <w:pStyle w:val="a3"/>
      </w:pPr>
      <w:r>
        <w:t xml:space="preserve">Количество кластеров </w:t>
      </w:r>
      <w:r>
        <w:rPr>
          <w:lang w:val="en-US"/>
        </w:rPr>
        <w:t>N</w:t>
      </w:r>
      <w:r w:rsidRPr="00BD7C7E">
        <w:t xml:space="preserve"> </w:t>
      </w:r>
      <w:r>
        <w:t xml:space="preserve">подбираем исходя из максимального кол-ва шагов клиента до результата. Чем больше </w:t>
      </w:r>
      <w:r>
        <w:rPr>
          <w:lang w:val="en-US"/>
        </w:rPr>
        <w:t>N</w:t>
      </w:r>
      <w:r>
        <w:t>, тем меньше шагов потребуется.</w:t>
      </w:r>
    </w:p>
    <w:p w:rsidR="00BD7C7E" w:rsidRDefault="00BD7C7E" w:rsidP="00BD7C7E">
      <w:pPr>
        <w:pStyle w:val="a3"/>
        <w:numPr>
          <w:ilvl w:val="0"/>
          <w:numId w:val="1"/>
        </w:numPr>
      </w:pPr>
      <w:r>
        <w:t xml:space="preserve">Проводим </w:t>
      </w:r>
      <w:r w:rsidR="0060500A">
        <w:t>оценку значимости призн</w:t>
      </w:r>
      <w:r w:rsidR="000D181F">
        <w:t>аков для каждого кластера. П</w:t>
      </w:r>
      <w:r w:rsidR="0060500A">
        <w:t xml:space="preserve">риходит на ум – обучить модель классификатора </w:t>
      </w:r>
      <w:proofErr w:type="spellStart"/>
      <w:r w:rsidR="0060500A">
        <w:rPr>
          <w:lang w:val="en-US"/>
        </w:rPr>
        <w:t>sklearn</w:t>
      </w:r>
      <w:proofErr w:type="spellEnd"/>
      <w:r w:rsidR="008576DA">
        <w:t xml:space="preserve"> и вывести вес</w:t>
      </w:r>
      <w:r w:rsidR="0060500A" w:rsidRPr="0060500A">
        <w:t xml:space="preserve"> </w:t>
      </w:r>
      <w:proofErr w:type="spellStart"/>
      <w:r w:rsidR="0060500A" w:rsidRPr="0060500A">
        <w:t>фичей</w:t>
      </w:r>
      <w:proofErr w:type="spellEnd"/>
      <w:r w:rsidR="0060500A" w:rsidRPr="0060500A">
        <w:t xml:space="preserve"> </w:t>
      </w:r>
      <w:r w:rsidR="008576DA">
        <w:t>(признаков), предварительно отфильтровав признаки с сильной корреляцией, слабо-вариативные, с большинством отсутствующих значений.</w:t>
      </w:r>
      <w:r w:rsidR="0060500A">
        <w:t xml:space="preserve"> В данном случае </w:t>
      </w:r>
      <w:proofErr w:type="gramStart"/>
      <w:r w:rsidR="0060500A">
        <w:t>каждый класс это</w:t>
      </w:r>
      <w:proofErr w:type="gramEnd"/>
      <w:r w:rsidR="0060500A">
        <w:t xml:space="preserve"> кластер. Вес </w:t>
      </w:r>
      <w:proofErr w:type="spellStart"/>
      <w:r w:rsidR="0060500A">
        <w:t>фичи</w:t>
      </w:r>
      <w:proofErr w:type="spellEnd"/>
      <w:r w:rsidR="0060500A">
        <w:t xml:space="preserve"> – коэффициент при </w:t>
      </w:r>
      <w:r w:rsidR="000D181F">
        <w:t>определённом</w:t>
      </w:r>
      <w:r w:rsidR="0060500A">
        <w:t xml:space="preserve"> признаке. Чем он больше</w:t>
      </w:r>
      <w:r w:rsidR="008576DA">
        <w:t xml:space="preserve"> (вес)</w:t>
      </w:r>
      <w:r w:rsidR="0060500A">
        <w:t xml:space="preserve">, тем </w:t>
      </w:r>
      <w:r w:rsidR="008576DA">
        <w:t xml:space="preserve">в большей степени данная </w:t>
      </w:r>
      <w:proofErr w:type="spellStart"/>
      <w:r w:rsidR="008576DA">
        <w:t>фича</w:t>
      </w:r>
      <w:proofErr w:type="spellEnd"/>
      <w:r w:rsidR="008576DA">
        <w:t xml:space="preserve"> влияет на отнесение объекта (строки) к тому или иному классу.</w:t>
      </w:r>
    </w:p>
    <w:p w:rsidR="008576DA" w:rsidRDefault="008576DA" w:rsidP="00BD7C7E">
      <w:pPr>
        <w:pStyle w:val="a3"/>
        <w:numPr>
          <w:ilvl w:val="0"/>
          <w:numId w:val="1"/>
        </w:numPr>
      </w:pPr>
      <w:r>
        <w:t xml:space="preserve">Отбираем 5+-2 </w:t>
      </w:r>
      <w:proofErr w:type="spellStart"/>
      <w:r>
        <w:t>фичи</w:t>
      </w:r>
      <w:proofErr w:type="spellEnd"/>
      <w:r>
        <w:t xml:space="preserve"> с </w:t>
      </w:r>
      <w:proofErr w:type="spellStart"/>
      <w:r>
        <w:t>бОльшими</w:t>
      </w:r>
      <w:proofErr w:type="spellEnd"/>
      <w:r>
        <w:t xml:space="preserve"> весами. Это будут первичные фильтры. </w:t>
      </w:r>
      <w:r>
        <w:br/>
        <w:t xml:space="preserve">Тут нужно оговориться. Если не использовать семантику и логику (гибридный подход), то можем получить в виде </w:t>
      </w:r>
      <w:proofErr w:type="spellStart"/>
      <w:r>
        <w:t>фичей</w:t>
      </w:r>
      <w:proofErr w:type="spellEnd"/>
      <w:r>
        <w:t xml:space="preserve"> какую-то дичь, о которой выбирающий кабель инженер-электрик (вроде меня </w:t>
      </w:r>
      <w:proofErr w:type="gramStart"/>
      <w:r>
        <w:t>- )</w:t>
      </w:r>
      <w:proofErr w:type="gramEnd"/>
      <w:r>
        <w:t>) может даже не знать.</w:t>
      </w:r>
      <w:r w:rsidR="00DC2440">
        <w:t xml:space="preserve"> </w:t>
      </w:r>
    </w:p>
    <w:p w:rsidR="00DC2440" w:rsidRDefault="00DC2440" w:rsidP="00BD7C7E">
      <w:pPr>
        <w:pStyle w:val="a3"/>
        <w:numPr>
          <w:ilvl w:val="0"/>
          <w:numId w:val="1"/>
        </w:numPr>
      </w:pPr>
      <w:r>
        <w:t>Первичные фильтры заполняются, возвращаются на сервер в модель классификации. Модель предсказывает (с некоторой вероятностью) кластер, к которому относится желаемый покупателем объект.</w:t>
      </w:r>
    </w:p>
    <w:p w:rsidR="00DC2440" w:rsidRDefault="000D181F" w:rsidP="00BD7C7E">
      <w:pPr>
        <w:pStyle w:val="a3"/>
        <w:numPr>
          <w:ilvl w:val="0"/>
          <w:numId w:val="1"/>
        </w:numPr>
      </w:pPr>
      <w:r>
        <w:t>Предсказанный к</w:t>
      </w:r>
      <w:r w:rsidR="00DC2440">
        <w:t xml:space="preserve">ластер делится на </w:t>
      </w:r>
      <w:r w:rsidR="00DC2440">
        <w:rPr>
          <w:lang w:val="en-US"/>
        </w:rPr>
        <w:t>N</w:t>
      </w:r>
      <w:r w:rsidR="00DC2440">
        <w:t>2</w:t>
      </w:r>
      <w:r w:rsidR="00DC2440" w:rsidRPr="00DC2440">
        <w:t>-</w:t>
      </w:r>
      <w:r w:rsidR="00DC2440">
        <w:t>кластеров. Запускается вторая итерация.  Оцениваем вес признаков моделью классификации, отбираем кол-во фильтров в зависимости от их веса. Не обязательно 5+-2. Их может быть меньше, если остальные признаки незначительны. Признаки берём отличные от взятых ранее, само собой. Можно вообще убрать предыдущие признаки при обучении модели классификации – немного оптимизируем</w:t>
      </w:r>
      <w:r w:rsidR="00DC2440" w:rsidRPr="00DC2440">
        <w:t>/</w:t>
      </w:r>
      <w:r w:rsidR="00DC2440">
        <w:t>ускорим процесс.</w:t>
      </w:r>
    </w:p>
    <w:p w:rsidR="00DC2440" w:rsidRDefault="00DC2440" w:rsidP="00BD7C7E">
      <w:pPr>
        <w:pStyle w:val="a3"/>
        <w:numPr>
          <w:ilvl w:val="0"/>
          <w:numId w:val="1"/>
        </w:numPr>
      </w:pPr>
      <w:r>
        <w:t xml:space="preserve">Повторяем до результата или его отсутствия. </w:t>
      </w:r>
    </w:p>
    <w:p w:rsidR="008A0CB3" w:rsidRDefault="008A0CB3" w:rsidP="008A0CB3">
      <w:pPr>
        <w:pStyle w:val="a3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3"/>
        <w:gridCol w:w="4312"/>
      </w:tblGrid>
      <w:tr w:rsidR="008A0CB3" w:rsidTr="008A0CB3">
        <w:tc>
          <w:tcPr>
            <w:tcW w:w="4672" w:type="dxa"/>
          </w:tcPr>
          <w:p w:rsidR="008A0CB3" w:rsidRDefault="008A0CB3" w:rsidP="008A0CB3">
            <w:pPr>
              <w:pStyle w:val="a3"/>
              <w:ind w:left="0"/>
            </w:pPr>
            <w:r>
              <w:t>Преимущества</w:t>
            </w:r>
          </w:p>
        </w:tc>
        <w:tc>
          <w:tcPr>
            <w:tcW w:w="4673" w:type="dxa"/>
          </w:tcPr>
          <w:p w:rsidR="008A0CB3" w:rsidRDefault="008A0CB3" w:rsidP="008A0CB3">
            <w:pPr>
              <w:pStyle w:val="a3"/>
              <w:ind w:left="0"/>
            </w:pPr>
            <w:r>
              <w:t>Недостатки</w:t>
            </w:r>
          </w:p>
        </w:tc>
      </w:tr>
      <w:tr w:rsidR="008A0CB3" w:rsidTr="008A0CB3">
        <w:tc>
          <w:tcPr>
            <w:tcW w:w="4672" w:type="dxa"/>
          </w:tcPr>
          <w:p w:rsidR="008A0CB3" w:rsidRDefault="008A0CB3" w:rsidP="008A0CB3">
            <w:pPr>
              <w:pStyle w:val="a3"/>
              <w:numPr>
                <w:ilvl w:val="0"/>
                <w:numId w:val="2"/>
              </w:numPr>
            </w:pPr>
            <w:r>
              <w:t>Не акцентируем внимание на объектах. Только на данных</w:t>
            </w:r>
          </w:p>
          <w:p w:rsidR="008A0CB3" w:rsidRDefault="008A0CB3" w:rsidP="008A0CB3">
            <w:pPr>
              <w:pStyle w:val="a3"/>
              <w:numPr>
                <w:ilvl w:val="0"/>
                <w:numId w:val="2"/>
              </w:numPr>
            </w:pPr>
            <w:r>
              <w:t xml:space="preserve">Можем задавать </w:t>
            </w:r>
            <w:proofErr w:type="gramStart"/>
            <w:r>
              <w:rPr>
                <w:lang w:val="en-US"/>
              </w:rPr>
              <w:t>N</w:t>
            </w:r>
            <w:r w:rsidRPr="008A0CB3">
              <w:t>-</w:t>
            </w:r>
            <w:r>
              <w:t>кол-во кластеров</w:t>
            </w:r>
            <w:proofErr w:type="gramEnd"/>
            <w:r>
              <w:t xml:space="preserve">, исходя из того, насколько быстро нам нужно получить результат. Больше </w:t>
            </w:r>
            <w:r>
              <w:rPr>
                <w:lang w:val="en-US"/>
              </w:rPr>
              <w:t>N</w:t>
            </w:r>
            <w:r w:rsidRPr="008A0CB3">
              <w:t xml:space="preserve"> – </w:t>
            </w:r>
            <w:r>
              <w:t xml:space="preserve">меньше кол-во итераций для достижения </w:t>
            </w:r>
            <w:r>
              <w:rPr>
                <w:lang w:val="en-US"/>
              </w:rPr>
              <w:t>K</w:t>
            </w:r>
            <w:r w:rsidRPr="008A0CB3">
              <w:t>-</w:t>
            </w:r>
            <w:r>
              <w:t>значения результирующей выборки</w:t>
            </w:r>
          </w:p>
        </w:tc>
        <w:tc>
          <w:tcPr>
            <w:tcW w:w="4673" w:type="dxa"/>
          </w:tcPr>
          <w:p w:rsidR="008A0CB3" w:rsidRDefault="008A0CB3" w:rsidP="008A0CB3">
            <w:pPr>
              <w:pStyle w:val="a3"/>
              <w:numPr>
                <w:ilvl w:val="0"/>
                <w:numId w:val="3"/>
              </w:numPr>
            </w:pPr>
            <w:r>
              <w:t>Без добавления семантических проверок в фильтрах может появиться всякое</w:t>
            </w:r>
          </w:p>
          <w:p w:rsidR="008A0CB3" w:rsidRDefault="008A0CB3" w:rsidP="008A0CB3">
            <w:pPr>
              <w:pStyle w:val="a3"/>
              <w:numPr>
                <w:ilvl w:val="0"/>
                <w:numId w:val="3"/>
              </w:numPr>
            </w:pPr>
            <w:r>
              <w:t xml:space="preserve">Чем больше </w:t>
            </w:r>
            <w:r>
              <w:rPr>
                <w:lang w:val="en-US"/>
              </w:rPr>
              <w:t>N</w:t>
            </w:r>
            <w:r w:rsidR="000D181F">
              <w:t xml:space="preserve"> и</w:t>
            </w:r>
            <w:r w:rsidRPr="008A0CB3">
              <w:t xml:space="preserve"> </w:t>
            </w:r>
            <w:r>
              <w:t>чем меньше кол-во отбираемых признаков-фильтров, тем вероятность ошибки выше</w:t>
            </w:r>
          </w:p>
          <w:p w:rsidR="002C4B57" w:rsidRDefault="002C4B57" w:rsidP="008A0CB3">
            <w:pPr>
              <w:pStyle w:val="a3"/>
              <w:numPr>
                <w:ilvl w:val="0"/>
                <w:numId w:val="3"/>
              </w:numPr>
            </w:pPr>
            <w:bookmarkStart w:id="0" w:name="_GoBack"/>
            <w:bookmarkEnd w:id="0"/>
            <w:r w:rsidRPr="002C4B57">
              <w:rPr>
                <w:highlight w:val="yellow"/>
              </w:rPr>
              <w:t>Быстродействие, по сравнению с теми же семантическими запросами к БД, оставит желать лучшего</w:t>
            </w:r>
          </w:p>
        </w:tc>
      </w:tr>
    </w:tbl>
    <w:p w:rsidR="008A0CB3" w:rsidRDefault="008A0CB3" w:rsidP="008A0CB3">
      <w:pPr>
        <w:pStyle w:val="a3"/>
      </w:pPr>
    </w:p>
    <w:p w:rsidR="008A0CB3" w:rsidRPr="007B78C5" w:rsidRDefault="008A0CB3" w:rsidP="008A0CB3">
      <w:pPr>
        <w:pStyle w:val="a3"/>
      </w:pPr>
      <w:r>
        <w:t>Риски в целом</w:t>
      </w:r>
      <w:r w:rsidRPr="007B78C5">
        <w:t>:</w:t>
      </w:r>
    </w:p>
    <w:p w:rsidR="008A0CB3" w:rsidRDefault="008A0CB3" w:rsidP="008A0CB3">
      <w:pPr>
        <w:pStyle w:val="a3"/>
      </w:pPr>
      <w:r>
        <w:t>Модель машинного обучения – алгоритм, на выходе которого мы получаем вероятность. То есть, чем меньше мы отбираем признаков (фильтров), тем вероятнее результатом вычислений станет угадывание.</w:t>
      </w:r>
      <w:r w:rsidR="00A17181">
        <w:t xml:space="preserve"> И вероятнее в результатах подборки появится то, что клиенту не нужно. Это палка о двух концах, где можно (теоретически) установить балансную точку между количеством фильтров до результата и вероятностью ошибки.</w:t>
      </w:r>
      <w:r w:rsidR="00A17181">
        <w:br/>
        <w:t>Также остаётся проблема редких признаков каких-либо уникальных объектов, которые пользователь мог бы найти в 1 клик по нужному фильтру. Алгоритм выше затруднит его поиск. Или сделает невозможным.</w:t>
      </w:r>
    </w:p>
    <w:p w:rsidR="00A17181" w:rsidRDefault="00A17181" w:rsidP="008A0CB3">
      <w:pPr>
        <w:pStyle w:val="a3"/>
      </w:pPr>
    </w:p>
    <w:p w:rsidR="00A17181" w:rsidRPr="002C4B57" w:rsidRDefault="00A17181" w:rsidP="008A0CB3">
      <w:pPr>
        <w:pStyle w:val="a3"/>
      </w:pPr>
      <w:r>
        <w:lastRenderedPageBreak/>
        <w:t>Возможные варианты решения</w:t>
      </w:r>
      <w:r w:rsidRPr="002C4B57">
        <w:t>:</w:t>
      </w:r>
    </w:p>
    <w:p w:rsidR="00A17181" w:rsidRDefault="00A17181" w:rsidP="00A17181">
      <w:pPr>
        <w:pStyle w:val="a3"/>
        <w:numPr>
          <w:ilvl w:val="0"/>
          <w:numId w:val="4"/>
        </w:numPr>
      </w:pPr>
      <w:r>
        <w:t>Применение гибридного подхода (семантические проверки, логические проверки). Реализация усложнится. Недостатки нивелируются, преимущества</w:t>
      </w:r>
      <w:r w:rsidR="000D181F">
        <w:t>,</w:t>
      </w:r>
      <w:r>
        <w:t xml:space="preserve"> от части</w:t>
      </w:r>
      <w:r w:rsidR="000D181F">
        <w:t>,</w:t>
      </w:r>
      <w:r>
        <w:t xml:space="preserve"> тоже. Риск ошибиться станет ниже, но нужно будет осмысливать данные, акцентироваться на признаках.</w:t>
      </w:r>
    </w:p>
    <w:p w:rsidR="00A17181" w:rsidRDefault="000D181F" w:rsidP="00A17181">
      <w:pPr>
        <w:pStyle w:val="a3"/>
        <w:numPr>
          <w:ilvl w:val="0"/>
          <w:numId w:val="4"/>
        </w:numPr>
      </w:pPr>
      <w:r>
        <w:t>Выделение такого способа фильтрации отдельной вкладкой в качестве альтернативного. В большинстве случаев он ускорит поиск.</w:t>
      </w:r>
    </w:p>
    <w:p w:rsidR="007B78C5" w:rsidRDefault="007B78C5" w:rsidP="007B78C5"/>
    <w:p w:rsidR="007B78C5" w:rsidRPr="002C4B57" w:rsidRDefault="007B78C5" w:rsidP="007B78C5">
      <w:pPr>
        <w:rPr>
          <w:highlight w:val="yellow"/>
        </w:rPr>
      </w:pPr>
      <w:r w:rsidRPr="002C4B57">
        <w:rPr>
          <w:highlight w:val="yellow"/>
        </w:rPr>
        <w:t xml:space="preserve">В случае если максимальное число признаков достигнуто </w:t>
      </w:r>
      <w:proofErr w:type="gramStart"/>
      <w:r w:rsidRPr="002C4B57">
        <w:rPr>
          <w:highlight w:val="yellow"/>
        </w:rPr>
        <w:t>( 20</w:t>
      </w:r>
      <w:proofErr w:type="gramEnd"/>
      <w:r w:rsidRPr="002C4B57">
        <w:rPr>
          <w:highlight w:val="yellow"/>
        </w:rPr>
        <w:t>+-), но размер предсказанного кластера всё равно достаточно большой, то возможно:</w:t>
      </w:r>
    </w:p>
    <w:p w:rsidR="007B78C5" w:rsidRPr="002C4B57" w:rsidRDefault="007B78C5" w:rsidP="007B78C5">
      <w:pPr>
        <w:pStyle w:val="a3"/>
        <w:numPr>
          <w:ilvl w:val="0"/>
          <w:numId w:val="4"/>
        </w:numPr>
        <w:rPr>
          <w:highlight w:val="yellow"/>
        </w:rPr>
      </w:pPr>
      <w:r w:rsidRPr="002C4B57">
        <w:rPr>
          <w:highlight w:val="yellow"/>
        </w:rPr>
        <w:t xml:space="preserve">Взять уникальный признак для каждого объекта (подсчёт </w:t>
      </w:r>
      <w:r w:rsidRPr="002C4B57">
        <w:rPr>
          <w:highlight w:val="yellow"/>
          <w:lang w:val="en-US"/>
        </w:rPr>
        <w:t>COUNT</w:t>
      </w:r>
      <w:r w:rsidRPr="002C4B57">
        <w:rPr>
          <w:highlight w:val="yellow"/>
        </w:rPr>
        <w:t xml:space="preserve"> </w:t>
      </w:r>
      <w:r w:rsidRPr="002C4B57">
        <w:rPr>
          <w:highlight w:val="yellow"/>
          <w:lang w:val="en-US"/>
        </w:rPr>
        <w:t>DISTINCT</w:t>
      </w:r>
      <w:r w:rsidRPr="002C4B57">
        <w:rPr>
          <w:highlight w:val="yellow"/>
        </w:rPr>
        <w:t xml:space="preserve"> значений по всем колонкам с выбором максимального числа) в последнем предсказанном кластере и по его значению провести финальную фильтрацию</w:t>
      </w:r>
    </w:p>
    <w:p w:rsidR="007B78C5" w:rsidRPr="002C4B57" w:rsidRDefault="007B78C5" w:rsidP="007B78C5">
      <w:pPr>
        <w:pStyle w:val="a3"/>
        <w:numPr>
          <w:ilvl w:val="0"/>
          <w:numId w:val="4"/>
        </w:numPr>
        <w:rPr>
          <w:highlight w:val="yellow"/>
        </w:rPr>
      </w:pPr>
      <w:r w:rsidRPr="002C4B57">
        <w:rPr>
          <w:highlight w:val="yellow"/>
        </w:rPr>
        <w:t xml:space="preserve">Имея 20+ признаков за все итерации и 5+-2 признака на последнем кластере – найти наиболее подходящие товары по всей БД на 20 признаках, либо на последнем кластере по 5+-2 признаках. Либо поместить в итоговый результат совокупность этих результатов. Сделать это можно </w:t>
      </w:r>
      <w:r w:rsidRPr="002C4B57">
        <w:rPr>
          <w:highlight w:val="yellow"/>
          <w:lang w:val="en-US"/>
        </w:rPr>
        <w:t>SQL</w:t>
      </w:r>
      <w:r w:rsidRPr="002C4B57">
        <w:rPr>
          <w:highlight w:val="yellow"/>
        </w:rPr>
        <w:t>-запросом, либо посредством обучения модели</w:t>
      </w:r>
      <w:r w:rsidR="008602A8" w:rsidRPr="002C4B57">
        <w:rPr>
          <w:highlight w:val="yellow"/>
        </w:rPr>
        <w:t>-классификатора</w:t>
      </w:r>
      <w:r w:rsidRPr="002C4B57">
        <w:rPr>
          <w:highlight w:val="yellow"/>
        </w:rPr>
        <w:t xml:space="preserve"> по всем позициям в БД/кластере на соответствующих признаках</w:t>
      </w:r>
      <w:r w:rsidR="002C4B57" w:rsidRPr="002C4B57">
        <w:rPr>
          <w:highlight w:val="yellow"/>
        </w:rPr>
        <w:t>. В итоге получим результат</w:t>
      </w:r>
      <w:r w:rsidR="008602A8" w:rsidRPr="002C4B57">
        <w:rPr>
          <w:highlight w:val="yellow"/>
        </w:rPr>
        <w:t xml:space="preserve"> на основе выбранных пользователем значений признаков.</w:t>
      </w:r>
    </w:p>
    <w:p w:rsidR="008602A8" w:rsidRPr="007B78C5" w:rsidRDefault="008602A8" w:rsidP="008602A8"/>
    <w:sectPr w:rsidR="008602A8" w:rsidRPr="007B7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6597B"/>
    <w:multiLevelType w:val="hybridMultilevel"/>
    <w:tmpl w:val="BBDEE7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A53AEA"/>
    <w:multiLevelType w:val="hybridMultilevel"/>
    <w:tmpl w:val="DCDEE02A"/>
    <w:lvl w:ilvl="0" w:tplc="7CC046F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6441253"/>
    <w:multiLevelType w:val="hybridMultilevel"/>
    <w:tmpl w:val="4A449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190378"/>
    <w:multiLevelType w:val="hybridMultilevel"/>
    <w:tmpl w:val="112408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035"/>
    <w:rsid w:val="000D181F"/>
    <w:rsid w:val="00162035"/>
    <w:rsid w:val="002C4B57"/>
    <w:rsid w:val="0060500A"/>
    <w:rsid w:val="007B78C5"/>
    <w:rsid w:val="008576DA"/>
    <w:rsid w:val="008602A8"/>
    <w:rsid w:val="008A0CB3"/>
    <w:rsid w:val="00A17181"/>
    <w:rsid w:val="00BD7C7E"/>
    <w:rsid w:val="00DC2440"/>
    <w:rsid w:val="00FA6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E8A3E"/>
  <w15:chartTrackingRefBased/>
  <w15:docId w15:val="{BE4EA777-B7E0-468E-BDB1-9E6E40F7F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C7E"/>
    <w:pPr>
      <w:ind w:left="720"/>
      <w:contextualSpacing/>
    </w:pPr>
  </w:style>
  <w:style w:type="table" w:styleId="a4">
    <w:name w:val="Table Grid"/>
    <w:basedOn w:val="a1"/>
    <w:uiPriority w:val="39"/>
    <w:rsid w:val="008A0C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618</Words>
  <Characters>3525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Uldum</dc:creator>
  <cp:keywords/>
  <dc:description/>
  <cp:lastModifiedBy>Uldum</cp:lastModifiedBy>
  <cp:revision>5</cp:revision>
  <dcterms:created xsi:type="dcterms:W3CDTF">2023-02-10T12:41:00Z</dcterms:created>
  <dcterms:modified xsi:type="dcterms:W3CDTF">2023-02-11T07:05:00Z</dcterms:modified>
</cp:coreProperties>
</file>