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566" w:rsidRPr="003D6ABF" w:rsidRDefault="003D6ABF" w:rsidP="00025566">
      <w:pPr>
        <w:rPr>
          <w:color w:val="FFFFFF" w:themeColor="background1"/>
          <w:sz w:val="16"/>
          <w:szCs w:val="20"/>
        </w:rPr>
      </w:pPr>
      <w:bookmarkStart w:id="0" w:name="_Toc133976598"/>
      <w:bookmarkStart w:id="1" w:name="_Toc168197064"/>
      <w:bookmarkStart w:id="2" w:name="_Toc274650505"/>
      <w:bookmarkStart w:id="3" w:name="_Toc279089969"/>
      <w:bookmarkStart w:id="4" w:name="_Toc284843987"/>
      <w:bookmarkStart w:id="5" w:name="_Toc291668554"/>
      <w:bookmarkStart w:id="6" w:name="_Toc291675325"/>
      <w:bookmarkStart w:id="7" w:name="_Toc323828103"/>
      <w:bookmarkStart w:id="8" w:name="_Toc323828286"/>
      <w:bookmarkStart w:id="9" w:name="_Toc323828559"/>
      <w:bookmarkStart w:id="10" w:name="_Toc323902498"/>
      <w:r w:rsidRPr="003D6ABF">
        <w:rPr>
          <w:color w:val="FFFFFF" w:themeColor="background1"/>
          <w:sz w:val="12"/>
        </w:rPr>
        <w:t>PRJ 00000 PM2 Execution Implementation Plan</w:t>
      </w:r>
    </w:p>
    <w:p w:rsidR="00025566" w:rsidRDefault="00025566" w:rsidP="008F2ADE">
      <w:pPr>
        <w:pStyle w:val="Subtitle"/>
        <w:spacing w:after="120"/>
        <w:jc w:val="center"/>
        <w:rPr>
          <w:rFonts w:ascii="Arial" w:hAnsi="Arial" w:cs="Arial"/>
          <w:b/>
          <w:i w:val="0"/>
          <w:iCs w:val="0"/>
          <w:sz w:val="32"/>
          <w:szCs w:val="32"/>
        </w:rPr>
      </w:pPr>
      <w:bookmarkStart w:id="11" w:name="_GoBack"/>
      <w:bookmarkEnd w:id="11"/>
    </w:p>
    <w:p w:rsidR="00842CE9" w:rsidRPr="00025566" w:rsidRDefault="0095305B" w:rsidP="0095305B">
      <w:pPr>
        <w:pStyle w:val="Subtitle"/>
        <w:spacing w:after="120"/>
        <w:jc w:val="center"/>
        <w:rPr>
          <w:rFonts w:ascii="Arial" w:hAnsi="Arial" w:cs="Arial"/>
          <w:b/>
          <w:i w:val="0"/>
          <w:iCs w:val="0"/>
          <w:sz w:val="40"/>
          <w:szCs w:val="40"/>
        </w:rPr>
      </w:pPr>
      <w:r>
        <w:rPr>
          <w:rFonts w:ascii="Arial" w:hAnsi="Arial" w:cs="Arial"/>
          <w:b/>
          <w:i w:val="0"/>
          <w:iCs w:val="0"/>
          <w:sz w:val="40"/>
          <w:szCs w:val="40"/>
        </w:rPr>
        <w:t>Implementation Plan</w:t>
      </w:r>
    </w:p>
    <w:p w:rsidR="00842CE9" w:rsidRPr="00025566" w:rsidRDefault="00104724" w:rsidP="00104724">
      <w:pPr>
        <w:pStyle w:val="Title"/>
        <w:pBdr>
          <w:bottom w:val="none" w:sz="0" w:space="0" w:color="auto"/>
        </w:pBdr>
        <w:spacing w:before="240"/>
        <w:jc w:val="center"/>
        <w:rPr>
          <w:rFonts w:ascii="Arial" w:hAnsi="Arial" w:cs="Arial"/>
          <w:b/>
          <w:sz w:val="36"/>
          <w:szCs w:val="36"/>
        </w:rPr>
      </w:pPr>
      <w:r>
        <w:rPr>
          <w:rFonts w:ascii="Arial" w:hAnsi="Arial" w:cs="Arial"/>
          <w:b/>
          <w:sz w:val="36"/>
          <w:szCs w:val="36"/>
        </w:rPr>
        <w:t>&lt;Project Name&gt;</w:t>
      </w:r>
      <w:r w:rsidR="000D225D" w:rsidRPr="00025566">
        <w:rPr>
          <w:rFonts w:ascii="Arial" w:hAnsi="Arial" w:cs="Arial"/>
          <w:b/>
          <w:sz w:val="36"/>
          <w:szCs w:val="36"/>
        </w:rPr>
        <w:t xml:space="preserve"> </w:t>
      </w:r>
    </w:p>
    <w:p w:rsidR="00842CE9" w:rsidRPr="00A85049" w:rsidRDefault="00842CE9" w:rsidP="00842CE9">
      <w:pPr>
        <w:pStyle w:val="Subtitle"/>
        <w:spacing w:before="240" w:after="120"/>
        <w:rPr>
          <w:rFonts w:ascii="Arial" w:hAnsi="Arial" w:cs="Arial"/>
          <w:b/>
        </w:rPr>
      </w:pPr>
      <w:r w:rsidRPr="00A85049">
        <w:rPr>
          <w:rFonts w:ascii="Arial" w:hAnsi="Arial" w:cs="Arial"/>
          <w:b/>
        </w:rPr>
        <w:t>General Information</w:t>
      </w:r>
    </w:p>
    <w:tbl>
      <w:tblPr>
        <w:tblW w:w="9360" w:type="dxa"/>
        <w:tblInd w:w="11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115" w:type="dxa"/>
          <w:right w:w="115" w:type="dxa"/>
        </w:tblCellMar>
        <w:tblLook w:val="00A0" w:firstRow="1" w:lastRow="0" w:firstColumn="1" w:lastColumn="0" w:noHBand="0" w:noVBand="0"/>
      </w:tblPr>
      <w:tblGrid>
        <w:gridCol w:w="2430"/>
        <w:gridCol w:w="6930"/>
      </w:tblGrid>
      <w:tr w:rsidR="00842CE9" w:rsidRPr="00A85049" w:rsidTr="000A41AF">
        <w:trPr>
          <w:trHeight w:val="223"/>
        </w:trPr>
        <w:tc>
          <w:tcPr>
            <w:tcW w:w="2430" w:type="dxa"/>
            <w:vAlign w:val="center"/>
          </w:tcPr>
          <w:p w:rsidR="00842CE9" w:rsidRPr="00A85049" w:rsidRDefault="00842CE9" w:rsidP="00880E21">
            <w:pPr>
              <w:spacing w:before="40" w:after="40"/>
              <w:ind w:left="360" w:right="72"/>
              <w:jc w:val="right"/>
              <w:rPr>
                <w:bCs/>
                <w:color w:val="17365D" w:themeColor="text2" w:themeShade="BF"/>
                <w:sz w:val="20"/>
                <w:szCs w:val="20"/>
              </w:rPr>
            </w:pPr>
            <w:r w:rsidRPr="00A85049">
              <w:rPr>
                <w:bCs/>
                <w:color w:val="17365D" w:themeColor="text2" w:themeShade="BF"/>
                <w:sz w:val="20"/>
                <w:szCs w:val="20"/>
              </w:rPr>
              <w:t>Clarity Project #:</w:t>
            </w:r>
          </w:p>
        </w:tc>
        <w:tc>
          <w:tcPr>
            <w:tcW w:w="6930" w:type="dxa"/>
            <w:vAlign w:val="center"/>
          </w:tcPr>
          <w:p w:rsidR="00842CE9" w:rsidRPr="00104724" w:rsidRDefault="00104724" w:rsidP="00880E21">
            <w:pPr>
              <w:tabs>
                <w:tab w:val="left" w:pos="1440"/>
                <w:tab w:val="left" w:pos="2160"/>
                <w:tab w:val="left" w:pos="8356"/>
              </w:tabs>
              <w:spacing w:before="40" w:after="40"/>
              <w:ind w:left="-179" w:firstLine="179"/>
              <w:rPr>
                <w:bCs/>
                <w:i/>
                <w:iCs/>
                <w:color w:val="17365D" w:themeColor="text2" w:themeShade="BF"/>
                <w:sz w:val="20"/>
                <w:szCs w:val="20"/>
              </w:rPr>
            </w:pPr>
            <w:r w:rsidRPr="00104724">
              <w:rPr>
                <w:bCs/>
                <w:i/>
                <w:iCs/>
                <w:color w:val="17365D" w:themeColor="text2" w:themeShade="BF"/>
                <w:sz w:val="20"/>
                <w:szCs w:val="20"/>
              </w:rPr>
              <w:t>&lt;Clarity Project Number PRJ-xxxxx&gt;</w:t>
            </w:r>
          </w:p>
        </w:tc>
      </w:tr>
      <w:tr w:rsidR="00842CE9" w:rsidRPr="00A85049" w:rsidTr="000A41AF">
        <w:trPr>
          <w:trHeight w:val="340"/>
        </w:trPr>
        <w:tc>
          <w:tcPr>
            <w:tcW w:w="2430" w:type="dxa"/>
            <w:vAlign w:val="center"/>
          </w:tcPr>
          <w:p w:rsidR="00842CE9" w:rsidRPr="00A85049" w:rsidRDefault="00842CE9" w:rsidP="00880E21">
            <w:pPr>
              <w:spacing w:before="40" w:after="40"/>
              <w:ind w:left="360" w:right="72"/>
              <w:jc w:val="right"/>
              <w:rPr>
                <w:bCs/>
                <w:color w:val="17365D" w:themeColor="text2" w:themeShade="BF"/>
                <w:sz w:val="20"/>
                <w:szCs w:val="20"/>
              </w:rPr>
            </w:pPr>
            <w:r w:rsidRPr="00A85049">
              <w:rPr>
                <w:bCs/>
                <w:color w:val="17365D" w:themeColor="text2" w:themeShade="BF"/>
                <w:sz w:val="20"/>
                <w:szCs w:val="20"/>
              </w:rPr>
              <w:t>Project Name:</w:t>
            </w:r>
          </w:p>
        </w:tc>
        <w:tc>
          <w:tcPr>
            <w:tcW w:w="6930" w:type="dxa"/>
            <w:vAlign w:val="center"/>
          </w:tcPr>
          <w:p w:rsidR="00842CE9" w:rsidRPr="00104724" w:rsidRDefault="00104724" w:rsidP="00104724">
            <w:pPr>
              <w:tabs>
                <w:tab w:val="left" w:pos="1440"/>
                <w:tab w:val="left" w:pos="2160"/>
                <w:tab w:val="left" w:pos="8356"/>
              </w:tabs>
              <w:spacing w:before="40" w:after="40"/>
              <w:rPr>
                <w:i/>
                <w:iCs/>
                <w:color w:val="17365D" w:themeColor="text2" w:themeShade="BF"/>
              </w:rPr>
            </w:pPr>
            <w:r w:rsidRPr="00104724">
              <w:rPr>
                <w:b/>
                <w:bCs/>
                <w:i/>
                <w:iCs/>
                <w:color w:val="17365D" w:themeColor="text2" w:themeShade="BF"/>
              </w:rPr>
              <w:t>&lt;</w:t>
            </w:r>
            <w:r w:rsidR="000A3B64" w:rsidRPr="00104724">
              <w:rPr>
                <w:b/>
                <w:bCs/>
                <w:i/>
                <w:iCs/>
                <w:color w:val="17365D" w:themeColor="text2" w:themeShade="BF"/>
              </w:rPr>
              <w:t>P</w:t>
            </w:r>
            <w:r w:rsidRPr="00104724">
              <w:rPr>
                <w:b/>
                <w:bCs/>
                <w:i/>
                <w:iCs/>
                <w:color w:val="17365D" w:themeColor="text2" w:themeShade="BF"/>
              </w:rPr>
              <w:t>roject Name&gt;</w:t>
            </w:r>
          </w:p>
        </w:tc>
      </w:tr>
      <w:tr w:rsidR="00842CE9" w:rsidRPr="00A85049" w:rsidTr="000A41AF">
        <w:trPr>
          <w:trHeight w:val="340"/>
        </w:trPr>
        <w:tc>
          <w:tcPr>
            <w:tcW w:w="2430" w:type="dxa"/>
            <w:vAlign w:val="center"/>
          </w:tcPr>
          <w:p w:rsidR="00842CE9" w:rsidRPr="00A85049" w:rsidRDefault="00C14A53" w:rsidP="00436395">
            <w:pPr>
              <w:spacing w:before="40" w:after="40"/>
              <w:ind w:left="360" w:right="72"/>
              <w:jc w:val="right"/>
              <w:rPr>
                <w:bCs/>
                <w:color w:val="17365D" w:themeColor="text2" w:themeShade="BF"/>
                <w:sz w:val="20"/>
                <w:szCs w:val="20"/>
              </w:rPr>
            </w:pPr>
            <w:r>
              <w:rPr>
                <w:bCs/>
                <w:color w:val="17365D" w:themeColor="text2" w:themeShade="BF"/>
                <w:sz w:val="20"/>
                <w:szCs w:val="20"/>
              </w:rPr>
              <w:t xml:space="preserve">Project </w:t>
            </w:r>
            <w:r w:rsidR="00842CE9" w:rsidRPr="00A85049">
              <w:rPr>
                <w:bCs/>
                <w:color w:val="17365D" w:themeColor="text2" w:themeShade="BF"/>
                <w:sz w:val="20"/>
                <w:szCs w:val="20"/>
              </w:rPr>
              <w:t>Sponsor:</w:t>
            </w:r>
          </w:p>
        </w:tc>
        <w:tc>
          <w:tcPr>
            <w:tcW w:w="6930" w:type="dxa"/>
            <w:vAlign w:val="center"/>
          </w:tcPr>
          <w:p w:rsidR="00842CE9" w:rsidRPr="00104724" w:rsidRDefault="00104724" w:rsidP="000A3B64">
            <w:pPr>
              <w:tabs>
                <w:tab w:val="left" w:pos="1440"/>
                <w:tab w:val="left" w:pos="2160"/>
                <w:tab w:val="left" w:pos="8356"/>
              </w:tabs>
              <w:spacing w:before="40" w:after="40"/>
              <w:rPr>
                <w:i/>
                <w:iCs/>
                <w:color w:val="17365D" w:themeColor="text2" w:themeShade="BF"/>
                <w:sz w:val="20"/>
                <w:szCs w:val="20"/>
              </w:rPr>
            </w:pPr>
            <w:r w:rsidRPr="00104724">
              <w:rPr>
                <w:i/>
                <w:iCs/>
                <w:color w:val="17365D" w:themeColor="text2" w:themeShade="BF"/>
                <w:sz w:val="20"/>
                <w:szCs w:val="20"/>
              </w:rPr>
              <w:t>&lt;Sponsor Name&gt;</w:t>
            </w:r>
          </w:p>
        </w:tc>
      </w:tr>
      <w:tr w:rsidR="0070017D" w:rsidRPr="00A85049" w:rsidTr="000A41AF">
        <w:trPr>
          <w:trHeight w:val="250"/>
        </w:trPr>
        <w:tc>
          <w:tcPr>
            <w:tcW w:w="2430" w:type="dxa"/>
            <w:vAlign w:val="center"/>
          </w:tcPr>
          <w:p w:rsidR="0070017D" w:rsidRPr="00A85049" w:rsidRDefault="0070017D" w:rsidP="00436395">
            <w:pPr>
              <w:spacing w:before="40" w:after="40"/>
              <w:ind w:left="360" w:right="72"/>
              <w:jc w:val="right"/>
              <w:rPr>
                <w:bCs/>
                <w:color w:val="17365D" w:themeColor="text2" w:themeShade="BF"/>
                <w:sz w:val="20"/>
                <w:szCs w:val="20"/>
              </w:rPr>
            </w:pPr>
            <w:r>
              <w:rPr>
                <w:bCs/>
                <w:color w:val="17365D" w:themeColor="text2" w:themeShade="BF"/>
                <w:sz w:val="20"/>
                <w:szCs w:val="20"/>
              </w:rPr>
              <w:t>Project Manager:</w:t>
            </w:r>
          </w:p>
        </w:tc>
        <w:tc>
          <w:tcPr>
            <w:tcW w:w="6930" w:type="dxa"/>
            <w:vAlign w:val="center"/>
          </w:tcPr>
          <w:p w:rsidR="0070017D" w:rsidRPr="00104724" w:rsidRDefault="00104724" w:rsidP="00880E21">
            <w:pPr>
              <w:tabs>
                <w:tab w:val="left" w:pos="1440"/>
                <w:tab w:val="left" w:pos="2160"/>
                <w:tab w:val="left" w:pos="5760"/>
              </w:tabs>
              <w:spacing w:before="40" w:after="40"/>
              <w:rPr>
                <w:bCs/>
                <w:i/>
                <w:iCs/>
                <w:color w:val="17365D" w:themeColor="text2" w:themeShade="BF"/>
                <w:sz w:val="20"/>
                <w:szCs w:val="20"/>
              </w:rPr>
            </w:pPr>
            <w:r w:rsidRPr="00104724">
              <w:rPr>
                <w:bCs/>
                <w:i/>
                <w:iCs/>
                <w:color w:val="17365D" w:themeColor="text2" w:themeShade="BF"/>
                <w:sz w:val="20"/>
                <w:szCs w:val="20"/>
              </w:rPr>
              <w:t>&lt;Project Name&gt;</w:t>
            </w:r>
          </w:p>
        </w:tc>
      </w:tr>
      <w:tr w:rsidR="00842CE9" w:rsidRPr="00A85049" w:rsidTr="000A41AF">
        <w:trPr>
          <w:trHeight w:val="250"/>
        </w:trPr>
        <w:tc>
          <w:tcPr>
            <w:tcW w:w="2430" w:type="dxa"/>
            <w:vAlign w:val="center"/>
          </w:tcPr>
          <w:p w:rsidR="00842CE9" w:rsidRPr="00A85049" w:rsidRDefault="00842CE9" w:rsidP="00880E21">
            <w:pPr>
              <w:spacing w:before="40" w:after="40"/>
              <w:ind w:left="360" w:right="72"/>
              <w:jc w:val="right"/>
              <w:rPr>
                <w:bCs/>
                <w:color w:val="17365D" w:themeColor="text2" w:themeShade="BF"/>
                <w:sz w:val="20"/>
                <w:szCs w:val="20"/>
              </w:rPr>
            </w:pPr>
            <w:r w:rsidRPr="00A85049">
              <w:rPr>
                <w:bCs/>
                <w:color w:val="17365D" w:themeColor="text2" w:themeShade="BF"/>
                <w:sz w:val="20"/>
                <w:szCs w:val="20"/>
              </w:rPr>
              <w:t>Attachments:</w:t>
            </w:r>
          </w:p>
        </w:tc>
        <w:tc>
          <w:tcPr>
            <w:tcW w:w="6930" w:type="dxa"/>
            <w:vAlign w:val="center"/>
          </w:tcPr>
          <w:p w:rsidR="00842CE9" w:rsidRPr="00104724" w:rsidRDefault="00104724" w:rsidP="00880E21">
            <w:pPr>
              <w:tabs>
                <w:tab w:val="left" w:pos="1440"/>
                <w:tab w:val="left" w:pos="2160"/>
                <w:tab w:val="left" w:pos="5760"/>
              </w:tabs>
              <w:spacing w:before="40" w:after="40"/>
              <w:rPr>
                <w:bCs/>
                <w:i/>
                <w:iCs/>
                <w:color w:val="17365D" w:themeColor="text2" w:themeShade="BF"/>
                <w:sz w:val="20"/>
                <w:szCs w:val="20"/>
              </w:rPr>
            </w:pPr>
            <w:r w:rsidRPr="00104724">
              <w:rPr>
                <w:bCs/>
                <w:i/>
                <w:iCs/>
                <w:color w:val="17365D" w:themeColor="text2" w:themeShade="BF"/>
                <w:sz w:val="20"/>
                <w:szCs w:val="20"/>
              </w:rPr>
              <w:t>&lt;Attachments&gt;</w:t>
            </w:r>
          </w:p>
        </w:tc>
      </w:tr>
      <w:tr w:rsidR="00A61A3E" w:rsidRPr="00A85049" w:rsidTr="000A41AF">
        <w:trPr>
          <w:trHeight w:val="250"/>
        </w:trPr>
        <w:tc>
          <w:tcPr>
            <w:tcW w:w="2430" w:type="dxa"/>
            <w:vAlign w:val="center"/>
          </w:tcPr>
          <w:p w:rsidR="00A61A3E" w:rsidRPr="00A61A3E" w:rsidRDefault="00A61A3E" w:rsidP="00A61A3E">
            <w:pPr>
              <w:spacing w:before="40" w:after="40"/>
              <w:ind w:left="360" w:right="72"/>
              <w:jc w:val="right"/>
              <w:rPr>
                <w:bCs/>
                <w:color w:val="17365D" w:themeColor="text2" w:themeShade="BF"/>
                <w:sz w:val="20"/>
                <w:szCs w:val="20"/>
              </w:rPr>
            </w:pPr>
            <w:r w:rsidRPr="00A61A3E">
              <w:rPr>
                <w:bCs/>
                <w:color w:val="17365D" w:themeColor="text2" w:themeShade="BF"/>
                <w:sz w:val="20"/>
                <w:szCs w:val="20"/>
              </w:rPr>
              <w:t>Location:</w:t>
            </w:r>
          </w:p>
        </w:tc>
        <w:tc>
          <w:tcPr>
            <w:tcW w:w="6930" w:type="dxa"/>
            <w:vAlign w:val="center"/>
          </w:tcPr>
          <w:p w:rsidR="00A61A3E" w:rsidRPr="00104724" w:rsidRDefault="00104724" w:rsidP="00880E21">
            <w:pPr>
              <w:tabs>
                <w:tab w:val="left" w:pos="1440"/>
                <w:tab w:val="left" w:pos="2160"/>
                <w:tab w:val="left" w:pos="5760"/>
              </w:tabs>
              <w:spacing w:before="40" w:after="40"/>
              <w:rPr>
                <w:bCs/>
                <w:i/>
                <w:iCs/>
                <w:color w:val="17365D" w:themeColor="text2" w:themeShade="BF"/>
                <w:sz w:val="20"/>
                <w:szCs w:val="20"/>
              </w:rPr>
            </w:pPr>
            <w:r w:rsidRPr="00104724">
              <w:rPr>
                <w:bCs/>
                <w:i/>
                <w:iCs/>
                <w:color w:val="17365D" w:themeColor="text2" w:themeShade="BF"/>
                <w:sz w:val="20"/>
                <w:szCs w:val="20"/>
              </w:rPr>
              <w:t>&lt;File Location: SharePoint or Documentum&gt;</w:t>
            </w:r>
          </w:p>
        </w:tc>
      </w:tr>
    </w:tbl>
    <w:p w:rsidR="00842CE9" w:rsidRPr="00A85049" w:rsidRDefault="00842CE9" w:rsidP="00842CE9">
      <w:pPr>
        <w:pStyle w:val="Subtitle"/>
        <w:spacing w:before="240" w:after="120"/>
        <w:rPr>
          <w:rFonts w:ascii="Arial" w:hAnsi="Arial" w:cs="Arial"/>
          <w:b/>
        </w:rPr>
      </w:pPr>
      <w:r w:rsidRPr="00A85049">
        <w:rPr>
          <w:rFonts w:ascii="Arial" w:hAnsi="Arial" w:cs="Arial"/>
          <w:b/>
        </w:rPr>
        <w:t>Revision / Change History</w:t>
      </w:r>
    </w:p>
    <w:tbl>
      <w:tblPr>
        <w:tblW w:w="9360" w:type="dxa"/>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000" w:firstRow="0" w:lastRow="0" w:firstColumn="0" w:lastColumn="0" w:noHBand="0" w:noVBand="0"/>
      </w:tblPr>
      <w:tblGrid>
        <w:gridCol w:w="1710"/>
        <w:gridCol w:w="1890"/>
        <w:gridCol w:w="1890"/>
        <w:gridCol w:w="3870"/>
      </w:tblGrid>
      <w:tr w:rsidR="00655FD7" w:rsidRPr="00A85049" w:rsidTr="000A41AF">
        <w:trPr>
          <w:trHeight w:val="253"/>
        </w:trPr>
        <w:tc>
          <w:tcPr>
            <w:tcW w:w="1710" w:type="dxa"/>
            <w:shd w:val="clear" w:color="auto" w:fill="auto"/>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Revision Level</w:t>
            </w:r>
          </w:p>
        </w:tc>
        <w:tc>
          <w:tcPr>
            <w:tcW w:w="1890" w:type="dxa"/>
            <w:shd w:val="clear" w:color="auto" w:fill="auto"/>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Revision Date</w:t>
            </w:r>
          </w:p>
        </w:tc>
        <w:tc>
          <w:tcPr>
            <w:tcW w:w="1890" w:type="dxa"/>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Revision Author</w:t>
            </w:r>
          </w:p>
        </w:tc>
        <w:tc>
          <w:tcPr>
            <w:tcW w:w="3870" w:type="dxa"/>
            <w:shd w:val="clear" w:color="auto" w:fill="auto"/>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Description of Changes</w:t>
            </w:r>
          </w:p>
        </w:tc>
      </w:tr>
      <w:tr w:rsidR="00655FD7" w:rsidRPr="00A85049" w:rsidTr="000A41AF">
        <w:trPr>
          <w:trHeight w:val="260"/>
        </w:trPr>
        <w:tc>
          <w:tcPr>
            <w:tcW w:w="1710" w:type="dxa"/>
          </w:tcPr>
          <w:p w:rsidR="00655FD7" w:rsidRPr="000A3B64" w:rsidRDefault="00655FD7" w:rsidP="00880E21">
            <w:pPr>
              <w:spacing w:before="40" w:after="40"/>
              <w:jc w:val="center"/>
              <w:rPr>
                <w:color w:val="17365D" w:themeColor="text2" w:themeShade="BF"/>
                <w:sz w:val="18"/>
                <w:szCs w:val="18"/>
              </w:rPr>
            </w:pPr>
            <w:r w:rsidRPr="000A3B64">
              <w:rPr>
                <w:color w:val="17365D" w:themeColor="text2" w:themeShade="BF"/>
                <w:sz w:val="18"/>
                <w:szCs w:val="18"/>
              </w:rPr>
              <w:t>0</w:t>
            </w:r>
            <w:r w:rsidR="00917791">
              <w:rPr>
                <w:color w:val="17365D" w:themeColor="text2" w:themeShade="BF"/>
                <w:sz w:val="18"/>
                <w:szCs w:val="18"/>
              </w:rPr>
              <w:t>.</w:t>
            </w:r>
            <w:r w:rsidRPr="000A3B64">
              <w:rPr>
                <w:color w:val="17365D" w:themeColor="text2" w:themeShade="BF"/>
                <w:sz w:val="18"/>
                <w:szCs w:val="18"/>
              </w:rPr>
              <w:t>1</w:t>
            </w:r>
          </w:p>
        </w:tc>
        <w:tc>
          <w:tcPr>
            <w:tcW w:w="1890" w:type="dxa"/>
          </w:tcPr>
          <w:p w:rsidR="00655FD7" w:rsidRPr="000A3B64" w:rsidRDefault="00104724" w:rsidP="00D51537">
            <w:pPr>
              <w:spacing w:before="40" w:after="40"/>
              <w:jc w:val="center"/>
              <w:rPr>
                <w:color w:val="17365D" w:themeColor="text2" w:themeShade="BF"/>
                <w:sz w:val="18"/>
                <w:szCs w:val="18"/>
              </w:rPr>
            </w:pPr>
            <w:r>
              <w:rPr>
                <w:color w:val="17365D" w:themeColor="text2" w:themeShade="BF"/>
                <w:sz w:val="18"/>
                <w:szCs w:val="18"/>
              </w:rPr>
              <w:t>&lt;date&gt;</w:t>
            </w:r>
          </w:p>
        </w:tc>
        <w:tc>
          <w:tcPr>
            <w:tcW w:w="1890" w:type="dxa"/>
          </w:tcPr>
          <w:p w:rsidR="00655FD7" w:rsidRPr="000A3B64" w:rsidRDefault="00655FD7" w:rsidP="00880E21">
            <w:pPr>
              <w:spacing w:before="40" w:after="40"/>
              <w:rPr>
                <w:color w:val="17365D" w:themeColor="text2" w:themeShade="BF"/>
                <w:sz w:val="18"/>
                <w:szCs w:val="18"/>
              </w:rPr>
            </w:pPr>
          </w:p>
        </w:tc>
        <w:tc>
          <w:tcPr>
            <w:tcW w:w="3870" w:type="dxa"/>
          </w:tcPr>
          <w:p w:rsidR="00655FD7" w:rsidRPr="000A3B64" w:rsidRDefault="000A3B64" w:rsidP="00880E21">
            <w:pPr>
              <w:spacing w:before="40" w:after="40"/>
              <w:rPr>
                <w:color w:val="17365D" w:themeColor="text2" w:themeShade="BF"/>
                <w:sz w:val="18"/>
                <w:szCs w:val="18"/>
              </w:rPr>
            </w:pPr>
            <w:r>
              <w:rPr>
                <w:color w:val="17365D" w:themeColor="text2" w:themeShade="BF"/>
                <w:sz w:val="18"/>
                <w:szCs w:val="18"/>
              </w:rPr>
              <w:t>Initial Version</w:t>
            </w:r>
          </w:p>
        </w:tc>
      </w:tr>
      <w:tr w:rsidR="00A61A3E" w:rsidRPr="00A85049" w:rsidTr="000A41AF">
        <w:trPr>
          <w:trHeight w:val="260"/>
        </w:trPr>
        <w:tc>
          <w:tcPr>
            <w:tcW w:w="1710" w:type="dxa"/>
          </w:tcPr>
          <w:p w:rsidR="00A61A3E" w:rsidRPr="000A3B64" w:rsidRDefault="00A61A3E" w:rsidP="00880E21">
            <w:pPr>
              <w:spacing w:before="40" w:after="40"/>
              <w:jc w:val="center"/>
              <w:rPr>
                <w:color w:val="17365D" w:themeColor="text2" w:themeShade="BF"/>
                <w:sz w:val="18"/>
                <w:szCs w:val="18"/>
              </w:rPr>
            </w:pPr>
          </w:p>
        </w:tc>
        <w:tc>
          <w:tcPr>
            <w:tcW w:w="1890" w:type="dxa"/>
          </w:tcPr>
          <w:p w:rsidR="00A61A3E" w:rsidRPr="000A3B64" w:rsidRDefault="00A61A3E" w:rsidP="00D51537">
            <w:pPr>
              <w:spacing w:before="40" w:after="40"/>
              <w:jc w:val="center"/>
              <w:rPr>
                <w:color w:val="17365D" w:themeColor="text2" w:themeShade="BF"/>
                <w:sz w:val="18"/>
                <w:szCs w:val="18"/>
              </w:rPr>
            </w:pPr>
          </w:p>
        </w:tc>
        <w:tc>
          <w:tcPr>
            <w:tcW w:w="1890" w:type="dxa"/>
          </w:tcPr>
          <w:p w:rsidR="00A61A3E" w:rsidRPr="000A3B64" w:rsidRDefault="00A61A3E" w:rsidP="00880E21">
            <w:pPr>
              <w:spacing w:before="40" w:after="40"/>
              <w:rPr>
                <w:color w:val="17365D" w:themeColor="text2" w:themeShade="BF"/>
                <w:sz w:val="18"/>
                <w:szCs w:val="18"/>
              </w:rPr>
            </w:pPr>
          </w:p>
        </w:tc>
        <w:tc>
          <w:tcPr>
            <w:tcW w:w="3870" w:type="dxa"/>
          </w:tcPr>
          <w:p w:rsidR="00A61A3E" w:rsidRDefault="00A61A3E" w:rsidP="00880E21">
            <w:pPr>
              <w:spacing w:before="40" w:after="40"/>
              <w:rPr>
                <w:color w:val="17365D" w:themeColor="text2" w:themeShade="BF"/>
                <w:sz w:val="18"/>
                <w:szCs w:val="18"/>
              </w:rPr>
            </w:pPr>
          </w:p>
        </w:tc>
      </w:tr>
    </w:tbl>
    <w:p w:rsidR="00842CE9" w:rsidRDefault="00842CE9" w:rsidP="00842CE9">
      <w:pPr>
        <w:rPr>
          <w:rFonts w:eastAsia="Times New Roman" w:cs="Times New Roman"/>
          <w:sz w:val="20"/>
          <w:szCs w:val="24"/>
        </w:rPr>
      </w:pPr>
    </w:p>
    <w:p w:rsidR="00025566" w:rsidRDefault="00025566" w:rsidP="00842CE9">
      <w:pPr>
        <w:rPr>
          <w:rFonts w:eastAsia="Times New Roman" w:cs="Times New Roman"/>
          <w:sz w:val="20"/>
          <w:szCs w:val="24"/>
        </w:rPr>
      </w:pPr>
    </w:p>
    <w:p w:rsidR="00025566" w:rsidRPr="00A85049" w:rsidRDefault="00025566" w:rsidP="00025566">
      <w:pPr>
        <w:spacing w:before="100" w:beforeAutospacing="1" w:after="100" w:afterAutospacing="1"/>
        <w:rPr>
          <w:i/>
          <w:color w:val="0000FF"/>
          <w:sz w:val="20"/>
          <w:szCs w:val="20"/>
        </w:rPr>
      </w:pPr>
      <w:r w:rsidRPr="00A85049">
        <w:rPr>
          <w:i/>
          <w:color w:val="0000FF"/>
          <w:sz w:val="20"/>
          <w:szCs w:val="20"/>
        </w:rPr>
        <w:t>This template includes instructions to the author, boilerplate text, and fields that should be replaced with the values specific to the particular project. The instructions should be deleted before distributing the document.</w:t>
      </w:r>
    </w:p>
    <w:p w:rsidR="00025566" w:rsidRPr="00A85049" w:rsidRDefault="00025566" w:rsidP="00025566">
      <w:pPr>
        <w:numPr>
          <w:ilvl w:val="0"/>
          <w:numId w:val="13"/>
        </w:numPr>
        <w:shd w:val="clear" w:color="auto" w:fill="FFFFFF"/>
        <w:rPr>
          <w:i/>
          <w:color w:val="0000FF"/>
          <w:sz w:val="20"/>
          <w:szCs w:val="20"/>
        </w:rPr>
      </w:pPr>
      <w:r w:rsidRPr="00A85049">
        <w:rPr>
          <w:i/>
          <w:color w:val="0000FF"/>
          <w:sz w:val="20"/>
          <w:szCs w:val="20"/>
        </w:rPr>
        <w:t>Blue italicized text enclosed in square brackets (i.e., [text]) provides instructions to the document author, or describes the intent, assumptions and context for content included in this document.</w:t>
      </w:r>
    </w:p>
    <w:p w:rsidR="00025566" w:rsidRPr="00A85049" w:rsidRDefault="00025566" w:rsidP="00025566">
      <w:pPr>
        <w:numPr>
          <w:ilvl w:val="0"/>
          <w:numId w:val="13"/>
        </w:numPr>
        <w:shd w:val="clear" w:color="auto" w:fill="FFFFFF"/>
        <w:rPr>
          <w:i/>
          <w:color w:val="0000FF"/>
          <w:sz w:val="20"/>
          <w:szCs w:val="20"/>
        </w:rPr>
      </w:pPr>
      <w:r w:rsidRPr="00A85049">
        <w:rPr>
          <w:i/>
          <w:color w:val="0000FF"/>
          <w:sz w:val="20"/>
          <w:szCs w:val="20"/>
        </w:rPr>
        <w:t>Blue text enclosed in angle brackets (i.e., &lt;text&gt;) indicates a field that should be replaced with information specific to the particular project.</w:t>
      </w:r>
    </w:p>
    <w:p w:rsidR="00025566" w:rsidRPr="00A85049" w:rsidRDefault="00025566" w:rsidP="00025566">
      <w:pPr>
        <w:numPr>
          <w:ilvl w:val="0"/>
          <w:numId w:val="13"/>
        </w:numPr>
        <w:shd w:val="clear" w:color="auto" w:fill="FFFFFF"/>
        <w:rPr>
          <w:color w:val="0000FF"/>
          <w:sz w:val="20"/>
          <w:szCs w:val="20"/>
        </w:rPr>
      </w:pPr>
      <w:r w:rsidRPr="00A85049">
        <w:rPr>
          <w:b/>
          <w:i/>
          <w:sz w:val="20"/>
          <w:szCs w:val="20"/>
        </w:rPr>
        <w:t>Text and tables in black</w:t>
      </w:r>
      <w:r w:rsidRPr="00A85049">
        <w:rPr>
          <w:i/>
          <w:sz w:val="20"/>
          <w:szCs w:val="20"/>
        </w:rPr>
        <w:t xml:space="preserve"> </w:t>
      </w:r>
      <w:r w:rsidRPr="00A85049">
        <w:rPr>
          <w:i/>
          <w:color w:val="0000FF"/>
          <w:sz w:val="20"/>
          <w:szCs w:val="20"/>
        </w:rPr>
        <w:t>are provided as boilerplate examples of wording and formats that may be used or modified as appropriate</w:t>
      </w:r>
      <w:r w:rsidRPr="00A85049">
        <w:rPr>
          <w:color w:val="0000FF"/>
          <w:sz w:val="20"/>
          <w:szCs w:val="20"/>
        </w:rPr>
        <w:t>.</w:t>
      </w:r>
    </w:p>
    <w:p w:rsidR="00025566" w:rsidRDefault="00025566" w:rsidP="00842CE9">
      <w:pPr>
        <w:rPr>
          <w:rFonts w:eastAsia="Times New Roman" w:cs="Times New Roman"/>
          <w:sz w:val="20"/>
          <w:szCs w:val="24"/>
        </w:rPr>
      </w:pPr>
    </w:p>
    <w:p w:rsidR="00025566" w:rsidRDefault="00025566" w:rsidP="00842CE9">
      <w:pPr>
        <w:rPr>
          <w:rFonts w:eastAsia="Times New Roman" w:cs="Times New Roman"/>
          <w:sz w:val="20"/>
          <w:szCs w:val="24"/>
        </w:rPr>
      </w:pPr>
    </w:p>
    <w:p w:rsidR="00025566" w:rsidRDefault="00025566">
      <w:pPr>
        <w:rPr>
          <w:rFonts w:eastAsia="Times New Roman" w:cs="Times New Roman"/>
          <w:sz w:val="20"/>
          <w:szCs w:val="24"/>
        </w:rPr>
      </w:pPr>
      <w:r>
        <w:rPr>
          <w:rFonts w:eastAsia="Times New Roman" w:cs="Times New Roman"/>
          <w:sz w:val="20"/>
          <w:szCs w:val="24"/>
        </w:rPr>
        <w:br w:type="page"/>
      </w:r>
    </w:p>
    <w:p w:rsidR="00025566" w:rsidRPr="00842CE9" w:rsidRDefault="00025566" w:rsidP="00842CE9">
      <w:pPr>
        <w:rPr>
          <w:rFonts w:eastAsia="Times New Roman" w:cs="Times New Roman"/>
          <w:sz w:val="20"/>
          <w:szCs w:val="24"/>
        </w:rPr>
      </w:pPr>
    </w:p>
    <w:sdt>
      <w:sdtPr>
        <w:rPr>
          <w:rFonts w:eastAsia="Times New Roman" w:cs="Times New Roman"/>
          <w:sz w:val="20"/>
          <w:szCs w:val="24"/>
        </w:rPr>
        <w:id w:val="4962469"/>
        <w:docPartObj>
          <w:docPartGallery w:val="Table of Contents"/>
          <w:docPartUnique/>
        </w:docPartObj>
      </w:sdtPr>
      <w:sdtEndPr>
        <w:rPr>
          <w:sz w:val="18"/>
          <w:szCs w:val="18"/>
        </w:rPr>
      </w:sdtEndPr>
      <w:sdtContent>
        <w:p w:rsidR="00842CE9" w:rsidRPr="00842CE9" w:rsidRDefault="00842CE9" w:rsidP="00A61A3E">
          <w:pPr>
            <w:keepNext/>
            <w:keepLines/>
            <w:spacing w:before="240" w:after="120"/>
            <w:rPr>
              <w:rFonts w:asciiTheme="majorHAnsi" w:eastAsiaTheme="majorEastAsia" w:hAnsiTheme="majorHAnsi" w:cstheme="majorBidi"/>
              <w:b/>
              <w:bCs/>
              <w:color w:val="365F91" w:themeColor="accent1" w:themeShade="BF"/>
              <w:sz w:val="28"/>
              <w:szCs w:val="28"/>
            </w:rPr>
          </w:pPr>
          <w:r w:rsidRPr="00842CE9">
            <w:rPr>
              <w:rFonts w:asciiTheme="majorHAnsi" w:eastAsiaTheme="majorEastAsia" w:hAnsiTheme="majorHAnsi" w:cstheme="majorBidi"/>
              <w:b/>
              <w:bCs/>
              <w:color w:val="365F91" w:themeColor="accent1" w:themeShade="BF"/>
              <w:sz w:val="28"/>
              <w:szCs w:val="28"/>
            </w:rPr>
            <w:t>Table of Contents</w:t>
          </w:r>
        </w:p>
        <w:p w:rsidR="00DC63AB" w:rsidRDefault="001A31E2">
          <w:pPr>
            <w:pStyle w:val="TOC1"/>
            <w:rPr>
              <w:rFonts w:asciiTheme="minorHAnsi" w:eastAsiaTheme="minorEastAsia" w:hAnsiTheme="minorHAnsi" w:cstheme="minorBidi"/>
              <w:noProof/>
              <w:szCs w:val="22"/>
              <w:lang w:eastAsia="zh-CN"/>
            </w:rPr>
          </w:pPr>
          <w:r w:rsidRPr="0061370D">
            <w:rPr>
              <w:rFonts w:ascii="Helvetica" w:hAnsi="Helvetica"/>
              <w:sz w:val="18"/>
              <w:szCs w:val="18"/>
            </w:rPr>
            <w:fldChar w:fldCharType="begin"/>
          </w:r>
          <w:r w:rsidR="00842CE9" w:rsidRPr="0061370D">
            <w:rPr>
              <w:rFonts w:ascii="Helvetica" w:hAnsi="Helvetica"/>
              <w:sz w:val="18"/>
              <w:szCs w:val="18"/>
            </w:rPr>
            <w:instrText xml:space="preserve"> TOC \o "1-3" \h \z \u </w:instrText>
          </w:r>
          <w:r w:rsidRPr="0061370D">
            <w:rPr>
              <w:rFonts w:ascii="Helvetica" w:hAnsi="Helvetica"/>
              <w:sz w:val="18"/>
              <w:szCs w:val="18"/>
            </w:rPr>
            <w:fldChar w:fldCharType="separate"/>
          </w:r>
          <w:hyperlink w:anchor="_Toc379710154" w:history="1">
            <w:r w:rsidR="00DC63AB" w:rsidRPr="002211EF">
              <w:rPr>
                <w:rStyle w:val="Hyperlink"/>
                <w:rFonts w:ascii="Arial" w:hAnsi="Arial" w:cs="Arial"/>
                <w:noProof/>
              </w:rPr>
              <w:t>1.</w:t>
            </w:r>
            <w:r w:rsidR="00DC63AB">
              <w:rPr>
                <w:rFonts w:asciiTheme="minorHAnsi" w:eastAsiaTheme="minorEastAsia" w:hAnsiTheme="minorHAnsi" w:cstheme="minorBidi"/>
                <w:noProof/>
                <w:szCs w:val="22"/>
                <w:lang w:eastAsia="zh-CN"/>
              </w:rPr>
              <w:tab/>
            </w:r>
            <w:r w:rsidR="00DC63AB" w:rsidRPr="002211EF">
              <w:rPr>
                <w:rStyle w:val="Hyperlink"/>
                <w:rFonts w:ascii="Arial" w:hAnsi="Arial" w:cs="Arial"/>
                <w:noProof/>
              </w:rPr>
              <w:t>Document Purpose</w:t>
            </w:r>
            <w:r w:rsidR="00DC63AB">
              <w:rPr>
                <w:noProof/>
                <w:webHidden/>
              </w:rPr>
              <w:tab/>
            </w:r>
            <w:r w:rsidR="00DC63AB">
              <w:rPr>
                <w:noProof/>
                <w:webHidden/>
              </w:rPr>
              <w:fldChar w:fldCharType="begin"/>
            </w:r>
            <w:r w:rsidR="00DC63AB">
              <w:rPr>
                <w:noProof/>
                <w:webHidden/>
              </w:rPr>
              <w:instrText xml:space="preserve"> PAGEREF _Toc379710154 \h </w:instrText>
            </w:r>
            <w:r w:rsidR="00DC63AB">
              <w:rPr>
                <w:noProof/>
                <w:webHidden/>
              </w:rPr>
            </w:r>
            <w:r w:rsidR="00DC63AB">
              <w:rPr>
                <w:noProof/>
                <w:webHidden/>
              </w:rPr>
              <w:fldChar w:fldCharType="separate"/>
            </w:r>
            <w:r w:rsidR="00DC63AB">
              <w:rPr>
                <w:noProof/>
                <w:webHidden/>
              </w:rPr>
              <w:t>3</w:t>
            </w:r>
            <w:r w:rsidR="00DC63AB">
              <w:rPr>
                <w:noProof/>
                <w:webHidden/>
              </w:rPr>
              <w:fldChar w:fldCharType="end"/>
            </w:r>
          </w:hyperlink>
        </w:p>
        <w:p w:rsidR="00DC63AB" w:rsidRDefault="00B66BEF">
          <w:pPr>
            <w:pStyle w:val="TOC1"/>
            <w:rPr>
              <w:rFonts w:asciiTheme="minorHAnsi" w:eastAsiaTheme="minorEastAsia" w:hAnsiTheme="minorHAnsi" w:cstheme="minorBidi"/>
              <w:noProof/>
              <w:szCs w:val="22"/>
              <w:lang w:eastAsia="zh-CN"/>
            </w:rPr>
          </w:pPr>
          <w:hyperlink w:anchor="_Toc379710155" w:history="1">
            <w:r w:rsidR="00DC63AB" w:rsidRPr="002211EF">
              <w:rPr>
                <w:rStyle w:val="Hyperlink"/>
                <w:rFonts w:ascii="Arial" w:hAnsi="Arial" w:cs="Arial"/>
                <w:noProof/>
              </w:rPr>
              <w:t>2.</w:t>
            </w:r>
            <w:r w:rsidR="00DC63AB">
              <w:rPr>
                <w:rFonts w:asciiTheme="minorHAnsi" w:eastAsiaTheme="minorEastAsia" w:hAnsiTheme="minorHAnsi" w:cstheme="minorBidi"/>
                <w:noProof/>
                <w:szCs w:val="22"/>
                <w:lang w:eastAsia="zh-CN"/>
              </w:rPr>
              <w:tab/>
            </w:r>
            <w:r w:rsidR="00DC63AB" w:rsidRPr="002211EF">
              <w:rPr>
                <w:rStyle w:val="Hyperlink"/>
                <w:rFonts w:ascii="Arial" w:hAnsi="Arial" w:cs="Arial"/>
                <w:noProof/>
              </w:rPr>
              <w:t>Project Description</w:t>
            </w:r>
            <w:r w:rsidR="00DC63AB">
              <w:rPr>
                <w:noProof/>
                <w:webHidden/>
              </w:rPr>
              <w:tab/>
            </w:r>
            <w:r w:rsidR="00DC63AB">
              <w:rPr>
                <w:noProof/>
                <w:webHidden/>
              </w:rPr>
              <w:fldChar w:fldCharType="begin"/>
            </w:r>
            <w:r w:rsidR="00DC63AB">
              <w:rPr>
                <w:noProof/>
                <w:webHidden/>
              </w:rPr>
              <w:instrText xml:space="preserve"> PAGEREF _Toc379710155 \h </w:instrText>
            </w:r>
            <w:r w:rsidR="00DC63AB">
              <w:rPr>
                <w:noProof/>
                <w:webHidden/>
              </w:rPr>
            </w:r>
            <w:r w:rsidR="00DC63AB">
              <w:rPr>
                <w:noProof/>
                <w:webHidden/>
              </w:rPr>
              <w:fldChar w:fldCharType="separate"/>
            </w:r>
            <w:r w:rsidR="00DC63AB">
              <w:rPr>
                <w:noProof/>
                <w:webHidden/>
              </w:rPr>
              <w:t>3</w:t>
            </w:r>
            <w:r w:rsidR="00DC63AB">
              <w:rPr>
                <w:noProof/>
                <w:webHidden/>
              </w:rPr>
              <w:fldChar w:fldCharType="end"/>
            </w:r>
          </w:hyperlink>
        </w:p>
        <w:p w:rsidR="00DC63AB" w:rsidRDefault="00B66BEF">
          <w:pPr>
            <w:pStyle w:val="TOC1"/>
            <w:rPr>
              <w:rFonts w:asciiTheme="minorHAnsi" w:eastAsiaTheme="minorEastAsia" w:hAnsiTheme="minorHAnsi" w:cstheme="minorBidi"/>
              <w:noProof/>
              <w:szCs w:val="22"/>
              <w:lang w:eastAsia="zh-CN"/>
            </w:rPr>
          </w:pPr>
          <w:hyperlink w:anchor="_Toc379710156" w:history="1">
            <w:r w:rsidR="00DC63AB" w:rsidRPr="002211EF">
              <w:rPr>
                <w:rStyle w:val="Hyperlink"/>
                <w:rFonts w:ascii="Arial" w:hAnsi="Arial" w:cs="Arial"/>
                <w:noProof/>
              </w:rPr>
              <w:t>3.</w:t>
            </w:r>
            <w:r w:rsidR="00DC63AB">
              <w:rPr>
                <w:rFonts w:asciiTheme="minorHAnsi" w:eastAsiaTheme="minorEastAsia" w:hAnsiTheme="minorHAnsi" w:cstheme="minorBidi"/>
                <w:noProof/>
                <w:szCs w:val="22"/>
                <w:lang w:eastAsia="zh-CN"/>
              </w:rPr>
              <w:tab/>
            </w:r>
            <w:r w:rsidR="00DC63AB" w:rsidRPr="002211EF">
              <w:rPr>
                <w:rStyle w:val="Hyperlink"/>
                <w:rFonts w:ascii="Arial" w:hAnsi="Arial" w:cs="Arial"/>
                <w:noProof/>
              </w:rPr>
              <w:t>Project Solution/End Product Description</w:t>
            </w:r>
            <w:r w:rsidR="00DC63AB">
              <w:rPr>
                <w:noProof/>
                <w:webHidden/>
              </w:rPr>
              <w:tab/>
            </w:r>
            <w:r w:rsidR="00DC63AB">
              <w:rPr>
                <w:noProof/>
                <w:webHidden/>
              </w:rPr>
              <w:fldChar w:fldCharType="begin"/>
            </w:r>
            <w:r w:rsidR="00DC63AB">
              <w:rPr>
                <w:noProof/>
                <w:webHidden/>
              </w:rPr>
              <w:instrText xml:space="preserve"> PAGEREF _Toc379710156 \h </w:instrText>
            </w:r>
            <w:r w:rsidR="00DC63AB">
              <w:rPr>
                <w:noProof/>
                <w:webHidden/>
              </w:rPr>
            </w:r>
            <w:r w:rsidR="00DC63AB">
              <w:rPr>
                <w:noProof/>
                <w:webHidden/>
              </w:rPr>
              <w:fldChar w:fldCharType="separate"/>
            </w:r>
            <w:r w:rsidR="00DC63AB">
              <w:rPr>
                <w:noProof/>
                <w:webHidden/>
              </w:rPr>
              <w:t>3</w:t>
            </w:r>
            <w:r w:rsidR="00DC63AB">
              <w:rPr>
                <w:noProof/>
                <w:webHidden/>
              </w:rPr>
              <w:fldChar w:fldCharType="end"/>
            </w:r>
          </w:hyperlink>
        </w:p>
        <w:p w:rsidR="00DC63AB" w:rsidRDefault="00B66BEF">
          <w:pPr>
            <w:pStyle w:val="TOC1"/>
            <w:rPr>
              <w:rFonts w:asciiTheme="minorHAnsi" w:eastAsiaTheme="minorEastAsia" w:hAnsiTheme="minorHAnsi" w:cstheme="minorBidi"/>
              <w:noProof/>
              <w:szCs w:val="22"/>
              <w:lang w:eastAsia="zh-CN"/>
            </w:rPr>
          </w:pPr>
          <w:hyperlink w:anchor="_Toc379710157" w:history="1">
            <w:r w:rsidR="00DC63AB" w:rsidRPr="002211EF">
              <w:rPr>
                <w:rStyle w:val="Hyperlink"/>
                <w:rFonts w:ascii="Arial" w:hAnsi="Arial" w:cs="Arial"/>
                <w:noProof/>
              </w:rPr>
              <w:t>4.</w:t>
            </w:r>
            <w:r w:rsidR="00DC63AB">
              <w:rPr>
                <w:rFonts w:asciiTheme="minorHAnsi" w:eastAsiaTheme="minorEastAsia" w:hAnsiTheme="minorHAnsi" w:cstheme="minorBidi"/>
                <w:noProof/>
                <w:szCs w:val="22"/>
                <w:lang w:eastAsia="zh-CN"/>
              </w:rPr>
              <w:tab/>
            </w:r>
            <w:r w:rsidR="00DC63AB" w:rsidRPr="002211EF">
              <w:rPr>
                <w:rStyle w:val="Hyperlink"/>
                <w:rFonts w:ascii="Arial" w:hAnsi="Arial" w:cs="Arial"/>
                <w:noProof/>
              </w:rPr>
              <w:t>Implementation Overview</w:t>
            </w:r>
            <w:r w:rsidR="00DC63AB">
              <w:rPr>
                <w:noProof/>
                <w:webHidden/>
              </w:rPr>
              <w:tab/>
            </w:r>
            <w:r w:rsidR="00DC63AB">
              <w:rPr>
                <w:noProof/>
                <w:webHidden/>
              </w:rPr>
              <w:fldChar w:fldCharType="begin"/>
            </w:r>
            <w:r w:rsidR="00DC63AB">
              <w:rPr>
                <w:noProof/>
                <w:webHidden/>
              </w:rPr>
              <w:instrText xml:space="preserve"> PAGEREF _Toc379710157 \h </w:instrText>
            </w:r>
            <w:r w:rsidR="00DC63AB">
              <w:rPr>
                <w:noProof/>
                <w:webHidden/>
              </w:rPr>
            </w:r>
            <w:r w:rsidR="00DC63AB">
              <w:rPr>
                <w:noProof/>
                <w:webHidden/>
              </w:rPr>
              <w:fldChar w:fldCharType="separate"/>
            </w:r>
            <w:r w:rsidR="00DC63AB">
              <w:rPr>
                <w:noProof/>
                <w:webHidden/>
              </w:rPr>
              <w:t>3</w:t>
            </w:r>
            <w:r w:rsidR="00DC63AB">
              <w:rPr>
                <w:noProof/>
                <w:webHidden/>
              </w:rPr>
              <w:fldChar w:fldCharType="end"/>
            </w:r>
          </w:hyperlink>
        </w:p>
        <w:p w:rsidR="00DC63AB" w:rsidRDefault="00B66BEF">
          <w:pPr>
            <w:pStyle w:val="TOC2"/>
            <w:tabs>
              <w:tab w:val="left" w:pos="1100"/>
            </w:tabs>
            <w:rPr>
              <w:rFonts w:eastAsiaTheme="minorEastAsia" w:cstheme="minorBidi"/>
              <w:noProof/>
              <w:sz w:val="22"/>
              <w:szCs w:val="22"/>
              <w:lang w:eastAsia="zh-CN"/>
            </w:rPr>
          </w:pPr>
          <w:hyperlink w:anchor="_Toc379710158" w:history="1">
            <w:r w:rsidR="00DC63AB" w:rsidRPr="002211EF">
              <w:rPr>
                <w:rStyle w:val="Hyperlink"/>
                <w:rFonts w:ascii="Arial" w:hAnsi="Arial" w:cs="Arial"/>
                <w:noProof/>
              </w:rPr>
              <w:t>4.1</w:t>
            </w:r>
            <w:r w:rsidR="00DC63AB">
              <w:rPr>
                <w:rFonts w:eastAsiaTheme="minorEastAsia" w:cstheme="minorBidi"/>
                <w:noProof/>
                <w:sz w:val="22"/>
                <w:szCs w:val="22"/>
                <w:lang w:eastAsia="zh-CN"/>
              </w:rPr>
              <w:tab/>
            </w:r>
            <w:r w:rsidR="00DC63AB" w:rsidRPr="002211EF">
              <w:rPr>
                <w:rStyle w:val="Hyperlink"/>
                <w:rFonts w:ascii="Arial" w:hAnsi="Arial" w:cs="Arial"/>
                <w:noProof/>
              </w:rPr>
              <w:t>Points of Contact</w:t>
            </w:r>
            <w:r w:rsidR="00DC63AB">
              <w:rPr>
                <w:noProof/>
                <w:webHidden/>
              </w:rPr>
              <w:tab/>
            </w:r>
            <w:r w:rsidR="00DC63AB">
              <w:rPr>
                <w:noProof/>
                <w:webHidden/>
              </w:rPr>
              <w:fldChar w:fldCharType="begin"/>
            </w:r>
            <w:r w:rsidR="00DC63AB">
              <w:rPr>
                <w:noProof/>
                <w:webHidden/>
              </w:rPr>
              <w:instrText xml:space="preserve"> PAGEREF _Toc379710158 \h </w:instrText>
            </w:r>
            <w:r w:rsidR="00DC63AB">
              <w:rPr>
                <w:noProof/>
                <w:webHidden/>
              </w:rPr>
            </w:r>
            <w:r w:rsidR="00DC63AB">
              <w:rPr>
                <w:noProof/>
                <w:webHidden/>
              </w:rPr>
              <w:fldChar w:fldCharType="separate"/>
            </w:r>
            <w:r w:rsidR="00DC63AB">
              <w:rPr>
                <w:noProof/>
                <w:webHidden/>
              </w:rPr>
              <w:t>3</w:t>
            </w:r>
            <w:r w:rsidR="00DC63AB">
              <w:rPr>
                <w:noProof/>
                <w:webHidden/>
              </w:rPr>
              <w:fldChar w:fldCharType="end"/>
            </w:r>
          </w:hyperlink>
        </w:p>
        <w:p w:rsidR="00DC63AB" w:rsidRDefault="00B66BEF">
          <w:pPr>
            <w:pStyle w:val="TOC2"/>
            <w:tabs>
              <w:tab w:val="left" w:pos="1100"/>
            </w:tabs>
            <w:rPr>
              <w:rFonts w:eastAsiaTheme="minorEastAsia" w:cstheme="minorBidi"/>
              <w:noProof/>
              <w:sz w:val="22"/>
              <w:szCs w:val="22"/>
              <w:lang w:eastAsia="zh-CN"/>
            </w:rPr>
          </w:pPr>
          <w:hyperlink w:anchor="_Toc379710159" w:history="1">
            <w:r w:rsidR="00DC63AB" w:rsidRPr="002211EF">
              <w:rPr>
                <w:rStyle w:val="Hyperlink"/>
                <w:rFonts w:ascii="Arial" w:hAnsi="Arial" w:cs="Arial"/>
                <w:noProof/>
              </w:rPr>
              <w:t>4.2</w:t>
            </w:r>
            <w:r w:rsidR="00DC63AB">
              <w:rPr>
                <w:rFonts w:eastAsiaTheme="minorEastAsia" w:cstheme="minorBidi"/>
                <w:noProof/>
                <w:sz w:val="22"/>
                <w:szCs w:val="22"/>
                <w:lang w:eastAsia="zh-CN"/>
              </w:rPr>
              <w:tab/>
            </w:r>
            <w:r w:rsidR="00DC63AB" w:rsidRPr="002211EF">
              <w:rPr>
                <w:rStyle w:val="Hyperlink"/>
                <w:rFonts w:ascii="Arial" w:hAnsi="Arial" w:cs="Arial"/>
                <w:noProof/>
              </w:rPr>
              <w:t>Delivery Support Team</w:t>
            </w:r>
            <w:r w:rsidR="00DC63AB">
              <w:rPr>
                <w:noProof/>
                <w:webHidden/>
              </w:rPr>
              <w:tab/>
            </w:r>
            <w:r w:rsidR="00DC63AB">
              <w:rPr>
                <w:noProof/>
                <w:webHidden/>
              </w:rPr>
              <w:fldChar w:fldCharType="begin"/>
            </w:r>
            <w:r w:rsidR="00DC63AB">
              <w:rPr>
                <w:noProof/>
                <w:webHidden/>
              </w:rPr>
              <w:instrText xml:space="preserve"> PAGEREF _Toc379710159 \h </w:instrText>
            </w:r>
            <w:r w:rsidR="00DC63AB">
              <w:rPr>
                <w:noProof/>
                <w:webHidden/>
              </w:rPr>
            </w:r>
            <w:r w:rsidR="00DC63AB">
              <w:rPr>
                <w:noProof/>
                <w:webHidden/>
              </w:rPr>
              <w:fldChar w:fldCharType="separate"/>
            </w:r>
            <w:r w:rsidR="00DC63AB">
              <w:rPr>
                <w:noProof/>
                <w:webHidden/>
              </w:rPr>
              <w:t>3</w:t>
            </w:r>
            <w:r w:rsidR="00DC63AB">
              <w:rPr>
                <w:noProof/>
                <w:webHidden/>
              </w:rPr>
              <w:fldChar w:fldCharType="end"/>
            </w:r>
          </w:hyperlink>
        </w:p>
        <w:p w:rsidR="00DC63AB" w:rsidRDefault="00B66BEF">
          <w:pPr>
            <w:pStyle w:val="TOC2"/>
            <w:tabs>
              <w:tab w:val="left" w:pos="1100"/>
            </w:tabs>
            <w:rPr>
              <w:rFonts w:eastAsiaTheme="minorEastAsia" w:cstheme="minorBidi"/>
              <w:noProof/>
              <w:sz w:val="22"/>
              <w:szCs w:val="22"/>
              <w:lang w:eastAsia="zh-CN"/>
            </w:rPr>
          </w:pPr>
          <w:hyperlink w:anchor="_Toc379710160" w:history="1">
            <w:r w:rsidR="00DC63AB" w:rsidRPr="002211EF">
              <w:rPr>
                <w:rStyle w:val="Hyperlink"/>
                <w:rFonts w:ascii="Arial" w:hAnsi="Arial" w:cs="Arial"/>
                <w:noProof/>
              </w:rPr>
              <w:t>4.3</w:t>
            </w:r>
            <w:r w:rsidR="00DC63AB">
              <w:rPr>
                <w:rFonts w:eastAsiaTheme="minorEastAsia" w:cstheme="minorBidi"/>
                <w:noProof/>
                <w:sz w:val="22"/>
                <w:szCs w:val="22"/>
                <w:lang w:eastAsia="zh-CN"/>
              </w:rPr>
              <w:tab/>
            </w:r>
            <w:r w:rsidR="00DC63AB" w:rsidRPr="002211EF">
              <w:rPr>
                <w:rStyle w:val="Hyperlink"/>
                <w:rFonts w:ascii="Arial" w:hAnsi="Arial" w:cs="Arial"/>
                <w:noProof/>
              </w:rPr>
              <w:t>Post-delivery Support Team</w:t>
            </w:r>
            <w:r w:rsidR="00DC63AB">
              <w:rPr>
                <w:noProof/>
                <w:webHidden/>
              </w:rPr>
              <w:tab/>
            </w:r>
            <w:r w:rsidR="00DC63AB">
              <w:rPr>
                <w:noProof/>
                <w:webHidden/>
              </w:rPr>
              <w:fldChar w:fldCharType="begin"/>
            </w:r>
            <w:r w:rsidR="00DC63AB">
              <w:rPr>
                <w:noProof/>
                <w:webHidden/>
              </w:rPr>
              <w:instrText xml:space="preserve"> PAGEREF _Toc379710160 \h </w:instrText>
            </w:r>
            <w:r w:rsidR="00DC63AB">
              <w:rPr>
                <w:noProof/>
                <w:webHidden/>
              </w:rPr>
            </w:r>
            <w:r w:rsidR="00DC63AB">
              <w:rPr>
                <w:noProof/>
                <w:webHidden/>
              </w:rPr>
              <w:fldChar w:fldCharType="separate"/>
            </w:r>
            <w:r w:rsidR="00DC63AB">
              <w:rPr>
                <w:noProof/>
                <w:webHidden/>
              </w:rPr>
              <w:t>4</w:t>
            </w:r>
            <w:r w:rsidR="00DC63AB">
              <w:rPr>
                <w:noProof/>
                <w:webHidden/>
              </w:rPr>
              <w:fldChar w:fldCharType="end"/>
            </w:r>
          </w:hyperlink>
        </w:p>
        <w:p w:rsidR="00DC63AB" w:rsidRDefault="00B66BEF">
          <w:pPr>
            <w:pStyle w:val="TOC2"/>
            <w:tabs>
              <w:tab w:val="left" w:pos="1100"/>
            </w:tabs>
            <w:rPr>
              <w:rFonts w:eastAsiaTheme="minorEastAsia" w:cstheme="minorBidi"/>
              <w:noProof/>
              <w:sz w:val="22"/>
              <w:szCs w:val="22"/>
              <w:lang w:eastAsia="zh-CN"/>
            </w:rPr>
          </w:pPr>
          <w:hyperlink w:anchor="_Toc379710161" w:history="1">
            <w:r w:rsidR="00DC63AB" w:rsidRPr="002211EF">
              <w:rPr>
                <w:rStyle w:val="Hyperlink"/>
                <w:rFonts w:ascii="Arial" w:hAnsi="Arial" w:cs="Arial"/>
                <w:noProof/>
              </w:rPr>
              <w:t>4.4</w:t>
            </w:r>
            <w:r w:rsidR="00DC63AB">
              <w:rPr>
                <w:rFonts w:eastAsiaTheme="minorEastAsia" w:cstheme="minorBidi"/>
                <w:noProof/>
                <w:sz w:val="22"/>
                <w:szCs w:val="22"/>
                <w:lang w:eastAsia="zh-CN"/>
              </w:rPr>
              <w:tab/>
            </w:r>
            <w:r w:rsidR="00DC63AB" w:rsidRPr="002211EF">
              <w:rPr>
                <w:rStyle w:val="Hyperlink"/>
                <w:rFonts w:ascii="Arial" w:hAnsi="Arial" w:cs="Arial"/>
                <w:noProof/>
              </w:rPr>
              <w:t>Major Implementation Tasks</w:t>
            </w:r>
            <w:r w:rsidR="00DC63AB">
              <w:rPr>
                <w:noProof/>
                <w:webHidden/>
              </w:rPr>
              <w:tab/>
            </w:r>
            <w:r w:rsidR="00DC63AB">
              <w:rPr>
                <w:noProof/>
                <w:webHidden/>
              </w:rPr>
              <w:fldChar w:fldCharType="begin"/>
            </w:r>
            <w:r w:rsidR="00DC63AB">
              <w:rPr>
                <w:noProof/>
                <w:webHidden/>
              </w:rPr>
              <w:instrText xml:space="preserve"> PAGEREF _Toc379710161 \h </w:instrText>
            </w:r>
            <w:r w:rsidR="00DC63AB">
              <w:rPr>
                <w:noProof/>
                <w:webHidden/>
              </w:rPr>
            </w:r>
            <w:r w:rsidR="00DC63AB">
              <w:rPr>
                <w:noProof/>
                <w:webHidden/>
              </w:rPr>
              <w:fldChar w:fldCharType="separate"/>
            </w:r>
            <w:r w:rsidR="00DC63AB">
              <w:rPr>
                <w:noProof/>
                <w:webHidden/>
              </w:rPr>
              <w:t>4</w:t>
            </w:r>
            <w:r w:rsidR="00DC63AB">
              <w:rPr>
                <w:noProof/>
                <w:webHidden/>
              </w:rPr>
              <w:fldChar w:fldCharType="end"/>
            </w:r>
          </w:hyperlink>
        </w:p>
        <w:p w:rsidR="00DC63AB" w:rsidRDefault="00B66BEF">
          <w:pPr>
            <w:pStyle w:val="TOC2"/>
            <w:tabs>
              <w:tab w:val="left" w:pos="1100"/>
            </w:tabs>
            <w:rPr>
              <w:rFonts w:eastAsiaTheme="minorEastAsia" w:cstheme="minorBidi"/>
              <w:noProof/>
              <w:sz w:val="22"/>
              <w:szCs w:val="22"/>
              <w:lang w:eastAsia="zh-CN"/>
            </w:rPr>
          </w:pPr>
          <w:hyperlink w:anchor="_Toc379710162" w:history="1">
            <w:r w:rsidR="00DC63AB" w:rsidRPr="002211EF">
              <w:rPr>
                <w:rStyle w:val="Hyperlink"/>
                <w:rFonts w:ascii="Arial" w:hAnsi="Arial" w:cs="Arial"/>
                <w:noProof/>
              </w:rPr>
              <w:t>4.5</w:t>
            </w:r>
            <w:r w:rsidR="00DC63AB">
              <w:rPr>
                <w:rFonts w:eastAsiaTheme="minorEastAsia" w:cstheme="minorBidi"/>
                <w:noProof/>
                <w:sz w:val="22"/>
                <w:szCs w:val="22"/>
                <w:lang w:eastAsia="zh-CN"/>
              </w:rPr>
              <w:tab/>
            </w:r>
            <w:r w:rsidR="00DC63AB" w:rsidRPr="002211EF">
              <w:rPr>
                <w:rStyle w:val="Hyperlink"/>
                <w:rFonts w:ascii="Arial" w:hAnsi="Arial" w:cs="Arial"/>
                <w:noProof/>
              </w:rPr>
              <w:t>Implementation Schedule</w:t>
            </w:r>
            <w:r w:rsidR="00DC63AB">
              <w:rPr>
                <w:noProof/>
                <w:webHidden/>
              </w:rPr>
              <w:tab/>
            </w:r>
            <w:r w:rsidR="00DC63AB">
              <w:rPr>
                <w:noProof/>
                <w:webHidden/>
              </w:rPr>
              <w:fldChar w:fldCharType="begin"/>
            </w:r>
            <w:r w:rsidR="00DC63AB">
              <w:rPr>
                <w:noProof/>
                <w:webHidden/>
              </w:rPr>
              <w:instrText xml:space="preserve"> PAGEREF _Toc379710162 \h </w:instrText>
            </w:r>
            <w:r w:rsidR="00DC63AB">
              <w:rPr>
                <w:noProof/>
                <w:webHidden/>
              </w:rPr>
            </w:r>
            <w:r w:rsidR="00DC63AB">
              <w:rPr>
                <w:noProof/>
                <w:webHidden/>
              </w:rPr>
              <w:fldChar w:fldCharType="separate"/>
            </w:r>
            <w:r w:rsidR="00DC63AB">
              <w:rPr>
                <w:noProof/>
                <w:webHidden/>
              </w:rPr>
              <w:t>4</w:t>
            </w:r>
            <w:r w:rsidR="00DC63AB">
              <w:rPr>
                <w:noProof/>
                <w:webHidden/>
              </w:rPr>
              <w:fldChar w:fldCharType="end"/>
            </w:r>
          </w:hyperlink>
        </w:p>
        <w:p w:rsidR="00DC63AB" w:rsidRDefault="00B66BEF">
          <w:pPr>
            <w:pStyle w:val="TOC1"/>
            <w:rPr>
              <w:rFonts w:asciiTheme="minorHAnsi" w:eastAsiaTheme="minorEastAsia" w:hAnsiTheme="minorHAnsi" w:cstheme="minorBidi"/>
              <w:noProof/>
              <w:szCs w:val="22"/>
              <w:lang w:eastAsia="zh-CN"/>
            </w:rPr>
          </w:pPr>
          <w:hyperlink w:anchor="_Toc379710163" w:history="1">
            <w:r w:rsidR="00DC63AB" w:rsidRPr="002211EF">
              <w:rPr>
                <w:rStyle w:val="Hyperlink"/>
                <w:rFonts w:ascii="Arial" w:hAnsi="Arial" w:cs="Arial"/>
                <w:noProof/>
              </w:rPr>
              <w:t>5.</w:t>
            </w:r>
            <w:r w:rsidR="00DC63AB">
              <w:rPr>
                <w:rFonts w:asciiTheme="minorHAnsi" w:eastAsiaTheme="minorEastAsia" w:hAnsiTheme="minorHAnsi" w:cstheme="minorBidi"/>
                <w:noProof/>
                <w:szCs w:val="22"/>
                <w:lang w:eastAsia="zh-CN"/>
              </w:rPr>
              <w:tab/>
            </w:r>
            <w:r w:rsidR="00DC63AB" w:rsidRPr="002211EF">
              <w:rPr>
                <w:rStyle w:val="Hyperlink"/>
                <w:rFonts w:ascii="Arial" w:hAnsi="Arial" w:cs="Arial"/>
                <w:noProof/>
              </w:rPr>
              <w:t>Plan Acknowledgement</w:t>
            </w:r>
            <w:r w:rsidR="00DC63AB">
              <w:rPr>
                <w:noProof/>
                <w:webHidden/>
              </w:rPr>
              <w:tab/>
            </w:r>
            <w:r w:rsidR="00DC63AB">
              <w:rPr>
                <w:noProof/>
                <w:webHidden/>
              </w:rPr>
              <w:fldChar w:fldCharType="begin"/>
            </w:r>
            <w:r w:rsidR="00DC63AB">
              <w:rPr>
                <w:noProof/>
                <w:webHidden/>
              </w:rPr>
              <w:instrText xml:space="preserve"> PAGEREF _Toc379710163 \h </w:instrText>
            </w:r>
            <w:r w:rsidR="00DC63AB">
              <w:rPr>
                <w:noProof/>
                <w:webHidden/>
              </w:rPr>
            </w:r>
            <w:r w:rsidR="00DC63AB">
              <w:rPr>
                <w:noProof/>
                <w:webHidden/>
              </w:rPr>
              <w:fldChar w:fldCharType="separate"/>
            </w:r>
            <w:r w:rsidR="00DC63AB">
              <w:rPr>
                <w:noProof/>
                <w:webHidden/>
              </w:rPr>
              <w:t>4</w:t>
            </w:r>
            <w:r w:rsidR="00DC63AB">
              <w:rPr>
                <w:noProof/>
                <w:webHidden/>
              </w:rPr>
              <w:fldChar w:fldCharType="end"/>
            </w:r>
          </w:hyperlink>
        </w:p>
        <w:p w:rsidR="00DC63AB" w:rsidRDefault="00B66BEF">
          <w:pPr>
            <w:pStyle w:val="TOC1"/>
            <w:rPr>
              <w:rFonts w:asciiTheme="minorHAnsi" w:eastAsiaTheme="minorEastAsia" w:hAnsiTheme="minorHAnsi" w:cstheme="minorBidi"/>
              <w:noProof/>
              <w:szCs w:val="22"/>
              <w:lang w:eastAsia="zh-CN"/>
            </w:rPr>
          </w:pPr>
          <w:hyperlink w:anchor="_Toc379710164" w:history="1">
            <w:r w:rsidR="00DC63AB" w:rsidRPr="002211EF">
              <w:rPr>
                <w:rStyle w:val="Hyperlink"/>
                <w:rFonts w:ascii="Arial" w:hAnsi="Arial" w:cs="Arial"/>
                <w:noProof/>
              </w:rPr>
              <w:t>6.</w:t>
            </w:r>
            <w:r w:rsidR="00DC63AB">
              <w:rPr>
                <w:rFonts w:asciiTheme="minorHAnsi" w:eastAsiaTheme="minorEastAsia" w:hAnsiTheme="minorHAnsi" w:cstheme="minorBidi"/>
                <w:noProof/>
                <w:szCs w:val="22"/>
                <w:lang w:eastAsia="zh-CN"/>
              </w:rPr>
              <w:tab/>
            </w:r>
            <w:r w:rsidR="00DC63AB" w:rsidRPr="002211EF">
              <w:rPr>
                <w:rStyle w:val="Hyperlink"/>
                <w:rFonts w:ascii="Arial" w:hAnsi="Arial" w:cs="Arial"/>
                <w:noProof/>
              </w:rPr>
              <w:t>Appendix: Attachments or Links</w:t>
            </w:r>
            <w:r w:rsidR="00DC63AB">
              <w:rPr>
                <w:noProof/>
                <w:webHidden/>
              </w:rPr>
              <w:tab/>
            </w:r>
            <w:r w:rsidR="00DC63AB">
              <w:rPr>
                <w:noProof/>
                <w:webHidden/>
              </w:rPr>
              <w:fldChar w:fldCharType="begin"/>
            </w:r>
            <w:r w:rsidR="00DC63AB">
              <w:rPr>
                <w:noProof/>
                <w:webHidden/>
              </w:rPr>
              <w:instrText xml:space="preserve"> PAGEREF _Toc379710164 \h </w:instrText>
            </w:r>
            <w:r w:rsidR="00DC63AB">
              <w:rPr>
                <w:noProof/>
                <w:webHidden/>
              </w:rPr>
            </w:r>
            <w:r w:rsidR="00DC63AB">
              <w:rPr>
                <w:noProof/>
                <w:webHidden/>
              </w:rPr>
              <w:fldChar w:fldCharType="separate"/>
            </w:r>
            <w:r w:rsidR="00DC63AB">
              <w:rPr>
                <w:noProof/>
                <w:webHidden/>
              </w:rPr>
              <w:t>4</w:t>
            </w:r>
            <w:r w:rsidR="00DC63AB">
              <w:rPr>
                <w:noProof/>
                <w:webHidden/>
              </w:rPr>
              <w:fldChar w:fldCharType="end"/>
            </w:r>
          </w:hyperlink>
        </w:p>
        <w:p w:rsidR="00842CE9" w:rsidRPr="0061370D" w:rsidRDefault="001A31E2" w:rsidP="00842CE9">
          <w:pPr>
            <w:rPr>
              <w:rFonts w:eastAsia="Times New Roman" w:cs="Times New Roman"/>
              <w:sz w:val="18"/>
              <w:szCs w:val="18"/>
            </w:rPr>
          </w:pPr>
          <w:r w:rsidRPr="0061370D">
            <w:rPr>
              <w:rFonts w:eastAsia="Times New Roman" w:cs="Times New Roman"/>
              <w:sz w:val="18"/>
              <w:szCs w:val="18"/>
            </w:rPr>
            <w:fldChar w:fldCharType="end"/>
          </w:r>
        </w:p>
      </w:sdtContent>
    </w:sdt>
    <w:p w:rsidR="00880E21" w:rsidRPr="006C5984" w:rsidRDefault="00861A7A" w:rsidP="004939CE">
      <w:pPr>
        <w:pStyle w:val="Heading1"/>
        <w:numPr>
          <w:ilvl w:val="0"/>
          <w:numId w:val="3"/>
        </w:numPr>
        <w:spacing w:before="240" w:after="120"/>
        <w:ind w:left="432" w:hanging="346"/>
        <w:rPr>
          <w:rFonts w:ascii="Arial" w:hAnsi="Arial" w:cs="Arial"/>
          <w:sz w:val="24"/>
          <w:szCs w:val="24"/>
        </w:rPr>
      </w:pPr>
      <w:bookmarkStart w:id="12" w:name="_Toc274650507"/>
      <w:bookmarkStart w:id="13" w:name="_Toc285438249"/>
      <w:r>
        <w:br w:type="page"/>
      </w:r>
      <w:bookmarkStart w:id="14" w:name="_Toc379710154"/>
      <w:r w:rsidR="00880E21" w:rsidRPr="006C5984">
        <w:rPr>
          <w:rFonts w:ascii="Arial" w:hAnsi="Arial" w:cs="Arial"/>
          <w:sz w:val="24"/>
          <w:szCs w:val="24"/>
        </w:rPr>
        <w:lastRenderedPageBreak/>
        <w:t>Document Purpose</w:t>
      </w:r>
      <w:bookmarkEnd w:id="14"/>
    </w:p>
    <w:p w:rsidR="0095305B" w:rsidRPr="00E37953" w:rsidRDefault="0095305B" w:rsidP="008C0805">
      <w:pPr>
        <w:ind w:left="450"/>
        <w:rPr>
          <w:rFonts w:eastAsia="Times New Roman"/>
          <w:iCs/>
          <w:sz w:val="18"/>
          <w:szCs w:val="18"/>
        </w:rPr>
      </w:pPr>
      <w:r w:rsidRPr="0095305B">
        <w:rPr>
          <w:rFonts w:eastAsia="Times New Roman"/>
          <w:iCs/>
          <w:sz w:val="18"/>
          <w:szCs w:val="18"/>
        </w:rPr>
        <w:t xml:space="preserve">The Implementation Plan </w:t>
      </w:r>
      <w:r w:rsidR="008C0805">
        <w:rPr>
          <w:rFonts w:eastAsia="Times New Roman"/>
          <w:iCs/>
          <w:sz w:val="18"/>
          <w:szCs w:val="18"/>
        </w:rPr>
        <w:t>provides strategy and details</w:t>
      </w:r>
      <w:r w:rsidRPr="0095305B">
        <w:rPr>
          <w:rFonts w:eastAsia="Times New Roman"/>
          <w:iCs/>
          <w:sz w:val="18"/>
          <w:szCs w:val="18"/>
        </w:rPr>
        <w:t xml:space="preserve"> on how the end </w:t>
      </w:r>
      <w:r w:rsidR="008C0805">
        <w:rPr>
          <w:rFonts w:eastAsia="Times New Roman"/>
          <w:iCs/>
          <w:sz w:val="18"/>
          <w:szCs w:val="18"/>
        </w:rPr>
        <w:t xml:space="preserve">project </w:t>
      </w:r>
      <w:r w:rsidRPr="0095305B">
        <w:rPr>
          <w:rFonts w:eastAsia="Times New Roman"/>
          <w:iCs/>
          <w:sz w:val="18"/>
          <w:szCs w:val="18"/>
        </w:rPr>
        <w:t>solution will be delivered</w:t>
      </w:r>
      <w:r w:rsidR="008C0805">
        <w:rPr>
          <w:rFonts w:eastAsia="Times New Roman"/>
          <w:iCs/>
          <w:sz w:val="18"/>
          <w:szCs w:val="18"/>
        </w:rPr>
        <w:t xml:space="preserve"> to the users</w:t>
      </w:r>
      <w:r w:rsidRPr="0095305B">
        <w:rPr>
          <w:rFonts w:eastAsia="Times New Roman"/>
          <w:iCs/>
          <w:sz w:val="18"/>
          <w:szCs w:val="18"/>
        </w:rPr>
        <w:t xml:space="preserve">.  The level of detail in each section should be appropriate for the size and scope of the project.  </w:t>
      </w:r>
      <w:r w:rsidR="008C0805">
        <w:rPr>
          <w:rFonts w:eastAsia="Times New Roman"/>
          <w:iCs/>
          <w:sz w:val="18"/>
          <w:szCs w:val="18"/>
        </w:rPr>
        <w:t>The Implementation Plan should be approved by the Sponsor/Steering Committee and detailed implemented tasks should</w:t>
      </w:r>
      <w:r w:rsidR="00DC63AB">
        <w:rPr>
          <w:rFonts w:eastAsia="Times New Roman"/>
          <w:iCs/>
          <w:sz w:val="18"/>
          <w:szCs w:val="18"/>
        </w:rPr>
        <w:t xml:space="preserve"> be</w:t>
      </w:r>
      <w:r w:rsidR="008C0805">
        <w:rPr>
          <w:rFonts w:eastAsia="Times New Roman"/>
          <w:iCs/>
          <w:sz w:val="18"/>
          <w:szCs w:val="18"/>
        </w:rPr>
        <w:t xml:space="preserve"> </w:t>
      </w:r>
      <w:r w:rsidR="00DC63AB">
        <w:rPr>
          <w:rFonts w:eastAsia="Times New Roman"/>
          <w:iCs/>
          <w:sz w:val="18"/>
          <w:szCs w:val="18"/>
        </w:rPr>
        <w:t>added to</w:t>
      </w:r>
      <w:r w:rsidR="008C0805">
        <w:rPr>
          <w:rFonts w:eastAsia="Times New Roman"/>
          <w:iCs/>
          <w:sz w:val="18"/>
          <w:szCs w:val="18"/>
        </w:rPr>
        <w:t xml:space="preserve"> the project schedule and managed to the plan. </w:t>
      </w:r>
    </w:p>
    <w:p w:rsidR="004C2839" w:rsidRPr="0068412A" w:rsidRDefault="006634EF" w:rsidP="0095305B">
      <w:pPr>
        <w:pStyle w:val="Heading1"/>
        <w:numPr>
          <w:ilvl w:val="0"/>
          <w:numId w:val="3"/>
        </w:numPr>
        <w:spacing w:before="240" w:after="120"/>
        <w:ind w:left="432" w:hanging="346"/>
        <w:rPr>
          <w:rFonts w:ascii="Arial" w:hAnsi="Arial" w:cs="Arial"/>
          <w:sz w:val="24"/>
          <w:szCs w:val="24"/>
        </w:rPr>
      </w:pPr>
      <w:bookmarkStart w:id="15" w:name="_Toc379710155"/>
      <w:bookmarkEnd w:id="12"/>
      <w:bookmarkEnd w:id="13"/>
      <w:r w:rsidRPr="0068412A">
        <w:rPr>
          <w:rFonts w:ascii="Arial" w:hAnsi="Arial" w:cs="Arial"/>
          <w:sz w:val="24"/>
          <w:szCs w:val="24"/>
        </w:rPr>
        <w:t xml:space="preserve">Project </w:t>
      </w:r>
      <w:r w:rsidR="0095305B">
        <w:rPr>
          <w:rFonts w:ascii="Arial" w:hAnsi="Arial" w:cs="Arial"/>
          <w:sz w:val="24"/>
          <w:szCs w:val="24"/>
        </w:rPr>
        <w:t>Description</w:t>
      </w:r>
      <w:bookmarkEnd w:id="15"/>
    </w:p>
    <w:p w:rsidR="00542109" w:rsidRPr="00542109" w:rsidRDefault="00542109" w:rsidP="0095305B">
      <w:pPr>
        <w:ind w:left="450"/>
        <w:rPr>
          <w:rFonts w:eastAsia="Times New Roman"/>
          <w:bCs/>
          <w:i/>
          <w:color w:val="0000FF"/>
          <w:sz w:val="16"/>
          <w:szCs w:val="16"/>
        </w:rPr>
      </w:pPr>
      <w:r w:rsidRPr="00542109">
        <w:rPr>
          <w:rFonts w:eastAsia="Times New Roman"/>
          <w:bCs/>
          <w:i/>
          <w:color w:val="0000FF"/>
          <w:sz w:val="16"/>
          <w:szCs w:val="16"/>
        </w:rPr>
        <w:t xml:space="preserve">[Provide a </w:t>
      </w:r>
      <w:r w:rsidR="0095305B">
        <w:rPr>
          <w:rFonts w:eastAsia="Times New Roman"/>
          <w:bCs/>
          <w:i/>
          <w:color w:val="0000FF"/>
          <w:sz w:val="16"/>
          <w:szCs w:val="16"/>
        </w:rPr>
        <w:t>description and overview of the project for completeness of information.  This section can be created from a summary of description and objectives of the project from the Charter document.  Any relevant additional information may also be added.</w:t>
      </w:r>
      <w:r w:rsidRPr="00542109">
        <w:rPr>
          <w:rFonts w:eastAsia="Times New Roman"/>
          <w:bCs/>
          <w:i/>
          <w:color w:val="0000FF"/>
          <w:sz w:val="16"/>
          <w:szCs w:val="16"/>
        </w:rPr>
        <w:t>]</w:t>
      </w:r>
    </w:p>
    <w:p w:rsidR="00350FF2" w:rsidRPr="00F56445" w:rsidRDefault="00350FF2" w:rsidP="000E3700">
      <w:pPr>
        <w:tabs>
          <w:tab w:val="num" w:pos="1080"/>
        </w:tabs>
        <w:ind w:left="450"/>
        <w:rPr>
          <w:rFonts w:eastAsia="Times New Roman"/>
          <w:sz w:val="18"/>
          <w:szCs w:val="18"/>
        </w:rPr>
      </w:pPr>
    </w:p>
    <w:p w:rsidR="0006183C" w:rsidRDefault="0095305B" w:rsidP="0095305B">
      <w:pPr>
        <w:pStyle w:val="Heading1"/>
        <w:numPr>
          <w:ilvl w:val="0"/>
          <w:numId w:val="3"/>
        </w:numPr>
        <w:spacing w:before="240" w:after="120"/>
        <w:ind w:left="432" w:hanging="346"/>
        <w:rPr>
          <w:rFonts w:ascii="Arial" w:hAnsi="Arial" w:cs="Arial"/>
          <w:sz w:val="24"/>
          <w:szCs w:val="24"/>
        </w:rPr>
      </w:pPr>
      <w:bookmarkStart w:id="16" w:name="_Toc379710156"/>
      <w:bookmarkStart w:id="17" w:name="_Toc274650514"/>
      <w:bookmarkStart w:id="18" w:name="_Toc285438256"/>
      <w:bookmarkStart w:id="19" w:name="_Toc168197072"/>
      <w:r>
        <w:rPr>
          <w:rFonts w:ascii="Arial" w:hAnsi="Arial" w:cs="Arial"/>
          <w:sz w:val="24"/>
          <w:szCs w:val="24"/>
        </w:rPr>
        <w:t>Project Solution/End Product Description</w:t>
      </w:r>
      <w:bookmarkEnd w:id="16"/>
    </w:p>
    <w:p w:rsidR="00DD6A81" w:rsidRPr="000E3700" w:rsidRDefault="00DD6A81" w:rsidP="00F56445">
      <w:pPr>
        <w:ind w:left="450"/>
        <w:rPr>
          <w:rFonts w:eastAsia="Times New Roman"/>
          <w:bCs/>
          <w:i/>
          <w:color w:val="0000FF"/>
          <w:sz w:val="16"/>
          <w:szCs w:val="16"/>
        </w:rPr>
      </w:pPr>
      <w:r w:rsidRPr="00DD6A81">
        <w:rPr>
          <w:rFonts w:eastAsia="Times New Roman"/>
          <w:bCs/>
          <w:i/>
          <w:color w:val="0000FF"/>
          <w:sz w:val="16"/>
          <w:szCs w:val="16"/>
        </w:rPr>
        <w:t>[</w:t>
      </w:r>
      <w:r w:rsidR="00F56445">
        <w:rPr>
          <w:rFonts w:eastAsia="Times New Roman"/>
          <w:bCs/>
          <w:i/>
          <w:color w:val="0000FF"/>
          <w:sz w:val="16"/>
          <w:szCs w:val="16"/>
        </w:rPr>
        <w:t>Provide an overview of the solution, i.e., processes, product, or service that the project is creating to meet the project’s objectives.  Describe who the customers that will use or benefit from it are.  Describe the scope of the solution.</w:t>
      </w:r>
      <w:r w:rsidRPr="00DD6A81">
        <w:rPr>
          <w:rFonts w:eastAsia="Times New Roman"/>
          <w:bCs/>
          <w:i/>
          <w:color w:val="0000FF"/>
          <w:sz w:val="16"/>
          <w:szCs w:val="16"/>
        </w:rPr>
        <w:t>]</w:t>
      </w:r>
    </w:p>
    <w:p w:rsidR="00AA5CEC" w:rsidRPr="00F56445" w:rsidRDefault="00F56445" w:rsidP="000E3700">
      <w:pPr>
        <w:pStyle w:val="ListParagraph"/>
        <w:numPr>
          <w:ilvl w:val="0"/>
          <w:numId w:val="9"/>
        </w:numPr>
        <w:spacing w:before="120"/>
        <w:ind w:left="900" w:hanging="270"/>
        <w:rPr>
          <w:rFonts w:eastAsia="Times New Roman"/>
          <w:bCs/>
          <w:iCs/>
          <w:sz w:val="18"/>
          <w:szCs w:val="18"/>
        </w:rPr>
      </w:pPr>
      <w:r w:rsidRPr="00F56445">
        <w:rPr>
          <w:sz w:val="18"/>
          <w:szCs w:val="18"/>
        </w:rPr>
        <w:t xml:space="preserve"> </w:t>
      </w:r>
    </w:p>
    <w:p w:rsidR="0006183C" w:rsidRPr="0068412A" w:rsidRDefault="00F56445" w:rsidP="00F56445">
      <w:pPr>
        <w:pStyle w:val="Heading1"/>
        <w:numPr>
          <w:ilvl w:val="0"/>
          <w:numId w:val="3"/>
        </w:numPr>
        <w:spacing w:before="240" w:after="120"/>
        <w:ind w:left="432" w:hanging="346"/>
        <w:rPr>
          <w:rFonts w:ascii="Arial" w:hAnsi="Arial" w:cs="Arial"/>
          <w:sz w:val="24"/>
          <w:szCs w:val="24"/>
        </w:rPr>
      </w:pPr>
      <w:bookmarkStart w:id="20" w:name="_Toc379710157"/>
      <w:r>
        <w:rPr>
          <w:rFonts w:ascii="Arial" w:hAnsi="Arial" w:cs="Arial"/>
          <w:sz w:val="24"/>
          <w:szCs w:val="24"/>
        </w:rPr>
        <w:t>Implementation Overview</w:t>
      </w:r>
      <w:bookmarkEnd w:id="20"/>
    </w:p>
    <w:p w:rsidR="00F56445" w:rsidRDefault="00DD6A81" w:rsidP="000E3700">
      <w:pPr>
        <w:ind w:left="450"/>
        <w:rPr>
          <w:rFonts w:eastAsia="Times New Roman"/>
          <w:bCs/>
          <w:i/>
          <w:color w:val="0000FF"/>
          <w:sz w:val="16"/>
          <w:szCs w:val="16"/>
        </w:rPr>
      </w:pPr>
      <w:r w:rsidRPr="00DD6A81">
        <w:rPr>
          <w:rFonts w:eastAsia="Times New Roman"/>
          <w:bCs/>
          <w:i/>
          <w:color w:val="0000FF"/>
          <w:sz w:val="16"/>
          <w:szCs w:val="16"/>
        </w:rPr>
        <w:t>[Include a high-level description of the project boundaries that characterize the product, service or result that the project is meant to deliver. This is intended to provide the reader with a clear sense of what is being created by the project.</w:t>
      </w:r>
    </w:p>
    <w:p w:rsidR="00DD6A81" w:rsidRPr="00DD6A81" w:rsidRDefault="00F56445" w:rsidP="00F56445">
      <w:pPr>
        <w:ind w:left="450"/>
        <w:rPr>
          <w:rFonts w:eastAsia="Times New Roman"/>
          <w:bCs/>
          <w:i/>
          <w:color w:val="0000FF"/>
          <w:sz w:val="16"/>
          <w:szCs w:val="16"/>
        </w:rPr>
      </w:pPr>
      <w:r w:rsidRPr="00F56445">
        <w:rPr>
          <w:rFonts w:eastAsia="Times New Roman"/>
          <w:bCs/>
          <w:i/>
          <w:color w:val="0000FF"/>
          <w:sz w:val="16"/>
          <w:szCs w:val="16"/>
        </w:rPr>
        <w:t xml:space="preserve">Describe the implementation approach. </w:t>
      </w:r>
      <w:r>
        <w:rPr>
          <w:rFonts w:eastAsia="Times New Roman"/>
          <w:bCs/>
          <w:i/>
          <w:color w:val="0000FF"/>
          <w:sz w:val="16"/>
          <w:szCs w:val="16"/>
        </w:rPr>
        <w:t xml:space="preserve"> </w:t>
      </w:r>
      <w:r w:rsidRPr="00F56445">
        <w:rPr>
          <w:rFonts w:eastAsia="Times New Roman"/>
          <w:bCs/>
          <w:i/>
          <w:color w:val="0000FF"/>
          <w:sz w:val="16"/>
          <w:szCs w:val="16"/>
        </w:rPr>
        <w:t xml:space="preserve">How will the end product/solution be delivered to the customer(s)? </w:t>
      </w:r>
      <w:r>
        <w:rPr>
          <w:rFonts w:eastAsia="Times New Roman"/>
          <w:bCs/>
          <w:i/>
          <w:color w:val="0000FF"/>
          <w:sz w:val="16"/>
          <w:szCs w:val="16"/>
        </w:rPr>
        <w:t xml:space="preserve"> </w:t>
      </w:r>
      <w:r w:rsidRPr="00F56445">
        <w:rPr>
          <w:rFonts w:eastAsia="Times New Roman"/>
          <w:bCs/>
          <w:i/>
          <w:color w:val="0000FF"/>
          <w:sz w:val="16"/>
          <w:szCs w:val="16"/>
        </w:rPr>
        <w:t xml:space="preserve">Will it be a site-by-site, regional or phased/wave approach? </w:t>
      </w:r>
      <w:r>
        <w:rPr>
          <w:rFonts w:eastAsia="Times New Roman"/>
          <w:bCs/>
          <w:i/>
          <w:color w:val="0000FF"/>
          <w:sz w:val="16"/>
          <w:szCs w:val="16"/>
        </w:rPr>
        <w:t xml:space="preserve"> </w:t>
      </w:r>
      <w:r w:rsidRPr="00F56445">
        <w:rPr>
          <w:rFonts w:eastAsia="Times New Roman"/>
          <w:bCs/>
          <w:i/>
          <w:color w:val="0000FF"/>
          <w:sz w:val="16"/>
          <w:szCs w:val="16"/>
        </w:rPr>
        <w:t xml:space="preserve">Who will deliver? </w:t>
      </w:r>
      <w:r>
        <w:rPr>
          <w:rFonts w:eastAsia="Times New Roman"/>
          <w:bCs/>
          <w:i/>
          <w:color w:val="0000FF"/>
          <w:sz w:val="16"/>
          <w:szCs w:val="16"/>
        </w:rPr>
        <w:t xml:space="preserve"> </w:t>
      </w:r>
      <w:r w:rsidRPr="00F56445">
        <w:rPr>
          <w:rFonts w:eastAsia="Times New Roman"/>
          <w:bCs/>
          <w:i/>
          <w:color w:val="0000FF"/>
          <w:sz w:val="16"/>
          <w:szCs w:val="16"/>
        </w:rPr>
        <w:t xml:space="preserve">How long will the delivery take? </w:t>
      </w:r>
      <w:r>
        <w:rPr>
          <w:rFonts w:eastAsia="Times New Roman"/>
          <w:bCs/>
          <w:i/>
          <w:color w:val="0000FF"/>
          <w:sz w:val="16"/>
          <w:szCs w:val="16"/>
        </w:rPr>
        <w:t xml:space="preserve"> </w:t>
      </w:r>
      <w:r w:rsidRPr="00F56445">
        <w:rPr>
          <w:rFonts w:eastAsia="Times New Roman"/>
          <w:bCs/>
          <w:i/>
          <w:color w:val="0000FF"/>
          <w:sz w:val="16"/>
          <w:szCs w:val="16"/>
        </w:rPr>
        <w:t>This can be described in paragraph or bulleted format. The below table can also be used to outline who, what when and how the solution will be delivered at a summary level. The detailed tasks and schedule will be identified in sections 3.2 and 3.3.</w:t>
      </w:r>
      <w:r w:rsidR="00DD6A81" w:rsidRPr="00DD6A81">
        <w:rPr>
          <w:rFonts w:eastAsia="Times New Roman"/>
          <w:bCs/>
          <w:i/>
          <w:color w:val="0000FF"/>
          <w:sz w:val="16"/>
          <w:szCs w:val="16"/>
        </w:rPr>
        <w:t>]</w:t>
      </w:r>
    </w:p>
    <w:p w:rsidR="00DD6A81" w:rsidRPr="00DD6A81" w:rsidRDefault="00DD6A81" w:rsidP="00DD6A81">
      <w:pPr>
        <w:ind w:left="540"/>
        <w:rPr>
          <w:rFonts w:eastAsia="Times New Roman"/>
          <w:bCs/>
          <w:i/>
          <w:color w:val="0000FF"/>
          <w:sz w:val="16"/>
          <w:szCs w:val="16"/>
        </w:rPr>
      </w:pPr>
    </w:p>
    <w:tbl>
      <w:tblPr>
        <w:tblStyle w:val="LightList-Accent1"/>
        <w:tblW w:w="8712" w:type="dxa"/>
        <w:tblInd w:w="55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Look w:val="04A0" w:firstRow="1" w:lastRow="0" w:firstColumn="1" w:lastColumn="0" w:noHBand="0" w:noVBand="1"/>
      </w:tblPr>
      <w:tblGrid>
        <w:gridCol w:w="1062"/>
        <w:gridCol w:w="3330"/>
        <w:gridCol w:w="1235"/>
        <w:gridCol w:w="1716"/>
        <w:gridCol w:w="1369"/>
      </w:tblGrid>
      <w:tr w:rsidR="00A4686A" w:rsidRPr="00A4686A" w:rsidTr="00DC6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shd w:val="clear" w:color="auto" w:fill="D9D9D9" w:themeFill="background1" w:themeFillShade="D9"/>
            <w:vAlign w:val="center"/>
          </w:tcPr>
          <w:p w:rsidR="00F56445" w:rsidRPr="00A4686A" w:rsidRDefault="00F56445" w:rsidP="00F56445">
            <w:pPr>
              <w:jc w:val="center"/>
              <w:rPr>
                <w:rFonts w:asciiTheme="minorHAnsi" w:eastAsia="Times New Roman" w:hAnsiTheme="minorHAnsi"/>
                <w:iCs/>
                <w:color w:val="auto"/>
                <w:sz w:val="18"/>
                <w:szCs w:val="18"/>
              </w:rPr>
            </w:pPr>
            <w:r w:rsidRPr="00A4686A">
              <w:rPr>
                <w:rFonts w:asciiTheme="minorHAnsi" w:eastAsia="Times New Roman" w:hAnsiTheme="minorHAnsi"/>
                <w:iCs/>
                <w:color w:val="auto"/>
                <w:sz w:val="18"/>
                <w:szCs w:val="18"/>
              </w:rPr>
              <w:t>Delivery Approach*</w:t>
            </w:r>
          </w:p>
        </w:tc>
        <w:tc>
          <w:tcPr>
            <w:tcW w:w="3330" w:type="dxa"/>
            <w:shd w:val="clear" w:color="auto" w:fill="D9D9D9" w:themeFill="background1" w:themeFillShade="D9"/>
            <w:vAlign w:val="center"/>
          </w:tcPr>
          <w:p w:rsidR="00F56445" w:rsidRPr="00A4686A" w:rsidRDefault="00F56445" w:rsidP="00F56445">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iCs/>
                <w:color w:val="auto"/>
                <w:sz w:val="18"/>
                <w:szCs w:val="18"/>
              </w:rPr>
            </w:pPr>
            <w:r w:rsidRPr="00A4686A">
              <w:rPr>
                <w:rFonts w:asciiTheme="minorHAnsi" w:eastAsia="Times New Roman" w:hAnsiTheme="minorHAnsi"/>
                <w:iCs/>
                <w:color w:val="auto"/>
                <w:sz w:val="18"/>
                <w:szCs w:val="18"/>
              </w:rPr>
              <w:t>What is delivered</w:t>
            </w:r>
          </w:p>
        </w:tc>
        <w:tc>
          <w:tcPr>
            <w:tcW w:w="1235" w:type="dxa"/>
            <w:shd w:val="clear" w:color="auto" w:fill="D9D9D9" w:themeFill="background1" w:themeFillShade="D9"/>
            <w:vAlign w:val="center"/>
          </w:tcPr>
          <w:p w:rsidR="00F56445" w:rsidRPr="00A4686A" w:rsidRDefault="00F56445" w:rsidP="00F56445">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iCs/>
                <w:color w:val="auto"/>
                <w:sz w:val="18"/>
                <w:szCs w:val="18"/>
              </w:rPr>
            </w:pPr>
            <w:r w:rsidRPr="00A4686A">
              <w:rPr>
                <w:rFonts w:asciiTheme="minorHAnsi" w:eastAsia="Times New Roman" w:hAnsiTheme="minorHAnsi"/>
                <w:iCs/>
                <w:color w:val="auto"/>
                <w:sz w:val="18"/>
                <w:szCs w:val="18"/>
              </w:rPr>
              <w:t>Delivered By</w:t>
            </w:r>
          </w:p>
        </w:tc>
        <w:tc>
          <w:tcPr>
            <w:tcW w:w="1716" w:type="dxa"/>
            <w:shd w:val="clear" w:color="auto" w:fill="D9D9D9" w:themeFill="background1" w:themeFillShade="D9"/>
            <w:vAlign w:val="center"/>
          </w:tcPr>
          <w:p w:rsidR="00F56445" w:rsidRPr="00A4686A" w:rsidRDefault="00F56445" w:rsidP="00F56445">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iCs/>
                <w:color w:val="auto"/>
                <w:sz w:val="18"/>
                <w:szCs w:val="18"/>
              </w:rPr>
            </w:pPr>
            <w:r w:rsidRPr="00A4686A">
              <w:rPr>
                <w:rFonts w:asciiTheme="minorHAnsi" w:eastAsia="Times New Roman" w:hAnsiTheme="minorHAnsi"/>
                <w:iCs/>
                <w:color w:val="auto"/>
                <w:sz w:val="18"/>
                <w:szCs w:val="18"/>
              </w:rPr>
              <w:t>End users</w:t>
            </w:r>
          </w:p>
        </w:tc>
        <w:tc>
          <w:tcPr>
            <w:tcW w:w="1369" w:type="dxa"/>
            <w:shd w:val="clear" w:color="auto" w:fill="D9D9D9" w:themeFill="background1" w:themeFillShade="D9"/>
            <w:vAlign w:val="center"/>
          </w:tcPr>
          <w:p w:rsidR="00F56445" w:rsidRPr="00A4686A" w:rsidRDefault="00F56445" w:rsidP="00F56445">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iCs/>
                <w:color w:val="auto"/>
                <w:sz w:val="18"/>
                <w:szCs w:val="18"/>
              </w:rPr>
            </w:pPr>
            <w:r w:rsidRPr="00A4686A">
              <w:rPr>
                <w:rFonts w:asciiTheme="minorHAnsi" w:eastAsia="Times New Roman" w:hAnsiTheme="minorHAnsi"/>
                <w:iCs/>
                <w:color w:val="auto"/>
                <w:sz w:val="18"/>
                <w:szCs w:val="18"/>
              </w:rPr>
              <w:t>Delivery Date</w:t>
            </w:r>
          </w:p>
        </w:tc>
      </w:tr>
      <w:tr w:rsidR="00F56445" w:rsidRPr="00F56445" w:rsidTr="00DC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Borders>
              <w:top w:val="none" w:sz="0" w:space="0" w:color="auto"/>
              <w:left w:val="none" w:sz="0" w:space="0" w:color="auto"/>
              <w:bottom w:val="none" w:sz="0" w:space="0" w:color="auto"/>
            </w:tcBorders>
          </w:tcPr>
          <w:p w:rsidR="00F56445" w:rsidRPr="00F56445" w:rsidRDefault="00F56445" w:rsidP="00127E3C">
            <w:pPr>
              <w:rPr>
                <w:rFonts w:asciiTheme="minorHAnsi" w:eastAsia="Times New Roman" w:hAnsiTheme="minorHAnsi"/>
                <w:iCs/>
                <w:sz w:val="18"/>
                <w:szCs w:val="18"/>
              </w:rPr>
            </w:pPr>
          </w:p>
        </w:tc>
        <w:tc>
          <w:tcPr>
            <w:tcW w:w="3330" w:type="dxa"/>
            <w:tcBorders>
              <w:top w:val="none" w:sz="0" w:space="0" w:color="auto"/>
              <w:bottom w:val="none" w:sz="0" w:space="0" w:color="auto"/>
            </w:tcBorders>
          </w:tcPr>
          <w:p w:rsidR="00F56445" w:rsidRPr="00F56445" w:rsidRDefault="00F56445" w:rsidP="00127E3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1235" w:type="dxa"/>
            <w:tcBorders>
              <w:top w:val="none" w:sz="0" w:space="0" w:color="auto"/>
              <w:bottom w:val="none" w:sz="0" w:space="0" w:color="auto"/>
            </w:tcBorders>
          </w:tcPr>
          <w:p w:rsidR="00F56445" w:rsidRPr="00F56445" w:rsidRDefault="00F56445" w:rsidP="00127E3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1716" w:type="dxa"/>
            <w:tcBorders>
              <w:top w:val="none" w:sz="0" w:space="0" w:color="auto"/>
              <w:bottom w:val="none" w:sz="0" w:space="0" w:color="auto"/>
            </w:tcBorders>
          </w:tcPr>
          <w:p w:rsidR="00F56445" w:rsidRPr="00F56445" w:rsidRDefault="00F56445" w:rsidP="00127E3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1369" w:type="dxa"/>
            <w:tcBorders>
              <w:top w:val="none" w:sz="0" w:space="0" w:color="auto"/>
              <w:bottom w:val="none" w:sz="0" w:space="0" w:color="auto"/>
              <w:right w:val="none" w:sz="0" w:space="0" w:color="auto"/>
            </w:tcBorders>
          </w:tcPr>
          <w:p w:rsidR="00F56445" w:rsidRPr="00F56445" w:rsidRDefault="00F56445" w:rsidP="00127E3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r>
      <w:tr w:rsidR="00F56445" w:rsidRPr="00F56445" w:rsidTr="00DC63AB">
        <w:tc>
          <w:tcPr>
            <w:cnfStyle w:val="001000000000" w:firstRow="0" w:lastRow="0" w:firstColumn="1" w:lastColumn="0" w:oddVBand="0" w:evenVBand="0" w:oddHBand="0" w:evenHBand="0" w:firstRowFirstColumn="0" w:firstRowLastColumn="0" w:lastRowFirstColumn="0" w:lastRowLastColumn="0"/>
            <w:tcW w:w="1062" w:type="dxa"/>
          </w:tcPr>
          <w:p w:rsidR="00F56445" w:rsidRPr="00F56445" w:rsidRDefault="00F56445" w:rsidP="00127E3C">
            <w:pPr>
              <w:rPr>
                <w:rFonts w:asciiTheme="minorHAnsi" w:eastAsia="Times New Roman" w:hAnsiTheme="minorHAnsi"/>
                <w:iCs/>
                <w:sz w:val="18"/>
                <w:szCs w:val="18"/>
              </w:rPr>
            </w:pPr>
          </w:p>
        </w:tc>
        <w:tc>
          <w:tcPr>
            <w:tcW w:w="3330" w:type="dxa"/>
          </w:tcPr>
          <w:p w:rsidR="00F56445" w:rsidRPr="00F56445" w:rsidRDefault="00F56445" w:rsidP="00127E3C">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c>
          <w:tcPr>
            <w:tcW w:w="1235" w:type="dxa"/>
          </w:tcPr>
          <w:p w:rsidR="00F56445" w:rsidRPr="00F56445" w:rsidRDefault="00F56445" w:rsidP="00127E3C">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c>
          <w:tcPr>
            <w:tcW w:w="1716" w:type="dxa"/>
          </w:tcPr>
          <w:p w:rsidR="00F56445" w:rsidRPr="00F56445" w:rsidRDefault="00F56445" w:rsidP="00127E3C">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c>
          <w:tcPr>
            <w:tcW w:w="1369" w:type="dxa"/>
          </w:tcPr>
          <w:p w:rsidR="00F56445" w:rsidRPr="00F56445" w:rsidRDefault="00F56445" w:rsidP="00127E3C">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r>
      <w:tr w:rsidR="00F56445" w:rsidRPr="00F56445" w:rsidTr="00DC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Borders>
              <w:top w:val="none" w:sz="0" w:space="0" w:color="auto"/>
              <w:left w:val="none" w:sz="0" w:space="0" w:color="auto"/>
              <w:bottom w:val="none" w:sz="0" w:space="0" w:color="auto"/>
            </w:tcBorders>
          </w:tcPr>
          <w:p w:rsidR="00F56445" w:rsidRPr="00F56445" w:rsidRDefault="00F56445" w:rsidP="00127E3C">
            <w:pPr>
              <w:rPr>
                <w:rFonts w:asciiTheme="minorHAnsi" w:eastAsia="Times New Roman" w:hAnsiTheme="minorHAnsi"/>
                <w:iCs/>
                <w:sz w:val="18"/>
                <w:szCs w:val="18"/>
              </w:rPr>
            </w:pPr>
          </w:p>
        </w:tc>
        <w:tc>
          <w:tcPr>
            <w:tcW w:w="3330" w:type="dxa"/>
            <w:tcBorders>
              <w:top w:val="none" w:sz="0" w:space="0" w:color="auto"/>
              <w:bottom w:val="none" w:sz="0" w:space="0" w:color="auto"/>
            </w:tcBorders>
          </w:tcPr>
          <w:p w:rsidR="00F56445" w:rsidRPr="00F56445" w:rsidRDefault="00F56445" w:rsidP="00127E3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1235" w:type="dxa"/>
            <w:tcBorders>
              <w:top w:val="none" w:sz="0" w:space="0" w:color="auto"/>
              <w:bottom w:val="none" w:sz="0" w:space="0" w:color="auto"/>
            </w:tcBorders>
          </w:tcPr>
          <w:p w:rsidR="00F56445" w:rsidRPr="00F56445" w:rsidRDefault="00F56445" w:rsidP="00127E3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1716" w:type="dxa"/>
            <w:tcBorders>
              <w:top w:val="none" w:sz="0" w:space="0" w:color="auto"/>
              <w:bottom w:val="none" w:sz="0" w:space="0" w:color="auto"/>
            </w:tcBorders>
          </w:tcPr>
          <w:p w:rsidR="00F56445" w:rsidRPr="00F56445" w:rsidRDefault="00F56445" w:rsidP="00127E3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c>
          <w:tcPr>
            <w:tcW w:w="1369" w:type="dxa"/>
            <w:tcBorders>
              <w:top w:val="none" w:sz="0" w:space="0" w:color="auto"/>
              <w:bottom w:val="none" w:sz="0" w:space="0" w:color="auto"/>
              <w:right w:val="none" w:sz="0" w:space="0" w:color="auto"/>
            </w:tcBorders>
          </w:tcPr>
          <w:p w:rsidR="00F56445" w:rsidRPr="00F56445" w:rsidRDefault="00F56445" w:rsidP="00127E3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Cs/>
                <w:sz w:val="18"/>
                <w:szCs w:val="18"/>
              </w:rPr>
            </w:pPr>
          </w:p>
        </w:tc>
      </w:tr>
      <w:tr w:rsidR="00F56445" w:rsidRPr="00F56445" w:rsidTr="00DC63AB">
        <w:tc>
          <w:tcPr>
            <w:cnfStyle w:val="001000000000" w:firstRow="0" w:lastRow="0" w:firstColumn="1" w:lastColumn="0" w:oddVBand="0" w:evenVBand="0" w:oddHBand="0" w:evenHBand="0" w:firstRowFirstColumn="0" w:firstRowLastColumn="0" w:lastRowFirstColumn="0" w:lastRowLastColumn="0"/>
            <w:tcW w:w="1062" w:type="dxa"/>
          </w:tcPr>
          <w:p w:rsidR="00F56445" w:rsidRPr="00F56445" w:rsidRDefault="00F56445" w:rsidP="00127E3C">
            <w:pPr>
              <w:rPr>
                <w:rFonts w:asciiTheme="minorHAnsi" w:eastAsia="Times New Roman" w:hAnsiTheme="minorHAnsi"/>
                <w:iCs/>
                <w:sz w:val="18"/>
                <w:szCs w:val="18"/>
              </w:rPr>
            </w:pPr>
          </w:p>
        </w:tc>
        <w:tc>
          <w:tcPr>
            <w:tcW w:w="3330" w:type="dxa"/>
          </w:tcPr>
          <w:p w:rsidR="00F56445" w:rsidRPr="00F56445" w:rsidRDefault="00F56445" w:rsidP="00127E3C">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c>
          <w:tcPr>
            <w:tcW w:w="1235" w:type="dxa"/>
          </w:tcPr>
          <w:p w:rsidR="00F56445" w:rsidRPr="00F56445" w:rsidRDefault="00F56445" w:rsidP="00127E3C">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c>
          <w:tcPr>
            <w:tcW w:w="1716" w:type="dxa"/>
          </w:tcPr>
          <w:p w:rsidR="00F56445" w:rsidRPr="00F56445" w:rsidRDefault="00F56445" w:rsidP="00127E3C">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c>
          <w:tcPr>
            <w:tcW w:w="1369" w:type="dxa"/>
          </w:tcPr>
          <w:p w:rsidR="00F56445" w:rsidRPr="00F56445" w:rsidRDefault="00F56445" w:rsidP="00127E3C">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iCs/>
                <w:sz w:val="18"/>
                <w:szCs w:val="18"/>
              </w:rPr>
            </w:pPr>
          </w:p>
        </w:tc>
      </w:tr>
    </w:tbl>
    <w:p w:rsidR="00F56445" w:rsidRPr="00F56445" w:rsidRDefault="00F56445" w:rsidP="000E3700">
      <w:pPr>
        <w:spacing w:before="120"/>
        <w:ind w:left="450"/>
        <w:rPr>
          <w:color w:val="808080" w:themeColor="background1" w:themeShade="80"/>
          <w:sz w:val="14"/>
          <w:szCs w:val="14"/>
        </w:rPr>
      </w:pPr>
      <w:r w:rsidRPr="00F56445">
        <w:rPr>
          <w:color w:val="808080" w:themeColor="background1" w:themeShade="80"/>
          <w:sz w:val="14"/>
          <w:szCs w:val="14"/>
        </w:rPr>
        <w:t>*Delivery approach – Phase, wave, site, region, other</w:t>
      </w:r>
    </w:p>
    <w:p w:rsidR="00800BCB" w:rsidRPr="00F56445" w:rsidRDefault="00800BCB" w:rsidP="000E3700">
      <w:pPr>
        <w:spacing w:before="120"/>
        <w:ind w:left="450"/>
        <w:rPr>
          <w:sz w:val="18"/>
          <w:szCs w:val="18"/>
        </w:rPr>
      </w:pPr>
    </w:p>
    <w:p w:rsidR="0053186A" w:rsidRPr="00F838E7" w:rsidRDefault="00F56445" w:rsidP="00F56445">
      <w:pPr>
        <w:pStyle w:val="Heading2"/>
        <w:numPr>
          <w:ilvl w:val="1"/>
          <w:numId w:val="3"/>
        </w:numPr>
        <w:spacing w:line="240" w:lineRule="auto"/>
        <w:ind w:left="864" w:hanging="432"/>
        <w:rPr>
          <w:rFonts w:ascii="Arial" w:hAnsi="Arial" w:cs="Arial"/>
          <w:sz w:val="22"/>
          <w:szCs w:val="22"/>
        </w:rPr>
      </w:pPr>
      <w:bookmarkStart w:id="21" w:name="_Toc379710158"/>
      <w:r>
        <w:rPr>
          <w:rFonts w:ascii="Arial" w:hAnsi="Arial" w:cs="Arial"/>
          <w:sz w:val="22"/>
          <w:szCs w:val="22"/>
        </w:rPr>
        <w:t>Points of Contact</w:t>
      </w:r>
      <w:bookmarkEnd w:id="21"/>
    </w:p>
    <w:p w:rsidR="00F56445" w:rsidRDefault="00F56445" w:rsidP="00F56445">
      <w:pPr>
        <w:ind w:left="360"/>
        <w:rPr>
          <w:rFonts w:eastAsia="Times New Roman"/>
          <w:i/>
          <w:color w:val="0000FF"/>
          <w:sz w:val="20"/>
          <w:szCs w:val="24"/>
        </w:rPr>
      </w:pPr>
    </w:p>
    <w:p w:rsidR="00306C1E" w:rsidRPr="00636D92" w:rsidRDefault="00F56445" w:rsidP="00636D92">
      <w:pPr>
        <w:ind w:left="450"/>
        <w:rPr>
          <w:rFonts w:eastAsia="Times New Roman"/>
          <w:bCs/>
          <w:i/>
          <w:color w:val="0000FF"/>
          <w:sz w:val="16"/>
          <w:szCs w:val="16"/>
        </w:rPr>
      </w:pPr>
      <w:r>
        <w:rPr>
          <w:rFonts w:eastAsia="Times New Roman"/>
          <w:bCs/>
          <w:i/>
          <w:color w:val="0000FF"/>
          <w:sz w:val="16"/>
          <w:szCs w:val="16"/>
        </w:rPr>
        <w:t xml:space="preserve">[Identify the names and </w:t>
      </w:r>
      <w:r w:rsidR="00306C1E">
        <w:rPr>
          <w:rFonts w:eastAsia="Times New Roman"/>
          <w:bCs/>
          <w:i/>
          <w:color w:val="0000FF"/>
          <w:sz w:val="16"/>
          <w:szCs w:val="16"/>
        </w:rPr>
        <w:t xml:space="preserve">contact information for people and organizations responsible for </w:t>
      </w:r>
      <w:r w:rsidRPr="00F56445">
        <w:rPr>
          <w:rFonts w:eastAsia="Times New Roman"/>
          <w:bCs/>
          <w:i/>
          <w:color w:val="0000FF"/>
          <w:sz w:val="16"/>
          <w:szCs w:val="16"/>
        </w:rPr>
        <w:t xml:space="preserve">the implementation delivery. These could include the Business Owner, Project Manager, and others </w:t>
      </w:r>
      <w:r w:rsidR="00306C1E">
        <w:rPr>
          <w:rFonts w:eastAsia="Times New Roman"/>
          <w:bCs/>
          <w:i/>
          <w:color w:val="0000FF"/>
          <w:sz w:val="16"/>
          <w:szCs w:val="16"/>
        </w:rPr>
        <w:t>responsible for</w:t>
      </w:r>
      <w:r w:rsidRPr="00F56445">
        <w:rPr>
          <w:rFonts w:eastAsia="Times New Roman"/>
          <w:bCs/>
          <w:i/>
          <w:color w:val="0000FF"/>
          <w:sz w:val="16"/>
          <w:szCs w:val="16"/>
        </w:rPr>
        <w:t xml:space="preserve"> </w:t>
      </w:r>
      <w:r w:rsidR="00306C1E">
        <w:rPr>
          <w:rFonts w:eastAsia="Times New Roman"/>
          <w:bCs/>
          <w:i/>
          <w:color w:val="0000FF"/>
          <w:sz w:val="16"/>
          <w:szCs w:val="16"/>
        </w:rPr>
        <w:t>implementation related tasks</w:t>
      </w:r>
      <w:r w:rsidRPr="00F56445">
        <w:rPr>
          <w:rFonts w:eastAsia="Times New Roman"/>
          <w:bCs/>
          <w:i/>
          <w:color w:val="0000FF"/>
          <w:sz w:val="16"/>
          <w:szCs w:val="16"/>
        </w:rPr>
        <w:t>.  If this is a multi-site implementation, include representative</w:t>
      </w:r>
      <w:r w:rsidR="00306C1E">
        <w:rPr>
          <w:rFonts w:eastAsia="Times New Roman"/>
          <w:bCs/>
          <w:i/>
          <w:color w:val="0000FF"/>
          <w:sz w:val="16"/>
          <w:szCs w:val="16"/>
        </w:rPr>
        <w:t>s for each implementation site.</w:t>
      </w:r>
      <w:r w:rsidRPr="00F56445">
        <w:rPr>
          <w:rFonts w:eastAsia="Times New Roman"/>
          <w:bCs/>
          <w:i/>
          <w:color w:val="0000FF"/>
          <w:sz w:val="16"/>
          <w:szCs w:val="16"/>
        </w:rPr>
        <w:t>]</w:t>
      </w:r>
    </w:p>
    <w:tbl>
      <w:tblPr>
        <w:tblStyle w:val="LightList-Accent1"/>
        <w:tblpPr w:leftFromText="180" w:rightFromText="180" w:vertAnchor="text" w:horzAnchor="page" w:tblpX="2026" w:tblpY="146"/>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1E0" w:firstRow="1" w:lastRow="1" w:firstColumn="1" w:lastColumn="1" w:noHBand="0" w:noVBand="0"/>
      </w:tblPr>
      <w:tblGrid>
        <w:gridCol w:w="1548"/>
        <w:gridCol w:w="1620"/>
        <w:gridCol w:w="1620"/>
        <w:gridCol w:w="1260"/>
        <w:gridCol w:w="2772"/>
      </w:tblGrid>
      <w:tr w:rsidR="00A4686A" w:rsidRPr="00A4686A" w:rsidTr="00DC63A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48" w:type="dxa"/>
            <w:shd w:val="clear" w:color="auto" w:fill="D9D9D9" w:themeFill="background1" w:themeFillShade="D9"/>
            <w:vAlign w:val="center"/>
          </w:tcPr>
          <w:p w:rsidR="00306C1E" w:rsidRPr="00A4686A" w:rsidRDefault="00306C1E" w:rsidP="00306C1E">
            <w:pPr>
              <w:jc w:val="center"/>
              <w:rPr>
                <w:rFonts w:asciiTheme="minorHAnsi" w:hAnsiTheme="minorHAnsi"/>
                <w:color w:val="auto"/>
                <w:sz w:val="18"/>
                <w:szCs w:val="18"/>
              </w:rPr>
            </w:pPr>
            <w:r w:rsidRPr="00A4686A">
              <w:rPr>
                <w:rFonts w:asciiTheme="minorHAnsi" w:hAnsiTheme="minorHAnsi"/>
                <w:color w:val="auto"/>
                <w:sz w:val="18"/>
                <w:szCs w:val="18"/>
              </w:rPr>
              <w:t>Name</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right w:val="none" w:sz="0" w:space="0" w:color="auto"/>
            </w:tcBorders>
            <w:shd w:val="clear" w:color="auto" w:fill="D9D9D9" w:themeFill="background1" w:themeFillShade="D9"/>
            <w:vAlign w:val="center"/>
          </w:tcPr>
          <w:p w:rsidR="00306C1E" w:rsidRPr="00A4686A" w:rsidRDefault="00306C1E" w:rsidP="00306C1E">
            <w:pPr>
              <w:jc w:val="center"/>
              <w:rPr>
                <w:rFonts w:asciiTheme="minorHAnsi" w:hAnsiTheme="minorHAnsi"/>
                <w:color w:val="auto"/>
                <w:sz w:val="18"/>
                <w:szCs w:val="18"/>
              </w:rPr>
            </w:pPr>
            <w:r w:rsidRPr="00A4686A">
              <w:rPr>
                <w:rFonts w:asciiTheme="minorHAnsi" w:hAnsiTheme="minorHAnsi"/>
                <w:color w:val="auto"/>
                <w:sz w:val="18"/>
                <w:szCs w:val="18"/>
              </w:rPr>
              <w:t>Organization</w:t>
            </w:r>
          </w:p>
        </w:tc>
        <w:tc>
          <w:tcPr>
            <w:tcW w:w="1620" w:type="dxa"/>
            <w:shd w:val="clear" w:color="auto" w:fill="D9D9D9" w:themeFill="background1" w:themeFillShade="D9"/>
            <w:vAlign w:val="center"/>
          </w:tcPr>
          <w:p w:rsidR="00306C1E" w:rsidRPr="00A4686A" w:rsidRDefault="00306C1E" w:rsidP="00306C1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18"/>
                <w:szCs w:val="18"/>
              </w:rPr>
            </w:pPr>
            <w:r w:rsidRPr="00A4686A">
              <w:rPr>
                <w:rFonts w:asciiTheme="minorHAnsi" w:hAnsiTheme="minorHAnsi"/>
                <w:color w:val="auto"/>
                <w:sz w:val="18"/>
                <w:szCs w:val="18"/>
              </w:rPr>
              <w:t>Contact Information</w:t>
            </w: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right w:val="none" w:sz="0" w:space="0" w:color="auto"/>
            </w:tcBorders>
            <w:shd w:val="clear" w:color="auto" w:fill="D9D9D9" w:themeFill="background1" w:themeFillShade="D9"/>
            <w:vAlign w:val="center"/>
          </w:tcPr>
          <w:p w:rsidR="00306C1E" w:rsidRPr="00A4686A" w:rsidRDefault="00306C1E" w:rsidP="00306C1E">
            <w:pPr>
              <w:jc w:val="center"/>
              <w:rPr>
                <w:rFonts w:asciiTheme="minorHAnsi" w:hAnsiTheme="minorHAnsi"/>
                <w:color w:val="auto"/>
                <w:sz w:val="18"/>
                <w:szCs w:val="18"/>
              </w:rPr>
            </w:pPr>
            <w:r w:rsidRPr="00A4686A">
              <w:rPr>
                <w:rFonts w:asciiTheme="minorHAnsi" w:hAnsiTheme="minorHAnsi"/>
                <w:color w:val="auto"/>
                <w:sz w:val="18"/>
                <w:szCs w:val="18"/>
              </w:rPr>
              <w:t>Role</w:t>
            </w:r>
          </w:p>
        </w:tc>
        <w:tc>
          <w:tcPr>
            <w:cnfStyle w:val="000100000000" w:firstRow="0" w:lastRow="0" w:firstColumn="0" w:lastColumn="1" w:oddVBand="0" w:evenVBand="0" w:oddHBand="0" w:evenHBand="0" w:firstRowFirstColumn="0" w:firstRowLastColumn="0" w:lastRowFirstColumn="0" w:lastRowLastColumn="0"/>
            <w:tcW w:w="2772" w:type="dxa"/>
            <w:shd w:val="clear" w:color="auto" w:fill="D9D9D9" w:themeFill="background1" w:themeFillShade="D9"/>
            <w:vAlign w:val="center"/>
          </w:tcPr>
          <w:p w:rsidR="00306C1E" w:rsidRPr="00A4686A" w:rsidRDefault="00306C1E" w:rsidP="00306C1E">
            <w:pPr>
              <w:jc w:val="center"/>
              <w:rPr>
                <w:rFonts w:asciiTheme="minorHAnsi" w:hAnsiTheme="minorHAnsi"/>
                <w:color w:val="auto"/>
                <w:sz w:val="18"/>
                <w:szCs w:val="18"/>
              </w:rPr>
            </w:pPr>
            <w:r w:rsidRPr="00A4686A">
              <w:rPr>
                <w:rFonts w:asciiTheme="minorHAnsi" w:hAnsiTheme="minorHAnsi"/>
                <w:color w:val="auto"/>
                <w:sz w:val="18"/>
                <w:szCs w:val="18"/>
              </w:rPr>
              <w:t>Responsibility</w:t>
            </w:r>
          </w:p>
        </w:tc>
      </w:tr>
      <w:tr w:rsidR="00306C1E" w:rsidRPr="00510AE2" w:rsidTr="00DC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306C1E" w:rsidRPr="00510AE2" w:rsidRDefault="00306C1E" w:rsidP="00306C1E">
            <w:pPr>
              <w:rPr>
                <w:sz w:val="20"/>
                <w:szCs w:val="24"/>
              </w:rPr>
            </w:pP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tcPr>
          <w:p w:rsidR="00306C1E" w:rsidRPr="00510AE2" w:rsidRDefault="00306C1E" w:rsidP="00306C1E">
            <w:pPr>
              <w:rPr>
                <w:sz w:val="20"/>
                <w:szCs w:val="24"/>
              </w:rPr>
            </w:pPr>
          </w:p>
        </w:tc>
        <w:tc>
          <w:tcPr>
            <w:tcW w:w="1620" w:type="dxa"/>
            <w:tcBorders>
              <w:top w:val="none" w:sz="0" w:space="0" w:color="auto"/>
              <w:bottom w:val="none" w:sz="0" w:space="0" w:color="auto"/>
            </w:tcBorders>
          </w:tcPr>
          <w:p w:rsidR="00306C1E" w:rsidRPr="00510AE2" w:rsidRDefault="00306C1E" w:rsidP="00306C1E">
            <w:pPr>
              <w:cnfStyle w:val="000000100000" w:firstRow="0" w:lastRow="0" w:firstColumn="0" w:lastColumn="0" w:oddVBand="0" w:evenVBand="0" w:oddHBand="1" w:evenHBand="0" w:firstRowFirstColumn="0" w:firstRowLastColumn="0" w:lastRowFirstColumn="0" w:lastRowLastColumn="0"/>
              <w:rPr>
                <w:sz w:val="20"/>
                <w:szCs w:val="24"/>
              </w:rPr>
            </w:pP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306C1E" w:rsidRPr="00510AE2" w:rsidRDefault="00306C1E" w:rsidP="00306C1E">
            <w:pPr>
              <w:rPr>
                <w:sz w:val="20"/>
                <w:szCs w:val="24"/>
              </w:rPr>
            </w:pPr>
          </w:p>
        </w:tc>
        <w:tc>
          <w:tcPr>
            <w:cnfStyle w:val="000100000000" w:firstRow="0" w:lastRow="0" w:firstColumn="0" w:lastColumn="1" w:oddVBand="0" w:evenVBand="0" w:oddHBand="0" w:evenHBand="0" w:firstRowFirstColumn="0" w:firstRowLastColumn="0" w:lastRowFirstColumn="0" w:lastRowLastColumn="0"/>
            <w:tcW w:w="2772" w:type="dxa"/>
            <w:tcBorders>
              <w:top w:val="none" w:sz="0" w:space="0" w:color="auto"/>
              <w:bottom w:val="none" w:sz="0" w:space="0" w:color="auto"/>
              <w:right w:val="none" w:sz="0" w:space="0" w:color="auto"/>
            </w:tcBorders>
          </w:tcPr>
          <w:p w:rsidR="00306C1E" w:rsidRPr="00510AE2" w:rsidRDefault="00306C1E" w:rsidP="00306C1E">
            <w:pPr>
              <w:rPr>
                <w:color w:val="0000FF"/>
                <w:sz w:val="20"/>
                <w:szCs w:val="24"/>
              </w:rPr>
            </w:pPr>
          </w:p>
        </w:tc>
      </w:tr>
      <w:tr w:rsidR="00306C1E" w:rsidRPr="00510AE2" w:rsidTr="00DC63AB">
        <w:tc>
          <w:tcPr>
            <w:cnfStyle w:val="001000000000" w:firstRow="0" w:lastRow="0" w:firstColumn="1" w:lastColumn="0" w:oddVBand="0" w:evenVBand="0" w:oddHBand="0" w:evenHBand="0" w:firstRowFirstColumn="0" w:firstRowLastColumn="0" w:lastRowFirstColumn="0" w:lastRowLastColumn="0"/>
            <w:tcW w:w="1548" w:type="dxa"/>
          </w:tcPr>
          <w:p w:rsidR="00306C1E" w:rsidRPr="00510AE2" w:rsidRDefault="00306C1E" w:rsidP="00306C1E">
            <w:pPr>
              <w:rPr>
                <w:sz w:val="20"/>
                <w:szCs w:val="24"/>
              </w:rPr>
            </w:pP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right w:val="none" w:sz="0" w:space="0" w:color="auto"/>
            </w:tcBorders>
          </w:tcPr>
          <w:p w:rsidR="00306C1E" w:rsidRPr="00510AE2" w:rsidRDefault="00306C1E" w:rsidP="00306C1E">
            <w:pPr>
              <w:rPr>
                <w:sz w:val="20"/>
                <w:szCs w:val="24"/>
              </w:rPr>
            </w:pPr>
          </w:p>
        </w:tc>
        <w:tc>
          <w:tcPr>
            <w:tcW w:w="1620" w:type="dxa"/>
          </w:tcPr>
          <w:p w:rsidR="00306C1E" w:rsidRPr="00510AE2" w:rsidRDefault="00306C1E" w:rsidP="00306C1E">
            <w:pPr>
              <w:cnfStyle w:val="000000000000" w:firstRow="0" w:lastRow="0" w:firstColumn="0" w:lastColumn="0" w:oddVBand="0" w:evenVBand="0" w:oddHBand="0" w:evenHBand="0" w:firstRowFirstColumn="0" w:firstRowLastColumn="0" w:lastRowFirstColumn="0" w:lastRowLastColumn="0"/>
              <w:rPr>
                <w:sz w:val="20"/>
                <w:szCs w:val="24"/>
              </w:rPr>
            </w:pP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306C1E" w:rsidRPr="00510AE2" w:rsidRDefault="00306C1E" w:rsidP="00306C1E">
            <w:pPr>
              <w:rPr>
                <w:sz w:val="20"/>
                <w:szCs w:val="24"/>
              </w:rPr>
            </w:pPr>
          </w:p>
        </w:tc>
        <w:tc>
          <w:tcPr>
            <w:cnfStyle w:val="000100000000" w:firstRow="0" w:lastRow="0" w:firstColumn="0" w:lastColumn="1" w:oddVBand="0" w:evenVBand="0" w:oddHBand="0" w:evenHBand="0" w:firstRowFirstColumn="0" w:firstRowLastColumn="0" w:lastRowFirstColumn="0" w:lastRowLastColumn="0"/>
            <w:tcW w:w="2772" w:type="dxa"/>
          </w:tcPr>
          <w:p w:rsidR="00306C1E" w:rsidRPr="00510AE2" w:rsidRDefault="00306C1E" w:rsidP="00306C1E">
            <w:pPr>
              <w:rPr>
                <w:sz w:val="20"/>
                <w:szCs w:val="24"/>
              </w:rPr>
            </w:pPr>
          </w:p>
        </w:tc>
      </w:tr>
      <w:tr w:rsidR="00306C1E" w:rsidRPr="00510AE2" w:rsidTr="00DC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306C1E" w:rsidRPr="00510AE2" w:rsidRDefault="00306C1E" w:rsidP="00306C1E">
            <w:pPr>
              <w:rPr>
                <w:sz w:val="20"/>
                <w:szCs w:val="24"/>
              </w:rPr>
            </w:pP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tcPr>
          <w:p w:rsidR="00306C1E" w:rsidRPr="00510AE2" w:rsidRDefault="00306C1E" w:rsidP="00306C1E">
            <w:pPr>
              <w:rPr>
                <w:sz w:val="20"/>
                <w:szCs w:val="24"/>
              </w:rPr>
            </w:pPr>
          </w:p>
        </w:tc>
        <w:tc>
          <w:tcPr>
            <w:tcW w:w="1620" w:type="dxa"/>
            <w:tcBorders>
              <w:top w:val="none" w:sz="0" w:space="0" w:color="auto"/>
              <w:bottom w:val="none" w:sz="0" w:space="0" w:color="auto"/>
            </w:tcBorders>
          </w:tcPr>
          <w:p w:rsidR="00306C1E" w:rsidRPr="00510AE2" w:rsidRDefault="00306C1E" w:rsidP="00306C1E">
            <w:pPr>
              <w:cnfStyle w:val="000000100000" w:firstRow="0" w:lastRow="0" w:firstColumn="0" w:lastColumn="0" w:oddVBand="0" w:evenVBand="0" w:oddHBand="1" w:evenHBand="0" w:firstRowFirstColumn="0" w:firstRowLastColumn="0" w:lastRowFirstColumn="0" w:lastRowLastColumn="0"/>
              <w:rPr>
                <w:sz w:val="20"/>
                <w:szCs w:val="24"/>
              </w:rPr>
            </w:pP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306C1E" w:rsidRPr="00510AE2" w:rsidRDefault="00306C1E" w:rsidP="00306C1E">
            <w:pPr>
              <w:rPr>
                <w:sz w:val="20"/>
                <w:szCs w:val="24"/>
              </w:rPr>
            </w:pPr>
          </w:p>
        </w:tc>
        <w:tc>
          <w:tcPr>
            <w:cnfStyle w:val="000100000000" w:firstRow="0" w:lastRow="0" w:firstColumn="0" w:lastColumn="1" w:oddVBand="0" w:evenVBand="0" w:oddHBand="0" w:evenHBand="0" w:firstRowFirstColumn="0" w:firstRowLastColumn="0" w:lastRowFirstColumn="0" w:lastRowLastColumn="0"/>
            <w:tcW w:w="2772" w:type="dxa"/>
            <w:tcBorders>
              <w:top w:val="none" w:sz="0" w:space="0" w:color="auto"/>
              <w:bottom w:val="none" w:sz="0" w:space="0" w:color="auto"/>
              <w:right w:val="none" w:sz="0" w:space="0" w:color="auto"/>
            </w:tcBorders>
          </w:tcPr>
          <w:p w:rsidR="00306C1E" w:rsidRPr="00510AE2" w:rsidRDefault="00306C1E" w:rsidP="00306C1E">
            <w:pPr>
              <w:rPr>
                <w:sz w:val="20"/>
                <w:szCs w:val="24"/>
              </w:rPr>
            </w:pPr>
          </w:p>
        </w:tc>
      </w:tr>
      <w:tr w:rsidR="00306C1E" w:rsidRPr="00510AE2" w:rsidTr="00DC63A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306C1E" w:rsidRPr="00510AE2" w:rsidRDefault="00306C1E" w:rsidP="00306C1E">
            <w:pPr>
              <w:rPr>
                <w:sz w:val="20"/>
                <w:szCs w:val="24"/>
              </w:rPr>
            </w:pP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tcPr>
          <w:p w:rsidR="00306C1E" w:rsidRPr="00510AE2" w:rsidRDefault="00306C1E" w:rsidP="00306C1E">
            <w:pPr>
              <w:rPr>
                <w:sz w:val="20"/>
                <w:szCs w:val="24"/>
              </w:rPr>
            </w:pPr>
          </w:p>
        </w:tc>
        <w:tc>
          <w:tcPr>
            <w:tcW w:w="1620" w:type="dxa"/>
            <w:tcBorders>
              <w:top w:val="none" w:sz="0" w:space="0" w:color="auto"/>
              <w:bottom w:val="none" w:sz="0" w:space="0" w:color="auto"/>
            </w:tcBorders>
          </w:tcPr>
          <w:p w:rsidR="00306C1E" w:rsidRPr="00510AE2" w:rsidRDefault="00306C1E" w:rsidP="00306C1E">
            <w:pPr>
              <w:cnfStyle w:val="010000000000" w:firstRow="0" w:lastRow="1" w:firstColumn="0" w:lastColumn="0" w:oddVBand="0" w:evenVBand="0" w:oddHBand="0" w:evenHBand="0" w:firstRowFirstColumn="0" w:firstRowLastColumn="0" w:lastRowFirstColumn="0" w:lastRowLastColumn="0"/>
              <w:rPr>
                <w:sz w:val="20"/>
                <w:szCs w:val="24"/>
              </w:rPr>
            </w:pP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306C1E" w:rsidRPr="00510AE2" w:rsidRDefault="00306C1E" w:rsidP="00306C1E">
            <w:pPr>
              <w:rPr>
                <w:sz w:val="20"/>
                <w:szCs w:val="24"/>
              </w:rPr>
            </w:pPr>
          </w:p>
        </w:tc>
        <w:tc>
          <w:tcPr>
            <w:cnfStyle w:val="000100000000" w:firstRow="0" w:lastRow="0" w:firstColumn="0" w:lastColumn="1" w:oddVBand="0" w:evenVBand="0" w:oddHBand="0" w:evenHBand="0" w:firstRowFirstColumn="0" w:firstRowLastColumn="0" w:lastRowFirstColumn="0" w:lastRowLastColumn="0"/>
            <w:tcW w:w="2772" w:type="dxa"/>
            <w:tcBorders>
              <w:top w:val="none" w:sz="0" w:space="0" w:color="auto"/>
              <w:bottom w:val="none" w:sz="0" w:space="0" w:color="auto"/>
              <w:right w:val="none" w:sz="0" w:space="0" w:color="auto"/>
            </w:tcBorders>
          </w:tcPr>
          <w:p w:rsidR="00306C1E" w:rsidRPr="00510AE2" w:rsidRDefault="00306C1E" w:rsidP="00306C1E">
            <w:pPr>
              <w:rPr>
                <w:sz w:val="20"/>
                <w:szCs w:val="24"/>
              </w:rPr>
            </w:pPr>
          </w:p>
        </w:tc>
      </w:tr>
    </w:tbl>
    <w:p w:rsidR="00376740" w:rsidRPr="00376740" w:rsidRDefault="00376740" w:rsidP="00104724">
      <w:pPr>
        <w:spacing w:before="120"/>
        <w:rPr>
          <w:sz w:val="18"/>
          <w:szCs w:val="18"/>
        </w:rPr>
      </w:pPr>
    </w:p>
    <w:p w:rsidR="00306C1E" w:rsidRPr="00306C1E" w:rsidRDefault="00306C1E" w:rsidP="00306C1E">
      <w:pPr>
        <w:pStyle w:val="Heading2"/>
        <w:numPr>
          <w:ilvl w:val="1"/>
          <w:numId w:val="3"/>
        </w:numPr>
        <w:spacing w:line="240" w:lineRule="auto"/>
        <w:ind w:left="864" w:hanging="432"/>
        <w:rPr>
          <w:rFonts w:ascii="Arial" w:hAnsi="Arial" w:cs="Arial"/>
          <w:sz w:val="22"/>
          <w:szCs w:val="22"/>
        </w:rPr>
      </w:pPr>
      <w:bookmarkStart w:id="22" w:name="_Toc379710159"/>
      <w:r w:rsidRPr="00306C1E">
        <w:rPr>
          <w:rFonts w:ascii="Arial" w:hAnsi="Arial" w:cs="Arial"/>
          <w:sz w:val="22"/>
          <w:szCs w:val="22"/>
        </w:rPr>
        <w:t>Delivery Support Team</w:t>
      </w:r>
      <w:bookmarkEnd w:id="22"/>
    </w:p>
    <w:p w:rsidR="00306C1E" w:rsidRPr="00306C1E" w:rsidRDefault="00306C1E" w:rsidP="00376740">
      <w:pPr>
        <w:spacing w:before="120" w:after="120"/>
        <w:ind w:left="446"/>
        <w:rPr>
          <w:rFonts w:eastAsia="Times New Roman"/>
          <w:bCs/>
          <w:i/>
          <w:color w:val="0000FF"/>
          <w:sz w:val="16"/>
          <w:szCs w:val="16"/>
        </w:rPr>
      </w:pPr>
      <w:r w:rsidRPr="00306C1E">
        <w:rPr>
          <w:rFonts w:eastAsia="Times New Roman"/>
          <w:bCs/>
          <w:i/>
          <w:color w:val="0000FF"/>
          <w:sz w:val="16"/>
          <w:szCs w:val="16"/>
        </w:rPr>
        <w:t xml:space="preserve">[Provide information on the team members that will provide support for the solution and implementation delivery activities.  Identify support areas, times of support and location.  Identify any back up or additional levels of support.  For example, for IT </w:t>
      </w:r>
      <w:r w:rsidR="00376740" w:rsidRPr="00306C1E">
        <w:rPr>
          <w:rFonts w:eastAsia="Times New Roman"/>
          <w:bCs/>
          <w:i/>
          <w:color w:val="0000FF"/>
          <w:sz w:val="16"/>
          <w:szCs w:val="16"/>
        </w:rPr>
        <w:t>systems</w:t>
      </w:r>
      <w:r w:rsidRPr="00306C1E">
        <w:rPr>
          <w:rFonts w:eastAsia="Times New Roman"/>
          <w:bCs/>
          <w:i/>
          <w:color w:val="0000FF"/>
          <w:sz w:val="16"/>
          <w:szCs w:val="16"/>
        </w:rPr>
        <w:t xml:space="preserve"> identify the application support team, business (process) support teams, etc.]</w:t>
      </w:r>
    </w:p>
    <w:p w:rsidR="00306C1E" w:rsidRDefault="00306C1E" w:rsidP="00F56445">
      <w:pPr>
        <w:spacing w:before="120"/>
        <w:ind w:left="630"/>
        <w:rPr>
          <w:color w:val="808080" w:themeColor="background1" w:themeShade="80"/>
          <w:sz w:val="18"/>
          <w:szCs w:val="18"/>
        </w:rPr>
      </w:pPr>
    </w:p>
    <w:p w:rsidR="00306C1E" w:rsidRDefault="00306C1E" w:rsidP="00F56445">
      <w:pPr>
        <w:spacing w:before="120"/>
        <w:ind w:left="630"/>
        <w:rPr>
          <w:color w:val="808080" w:themeColor="background1" w:themeShade="80"/>
          <w:sz w:val="18"/>
          <w:szCs w:val="18"/>
        </w:rPr>
      </w:pPr>
    </w:p>
    <w:p w:rsidR="00376740" w:rsidRPr="00306C1E" w:rsidRDefault="00376740" w:rsidP="00376740">
      <w:pPr>
        <w:pStyle w:val="Heading2"/>
        <w:numPr>
          <w:ilvl w:val="1"/>
          <w:numId w:val="3"/>
        </w:numPr>
        <w:spacing w:line="240" w:lineRule="auto"/>
        <w:ind w:left="864" w:hanging="432"/>
        <w:rPr>
          <w:rFonts w:ascii="Arial" w:hAnsi="Arial" w:cs="Arial"/>
          <w:sz w:val="22"/>
          <w:szCs w:val="22"/>
        </w:rPr>
      </w:pPr>
      <w:bookmarkStart w:id="23" w:name="_Toc379710160"/>
      <w:r>
        <w:rPr>
          <w:rFonts w:ascii="Arial" w:hAnsi="Arial" w:cs="Arial"/>
          <w:sz w:val="22"/>
          <w:szCs w:val="22"/>
        </w:rPr>
        <w:lastRenderedPageBreak/>
        <w:t>Post-d</w:t>
      </w:r>
      <w:r w:rsidRPr="00306C1E">
        <w:rPr>
          <w:rFonts w:ascii="Arial" w:hAnsi="Arial" w:cs="Arial"/>
          <w:sz w:val="22"/>
          <w:szCs w:val="22"/>
        </w:rPr>
        <w:t>elivery Support Team</w:t>
      </w:r>
      <w:bookmarkEnd w:id="23"/>
    </w:p>
    <w:p w:rsidR="00376740" w:rsidRPr="00636D92" w:rsidRDefault="00376740" w:rsidP="00DC63AB">
      <w:pPr>
        <w:spacing w:before="120" w:after="120"/>
        <w:ind w:left="446"/>
        <w:rPr>
          <w:rFonts w:eastAsia="Times New Roman"/>
          <w:bCs/>
          <w:i/>
          <w:color w:val="0000FF"/>
          <w:sz w:val="16"/>
          <w:szCs w:val="16"/>
        </w:rPr>
      </w:pPr>
      <w:r w:rsidRPr="00306C1E">
        <w:rPr>
          <w:rFonts w:eastAsia="Times New Roman"/>
          <w:bCs/>
          <w:i/>
          <w:color w:val="0000FF"/>
          <w:sz w:val="16"/>
          <w:szCs w:val="16"/>
        </w:rPr>
        <w:t xml:space="preserve">[Provide information on the team that will provide support </w:t>
      </w:r>
      <w:r>
        <w:rPr>
          <w:rFonts w:eastAsia="Times New Roman"/>
          <w:bCs/>
          <w:i/>
          <w:color w:val="0000FF"/>
          <w:sz w:val="16"/>
          <w:szCs w:val="16"/>
        </w:rPr>
        <w:t>after the solution has been delivered/implemented</w:t>
      </w:r>
      <w:r w:rsidRPr="00306C1E">
        <w:rPr>
          <w:rFonts w:eastAsia="Times New Roman"/>
          <w:bCs/>
          <w:i/>
          <w:color w:val="0000FF"/>
          <w:sz w:val="16"/>
          <w:szCs w:val="16"/>
        </w:rPr>
        <w:t xml:space="preserve">.  Identify support areas, times of support and location.  Identify any back up or additional levels of support.  For example, for IT systems identify the </w:t>
      </w:r>
      <w:r>
        <w:rPr>
          <w:rFonts w:eastAsia="Times New Roman"/>
          <w:bCs/>
          <w:i/>
          <w:color w:val="0000FF"/>
          <w:sz w:val="16"/>
          <w:szCs w:val="16"/>
        </w:rPr>
        <w:t xml:space="preserve">help desk </w:t>
      </w:r>
      <w:r w:rsidR="00DC63AB">
        <w:rPr>
          <w:rFonts w:eastAsia="Times New Roman"/>
          <w:bCs/>
          <w:i/>
          <w:color w:val="0000FF"/>
          <w:sz w:val="16"/>
          <w:szCs w:val="16"/>
        </w:rPr>
        <w:t>team, business/</w:t>
      </w:r>
      <w:r w:rsidRPr="00306C1E">
        <w:rPr>
          <w:rFonts w:eastAsia="Times New Roman"/>
          <w:bCs/>
          <w:i/>
          <w:color w:val="0000FF"/>
          <w:sz w:val="16"/>
          <w:szCs w:val="16"/>
        </w:rPr>
        <w:t>process support teams, etc.]</w:t>
      </w:r>
    </w:p>
    <w:p w:rsidR="00376740" w:rsidRPr="00376740" w:rsidRDefault="00376740" w:rsidP="00376740">
      <w:pPr>
        <w:pStyle w:val="Heading2"/>
        <w:numPr>
          <w:ilvl w:val="1"/>
          <w:numId w:val="3"/>
        </w:numPr>
        <w:spacing w:line="240" w:lineRule="auto"/>
        <w:ind w:left="864" w:hanging="432"/>
        <w:rPr>
          <w:rFonts w:ascii="Arial" w:hAnsi="Arial" w:cs="Arial"/>
          <w:sz w:val="22"/>
          <w:szCs w:val="22"/>
        </w:rPr>
      </w:pPr>
      <w:bookmarkStart w:id="24" w:name="_Toc379710161"/>
      <w:r w:rsidRPr="00376740">
        <w:rPr>
          <w:rFonts w:ascii="Arial" w:hAnsi="Arial" w:cs="Arial"/>
          <w:sz w:val="22"/>
          <w:szCs w:val="22"/>
        </w:rPr>
        <w:t>Major Implementation Tasks</w:t>
      </w:r>
      <w:bookmarkEnd w:id="24"/>
    </w:p>
    <w:p w:rsidR="00376740" w:rsidRDefault="00376740" w:rsidP="00376740">
      <w:pPr>
        <w:spacing w:before="120"/>
        <w:ind w:left="450"/>
        <w:rPr>
          <w:sz w:val="18"/>
          <w:szCs w:val="18"/>
        </w:rPr>
      </w:pPr>
    </w:p>
    <w:p w:rsidR="00376740" w:rsidRPr="00376740" w:rsidRDefault="00376740" w:rsidP="00376740">
      <w:pPr>
        <w:ind w:left="450"/>
        <w:rPr>
          <w:rFonts w:eastAsia="Times New Roman"/>
          <w:i/>
          <w:color w:val="0000FF"/>
          <w:sz w:val="16"/>
          <w:szCs w:val="16"/>
        </w:rPr>
      </w:pPr>
      <w:r w:rsidRPr="00376740">
        <w:rPr>
          <w:rFonts w:eastAsia="Times New Roman"/>
          <w:i/>
          <w:color w:val="0000FF"/>
          <w:sz w:val="16"/>
          <w:szCs w:val="16"/>
        </w:rPr>
        <w:t xml:space="preserve">[Provide a brief description of each major task required for the implementation of the end product/solution.  Add as many subsections as necessary to this section to adequately describe all of the major tasks.  The tasks described in this section are not site-specific, but generic or overall project tasks that are required to deliver the solution.  </w:t>
      </w:r>
    </w:p>
    <w:p w:rsidR="00376740" w:rsidRPr="00376740" w:rsidRDefault="00376740" w:rsidP="00376740">
      <w:pPr>
        <w:ind w:left="450"/>
        <w:rPr>
          <w:rFonts w:eastAsia="Times New Roman"/>
          <w:i/>
          <w:color w:val="0000FF"/>
          <w:sz w:val="16"/>
          <w:szCs w:val="16"/>
        </w:rPr>
      </w:pPr>
    </w:p>
    <w:p w:rsidR="00376740" w:rsidRPr="00376740" w:rsidRDefault="00376740" w:rsidP="00376740">
      <w:pPr>
        <w:spacing w:after="120"/>
        <w:ind w:left="446"/>
        <w:rPr>
          <w:rFonts w:eastAsia="Times New Roman"/>
          <w:i/>
          <w:color w:val="0000FF"/>
          <w:sz w:val="16"/>
          <w:szCs w:val="16"/>
        </w:rPr>
      </w:pPr>
      <w:r w:rsidRPr="00376740">
        <w:rPr>
          <w:rFonts w:eastAsia="Times New Roman"/>
          <w:i/>
          <w:color w:val="0000FF"/>
          <w:sz w:val="16"/>
          <w:szCs w:val="16"/>
        </w:rPr>
        <w:t>Examples of some major tasks to consider include the following:</w:t>
      </w:r>
    </w:p>
    <w:p w:rsidR="00376740" w:rsidRPr="00376740" w:rsidRDefault="00376740" w:rsidP="00376740">
      <w:pPr>
        <w:numPr>
          <w:ilvl w:val="0"/>
          <w:numId w:val="9"/>
        </w:numPr>
        <w:ind w:left="810" w:hanging="225"/>
        <w:rPr>
          <w:rFonts w:eastAsia="Times New Roman"/>
          <w:i/>
          <w:color w:val="0000FF"/>
          <w:sz w:val="16"/>
          <w:szCs w:val="16"/>
        </w:rPr>
      </w:pPr>
      <w:r w:rsidRPr="00376740">
        <w:rPr>
          <w:rFonts w:eastAsia="Times New Roman"/>
          <w:i/>
          <w:color w:val="0000FF"/>
          <w:sz w:val="16"/>
          <w:szCs w:val="16"/>
        </w:rPr>
        <w:t>Providing overall planning and coordination for the implementation</w:t>
      </w:r>
    </w:p>
    <w:p w:rsidR="00376740" w:rsidRPr="00376740" w:rsidRDefault="00376740" w:rsidP="00376740">
      <w:pPr>
        <w:numPr>
          <w:ilvl w:val="0"/>
          <w:numId w:val="9"/>
        </w:numPr>
        <w:ind w:left="810" w:hanging="225"/>
        <w:rPr>
          <w:rFonts w:eastAsia="Times New Roman"/>
          <w:i/>
          <w:color w:val="0000FF"/>
          <w:sz w:val="16"/>
          <w:szCs w:val="16"/>
        </w:rPr>
      </w:pPr>
      <w:r w:rsidRPr="00376740">
        <w:rPr>
          <w:rFonts w:eastAsia="Times New Roman"/>
          <w:i/>
          <w:color w:val="0000FF"/>
          <w:sz w:val="16"/>
          <w:szCs w:val="16"/>
        </w:rPr>
        <w:t>Obtaining personnel for the implementation team</w:t>
      </w:r>
    </w:p>
    <w:p w:rsidR="00376740" w:rsidRPr="00376740" w:rsidRDefault="00376740" w:rsidP="00376740">
      <w:pPr>
        <w:numPr>
          <w:ilvl w:val="0"/>
          <w:numId w:val="9"/>
        </w:numPr>
        <w:ind w:left="810" w:hanging="225"/>
        <w:rPr>
          <w:rFonts w:eastAsia="Times New Roman"/>
          <w:i/>
          <w:color w:val="0000FF"/>
          <w:sz w:val="16"/>
          <w:szCs w:val="16"/>
        </w:rPr>
      </w:pPr>
      <w:r w:rsidRPr="00376740">
        <w:rPr>
          <w:rFonts w:eastAsia="Times New Roman"/>
          <w:i/>
          <w:color w:val="0000FF"/>
          <w:sz w:val="16"/>
          <w:szCs w:val="16"/>
        </w:rPr>
        <w:t>Providing appropriate training for personnel</w:t>
      </w:r>
    </w:p>
    <w:p w:rsidR="00376740" w:rsidRPr="00376740" w:rsidRDefault="00376740" w:rsidP="00376740">
      <w:pPr>
        <w:numPr>
          <w:ilvl w:val="0"/>
          <w:numId w:val="9"/>
        </w:numPr>
        <w:ind w:left="810" w:hanging="225"/>
        <w:rPr>
          <w:rFonts w:eastAsia="Times New Roman"/>
          <w:i/>
          <w:color w:val="0000FF"/>
          <w:sz w:val="16"/>
          <w:szCs w:val="16"/>
        </w:rPr>
      </w:pPr>
      <w:r w:rsidRPr="00376740">
        <w:rPr>
          <w:rFonts w:eastAsia="Times New Roman"/>
          <w:i/>
          <w:color w:val="0000FF"/>
          <w:sz w:val="16"/>
          <w:szCs w:val="16"/>
        </w:rPr>
        <w:t>Ensuring all documentation applicable to the implementation are available when needed</w:t>
      </w:r>
    </w:p>
    <w:p w:rsidR="00376740" w:rsidRPr="00376740" w:rsidRDefault="00376740" w:rsidP="00376740">
      <w:pPr>
        <w:numPr>
          <w:ilvl w:val="0"/>
          <w:numId w:val="9"/>
        </w:numPr>
        <w:ind w:left="810" w:hanging="225"/>
        <w:rPr>
          <w:rFonts w:eastAsia="Times New Roman"/>
          <w:i/>
          <w:color w:val="0000FF"/>
          <w:sz w:val="16"/>
          <w:szCs w:val="16"/>
        </w:rPr>
      </w:pPr>
      <w:r w:rsidRPr="00376740">
        <w:rPr>
          <w:rFonts w:eastAsia="Times New Roman"/>
          <w:i/>
          <w:color w:val="0000FF"/>
          <w:sz w:val="16"/>
          <w:szCs w:val="16"/>
        </w:rPr>
        <w:t>Acquiring tools for implementation delivery</w:t>
      </w:r>
    </w:p>
    <w:p w:rsidR="00376740" w:rsidRPr="00376740" w:rsidRDefault="00376740" w:rsidP="00376740">
      <w:pPr>
        <w:numPr>
          <w:ilvl w:val="0"/>
          <w:numId w:val="9"/>
        </w:numPr>
        <w:ind w:left="810" w:hanging="225"/>
        <w:rPr>
          <w:rFonts w:eastAsia="Times New Roman"/>
          <w:i/>
          <w:color w:val="0000FF"/>
          <w:sz w:val="16"/>
          <w:szCs w:val="16"/>
        </w:rPr>
      </w:pPr>
      <w:r w:rsidRPr="00376740">
        <w:rPr>
          <w:rFonts w:eastAsia="Times New Roman"/>
          <w:i/>
          <w:color w:val="0000FF"/>
          <w:sz w:val="16"/>
          <w:szCs w:val="16"/>
        </w:rPr>
        <w:t>Preparing site(s) and support facilities for implementation</w:t>
      </w:r>
    </w:p>
    <w:p w:rsidR="00376740" w:rsidRPr="00376740" w:rsidRDefault="00376740" w:rsidP="00376740">
      <w:pPr>
        <w:numPr>
          <w:ilvl w:val="0"/>
          <w:numId w:val="9"/>
        </w:numPr>
        <w:tabs>
          <w:tab w:val="left" w:pos="1080"/>
        </w:tabs>
        <w:ind w:left="810" w:hanging="225"/>
        <w:rPr>
          <w:rFonts w:eastAsia="Times New Roman"/>
          <w:i/>
          <w:color w:val="0000FF"/>
          <w:sz w:val="16"/>
          <w:szCs w:val="16"/>
        </w:rPr>
      </w:pPr>
      <w:r w:rsidRPr="00376740">
        <w:rPr>
          <w:rFonts w:eastAsia="Times New Roman"/>
          <w:i/>
          <w:color w:val="0000FF"/>
          <w:sz w:val="16"/>
          <w:szCs w:val="16"/>
        </w:rPr>
        <w:t>Providing all needed implementation support assistance</w:t>
      </w:r>
    </w:p>
    <w:p w:rsidR="00376740" w:rsidRPr="00376740" w:rsidRDefault="00376740" w:rsidP="00376740">
      <w:pPr>
        <w:numPr>
          <w:ilvl w:val="0"/>
          <w:numId w:val="9"/>
        </w:numPr>
        <w:tabs>
          <w:tab w:val="left" w:pos="1080"/>
        </w:tabs>
        <w:ind w:left="810" w:hanging="225"/>
        <w:rPr>
          <w:rFonts w:eastAsia="Times New Roman"/>
          <w:i/>
          <w:color w:val="0000FF"/>
          <w:sz w:val="16"/>
          <w:szCs w:val="16"/>
        </w:rPr>
      </w:pPr>
      <w:r w:rsidRPr="00376740">
        <w:rPr>
          <w:rFonts w:eastAsia="Times New Roman"/>
          <w:i/>
          <w:color w:val="0000FF"/>
          <w:sz w:val="16"/>
          <w:szCs w:val="16"/>
        </w:rPr>
        <w:t>Performing site survey(s) before implementation</w:t>
      </w:r>
    </w:p>
    <w:p w:rsidR="00376740" w:rsidRPr="00376740" w:rsidRDefault="00376740" w:rsidP="00376740">
      <w:pPr>
        <w:numPr>
          <w:ilvl w:val="0"/>
          <w:numId w:val="9"/>
        </w:numPr>
        <w:tabs>
          <w:tab w:val="left" w:pos="1080"/>
        </w:tabs>
        <w:ind w:left="810" w:hanging="225"/>
        <w:rPr>
          <w:rFonts w:eastAsia="Times New Roman"/>
          <w:i/>
          <w:color w:val="0000FF"/>
          <w:sz w:val="16"/>
          <w:szCs w:val="16"/>
        </w:rPr>
      </w:pPr>
      <w:r w:rsidRPr="00376740">
        <w:rPr>
          <w:rFonts w:eastAsia="Times New Roman"/>
          <w:i/>
          <w:color w:val="0000FF"/>
          <w:sz w:val="16"/>
          <w:szCs w:val="16"/>
        </w:rPr>
        <w:t>Performing transition activities</w:t>
      </w:r>
    </w:p>
    <w:p w:rsidR="00AC74D0" w:rsidRPr="00AC74D0" w:rsidRDefault="00376740" w:rsidP="00376740">
      <w:pPr>
        <w:numPr>
          <w:ilvl w:val="0"/>
          <w:numId w:val="9"/>
        </w:numPr>
        <w:tabs>
          <w:tab w:val="left" w:pos="1080"/>
        </w:tabs>
        <w:ind w:left="810" w:hanging="225"/>
        <w:rPr>
          <w:rFonts w:eastAsia="Times New Roman"/>
          <w:color w:val="0000FF"/>
          <w:sz w:val="16"/>
          <w:szCs w:val="16"/>
        </w:rPr>
      </w:pPr>
      <w:r w:rsidRPr="00376740">
        <w:rPr>
          <w:rFonts w:eastAsia="Times New Roman"/>
          <w:i/>
          <w:color w:val="0000FF"/>
          <w:sz w:val="16"/>
          <w:szCs w:val="16"/>
        </w:rPr>
        <w:t>Ensu</w:t>
      </w:r>
      <w:r w:rsidRPr="00376740">
        <w:rPr>
          <w:rFonts w:eastAsia="Times New Roman"/>
          <w:color w:val="0000FF"/>
          <w:sz w:val="16"/>
          <w:szCs w:val="16"/>
        </w:rPr>
        <w:t xml:space="preserve">ring </w:t>
      </w:r>
      <w:r w:rsidRPr="00376740">
        <w:rPr>
          <w:rFonts w:eastAsia="Times New Roman"/>
          <w:i/>
          <w:color w:val="0000FF"/>
          <w:sz w:val="16"/>
          <w:szCs w:val="16"/>
        </w:rPr>
        <w:t>that all prerequisites have been fulfilled before the implementation date</w:t>
      </w:r>
      <w:r>
        <w:rPr>
          <w:rFonts w:eastAsia="Times New Roman"/>
          <w:i/>
          <w:color w:val="0000FF"/>
          <w:sz w:val="16"/>
          <w:szCs w:val="16"/>
        </w:rPr>
        <w:t xml:space="preserve">. </w:t>
      </w:r>
    </w:p>
    <w:p w:rsidR="00AC74D0" w:rsidRPr="00AC74D0" w:rsidRDefault="00AC74D0" w:rsidP="00AC74D0">
      <w:pPr>
        <w:tabs>
          <w:tab w:val="left" w:pos="1080"/>
        </w:tabs>
        <w:ind w:left="585"/>
        <w:rPr>
          <w:rFonts w:eastAsia="Times New Roman"/>
          <w:color w:val="0000FF"/>
          <w:sz w:val="16"/>
          <w:szCs w:val="16"/>
        </w:rPr>
      </w:pPr>
    </w:p>
    <w:p w:rsidR="00376740" w:rsidRPr="00376740" w:rsidRDefault="00AC74D0" w:rsidP="00AC74D0">
      <w:pPr>
        <w:tabs>
          <w:tab w:val="left" w:pos="1080"/>
        </w:tabs>
        <w:ind w:left="585"/>
        <w:rPr>
          <w:rFonts w:eastAsia="Times New Roman"/>
          <w:color w:val="0000FF"/>
          <w:sz w:val="16"/>
          <w:szCs w:val="16"/>
        </w:rPr>
      </w:pPr>
      <w:r>
        <w:rPr>
          <w:rFonts w:eastAsia="Times New Roman"/>
          <w:i/>
          <w:color w:val="0000FF"/>
          <w:sz w:val="16"/>
          <w:szCs w:val="16"/>
        </w:rPr>
        <w:t>The implementation tasks should be added to the project schedule.</w:t>
      </w:r>
      <w:r w:rsidR="00376740" w:rsidRPr="00376740">
        <w:rPr>
          <w:rFonts w:eastAsia="Times New Roman"/>
          <w:i/>
          <w:color w:val="0000FF"/>
          <w:sz w:val="16"/>
          <w:szCs w:val="16"/>
        </w:rPr>
        <w:t>]</w:t>
      </w:r>
      <w:r w:rsidR="00376740" w:rsidRPr="00376740">
        <w:rPr>
          <w:rFonts w:eastAsia="Times New Roman"/>
          <w:color w:val="0000FF"/>
          <w:sz w:val="16"/>
          <w:szCs w:val="16"/>
        </w:rPr>
        <w:t xml:space="preserve"> </w:t>
      </w:r>
    </w:p>
    <w:p w:rsidR="00376740" w:rsidRDefault="00376740" w:rsidP="00376740">
      <w:pPr>
        <w:spacing w:before="120"/>
        <w:ind w:left="450"/>
        <w:rPr>
          <w:sz w:val="18"/>
          <w:szCs w:val="18"/>
        </w:rPr>
      </w:pPr>
    </w:p>
    <w:p w:rsidR="00376740" w:rsidRPr="00376740" w:rsidRDefault="00376740" w:rsidP="00376740">
      <w:pPr>
        <w:pStyle w:val="Heading2"/>
        <w:numPr>
          <w:ilvl w:val="1"/>
          <w:numId w:val="3"/>
        </w:numPr>
        <w:spacing w:line="240" w:lineRule="auto"/>
        <w:ind w:left="864" w:hanging="432"/>
        <w:rPr>
          <w:rFonts w:ascii="Arial" w:hAnsi="Arial" w:cs="Arial"/>
          <w:sz w:val="22"/>
          <w:szCs w:val="22"/>
        </w:rPr>
      </w:pPr>
      <w:bookmarkStart w:id="25" w:name="_Toc379710162"/>
      <w:r w:rsidRPr="00376740">
        <w:rPr>
          <w:rFonts w:ascii="Arial" w:hAnsi="Arial" w:cs="Arial"/>
          <w:sz w:val="22"/>
          <w:szCs w:val="22"/>
        </w:rPr>
        <w:t>Implementation Schedule</w:t>
      </w:r>
      <w:bookmarkEnd w:id="25"/>
    </w:p>
    <w:p w:rsidR="00376740" w:rsidRPr="00376740" w:rsidRDefault="00376740" w:rsidP="00376740">
      <w:pPr>
        <w:spacing w:before="240"/>
        <w:ind w:left="450"/>
        <w:rPr>
          <w:rFonts w:eastAsia="Times New Roman"/>
          <w:i/>
          <w:color w:val="0000FF"/>
          <w:sz w:val="16"/>
          <w:szCs w:val="16"/>
        </w:rPr>
      </w:pPr>
      <w:r w:rsidRPr="00376740">
        <w:rPr>
          <w:rFonts w:eastAsia="Times New Roman"/>
          <w:i/>
          <w:color w:val="0000FF"/>
          <w:sz w:val="16"/>
          <w:szCs w:val="16"/>
        </w:rPr>
        <w:t>[Provide a schedule of activities to be accomplished during implementation.  Show the required tasks (described in Section 3.2, Major Tasks) in chronological order, with beginning and ending dates of each task, the key person(s) responsible for the task, dependencies, and milestones.  If appropriate, tables and/or graphics may be used to present the schedule.]</w:t>
      </w:r>
    </w:p>
    <w:p w:rsidR="00376740" w:rsidRPr="00A4686A" w:rsidRDefault="00376740" w:rsidP="00376740">
      <w:pPr>
        <w:spacing w:before="120"/>
        <w:ind w:left="450"/>
        <w:rPr>
          <w:sz w:val="18"/>
          <w:szCs w:val="18"/>
        </w:rPr>
      </w:pPr>
    </w:p>
    <w:tbl>
      <w:tblPr>
        <w:tblStyle w:val="LightList-Accent1"/>
        <w:tblpPr w:leftFromText="180" w:rightFromText="180" w:vertAnchor="text" w:tblpY="1"/>
        <w:tblOverlap w:val="never"/>
        <w:tblW w:w="8640"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top w:w="29" w:type="dxa"/>
          <w:left w:w="29" w:type="dxa"/>
          <w:bottom w:w="29" w:type="dxa"/>
          <w:right w:w="29" w:type="dxa"/>
        </w:tblCellMar>
        <w:tblLook w:val="00A0" w:firstRow="1" w:lastRow="0" w:firstColumn="1" w:lastColumn="0" w:noHBand="0" w:noVBand="0"/>
      </w:tblPr>
      <w:tblGrid>
        <w:gridCol w:w="630"/>
        <w:gridCol w:w="2293"/>
        <w:gridCol w:w="1307"/>
        <w:gridCol w:w="1620"/>
        <w:gridCol w:w="2790"/>
      </w:tblGrid>
      <w:tr w:rsidR="00A4686A" w:rsidRPr="00A4686A" w:rsidTr="00DC6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shd w:val="clear" w:color="auto" w:fill="D9D9D9" w:themeFill="background1" w:themeFillShade="D9"/>
            <w:vAlign w:val="center"/>
          </w:tcPr>
          <w:p w:rsidR="007D4889" w:rsidRPr="00A4686A" w:rsidRDefault="007D4889" w:rsidP="007D4889">
            <w:pPr>
              <w:autoSpaceDE w:val="0"/>
              <w:autoSpaceDN w:val="0"/>
              <w:adjustRightInd w:val="0"/>
              <w:jc w:val="center"/>
              <w:rPr>
                <w:rFonts w:asciiTheme="minorHAnsi" w:hAnsiTheme="minorHAnsi"/>
                <w:b w:val="0"/>
                <w:color w:val="auto"/>
                <w:sz w:val="18"/>
                <w:szCs w:val="18"/>
              </w:rPr>
            </w:pPr>
            <w:r w:rsidRPr="00A4686A">
              <w:rPr>
                <w:rFonts w:asciiTheme="minorHAnsi" w:hAnsiTheme="minorHAnsi"/>
                <w:color w:val="auto"/>
                <w:sz w:val="18"/>
                <w:szCs w:val="18"/>
              </w:rPr>
              <w:t>Task</w:t>
            </w:r>
          </w:p>
        </w:tc>
        <w:tc>
          <w:tcPr>
            <w:cnfStyle w:val="000010000000" w:firstRow="0" w:lastRow="0" w:firstColumn="0" w:lastColumn="0" w:oddVBand="1" w:evenVBand="0" w:oddHBand="0" w:evenHBand="0" w:firstRowFirstColumn="0" w:firstRowLastColumn="0" w:lastRowFirstColumn="0" w:lastRowLastColumn="0"/>
            <w:tcW w:w="2293" w:type="dxa"/>
            <w:tcBorders>
              <w:top w:val="none" w:sz="0" w:space="0" w:color="auto"/>
              <w:left w:val="none" w:sz="0" w:space="0" w:color="auto"/>
              <w:right w:val="none" w:sz="0" w:space="0" w:color="auto"/>
            </w:tcBorders>
            <w:shd w:val="clear" w:color="auto" w:fill="D9D9D9" w:themeFill="background1" w:themeFillShade="D9"/>
            <w:vAlign w:val="center"/>
          </w:tcPr>
          <w:p w:rsidR="007D4889" w:rsidRPr="00A4686A" w:rsidRDefault="007D4889" w:rsidP="007D4889">
            <w:pPr>
              <w:autoSpaceDE w:val="0"/>
              <w:autoSpaceDN w:val="0"/>
              <w:adjustRightInd w:val="0"/>
              <w:jc w:val="center"/>
              <w:rPr>
                <w:rFonts w:asciiTheme="minorHAnsi" w:hAnsiTheme="minorHAnsi"/>
                <w:b w:val="0"/>
                <w:color w:val="auto"/>
                <w:sz w:val="18"/>
                <w:szCs w:val="18"/>
              </w:rPr>
            </w:pPr>
            <w:r w:rsidRPr="00A4686A">
              <w:rPr>
                <w:rFonts w:asciiTheme="minorHAnsi" w:hAnsiTheme="minorHAnsi"/>
                <w:color w:val="auto"/>
                <w:sz w:val="18"/>
                <w:szCs w:val="18"/>
              </w:rPr>
              <w:t>Task Description</w:t>
            </w:r>
          </w:p>
        </w:tc>
        <w:tc>
          <w:tcPr>
            <w:tcW w:w="1307" w:type="dxa"/>
            <w:shd w:val="clear" w:color="auto" w:fill="D9D9D9" w:themeFill="background1" w:themeFillShade="D9"/>
            <w:vAlign w:val="center"/>
          </w:tcPr>
          <w:p w:rsidR="007D4889" w:rsidRPr="00A4686A" w:rsidRDefault="007D4889" w:rsidP="007D488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auto"/>
                <w:sz w:val="18"/>
                <w:szCs w:val="18"/>
              </w:rPr>
            </w:pPr>
            <w:r w:rsidRPr="00A4686A">
              <w:rPr>
                <w:rFonts w:asciiTheme="minorHAnsi" w:hAnsiTheme="minorHAnsi"/>
                <w:color w:val="auto"/>
                <w:sz w:val="18"/>
                <w:szCs w:val="18"/>
              </w:rPr>
              <w:t>Time Line</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right w:val="none" w:sz="0" w:space="0" w:color="auto"/>
            </w:tcBorders>
            <w:shd w:val="clear" w:color="auto" w:fill="D9D9D9" w:themeFill="background1" w:themeFillShade="D9"/>
            <w:vAlign w:val="center"/>
          </w:tcPr>
          <w:p w:rsidR="007D4889" w:rsidRPr="00A4686A" w:rsidRDefault="007D4889" w:rsidP="007D4889">
            <w:pPr>
              <w:autoSpaceDE w:val="0"/>
              <w:autoSpaceDN w:val="0"/>
              <w:adjustRightInd w:val="0"/>
              <w:jc w:val="center"/>
              <w:rPr>
                <w:rFonts w:asciiTheme="minorHAnsi" w:hAnsiTheme="minorHAnsi"/>
                <w:b w:val="0"/>
                <w:color w:val="auto"/>
                <w:sz w:val="18"/>
                <w:szCs w:val="18"/>
              </w:rPr>
            </w:pPr>
            <w:r w:rsidRPr="00A4686A">
              <w:rPr>
                <w:rFonts w:asciiTheme="minorHAnsi" w:hAnsiTheme="minorHAnsi"/>
                <w:color w:val="auto"/>
                <w:sz w:val="18"/>
                <w:szCs w:val="18"/>
              </w:rPr>
              <w:t>Responsibility</w:t>
            </w:r>
          </w:p>
        </w:tc>
        <w:tc>
          <w:tcPr>
            <w:tcW w:w="2790" w:type="dxa"/>
            <w:shd w:val="clear" w:color="auto" w:fill="D9D9D9" w:themeFill="background1" w:themeFillShade="D9"/>
            <w:vAlign w:val="center"/>
          </w:tcPr>
          <w:p w:rsidR="007D4889" w:rsidRPr="00A4686A" w:rsidRDefault="007D4889" w:rsidP="007D488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auto"/>
                <w:sz w:val="18"/>
                <w:szCs w:val="18"/>
              </w:rPr>
            </w:pPr>
            <w:r w:rsidRPr="00A4686A">
              <w:rPr>
                <w:rFonts w:asciiTheme="minorHAnsi" w:hAnsiTheme="minorHAnsi"/>
                <w:color w:val="auto"/>
                <w:sz w:val="18"/>
                <w:szCs w:val="18"/>
              </w:rPr>
              <w:t>Dependencies</w:t>
            </w:r>
          </w:p>
        </w:tc>
      </w:tr>
      <w:tr w:rsidR="007D4889" w:rsidRPr="007D4889" w:rsidTr="00DC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Borders>
              <w:top w:val="none" w:sz="0" w:space="0" w:color="auto"/>
              <w:left w:val="none" w:sz="0" w:space="0" w:color="auto"/>
              <w:bottom w:val="none" w:sz="0" w:space="0" w:color="auto"/>
            </w:tcBorders>
            <w:vAlign w:val="center"/>
          </w:tcPr>
          <w:p w:rsidR="007D4889" w:rsidRPr="007D4889" w:rsidRDefault="007D4889" w:rsidP="007D4889">
            <w:pPr>
              <w:autoSpaceDE w:val="0"/>
              <w:autoSpaceDN w:val="0"/>
              <w:adjustRightInd w:val="0"/>
              <w:jc w:val="center"/>
              <w:rPr>
                <w:rFonts w:asciiTheme="minorHAnsi" w:hAnsiTheme="minorHAnsi"/>
                <w:color w:val="0000FF"/>
                <w:sz w:val="18"/>
                <w:szCs w:val="18"/>
              </w:rPr>
            </w:pPr>
          </w:p>
        </w:tc>
        <w:tc>
          <w:tcPr>
            <w:cnfStyle w:val="000010000000" w:firstRow="0" w:lastRow="0" w:firstColumn="0" w:lastColumn="0" w:oddVBand="1" w:evenVBand="0" w:oddHBand="0" w:evenHBand="0" w:firstRowFirstColumn="0" w:firstRowLastColumn="0" w:lastRowFirstColumn="0" w:lastRowLastColumn="0"/>
            <w:tcW w:w="2293" w:type="dxa"/>
            <w:tcBorders>
              <w:top w:val="none" w:sz="0" w:space="0" w:color="auto"/>
              <w:left w:val="none" w:sz="0" w:space="0" w:color="auto"/>
              <w:bottom w:val="none" w:sz="0" w:space="0" w:color="auto"/>
              <w:right w:val="none" w:sz="0" w:space="0" w:color="auto"/>
            </w:tcBorders>
            <w:vAlign w:val="center"/>
          </w:tcPr>
          <w:p w:rsidR="007D4889" w:rsidRPr="007D4889" w:rsidRDefault="007D4889" w:rsidP="007D4889">
            <w:pPr>
              <w:autoSpaceDE w:val="0"/>
              <w:autoSpaceDN w:val="0"/>
              <w:adjustRightInd w:val="0"/>
              <w:jc w:val="center"/>
              <w:rPr>
                <w:rFonts w:asciiTheme="minorHAnsi" w:hAnsiTheme="minorHAnsi"/>
                <w:color w:val="0000FF"/>
                <w:sz w:val="18"/>
                <w:szCs w:val="18"/>
              </w:rPr>
            </w:pPr>
          </w:p>
        </w:tc>
        <w:tc>
          <w:tcPr>
            <w:tcW w:w="1307" w:type="dxa"/>
            <w:tcBorders>
              <w:top w:val="none" w:sz="0" w:space="0" w:color="auto"/>
              <w:bottom w:val="none" w:sz="0" w:space="0" w:color="auto"/>
            </w:tcBorders>
            <w:vAlign w:val="center"/>
          </w:tcPr>
          <w:p w:rsidR="007D4889" w:rsidRPr="007D4889" w:rsidRDefault="007D4889" w:rsidP="007D488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FF"/>
                <w:sz w:val="18"/>
                <w:szCs w:val="18"/>
              </w:rPr>
            </w:pP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vAlign w:val="center"/>
          </w:tcPr>
          <w:p w:rsidR="007D4889" w:rsidRPr="007D4889" w:rsidRDefault="007D4889" w:rsidP="007D4889">
            <w:pPr>
              <w:autoSpaceDE w:val="0"/>
              <w:autoSpaceDN w:val="0"/>
              <w:adjustRightInd w:val="0"/>
              <w:jc w:val="center"/>
              <w:rPr>
                <w:rFonts w:asciiTheme="minorHAnsi" w:hAnsiTheme="minorHAnsi"/>
                <w:color w:val="0000FF"/>
                <w:sz w:val="18"/>
                <w:szCs w:val="18"/>
              </w:rPr>
            </w:pPr>
          </w:p>
        </w:tc>
        <w:tc>
          <w:tcPr>
            <w:tcW w:w="2790" w:type="dxa"/>
            <w:tcBorders>
              <w:top w:val="none" w:sz="0" w:space="0" w:color="auto"/>
              <w:bottom w:val="none" w:sz="0" w:space="0" w:color="auto"/>
              <w:right w:val="none" w:sz="0" w:space="0" w:color="auto"/>
            </w:tcBorders>
            <w:vAlign w:val="center"/>
          </w:tcPr>
          <w:p w:rsidR="007D4889" w:rsidRPr="007D4889" w:rsidRDefault="007D4889" w:rsidP="007D488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FF"/>
                <w:sz w:val="18"/>
                <w:szCs w:val="18"/>
              </w:rPr>
            </w:pPr>
          </w:p>
        </w:tc>
      </w:tr>
      <w:tr w:rsidR="007D4889" w:rsidRPr="007D4889" w:rsidTr="00DC63AB">
        <w:tc>
          <w:tcPr>
            <w:cnfStyle w:val="001000000000" w:firstRow="0" w:lastRow="0" w:firstColumn="1" w:lastColumn="0" w:oddVBand="0" w:evenVBand="0" w:oddHBand="0" w:evenHBand="0" w:firstRowFirstColumn="0" w:firstRowLastColumn="0" w:lastRowFirstColumn="0" w:lastRowLastColumn="0"/>
            <w:tcW w:w="630" w:type="dxa"/>
            <w:vAlign w:val="center"/>
          </w:tcPr>
          <w:p w:rsidR="007D4889" w:rsidRPr="007D4889" w:rsidRDefault="007D4889" w:rsidP="007D4889">
            <w:pPr>
              <w:autoSpaceDE w:val="0"/>
              <w:autoSpaceDN w:val="0"/>
              <w:adjustRightInd w:val="0"/>
              <w:jc w:val="center"/>
              <w:rPr>
                <w:rFonts w:asciiTheme="minorHAnsi" w:hAnsiTheme="minorHAnsi"/>
                <w:color w:val="0000FF"/>
                <w:sz w:val="18"/>
                <w:szCs w:val="18"/>
              </w:rPr>
            </w:pPr>
          </w:p>
        </w:tc>
        <w:tc>
          <w:tcPr>
            <w:cnfStyle w:val="000010000000" w:firstRow="0" w:lastRow="0" w:firstColumn="0" w:lastColumn="0" w:oddVBand="1" w:evenVBand="0" w:oddHBand="0" w:evenHBand="0" w:firstRowFirstColumn="0" w:firstRowLastColumn="0" w:lastRowFirstColumn="0" w:lastRowLastColumn="0"/>
            <w:tcW w:w="2293" w:type="dxa"/>
            <w:tcBorders>
              <w:left w:val="none" w:sz="0" w:space="0" w:color="auto"/>
              <w:right w:val="none" w:sz="0" w:space="0" w:color="auto"/>
            </w:tcBorders>
            <w:vAlign w:val="center"/>
          </w:tcPr>
          <w:p w:rsidR="007D4889" w:rsidRPr="007D4889" w:rsidRDefault="007D4889" w:rsidP="007D4889">
            <w:pPr>
              <w:autoSpaceDE w:val="0"/>
              <w:autoSpaceDN w:val="0"/>
              <w:adjustRightInd w:val="0"/>
              <w:jc w:val="center"/>
              <w:rPr>
                <w:rFonts w:asciiTheme="minorHAnsi" w:hAnsiTheme="minorHAnsi"/>
                <w:color w:val="0000FF"/>
                <w:sz w:val="18"/>
                <w:szCs w:val="18"/>
              </w:rPr>
            </w:pPr>
          </w:p>
        </w:tc>
        <w:tc>
          <w:tcPr>
            <w:tcW w:w="1307" w:type="dxa"/>
            <w:vAlign w:val="center"/>
          </w:tcPr>
          <w:p w:rsidR="007D4889" w:rsidRPr="007D4889" w:rsidRDefault="007D4889" w:rsidP="007D488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FF"/>
                <w:sz w:val="18"/>
                <w:szCs w:val="18"/>
              </w:rPr>
            </w:pP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right w:val="none" w:sz="0" w:space="0" w:color="auto"/>
            </w:tcBorders>
            <w:vAlign w:val="center"/>
          </w:tcPr>
          <w:p w:rsidR="007D4889" w:rsidRPr="007D4889" w:rsidRDefault="007D4889" w:rsidP="007D4889">
            <w:pPr>
              <w:autoSpaceDE w:val="0"/>
              <w:autoSpaceDN w:val="0"/>
              <w:adjustRightInd w:val="0"/>
              <w:jc w:val="center"/>
              <w:rPr>
                <w:rFonts w:asciiTheme="minorHAnsi" w:hAnsiTheme="minorHAnsi"/>
                <w:color w:val="0000FF"/>
                <w:sz w:val="18"/>
                <w:szCs w:val="18"/>
              </w:rPr>
            </w:pPr>
          </w:p>
        </w:tc>
        <w:tc>
          <w:tcPr>
            <w:tcW w:w="2790" w:type="dxa"/>
            <w:vAlign w:val="center"/>
          </w:tcPr>
          <w:p w:rsidR="007D4889" w:rsidRPr="007D4889" w:rsidRDefault="007D4889" w:rsidP="007D488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FF"/>
                <w:sz w:val="18"/>
                <w:szCs w:val="18"/>
              </w:rPr>
            </w:pPr>
          </w:p>
        </w:tc>
      </w:tr>
      <w:tr w:rsidR="007D4889" w:rsidRPr="007D4889" w:rsidTr="00DC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Borders>
              <w:top w:val="none" w:sz="0" w:space="0" w:color="auto"/>
              <w:left w:val="none" w:sz="0" w:space="0" w:color="auto"/>
              <w:bottom w:val="none" w:sz="0" w:space="0" w:color="auto"/>
            </w:tcBorders>
            <w:vAlign w:val="center"/>
          </w:tcPr>
          <w:p w:rsidR="007D4889" w:rsidRPr="007D4889" w:rsidRDefault="007D4889" w:rsidP="007D4889">
            <w:pPr>
              <w:autoSpaceDE w:val="0"/>
              <w:autoSpaceDN w:val="0"/>
              <w:adjustRightInd w:val="0"/>
              <w:jc w:val="center"/>
              <w:rPr>
                <w:rFonts w:asciiTheme="minorHAnsi" w:hAnsiTheme="minorHAnsi"/>
                <w:color w:val="0000FF"/>
                <w:sz w:val="18"/>
                <w:szCs w:val="18"/>
              </w:rPr>
            </w:pPr>
          </w:p>
        </w:tc>
        <w:tc>
          <w:tcPr>
            <w:cnfStyle w:val="000010000000" w:firstRow="0" w:lastRow="0" w:firstColumn="0" w:lastColumn="0" w:oddVBand="1" w:evenVBand="0" w:oddHBand="0" w:evenHBand="0" w:firstRowFirstColumn="0" w:firstRowLastColumn="0" w:lastRowFirstColumn="0" w:lastRowLastColumn="0"/>
            <w:tcW w:w="2293" w:type="dxa"/>
            <w:tcBorders>
              <w:top w:val="none" w:sz="0" w:space="0" w:color="auto"/>
              <w:left w:val="none" w:sz="0" w:space="0" w:color="auto"/>
              <w:bottom w:val="none" w:sz="0" w:space="0" w:color="auto"/>
              <w:right w:val="none" w:sz="0" w:space="0" w:color="auto"/>
            </w:tcBorders>
            <w:vAlign w:val="center"/>
          </w:tcPr>
          <w:p w:rsidR="007D4889" w:rsidRPr="007D4889" w:rsidRDefault="007D4889" w:rsidP="007D4889">
            <w:pPr>
              <w:autoSpaceDE w:val="0"/>
              <w:autoSpaceDN w:val="0"/>
              <w:adjustRightInd w:val="0"/>
              <w:jc w:val="center"/>
              <w:rPr>
                <w:rFonts w:asciiTheme="minorHAnsi" w:hAnsiTheme="minorHAnsi"/>
                <w:color w:val="0000FF"/>
                <w:sz w:val="18"/>
                <w:szCs w:val="18"/>
              </w:rPr>
            </w:pPr>
          </w:p>
        </w:tc>
        <w:tc>
          <w:tcPr>
            <w:tcW w:w="1307" w:type="dxa"/>
            <w:tcBorders>
              <w:top w:val="none" w:sz="0" w:space="0" w:color="auto"/>
              <w:bottom w:val="none" w:sz="0" w:space="0" w:color="auto"/>
            </w:tcBorders>
            <w:vAlign w:val="center"/>
          </w:tcPr>
          <w:p w:rsidR="007D4889" w:rsidRPr="007D4889" w:rsidRDefault="007D4889" w:rsidP="007D488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FF"/>
                <w:sz w:val="18"/>
                <w:szCs w:val="18"/>
              </w:rPr>
            </w:pP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vAlign w:val="center"/>
          </w:tcPr>
          <w:p w:rsidR="007D4889" w:rsidRPr="007D4889" w:rsidRDefault="007D4889" w:rsidP="007D4889">
            <w:pPr>
              <w:autoSpaceDE w:val="0"/>
              <w:autoSpaceDN w:val="0"/>
              <w:adjustRightInd w:val="0"/>
              <w:jc w:val="center"/>
              <w:rPr>
                <w:rFonts w:asciiTheme="minorHAnsi" w:hAnsiTheme="minorHAnsi"/>
                <w:color w:val="0000FF"/>
                <w:sz w:val="18"/>
                <w:szCs w:val="18"/>
              </w:rPr>
            </w:pPr>
          </w:p>
        </w:tc>
        <w:tc>
          <w:tcPr>
            <w:tcW w:w="2790" w:type="dxa"/>
            <w:tcBorders>
              <w:top w:val="none" w:sz="0" w:space="0" w:color="auto"/>
              <w:bottom w:val="none" w:sz="0" w:space="0" w:color="auto"/>
              <w:right w:val="none" w:sz="0" w:space="0" w:color="auto"/>
            </w:tcBorders>
            <w:vAlign w:val="center"/>
          </w:tcPr>
          <w:p w:rsidR="007D4889" w:rsidRPr="007D4889" w:rsidRDefault="007D4889" w:rsidP="007D488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FF"/>
                <w:sz w:val="18"/>
                <w:szCs w:val="18"/>
              </w:rPr>
            </w:pPr>
          </w:p>
        </w:tc>
      </w:tr>
    </w:tbl>
    <w:p w:rsidR="00376740" w:rsidRPr="00376740" w:rsidRDefault="00376740" w:rsidP="007D4889">
      <w:pPr>
        <w:spacing w:before="120"/>
        <w:ind w:left="450"/>
        <w:rPr>
          <w:sz w:val="18"/>
          <w:szCs w:val="18"/>
        </w:rPr>
      </w:pPr>
    </w:p>
    <w:p w:rsidR="00842CE9" w:rsidRPr="0068412A" w:rsidRDefault="007D4889" w:rsidP="004939CE">
      <w:pPr>
        <w:pStyle w:val="Heading1"/>
        <w:numPr>
          <w:ilvl w:val="0"/>
          <w:numId w:val="3"/>
        </w:numPr>
        <w:spacing w:before="240" w:after="120"/>
        <w:ind w:left="432" w:hanging="346"/>
        <w:rPr>
          <w:rFonts w:ascii="Arial" w:hAnsi="Arial" w:cs="Arial"/>
          <w:sz w:val="24"/>
          <w:szCs w:val="24"/>
        </w:rPr>
      </w:pPr>
      <w:bookmarkStart w:id="26" w:name="_Toc379710163"/>
      <w:bookmarkEnd w:id="17"/>
      <w:bookmarkEnd w:id="18"/>
      <w:bookmarkEnd w:id="19"/>
      <w:r>
        <w:rPr>
          <w:rFonts w:ascii="Arial" w:hAnsi="Arial" w:cs="Arial"/>
          <w:sz w:val="24"/>
          <w:szCs w:val="24"/>
        </w:rPr>
        <w:t>Plan Acknowledgement</w:t>
      </w:r>
      <w:bookmarkEnd w:id="26"/>
    </w:p>
    <w:p w:rsidR="00DC4457" w:rsidRPr="00DC4457" w:rsidRDefault="00DC4457" w:rsidP="000E3700">
      <w:pPr>
        <w:ind w:left="450"/>
        <w:rPr>
          <w:rFonts w:eastAsia="Times New Roman"/>
          <w:bCs/>
          <w:i/>
          <w:color w:val="0000FF"/>
          <w:sz w:val="16"/>
          <w:szCs w:val="16"/>
        </w:rPr>
      </w:pPr>
      <w:r w:rsidRPr="00DC4457">
        <w:rPr>
          <w:rFonts w:eastAsia="Times New Roman"/>
          <w:bCs/>
          <w:i/>
          <w:color w:val="0000FF"/>
          <w:sz w:val="16"/>
          <w:szCs w:val="16"/>
        </w:rPr>
        <w:t>[Actual approval may be in electronic format but authorized approve</w:t>
      </w:r>
      <w:r w:rsidR="005F08B5">
        <w:rPr>
          <w:rFonts w:eastAsia="Times New Roman"/>
          <w:bCs/>
          <w:i/>
          <w:color w:val="0000FF"/>
          <w:sz w:val="16"/>
          <w:szCs w:val="16"/>
        </w:rPr>
        <w:t>r</w:t>
      </w:r>
      <w:r w:rsidRPr="00DC4457">
        <w:rPr>
          <w:rFonts w:eastAsia="Times New Roman"/>
          <w:bCs/>
          <w:i/>
          <w:color w:val="0000FF"/>
          <w:sz w:val="16"/>
          <w:szCs w:val="16"/>
        </w:rPr>
        <w:t>s for thi</w:t>
      </w:r>
      <w:r w:rsidR="005F08B5">
        <w:rPr>
          <w:rFonts w:eastAsia="Times New Roman"/>
          <w:bCs/>
          <w:i/>
          <w:color w:val="0000FF"/>
          <w:sz w:val="16"/>
          <w:szCs w:val="16"/>
        </w:rPr>
        <w:t>s document should be named here</w:t>
      </w:r>
      <w:r w:rsidRPr="00DC4457">
        <w:rPr>
          <w:rFonts w:eastAsia="Times New Roman"/>
          <w:bCs/>
          <w:i/>
          <w:color w:val="0000FF"/>
          <w:sz w:val="16"/>
          <w:szCs w:val="16"/>
        </w:rPr>
        <w:t>.]</w:t>
      </w:r>
    </w:p>
    <w:p w:rsidR="00DC4457" w:rsidRDefault="00DC4457" w:rsidP="00DD4A05">
      <w:pPr>
        <w:ind w:left="540"/>
        <w:rPr>
          <w:color w:val="000000"/>
          <w:sz w:val="18"/>
          <w:szCs w:val="18"/>
        </w:rPr>
      </w:pPr>
    </w:p>
    <w:p w:rsidR="00842CE9" w:rsidRPr="00712621" w:rsidRDefault="0088219C" w:rsidP="00636D92">
      <w:pPr>
        <w:ind w:left="450"/>
        <w:rPr>
          <w:rFonts w:eastAsia="Times New Roman"/>
          <w:bCs/>
          <w:i/>
          <w:color w:val="0000FF"/>
          <w:sz w:val="18"/>
          <w:szCs w:val="18"/>
        </w:rPr>
      </w:pPr>
      <w:r w:rsidRPr="00712621">
        <w:rPr>
          <w:color w:val="000000"/>
          <w:sz w:val="18"/>
          <w:szCs w:val="18"/>
        </w:rPr>
        <w:t>The undersigned acknowledge that they have reviewed and approved this Project Charter</w:t>
      </w:r>
      <w:r w:rsidRPr="00712621">
        <w:rPr>
          <w:color w:val="352BFD"/>
          <w:sz w:val="18"/>
          <w:szCs w:val="18"/>
        </w:rPr>
        <w:t xml:space="preserve"> </w:t>
      </w:r>
      <w:r w:rsidRPr="00712621">
        <w:rPr>
          <w:color w:val="000000"/>
          <w:sz w:val="18"/>
          <w:szCs w:val="18"/>
        </w:rPr>
        <w:t>for the</w:t>
      </w:r>
      <w:r w:rsidR="0012649F" w:rsidRPr="00712621">
        <w:rPr>
          <w:color w:val="000000"/>
          <w:sz w:val="18"/>
          <w:szCs w:val="18"/>
        </w:rPr>
        <w:t xml:space="preserve"> </w:t>
      </w:r>
      <w:r w:rsidR="00DC63AB">
        <w:rPr>
          <w:i/>
          <w:iCs/>
          <w:color w:val="548DD4" w:themeColor="text2" w:themeTint="99"/>
          <w:sz w:val="18"/>
          <w:szCs w:val="18"/>
        </w:rPr>
        <w:t>&lt;Project Name&gt;</w:t>
      </w:r>
      <w:r w:rsidR="00DD4A05" w:rsidRPr="00712621">
        <w:rPr>
          <w:color w:val="000000"/>
          <w:sz w:val="18"/>
          <w:szCs w:val="18"/>
        </w:rPr>
        <w:t>.</w:t>
      </w:r>
      <w:r w:rsidRPr="00712621">
        <w:rPr>
          <w:color w:val="000000"/>
          <w:sz w:val="18"/>
          <w:szCs w:val="18"/>
        </w:rPr>
        <w:t xml:space="preserve">  Changes to this document will be coordinated with and approved by the undersigned or their designated representatives. </w:t>
      </w:r>
    </w:p>
    <w:p w:rsidR="00842CE9" w:rsidRPr="00590953" w:rsidRDefault="00842CE9" w:rsidP="00842CE9">
      <w:pPr>
        <w:ind w:left="360" w:right="-360"/>
        <w:rPr>
          <w:rFonts w:eastAsia="Times New Roman"/>
          <w:szCs w:val="24"/>
        </w:rPr>
      </w:pPr>
    </w:p>
    <w:tbl>
      <w:tblPr>
        <w:tblStyle w:val="LightList-Accent1"/>
        <w:tblW w:w="0" w:type="auto"/>
        <w:tblInd w:w="55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CellMar>
          <w:top w:w="29" w:type="dxa"/>
          <w:left w:w="29" w:type="dxa"/>
          <w:bottom w:w="29" w:type="dxa"/>
          <w:right w:w="29" w:type="dxa"/>
        </w:tblCellMar>
        <w:tblLook w:val="04A0" w:firstRow="1" w:lastRow="0" w:firstColumn="1" w:lastColumn="0" w:noHBand="0" w:noVBand="1"/>
      </w:tblPr>
      <w:tblGrid>
        <w:gridCol w:w="2430"/>
        <w:gridCol w:w="1980"/>
        <w:gridCol w:w="1271"/>
        <w:gridCol w:w="2970"/>
      </w:tblGrid>
      <w:tr w:rsidR="00A4686A" w:rsidRPr="00A4686A" w:rsidTr="00DC63AB">
        <w:trPr>
          <w:cnfStyle w:val="100000000000" w:firstRow="1" w:lastRow="0" w:firstColumn="0" w:lastColumn="0" w:oddVBand="0" w:evenVBand="0" w:oddHBand="0"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2430" w:type="dxa"/>
            <w:shd w:val="clear" w:color="auto" w:fill="D9D9D9" w:themeFill="background1" w:themeFillShade="D9"/>
            <w:vAlign w:val="center"/>
          </w:tcPr>
          <w:p w:rsidR="00842CE9" w:rsidRPr="00A4686A" w:rsidRDefault="00842CE9" w:rsidP="007D4889">
            <w:pPr>
              <w:tabs>
                <w:tab w:val="center" w:pos="1242"/>
              </w:tabs>
              <w:ind w:right="-17"/>
              <w:jc w:val="center"/>
              <w:rPr>
                <w:rFonts w:asciiTheme="minorHAnsi" w:eastAsia="Times New Roman" w:hAnsiTheme="minorHAnsi"/>
                <w:b w:val="0"/>
                <w:bCs w:val="0"/>
                <w:color w:val="auto"/>
                <w:sz w:val="18"/>
                <w:szCs w:val="18"/>
              </w:rPr>
            </w:pPr>
            <w:r w:rsidRPr="00A4686A">
              <w:rPr>
                <w:rFonts w:asciiTheme="minorHAnsi" w:eastAsia="Times New Roman" w:hAnsiTheme="minorHAnsi"/>
                <w:color w:val="auto"/>
                <w:sz w:val="18"/>
                <w:szCs w:val="18"/>
              </w:rPr>
              <w:t>Name</w:t>
            </w:r>
          </w:p>
        </w:tc>
        <w:tc>
          <w:tcPr>
            <w:tcW w:w="1980" w:type="dxa"/>
            <w:shd w:val="clear" w:color="auto" w:fill="D9D9D9" w:themeFill="background1" w:themeFillShade="D9"/>
            <w:vAlign w:val="center"/>
          </w:tcPr>
          <w:p w:rsidR="00842CE9" w:rsidRPr="00A4686A" w:rsidRDefault="00842CE9" w:rsidP="007D4889">
            <w:pPr>
              <w:ind w:right="-56"/>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val="0"/>
                <w:bCs w:val="0"/>
                <w:color w:val="auto"/>
                <w:sz w:val="18"/>
                <w:szCs w:val="18"/>
              </w:rPr>
            </w:pPr>
            <w:r w:rsidRPr="00A4686A">
              <w:rPr>
                <w:rFonts w:asciiTheme="minorHAnsi" w:eastAsia="Times New Roman" w:hAnsiTheme="minorHAnsi"/>
                <w:color w:val="auto"/>
                <w:sz w:val="18"/>
                <w:szCs w:val="18"/>
              </w:rPr>
              <w:t>Role</w:t>
            </w:r>
          </w:p>
        </w:tc>
        <w:tc>
          <w:tcPr>
            <w:tcW w:w="1271" w:type="dxa"/>
            <w:shd w:val="clear" w:color="auto" w:fill="D9D9D9" w:themeFill="background1" w:themeFillShade="D9"/>
            <w:vAlign w:val="center"/>
          </w:tcPr>
          <w:p w:rsidR="00842CE9" w:rsidRPr="00A4686A" w:rsidRDefault="007D4889" w:rsidP="007D4889">
            <w:pPr>
              <w:ind w:right="-4"/>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val="0"/>
                <w:bCs w:val="0"/>
                <w:color w:val="auto"/>
                <w:sz w:val="18"/>
                <w:szCs w:val="18"/>
              </w:rPr>
            </w:pPr>
            <w:r w:rsidRPr="00A4686A">
              <w:rPr>
                <w:rFonts w:asciiTheme="minorHAnsi" w:eastAsia="Times New Roman" w:hAnsiTheme="minorHAnsi"/>
                <w:color w:val="auto"/>
                <w:sz w:val="18"/>
                <w:szCs w:val="18"/>
              </w:rPr>
              <w:t>Date</w:t>
            </w:r>
          </w:p>
        </w:tc>
        <w:tc>
          <w:tcPr>
            <w:tcW w:w="2970" w:type="dxa"/>
            <w:shd w:val="clear" w:color="auto" w:fill="D9D9D9" w:themeFill="background1" w:themeFillShade="D9"/>
            <w:vAlign w:val="center"/>
          </w:tcPr>
          <w:p w:rsidR="00842CE9" w:rsidRPr="00A4686A" w:rsidRDefault="007D4889" w:rsidP="007D4889">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val="0"/>
                <w:bCs w:val="0"/>
                <w:color w:val="auto"/>
                <w:sz w:val="18"/>
                <w:szCs w:val="18"/>
              </w:rPr>
            </w:pPr>
            <w:r w:rsidRPr="00A4686A">
              <w:rPr>
                <w:rFonts w:asciiTheme="minorHAnsi" w:eastAsia="Times New Roman" w:hAnsiTheme="minorHAnsi"/>
                <w:color w:val="auto"/>
                <w:sz w:val="18"/>
                <w:szCs w:val="18"/>
              </w:rPr>
              <w:t>Comments</w:t>
            </w:r>
          </w:p>
        </w:tc>
      </w:tr>
      <w:tr w:rsidR="00842CE9" w:rsidRPr="003B2AA2" w:rsidTr="00DC63A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430" w:type="dxa"/>
            <w:tcBorders>
              <w:top w:val="none" w:sz="0" w:space="0" w:color="auto"/>
              <w:left w:val="none" w:sz="0" w:space="0" w:color="auto"/>
              <w:bottom w:val="none" w:sz="0" w:space="0" w:color="auto"/>
            </w:tcBorders>
          </w:tcPr>
          <w:p w:rsidR="00842CE9" w:rsidRPr="003B2AA2" w:rsidRDefault="00842CE9" w:rsidP="00842CE9">
            <w:pPr>
              <w:ind w:right="-360"/>
              <w:rPr>
                <w:rFonts w:eastAsia="Times New Roman"/>
                <w:bCs w:val="0"/>
                <w:sz w:val="20"/>
                <w:szCs w:val="20"/>
              </w:rPr>
            </w:pPr>
          </w:p>
        </w:tc>
        <w:tc>
          <w:tcPr>
            <w:tcW w:w="1980" w:type="dxa"/>
            <w:tcBorders>
              <w:top w:val="none" w:sz="0" w:space="0" w:color="auto"/>
              <w:bottom w:val="none" w:sz="0" w:space="0" w:color="auto"/>
            </w:tcBorders>
          </w:tcPr>
          <w:p w:rsidR="00842CE9" w:rsidRPr="003B2AA2" w:rsidRDefault="00842CE9" w:rsidP="00842CE9">
            <w:pPr>
              <w:ind w:right="-360"/>
              <w:cnfStyle w:val="000000100000" w:firstRow="0" w:lastRow="0" w:firstColumn="0" w:lastColumn="0" w:oddVBand="0" w:evenVBand="0" w:oddHBand="1" w:evenHBand="0" w:firstRowFirstColumn="0" w:firstRowLastColumn="0" w:lastRowFirstColumn="0" w:lastRowLastColumn="0"/>
              <w:rPr>
                <w:rFonts w:eastAsia="Times New Roman"/>
                <w:bCs/>
                <w:sz w:val="20"/>
                <w:szCs w:val="20"/>
              </w:rPr>
            </w:pPr>
          </w:p>
        </w:tc>
        <w:tc>
          <w:tcPr>
            <w:tcW w:w="1271" w:type="dxa"/>
            <w:tcBorders>
              <w:top w:val="none" w:sz="0" w:space="0" w:color="auto"/>
              <w:bottom w:val="none" w:sz="0" w:space="0" w:color="auto"/>
            </w:tcBorders>
          </w:tcPr>
          <w:p w:rsidR="00842CE9" w:rsidRPr="003B2AA2" w:rsidRDefault="00842CE9" w:rsidP="00842CE9">
            <w:pPr>
              <w:ind w:right="-360"/>
              <w:cnfStyle w:val="000000100000" w:firstRow="0" w:lastRow="0" w:firstColumn="0" w:lastColumn="0" w:oddVBand="0" w:evenVBand="0" w:oddHBand="1" w:evenHBand="0" w:firstRowFirstColumn="0" w:firstRowLastColumn="0" w:lastRowFirstColumn="0" w:lastRowLastColumn="0"/>
              <w:rPr>
                <w:rFonts w:eastAsia="Times New Roman"/>
                <w:bCs/>
                <w:sz w:val="20"/>
                <w:szCs w:val="20"/>
              </w:rPr>
            </w:pPr>
          </w:p>
        </w:tc>
        <w:tc>
          <w:tcPr>
            <w:tcW w:w="2970" w:type="dxa"/>
            <w:tcBorders>
              <w:top w:val="none" w:sz="0" w:space="0" w:color="auto"/>
              <w:bottom w:val="none" w:sz="0" w:space="0" w:color="auto"/>
              <w:right w:val="none" w:sz="0" w:space="0" w:color="auto"/>
            </w:tcBorders>
          </w:tcPr>
          <w:p w:rsidR="00842CE9" w:rsidRPr="003B2AA2" w:rsidRDefault="00842CE9" w:rsidP="003B2AA2">
            <w:pPr>
              <w:cnfStyle w:val="000000100000" w:firstRow="0" w:lastRow="0" w:firstColumn="0" w:lastColumn="0" w:oddVBand="0" w:evenVBand="0" w:oddHBand="1" w:evenHBand="0" w:firstRowFirstColumn="0" w:firstRowLastColumn="0" w:lastRowFirstColumn="0" w:lastRowLastColumn="0"/>
              <w:rPr>
                <w:rFonts w:eastAsia="Times New Roman"/>
                <w:bCs/>
                <w:sz w:val="20"/>
                <w:szCs w:val="20"/>
              </w:rPr>
            </w:pPr>
          </w:p>
        </w:tc>
      </w:tr>
      <w:tr w:rsidR="00842CE9" w:rsidRPr="003B2AA2" w:rsidTr="00DC63AB">
        <w:trPr>
          <w:trHeight w:val="222"/>
        </w:trPr>
        <w:tc>
          <w:tcPr>
            <w:cnfStyle w:val="001000000000" w:firstRow="0" w:lastRow="0" w:firstColumn="1" w:lastColumn="0" w:oddVBand="0" w:evenVBand="0" w:oddHBand="0" w:evenHBand="0" w:firstRowFirstColumn="0" w:firstRowLastColumn="0" w:lastRowFirstColumn="0" w:lastRowLastColumn="0"/>
            <w:tcW w:w="2430" w:type="dxa"/>
          </w:tcPr>
          <w:p w:rsidR="00842CE9" w:rsidRPr="003B2AA2" w:rsidRDefault="00842CE9" w:rsidP="00842CE9">
            <w:pPr>
              <w:ind w:right="-360"/>
              <w:rPr>
                <w:rFonts w:eastAsia="Times New Roman"/>
                <w:bCs w:val="0"/>
                <w:sz w:val="20"/>
                <w:szCs w:val="20"/>
              </w:rPr>
            </w:pPr>
          </w:p>
        </w:tc>
        <w:tc>
          <w:tcPr>
            <w:tcW w:w="1980" w:type="dxa"/>
          </w:tcPr>
          <w:p w:rsidR="00842CE9" w:rsidRPr="003B2AA2" w:rsidRDefault="00842CE9" w:rsidP="00A702C5">
            <w:pPr>
              <w:ind w:right="-360"/>
              <w:cnfStyle w:val="000000000000" w:firstRow="0" w:lastRow="0" w:firstColumn="0" w:lastColumn="0" w:oddVBand="0" w:evenVBand="0" w:oddHBand="0" w:evenHBand="0" w:firstRowFirstColumn="0" w:firstRowLastColumn="0" w:lastRowFirstColumn="0" w:lastRowLastColumn="0"/>
              <w:rPr>
                <w:rFonts w:eastAsia="Times New Roman"/>
                <w:bCs/>
                <w:i/>
                <w:iCs/>
                <w:color w:val="0000FF"/>
                <w:sz w:val="20"/>
                <w:szCs w:val="20"/>
              </w:rPr>
            </w:pPr>
          </w:p>
        </w:tc>
        <w:tc>
          <w:tcPr>
            <w:tcW w:w="1271" w:type="dxa"/>
          </w:tcPr>
          <w:p w:rsidR="00842CE9" w:rsidRPr="003B2AA2" w:rsidRDefault="00842CE9" w:rsidP="00842CE9">
            <w:pPr>
              <w:ind w:right="-360"/>
              <w:cnfStyle w:val="000000000000" w:firstRow="0" w:lastRow="0" w:firstColumn="0" w:lastColumn="0" w:oddVBand="0" w:evenVBand="0" w:oddHBand="0" w:evenHBand="0" w:firstRowFirstColumn="0" w:firstRowLastColumn="0" w:lastRowFirstColumn="0" w:lastRowLastColumn="0"/>
              <w:rPr>
                <w:rFonts w:eastAsia="Times New Roman"/>
                <w:bCs/>
                <w:sz w:val="20"/>
                <w:szCs w:val="20"/>
              </w:rPr>
            </w:pPr>
          </w:p>
        </w:tc>
        <w:tc>
          <w:tcPr>
            <w:tcW w:w="2970" w:type="dxa"/>
          </w:tcPr>
          <w:p w:rsidR="00842CE9" w:rsidRPr="003B2AA2" w:rsidRDefault="00842CE9" w:rsidP="00842CE9">
            <w:pPr>
              <w:ind w:right="-360"/>
              <w:cnfStyle w:val="000000000000" w:firstRow="0" w:lastRow="0" w:firstColumn="0" w:lastColumn="0" w:oddVBand="0" w:evenVBand="0" w:oddHBand="0" w:evenHBand="0" w:firstRowFirstColumn="0" w:firstRowLastColumn="0" w:lastRowFirstColumn="0" w:lastRowLastColumn="0"/>
              <w:rPr>
                <w:rFonts w:eastAsia="Times New Roman"/>
                <w:bCs/>
                <w:sz w:val="20"/>
                <w:szCs w:val="20"/>
              </w:rPr>
            </w:pPr>
          </w:p>
        </w:tc>
      </w:tr>
    </w:tbl>
    <w:p w:rsidR="00842CE9" w:rsidRDefault="00842CE9" w:rsidP="00842CE9">
      <w:pPr>
        <w:rPr>
          <w:rFonts w:eastAsia="Times New Roman"/>
          <w:bCs/>
          <w:i/>
          <w:color w:val="3366FF"/>
          <w:sz w:val="20"/>
          <w:szCs w:val="20"/>
        </w:rPr>
      </w:pPr>
    </w:p>
    <w:p w:rsidR="00DC63AB" w:rsidRPr="003B2AA2" w:rsidRDefault="00DC63AB" w:rsidP="00842CE9">
      <w:pPr>
        <w:rPr>
          <w:rFonts w:eastAsia="Times New Roman"/>
          <w:bCs/>
          <w:i/>
          <w:color w:val="3366FF"/>
          <w:sz w:val="20"/>
          <w:szCs w:val="20"/>
        </w:rPr>
      </w:pPr>
    </w:p>
    <w:p w:rsidR="0091148F" w:rsidRDefault="00D7792F" w:rsidP="00DC63AB">
      <w:pPr>
        <w:pStyle w:val="Heading1"/>
        <w:numPr>
          <w:ilvl w:val="0"/>
          <w:numId w:val="3"/>
        </w:numPr>
        <w:spacing w:before="240" w:after="120"/>
        <w:ind w:left="432" w:hanging="346"/>
        <w:rPr>
          <w:rFonts w:ascii="Arial" w:hAnsi="Arial" w:cs="Arial"/>
          <w:sz w:val="24"/>
          <w:szCs w:val="24"/>
        </w:rPr>
      </w:pPr>
      <w:bookmarkStart w:id="27" w:name="_Toc379710164"/>
      <w:bookmarkEnd w:id="0"/>
      <w:bookmarkEnd w:id="1"/>
      <w:bookmarkEnd w:id="2"/>
      <w:bookmarkEnd w:id="3"/>
      <w:bookmarkEnd w:id="4"/>
      <w:bookmarkEnd w:id="5"/>
      <w:bookmarkEnd w:id="6"/>
      <w:bookmarkEnd w:id="7"/>
      <w:bookmarkEnd w:id="8"/>
      <w:bookmarkEnd w:id="9"/>
      <w:bookmarkEnd w:id="10"/>
      <w:r>
        <w:rPr>
          <w:rFonts w:ascii="Arial" w:hAnsi="Arial" w:cs="Arial"/>
          <w:sz w:val="24"/>
          <w:szCs w:val="24"/>
        </w:rPr>
        <w:t xml:space="preserve">Appendix: </w:t>
      </w:r>
      <w:r w:rsidR="0091148F">
        <w:rPr>
          <w:rFonts w:ascii="Arial" w:hAnsi="Arial" w:cs="Arial"/>
          <w:sz w:val="24"/>
          <w:szCs w:val="24"/>
        </w:rPr>
        <w:t>Attachments</w:t>
      </w:r>
      <w:r w:rsidR="005F08B5">
        <w:rPr>
          <w:rFonts w:ascii="Arial" w:hAnsi="Arial" w:cs="Arial"/>
          <w:sz w:val="24"/>
          <w:szCs w:val="24"/>
        </w:rPr>
        <w:t xml:space="preserve"> or Links</w:t>
      </w:r>
      <w:bookmarkEnd w:id="27"/>
    </w:p>
    <w:p w:rsidR="005F08B5" w:rsidRPr="005F08B5" w:rsidRDefault="005F08B5" w:rsidP="00104724">
      <w:pPr>
        <w:ind w:left="450"/>
        <w:rPr>
          <w:rFonts w:eastAsia="Times New Roman"/>
          <w:bCs/>
          <w:i/>
          <w:color w:val="0000FF"/>
          <w:sz w:val="16"/>
          <w:szCs w:val="16"/>
        </w:rPr>
      </w:pPr>
      <w:r w:rsidRPr="005F08B5">
        <w:rPr>
          <w:rFonts w:eastAsia="Times New Roman"/>
          <w:bCs/>
          <w:i/>
          <w:color w:val="0000FF"/>
          <w:sz w:val="16"/>
          <w:szCs w:val="16"/>
        </w:rPr>
        <w:t xml:space="preserve">[Attach any supporting </w:t>
      </w:r>
      <w:r w:rsidR="00104724">
        <w:rPr>
          <w:rFonts w:eastAsia="Times New Roman"/>
          <w:bCs/>
          <w:i/>
          <w:color w:val="0000FF"/>
          <w:sz w:val="16"/>
          <w:szCs w:val="16"/>
        </w:rPr>
        <w:t>information available.</w:t>
      </w:r>
      <w:r w:rsidRPr="005F08B5">
        <w:rPr>
          <w:rFonts w:eastAsia="Times New Roman"/>
          <w:bCs/>
          <w:i/>
          <w:color w:val="0000FF"/>
          <w:sz w:val="16"/>
          <w:szCs w:val="16"/>
        </w:rPr>
        <w:t>]</w:t>
      </w:r>
    </w:p>
    <w:p w:rsidR="005F08B5" w:rsidRPr="005F08B5" w:rsidRDefault="005F08B5" w:rsidP="005F08B5">
      <w:pPr>
        <w:ind w:left="540"/>
      </w:pPr>
    </w:p>
    <w:p w:rsidR="007D4889" w:rsidRPr="007D4889" w:rsidRDefault="007D4889" w:rsidP="00104724">
      <w:pPr>
        <w:ind w:left="450"/>
        <w:rPr>
          <w:sz w:val="18"/>
          <w:szCs w:val="18"/>
        </w:rPr>
      </w:pPr>
    </w:p>
    <w:sectPr w:rsidR="007D4889" w:rsidRPr="007D4889" w:rsidSect="000E3700">
      <w:headerReference w:type="default" r:id="rId10"/>
      <w:footerReference w:type="default" r:id="rId11"/>
      <w:pgSz w:w="12240" w:h="15840" w:code="1"/>
      <w:pgMar w:top="1440" w:right="1440" w:bottom="1296" w:left="1440" w:header="720" w:footer="504" w:gutter="0"/>
      <w:pgBorders w:offsetFrom="page">
        <w:top w:val="single" w:sz="2" w:space="24" w:color="808080" w:themeColor="background1" w:themeShade="80"/>
        <w:left w:val="single" w:sz="2" w:space="24" w:color="808080" w:themeColor="background1" w:themeShade="80"/>
        <w:bottom w:val="single" w:sz="2" w:space="24" w:color="808080" w:themeColor="background1" w:themeShade="80"/>
        <w:right w:val="single" w:sz="2" w:space="24" w:color="808080" w:themeColor="background1"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BEF" w:rsidRDefault="00B66BEF" w:rsidP="00CF22C7">
      <w:r>
        <w:separator/>
      </w:r>
    </w:p>
  </w:endnote>
  <w:endnote w:type="continuationSeparator" w:id="0">
    <w:p w:rsidR="00B66BEF" w:rsidRDefault="00B66BEF" w:rsidP="00CF2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1AF" w:rsidRPr="00025566" w:rsidRDefault="000A41AF" w:rsidP="002D1975">
    <w:pPr>
      <w:pStyle w:val="Footer"/>
      <w:rPr>
        <w:color w:val="7F7F7F" w:themeColor="text1" w:themeTint="80"/>
        <w:sz w:val="16"/>
        <w:szCs w:val="16"/>
      </w:rPr>
    </w:pPr>
    <w:r w:rsidRPr="00AC37D8">
      <w:rPr>
        <w:noProof/>
        <w:sz w:val="16"/>
        <w:szCs w:val="16"/>
      </w:rPr>
      <mc:AlternateContent>
        <mc:Choice Requires="wps">
          <w:drawing>
            <wp:anchor distT="4294967295" distB="4294967295" distL="114300" distR="114300" simplePos="0" relativeHeight="251657728" behindDoc="0" locked="0" layoutInCell="1" allowOverlap="1" wp14:anchorId="170477DF" wp14:editId="2177566B">
              <wp:simplePos x="0" y="0"/>
              <wp:positionH relativeFrom="column">
                <wp:posOffset>0</wp:posOffset>
              </wp:positionH>
              <wp:positionV relativeFrom="paragraph">
                <wp:posOffset>-14605</wp:posOffset>
              </wp:positionV>
              <wp:extent cx="59436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31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1BB5365" id="Straight Connector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k0+gEAAEwEAAAOAAAAZHJzL2Uyb0RvYy54bWysVE2P0zAQvSPxHyzfadIuXSBquoeulssC&#10;1RZ+gOvYjYXtsWxvk/57xs5HWeACIgcr9rw3M+9lnM1dbzQ5Cx8U2JouFyUlwnJolD3V9NvXhzfv&#10;KQmR2YZpsKKmFxHo3fb1q03nKrGCFnQjPMEkNlSdq2kbo6uKIvBWGBYW4ITFoARvWMStPxWNZx1m&#10;N7pYleVt0YFvnAcuQsDT+yFItzm/lILHL1IGEYmuKfYW8+rzekxrsd2w6uSZaxUf22D/0IVhymLR&#10;OdU9i4w8e/VbKqO4hwAyLjiYAqRUXGQNqGZZ/qLm0DInshY0J7jZpvD/0vLP570nqqnpihLLDH6i&#10;Q/RMndpIdmAtGgierJJPnQsVwnd275NS3tuDewT+PWCseBFMm+AGWC+9SXCUSvrs+2X2XfSRcDxc&#10;f3h7c1vi5+FTrGDVRHQ+xI8CDEkvNdXKJktYxc6PIabSrJog6Vhb0tX0ZvlunVEBtGoelNYplqdK&#10;7LQnZ4bzcDwtM0Y/m0/QDGfrEp+kFtPO8GF3zYQxbUfRg86sOF60GFp4EhI9RWVDgTnRUINxLmxc&#10;jlW0RXSiSexyJpZD9+kaXBt+SRzxiSrypP8NeWbkymDjTDbKgv9T9dhPLcsBPzkw6E4WHKG57P00&#10;Dziy2bnxeqU78fM+068/ge0PAAAA//8DAFBLAwQUAAYACAAAACEAJwQVoNgAAAAGAQAADwAAAGRy&#10;cy9kb3ducmV2LnhtbEyPzU7DMBCE70i8g7VI3FqHFlUQ4lSoEoIroYdw28bbJGq8jmLnh7dnEQc4&#10;zsxq5ttsv7hOTTSE1rOBu3UCirjytuXawPHjZfUAKkRki51nMvBFAfb59VWGqfUzv9NUxFpJCYcU&#10;DTQx9qnWoWrIYVj7nliysx8cRpFDre2As5S7Tm+SZKcdtiwLDfZ0aKi6FKMzwOV49Pja9p88za50&#10;4VC+3RfG3N4sz0+gIi3x7xh+8AUdcmE6+ZFtUJ0BeSQaWG22oCR93O7EOP0aOs/0f/z8GwAA//8D&#10;AFBLAQItABQABgAIAAAAIQC2gziS/gAAAOEBAAATAAAAAAAAAAAAAAAAAAAAAABbQ29udGVudF9U&#10;eXBlc10ueG1sUEsBAi0AFAAGAAgAAAAhADj9If/WAAAAlAEAAAsAAAAAAAAAAAAAAAAALwEAAF9y&#10;ZWxzLy5yZWxzUEsBAi0AFAAGAAgAAAAhABZ9eTT6AQAATAQAAA4AAAAAAAAAAAAAAAAALgIAAGRy&#10;cy9lMm9Eb2MueG1sUEsBAi0AFAAGAAgAAAAhACcEFaDYAAAABgEAAA8AAAAAAAAAAAAAAAAAVAQA&#10;AGRycy9kb3ducmV2LnhtbFBLBQYAAAAABAAEAPMAAABZBQAAAAA=&#10;" strokecolor="#7f7f7f [1612]" strokeweight=".25pt">
              <o:lock v:ext="edit" shapetype="f"/>
            </v:line>
          </w:pict>
        </mc:Fallback>
      </mc:AlternateContent>
    </w:r>
    <w:r w:rsidRPr="00AC37D8">
      <w:rPr>
        <w:color w:val="7F7F7F" w:themeColor="text1" w:themeTint="80"/>
        <w:sz w:val="16"/>
        <w:szCs w:val="16"/>
      </w:rPr>
      <w:fldChar w:fldCharType="begin"/>
    </w:r>
    <w:r w:rsidRPr="00AC37D8">
      <w:rPr>
        <w:color w:val="7F7F7F" w:themeColor="text1" w:themeTint="80"/>
        <w:sz w:val="16"/>
        <w:szCs w:val="16"/>
      </w:rPr>
      <w:instrText xml:space="preserve"> FILENAME   \* MERGEFORMAT </w:instrText>
    </w:r>
    <w:r w:rsidRPr="00AC37D8">
      <w:rPr>
        <w:color w:val="7F7F7F" w:themeColor="text1" w:themeTint="80"/>
        <w:sz w:val="16"/>
        <w:szCs w:val="16"/>
      </w:rPr>
      <w:fldChar w:fldCharType="separate"/>
    </w:r>
    <w:r w:rsidR="002D1975">
      <w:rPr>
        <w:noProof/>
        <w:color w:val="7F7F7F" w:themeColor="text1" w:themeTint="80"/>
        <w:sz w:val="16"/>
        <w:szCs w:val="16"/>
      </w:rPr>
      <w:t>PRJ-xxxxx_PM2_3_Execution_ImplementationPlan_TEMPLATE.docx</w:t>
    </w:r>
    <w:r w:rsidRPr="00AC37D8">
      <w:rPr>
        <w:noProof/>
        <w:color w:val="7F7F7F" w:themeColor="text1" w:themeTint="80"/>
        <w:sz w:val="16"/>
        <w:szCs w:val="16"/>
      </w:rPr>
      <w:fldChar w:fldCharType="end"/>
    </w:r>
    <w:r w:rsidRPr="00025566">
      <w:rPr>
        <w:color w:val="7F7F7F" w:themeColor="text1" w:themeTint="80"/>
        <w:sz w:val="16"/>
        <w:szCs w:val="16"/>
      </w:rPr>
      <w:t xml:space="preserve">        </w:t>
    </w:r>
    <w:r w:rsidRPr="00025566">
      <w:rPr>
        <w:color w:val="7F7F7F" w:themeColor="text1" w:themeTint="80"/>
        <w:sz w:val="16"/>
        <w:szCs w:val="16"/>
      </w:rPr>
      <w:tab/>
      <w:t xml:space="preserve">Page </w:t>
    </w:r>
    <w:r w:rsidRPr="00025566">
      <w:rPr>
        <w:b/>
        <w:color w:val="7F7F7F" w:themeColor="text1" w:themeTint="80"/>
        <w:sz w:val="16"/>
        <w:szCs w:val="16"/>
      </w:rPr>
      <w:fldChar w:fldCharType="begin"/>
    </w:r>
    <w:r w:rsidRPr="00025566">
      <w:rPr>
        <w:b/>
        <w:color w:val="7F7F7F" w:themeColor="text1" w:themeTint="80"/>
        <w:sz w:val="16"/>
        <w:szCs w:val="16"/>
      </w:rPr>
      <w:instrText xml:space="preserve"> PAGE  \* Arabic  \* MERGEFORMAT </w:instrText>
    </w:r>
    <w:r w:rsidRPr="00025566">
      <w:rPr>
        <w:b/>
        <w:color w:val="7F7F7F" w:themeColor="text1" w:themeTint="80"/>
        <w:sz w:val="16"/>
        <w:szCs w:val="16"/>
      </w:rPr>
      <w:fldChar w:fldCharType="separate"/>
    </w:r>
    <w:r w:rsidR="003D6ABF">
      <w:rPr>
        <w:b/>
        <w:noProof/>
        <w:color w:val="7F7F7F" w:themeColor="text1" w:themeTint="80"/>
        <w:sz w:val="16"/>
        <w:szCs w:val="16"/>
      </w:rPr>
      <w:t>1</w:t>
    </w:r>
    <w:r w:rsidRPr="00025566">
      <w:rPr>
        <w:b/>
        <w:color w:val="7F7F7F" w:themeColor="text1" w:themeTint="80"/>
        <w:sz w:val="16"/>
        <w:szCs w:val="16"/>
      </w:rPr>
      <w:fldChar w:fldCharType="end"/>
    </w:r>
    <w:r w:rsidRPr="00025566">
      <w:rPr>
        <w:color w:val="7F7F7F" w:themeColor="text1" w:themeTint="80"/>
        <w:sz w:val="16"/>
        <w:szCs w:val="16"/>
      </w:rPr>
      <w:t xml:space="preserve"> of </w:t>
    </w:r>
    <w:r w:rsidRPr="00025566">
      <w:rPr>
        <w:color w:val="7F7F7F" w:themeColor="text1" w:themeTint="80"/>
      </w:rPr>
      <w:fldChar w:fldCharType="begin"/>
    </w:r>
    <w:r w:rsidRPr="00025566">
      <w:rPr>
        <w:color w:val="7F7F7F" w:themeColor="text1" w:themeTint="80"/>
      </w:rPr>
      <w:instrText xml:space="preserve"> NUMPAGES  \* Arabic  \* MERGEFORMAT </w:instrText>
    </w:r>
    <w:r w:rsidRPr="00025566">
      <w:rPr>
        <w:color w:val="7F7F7F" w:themeColor="text1" w:themeTint="80"/>
      </w:rPr>
      <w:fldChar w:fldCharType="separate"/>
    </w:r>
    <w:r w:rsidR="003D6ABF" w:rsidRPr="003D6ABF">
      <w:rPr>
        <w:b/>
        <w:noProof/>
        <w:color w:val="7F7F7F" w:themeColor="text1" w:themeTint="80"/>
        <w:sz w:val="16"/>
        <w:szCs w:val="16"/>
      </w:rPr>
      <w:t>4</w:t>
    </w:r>
    <w:r w:rsidRPr="00025566">
      <w:rPr>
        <w:b/>
        <w:noProof/>
        <w:color w:val="7F7F7F" w:themeColor="text1" w:themeTint="80"/>
        <w:sz w:val="16"/>
        <w:szCs w:val="16"/>
      </w:rPr>
      <w:fldChar w:fldCharType="end"/>
    </w:r>
  </w:p>
  <w:p w:rsidR="000A41AF" w:rsidRPr="00025566" w:rsidRDefault="000A41AF" w:rsidP="000A41AF">
    <w:pPr>
      <w:pStyle w:val="Footer"/>
      <w:rPr>
        <w:color w:val="7F7F7F" w:themeColor="text1" w:themeTint="80"/>
        <w:sz w:val="16"/>
        <w:szCs w:val="16"/>
      </w:rPr>
    </w:pPr>
    <w:r w:rsidRPr="00025566">
      <w:rPr>
        <w:color w:val="7F7F7F" w:themeColor="text1" w:themeTint="80"/>
        <w:sz w:val="12"/>
        <w:szCs w:val="12"/>
      </w:rPr>
      <w:t xml:space="preserve">Template Version: PM2 </w:t>
    </w:r>
    <w:r w:rsidR="003D6ABF">
      <w:rPr>
        <w:color w:val="7F7F7F" w:themeColor="text1" w:themeTint="80"/>
        <w:sz w:val="12"/>
        <w:szCs w:val="12"/>
      </w:rPr>
      <w:t>2.0</w:t>
    </w:r>
    <w:r w:rsidRPr="00025566">
      <w:rPr>
        <w:color w:val="7F7F7F" w:themeColor="text1" w:themeTint="80"/>
        <w:sz w:val="12"/>
        <w:szCs w:val="12"/>
      </w:rPr>
      <w:tab/>
      <w:t>JCI Proprietary and Confidential</w:t>
    </w:r>
    <w:r w:rsidRPr="00025566">
      <w:rPr>
        <w:color w:val="7F7F7F" w:themeColor="text1" w:themeTint="80"/>
        <w:sz w:val="12"/>
        <w:szCs w:val="12"/>
      </w:rPr>
      <w:tab/>
    </w:r>
    <w:r>
      <w:rPr>
        <w:color w:val="7F7F7F" w:themeColor="text1" w:themeTint="80"/>
        <w:sz w:val="12"/>
        <w:szCs w:val="12"/>
      </w:rPr>
      <w:t>Last Update: Jan 22,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BEF" w:rsidRDefault="00B66BEF" w:rsidP="00CF22C7">
      <w:r>
        <w:separator/>
      </w:r>
    </w:p>
  </w:footnote>
  <w:footnote w:type="continuationSeparator" w:id="0">
    <w:p w:rsidR="00B66BEF" w:rsidRDefault="00B66BEF" w:rsidP="00CF22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1AF" w:rsidRPr="003D6ABF" w:rsidRDefault="003D6ABF" w:rsidP="003D6ABF">
    <w:pPr>
      <w:pStyle w:val="Header"/>
      <w:tabs>
        <w:tab w:val="clear" w:pos="9360"/>
        <w:tab w:val="right" w:pos="10080"/>
      </w:tabs>
      <w:ind w:left="-180"/>
    </w:pPr>
    <w:r>
      <w:rPr>
        <w:noProof/>
        <w:color w:val="BFBFBF"/>
        <w:sz w:val="12"/>
        <w:szCs w:val="12"/>
      </w:rPr>
      <mc:AlternateContent>
        <mc:Choice Requires="wps">
          <w:drawing>
            <wp:anchor distT="4294967294" distB="4294967294" distL="114300" distR="114300" simplePos="0" relativeHeight="251659776" behindDoc="0" locked="0" layoutInCell="1" allowOverlap="1" wp14:anchorId="1912E5F1" wp14:editId="050C0853">
              <wp:simplePos x="0" y="0"/>
              <wp:positionH relativeFrom="column">
                <wp:posOffset>0</wp:posOffset>
              </wp:positionH>
              <wp:positionV relativeFrom="paragraph">
                <wp:posOffset>359571</wp:posOffset>
              </wp:positionV>
              <wp:extent cx="5934075" cy="0"/>
              <wp:effectExtent l="0" t="0" r="2857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line">
                        <a:avLst/>
                      </a:prstGeom>
                      <a:ln w="3175">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81F618" id="Straight Connector 7"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8.3pt" to="467.2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KmC/gEAAGMEAAAOAAAAZHJzL2Uyb0RvYy54bWysVMFu2zAMvQ/YPwi6L7bTdWmNOD2k6C7d&#10;FjTbB6iyFAuTREFSY+fvR8mx124Dig27CBHJ98j3Qnl9MxhNjsIHBbah1aKkRFgOrbKHhn77evfu&#10;ipIQmW2ZBisaehKB3mzevln3rhZL6EC3whMksaHuXUO7GF1dFIF3wrCwACcsJiV4wyJe/aFoPeuR&#10;3ehiWZYfih586zxwEQJGb8ck3WR+KQWPX6QMIhLdUJwt5tPn8zGdxWbN6oNnrlP8PAb7hykMUxab&#10;zlS3LDLy5NVvVEZxDwFkXHAwBUipuMgaUE1V/qJm3zEnshY0J7jZpvD/aPnn484T1TZ0RYllBv+i&#10;ffRMHbpItmAtGgierJJPvQs1lm/tzielfLB7dw/8e8Bc8SKZLsGNZYP0JpWjVDJk30+z72KIhGPw&#10;8vrifbm6pIRPuYLVE9D5ED8KMCT9aKhWNlnCana8DzG1ZvVUksLakr6hFxXSpWsArdo7pXW+pK0S&#10;W+3JkeE+xGGZa/ST+QTtGMOdKs9bgWHcnTF8NYWxW97NxJJ7P2uAOW3PXozysxHxpMU42YOQaDUK&#10;rsbZXo7DOBc2VsnqzITVCSZx+BlYvg481yeoyA/gb8AzIncGG2ewURb8n7rHYRpZjvWTA6PuZMEj&#10;tKedn9YENzkrPL+69FSe3zP857dh8wMAAP//AwBQSwMEFAAGAAgAAAAhACBYj53aAAAABgEAAA8A&#10;AABkcnMvZG93bnJldi54bWxMj0FLw0AQhe+C/2EZwZvdqG2waTZFKiJ4a1r0Os1Ok2B2NmQ3bfz3&#10;jnioxzdveO97+XpynTrREFrPBu5nCSjiytuWawP73evdE6gQkS12nsnANwVYF9dXOWbWn3lLpzLW&#10;SkI4ZGigibHPtA5VQw7DzPfE4h394DCKHGptBzxLuOv0Q5Kk2mHL0tBgT5uGqq9ydFKC49Ju3u1E&#10;u3pe7tvu82X78WbM7c30vAIVaYqXZ/jFF3QohOngR7ZBdQZkSDSwSFNQ4i4f5wtQh7+DLnL9H7/4&#10;AQAA//8DAFBLAQItABQABgAIAAAAIQC2gziS/gAAAOEBAAATAAAAAAAAAAAAAAAAAAAAAABbQ29u&#10;dGVudF9UeXBlc10ueG1sUEsBAi0AFAAGAAgAAAAhADj9If/WAAAAlAEAAAsAAAAAAAAAAAAAAAAA&#10;LwEAAF9yZWxzLy5yZWxzUEsBAi0AFAAGAAgAAAAhAF8YqYL+AQAAYwQAAA4AAAAAAAAAAAAAAAAA&#10;LgIAAGRycy9lMm9Eb2MueG1sUEsBAi0AFAAGAAgAAAAhACBYj53aAAAABgEAAA8AAAAAAAAAAAAA&#10;AAAAWAQAAGRycy9kb3ducmV2LnhtbFBLBQYAAAAABAAEAPMAAABfBQAAAAA=&#10;" strokecolor="#c6d9f1 [671]" strokeweight=".25pt">
              <o:lock v:ext="edit" shapetype="f"/>
            </v:line>
          </w:pict>
        </mc:Fallback>
      </mc:AlternateContent>
    </w:r>
    <w:r w:rsidRPr="00D41CE4">
      <w:rPr>
        <w:noProof/>
      </w:rPr>
      <w:drawing>
        <wp:inline distT="0" distB="0" distL="0" distR="0" wp14:anchorId="39A80D5A" wp14:editId="7F150E2F">
          <wp:extent cx="1876171" cy="311023"/>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76425" cy="314325"/>
                  </a:xfrm>
                  <a:prstGeom prst="rect">
                    <a:avLst/>
                  </a:prstGeom>
                  <a:noFill/>
                  <a:ln w="9525">
                    <a:noFill/>
                    <a:miter lim="800000"/>
                    <a:headEnd/>
                    <a:tailEnd/>
                  </a:ln>
                </pic:spPr>
              </pic:pic>
            </a:graphicData>
          </a:graphic>
        </wp:inline>
      </w:drawing>
    </w:r>
    <w:r>
      <w:tab/>
      <w:t xml:space="preserve">                                                                                         </w:t>
    </w:r>
    <w:r>
      <w:rPr>
        <w:noProof/>
      </w:rPr>
      <w:drawing>
        <wp:inline distT="0" distB="0" distL="0" distR="0" wp14:anchorId="65CE0EC4" wp14:editId="2D197269">
          <wp:extent cx="682625" cy="347345"/>
          <wp:effectExtent l="19050" t="0" r="3175"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82625" cy="34734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972DB"/>
    <w:multiLevelType w:val="hybridMultilevel"/>
    <w:tmpl w:val="1062EDE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0473289"/>
    <w:multiLevelType w:val="hybridMultilevel"/>
    <w:tmpl w:val="FD240700"/>
    <w:lvl w:ilvl="0" w:tplc="764A866E">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0CB65FD"/>
    <w:multiLevelType w:val="hybridMultilevel"/>
    <w:tmpl w:val="C0AAE9E2"/>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3">
    <w:nsid w:val="12C4184F"/>
    <w:multiLevelType w:val="hybridMultilevel"/>
    <w:tmpl w:val="D3AC2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CB5D0A"/>
    <w:multiLevelType w:val="multilevel"/>
    <w:tmpl w:val="1932D41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FB234C8"/>
    <w:multiLevelType w:val="multilevel"/>
    <w:tmpl w:val="1932D41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FFD6DB9"/>
    <w:multiLevelType w:val="hybridMultilevel"/>
    <w:tmpl w:val="24AA0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2452CE4"/>
    <w:multiLevelType w:val="hybridMultilevel"/>
    <w:tmpl w:val="B46E7394"/>
    <w:lvl w:ilvl="0" w:tplc="7C46F694">
      <w:start w:val="1"/>
      <w:numFmt w:val="bullet"/>
      <w:pStyle w:val="Bullet"/>
      <w:lvlText w:val=""/>
      <w:lvlJc w:val="left"/>
      <w:pPr>
        <w:tabs>
          <w:tab w:val="num" w:pos="720"/>
        </w:tabs>
        <w:ind w:left="720" w:hanging="360"/>
      </w:pPr>
      <w:rPr>
        <w:rFonts w:ascii="Symbol" w:hAnsi="Symbol" w:hint="default"/>
        <w:color w:val="6E96BE"/>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7574BEB"/>
    <w:multiLevelType w:val="hybridMultilevel"/>
    <w:tmpl w:val="8D76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035B7E"/>
    <w:multiLevelType w:val="hybridMultilevel"/>
    <w:tmpl w:val="6F50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0C7AEA"/>
    <w:multiLevelType w:val="hybridMultilevel"/>
    <w:tmpl w:val="915E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FD1702"/>
    <w:multiLevelType w:val="multilevel"/>
    <w:tmpl w:val="60C85BFC"/>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936"/>
        </w:tabs>
        <w:ind w:left="936" w:hanging="576"/>
      </w:pPr>
      <w:rPr>
        <w:rFonts w:ascii="Arial" w:hAnsi="Arial" w:cs="Aria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7"/>
  </w:num>
  <w:num w:numId="2">
    <w:abstractNumId w:val="11"/>
  </w:num>
  <w:num w:numId="3">
    <w:abstractNumId w:val="4"/>
  </w:num>
  <w:num w:numId="4">
    <w:abstractNumId w:val="6"/>
  </w:num>
  <w:num w:numId="5">
    <w:abstractNumId w:val="9"/>
  </w:num>
  <w:num w:numId="6">
    <w:abstractNumId w:val="10"/>
  </w:num>
  <w:num w:numId="7">
    <w:abstractNumId w:val="3"/>
  </w:num>
  <w:num w:numId="8">
    <w:abstractNumId w:val="5"/>
  </w:num>
  <w:num w:numId="9">
    <w:abstractNumId w:val="2"/>
  </w:num>
  <w:num w:numId="10">
    <w:abstractNumId w:val="11"/>
  </w:num>
  <w:num w:numId="11">
    <w:abstractNumId w:val="11"/>
  </w:num>
  <w:num w:numId="12">
    <w:abstractNumId w:val="11"/>
  </w:num>
  <w:num w:numId="13">
    <w:abstractNumId w:val="1"/>
  </w:num>
  <w:num w:numId="14">
    <w:abstractNumId w:val="11"/>
  </w:num>
  <w:num w:numId="15">
    <w:abstractNumId w:val="11"/>
  </w:num>
  <w:num w:numId="16">
    <w:abstractNumId w:val="11"/>
  </w:num>
  <w:num w:numId="17">
    <w:abstractNumId w:val="11"/>
  </w:num>
  <w:num w:numId="18">
    <w:abstractNumId w:val="8"/>
  </w:num>
  <w:num w:numId="19">
    <w:abstractNumId w:val="11"/>
  </w:num>
  <w:num w:numId="20">
    <w:abstractNumId w:val="11"/>
  </w:num>
  <w:num w:numId="21">
    <w:abstractNumId w:val="11"/>
  </w:num>
  <w:num w:numId="22">
    <w:abstractNumId w:val="11"/>
  </w:num>
  <w:num w:numId="23">
    <w:abstractNumId w:val="11"/>
  </w:num>
  <w:num w:numId="24">
    <w:abstractNumId w:val="0"/>
  </w:num>
  <w:num w:numId="25">
    <w:abstractNumId w:val="11"/>
  </w:num>
  <w:num w:numId="26">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36E"/>
    <w:rsid w:val="00001F80"/>
    <w:rsid w:val="00012AC4"/>
    <w:rsid w:val="00012F96"/>
    <w:rsid w:val="000152E7"/>
    <w:rsid w:val="00022891"/>
    <w:rsid w:val="00025566"/>
    <w:rsid w:val="0003434A"/>
    <w:rsid w:val="00040749"/>
    <w:rsid w:val="000447DF"/>
    <w:rsid w:val="00045F8F"/>
    <w:rsid w:val="000507CC"/>
    <w:rsid w:val="0005509C"/>
    <w:rsid w:val="0006183C"/>
    <w:rsid w:val="000626A4"/>
    <w:rsid w:val="00066071"/>
    <w:rsid w:val="00071758"/>
    <w:rsid w:val="00072A2E"/>
    <w:rsid w:val="000739DC"/>
    <w:rsid w:val="0008035F"/>
    <w:rsid w:val="0008300E"/>
    <w:rsid w:val="00083A25"/>
    <w:rsid w:val="00083EDB"/>
    <w:rsid w:val="00090E67"/>
    <w:rsid w:val="000924A5"/>
    <w:rsid w:val="00094774"/>
    <w:rsid w:val="000A3B64"/>
    <w:rsid w:val="000A41AF"/>
    <w:rsid w:val="000B1027"/>
    <w:rsid w:val="000C188D"/>
    <w:rsid w:val="000C1F61"/>
    <w:rsid w:val="000D225D"/>
    <w:rsid w:val="000D40AF"/>
    <w:rsid w:val="000D571F"/>
    <w:rsid w:val="000D736E"/>
    <w:rsid w:val="000E3700"/>
    <w:rsid w:val="000E587B"/>
    <w:rsid w:val="000F626C"/>
    <w:rsid w:val="00101807"/>
    <w:rsid w:val="00102841"/>
    <w:rsid w:val="00104405"/>
    <w:rsid w:val="0010471C"/>
    <w:rsid w:val="00104724"/>
    <w:rsid w:val="00105C81"/>
    <w:rsid w:val="0010736E"/>
    <w:rsid w:val="001166B4"/>
    <w:rsid w:val="00122E07"/>
    <w:rsid w:val="0012331D"/>
    <w:rsid w:val="001250E7"/>
    <w:rsid w:val="0012649F"/>
    <w:rsid w:val="001268C1"/>
    <w:rsid w:val="001379D1"/>
    <w:rsid w:val="00141457"/>
    <w:rsid w:val="001548B5"/>
    <w:rsid w:val="00155091"/>
    <w:rsid w:val="0015534F"/>
    <w:rsid w:val="00167FD1"/>
    <w:rsid w:val="00170920"/>
    <w:rsid w:val="00170A8E"/>
    <w:rsid w:val="001722F7"/>
    <w:rsid w:val="0018228D"/>
    <w:rsid w:val="0018276B"/>
    <w:rsid w:val="00182F41"/>
    <w:rsid w:val="0018593F"/>
    <w:rsid w:val="00186D9C"/>
    <w:rsid w:val="00196E5E"/>
    <w:rsid w:val="001A247B"/>
    <w:rsid w:val="001A31E2"/>
    <w:rsid w:val="001A6D8F"/>
    <w:rsid w:val="001C3376"/>
    <w:rsid w:val="001C405F"/>
    <w:rsid w:val="001C4D89"/>
    <w:rsid w:val="001C7B91"/>
    <w:rsid w:val="001D2F69"/>
    <w:rsid w:val="001D47DF"/>
    <w:rsid w:val="001D4C25"/>
    <w:rsid w:val="001D5A2D"/>
    <w:rsid w:val="001E7E80"/>
    <w:rsid w:val="001F3F94"/>
    <w:rsid w:val="00201FE4"/>
    <w:rsid w:val="00206037"/>
    <w:rsid w:val="002063B0"/>
    <w:rsid w:val="0020643F"/>
    <w:rsid w:val="00207B84"/>
    <w:rsid w:val="00211523"/>
    <w:rsid w:val="0021625C"/>
    <w:rsid w:val="0022176E"/>
    <w:rsid w:val="00226251"/>
    <w:rsid w:val="00227A13"/>
    <w:rsid w:val="00227E93"/>
    <w:rsid w:val="00230B61"/>
    <w:rsid w:val="002464AC"/>
    <w:rsid w:val="002514AB"/>
    <w:rsid w:val="00251AD5"/>
    <w:rsid w:val="00251CDB"/>
    <w:rsid w:val="00253302"/>
    <w:rsid w:val="002567EB"/>
    <w:rsid w:val="00257966"/>
    <w:rsid w:val="00261018"/>
    <w:rsid w:val="00262483"/>
    <w:rsid w:val="00265700"/>
    <w:rsid w:val="00267DF7"/>
    <w:rsid w:val="002718CC"/>
    <w:rsid w:val="0028171A"/>
    <w:rsid w:val="00284BF0"/>
    <w:rsid w:val="002851FB"/>
    <w:rsid w:val="00291A1B"/>
    <w:rsid w:val="00295933"/>
    <w:rsid w:val="00296136"/>
    <w:rsid w:val="002A1377"/>
    <w:rsid w:val="002A24CB"/>
    <w:rsid w:val="002A6409"/>
    <w:rsid w:val="002A7734"/>
    <w:rsid w:val="002B3F93"/>
    <w:rsid w:val="002C4455"/>
    <w:rsid w:val="002D1347"/>
    <w:rsid w:val="002D1975"/>
    <w:rsid w:val="002E491D"/>
    <w:rsid w:val="002E7CD8"/>
    <w:rsid w:val="002F09A5"/>
    <w:rsid w:val="002F0F0F"/>
    <w:rsid w:val="002F1897"/>
    <w:rsid w:val="002F26D6"/>
    <w:rsid w:val="003002D8"/>
    <w:rsid w:val="00304137"/>
    <w:rsid w:val="003048B6"/>
    <w:rsid w:val="00306874"/>
    <w:rsid w:val="00306C1E"/>
    <w:rsid w:val="00307836"/>
    <w:rsid w:val="00307F7A"/>
    <w:rsid w:val="00310203"/>
    <w:rsid w:val="003145DE"/>
    <w:rsid w:val="003241A9"/>
    <w:rsid w:val="00326DA5"/>
    <w:rsid w:val="00327157"/>
    <w:rsid w:val="00327C11"/>
    <w:rsid w:val="00337F8D"/>
    <w:rsid w:val="003421D7"/>
    <w:rsid w:val="00345C74"/>
    <w:rsid w:val="00350BA0"/>
    <w:rsid w:val="00350FF2"/>
    <w:rsid w:val="00351DB7"/>
    <w:rsid w:val="003525EE"/>
    <w:rsid w:val="00355132"/>
    <w:rsid w:val="0035736F"/>
    <w:rsid w:val="00357F23"/>
    <w:rsid w:val="00363A34"/>
    <w:rsid w:val="003663B0"/>
    <w:rsid w:val="003669E0"/>
    <w:rsid w:val="00367DE6"/>
    <w:rsid w:val="00370560"/>
    <w:rsid w:val="00371CE5"/>
    <w:rsid w:val="00371D28"/>
    <w:rsid w:val="00372E46"/>
    <w:rsid w:val="00376740"/>
    <w:rsid w:val="003774A8"/>
    <w:rsid w:val="003821AB"/>
    <w:rsid w:val="00390E23"/>
    <w:rsid w:val="003A0AF8"/>
    <w:rsid w:val="003A19BE"/>
    <w:rsid w:val="003A3D0F"/>
    <w:rsid w:val="003A4F90"/>
    <w:rsid w:val="003B2AA2"/>
    <w:rsid w:val="003B61ED"/>
    <w:rsid w:val="003B63A4"/>
    <w:rsid w:val="003B7762"/>
    <w:rsid w:val="003B785F"/>
    <w:rsid w:val="003C2701"/>
    <w:rsid w:val="003D6ABF"/>
    <w:rsid w:val="003E04A5"/>
    <w:rsid w:val="003F17EF"/>
    <w:rsid w:val="003F3E1D"/>
    <w:rsid w:val="003F6DE2"/>
    <w:rsid w:val="00400A3C"/>
    <w:rsid w:val="00401F52"/>
    <w:rsid w:val="00410DF5"/>
    <w:rsid w:val="00412D26"/>
    <w:rsid w:val="0041748D"/>
    <w:rsid w:val="00421083"/>
    <w:rsid w:val="004233A3"/>
    <w:rsid w:val="0042541A"/>
    <w:rsid w:val="004264D5"/>
    <w:rsid w:val="00427671"/>
    <w:rsid w:val="00434753"/>
    <w:rsid w:val="00436395"/>
    <w:rsid w:val="00437F9E"/>
    <w:rsid w:val="004502F8"/>
    <w:rsid w:val="00465653"/>
    <w:rsid w:val="00466EA9"/>
    <w:rsid w:val="0047169E"/>
    <w:rsid w:val="0047201F"/>
    <w:rsid w:val="00472C07"/>
    <w:rsid w:val="004810D2"/>
    <w:rsid w:val="004917DC"/>
    <w:rsid w:val="00491BEF"/>
    <w:rsid w:val="0049335A"/>
    <w:rsid w:val="004939CE"/>
    <w:rsid w:val="004949F8"/>
    <w:rsid w:val="004976EF"/>
    <w:rsid w:val="004A293E"/>
    <w:rsid w:val="004A4235"/>
    <w:rsid w:val="004A7F69"/>
    <w:rsid w:val="004B0B5B"/>
    <w:rsid w:val="004C2839"/>
    <w:rsid w:val="004C4B06"/>
    <w:rsid w:val="004C64A3"/>
    <w:rsid w:val="004D301B"/>
    <w:rsid w:val="004D4AA8"/>
    <w:rsid w:val="004E6CE0"/>
    <w:rsid w:val="004E7CD7"/>
    <w:rsid w:val="00507171"/>
    <w:rsid w:val="00521801"/>
    <w:rsid w:val="00522202"/>
    <w:rsid w:val="005223AE"/>
    <w:rsid w:val="0052557B"/>
    <w:rsid w:val="00526375"/>
    <w:rsid w:val="005273F4"/>
    <w:rsid w:val="0053154D"/>
    <w:rsid w:val="0053186A"/>
    <w:rsid w:val="00532949"/>
    <w:rsid w:val="00533067"/>
    <w:rsid w:val="005337C8"/>
    <w:rsid w:val="0053538C"/>
    <w:rsid w:val="00536FCE"/>
    <w:rsid w:val="00540890"/>
    <w:rsid w:val="00542109"/>
    <w:rsid w:val="00543AD7"/>
    <w:rsid w:val="00546766"/>
    <w:rsid w:val="00553E66"/>
    <w:rsid w:val="0055760E"/>
    <w:rsid w:val="005650AD"/>
    <w:rsid w:val="00572BDF"/>
    <w:rsid w:val="00581512"/>
    <w:rsid w:val="005815F3"/>
    <w:rsid w:val="00582D7B"/>
    <w:rsid w:val="00590953"/>
    <w:rsid w:val="00591125"/>
    <w:rsid w:val="00591783"/>
    <w:rsid w:val="005B2784"/>
    <w:rsid w:val="005C361D"/>
    <w:rsid w:val="005D0205"/>
    <w:rsid w:val="005D0766"/>
    <w:rsid w:val="005D39C8"/>
    <w:rsid w:val="005D55AA"/>
    <w:rsid w:val="005E5BF5"/>
    <w:rsid w:val="005E6411"/>
    <w:rsid w:val="005E650B"/>
    <w:rsid w:val="005F08B5"/>
    <w:rsid w:val="005F4B8F"/>
    <w:rsid w:val="006105BB"/>
    <w:rsid w:val="00610E68"/>
    <w:rsid w:val="0061370D"/>
    <w:rsid w:val="006164A8"/>
    <w:rsid w:val="006176A9"/>
    <w:rsid w:val="00623032"/>
    <w:rsid w:val="00623431"/>
    <w:rsid w:val="00634306"/>
    <w:rsid w:val="00636D92"/>
    <w:rsid w:val="0064066E"/>
    <w:rsid w:val="006440E8"/>
    <w:rsid w:val="00645FCB"/>
    <w:rsid w:val="00653017"/>
    <w:rsid w:val="00654FDD"/>
    <w:rsid w:val="0065564C"/>
    <w:rsid w:val="00655A16"/>
    <w:rsid w:val="00655FD7"/>
    <w:rsid w:val="006634EF"/>
    <w:rsid w:val="00677380"/>
    <w:rsid w:val="0067773B"/>
    <w:rsid w:val="00681527"/>
    <w:rsid w:val="0068412A"/>
    <w:rsid w:val="00696AB8"/>
    <w:rsid w:val="006A5398"/>
    <w:rsid w:val="006A69F8"/>
    <w:rsid w:val="006B2F2A"/>
    <w:rsid w:val="006B502E"/>
    <w:rsid w:val="006C3BE3"/>
    <w:rsid w:val="006C4EEF"/>
    <w:rsid w:val="006C5984"/>
    <w:rsid w:val="006C7837"/>
    <w:rsid w:val="006C7E71"/>
    <w:rsid w:val="006D1439"/>
    <w:rsid w:val="006D4052"/>
    <w:rsid w:val="006E0B8B"/>
    <w:rsid w:val="006E2AE5"/>
    <w:rsid w:val="006E4048"/>
    <w:rsid w:val="006E721A"/>
    <w:rsid w:val="006E74CB"/>
    <w:rsid w:val="007000DE"/>
    <w:rsid w:val="0070017D"/>
    <w:rsid w:val="00712621"/>
    <w:rsid w:val="00716D34"/>
    <w:rsid w:val="0071730F"/>
    <w:rsid w:val="00720E0E"/>
    <w:rsid w:val="00720EF9"/>
    <w:rsid w:val="00721F75"/>
    <w:rsid w:val="00724CBC"/>
    <w:rsid w:val="00730495"/>
    <w:rsid w:val="007329A1"/>
    <w:rsid w:val="00733C33"/>
    <w:rsid w:val="00735047"/>
    <w:rsid w:val="0074098B"/>
    <w:rsid w:val="007426ED"/>
    <w:rsid w:val="00743B87"/>
    <w:rsid w:val="007451C4"/>
    <w:rsid w:val="00746850"/>
    <w:rsid w:val="0075179C"/>
    <w:rsid w:val="00754F0C"/>
    <w:rsid w:val="007555A3"/>
    <w:rsid w:val="00764831"/>
    <w:rsid w:val="00781B3D"/>
    <w:rsid w:val="0078602D"/>
    <w:rsid w:val="00787191"/>
    <w:rsid w:val="00792870"/>
    <w:rsid w:val="00797C09"/>
    <w:rsid w:val="007A0B71"/>
    <w:rsid w:val="007A6AEA"/>
    <w:rsid w:val="007B5303"/>
    <w:rsid w:val="007C4588"/>
    <w:rsid w:val="007C71D8"/>
    <w:rsid w:val="007D04D4"/>
    <w:rsid w:val="007D1C3C"/>
    <w:rsid w:val="007D4889"/>
    <w:rsid w:val="007E336B"/>
    <w:rsid w:val="007E5F90"/>
    <w:rsid w:val="007E75E8"/>
    <w:rsid w:val="007F2491"/>
    <w:rsid w:val="007F348B"/>
    <w:rsid w:val="007F53EF"/>
    <w:rsid w:val="007F5401"/>
    <w:rsid w:val="007F542C"/>
    <w:rsid w:val="00800BCB"/>
    <w:rsid w:val="0081019C"/>
    <w:rsid w:val="008148A1"/>
    <w:rsid w:val="00815AE8"/>
    <w:rsid w:val="00820165"/>
    <w:rsid w:val="008213FC"/>
    <w:rsid w:val="00827F43"/>
    <w:rsid w:val="00836863"/>
    <w:rsid w:val="008374BD"/>
    <w:rsid w:val="008405FE"/>
    <w:rsid w:val="008410E2"/>
    <w:rsid w:val="00842403"/>
    <w:rsid w:val="00842CE9"/>
    <w:rsid w:val="008451D0"/>
    <w:rsid w:val="00845981"/>
    <w:rsid w:val="00846F44"/>
    <w:rsid w:val="00851A6F"/>
    <w:rsid w:val="00851EAE"/>
    <w:rsid w:val="008602D3"/>
    <w:rsid w:val="00861A7A"/>
    <w:rsid w:val="00880E21"/>
    <w:rsid w:val="0088219C"/>
    <w:rsid w:val="008833FC"/>
    <w:rsid w:val="00884DF9"/>
    <w:rsid w:val="00887E26"/>
    <w:rsid w:val="00890791"/>
    <w:rsid w:val="008921AF"/>
    <w:rsid w:val="00896000"/>
    <w:rsid w:val="008A07FB"/>
    <w:rsid w:val="008A1949"/>
    <w:rsid w:val="008A4740"/>
    <w:rsid w:val="008A5A76"/>
    <w:rsid w:val="008A66B1"/>
    <w:rsid w:val="008C0805"/>
    <w:rsid w:val="008C38E5"/>
    <w:rsid w:val="008C39D8"/>
    <w:rsid w:val="008D0F12"/>
    <w:rsid w:val="008D6FC7"/>
    <w:rsid w:val="008E0637"/>
    <w:rsid w:val="008E157D"/>
    <w:rsid w:val="008E1B11"/>
    <w:rsid w:val="008E5815"/>
    <w:rsid w:val="008F0D11"/>
    <w:rsid w:val="008F2ADE"/>
    <w:rsid w:val="00907AD0"/>
    <w:rsid w:val="0091148F"/>
    <w:rsid w:val="00912B1F"/>
    <w:rsid w:val="009138A8"/>
    <w:rsid w:val="00913E06"/>
    <w:rsid w:val="0091572A"/>
    <w:rsid w:val="00917791"/>
    <w:rsid w:val="009238E2"/>
    <w:rsid w:val="00932FDD"/>
    <w:rsid w:val="009405AD"/>
    <w:rsid w:val="0095305B"/>
    <w:rsid w:val="00953AE9"/>
    <w:rsid w:val="009544AD"/>
    <w:rsid w:val="0096144C"/>
    <w:rsid w:val="00963DE9"/>
    <w:rsid w:val="0097007E"/>
    <w:rsid w:val="00976DD4"/>
    <w:rsid w:val="00977380"/>
    <w:rsid w:val="0098067D"/>
    <w:rsid w:val="00990139"/>
    <w:rsid w:val="0099062E"/>
    <w:rsid w:val="00993610"/>
    <w:rsid w:val="00994C01"/>
    <w:rsid w:val="00996308"/>
    <w:rsid w:val="00996AE5"/>
    <w:rsid w:val="009A42F4"/>
    <w:rsid w:val="009B3930"/>
    <w:rsid w:val="009B4636"/>
    <w:rsid w:val="009B4FA6"/>
    <w:rsid w:val="009C2DEF"/>
    <w:rsid w:val="009C6468"/>
    <w:rsid w:val="009E4B26"/>
    <w:rsid w:val="009E7F91"/>
    <w:rsid w:val="009F090B"/>
    <w:rsid w:val="009F0AB0"/>
    <w:rsid w:val="00A018C8"/>
    <w:rsid w:val="00A06702"/>
    <w:rsid w:val="00A11458"/>
    <w:rsid w:val="00A11D44"/>
    <w:rsid w:val="00A1711B"/>
    <w:rsid w:val="00A21548"/>
    <w:rsid w:val="00A21B56"/>
    <w:rsid w:val="00A2226E"/>
    <w:rsid w:val="00A22ECF"/>
    <w:rsid w:val="00A264CB"/>
    <w:rsid w:val="00A30C4B"/>
    <w:rsid w:val="00A32B6E"/>
    <w:rsid w:val="00A3699C"/>
    <w:rsid w:val="00A40582"/>
    <w:rsid w:val="00A4686A"/>
    <w:rsid w:val="00A61A3E"/>
    <w:rsid w:val="00A62080"/>
    <w:rsid w:val="00A702C5"/>
    <w:rsid w:val="00A74D03"/>
    <w:rsid w:val="00A76930"/>
    <w:rsid w:val="00A94101"/>
    <w:rsid w:val="00A94B46"/>
    <w:rsid w:val="00A95986"/>
    <w:rsid w:val="00AA5CEC"/>
    <w:rsid w:val="00AB0CBD"/>
    <w:rsid w:val="00AB334E"/>
    <w:rsid w:val="00AC32A3"/>
    <w:rsid w:val="00AC348A"/>
    <w:rsid w:val="00AC34E2"/>
    <w:rsid w:val="00AC37D8"/>
    <w:rsid w:val="00AC7408"/>
    <w:rsid w:val="00AC74D0"/>
    <w:rsid w:val="00AC7BD6"/>
    <w:rsid w:val="00AD0C22"/>
    <w:rsid w:val="00AD0F9F"/>
    <w:rsid w:val="00AD31D5"/>
    <w:rsid w:val="00AD679A"/>
    <w:rsid w:val="00AE19DA"/>
    <w:rsid w:val="00AE5E6E"/>
    <w:rsid w:val="00AF470A"/>
    <w:rsid w:val="00AF55A8"/>
    <w:rsid w:val="00AF645F"/>
    <w:rsid w:val="00B00FAD"/>
    <w:rsid w:val="00B049CF"/>
    <w:rsid w:val="00B066B8"/>
    <w:rsid w:val="00B11506"/>
    <w:rsid w:val="00B11E79"/>
    <w:rsid w:val="00B179A7"/>
    <w:rsid w:val="00B20DF8"/>
    <w:rsid w:val="00B21920"/>
    <w:rsid w:val="00B21C9C"/>
    <w:rsid w:val="00B254EE"/>
    <w:rsid w:val="00B30B09"/>
    <w:rsid w:val="00B30B22"/>
    <w:rsid w:val="00B3441A"/>
    <w:rsid w:val="00B34578"/>
    <w:rsid w:val="00B36655"/>
    <w:rsid w:val="00B37514"/>
    <w:rsid w:val="00B404CE"/>
    <w:rsid w:val="00B466DB"/>
    <w:rsid w:val="00B46770"/>
    <w:rsid w:val="00B5058F"/>
    <w:rsid w:val="00B5519A"/>
    <w:rsid w:val="00B62177"/>
    <w:rsid w:val="00B6527F"/>
    <w:rsid w:val="00B66271"/>
    <w:rsid w:val="00B66BEF"/>
    <w:rsid w:val="00B721CA"/>
    <w:rsid w:val="00B74474"/>
    <w:rsid w:val="00B7680A"/>
    <w:rsid w:val="00B86712"/>
    <w:rsid w:val="00B86AD8"/>
    <w:rsid w:val="00B95354"/>
    <w:rsid w:val="00B959ED"/>
    <w:rsid w:val="00BA1F9F"/>
    <w:rsid w:val="00BA25FB"/>
    <w:rsid w:val="00BA27B5"/>
    <w:rsid w:val="00BA2BD6"/>
    <w:rsid w:val="00BA65F3"/>
    <w:rsid w:val="00BB07D4"/>
    <w:rsid w:val="00BB5BDC"/>
    <w:rsid w:val="00BC0CC8"/>
    <w:rsid w:val="00BC4D82"/>
    <w:rsid w:val="00BC7A33"/>
    <w:rsid w:val="00BD4AF6"/>
    <w:rsid w:val="00BD777C"/>
    <w:rsid w:val="00BE08AA"/>
    <w:rsid w:val="00BE0DFA"/>
    <w:rsid w:val="00BE49EC"/>
    <w:rsid w:val="00BE67EE"/>
    <w:rsid w:val="00BE6821"/>
    <w:rsid w:val="00BF1081"/>
    <w:rsid w:val="00BF466B"/>
    <w:rsid w:val="00BF4900"/>
    <w:rsid w:val="00C00B53"/>
    <w:rsid w:val="00C01663"/>
    <w:rsid w:val="00C02B75"/>
    <w:rsid w:val="00C0340F"/>
    <w:rsid w:val="00C14A53"/>
    <w:rsid w:val="00C23DBB"/>
    <w:rsid w:val="00C340EA"/>
    <w:rsid w:val="00C37E28"/>
    <w:rsid w:val="00C41A78"/>
    <w:rsid w:val="00C42C26"/>
    <w:rsid w:val="00C43B14"/>
    <w:rsid w:val="00C45904"/>
    <w:rsid w:val="00C50ED0"/>
    <w:rsid w:val="00C51459"/>
    <w:rsid w:val="00C529C9"/>
    <w:rsid w:val="00C53149"/>
    <w:rsid w:val="00C534C4"/>
    <w:rsid w:val="00C550AD"/>
    <w:rsid w:val="00C60204"/>
    <w:rsid w:val="00C6148C"/>
    <w:rsid w:val="00C66193"/>
    <w:rsid w:val="00C66222"/>
    <w:rsid w:val="00C71846"/>
    <w:rsid w:val="00C75B32"/>
    <w:rsid w:val="00C83F8B"/>
    <w:rsid w:val="00C86F5C"/>
    <w:rsid w:val="00C90C9C"/>
    <w:rsid w:val="00C9145D"/>
    <w:rsid w:val="00CA0236"/>
    <w:rsid w:val="00CA0950"/>
    <w:rsid w:val="00CA3324"/>
    <w:rsid w:val="00CA5B7C"/>
    <w:rsid w:val="00CA74BD"/>
    <w:rsid w:val="00CB7CAC"/>
    <w:rsid w:val="00CC6B94"/>
    <w:rsid w:val="00CC6E88"/>
    <w:rsid w:val="00CC73EF"/>
    <w:rsid w:val="00CD42C9"/>
    <w:rsid w:val="00CD4594"/>
    <w:rsid w:val="00CD6899"/>
    <w:rsid w:val="00CE0E72"/>
    <w:rsid w:val="00CF0E5F"/>
    <w:rsid w:val="00CF182F"/>
    <w:rsid w:val="00CF22C7"/>
    <w:rsid w:val="00CF2824"/>
    <w:rsid w:val="00CF352A"/>
    <w:rsid w:val="00CF3798"/>
    <w:rsid w:val="00CF7679"/>
    <w:rsid w:val="00D00491"/>
    <w:rsid w:val="00D1449F"/>
    <w:rsid w:val="00D214F2"/>
    <w:rsid w:val="00D2579B"/>
    <w:rsid w:val="00D2720D"/>
    <w:rsid w:val="00D3022F"/>
    <w:rsid w:val="00D32F8C"/>
    <w:rsid w:val="00D34872"/>
    <w:rsid w:val="00D40B34"/>
    <w:rsid w:val="00D4683B"/>
    <w:rsid w:val="00D46D23"/>
    <w:rsid w:val="00D51537"/>
    <w:rsid w:val="00D6069C"/>
    <w:rsid w:val="00D7792F"/>
    <w:rsid w:val="00D81268"/>
    <w:rsid w:val="00D8199C"/>
    <w:rsid w:val="00D82363"/>
    <w:rsid w:val="00D91571"/>
    <w:rsid w:val="00D9233B"/>
    <w:rsid w:val="00D957AC"/>
    <w:rsid w:val="00DA4FEE"/>
    <w:rsid w:val="00DA5520"/>
    <w:rsid w:val="00DB0BD3"/>
    <w:rsid w:val="00DB4472"/>
    <w:rsid w:val="00DB7156"/>
    <w:rsid w:val="00DB77CA"/>
    <w:rsid w:val="00DC2FD1"/>
    <w:rsid w:val="00DC3609"/>
    <w:rsid w:val="00DC4457"/>
    <w:rsid w:val="00DC63AB"/>
    <w:rsid w:val="00DD02CC"/>
    <w:rsid w:val="00DD144D"/>
    <w:rsid w:val="00DD295A"/>
    <w:rsid w:val="00DD4A05"/>
    <w:rsid w:val="00DD5386"/>
    <w:rsid w:val="00DD6A81"/>
    <w:rsid w:val="00DD76E9"/>
    <w:rsid w:val="00DD7F38"/>
    <w:rsid w:val="00DE044D"/>
    <w:rsid w:val="00DE162E"/>
    <w:rsid w:val="00DE62A7"/>
    <w:rsid w:val="00DE6AC8"/>
    <w:rsid w:val="00DE70E6"/>
    <w:rsid w:val="00DF21BF"/>
    <w:rsid w:val="00E04165"/>
    <w:rsid w:val="00E129D4"/>
    <w:rsid w:val="00E13369"/>
    <w:rsid w:val="00E14D81"/>
    <w:rsid w:val="00E16273"/>
    <w:rsid w:val="00E20F30"/>
    <w:rsid w:val="00E262E3"/>
    <w:rsid w:val="00E3076B"/>
    <w:rsid w:val="00E32DAD"/>
    <w:rsid w:val="00E34B9B"/>
    <w:rsid w:val="00E37953"/>
    <w:rsid w:val="00E44396"/>
    <w:rsid w:val="00E61AC5"/>
    <w:rsid w:val="00E6455F"/>
    <w:rsid w:val="00E75C32"/>
    <w:rsid w:val="00E7642B"/>
    <w:rsid w:val="00E841EC"/>
    <w:rsid w:val="00E84277"/>
    <w:rsid w:val="00E86590"/>
    <w:rsid w:val="00E87DDA"/>
    <w:rsid w:val="00E916B3"/>
    <w:rsid w:val="00EA4917"/>
    <w:rsid w:val="00EA7E17"/>
    <w:rsid w:val="00EC63FE"/>
    <w:rsid w:val="00EC6CAB"/>
    <w:rsid w:val="00EC702D"/>
    <w:rsid w:val="00ED1661"/>
    <w:rsid w:val="00EE344D"/>
    <w:rsid w:val="00EE7527"/>
    <w:rsid w:val="00EF1161"/>
    <w:rsid w:val="00F04D6B"/>
    <w:rsid w:val="00F05544"/>
    <w:rsid w:val="00F05B0E"/>
    <w:rsid w:val="00F06BBA"/>
    <w:rsid w:val="00F07FDC"/>
    <w:rsid w:val="00F11683"/>
    <w:rsid w:val="00F1404F"/>
    <w:rsid w:val="00F140F9"/>
    <w:rsid w:val="00F167ED"/>
    <w:rsid w:val="00F17B56"/>
    <w:rsid w:val="00F2228C"/>
    <w:rsid w:val="00F23EC2"/>
    <w:rsid w:val="00F2739D"/>
    <w:rsid w:val="00F27736"/>
    <w:rsid w:val="00F316A5"/>
    <w:rsid w:val="00F33A91"/>
    <w:rsid w:val="00F342D6"/>
    <w:rsid w:val="00F36252"/>
    <w:rsid w:val="00F47899"/>
    <w:rsid w:val="00F47A2E"/>
    <w:rsid w:val="00F52248"/>
    <w:rsid w:val="00F52532"/>
    <w:rsid w:val="00F53878"/>
    <w:rsid w:val="00F56445"/>
    <w:rsid w:val="00F65109"/>
    <w:rsid w:val="00F66714"/>
    <w:rsid w:val="00F6792D"/>
    <w:rsid w:val="00F70223"/>
    <w:rsid w:val="00F72E13"/>
    <w:rsid w:val="00F7724A"/>
    <w:rsid w:val="00F801F4"/>
    <w:rsid w:val="00F838E7"/>
    <w:rsid w:val="00F904C1"/>
    <w:rsid w:val="00FA02FB"/>
    <w:rsid w:val="00FA0400"/>
    <w:rsid w:val="00FB46B5"/>
    <w:rsid w:val="00FB5A75"/>
    <w:rsid w:val="00FB6936"/>
    <w:rsid w:val="00FC2F5B"/>
    <w:rsid w:val="00FC5DAE"/>
    <w:rsid w:val="00FC60E7"/>
    <w:rsid w:val="00FD17E8"/>
    <w:rsid w:val="00FD21F3"/>
    <w:rsid w:val="00FD2972"/>
    <w:rsid w:val="00FD485D"/>
    <w:rsid w:val="00FD4FDF"/>
    <w:rsid w:val="00FD58D0"/>
    <w:rsid w:val="00FD784B"/>
    <w:rsid w:val="00FE0A48"/>
    <w:rsid w:val="00FE1B79"/>
    <w:rsid w:val="00FE5D8C"/>
    <w:rsid w:val="00FE7D55"/>
    <w:rsid w:val="00FF44BA"/>
    <w:rsid w:val="00FF4B01"/>
    <w:rsid w:val="00FF7E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BA77A2-B317-4E3F-AE99-F1DBA0F3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62E"/>
    <w:rPr>
      <w:sz w:val="22"/>
      <w:szCs w:val="22"/>
    </w:rPr>
  </w:style>
  <w:style w:type="paragraph" w:styleId="Heading1">
    <w:name w:val="heading 1"/>
    <w:basedOn w:val="Normal"/>
    <w:next w:val="Normal"/>
    <w:link w:val="Heading1Char"/>
    <w:uiPriority w:val="9"/>
    <w:qFormat/>
    <w:rsid w:val="00A11D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0736E"/>
    <w:pPr>
      <w:keepNext/>
      <w:keepLines/>
      <w:numPr>
        <w:ilvl w:val="1"/>
        <w:numId w:val="2"/>
      </w:numPr>
      <w:spacing w:before="200" w:line="276"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nhideWhenUsed/>
    <w:qFormat/>
    <w:rsid w:val="00A11D4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42CE9"/>
    <w:pPr>
      <w:keepNext/>
      <w:tabs>
        <w:tab w:val="num" w:pos="864"/>
      </w:tabs>
      <w:spacing w:before="120"/>
      <w:ind w:left="864" w:hanging="864"/>
      <w:jc w:val="center"/>
      <w:outlineLvl w:val="3"/>
    </w:pPr>
    <w:rPr>
      <w:rFonts w:ascii="Helvetica" w:eastAsia="Times New Roman" w:hAnsi="Helvetica" w:cs="Times New Roman"/>
      <w:b/>
      <w:sz w:val="20"/>
      <w:szCs w:val="20"/>
    </w:rPr>
  </w:style>
  <w:style w:type="paragraph" w:styleId="Heading5">
    <w:name w:val="heading 5"/>
    <w:basedOn w:val="Normal"/>
    <w:next w:val="Normal"/>
    <w:link w:val="Heading5Char"/>
    <w:qFormat/>
    <w:rsid w:val="00842CE9"/>
    <w:pPr>
      <w:keepNext/>
      <w:tabs>
        <w:tab w:val="num" w:pos="1008"/>
      </w:tabs>
      <w:ind w:left="1008" w:right="-720" w:hanging="1008"/>
      <w:outlineLvl w:val="4"/>
    </w:pPr>
    <w:rPr>
      <w:rFonts w:eastAsia="Times New Roman"/>
      <w:i/>
      <w:iCs/>
      <w:szCs w:val="24"/>
    </w:rPr>
  </w:style>
  <w:style w:type="paragraph" w:styleId="Heading6">
    <w:name w:val="heading 6"/>
    <w:basedOn w:val="Normal"/>
    <w:next w:val="Normal"/>
    <w:link w:val="Heading6Char"/>
    <w:qFormat/>
    <w:rsid w:val="00842CE9"/>
    <w:pPr>
      <w:keepNext/>
      <w:tabs>
        <w:tab w:val="num" w:pos="1152"/>
      </w:tabs>
      <w:ind w:left="1152" w:right="-720" w:hanging="1152"/>
      <w:outlineLvl w:val="5"/>
    </w:pPr>
    <w:rPr>
      <w:rFonts w:ascii="Helvetica" w:eastAsia="Times New Roman" w:hAnsi="Helvetica" w:cs="Times New Roman"/>
      <w:i/>
      <w:iCs/>
      <w:szCs w:val="24"/>
    </w:rPr>
  </w:style>
  <w:style w:type="paragraph" w:styleId="Heading7">
    <w:name w:val="heading 7"/>
    <w:basedOn w:val="Normal"/>
    <w:next w:val="Normal"/>
    <w:link w:val="Heading7Char"/>
    <w:qFormat/>
    <w:rsid w:val="00842CE9"/>
    <w:pPr>
      <w:keepNext/>
      <w:tabs>
        <w:tab w:val="num" w:pos="1296"/>
      </w:tabs>
      <w:ind w:left="1296" w:right="-360" w:hanging="1296"/>
      <w:outlineLvl w:val="6"/>
    </w:pPr>
    <w:rPr>
      <w:rFonts w:ascii="Helvetica" w:eastAsia="Times New Roman" w:hAnsi="Helvetica" w:cs="Times New Roman"/>
      <w:i/>
      <w:iCs/>
      <w:sz w:val="20"/>
      <w:szCs w:val="24"/>
    </w:rPr>
  </w:style>
  <w:style w:type="paragraph" w:styleId="Heading8">
    <w:name w:val="heading 8"/>
    <w:basedOn w:val="Normal"/>
    <w:next w:val="Normal"/>
    <w:link w:val="Heading8Char"/>
    <w:qFormat/>
    <w:rsid w:val="00842CE9"/>
    <w:pPr>
      <w:tabs>
        <w:tab w:val="num" w:pos="1440"/>
      </w:tabs>
      <w:spacing w:before="240" w:after="60"/>
      <w:ind w:left="1440" w:hanging="1440"/>
      <w:outlineLvl w:val="7"/>
    </w:pPr>
    <w:rPr>
      <w:rFonts w:eastAsia="Times New Roman" w:cs="Times New Roman"/>
      <w:i/>
      <w:iCs/>
      <w:sz w:val="20"/>
      <w:szCs w:val="24"/>
    </w:rPr>
  </w:style>
  <w:style w:type="paragraph" w:styleId="Heading9">
    <w:name w:val="heading 9"/>
    <w:basedOn w:val="Normal"/>
    <w:next w:val="Normal"/>
    <w:link w:val="Heading9Char"/>
    <w:qFormat/>
    <w:rsid w:val="00842CE9"/>
    <w:pPr>
      <w:tabs>
        <w:tab w:val="num" w:pos="1584"/>
      </w:tabs>
      <w:spacing w:before="240" w:after="60"/>
      <w:ind w:left="1584" w:hanging="1584"/>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0736E"/>
    <w:rPr>
      <w:rFonts w:ascii="Cambria" w:eastAsia="Times New Roman" w:hAnsi="Cambria" w:cs="Times New Roman"/>
      <w:b/>
      <w:bCs/>
      <w:color w:val="4F81BD"/>
      <w:sz w:val="26"/>
      <w:szCs w:val="26"/>
    </w:rPr>
  </w:style>
  <w:style w:type="character" w:customStyle="1" w:styleId="InstructionsChar">
    <w:name w:val="Instructions Char"/>
    <w:link w:val="Instructions"/>
    <w:rsid w:val="0010736E"/>
    <w:rPr>
      <w:i/>
      <w:color w:val="3366FF"/>
      <w:szCs w:val="24"/>
    </w:rPr>
  </w:style>
  <w:style w:type="paragraph" w:customStyle="1" w:styleId="Instructions">
    <w:name w:val="Instructions"/>
    <w:basedOn w:val="Normal"/>
    <w:link w:val="InstructionsChar"/>
    <w:rsid w:val="0010736E"/>
    <w:rPr>
      <w:rFonts w:cs="Times New Roman"/>
      <w:i/>
      <w:color w:val="3366FF"/>
      <w:sz w:val="20"/>
      <w:szCs w:val="24"/>
    </w:rPr>
  </w:style>
  <w:style w:type="paragraph" w:styleId="ListParagraph">
    <w:name w:val="List Paragraph"/>
    <w:basedOn w:val="Normal"/>
    <w:uiPriority w:val="34"/>
    <w:qFormat/>
    <w:rsid w:val="008410E2"/>
    <w:pPr>
      <w:ind w:left="720"/>
      <w:contextualSpacing/>
    </w:pPr>
  </w:style>
  <w:style w:type="table" w:styleId="TableGrid">
    <w:name w:val="Table Grid"/>
    <w:basedOn w:val="TableNormal"/>
    <w:uiPriority w:val="59"/>
    <w:rsid w:val="000739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F22C7"/>
    <w:pPr>
      <w:tabs>
        <w:tab w:val="center" w:pos="4680"/>
        <w:tab w:val="right" w:pos="9360"/>
      </w:tabs>
    </w:pPr>
  </w:style>
  <w:style w:type="character" w:customStyle="1" w:styleId="HeaderChar">
    <w:name w:val="Header Char"/>
    <w:basedOn w:val="DefaultParagraphFont"/>
    <w:link w:val="Header"/>
    <w:uiPriority w:val="99"/>
    <w:rsid w:val="00CF22C7"/>
    <w:rPr>
      <w:sz w:val="22"/>
      <w:szCs w:val="22"/>
    </w:rPr>
  </w:style>
  <w:style w:type="paragraph" w:styleId="Footer">
    <w:name w:val="footer"/>
    <w:basedOn w:val="Normal"/>
    <w:link w:val="FooterChar"/>
    <w:uiPriority w:val="99"/>
    <w:unhideWhenUsed/>
    <w:rsid w:val="00CF22C7"/>
    <w:pPr>
      <w:tabs>
        <w:tab w:val="center" w:pos="4680"/>
        <w:tab w:val="right" w:pos="9360"/>
      </w:tabs>
    </w:pPr>
  </w:style>
  <w:style w:type="character" w:customStyle="1" w:styleId="FooterChar">
    <w:name w:val="Footer Char"/>
    <w:basedOn w:val="DefaultParagraphFont"/>
    <w:link w:val="Footer"/>
    <w:uiPriority w:val="99"/>
    <w:rsid w:val="00CF22C7"/>
    <w:rPr>
      <w:sz w:val="22"/>
      <w:szCs w:val="22"/>
    </w:rPr>
  </w:style>
  <w:style w:type="character" w:styleId="Hyperlink">
    <w:name w:val="Hyperlink"/>
    <w:basedOn w:val="DefaultParagraphFont"/>
    <w:uiPriority w:val="99"/>
    <w:unhideWhenUsed/>
    <w:rsid w:val="008833FC"/>
    <w:rPr>
      <w:color w:val="0000FF"/>
      <w:u w:val="single"/>
    </w:rPr>
  </w:style>
  <w:style w:type="paragraph" w:customStyle="1" w:styleId="GPTableHeader">
    <w:name w:val="GP Table Header"/>
    <w:basedOn w:val="Normal"/>
    <w:next w:val="Normal"/>
    <w:rsid w:val="006B2F2A"/>
    <w:pPr>
      <w:spacing w:before="120" w:after="60"/>
    </w:pPr>
    <w:rPr>
      <w:rFonts w:ascii="Times New Roman" w:eastAsia="Times New Roman" w:hAnsi="Times New Roman" w:cs="Times New Roman"/>
      <w:b/>
      <w:smallCaps/>
      <w:sz w:val="24"/>
      <w:szCs w:val="20"/>
    </w:rPr>
  </w:style>
  <w:style w:type="paragraph" w:styleId="BalloonText">
    <w:name w:val="Balloon Text"/>
    <w:basedOn w:val="Normal"/>
    <w:link w:val="BalloonTextChar"/>
    <w:uiPriority w:val="99"/>
    <w:semiHidden/>
    <w:unhideWhenUsed/>
    <w:rsid w:val="00251AD5"/>
    <w:rPr>
      <w:rFonts w:ascii="Tahoma" w:hAnsi="Tahoma" w:cs="Tahoma"/>
      <w:sz w:val="16"/>
      <w:szCs w:val="16"/>
    </w:rPr>
  </w:style>
  <w:style w:type="character" w:customStyle="1" w:styleId="BalloonTextChar">
    <w:name w:val="Balloon Text Char"/>
    <w:basedOn w:val="DefaultParagraphFont"/>
    <w:link w:val="BalloonText"/>
    <w:uiPriority w:val="99"/>
    <w:semiHidden/>
    <w:rsid w:val="00251AD5"/>
    <w:rPr>
      <w:rFonts w:ascii="Tahoma" w:hAnsi="Tahoma" w:cs="Tahoma"/>
      <w:sz w:val="16"/>
      <w:szCs w:val="16"/>
    </w:rPr>
  </w:style>
  <w:style w:type="paragraph" w:styleId="NormalWeb">
    <w:name w:val="Normal (Web)"/>
    <w:basedOn w:val="Normal"/>
    <w:uiPriority w:val="99"/>
    <w:unhideWhenUsed/>
    <w:rsid w:val="00327157"/>
    <w:pPr>
      <w:spacing w:before="100" w:beforeAutospacing="1" w:after="100" w:afterAutospacing="1"/>
    </w:pPr>
    <w:rPr>
      <w:rFonts w:ascii="Times New Roman" w:eastAsiaTheme="minorEastAsia" w:hAnsi="Times New Roman" w:cs="Times New Roman"/>
      <w:sz w:val="24"/>
      <w:szCs w:val="24"/>
      <w:lang w:eastAsia="zh-CN"/>
    </w:rPr>
  </w:style>
  <w:style w:type="character" w:customStyle="1" w:styleId="Heading1Char">
    <w:name w:val="Heading 1 Char"/>
    <w:basedOn w:val="DefaultParagraphFont"/>
    <w:link w:val="Heading1"/>
    <w:uiPriority w:val="9"/>
    <w:rsid w:val="00A11D4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11D44"/>
    <w:rPr>
      <w:rFonts w:asciiTheme="majorHAnsi" w:eastAsiaTheme="majorEastAsia" w:hAnsiTheme="majorHAnsi" w:cstheme="majorBidi"/>
      <w:b/>
      <w:bCs/>
      <w:color w:val="4F81BD" w:themeColor="accent1"/>
      <w:sz w:val="22"/>
      <w:szCs w:val="22"/>
    </w:rPr>
  </w:style>
  <w:style w:type="paragraph" w:styleId="TOC1">
    <w:name w:val="toc 1"/>
    <w:basedOn w:val="Normal"/>
    <w:next w:val="Normal"/>
    <w:autoRedefine/>
    <w:uiPriority w:val="39"/>
    <w:rsid w:val="00861A7A"/>
    <w:pPr>
      <w:widowControl w:val="0"/>
      <w:tabs>
        <w:tab w:val="left" w:pos="432"/>
        <w:tab w:val="right" w:leader="dot" w:pos="9360"/>
      </w:tabs>
      <w:ind w:right="720"/>
    </w:pPr>
    <w:rPr>
      <w:rFonts w:ascii="Calibri" w:eastAsia="Times New Roman" w:hAnsi="Calibri" w:cs="Times New Roman"/>
      <w:szCs w:val="28"/>
    </w:rPr>
  </w:style>
  <w:style w:type="paragraph" w:styleId="TOC2">
    <w:name w:val="toc 2"/>
    <w:basedOn w:val="Normal"/>
    <w:next w:val="Normal"/>
    <w:uiPriority w:val="39"/>
    <w:rsid w:val="00724CBC"/>
    <w:pPr>
      <w:widowControl w:val="0"/>
      <w:tabs>
        <w:tab w:val="right" w:leader="dot" w:pos="9360"/>
      </w:tabs>
      <w:spacing w:line="240" w:lineRule="atLeast"/>
      <w:ind w:left="432" w:right="720"/>
    </w:pPr>
    <w:rPr>
      <w:rFonts w:asciiTheme="minorHAnsi" w:eastAsia="Times New Roman" w:hAnsiTheme="minorHAnsi" w:cs="Times New Roman"/>
      <w:sz w:val="20"/>
      <w:szCs w:val="20"/>
    </w:rPr>
  </w:style>
  <w:style w:type="paragraph" w:styleId="TOC3">
    <w:name w:val="toc 3"/>
    <w:basedOn w:val="Normal"/>
    <w:next w:val="Normal"/>
    <w:uiPriority w:val="39"/>
    <w:rsid w:val="005B2784"/>
    <w:pPr>
      <w:widowControl w:val="0"/>
      <w:tabs>
        <w:tab w:val="right" w:leader="dot" w:pos="9360"/>
      </w:tabs>
      <w:spacing w:before="240"/>
      <w:ind w:left="432" w:right="720"/>
      <w:contextualSpacing/>
    </w:pPr>
    <w:rPr>
      <w:rFonts w:asciiTheme="minorHAnsi" w:eastAsia="Times New Roman" w:hAnsiTheme="minorHAnsi" w:cs="Times New Roman"/>
      <w:sz w:val="20"/>
      <w:szCs w:val="20"/>
    </w:rPr>
  </w:style>
  <w:style w:type="character" w:styleId="CommentReference">
    <w:name w:val="annotation reference"/>
    <w:basedOn w:val="DefaultParagraphFont"/>
    <w:uiPriority w:val="99"/>
    <w:semiHidden/>
    <w:unhideWhenUsed/>
    <w:rsid w:val="00CE0E72"/>
    <w:rPr>
      <w:sz w:val="16"/>
      <w:szCs w:val="16"/>
    </w:rPr>
  </w:style>
  <w:style w:type="paragraph" w:styleId="CommentText">
    <w:name w:val="annotation text"/>
    <w:basedOn w:val="Normal"/>
    <w:link w:val="CommentTextChar"/>
    <w:uiPriority w:val="99"/>
    <w:semiHidden/>
    <w:unhideWhenUsed/>
    <w:rsid w:val="00CE0E72"/>
    <w:rPr>
      <w:sz w:val="20"/>
      <w:szCs w:val="20"/>
    </w:rPr>
  </w:style>
  <w:style w:type="character" w:customStyle="1" w:styleId="CommentTextChar">
    <w:name w:val="Comment Text Char"/>
    <w:basedOn w:val="DefaultParagraphFont"/>
    <w:link w:val="CommentText"/>
    <w:uiPriority w:val="99"/>
    <w:semiHidden/>
    <w:rsid w:val="00CE0E72"/>
  </w:style>
  <w:style w:type="paragraph" w:styleId="CommentSubject">
    <w:name w:val="annotation subject"/>
    <w:basedOn w:val="CommentText"/>
    <w:next w:val="CommentText"/>
    <w:link w:val="CommentSubjectChar"/>
    <w:uiPriority w:val="99"/>
    <w:semiHidden/>
    <w:unhideWhenUsed/>
    <w:rsid w:val="00CE0E72"/>
    <w:rPr>
      <w:b/>
      <w:bCs/>
    </w:rPr>
  </w:style>
  <w:style w:type="character" w:customStyle="1" w:styleId="CommentSubjectChar">
    <w:name w:val="Comment Subject Char"/>
    <w:basedOn w:val="CommentTextChar"/>
    <w:link w:val="CommentSubject"/>
    <w:uiPriority w:val="99"/>
    <w:semiHidden/>
    <w:rsid w:val="00CE0E72"/>
    <w:rPr>
      <w:b/>
      <w:bCs/>
    </w:rPr>
  </w:style>
  <w:style w:type="paragraph" w:styleId="Title">
    <w:name w:val="Title"/>
    <w:basedOn w:val="Normal"/>
    <w:next w:val="Normal"/>
    <w:link w:val="TitleChar"/>
    <w:uiPriority w:val="10"/>
    <w:qFormat/>
    <w:rsid w:val="00724C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CB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4C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4CBC"/>
    <w:rPr>
      <w:rFonts w:asciiTheme="majorHAnsi" w:eastAsiaTheme="majorEastAsia" w:hAnsiTheme="majorHAnsi" w:cstheme="majorBidi"/>
      <w:i/>
      <w:iCs/>
      <w:color w:val="4F81BD" w:themeColor="accent1"/>
      <w:spacing w:val="15"/>
      <w:sz w:val="24"/>
      <w:szCs w:val="24"/>
    </w:rPr>
  </w:style>
  <w:style w:type="paragraph" w:customStyle="1" w:styleId="Bullet">
    <w:name w:val="Bullet"/>
    <w:basedOn w:val="Normal"/>
    <w:rsid w:val="007A6AEA"/>
    <w:pPr>
      <w:numPr>
        <w:numId w:val="1"/>
      </w:numPr>
    </w:pPr>
    <w:rPr>
      <w:rFonts w:eastAsia="Times New Roman" w:cs="Times New Roman"/>
      <w:sz w:val="24"/>
      <w:szCs w:val="24"/>
    </w:rPr>
  </w:style>
  <w:style w:type="paragraph" w:styleId="TOCHeading">
    <w:name w:val="TOC Heading"/>
    <w:basedOn w:val="Heading1"/>
    <w:next w:val="Normal"/>
    <w:uiPriority w:val="39"/>
    <w:semiHidden/>
    <w:unhideWhenUsed/>
    <w:qFormat/>
    <w:rsid w:val="007A6AEA"/>
    <w:pPr>
      <w:outlineLvl w:val="9"/>
    </w:pPr>
  </w:style>
  <w:style w:type="character" w:customStyle="1" w:styleId="Heading4Char">
    <w:name w:val="Heading 4 Char"/>
    <w:basedOn w:val="DefaultParagraphFont"/>
    <w:link w:val="Heading4"/>
    <w:rsid w:val="00842CE9"/>
    <w:rPr>
      <w:rFonts w:ascii="Helvetica" w:eastAsia="Times New Roman" w:hAnsi="Helvetica" w:cs="Times New Roman"/>
      <w:b/>
    </w:rPr>
  </w:style>
  <w:style w:type="character" w:customStyle="1" w:styleId="Heading5Char">
    <w:name w:val="Heading 5 Char"/>
    <w:basedOn w:val="DefaultParagraphFont"/>
    <w:link w:val="Heading5"/>
    <w:rsid w:val="00842CE9"/>
    <w:rPr>
      <w:rFonts w:eastAsia="Times New Roman"/>
      <w:i/>
      <w:iCs/>
      <w:sz w:val="22"/>
      <w:szCs w:val="24"/>
    </w:rPr>
  </w:style>
  <w:style w:type="character" w:customStyle="1" w:styleId="Heading6Char">
    <w:name w:val="Heading 6 Char"/>
    <w:basedOn w:val="DefaultParagraphFont"/>
    <w:link w:val="Heading6"/>
    <w:rsid w:val="00842CE9"/>
    <w:rPr>
      <w:rFonts w:ascii="Helvetica" w:eastAsia="Times New Roman" w:hAnsi="Helvetica" w:cs="Times New Roman"/>
      <w:i/>
      <w:iCs/>
      <w:sz w:val="22"/>
      <w:szCs w:val="24"/>
    </w:rPr>
  </w:style>
  <w:style w:type="character" w:customStyle="1" w:styleId="Heading7Char">
    <w:name w:val="Heading 7 Char"/>
    <w:basedOn w:val="DefaultParagraphFont"/>
    <w:link w:val="Heading7"/>
    <w:rsid w:val="00842CE9"/>
    <w:rPr>
      <w:rFonts w:ascii="Helvetica" w:eastAsia="Times New Roman" w:hAnsi="Helvetica" w:cs="Times New Roman"/>
      <w:i/>
      <w:iCs/>
      <w:szCs w:val="24"/>
    </w:rPr>
  </w:style>
  <w:style w:type="character" w:customStyle="1" w:styleId="Heading8Char">
    <w:name w:val="Heading 8 Char"/>
    <w:basedOn w:val="DefaultParagraphFont"/>
    <w:link w:val="Heading8"/>
    <w:rsid w:val="00842CE9"/>
    <w:rPr>
      <w:rFonts w:eastAsia="Times New Roman" w:cs="Times New Roman"/>
      <w:i/>
      <w:iCs/>
      <w:szCs w:val="24"/>
    </w:rPr>
  </w:style>
  <w:style w:type="character" w:customStyle="1" w:styleId="Heading9Char">
    <w:name w:val="Heading 9 Char"/>
    <w:basedOn w:val="DefaultParagraphFont"/>
    <w:link w:val="Heading9"/>
    <w:rsid w:val="00842CE9"/>
    <w:rPr>
      <w:rFonts w:eastAsia="Times New Roman"/>
      <w:sz w:val="22"/>
      <w:szCs w:val="22"/>
    </w:rPr>
  </w:style>
  <w:style w:type="paragraph" w:customStyle="1" w:styleId="DocHeading">
    <w:name w:val="Doc Heading"/>
    <w:basedOn w:val="Heading1"/>
    <w:next w:val="Normal"/>
    <w:rsid w:val="00842CE9"/>
    <w:pPr>
      <w:keepLines w:val="0"/>
      <w:pageBreakBefore/>
      <w:shd w:val="clear" w:color="auto" w:fill="E6E6E6"/>
      <w:tabs>
        <w:tab w:val="num" w:pos="432"/>
      </w:tabs>
      <w:spacing w:before="120" w:after="120"/>
      <w:ind w:left="432" w:hanging="432"/>
    </w:pPr>
    <w:rPr>
      <w:rFonts w:ascii="Helvetica" w:eastAsia="Times New Roman" w:hAnsi="Helvetica" w:cs="Times New Roman"/>
      <w:bCs w:val="0"/>
      <w:color w:val="244061" w:themeColor="accent1" w:themeShade="80"/>
      <w:szCs w:val="24"/>
    </w:rPr>
  </w:style>
  <w:style w:type="paragraph" w:customStyle="1" w:styleId="Indent1">
    <w:name w:val="Indent 1"/>
    <w:basedOn w:val="Normal"/>
    <w:link w:val="Indent1Char"/>
    <w:rsid w:val="00645FCB"/>
    <w:pPr>
      <w:spacing w:before="240"/>
      <w:ind w:left="576"/>
    </w:pPr>
    <w:rPr>
      <w:rFonts w:eastAsia="Times New Roman" w:cs="Times New Roman"/>
      <w:sz w:val="20"/>
      <w:szCs w:val="24"/>
    </w:rPr>
  </w:style>
  <w:style w:type="character" w:customStyle="1" w:styleId="Indent1Char">
    <w:name w:val="Indent 1 Char"/>
    <w:basedOn w:val="DefaultParagraphFont"/>
    <w:link w:val="Indent1"/>
    <w:rsid w:val="00645FCB"/>
    <w:rPr>
      <w:rFonts w:eastAsia="Times New Roman" w:cs="Times New Roman"/>
      <w:szCs w:val="24"/>
    </w:rPr>
  </w:style>
  <w:style w:type="character" w:styleId="Strong">
    <w:name w:val="Strong"/>
    <w:basedOn w:val="DefaultParagraphFont"/>
    <w:qFormat/>
    <w:rsid w:val="00645FCB"/>
    <w:rPr>
      <w:b/>
      <w:bCs/>
      <w:sz w:val="18"/>
      <w:szCs w:val="18"/>
    </w:rPr>
  </w:style>
  <w:style w:type="table" w:styleId="LightList-Accent1">
    <w:name w:val="Light List Accent 1"/>
    <w:basedOn w:val="TableNormal"/>
    <w:uiPriority w:val="61"/>
    <w:rsid w:val="00F5644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
    <w:name w:val="Table Grid1"/>
    <w:basedOn w:val="TableNormal"/>
    <w:next w:val="TableGrid"/>
    <w:rsid w:val="00306C1E"/>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07656">
      <w:bodyDiv w:val="1"/>
      <w:marLeft w:val="0"/>
      <w:marRight w:val="0"/>
      <w:marTop w:val="0"/>
      <w:marBottom w:val="0"/>
      <w:divBdr>
        <w:top w:val="none" w:sz="0" w:space="0" w:color="auto"/>
        <w:left w:val="none" w:sz="0" w:space="0" w:color="auto"/>
        <w:bottom w:val="none" w:sz="0" w:space="0" w:color="auto"/>
        <w:right w:val="none" w:sz="0" w:space="0" w:color="auto"/>
      </w:divBdr>
    </w:div>
    <w:div w:id="335882321">
      <w:bodyDiv w:val="1"/>
      <w:marLeft w:val="0"/>
      <w:marRight w:val="0"/>
      <w:marTop w:val="0"/>
      <w:marBottom w:val="0"/>
      <w:divBdr>
        <w:top w:val="none" w:sz="0" w:space="0" w:color="auto"/>
        <w:left w:val="none" w:sz="0" w:space="0" w:color="auto"/>
        <w:bottom w:val="none" w:sz="0" w:space="0" w:color="auto"/>
        <w:right w:val="none" w:sz="0" w:space="0" w:color="auto"/>
      </w:divBdr>
    </w:div>
    <w:div w:id="610749680">
      <w:bodyDiv w:val="1"/>
      <w:marLeft w:val="0"/>
      <w:marRight w:val="0"/>
      <w:marTop w:val="0"/>
      <w:marBottom w:val="0"/>
      <w:divBdr>
        <w:top w:val="none" w:sz="0" w:space="0" w:color="auto"/>
        <w:left w:val="none" w:sz="0" w:space="0" w:color="auto"/>
        <w:bottom w:val="none" w:sz="0" w:space="0" w:color="auto"/>
        <w:right w:val="none" w:sz="0" w:space="0" w:color="auto"/>
      </w:divBdr>
      <w:divsChild>
        <w:div w:id="1339581641">
          <w:marLeft w:val="55"/>
          <w:marRight w:val="55"/>
          <w:marTop w:val="0"/>
          <w:marBottom w:val="0"/>
          <w:divBdr>
            <w:top w:val="none" w:sz="0" w:space="0" w:color="auto"/>
            <w:left w:val="none" w:sz="0" w:space="0" w:color="auto"/>
            <w:bottom w:val="none" w:sz="0" w:space="0" w:color="auto"/>
            <w:right w:val="none" w:sz="0" w:space="0" w:color="auto"/>
          </w:divBdr>
        </w:div>
      </w:divsChild>
    </w:div>
    <w:div w:id="627904858">
      <w:bodyDiv w:val="1"/>
      <w:marLeft w:val="0"/>
      <w:marRight w:val="0"/>
      <w:marTop w:val="0"/>
      <w:marBottom w:val="0"/>
      <w:divBdr>
        <w:top w:val="none" w:sz="0" w:space="0" w:color="auto"/>
        <w:left w:val="none" w:sz="0" w:space="0" w:color="auto"/>
        <w:bottom w:val="none" w:sz="0" w:space="0" w:color="auto"/>
        <w:right w:val="none" w:sz="0" w:space="0" w:color="auto"/>
      </w:divBdr>
      <w:divsChild>
        <w:div w:id="1542936066">
          <w:marLeft w:val="274"/>
          <w:marRight w:val="0"/>
          <w:marTop w:val="0"/>
          <w:marBottom w:val="120"/>
          <w:divBdr>
            <w:top w:val="none" w:sz="0" w:space="0" w:color="auto"/>
            <w:left w:val="none" w:sz="0" w:space="0" w:color="auto"/>
            <w:bottom w:val="none" w:sz="0" w:space="0" w:color="auto"/>
            <w:right w:val="none" w:sz="0" w:space="0" w:color="auto"/>
          </w:divBdr>
        </w:div>
        <w:div w:id="1061634094">
          <w:marLeft w:val="274"/>
          <w:marRight w:val="0"/>
          <w:marTop w:val="0"/>
          <w:marBottom w:val="120"/>
          <w:divBdr>
            <w:top w:val="none" w:sz="0" w:space="0" w:color="auto"/>
            <w:left w:val="none" w:sz="0" w:space="0" w:color="auto"/>
            <w:bottom w:val="none" w:sz="0" w:space="0" w:color="auto"/>
            <w:right w:val="none" w:sz="0" w:space="0" w:color="auto"/>
          </w:divBdr>
        </w:div>
        <w:div w:id="877081381">
          <w:marLeft w:val="274"/>
          <w:marRight w:val="0"/>
          <w:marTop w:val="0"/>
          <w:marBottom w:val="120"/>
          <w:divBdr>
            <w:top w:val="none" w:sz="0" w:space="0" w:color="auto"/>
            <w:left w:val="none" w:sz="0" w:space="0" w:color="auto"/>
            <w:bottom w:val="none" w:sz="0" w:space="0" w:color="auto"/>
            <w:right w:val="none" w:sz="0" w:space="0" w:color="auto"/>
          </w:divBdr>
        </w:div>
        <w:div w:id="638221225">
          <w:marLeft w:val="274"/>
          <w:marRight w:val="0"/>
          <w:marTop w:val="0"/>
          <w:marBottom w:val="120"/>
          <w:divBdr>
            <w:top w:val="none" w:sz="0" w:space="0" w:color="auto"/>
            <w:left w:val="none" w:sz="0" w:space="0" w:color="auto"/>
            <w:bottom w:val="none" w:sz="0" w:space="0" w:color="auto"/>
            <w:right w:val="none" w:sz="0" w:space="0" w:color="auto"/>
          </w:divBdr>
        </w:div>
      </w:divsChild>
    </w:div>
    <w:div w:id="913784058">
      <w:bodyDiv w:val="1"/>
      <w:marLeft w:val="0"/>
      <w:marRight w:val="0"/>
      <w:marTop w:val="0"/>
      <w:marBottom w:val="0"/>
      <w:divBdr>
        <w:top w:val="none" w:sz="0" w:space="0" w:color="auto"/>
        <w:left w:val="none" w:sz="0" w:space="0" w:color="auto"/>
        <w:bottom w:val="none" w:sz="0" w:space="0" w:color="auto"/>
        <w:right w:val="none" w:sz="0" w:space="0" w:color="auto"/>
      </w:divBdr>
    </w:div>
    <w:div w:id="973488834">
      <w:bodyDiv w:val="1"/>
      <w:marLeft w:val="0"/>
      <w:marRight w:val="0"/>
      <w:marTop w:val="0"/>
      <w:marBottom w:val="0"/>
      <w:divBdr>
        <w:top w:val="none" w:sz="0" w:space="0" w:color="auto"/>
        <w:left w:val="none" w:sz="0" w:space="0" w:color="auto"/>
        <w:bottom w:val="none" w:sz="0" w:space="0" w:color="auto"/>
        <w:right w:val="none" w:sz="0" w:space="0" w:color="auto"/>
      </w:divBdr>
    </w:div>
    <w:div w:id="1027871756">
      <w:bodyDiv w:val="1"/>
      <w:marLeft w:val="0"/>
      <w:marRight w:val="0"/>
      <w:marTop w:val="0"/>
      <w:marBottom w:val="0"/>
      <w:divBdr>
        <w:top w:val="none" w:sz="0" w:space="0" w:color="auto"/>
        <w:left w:val="none" w:sz="0" w:space="0" w:color="auto"/>
        <w:bottom w:val="none" w:sz="0" w:space="0" w:color="auto"/>
        <w:right w:val="none" w:sz="0" w:space="0" w:color="auto"/>
      </w:divBdr>
      <w:divsChild>
        <w:div w:id="871378582">
          <w:marLeft w:val="55"/>
          <w:marRight w:val="55"/>
          <w:marTop w:val="0"/>
          <w:marBottom w:val="0"/>
          <w:divBdr>
            <w:top w:val="none" w:sz="0" w:space="0" w:color="auto"/>
            <w:left w:val="none" w:sz="0" w:space="0" w:color="auto"/>
            <w:bottom w:val="none" w:sz="0" w:space="0" w:color="auto"/>
            <w:right w:val="none" w:sz="0" w:space="0" w:color="auto"/>
          </w:divBdr>
        </w:div>
      </w:divsChild>
    </w:div>
    <w:div w:id="1095706303">
      <w:bodyDiv w:val="1"/>
      <w:marLeft w:val="0"/>
      <w:marRight w:val="0"/>
      <w:marTop w:val="0"/>
      <w:marBottom w:val="0"/>
      <w:divBdr>
        <w:top w:val="none" w:sz="0" w:space="0" w:color="auto"/>
        <w:left w:val="none" w:sz="0" w:space="0" w:color="auto"/>
        <w:bottom w:val="none" w:sz="0" w:space="0" w:color="auto"/>
        <w:right w:val="none" w:sz="0" w:space="0" w:color="auto"/>
      </w:divBdr>
    </w:div>
    <w:div w:id="1169902940">
      <w:bodyDiv w:val="1"/>
      <w:marLeft w:val="0"/>
      <w:marRight w:val="0"/>
      <w:marTop w:val="0"/>
      <w:marBottom w:val="0"/>
      <w:divBdr>
        <w:top w:val="none" w:sz="0" w:space="0" w:color="auto"/>
        <w:left w:val="none" w:sz="0" w:space="0" w:color="auto"/>
        <w:bottom w:val="none" w:sz="0" w:space="0" w:color="auto"/>
        <w:right w:val="none" w:sz="0" w:space="0" w:color="auto"/>
      </w:divBdr>
    </w:div>
    <w:div w:id="1242712197">
      <w:bodyDiv w:val="1"/>
      <w:marLeft w:val="0"/>
      <w:marRight w:val="0"/>
      <w:marTop w:val="0"/>
      <w:marBottom w:val="0"/>
      <w:divBdr>
        <w:top w:val="none" w:sz="0" w:space="0" w:color="auto"/>
        <w:left w:val="none" w:sz="0" w:space="0" w:color="auto"/>
        <w:bottom w:val="none" w:sz="0" w:space="0" w:color="auto"/>
        <w:right w:val="none" w:sz="0" w:space="0" w:color="auto"/>
      </w:divBdr>
      <w:divsChild>
        <w:div w:id="799961406">
          <w:marLeft w:val="374"/>
          <w:marRight w:val="0"/>
          <w:marTop w:val="0"/>
          <w:marBottom w:val="0"/>
          <w:divBdr>
            <w:top w:val="none" w:sz="0" w:space="0" w:color="auto"/>
            <w:left w:val="none" w:sz="0" w:space="0" w:color="auto"/>
            <w:bottom w:val="none" w:sz="0" w:space="0" w:color="auto"/>
            <w:right w:val="none" w:sz="0" w:space="0" w:color="auto"/>
          </w:divBdr>
        </w:div>
        <w:div w:id="223151300">
          <w:marLeft w:val="374"/>
          <w:marRight w:val="0"/>
          <w:marTop w:val="0"/>
          <w:marBottom w:val="0"/>
          <w:divBdr>
            <w:top w:val="none" w:sz="0" w:space="0" w:color="auto"/>
            <w:left w:val="none" w:sz="0" w:space="0" w:color="auto"/>
            <w:bottom w:val="none" w:sz="0" w:space="0" w:color="auto"/>
            <w:right w:val="none" w:sz="0" w:space="0" w:color="auto"/>
          </w:divBdr>
        </w:div>
        <w:div w:id="1357731308">
          <w:marLeft w:val="374"/>
          <w:marRight w:val="0"/>
          <w:marTop w:val="0"/>
          <w:marBottom w:val="0"/>
          <w:divBdr>
            <w:top w:val="none" w:sz="0" w:space="0" w:color="auto"/>
            <w:left w:val="none" w:sz="0" w:space="0" w:color="auto"/>
            <w:bottom w:val="none" w:sz="0" w:space="0" w:color="auto"/>
            <w:right w:val="none" w:sz="0" w:space="0" w:color="auto"/>
          </w:divBdr>
        </w:div>
        <w:div w:id="1355883712">
          <w:marLeft w:val="374"/>
          <w:marRight w:val="0"/>
          <w:marTop w:val="0"/>
          <w:marBottom w:val="0"/>
          <w:divBdr>
            <w:top w:val="none" w:sz="0" w:space="0" w:color="auto"/>
            <w:left w:val="none" w:sz="0" w:space="0" w:color="auto"/>
            <w:bottom w:val="none" w:sz="0" w:space="0" w:color="auto"/>
            <w:right w:val="none" w:sz="0" w:space="0" w:color="auto"/>
          </w:divBdr>
        </w:div>
        <w:div w:id="1691640807">
          <w:marLeft w:val="374"/>
          <w:marRight w:val="0"/>
          <w:marTop w:val="0"/>
          <w:marBottom w:val="0"/>
          <w:divBdr>
            <w:top w:val="none" w:sz="0" w:space="0" w:color="auto"/>
            <w:left w:val="none" w:sz="0" w:space="0" w:color="auto"/>
            <w:bottom w:val="none" w:sz="0" w:space="0" w:color="auto"/>
            <w:right w:val="none" w:sz="0" w:space="0" w:color="auto"/>
          </w:divBdr>
        </w:div>
      </w:divsChild>
    </w:div>
    <w:div w:id="1434205265">
      <w:bodyDiv w:val="1"/>
      <w:marLeft w:val="0"/>
      <w:marRight w:val="0"/>
      <w:marTop w:val="150"/>
      <w:marBottom w:val="0"/>
      <w:divBdr>
        <w:top w:val="none" w:sz="0" w:space="0" w:color="auto"/>
        <w:left w:val="none" w:sz="0" w:space="0" w:color="auto"/>
        <w:bottom w:val="none" w:sz="0" w:space="0" w:color="auto"/>
        <w:right w:val="none" w:sz="0" w:space="0" w:color="auto"/>
      </w:divBdr>
      <w:divsChild>
        <w:div w:id="1346445544">
          <w:marLeft w:val="0"/>
          <w:marRight w:val="0"/>
          <w:marTop w:val="0"/>
          <w:marBottom w:val="0"/>
          <w:divBdr>
            <w:top w:val="none" w:sz="0" w:space="0" w:color="auto"/>
            <w:left w:val="none" w:sz="0" w:space="0" w:color="auto"/>
            <w:bottom w:val="none" w:sz="0" w:space="0" w:color="auto"/>
            <w:right w:val="none" w:sz="0" w:space="0" w:color="auto"/>
          </w:divBdr>
          <w:divsChild>
            <w:div w:id="2079089839">
              <w:marLeft w:val="75"/>
              <w:marRight w:val="0"/>
              <w:marTop w:val="45"/>
              <w:marBottom w:val="0"/>
              <w:divBdr>
                <w:top w:val="none" w:sz="0" w:space="0" w:color="auto"/>
                <w:left w:val="none" w:sz="0" w:space="0" w:color="auto"/>
                <w:bottom w:val="none" w:sz="0" w:space="0" w:color="auto"/>
                <w:right w:val="none" w:sz="0" w:space="0" w:color="auto"/>
              </w:divBdr>
              <w:divsChild>
                <w:div w:id="468325086">
                  <w:marLeft w:val="0"/>
                  <w:marRight w:val="0"/>
                  <w:marTop w:val="0"/>
                  <w:marBottom w:val="0"/>
                  <w:divBdr>
                    <w:top w:val="none" w:sz="0" w:space="0" w:color="auto"/>
                    <w:left w:val="none" w:sz="0" w:space="0" w:color="auto"/>
                    <w:bottom w:val="none" w:sz="0" w:space="0" w:color="auto"/>
                    <w:right w:val="none" w:sz="0" w:space="0" w:color="auto"/>
                  </w:divBdr>
                  <w:divsChild>
                    <w:div w:id="1962220587">
                      <w:marLeft w:val="0"/>
                      <w:marRight w:val="0"/>
                      <w:marTop w:val="0"/>
                      <w:marBottom w:val="0"/>
                      <w:divBdr>
                        <w:top w:val="none" w:sz="0" w:space="0" w:color="auto"/>
                        <w:left w:val="none" w:sz="0" w:space="0" w:color="auto"/>
                        <w:bottom w:val="none" w:sz="0" w:space="0" w:color="auto"/>
                        <w:right w:val="none" w:sz="0" w:space="0" w:color="auto"/>
                      </w:divBdr>
                      <w:divsChild>
                        <w:div w:id="3257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34172">
      <w:bodyDiv w:val="1"/>
      <w:marLeft w:val="0"/>
      <w:marRight w:val="0"/>
      <w:marTop w:val="0"/>
      <w:marBottom w:val="0"/>
      <w:divBdr>
        <w:top w:val="none" w:sz="0" w:space="0" w:color="auto"/>
        <w:left w:val="none" w:sz="0" w:space="0" w:color="auto"/>
        <w:bottom w:val="none" w:sz="0" w:space="0" w:color="auto"/>
        <w:right w:val="none" w:sz="0" w:space="0" w:color="auto"/>
      </w:divBdr>
      <w:divsChild>
        <w:div w:id="32310869">
          <w:marLeft w:val="374"/>
          <w:marRight w:val="0"/>
          <w:marTop w:val="0"/>
          <w:marBottom w:val="0"/>
          <w:divBdr>
            <w:top w:val="none" w:sz="0" w:space="0" w:color="auto"/>
            <w:left w:val="none" w:sz="0" w:space="0" w:color="auto"/>
            <w:bottom w:val="none" w:sz="0" w:space="0" w:color="auto"/>
            <w:right w:val="none" w:sz="0" w:space="0" w:color="auto"/>
          </w:divBdr>
        </w:div>
        <w:div w:id="95827241">
          <w:marLeft w:val="374"/>
          <w:marRight w:val="0"/>
          <w:marTop w:val="0"/>
          <w:marBottom w:val="0"/>
          <w:divBdr>
            <w:top w:val="none" w:sz="0" w:space="0" w:color="auto"/>
            <w:left w:val="none" w:sz="0" w:space="0" w:color="auto"/>
            <w:bottom w:val="none" w:sz="0" w:space="0" w:color="auto"/>
            <w:right w:val="none" w:sz="0" w:space="0" w:color="auto"/>
          </w:divBdr>
        </w:div>
        <w:div w:id="1824662773">
          <w:marLeft w:val="374"/>
          <w:marRight w:val="0"/>
          <w:marTop w:val="0"/>
          <w:marBottom w:val="0"/>
          <w:divBdr>
            <w:top w:val="none" w:sz="0" w:space="0" w:color="auto"/>
            <w:left w:val="none" w:sz="0" w:space="0" w:color="auto"/>
            <w:bottom w:val="none" w:sz="0" w:space="0" w:color="auto"/>
            <w:right w:val="none" w:sz="0" w:space="0" w:color="auto"/>
          </w:divBdr>
        </w:div>
      </w:divsChild>
    </w:div>
    <w:div w:id="1842431988">
      <w:bodyDiv w:val="1"/>
      <w:marLeft w:val="0"/>
      <w:marRight w:val="0"/>
      <w:marTop w:val="0"/>
      <w:marBottom w:val="0"/>
      <w:divBdr>
        <w:top w:val="none" w:sz="0" w:space="0" w:color="auto"/>
        <w:left w:val="none" w:sz="0" w:space="0" w:color="auto"/>
        <w:bottom w:val="none" w:sz="0" w:space="0" w:color="auto"/>
        <w:right w:val="none" w:sz="0" w:space="0" w:color="auto"/>
      </w:divBdr>
    </w:div>
    <w:div w:id="1868134617">
      <w:bodyDiv w:val="1"/>
      <w:marLeft w:val="0"/>
      <w:marRight w:val="0"/>
      <w:marTop w:val="0"/>
      <w:marBottom w:val="0"/>
      <w:divBdr>
        <w:top w:val="none" w:sz="0" w:space="0" w:color="auto"/>
        <w:left w:val="none" w:sz="0" w:space="0" w:color="auto"/>
        <w:bottom w:val="none" w:sz="0" w:space="0" w:color="auto"/>
        <w:right w:val="none" w:sz="0" w:space="0" w:color="auto"/>
      </w:divBdr>
      <w:divsChild>
        <w:div w:id="1183476320">
          <w:marLeft w:val="274"/>
          <w:marRight w:val="0"/>
          <w:marTop w:val="0"/>
          <w:marBottom w:val="0"/>
          <w:divBdr>
            <w:top w:val="none" w:sz="0" w:space="0" w:color="auto"/>
            <w:left w:val="none" w:sz="0" w:space="0" w:color="auto"/>
            <w:bottom w:val="none" w:sz="0" w:space="0" w:color="auto"/>
            <w:right w:val="none" w:sz="0" w:space="0" w:color="auto"/>
          </w:divBdr>
        </w:div>
        <w:div w:id="2902130">
          <w:marLeft w:val="274"/>
          <w:marRight w:val="0"/>
          <w:marTop w:val="0"/>
          <w:marBottom w:val="0"/>
          <w:divBdr>
            <w:top w:val="none" w:sz="0" w:space="0" w:color="auto"/>
            <w:left w:val="none" w:sz="0" w:space="0" w:color="auto"/>
            <w:bottom w:val="none" w:sz="0" w:space="0" w:color="auto"/>
            <w:right w:val="none" w:sz="0" w:space="0" w:color="auto"/>
          </w:divBdr>
        </w:div>
        <w:div w:id="1588342522">
          <w:marLeft w:val="274"/>
          <w:marRight w:val="0"/>
          <w:marTop w:val="0"/>
          <w:marBottom w:val="0"/>
          <w:divBdr>
            <w:top w:val="none" w:sz="0" w:space="0" w:color="auto"/>
            <w:left w:val="none" w:sz="0" w:space="0" w:color="auto"/>
            <w:bottom w:val="none" w:sz="0" w:space="0" w:color="auto"/>
            <w:right w:val="none" w:sz="0" w:space="0" w:color="auto"/>
          </w:divBdr>
        </w:div>
        <w:div w:id="1889999094">
          <w:marLeft w:val="274"/>
          <w:marRight w:val="0"/>
          <w:marTop w:val="0"/>
          <w:marBottom w:val="0"/>
          <w:divBdr>
            <w:top w:val="none" w:sz="0" w:space="0" w:color="auto"/>
            <w:left w:val="none" w:sz="0" w:space="0" w:color="auto"/>
            <w:bottom w:val="none" w:sz="0" w:space="0" w:color="auto"/>
            <w:right w:val="none" w:sz="0" w:space="0" w:color="auto"/>
          </w:divBdr>
        </w:div>
        <w:div w:id="736128818">
          <w:marLeft w:val="274"/>
          <w:marRight w:val="0"/>
          <w:marTop w:val="0"/>
          <w:marBottom w:val="0"/>
          <w:divBdr>
            <w:top w:val="none" w:sz="0" w:space="0" w:color="auto"/>
            <w:left w:val="none" w:sz="0" w:space="0" w:color="auto"/>
            <w:bottom w:val="none" w:sz="0" w:space="0" w:color="auto"/>
            <w:right w:val="none" w:sz="0" w:space="0" w:color="auto"/>
          </w:divBdr>
        </w:div>
        <w:div w:id="57096616">
          <w:marLeft w:val="274"/>
          <w:marRight w:val="0"/>
          <w:marTop w:val="0"/>
          <w:marBottom w:val="0"/>
          <w:divBdr>
            <w:top w:val="none" w:sz="0" w:space="0" w:color="auto"/>
            <w:left w:val="none" w:sz="0" w:space="0" w:color="auto"/>
            <w:bottom w:val="none" w:sz="0" w:space="0" w:color="auto"/>
            <w:right w:val="none" w:sz="0" w:space="0" w:color="auto"/>
          </w:divBdr>
        </w:div>
      </w:divsChild>
    </w:div>
    <w:div w:id="1879778054">
      <w:bodyDiv w:val="1"/>
      <w:marLeft w:val="0"/>
      <w:marRight w:val="0"/>
      <w:marTop w:val="0"/>
      <w:marBottom w:val="0"/>
      <w:divBdr>
        <w:top w:val="none" w:sz="0" w:space="0" w:color="auto"/>
        <w:left w:val="none" w:sz="0" w:space="0" w:color="auto"/>
        <w:bottom w:val="none" w:sz="0" w:space="0" w:color="auto"/>
        <w:right w:val="none" w:sz="0" w:space="0" w:color="auto"/>
      </w:divBdr>
    </w:div>
    <w:div w:id="1923443265">
      <w:bodyDiv w:val="1"/>
      <w:marLeft w:val="0"/>
      <w:marRight w:val="0"/>
      <w:marTop w:val="0"/>
      <w:marBottom w:val="0"/>
      <w:divBdr>
        <w:top w:val="none" w:sz="0" w:space="0" w:color="auto"/>
        <w:left w:val="none" w:sz="0" w:space="0" w:color="auto"/>
        <w:bottom w:val="none" w:sz="0" w:space="0" w:color="auto"/>
        <w:right w:val="none" w:sz="0" w:space="0" w:color="auto"/>
      </w:divBdr>
    </w:div>
    <w:div w:id="1967850057">
      <w:bodyDiv w:val="1"/>
      <w:marLeft w:val="0"/>
      <w:marRight w:val="0"/>
      <w:marTop w:val="0"/>
      <w:marBottom w:val="0"/>
      <w:divBdr>
        <w:top w:val="none" w:sz="0" w:space="0" w:color="auto"/>
        <w:left w:val="none" w:sz="0" w:space="0" w:color="auto"/>
        <w:bottom w:val="none" w:sz="0" w:space="0" w:color="auto"/>
        <w:right w:val="none" w:sz="0" w:space="0" w:color="auto"/>
      </w:divBdr>
      <w:divsChild>
        <w:div w:id="694890038">
          <w:marLeft w:val="42"/>
          <w:marRight w:val="4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6E4FDBA98C6B458EC77993A51E90F6" ma:contentTypeVersion="0" ma:contentTypeDescription="Create a new document." ma:contentTypeScope="" ma:versionID="2b463b6224fd2534fdcef3f6c86e0f0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05D7B5-8031-46A9-80DE-CD6907EDDFD2}"/>
</file>

<file path=customXml/itemProps2.xml><?xml version="1.0" encoding="utf-8"?>
<ds:datastoreItem xmlns:ds="http://schemas.openxmlformats.org/officeDocument/2006/customXml" ds:itemID="{B0209D84-7708-4AB0-ADE3-036890BAC696}"/>
</file>

<file path=customXml/itemProps3.xml><?xml version="1.0" encoding="utf-8"?>
<ds:datastoreItem xmlns:ds="http://schemas.openxmlformats.org/officeDocument/2006/customXml" ds:itemID="{FAD885B0-2C2C-4A38-8C24-1F7EC6CB3E3C}"/>
</file>

<file path=docProps/app.xml><?xml version="1.0" encoding="utf-8"?>
<Properties xmlns="http://schemas.openxmlformats.org/officeDocument/2006/extended-properties" xmlns:vt="http://schemas.openxmlformats.org/officeDocument/2006/docPropsVTypes">
  <Template>Normal.dotm</Template>
  <TotalTime>2</TotalTime>
  <Pages>4</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Johnson Controls</Company>
  <LinksUpToDate>false</LinksUpToDate>
  <CharactersWithSpaces>7274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PM2_04_Execution_ImplementationPlan</dc:title>
  <dc:creator>JCI EPMO</dc:creator>
  <cp:lastModifiedBy>Suncica Dukic</cp:lastModifiedBy>
  <cp:revision>4</cp:revision>
  <cp:lastPrinted>2014-01-21T16:47:00Z</cp:lastPrinted>
  <dcterms:created xsi:type="dcterms:W3CDTF">2014-02-20T21:58:00Z</dcterms:created>
  <dcterms:modified xsi:type="dcterms:W3CDTF">2014-09-02T14:06:00Z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0x010100CE6E4FDBA98C6B458EC77993A51E90F6</vt:lpwstr>
  </property>
  <property fmtid="{D5CDD505-2E9C-101B-9397-08002B2CF9AE}" pid="3" name="IsMyDocuments">
    <vt:bool>true</vt:bool>
  </property>
</Properties>
</file>