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036C7E68" w:rsidR="003440AB" w:rsidRDefault="00BA0BE2" w:rsidP="00E51F4C">
      <w:pPr>
        <w:jc w:val="center"/>
        <w:rPr>
          <w:lang w:val="en-US"/>
        </w:rPr>
      </w:pPr>
      <w:r>
        <w:rPr>
          <w:noProof/>
          <w:lang w:val="en-GB" w:eastAsia="en-GB"/>
        </w:rPr>
        <w:drawing>
          <wp:inline distT="0" distB="0" distL="0" distR="0" wp14:anchorId="0EDBF4CC" wp14:editId="743A1F37">
            <wp:extent cx="4453679" cy="2657475"/>
            <wp:effectExtent l="0" t="0" r="4445" b="0"/>
            <wp:docPr id="4"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243" cy="2659602"/>
                    </a:xfrm>
                    <a:prstGeom prst="rect">
                      <a:avLst/>
                    </a:prstGeom>
                    <a:noFill/>
                    <a:ln>
                      <a:noFill/>
                    </a:ln>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371928C2" w:rsidR="00526BF1" w:rsidRDefault="00BA0BE2" w:rsidP="00526BF1">
      <w:r>
        <w:t>2017-1</w:t>
      </w:r>
      <w:r>
        <w:rPr>
          <w:lang w:val="en-US"/>
        </w:rPr>
        <w:t>2</w:t>
      </w:r>
      <w:r>
        <w:t>-19</w:t>
      </w:r>
      <w:r>
        <w:tab/>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501480587"/>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501480588"/>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CF564BD" w14:textId="77777777" w:rsidR="00B546DF" w:rsidRDefault="000F6764">
          <w:pPr>
            <w:pStyle w:val="TOC1"/>
            <w:tabs>
              <w:tab w:val="right" w:leader="dot" w:pos="9628"/>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501480587" w:history="1">
            <w:r w:rsidR="00B546DF" w:rsidRPr="0040081F">
              <w:rPr>
                <w:rStyle w:val="Hyperlink"/>
                <w:noProof/>
              </w:rPr>
              <w:t>Santrauka</w:t>
            </w:r>
            <w:r w:rsidR="00B546DF">
              <w:rPr>
                <w:noProof/>
                <w:webHidden/>
              </w:rPr>
              <w:tab/>
            </w:r>
            <w:r w:rsidR="00B546DF">
              <w:rPr>
                <w:noProof/>
                <w:webHidden/>
              </w:rPr>
              <w:fldChar w:fldCharType="begin"/>
            </w:r>
            <w:r w:rsidR="00B546DF">
              <w:rPr>
                <w:noProof/>
                <w:webHidden/>
              </w:rPr>
              <w:instrText xml:space="preserve"> PAGEREF _Toc501480587 \h </w:instrText>
            </w:r>
            <w:r w:rsidR="00B546DF">
              <w:rPr>
                <w:noProof/>
                <w:webHidden/>
              </w:rPr>
            </w:r>
            <w:r w:rsidR="00B546DF">
              <w:rPr>
                <w:noProof/>
                <w:webHidden/>
              </w:rPr>
              <w:fldChar w:fldCharType="separate"/>
            </w:r>
            <w:r w:rsidR="00B546DF">
              <w:rPr>
                <w:noProof/>
                <w:webHidden/>
              </w:rPr>
              <w:t>2</w:t>
            </w:r>
            <w:r w:rsidR="00B546DF">
              <w:rPr>
                <w:noProof/>
                <w:webHidden/>
              </w:rPr>
              <w:fldChar w:fldCharType="end"/>
            </w:r>
          </w:hyperlink>
        </w:p>
        <w:p w14:paraId="0D26703E" w14:textId="77777777" w:rsidR="00B546DF" w:rsidRDefault="00921EC2">
          <w:pPr>
            <w:pStyle w:val="TOC1"/>
            <w:tabs>
              <w:tab w:val="right" w:leader="dot" w:pos="9628"/>
            </w:tabs>
            <w:rPr>
              <w:rFonts w:asciiTheme="minorHAnsi" w:hAnsiTheme="minorHAnsi" w:cstheme="minorBidi"/>
              <w:noProof/>
              <w:lang w:val="en-GB" w:eastAsia="en-GB"/>
            </w:rPr>
          </w:pPr>
          <w:hyperlink w:anchor="_Toc501480588" w:history="1">
            <w:r w:rsidR="00B546DF" w:rsidRPr="0040081F">
              <w:rPr>
                <w:rStyle w:val="Hyperlink"/>
                <w:noProof/>
              </w:rPr>
              <w:t>Turinys</w:t>
            </w:r>
            <w:r w:rsidR="00B546DF">
              <w:rPr>
                <w:noProof/>
                <w:webHidden/>
              </w:rPr>
              <w:tab/>
            </w:r>
            <w:r w:rsidR="00B546DF">
              <w:rPr>
                <w:noProof/>
                <w:webHidden/>
              </w:rPr>
              <w:fldChar w:fldCharType="begin"/>
            </w:r>
            <w:r w:rsidR="00B546DF">
              <w:rPr>
                <w:noProof/>
                <w:webHidden/>
              </w:rPr>
              <w:instrText xml:space="preserve"> PAGEREF _Toc501480588 \h </w:instrText>
            </w:r>
            <w:r w:rsidR="00B546DF">
              <w:rPr>
                <w:noProof/>
                <w:webHidden/>
              </w:rPr>
            </w:r>
            <w:r w:rsidR="00B546DF">
              <w:rPr>
                <w:noProof/>
                <w:webHidden/>
              </w:rPr>
              <w:fldChar w:fldCharType="separate"/>
            </w:r>
            <w:r w:rsidR="00B546DF">
              <w:rPr>
                <w:noProof/>
                <w:webHidden/>
              </w:rPr>
              <w:t>3</w:t>
            </w:r>
            <w:r w:rsidR="00B546DF">
              <w:rPr>
                <w:noProof/>
                <w:webHidden/>
              </w:rPr>
              <w:fldChar w:fldCharType="end"/>
            </w:r>
          </w:hyperlink>
        </w:p>
        <w:p w14:paraId="16ACBC3D" w14:textId="77777777" w:rsidR="00B546DF" w:rsidRDefault="00921EC2">
          <w:pPr>
            <w:pStyle w:val="TOC1"/>
            <w:tabs>
              <w:tab w:val="right" w:leader="dot" w:pos="9628"/>
            </w:tabs>
            <w:rPr>
              <w:rFonts w:asciiTheme="minorHAnsi" w:hAnsiTheme="minorHAnsi" w:cstheme="minorBidi"/>
              <w:noProof/>
              <w:lang w:val="en-GB" w:eastAsia="en-GB"/>
            </w:rPr>
          </w:pPr>
          <w:hyperlink w:anchor="_Toc501480589" w:history="1">
            <w:r w:rsidR="00B546DF" w:rsidRPr="0040081F">
              <w:rPr>
                <w:rStyle w:val="Hyperlink"/>
                <w:noProof/>
              </w:rPr>
              <w:t>Įvadas</w:t>
            </w:r>
            <w:r w:rsidR="00B546DF">
              <w:rPr>
                <w:noProof/>
                <w:webHidden/>
              </w:rPr>
              <w:tab/>
            </w:r>
            <w:r w:rsidR="00B546DF">
              <w:rPr>
                <w:noProof/>
                <w:webHidden/>
              </w:rPr>
              <w:fldChar w:fldCharType="begin"/>
            </w:r>
            <w:r w:rsidR="00B546DF">
              <w:rPr>
                <w:noProof/>
                <w:webHidden/>
              </w:rPr>
              <w:instrText xml:space="preserve"> PAGEREF _Toc501480589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7BBE2F19" w14:textId="77777777" w:rsidR="00B546DF" w:rsidRDefault="00921EC2">
          <w:pPr>
            <w:pStyle w:val="TOC1"/>
            <w:tabs>
              <w:tab w:val="left" w:pos="960"/>
              <w:tab w:val="right" w:leader="dot" w:pos="9628"/>
            </w:tabs>
            <w:rPr>
              <w:rFonts w:asciiTheme="minorHAnsi" w:hAnsiTheme="minorHAnsi" w:cstheme="minorBidi"/>
              <w:noProof/>
              <w:lang w:val="en-GB" w:eastAsia="en-GB"/>
            </w:rPr>
          </w:pPr>
          <w:hyperlink w:anchor="_Toc501480590" w:history="1">
            <w:r w:rsidR="00B546DF" w:rsidRPr="0040081F">
              <w:rPr>
                <w:rStyle w:val="Hyperlink"/>
                <w:rFonts w:eastAsiaTheme="minorHAnsi"/>
                <w:noProof/>
                <w:lang w:eastAsia="en-US"/>
              </w:rPr>
              <w:t>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Techninis pasiūlymas</w:t>
            </w:r>
            <w:r w:rsidR="00B546DF">
              <w:rPr>
                <w:noProof/>
                <w:webHidden/>
              </w:rPr>
              <w:tab/>
            </w:r>
            <w:r w:rsidR="00B546DF">
              <w:rPr>
                <w:noProof/>
                <w:webHidden/>
              </w:rPr>
              <w:fldChar w:fldCharType="begin"/>
            </w:r>
            <w:r w:rsidR="00B546DF">
              <w:rPr>
                <w:noProof/>
                <w:webHidden/>
              </w:rPr>
              <w:instrText xml:space="preserve"> PAGEREF _Toc501480590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A21C219"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1" w:history="1">
            <w:r w:rsidR="00B546DF" w:rsidRPr="0040081F">
              <w:rPr>
                <w:rStyle w:val="Hyperlink"/>
                <w:rFonts w:eastAsiaTheme="minorHAnsi"/>
                <w:noProof/>
                <w:lang w:eastAsia="en-US"/>
              </w:rPr>
              <w:t>1.1.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Tikslai</w:t>
            </w:r>
            <w:r w:rsidR="00B546DF">
              <w:rPr>
                <w:noProof/>
                <w:webHidden/>
              </w:rPr>
              <w:tab/>
            </w:r>
            <w:r w:rsidR="00B546DF">
              <w:rPr>
                <w:noProof/>
                <w:webHidden/>
              </w:rPr>
              <w:fldChar w:fldCharType="begin"/>
            </w:r>
            <w:r w:rsidR="00B546DF">
              <w:rPr>
                <w:noProof/>
                <w:webHidden/>
              </w:rPr>
              <w:instrText xml:space="preserve"> PAGEREF _Toc501480591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0C202834"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2" w:history="1">
            <w:r w:rsidR="00B546DF" w:rsidRPr="0040081F">
              <w:rPr>
                <w:rStyle w:val="Hyperlink"/>
                <w:rFonts w:eastAsiaTheme="minorHAnsi"/>
                <w:noProof/>
                <w:lang w:eastAsia="en-US"/>
              </w:rPr>
              <w:t>1.2.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Reikalavimų specifikacija</w:t>
            </w:r>
            <w:r w:rsidR="00B546DF">
              <w:rPr>
                <w:noProof/>
                <w:webHidden/>
              </w:rPr>
              <w:tab/>
            </w:r>
            <w:r w:rsidR="00B546DF">
              <w:rPr>
                <w:noProof/>
                <w:webHidden/>
              </w:rPr>
              <w:fldChar w:fldCharType="begin"/>
            </w:r>
            <w:r w:rsidR="00B546DF">
              <w:rPr>
                <w:noProof/>
                <w:webHidden/>
              </w:rPr>
              <w:instrText xml:space="preserve"> PAGEREF _Toc501480592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8B314AD"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3" w:history="1">
            <w:r w:rsidR="00B546DF" w:rsidRPr="0040081F">
              <w:rPr>
                <w:rStyle w:val="Hyperlink"/>
                <w:rFonts w:eastAsiaTheme="minorHAnsi"/>
                <w:noProof/>
                <w:lang w:eastAsia="en-US"/>
              </w:rPr>
              <w:t>1.3.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Apimtis</w:t>
            </w:r>
            <w:r w:rsidR="00B546DF">
              <w:rPr>
                <w:noProof/>
                <w:webHidden/>
              </w:rPr>
              <w:tab/>
            </w:r>
            <w:r w:rsidR="00B546DF">
              <w:rPr>
                <w:noProof/>
                <w:webHidden/>
              </w:rPr>
              <w:fldChar w:fldCharType="begin"/>
            </w:r>
            <w:r w:rsidR="00B546DF">
              <w:rPr>
                <w:noProof/>
                <w:webHidden/>
              </w:rPr>
              <w:instrText xml:space="preserve"> PAGEREF _Toc501480593 \h </w:instrText>
            </w:r>
            <w:r w:rsidR="00B546DF">
              <w:rPr>
                <w:noProof/>
                <w:webHidden/>
              </w:rPr>
            </w:r>
            <w:r w:rsidR="00B546DF">
              <w:rPr>
                <w:noProof/>
                <w:webHidden/>
              </w:rPr>
              <w:fldChar w:fldCharType="separate"/>
            </w:r>
            <w:r w:rsidR="00B546DF">
              <w:rPr>
                <w:noProof/>
                <w:webHidden/>
              </w:rPr>
              <w:t>7</w:t>
            </w:r>
            <w:r w:rsidR="00B546DF">
              <w:rPr>
                <w:noProof/>
                <w:webHidden/>
              </w:rPr>
              <w:fldChar w:fldCharType="end"/>
            </w:r>
          </w:hyperlink>
        </w:p>
        <w:p w14:paraId="192D1D1F" w14:textId="77777777" w:rsidR="00B546DF" w:rsidRDefault="00921EC2">
          <w:pPr>
            <w:pStyle w:val="TOC1"/>
            <w:tabs>
              <w:tab w:val="left" w:pos="960"/>
              <w:tab w:val="right" w:leader="dot" w:pos="9628"/>
            </w:tabs>
            <w:rPr>
              <w:rFonts w:asciiTheme="minorHAnsi" w:hAnsiTheme="minorHAnsi" w:cstheme="minorBidi"/>
              <w:noProof/>
              <w:lang w:val="en-GB" w:eastAsia="en-GB"/>
            </w:rPr>
          </w:pPr>
          <w:hyperlink w:anchor="_Toc501480594" w:history="1">
            <w:r w:rsidR="00B546DF" w:rsidRPr="0040081F">
              <w:rPr>
                <w:rStyle w:val="Hyperlink"/>
                <w:rFonts w:eastAsiaTheme="minorHAnsi"/>
                <w:noProof/>
                <w:lang w:eastAsia="en-US"/>
              </w:rPr>
              <w:t>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valdymo pasiūlymas</w:t>
            </w:r>
            <w:r w:rsidR="00B546DF">
              <w:rPr>
                <w:noProof/>
                <w:webHidden/>
              </w:rPr>
              <w:tab/>
            </w:r>
            <w:r w:rsidR="00B546DF">
              <w:rPr>
                <w:noProof/>
                <w:webHidden/>
              </w:rPr>
              <w:fldChar w:fldCharType="begin"/>
            </w:r>
            <w:r w:rsidR="00B546DF">
              <w:rPr>
                <w:noProof/>
                <w:webHidden/>
              </w:rPr>
              <w:instrText xml:space="preserve"> PAGEREF _Toc501480594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72C2F3CB"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5" w:history="1">
            <w:r w:rsidR="00B546DF" w:rsidRPr="0040081F">
              <w:rPr>
                <w:rStyle w:val="Hyperlink"/>
                <w:rFonts w:eastAsiaTheme="minorHAnsi"/>
                <w:noProof/>
                <w:lang w:eastAsia="en-US"/>
              </w:rPr>
              <w:t>2.1.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komanda</w:t>
            </w:r>
            <w:r w:rsidR="00B546DF">
              <w:rPr>
                <w:noProof/>
                <w:webHidden/>
              </w:rPr>
              <w:tab/>
            </w:r>
            <w:r w:rsidR="00B546DF">
              <w:rPr>
                <w:noProof/>
                <w:webHidden/>
              </w:rPr>
              <w:fldChar w:fldCharType="begin"/>
            </w:r>
            <w:r w:rsidR="00B546DF">
              <w:rPr>
                <w:noProof/>
                <w:webHidden/>
              </w:rPr>
              <w:instrText xml:space="preserve"> PAGEREF _Toc501480595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C0FA22A"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6" w:history="1">
            <w:r w:rsidR="00B546DF" w:rsidRPr="0040081F">
              <w:rPr>
                <w:rStyle w:val="Hyperlink"/>
                <w:rFonts w:eastAsiaTheme="minorHAnsi"/>
                <w:noProof/>
                <w:lang w:eastAsia="en-US"/>
              </w:rPr>
              <w:t>2.2.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Darbų struktūra</w:t>
            </w:r>
            <w:r w:rsidR="00B546DF">
              <w:rPr>
                <w:noProof/>
                <w:webHidden/>
              </w:rPr>
              <w:tab/>
            </w:r>
            <w:r w:rsidR="00B546DF">
              <w:rPr>
                <w:noProof/>
                <w:webHidden/>
              </w:rPr>
              <w:fldChar w:fldCharType="begin"/>
            </w:r>
            <w:r w:rsidR="00B546DF">
              <w:rPr>
                <w:noProof/>
                <w:webHidden/>
              </w:rPr>
              <w:instrText xml:space="preserve"> PAGEREF _Toc501480596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ECD02FE"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7" w:history="1">
            <w:r w:rsidR="00B546DF" w:rsidRPr="0040081F">
              <w:rPr>
                <w:rStyle w:val="Hyperlink"/>
                <w:rFonts w:eastAsiaTheme="minorHAnsi"/>
                <w:noProof/>
                <w:lang w:eastAsia="en-US"/>
              </w:rPr>
              <w:t>2.3.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Planas</w:t>
            </w:r>
            <w:r w:rsidR="00B546DF">
              <w:rPr>
                <w:noProof/>
                <w:webHidden/>
              </w:rPr>
              <w:tab/>
            </w:r>
            <w:r w:rsidR="00B546DF">
              <w:rPr>
                <w:noProof/>
                <w:webHidden/>
              </w:rPr>
              <w:fldChar w:fldCharType="begin"/>
            </w:r>
            <w:r w:rsidR="00B546DF">
              <w:rPr>
                <w:noProof/>
                <w:webHidden/>
              </w:rPr>
              <w:instrText xml:space="preserve"> PAGEREF _Toc501480597 \h </w:instrText>
            </w:r>
            <w:r w:rsidR="00B546DF">
              <w:rPr>
                <w:noProof/>
                <w:webHidden/>
              </w:rPr>
            </w:r>
            <w:r w:rsidR="00B546DF">
              <w:rPr>
                <w:noProof/>
                <w:webHidden/>
              </w:rPr>
              <w:fldChar w:fldCharType="separate"/>
            </w:r>
            <w:r w:rsidR="00B546DF">
              <w:rPr>
                <w:noProof/>
                <w:webHidden/>
              </w:rPr>
              <w:t>10</w:t>
            </w:r>
            <w:r w:rsidR="00B546DF">
              <w:rPr>
                <w:noProof/>
                <w:webHidden/>
              </w:rPr>
              <w:fldChar w:fldCharType="end"/>
            </w:r>
          </w:hyperlink>
        </w:p>
        <w:p w14:paraId="59F8AD07" w14:textId="77777777" w:rsidR="00B546DF" w:rsidRDefault="00921EC2">
          <w:pPr>
            <w:pStyle w:val="TOC1"/>
            <w:tabs>
              <w:tab w:val="left" w:pos="960"/>
              <w:tab w:val="right" w:leader="dot" w:pos="9628"/>
            </w:tabs>
            <w:rPr>
              <w:rFonts w:asciiTheme="minorHAnsi" w:hAnsiTheme="minorHAnsi" w:cstheme="minorBidi"/>
              <w:noProof/>
              <w:lang w:val="en-GB" w:eastAsia="en-GB"/>
            </w:rPr>
          </w:pPr>
          <w:hyperlink w:anchor="_Toc501480598" w:history="1">
            <w:r w:rsidR="00B546DF" w:rsidRPr="0040081F">
              <w:rPr>
                <w:rStyle w:val="Hyperlink"/>
                <w:rFonts w:eastAsiaTheme="minorHAnsi"/>
                <w:noProof/>
                <w:lang w:eastAsia="en-US"/>
              </w:rPr>
              <w:t>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Komercinis pasiūlymas “SmartWash” projektui</w:t>
            </w:r>
            <w:r w:rsidR="00B546DF">
              <w:rPr>
                <w:noProof/>
                <w:webHidden/>
              </w:rPr>
              <w:tab/>
            </w:r>
            <w:r w:rsidR="00B546DF">
              <w:rPr>
                <w:noProof/>
                <w:webHidden/>
              </w:rPr>
              <w:fldChar w:fldCharType="begin"/>
            </w:r>
            <w:r w:rsidR="00B546DF">
              <w:rPr>
                <w:noProof/>
                <w:webHidden/>
              </w:rPr>
              <w:instrText xml:space="preserve"> PAGEREF _Toc501480598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3412CED1"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599" w:history="1">
            <w:r w:rsidR="00B546DF" w:rsidRPr="0040081F">
              <w:rPr>
                <w:rStyle w:val="Hyperlink"/>
                <w:noProof/>
                <w:lang w:eastAsia="en-US"/>
              </w:rPr>
              <w:t>3.1.</w:t>
            </w:r>
            <w:r w:rsidR="00B546DF">
              <w:rPr>
                <w:rFonts w:asciiTheme="minorHAnsi" w:hAnsiTheme="minorHAnsi" w:cstheme="minorBidi"/>
                <w:noProof/>
                <w:lang w:val="en-GB" w:eastAsia="en-GB"/>
              </w:rPr>
              <w:tab/>
            </w:r>
            <w:r w:rsidR="00B546DF" w:rsidRPr="0040081F">
              <w:rPr>
                <w:rStyle w:val="Hyperlink"/>
                <w:noProof/>
                <w:lang w:eastAsia="en-US"/>
              </w:rPr>
              <w:t>Įvadas</w:t>
            </w:r>
            <w:r w:rsidR="00B546DF">
              <w:rPr>
                <w:noProof/>
                <w:webHidden/>
              </w:rPr>
              <w:tab/>
            </w:r>
            <w:r w:rsidR="00B546DF">
              <w:rPr>
                <w:noProof/>
                <w:webHidden/>
              </w:rPr>
              <w:fldChar w:fldCharType="begin"/>
            </w:r>
            <w:r w:rsidR="00B546DF">
              <w:rPr>
                <w:noProof/>
                <w:webHidden/>
              </w:rPr>
              <w:instrText xml:space="preserve"> PAGEREF _Toc501480599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09509A2"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0" w:history="1">
            <w:r w:rsidR="00B546DF" w:rsidRPr="0040081F">
              <w:rPr>
                <w:rStyle w:val="Hyperlink"/>
                <w:noProof/>
                <w:lang w:eastAsia="en-US"/>
              </w:rPr>
              <w:t>3.2.</w:t>
            </w:r>
            <w:r w:rsidR="00B546DF">
              <w:rPr>
                <w:rFonts w:asciiTheme="minorHAnsi" w:hAnsiTheme="minorHAnsi" w:cstheme="minorBidi"/>
                <w:noProof/>
                <w:lang w:val="en-GB" w:eastAsia="en-GB"/>
              </w:rPr>
              <w:tab/>
            </w:r>
            <w:r w:rsidR="00B546DF" w:rsidRPr="0040081F">
              <w:rPr>
                <w:rStyle w:val="Hyperlink"/>
                <w:noProof/>
                <w:lang w:eastAsia="en-US"/>
              </w:rPr>
              <w:t>Kaina</w:t>
            </w:r>
            <w:r w:rsidR="00B546DF">
              <w:rPr>
                <w:noProof/>
                <w:webHidden/>
              </w:rPr>
              <w:tab/>
            </w:r>
            <w:r w:rsidR="00B546DF">
              <w:rPr>
                <w:noProof/>
                <w:webHidden/>
              </w:rPr>
              <w:fldChar w:fldCharType="begin"/>
            </w:r>
            <w:r w:rsidR="00B546DF">
              <w:rPr>
                <w:noProof/>
                <w:webHidden/>
              </w:rPr>
              <w:instrText xml:space="preserve"> PAGEREF _Toc501480600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009F604D"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1" w:history="1">
            <w:r w:rsidR="00B546DF" w:rsidRPr="0040081F">
              <w:rPr>
                <w:rStyle w:val="Hyperlink"/>
                <w:noProof/>
                <w:lang w:eastAsia="en-US"/>
              </w:rPr>
              <w:t>3.3.</w:t>
            </w:r>
            <w:r w:rsidR="00B546DF">
              <w:rPr>
                <w:rFonts w:asciiTheme="minorHAnsi" w:hAnsiTheme="minorHAnsi" w:cstheme="minorBidi"/>
                <w:noProof/>
                <w:lang w:val="en-GB" w:eastAsia="en-GB"/>
              </w:rPr>
              <w:tab/>
            </w:r>
            <w:r w:rsidR="00B546DF" w:rsidRPr="0040081F">
              <w:rPr>
                <w:rStyle w:val="Hyperlink"/>
                <w:noProof/>
                <w:lang w:eastAsia="en-US"/>
              </w:rPr>
              <w:t>Mokėjimų tvarkaraštis</w:t>
            </w:r>
            <w:r w:rsidR="00B546DF">
              <w:rPr>
                <w:noProof/>
                <w:webHidden/>
              </w:rPr>
              <w:tab/>
            </w:r>
            <w:r w:rsidR="00B546DF">
              <w:rPr>
                <w:noProof/>
                <w:webHidden/>
              </w:rPr>
              <w:fldChar w:fldCharType="begin"/>
            </w:r>
            <w:r w:rsidR="00B546DF">
              <w:rPr>
                <w:noProof/>
                <w:webHidden/>
              </w:rPr>
              <w:instrText xml:space="preserve"> PAGEREF _Toc501480601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7D3E1248"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2" w:history="1">
            <w:r w:rsidR="00B546DF" w:rsidRPr="0040081F">
              <w:rPr>
                <w:rStyle w:val="Hyperlink"/>
                <w:noProof/>
                <w:lang w:eastAsia="en-US"/>
              </w:rPr>
              <w:t>6.1.</w:t>
            </w:r>
            <w:r w:rsidR="00B546DF">
              <w:rPr>
                <w:rFonts w:asciiTheme="minorHAnsi" w:hAnsiTheme="minorHAnsi" w:cstheme="minorBidi"/>
                <w:noProof/>
                <w:lang w:val="en-GB" w:eastAsia="en-GB"/>
              </w:rPr>
              <w:tab/>
            </w:r>
            <w:r w:rsidR="00B546DF" w:rsidRPr="0040081F">
              <w:rPr>
                <w:rStyle w:val="Hyperlink"/>
                <w:noProof/>
                <w:lang w:eastAsia="en-US"/>
              </w:rPr>
              <w:t>Rezultatų pateikimas</w:t>
            </w:r>
            <w:r w:rsidR="00B546DF">
              <w:rPr>
                <w:noProof/>
                <w:webHidden/>
              </w:rPr>
              <w:tab/>
            </w:r>
            <w:r w:rsidR="00B546DF">
              <w:rPr>
                <w:noProof/>
                <w:webHidden/>
              </w:rPr>
              <w:fldChar w:fldCharType="begin"/>
            </w:r>
            <w:r w:rsidR="00B546DF">
              <w:rPr>
                <w:noProof/>
                <w:webHidden/>
              </w:rPr>
              <w:instrText xml:space="preserve"> PAGEREF _Toc501480602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15049B8" w14:textId="77777777" w:rsidR="00B546DF" w:rsidRDefault="00921EC2">
          <w:pPr>
            <w:pStyle w:val="TOC1"/>
            <w:tabs>
              <w:tab w:val="left" w:pos="960"/>
              <w:tab w:val="right" w:leader="dot" w:pos="9628"/>
            </w:tabs>
            <w:rPr>
              <w:rFonts w:asciiTheme="minorHAnsi" w:hAnsiTheme="minorHAnsi" w:cstheme="minorBidi"/>
              <w:noProof/>
              <w:lang w:val="en-GB" w:eastAsia="en-GB"/>
            </w:rPr>
          </w:pPr>
          <w:hyperlink w:anchor="_Toc501480603" w:history="1">
            <w:r w:rsidR="00B546DF" w:rsidRPr="0040081F">
              <w:rPr>
                <w:rStyle w:val="Hyperlink"/>
                <w:noProof/>
                <w:lang w:eastAsia="en-US"/>
              </w:rPr>
              <w:t>7.</w:t>
            </w:r>
            <w:r w:rsidR="00B546DF">
              <w:rPr>
                <w:rFonts w:asciiTheme="minorHAnsi" w:hAnsiTheme="minorHAnsi" w:cstheme="minorBidi"/>
                <w:noProof/>
                <w:lang w:val="en-GB" w:eastAsia="en-GB"/>
              </w:rPr>
              <w:tab/>
            </w:r>
            <w:r w:rsidR="00B546DF" w:rsidRPr="0040081F">
              <w:rPr>
                <w:rStyle w:val="Hyperlink"/>
                <w:noProof/>
                <w:lang w:eastAsia="en-US"/>
              </w:rPr>
              <w:t>Vartotojo vadovas</w:t>
            </w:r>
            <w:r w:rsidR="00B546DF">
              <w:rPr>
                <w:noProof/>
                <w:webHidden/>
              </w:rPr>
              <w:tab/>
            </w:r>
            <w:r w:rsidR="00B546DF">
              <w:rPr>
                <w:noProof/>
                <w:webHidden/>
              </w:rPr>
              <w:fldChar w:fldCharType="begin"/>
            </w:r>
            <w:r w:rsidR="00B546DF">
              <w:rPr>
                <w:noProof/>
                <w:webHidden/>
              </w:rPr>
              <w:instrText xml:space="preserve"> PAGEREF _Toc501480603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1028FD13"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4" w:history="1">
            <w:r w:rsidR="00B546DF" w:rsidRPr="0040081F">
              <w:rPr>
                <w:rStyle w:val="Hyperlink"/>
                <w:rFonts w:eastAsia="Times New Roman"/>
                <w:noProof/>
              </w:rPr>
              <w:t>7.1.</w:t>
            </w:r>
            <w:r w:rsidR="00B546DF">
              <w:rPr>
                <w:rFonts w:asciiTheme="minorHAnsi" w:hAnsiTheme="minorHAnsi" w:cstheme="minorBidi"/>
                <w:noProof/>
                <w:lang w:val="en-GB" w:eastAsia="en-GB"/>
              </w:rPr>
              <w:tab/>
            </w:r>
            <w:r w:rsidR="00B546DF" w:rsidRPr="0040081F">
              <w:rPr>
                <w:rStyle w:val="Hyperlink"/>
                <w:rFonts w:eastAsia="Times New Roman"/>
                <w:noProof/>
              </w:rPr>
              <w:t>Neprisijungęs vartotojas</w:t>
            </w:r>
            <w:r w:rsidR="00B546DF">
              <w:rPr>
                <w:noProof/>
                <w:webHidden/>
              </w:rPr>
              <w:tab/>
            </w:r>
            <w:r w:rsidR="00B546DF">
              <w:rPr>
                <w:noProof/>
                <w:webHidden/>
              </w:rPr>
              <w:fldChar w:fldCharType="begin"/>
            </w:r>
            <w:r w:rsidR="00B546DF">
              <w:rPr>
                <w:noProof/>
                <w:webHidden/>
              </w:rPr>
              <w:instrText xml:space="preserve"> PAGEREF _Toc501480604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F818498"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5" w:history="1">
            <w:r w:rsidR="00B546DF" w:rsidRPr="0040081F">
              <w:rPr>
                <w:rStyle w:val="Hyperlink"/>
                <w:rFonts w:eastAsia="Times New Roman"/>
                <w:noProof/>
              </w:rPr>
              <w:t>7.2.</w:t>
            </w:r>
            <w:r w:rsidR="00B546DF">
              <w:rPr>
                <w:rFonts w:asciiTheme="minorHAnsi" w:hAnsiTheme="minorHAnsi" w:cstheme="minorBidi"/>
                <w:noProof/>
                <w:lang w:val="en-GB" w:eastAsia="en-GB"/>
              </w:rPr>
              <w:tab/>
            </w:r>
            <w:r w:rsidR="00B546DF" w:rsidRPr="0040081F">
              <w:rPr>
                <w:rStyle w:val="Hyperlink"/>
                <w:rFonts w:eastAsia="Times New Roman"/>
                <w:noProof/>
              </w:rPr>
              <w:t>Prisijungęs vartotojas</w:t>
            </w:r>
            <w:r w:rsidR="00B546DF">
              <w:rPr>
                <w:noProof/>
                <w:webHidden/>
              </w:rPr>
              <w:tab/>
            </w:r>
            <w:r w:rsidR="00B546DF">
              <w:rPr>
                <w:noProof/>
                <w:webHidden/>
              </w:rPr>
              <w:fldChar w:fldCharType="begin"/>
            </w:r>
            <w:r w:rsidR="00B546DF">
              <w:rPr>
                <w:noProof/>
                <w:webHidden/>
              </w:rPr>
              <w:instrText xml:space="preserve"> PAGEREF _Toc501480605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76C861A7"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6" w:history="1">
            <w:r w:rsidR="00B546DF" w:rsidRPr="0040081F">
              <w:rPr>
                <w:rStyle w:val="Hyperlink"/>
                <w:rFonts w:eastAsia="Times New Roman"/>
                <w:noProof/>
              </w:rPr>
              <w:t>7.3.</w:t>
            </w:r>
            <w:r w:rsidR="00B546DF">
              <w:rPr>
                <w:rFonts w:asciiTheme="minorHAnsi" w:hAnsiTheme="minorHAnsi" w:cstheme="minorBidi"/>
                <w:noProof/>
                <w:lang w:val="en-GB" w:eastAsia="en-GB"/>
              </w:rPr>
              <w:tab/>
            </w:r>
            <w:r w:rsidR="00B546DF" w:rsidRPr="0040081F">
              <w:rPr>
                <w:rStyle w:val="Hyperlink"/>
                <w:rFonts w:eastAsia="Times New Roman"/>
                <w:noProof/>
              </w:rPr>
              <w:t>Administratorius</w:t>
            </w:r>
            <w:r w:rsidR="00B546DF">
              <w:rPr>
                <w:noProof/>
                <w:webHidden/>
              </w:rPr>
              <w:tab/>
            </w:r>
            <w:r w:rsidR="00B546DF">
              <w:rPr>
                <w:noProof/>
                <w:webHidden/>
              </w:rPr>
              <w:fldChar w:fldCharType="begin"/>
            </w:r>
            <w:r w:rsidR="00B546DF">
              <w:rPr>
                <w:noProof/>
                <w:webHidden/>
              </w:rPr>
              <w:instrText xml:space="preserve"> PAGEREF _Toc501480606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0574AD8"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7" w:history="1">
            <w:r w:rsidR="00B546DF" w:rsidRPr="0040081F">
              <w:rPr>
                <w:rStyle w:val="Hyperlink"/>
                <w:rFonts w:eastAsia="Times New Roman"/>
                <w:noProof/>
              </w:rPr>
              <w:t>7.4.</w:t>
            </w:r>
            <w:r w:rsidR="00B546DF">
              <w:rPr>
                <w:rFonts w:asciiTheme="minorHAnsi" w:hAnsiTheme="minorHAnsi" w:cstheme="minorBidi"/>
                <w:noProof/>
                <w:lang w:val="en-GB" w:eastAsia="en-GB"/>
              </w:rPr>
              <w:tab/>
            </w:r>
            <w:r w:rsidR="00B546DF" w:rsidRPr="0040081F">
              <w:rPr>
                <w:rStyle w:val="Hyperlink"/>
                <w:rFonts w:eastAsia="Times New Roman"/>
                <w:noProof/>
              </w:rPr>
              <w:t>Plovyklos vadybininkas</w:t>
            </w:r>
            <w:r w:rsidR="00B546DF">
              <w:rPr>
                <w:noProof/>
                <w:webHidden/>
              </w:rPr>
              <w:tab/>
            </w:r>
            <w:r w:rsidR="00B546DF">
              <w:rPr>
                <w:noProof/>
                <w:webHidden/>
              </w:rPr>
              <w:fldChar w:fldCharType="begin"/>
            </w:r>
            <w:r w:rsidR="00B546DF">
              <w:rPr>
                <w:noProof/>
                <w:webHidden/>
              </w:rPr>
              <w:instrText xml:space="preserve"> PAGEREF _Toc501480607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2FDEE7A8" w14:textId="77777777" w:rsidR="00B546DF" w:rsidRDefault="00921EC2">
          <w:pPr>
            <w:pStyle w:val="TOC2"/>
            <w:tabs>
              <w:tab w:val="left" w:pos="1440"/>
              <w:tab w:val="right" w:leader="dot" w:pos="9628"/>
            </w:tabs>
            <w:rPr>
              <w:rFonts w:asciiTheme="minorHAnsi" w:hAnsiTheme="minorHAnsi" w:cstheme="minorBidi"/>
              <w:noProof/>
              <w:lang w:val="en-GB" w:eastAsia="en-GB"/>
            </w:rPr>
          </w:pPr>
          <w:hyperlink w:anchor="_Toc501480608" w:history="1">
            <w:r w:rsidR="00B546DF" w:rsidRPr="0040081F">
              <w:rPr>
                <w:rStyle w:val="Hyperlink"/>
                <w:rFonts w:eastAsia="Times New Roman"/>
                <w:noProof/>
              </w:rPr>
              <w:t>7.5.</w:t>
            </w:r>
            <w:r w:rsidR="00B546DF">
              <w:rPr>
                <w:rFonts w:asciiTheme="minorHAnsi" w:hAnsiTheme="minorHAnsi" w:cstheme="minorBidi"/>
                <w:noProof/>
                <w:lang w:val="en-GB" w:eastAsia="en-GB"/>
              </w:rPr>
              <w:tab/>
            </w:r>
            <w:r w:rsidR="00B546DF" w:rsidRPr="0040081F">
              <w:rPr>
                <w:rStyle w:val="Hyperlink"/>
                <w:rFonts w:eastAsia="Times New Roman"/>
                <w:noProof/>
              </w:rPr>
              <w:t>Plovyklos plovėjas</w:t>
            </w:r>
            <w:r w:rsidR="00B546DF">
              <w:rPr>
                <w:noProof/>
                <w:webHidden/>
              </w:rPr>
              <w:tab/>
            </w:r>
            <w:r w:rsidR="00B546DF">
              <w:rPr>
                <w:noProof/>
                <w:webHidden/>
              </w:rPr>
              <w:fldChar w:fldCharType="begin"/>
            </w:r>
            <w:r w:rsidR="00B546DF">
              <w:rPr>
                <w:noProof/>
                <w:webHidden/>
              </w:rPr>
              <w:instrText xml:space="preserve"> PAGEREF _Toc501480608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569F1CD" w14:textId="77777777" w:rsidR="00B546DF" w:rsidRDefault="00921EC2">
          <w:pPr>
            <w:pStyle w:val="TOC1"/>
            <w:tabs>
              <w:tab w:val="left" w:pos="960"/>
              <w:tab w:val="right" w:leader="dot" w:pos="9628"/>
            </w:tabs>
            <w:rPr>
              <w:rFonts w:asciiTheme="minorHAnsi" w:hAnsiTheme="minorHAnsi" w:cstheme="minorBidi"/>
              <w:noProof/>
              <w:lang w:val="en-GB" w:eastAsia="en-GB"/>
            </w:rPr>
          </w:pPr>
          <w:hyperlink w:anchor="_Toc501480609" w:history="1">
            <w:r w:rsidR="00B546DF" w:rsidRPr="0040081F">
              <w:rPr>
                <w:rStyle w:val="Hyperlink"/>
                <w:noProof/>
              </w:rPr>
              <w:t>8.</w:t>
            </w:r>
            <w:r w:rsidR="00B546DF">
              <w:rPr>
                <w:rFonts w:asciiTheme="minorHAnsi" w:hAnsiTheme="minorHAnsi" w:cstheme="minorBidi"/>
                <w:noProof/>
                <w:lang w:val="en-GB" w:eastAsia="en-GB"/>
              </w:rPr>
              <w:tab/>
            </w:r>
            <w:r w:rsidR="00B546DF" w:rsidRPr="0040081F">
              <w:rPr>
                <w:rStyle w:val="Hyperlink"/>
                <w:noProof/>
              </w:rPr>
              <w:t>Testavimo ataskaita</w:t>
            </w:r>
            <w:r w:rsidR="00B546DF">
              <w:rPr>
                <w:noProof/>
                <w:webHidden/>
              </w:rPr>
              <w:tab/>
            </w:r>
            <w:r w:rsidR="00B546DF">
              <w:rPr>
                <w:noProof/>
                <w:webHidden/>
              </w:rPr>
              <w:fldChar w:fldCharType="begin"/>
            </w:r>
            <w:r w:rsidR="00B546DF">
              <w:rPr>
                <w:noProof/>
                <w:webHidden/>
              </w:rPr>
              <w:instrText xml:space="preserve"> PAGEREF _Toc501480609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C6DF834" w14:textId="77777777" w:rsidR="00B546DF" w:rsidRDefault="00921EC2">
          <w:pPr>
            <w:pStyle w:val="TOC1"/>
            <w:tabs>
              <w:tab w:val="right" w:leader="dot" w:pos="9628"/>
            </w:tabs>
            <w:rPr>
              <w:rFonts w:asciiTheme="minorHAnsi" w:hAnsiTheme="minorHAnsi" w:cstheme="minorBidi"/>
              <w:noProof/>
              <w:lang w:val="en-GB" w:eastAsia="en-GB"/>
            </w:rPr>
          </w:pPr>
          <w:hyperlink w:anchor="_Toc501480610" w:history="1">
            <w:r w:rsidR="00B546DF" w:rsidRPr="0040081F">
              <w:rPr>
                <w:rStyle w:val="Hyperlink"/>
                <w:noProof/>
                <w:lang w:eastAsia="en-US"/>
              </w:rPr>
              <w:t>Priedai</w:t>
            </w:r>
            <w:r w:rsidR="00B546DF">
              <w:rPr>
                <w:noProof/>
                <w:webHidden/>
              </w:rPr>
              <w:tab/>
            </w:r>
            <w:r w:rsidR="00B546DF">
              <w:rPr>
                <w:noProof/>
                <w:webHidden/>
              </w:rPr>
              <w:fldChar w:fldCharType="begin"/>
            </w:r>
            <w:r w:rsidR="00B546DF">
              <w:rPr>
                <w:noProof/>
                <w:webHidden/>
              </w:rPr>
              <w:instrText xml:space="preserve"> PAGEREF _Toc501480610 \h </w:instrText>
            </w:r>
            <w:r w:rsidR="00B546DF">
              <w:rPr>
                <w:noProof/>
                <w:webHidden/>
              </w:rPr>
            </w:r>
            <w:r w:rsidR="00B546DF">
              <w:rPr>
                <w:noProof/>
                <w:webHidden/>
              </w:rPr>
              <w:fldChar w:fldCharType="separate"/>
            </w:r>
            <w:r w:rsidR="00B546DF">
              <w:rPr>
                <w:noProof/>
                <w:webHidden/>
              </w:rPr>
              <w:t>15</w:t>
            </w:r>
            <w:r w:rsidR="00B546DF">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501480589"/>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BA0BE2">
      <w:pPr>
        <w:pStyle w:val="Heading1"/>
        <w:numPr>
          <w:ilvl w:val="0"/>
          <w:numId w:val="9"/>
        </w:numPr>
        <w:rPr>
          <w:rFonts w:eastAsiaTheme="minorHAnsi"/>
          <w:lang w:eastAsia="en-US"/>
        </w:rPr>
      </w:pPr>
      <w:bookmarkStart w:id="3" w:name="_Toc501480590"/>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BA0BE2">
      <w:pPr>
        <w:pStyle w:val="Heading2"/>
        <w:numPr>
          <w:ilvl w:val="1"/>
          <w:numId w:val="9"/>
        </w:numPr>
        <w:rPr>
          <w:rFonts w:eastAsiaTheme="minorHAnsi"/>
          <w:lang w:eastAsia="en-US"/>
        </w:rPr>
      </w:pPr>
      <w:bookmarkStart w:id="4" w:name="_Toc501480591"/>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BA0BE2">
      <w:pPr>
        <w:pStyle w:val="Heading2"/>
        <w:numPr>
          <w:ilvl w:val="1"/>
          <w:numId w:val="9"/>
        </w:numPr>
        <w:rPr>
          <w:rFonts w:eastAsiaTheme="minorHAnsi"/>
          <w:lang w:eastAsia="en-US"/>
        </w:rPr>
      </w:pPr>
      <w:bookmarkStart w:id="5" w:name="_Toc501480592"/>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 xml:space="preserve">štis, užimti laikai, </w:t>
      </w:r>
      <w:r>
        <w:rPr>
          <w:lang w:eastAsia="en-US"/>
        </w:rPr>
        <w:lastRenderedPageBreak/>
        <w:t>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A3CF8">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A3CF8">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t>Vartotojas visada žino, kurioje puslapio vietoje jis randasi (puslapio viršuje rodomi sistemos vieta – „duonos trupiniai“).</w:t>
      </w:r>
    </w:p>
    <w:p w14:paraId="349B2117" w14:textId="7EF0E75E" w:rsidR="00A479F7" w:rsidRDefault="00A479F7" w:rsidP="00A479F7">
      <w:pPr>
        <w:pStyle w:val="ListParagraph"/>
        <w:numPr>
          <w:ilvl w:val="0"/>
          <w:numId w:val="3"/>
        </w:numPr>
        <w:rPr>
          <w:rFonts w:eastAsiaTheme="minorHAnsi"/>
          <w:lang w:eastAsia="en-US"/>
        </w:rPr>
      </w:pPr>
      <w:r>
        <w:rPr>
          <w:rFonts w:eastAsiaTheme="minorHAnsi"/>
          <w:lang w:eastAsia="en-US"/>
        </w:rPr>
        <w:t>Sistemos</w:t>
      </w:r>
      <w:r w:rsidR="00B75226">
        <w:rPr>
          <w:rFonts w:eastAsiaTheme="minorHAnsi"/>
          <w:lang w:eastAsia="en-US"/>
        </w:rPr>
        <w:t xml:space="preserve"> registracijos, prisijungimo, ir kitų svarbių sistemos veikimui formų</w:t>
      </w:r>
      <w:r>
        <w:rPr>
          <w:rFonts w:eastAsiaTheme="minorHAnsi"/>
          <w:lang w:eastAsia="en-US"/>
        </w:rPr>
        <w:t xml:space="preserve"> įvesties laukai yra validuojami.</w:t>
      </w:r>
    </w:p>
    <w:p w14:paraId="45C6D13B" w14:textId="37FC6CBB" w:rsidR="00B75226" w:rsidRDefault="00B75226" w:rsidP="00A479F7">
      <w:pPr>
        <w:pStyle w:val="ListParagraph"/>
        <w:numPr>
          <w:ilvl w:val="0"/>
          <w:numId w:val="3"/>
        </w:numPr>
        <w:rPr>
          <w:rFonts w:eastAsiaTheme="minorHAnsi"/>
          <w:lang w:eastAsia="en-US"/>
        </w:rPr>
      </w:pPr>
      <w:r>
        <w:rPr>
          <w:rFonts w:eastAsiaTheme="minorHAnsi"/>
          <w:lang w:eastAsia="en-US"/>
        </w:rPr>
        <w:t>Turi būi vaizduojami dideli šunys ir raini kačiukai.</w:t>
      </w:r>
    </w:p>
    <w:p w14:paraId="6A78D125" w14:textId="6E8052CF" w:rsidR="00B75226" w:rsidRDefault="00B75226" w:rsidP="00A479F7">
      <w:pPr>
        <w:pStyle w:val="ListParagraph"/>
        <w:numPr>
          <w:ilvl w:val="0"/>
          <w:numId w:val="3"/>
        </w:numPr>
        <w:rPr>
          <w:rFonts w:eastAsiaTheme="minorHAnsi"/>
          <w:lang w:eastAsia="en-US"/>
        </w:rPr>
      </w:pPr>
      <w:r>
        <w:rPr>
          <w:rFonts w:eastAsiaTheme="minorHAnsi"/>
          <w:lang w:eastAsia="en-US"/>
        </w:rPr>
        <w:t>Sistema pateikia aparatinei įrangai duomenis tam tikrai vienodais intervalais.</w:t>
      </w:r>
    </w:p>
    <w:p w14:paraId="69E4182C" w14:textId="2B376CD0" w:rsidR="00B75226" w:rsidRDefault="00B75226" w:rsidP="00A479F7">
      <w:pPr>
        <w:pStyle w:val="ListParagraph"/>
        <w:numPr>
          <w:ilvl w:val="0"/>
          <w:numId w:val="3"/>
        </w:numPr>
        <w:rPr>
          <w:rFonts w:eastAsiaTheme="minorHAnsi"/>
          <w:lang w:eastAsia="en-US"/>
        </w:rPr>
      </w:pPr>
      <w:r>
        <w:rPr>
          <w:rFonts w:eastAsiaTheme="minorHAnsi"/>
          <w:lang w:eastAsia="en-US"/>
        </w:rPr>
        <w:t>Sistema gauna duomenis iš aparatinės įrangos tam tikrais vienodais intervalais.</w:t>
      </w:r>
    </w:p>
    <w:p w14:paraId="4BF5AE95" w14:textId="77777777" w:rsidR="00B75226" w:rsidRDefault="00B75226" w:rsidP="00B75226">
      <w:pPr>
        <w:pStyle w:val="ListParagraph"/>
        <w:ind w:firstLine="0"/>
        <w:rPr>
          <w:rFonts w:eastAsiaTheme="minorHAnsi"/>
          <w:lang w:eastAsia="en-US"/>
        </w:rPr>
      </w:pPr>
    </w:p>
    <w:p w14:paraId="23D6BB80" w14:textId="3F65F723" w:rsidR="00980C48" w:rsidRDefault="00980C48" w:rsidP="009615A0">
      <w:pPr>
        <w:pStyle w:val="ListParagraph"/>
        <w:ind w:firstLine="0"/>
        <w:rPr>
          <w:rFonts w:eastAsiaTheme="minorHAnsi"/>
          <w:lang w:eastAsia="en-US"/>
        </w:rPr>
      </w:pPr>
    </w:p>
    <w:p w14:paraId="72EC6288" w14:textId="77777777" w:rsidR="00A479F7" w:rsidRDefault="00A479F7" w:rsidP="004B60AC">
      <w:pPr>
        <w:rPr>
          <w:rFonts w:eastAsiaTheme="minorHAnsi"/>
          <w:lang w:eastAsia="en-US"/>
        </w:rPr>
      </w:pPr>
    </w:p>
    <w:p w14:paraId="6AC235F4" w14:textId="77777777" w:rsidR="000C31A7" w:rsidRDefault="000C31A7" w:rsidP="00BA0BE2">
      <w:pPr>
        <w:pStyle w:val="Heading2"/>
        <w:numPr>
          <w:ilvl w:val="1"/>
          <w:numId w:val="9"/>
        </w:numPr>
        <w:rPr>
          <w:rFonts w:eastAsiaTheme="minorHAnsi"/>
          <w:lang w:eastAsia="en-US"/>
        </w:rPr>
      </w:pPr>
      <w:bookmarkStart w:id="6" w:name="_Toc501480593"/>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66085612" w:rsidR="00A51DC4" w:rsidRDefault="00A51DC4" w:rsidP="009B5930">
      <w:r>
        <w:lastRenderedPageBreak/>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BA0BE2">
      <w:pPr>
        <w:pStyle w:val="Heading1"/>
        <w:numPr>
          <w:ilvl w:val="0"/>
          <w:numId w:val="9"/>
        </w:numPr>
        <w:rPr>
          <w:rFonts w:eastAsiaTheme="minorHAnsi"/>
          <w:lang w:eastAsia="en-US"/>
        </w:rPr>
      </w:pPr>
      <w:bookmarkStart w:id="7" w:name="_Toc501480594"/>
      <w:r>
        <w:rPr>
          <w:rFonts w:eastAsiaTheme="minorHAnsi"/>
          <w:lang w:eastAsia="en-US"/>
        </w:rPr>
        <w:lastRenderedPageBreak/>
        <w:t>Projekto valdymo pasiūlymas</w:t>
      </w:r>
      <w:bookmarkEnd w:id="7"/>
    </w:p>
    <w:p w14:paraId="6AC235F7" w14:textId="77777777" w:rsidR="00725AC2" w:rsidRDefault="00725AC2" w:rsidP="00BA0BE2">
      <w:pPr>
        <w:pStyle w:val="Heading2"/>
        <w:numPr>
          <w:ilvl w:val="1"/>
          <w:numId w:val="9"/>
        </w:numPr>
        <w:rPr>
          <w:rFonts w:eastAsiaTheme="minorHAnsi"/>
          <w:lang w:eastAsia="en-US"/>
        </w:rPr>
      </w:pPr>
      <w:bookmarkStart w:id="8" w:name="_Toc501480595"/>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BA0BE2">
      <w:pPr>
        <w:pStyle w:val="Heading2"/>
        <w:numPr>
          <w:ilvl w:val="1"/>
          <w:numId w:val="9"/>
        </w:numPr>
        <w:rPr>
          <w:rFonts w:eastAsiaTheme="minorHAnsi"/>
          <w:lang w:eastAsia="en-US"/>
        </w:rPr>
      </w:pPr>
      <w:bookmarkStart w:id="9" w:name="_Toc501480596"/>
      <w:r>
        <w:rPr>
          <w:rFonts w:eastAsiaTheme="minorHAnsi"/>
          <w:lang w:eastAsia="en-US"/>
        </w:rPr>
        <w:t>Darbų struktūra</w:t>
      </w:r>
      <w:bookmarkEnd w:id="9"/>
    </w:p>
    <w:p w14:paraId="4A817EEB" w14:textId="77777777" w:rsidR="009B5930" w:rsidRPr="009B5930" w:rsidRDefault="009B5930" w:rsidP="009B5930">
      <w:pPr>
        <w:rPr>
          <w:lang w:eastAsia="en-US"/>
        </w:rPr>
      </w:pPr>
    </w:p>
    <w:p w14:paraId="26B3E467" w14:textId="77777777" w:rsidR="00BA0BE2" w:rsidRDefault="00ED6535" w:rsidP="00FA3CF8">
      <w:pPr>
        <w:jc w:val="left"/>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5E4E0E32" w14:textId="77777777" w:rsidR="00BA0BE2" w:rsidRDefault="00BA0BE2" w:rsidP="00BA0BE2">
      <w:pPr>
        <w:pStyle w:val="ListParagraph"/>
        <w:numPr>
          <w:ilvl w:val="0"/>
          <w:numId w:val="5"/>
        </w:numPr>
        <w:rPr>
          <w:lang w:eastAsia="en-US"/>
        </w:rPr>
      </w:pPr>
      <w:r>
        <w:rPr>
          <w:lang w:eastAsia="en-US"/>
        </w:rPr>
        <w:t>Reikalavimų analizė ir specifikavimas</w:t>
      </w:r>
    </w:p>
    <w:p w14:paraId="738378A4" w14:textId="77777777" w:rsidR="00BA0BE2" w:rsidRDefault="00BA0BE2" w:rsidP="00BA0BE2">
      <w:pPr>
        <w:pStyle w:val="ListParagraph"/>
        <w:numPr>
          <w:ilvl w:val="1"/>
          <w:numId w:val="5"/>
        </w:numPr>
        <w:rPr>
          <w:lang w:eastAsia="en-US"/>
        </w:rPr>
      </w:pPr>
      <w:r>
        <w:rPr>
          <w:lang w:eastAsia="en-US"/>
        </w:rPr>
        <w:t>Reikalavimų surinkimas</w:t>
      </w:r>
    </w:p>
    <w:p w14:paraId="15B81BAC" w14:textId="77777777" w:rsidR="00BA0BE2" w:rsidRDefault="00BA0BE2" w:rsidP="00BA0BE2">
      <w:pPr>
        <w:pStyle w:val="ListParagraph"/>
        <w:numPr>
          <w:ilvl w:val="1"/>
          <w:numId w:val="5"/>
        </w:numPr>
        <w:rPr>
          <w:lang w:eastAsia="en-US"/>
        </w:rPr>
      </w:pPr>
      <w:r>
        <w:rPr>
          <w:lang w:eastAsia="en-US"/>
        </w:rPr>
        <w:t>Reikalavimų analizė</w:t>
      </w:r>
    </w:p>
    <w:p w14:paraId="530A6522" w14:textId="77777777" w:rsidR="00BA0BE2" w:rsidRDefault="00BA0BE2" w:rsidP="00BA0BE2">
      <w:pPr>
        <w:pStyle w:val="ListParagraph"/>
        <w:numPr>
          <w:ilvl w:val="1"/>
          <w:numId w:val="5"/>
        </w:numPr>
        <w:rPr>
          <w:lang w:eastAsia="en-US"/>
        </w:rPr>
      </w:pPr>
      <w:r>
        <w:rPr>
          <w:lang w:eastAsia="en-US"/>
        </w:rPr>
        <w:t>Reikalavimų specifikavimas</w:t>
      </w:r>
    </w:p>
    <w:p w14:paraId="50D6A669" w14:textId="77777777" w:rsidR="00BA0BE2" w:rsidRDefault="00BA0BE2" w:rsidP="00BA0BE2">
      <w:pPr>
        <w:pStyle w:val="ListParagraph"/>
        <w:numPr>
          <w:ilvl w:val="0"/>
          <w:numId w:val="5"/>
        </w:numPr>
        <w:rPr>
          <w:lang w:eastAsia="en-US"/>
        </w:rPr>
      </w:pPr>
      <w:r>
        <w:rPr>
          <w:lang w:eastAsia="en-US"/>
        </w:rPr>
        <w:t>Projektavimas</w:t>
      </w:r>
    </w:p>
    <w:p w14:paraId="55BAFAE9" w14:textId="77777777" w:rsidR="00BA0BE2" w:rsidRDefault="00BA0BE2" w:rsidP="00BA0BE2">
      <w:pPr>
        <w:pStyle w:val="ListParagraph"/>
        <w:numPr>
          <w:ilvl w:val="1"/>
          <w:numId w:val="5"/>
        </w:numPr>
        <w:rPr>
          <w:lang w:eastAsia="en-US"/>
        </w:rPr>
      </w:pPr>
      <w:r>
        <w:rPr>
          <w:lang w:eastAsia="en-US"/>
        </w:rPr>
        <w:t>Duomenų bazės projektavimas</w:t>
      </w:r>
    </w:p>
    <w:p w14:paraId="0138A4A6" w14:textId="77777777" w:rsidR="00BA0BE2" w:rsidRDefault="00BA0BE2" w:rsidP="00BA0BE2">
      <w:pPr>
        <w:pStyle w:val="ListParagraph"/>
        <w:numPr>
          <w:ilvl w:val="1"/>
          <w:numId w:val="5"/>
        </w:numPr>
        <w:rPr>
          <w:lang w:eastAsia="en-US"/>
        </w:rPr>
      </w:pPr>
      <w:r>
        <w:rPr>
          <w:lang w:eastAsia="en-US"/>
        </w:rPr>
        <w:t>Administratoriaus posistemės projektavimas</w:t>
      </w:r>
    </w:p>
    <w:p w14:paraId="75112C46" w14:textId="77777777" w:rsidR="00BA0BE2" w:rsidRDefault="00BA0BE2" w:rsidP="00BA0BE2">
      <w:pPr>
        <w:pStyle w:val="ListParagraph"/>
        <w:numPr>
          <w:ilvl w:val="1"/>
          <w:numId w:val="5"/>
        </w:numPr>
        <w:rPr>
          <w:lang w:eastAsia="en-US"/>
        </w:rPr>
      </w:pPr>
      <w:r>
        <w:rPr>
          <w:lang w:eastAsia="en-US"/>
        </w:rPr>
        <w:t>Vadybininko posistemės projektavimas</w:t>
      </w:r>
    </w:p>
    <w:p w14:paraId="2EDC6D92" w14:textId="77777777" w:rsidR="00BA0BE2" w:rsidRDefault="00BA0BE2" w:rsidP="00BA0BE2">
      <w:pPr>
        <w:pStyle w:val="ListParagraph"/>
        <w:numPr>
          <w:ilvl w:val="1"/>
          <w:numId w:val="5"/>
        </w:numPr>
        <w:rPr>
          <w:lang w:eastAsia="en-US"/>
        </w:rPr>
      </w:pPr>
      <w:r>
        <w:rPr>
          <w:lang w:eastAsia="en-US"/>
        </w:rPr>
        <w:t>Vairuotojo posistemės projektavimas</w:t>
      </w:r>
    </w:p>
    <w:p w14:paraId="59644DE2" w14:textId="77777777" w:rsidR="00BA0BE2" w:rsidRDefault="00BA0BE2" w:rsidP="00BA0BE2">
      <w:pPr>
        <w:pStyle w:val="ListParagraph"/>
        <w:numPr>
          <w:ilvl w:val="1"/>
          <w:numId w:val="5"/>
        </w:numPr>
        <w:rPr>
          <w:lang w:eastAsia="en-US"/>
        </w:rPr>
      </w:pPr>
      <w:r>
        <w:rPr>
          <w:lang w:eastAsia="en-US"/>
        </w:rPr>
        <w:t>Plovėjo posistemės projektavimas</w:t>
      </w:r>
    </w:p>
    <w:p w14:paraId="780CBAC1" w14:textId="77777777" w:rsidR="00BA0BE2" w:rsidRDefault="00BA0BE2" w:rsidP="00BA0BE2">
      <w:pPr>
        <w:pStyle w:val="ListParagraph"/>
        <w:numPr>
          <w:ilvl w:val="1"/>
          <w:numId w:val="5"/>
        </w:numPr>
        <w:rPr>
          <w:lang w:eastAsia="en-US"/>
        </w:rPr>
      </w:pPr>
      <w:r>
        <w:rPr>
          <w:lang w:eastAsia="en-US"/>
        </w:rPr>
        <w:t>Vartotojo posistemės projektavimas</w:t>
      </w:r>
    </w:p>
    <w:p w14:paraId="1B656E49" w14:textId="77777777" w:rsidR="00BA0BE2" w:rsidRDefault="00BA0BE2" w:rsidP="00BA0BE2">
      <w:pPr>
        <w:pStyle w:val="ListParagraph"/>
        <w:numPr>
          <w:ilvl w:val="1"/>
          <w:numId w:val="5"/>
        </w:numPr>
        <w:rPr>
          <w:lang w:eastAsia="en-US"/>
        </w:rPr>
      </w:pPr>
      <w:r>
        <w:rPr>
          <w:lang w:eastAsia="en-US"/>
        </w:rPr>
        <w:t>Projekto integravimas</w:t>
      </w:r>
    </w:p>
    <w:p w14:paraId="1D4496DA" w14:textId="77777777" w:rsidR="00BA0BE2" w:rsidRDefault="00BA0BE2" w:rsidP="00BA0BE2">
      <w:pPr>
        <w:pStyle w:val="ListParagraph"/>
        <w:numPr>
          <w:ilvl w:val="0"/>
          <w:numId w:val="5"/>
        </w:numPr>
        <w:rPr>
          <w:lang w:eastAsia="en-US"/>
        </w:rPr>
      </w:pPr>
      <w:r>
        <w:rPr>
          <w:lang w:eastAsia="en-US"/>
        </w:rPr>
        <w:t>Realizacija</w:t>
      </w:r>
    </w:p>
    <w:p w14:paraId="6B5BE2BD" w14:textId="77777777" w:rsidR="00BA0BE2" w:rsidRDefault="00BA0BE2" w:rsidP="00BA0BE2">
      <w:pPr>
        <w:pStyle w:val="ListParagraph"/>
        <w:numPr>
          <w:ilvl w:val="1"/>
          <w:numId w:val="5"/>
        </w:numPr>
        <w:rPr>
          <w:lang w:eastAsia="en-US"/>
        </w:rPr>
      </w:pPr>
      <w:r>
        <w:rPr>
          <w:lang w:eastAsia="en-US"/>
        </w:rPr>
        <w:t>Duomenų bazės realizacija</w:t>
      </w:r>
    </w:p>
    <w:p w14:paraId="3F1659AE" w14:textId="77777777" w:rsidR="00BA0BE2" w:rsidRDefault="00BA0BE2" w:rsidP="00BA0BE2">
      <w:pPr>
        <w:pStyle w:val="ListParagraph"/>
        <w:numPr>
          <w:ilvl w:val="1"/>
          <w:numId w:val="5"/>
        </w:numPr>
        <w:rPr>
          <w:lang w:eastAsia="en-US"/>
        </w:rPr>
      </w:pPr>
      <w:r>
        <w:rPr>
          <w:lang w:eastAsia="en-US"/>
        </w:rPr>
        <w:t>Administratoriaus posistemės realizacija</w:t>
      </w:r>
    </w:p>
    <w:p w14:paraId="577B4D23" w14:textId="77777777" w:rsidR="00BA0BE2" w:rsidRDefault="00BA0BE2" w:rsidP="00BA0BE2">
      <w:pPr>
        <w:pStyle w:val="ListParagraph"/>
        <w:numPr>
          <w:ilvl w:val="1"/>
          <w:numId w:val="5"/>
        </w:numPr>
        <w:rPr>
          <w:lang w:eastAsia="en-US"/>
        </w:rPr>
      </w:pPr>
      <w:r>
        <w:rPr>
          <w:lang w:eastAsia="en-US"/>
        </w:rPr>
        <w:t>Vadybininko posistemės realizacija</w:t>
      </w:r>
    </w:p>
    <w:p w14:paraId="304B2B41" w14:textId="77777777" w:rsidR="00BA0BE2" w:rsidRDefault="00BA0BE2" w:rsidP="00BA0BE2">
      <w:pPr>
        <w:pStyle w:val="ListParagraph"/>
        <w:numPr>
          <w:ilvl w:val="1"/>
          <w:numId w:val="5"/>
        </w:numPr>
        <w:rPr>
          <w:lang w:eastAsia="en-US"/>
        </w:rPr>
      </w:pPr>
      <w:r>
        <w:rPr>
          <w:lang w:eastAsia="en-US"/>
        </w:rPr>
        <w:t>Vairuotojo posistemės realizacija</w:t>
      </w:r>
    </w:p>
    <w:p w14:paraId="4EC739E6" w14:textId="77777777" w:rsidR="00BA0BE2" w:rsidRDefault="00BA0BE2" w:rsidP="00BA0BE2">
      <w:pPr>
        <w:pStyle w:val="ListParagraph"/>
        <w:numPr>
          <w:ilvl w:val="1"/>
          <w:numId w:val="5"/>
        </w:numPr>
        <w:rPr>
          <w:lang w:eastAsia="en-US"/>
        </w:rPr>
      </w:pPr>
      <w:r>
        <w:rPr>
          <w:lang w:eastAsia="en-US"/>
        </w:rPr>
        <w:t>Plovėjo posistemės realizacija</w:t>
      </w:r>
    </w:p>
    <w:p w14:paraId="4C050BDD" w14:textId="77777777" w:rsidR="00BA0BE2" w:rsidRDefault="00BA0BE2" w:rsidP="00BA0BE2">
      <w:pPr>
        <w:pStyle w:val="ListParagraph"/>
        <w:numPr>
          <w:ilvl w:val="1"/>
          <w:numId w:val="5"/>
        </w:numPr>
        <w:rPr>
          <w:lang w:eastAsia="en-US"/>
        </w:rPr>
      </w:pPr>
      <w:r>
        <w:rPr>
          <w:lang w:eastAsia="en-US"/>
        </w:rPr>
        <w:t>Vartotojo posistemės realizacija</w:t>
      </w:r>
    </w:p>
    <w:p w14:paraId="78A4F8EB" w14:textId="77777777" w:rsidR="00BA0BE2" w:rsidRDefault="00BA0BE2" w:rsidP="00BA0BE2">
      <w:pPr>
        <w:pStyle w:val="ListParagraph"/>
        <w:numPr>
          <w:ilvl w:val="1"/>
          <w:numId w:val="5"/>
        </w:numPr>
        <w:rPr>
          <w:lang w:eastAsia="en-US"/>
        </w:rPr>
      </w:pPr>
      <w:r>
        <w:rPr>
          <w:lang w:eastAsia="en-US"/>
        </w:rPr>
        <w:t>Testavimas ir integravimas</w:t>
      </w:r>
    </w:p>
    <w:p w14:paraId="6BEE5531" w14:textId="77777777" w:rsidR="00BA0BE2" w:rsidRDefault="00BA0BE2" w:rsidP="00BA0BE2">
      <w:pPr>
        <w:pStyle w:val="ListParagraph"/>
        <w:numPr>
          <w:ilvl w:val="1"/>
          <w:numId w:val="5"/>
        </w:numPr>
        <w:rPr>
          <w:lang w:eastAsia="en-US"/>
        </w:rPr>
      </w:pPr>
      <w:r>
        <w:rPr>
          <w:lang w:eastAsia="en-US"/>
        </w:rPr>
        <w:t>Sistemos dokumentavimas</w:t>
      </w:r>
    </w:p>
    <w:p w14:paraId="31472287" w14:textId="77777777" w:rsidR="00BA0BE2" w:rsidRDefault="00BA0BE2" w:rsidP="00BA0BE2">
      <w:pPr>
        <w:pStyle w:val="ListParagraph"/>
        <w:numPr>
          <w:ilvl w:val="1"/>
          <w:numId w:val="5"/>
        </w:numPr>
        <w:rPr>
          <w:lang w:eastAsia="en-US"/>
        </w:rPr>
      </w:pPr>
      <w:r>
        <w:rPr>
          <w:lang w:eastAsia="en-US"/>
        </w:rPr>
        <w:t>Integruotos sistemos testavimas</w:t>
      </w:r>
    </w:p>
    <w:p w14:paraId="110453E9" w14:textId="77777777" w:rsidR="00BA0BE2" w:rsidRDefault="00BA0BE2" w:rsidP="00BA0BE2">
      <w:pPr>
        <w:pStyle w:val="ListParagraph"/>
        <w:numPr>
          <w:ilvl w:val="0"/>
          <w:numId w:val="5"/>
        </w:numPr>
        <w:rPr>
          <w:lang w:eastAsia="en-US"/>
        </w:rPr>
      </w:pPr>
      <w:r>
        <w:rPr>
          <w:lang w:eastAsia="en-US"/>
        </w:rPr>
        <w:t>Diegimas</w:t>
      </w:r>
    </w:p>
    <w:p w14:paraId="6E13D454" w14:textId="77777777" w:rsidR="00BA0BE2" w:rsidRDefault="00BA0BE2" w:rsidP="00BA0BE2">
      <w:pPr>
        <w:pStyle w:val="ListParagraph"/>
        <w:numPr>
          <w:ilvl w:val="1"/>
          <w:numId w:val="5"/>
        </w:numPr>
        <w:rPr>
          <w:lang w:eastAsia="en-US"/>
        </w:rPr>
      </w:pPr>
      <w:r>
        <w:rPr>
          <w:lang w:eastAsia="en-US"/>
        </w:rPr>
        <w:t>Duomenų bazės diegimas</w:t>
      </w:r>
    </w:p>
    <w:p w14:paraId="09C58DAF" w14:textId="77777777" w:rsidR="00BA0BE2" w:rsidRDefault="00BA0BE2" w:rsidP="00BA0BE2">
      <w:pPr>
        <w:pStyle w:val="ListParagraph"/>
        <w:numPr>
          <w:ilvl w:val="1"/>
          <w:numId w:val="5"/>
        </w:numPr>
        <w:rPr>
          <w:lang w:eastAsia="en-US"/>
        </w:rPr>
      </w:pPr>
      <w:r>
        <w:rPr>
          <w:lang w:eastAsia="en-US"/>
        </w:rPr>
        <w:t>Web serverio diegimas</w:t>
      </w:r>
    </w:p>
    <w:p w14:paraId="7AD92D17" w14:textId="77777777" w:rsidR="00BA0BE2" w:rsidRDefault="00BA0BE2" w:rsidP="00BA0BE2">
      <w:pPr>
        <w:pStyle w:val="ListParagraph"/>
        <w:numPr>
          <w:ilvl w:val="1"/>
          <w:numId w:val="5"/>
        </w:numPr>
        <w:rPr>
          <w:lang w:eastAsia="en-US"/>
        </w:rPr>
      </w:pPr>
      <w:r>
        <w:rPr>
          <w:lang w:eastAsia="en-US"/>
        </w:rPr>
        <w:t>Vartotojo tinklo servizo diegimas</w:t>
      </w:r>
    </w:p>
    <w:p w14:paraId="78A3C63C" w14:textId="77777777" w:rsidR="00BA0BE2" w:rsidRDefault="00BA0BE2" w:rsidP="00BA0BE2">
      <w:pPr>
        <w:pStyle w:val="ListParagraph"/>
        <w:numPr>
          <w:ilvl w:val="1"/>
          <w:numId w:val="5"/>
        </w:numPr>
        <w:rPr>
          <w:lang w:eastAsia="en-US"/>
        </w:rPr>
      </w:pPr>
      <w:r>
        <w:rPr>
          <w:lang w:eastAsia="en-US"/>
        </w:rPr>
        <w:t>Plovyklos aparatinės įrangos tinklo servizo diegimas</w:t>
      </w:r>
    </w:p>
    <w:p w14:paraId="3DF8E7CE" w14:textId="77777777" w:rsidR="00BA0BE2" w:rsidRPr="00DA54AF" w:rsidRDefault="00BA0BE2" w:rsidP="00BA0BE2">
      <w:pPr>
        <w:pStyle w:val="ListParagraph"/>
        <w:numPr>
          <w:ilvl w:val="0"/>
          <w:numId w:val="5"/>
        </w:numPr>
        <w:rPr>
          <w:lang w:eastAsia="en-US"/>
        </w:rPr>
      </w:pPr>
      <w:r>
        <w:rPr>
          <w:lang w:eastAsia="en-US"/>
        </w:rPr>
        <w:lastRenderedPageBreak/>
        <w:t>Sistemos bandymas</w:t>
      </w:r>
    </w:p>
    <w:p w14:paraId="6DE976A0" w14:textId="77777777" w:rsidR="00BA0BE2" w:rsidRDefault="00BA0BE2" w:rsidP="00BA0BE2">
      <w:pPr>
        <w:rPr>
          <w:rFonts w:eastAsiaTheme="minorHAnsi"/>
          <w:lang w:eastAsia="en-US"/>
        </w:rPr>
      </w:pPr>
    </w:p>
    <w:p w14:paraId="6AC235FB" w14:textId="3078D5EE" w:rsidR="00725AC2" w:rsidRDefault="00725AC2" w:rsidP="00BA0BE2">
      <w:pPr>
        <w:pStyle w:val="Heading2"/>
        <w:numPr>
          <w:ilvl w:val="1"/>
          <w:numId w:val="9"/>
        </w:numPr>
        <w:rPr>
          <w:rFonts w:eastAsiaTheme="minorHAnsi"/>
          <w:lang w:eastAsia="en-US"/>
        </w:rPr>
      </w:pPr>
      <w:bookmarkStart w:id="10" w:name="_Toc501480597"/>
      <w:r>
        <w:rPr>
          <w:rFonts w:eastAsiaTheme="minorHAnsi"/>
          <w:lang w:eastAsia="en-US"/>
        </w:rPr>
        <w:t>Planas</w:t>
      </w:r>
      <w:bookmarkEnd w:id="10"/>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1">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7F025FC6" w14:textId="26A47959"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3</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(1 dalis)</w:t>
      </w:r>
    </w:p>
    <w:p w14:paraId="0A83D801" w14:textId="77777777" w:rsidR="00FA3CF8" w:rsidRPr="00FA3CF8" w:rsidRDefault="00FA3CF8" w:rsidP="00FA3CF8"/>
    <w:p w14:paraId="4B2E6038" w14:textId="77777777" w:rsidR="00F21BF0" w:rsidRDefault="00522FA1" w:rsidP="004542E8">
      <w:r w:rsidRPr="004542E8">
        <w:rPr>
          <w:noProof/>
          <w:lang w:val="en-GB" w:eastAsia="en-GB"/>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00FA3CF8">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BA0BE2">
      <w:pPr>
        <w:pStyle w:val="Heading1"/>
        <w:numPr>
          <w:ilvl w:val="0"/>
          <w:numId w:val="9"/>
        </w:numPr>
        <w:rPr>
          <w:rFonts w:eastAsiaTheme="minorHAnsi"/>
          <w:lang w:eastAsia="en-US"/>
        </w:rPr>
      </w:pPr>
      <w:bookmarkStart w:id="11" w:name="_Toc501480598"/>
      <w:r>
        <w:rPr>
          <w:rFonts w:eastAsiaTheme="minorHAnsi"/>
          <w:lang w:eastAsia="en-US"/>
        </w:rPr>
        <w:lastRenderedPageBreak/>
        <w:t>Komercinis pasiūlymas “SmartWash” projektui</w:t>
      </w:r>
      <w:bookmarkEnd w:id="11"/>
    </w:p>
    <w:p w14:paraId="040C4034" w14:textId="77777777" w:rsidR="0078174F" w:rsidRDefault="0078174F" w:rsidP="00BA0BE2">
      <w:pPr>
        <w:pStyle w:val="Heading2"/>
        <w:numPr>
          <w:ilvl w:val="1"/>
          <w:numId w:val="9"/>
        </w:numPr>
        <w:rPr>
          <w:lang w:eastAsia="en-US"/>
        </w:rPr>
      </w:pPr>
      <w:bookmarkStart w:id="12" w:name="_Toc501480599"/>
      <w:r>
        <w:rPr>
          <w:lang w:eastAsia="en-US"/>
        </w:rPr>
        <w:t>Įvadas</w:t>
      </w:r>
      <w:bookmarkEnd w:id="12"/>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proofErr w:type="spellEnd"/>
      <w:r>
        <w:rPr>
          <w:lang w:eastAsia="en-US"/>
        </w:rPr>
        <w:t>žio</w:t>
      </w:r>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BA0BE2">
      <w:pPr>
        <w:pStyle w:val="Heading2"/>
        <w:numPr>
          <w:ilvl w:val="1"/>
          <w:numId w:val="9"/>
        </w:numPr>
        <w:rPr>
          <w:lang w:eastAsia="en-US"/>
        </w:rPr>
      </w:pPr>
      <w:bookmarkStart w:id="13" w:name="_Toc501480600"/>
      <w:r>
        <w:rPr>
          <w:lang w:eastAsia="en-US"/>
        </w:rPr>
        <w:t>Kaina</w:t>
      </w:r>
      <w:bookmarkEnd w:id="13"/>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BA0BE2">
      <w:pPr>
        <w:pStyle w:val="Heading2"/>
        <w:numPr>
          <w:ilvl w:val="1"/>
          <w:numId w:val="9"/>
        </w:numPr>
        <w:rPr>
          <w:lang w:eastAsia="en-US"/>
        </w:rPr>
      </w:pPr>
      <w:bookmarkStart w:id="14" w:name="_Toc501480601"/>
      <w:r>
        <w:rPr>
          <w:lang w:eastAsia="en-US"/>
        </w:rPr>
        <w:t>Mokėjimų tvarkaraštis</w:t>
      </w:r>
      <w:bookmarkEnd w:id="14"/>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57"/>
        <w:gridCol w:w="2401"/>
        <w:gridCol w:w="1430"/>
        <w:gridCol w:w="2899"/>
      </w:tblGrid>
      <w:tr w:rsidR="0078174F" w14:paraId="2467F3A7" w14:textId="77777777" w:rsidTr="00B546DF">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B546DF">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B546DF">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B546DF">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B546DF">
            <w:pPr>
              <w:ind w:firstLine="0"/>
              <w:jc w:val="center"/>
              <w:rPr>
                <w:b/>
                <w:lang w:eastAsia="en-US"/>
              </w:rPr>
            </w:pPr>
            <w:r w:rsidRPr="002212D7">
              <w:rPr>
                <w:b/>
                <w:lang w:eastAsia="en-US"/>
              </w:rPr>
              <w:t>Pateikiami darbo rezultatai</w:t>
            </w:r>
          </w:p>
        </w:tc>
      </w:tr>
      <w:tr w:rsidR="0078174F" w14:paraId="324EAD23" w14:textId="77777777" w:rsidTr="00B546DF">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B546DF">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B546DF">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B546DF">
            <w:pPr>
              <w:ind w:firstLine="0"/>
              <w:jc w:val="center"/>
              <w:rPr>
                <w:lang w:eastAsia="en-US"/>
              </w:rPr>
            </w:pPr>
            <w:r>
              <w:rPr>
                <w:lang w:eastAsia="en-US"/>
              </w:rPr>
              <w:t>2 000</w:t>
            </w:r>
          </w:p>
          <w:p w14:paraId="131B0D36" w14:textId="77777777" w:rsidR="0078174F" w:rsidRDefault="0078174F" w:rsidP="00B546DF">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B546DF">
            <w:pPr>
              <w:ind w:firstLine="0"/>
              <w:jc w:val="left"/>
              <w:rPr>
                <w:lang w:eastAsia="en-US"/>
              </w:rPr>
            </w:pPr>
            <w:r>
              <w:rPr>
                <w:lang w:eastAsia="en-US"/>
              </w:rPr>
              <w:t>Techninio pasiūlymo pateikimas.</w:t>
            </w:r>
          </w:p>
        </w:tc>
      </w:tr>
      <w:tr w:rsidR="0078174F" w14:paraId="50516A24" w14:textId="77777777" w:rsidTr="00B546DF">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B546DF">
            <w:pPr>
              <w:ind w:firstLine="0"/>
              <w:jc w:val="left"/>
              <w:rPr>
                <w:lang w:eastAsia="en-US"/>
              </w:rPr>
            </w:pPr>
          </w:p>
        </w:tc>
        <w:tc>
          <w:tcPr>
            <w:tcW w:w="2445" w:type="dxa"/>
            <w:vAlign w:val="center"/>
          </w:tcPr>
          <w:p w14:paraId="38FBE63A" w14:textId="77777777" w:rsidR="0078174F" w:rsidRPr="0098479B" w:rsidRDefault="0078174F" w:rsidP="00B546DF">
            <w:pPr>
              <w:ind w:firstLine="0"/>
              <w:jc w:val="center"/>
              <w:rPr>
                <w:lang w:val="en-GB" w:eastAsia="en-US"/>
              </w:rPr>
            </w:pPr>
            <w:r>
              <w:rPr>
                <w:lang w:val="en-GB" w:eastAsia="en-US"/>
              </w:rPr>
              <w:t xml:space="preserve">2017 m. </w:t>
            </w:r>
            <w:proofErr w:type="spellStart"/>
            <w:r>
              <w:rPr>
                <w:lang w:val="en-GB" w:eastAsia="en-US"/>
              </w:rPr>
              <w:t>lapkri</w:t>
            </w:r>
            <w:proofErr w:type="spellEnd"/>
            <w:r>
              <w:rPr>
                <w:lang w:eastAsia="en-US"/>
              </w:rPr>
              <w:t>čio</w:t>
            </w:r>
            <w:r>
              <w:rPr>
                <w:lang w:val="en-GB" w:eastAsia="en-US"/>
              </w:rPr>
              <w:t xml:space="preserve"> 1 d.</w:t>
            </w:r>
          </w:p>
        </w:tc>
        <w:tc>
          <w:tcPr>
            <w:tcW w:w="1260" w:type="dxa"/>
            <w:vAlign w:val="center"/>
          </w:tcPr>
          <w:p w14:paraId="32BC13E4" w14:textId="77777777" w:rsidR="0078174F" w:rsidRPr="00802BB8" w:rsidRDefault="0078174F" w:rsidP="00B546DF">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B546DF">
            <w:pPr>
              <w:ind w:firstLine="0"/>
              <w:jc w:val="left"/>
              <w:rPr>
                <w:lang w:eastAsia="en-US"/>
              </w:rPr>
            </w:pPr>
            <w:r>
              <w:rPr>
                <w:lang w:eastAsia="en-US"/>
              </w:rPr>
              <w:t>PA modelis, PA aprašymai ir veiklos diagramos, PA sekų diagramos.</w:t>
            </w:r>
          </w:p>
        </w:tc>
      </w:tr>
      <w:tr w:rsidR="0078174F" w14:paraId="1BD86852" w14:textId="77777777" w:rsidTr="00B546DF">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B546DF">
            <w:pPr>
              <w:ind w:firstLine="0"/>
              <w:jc w:val="left"/>
              <w:rPr>
                <w:lang w:eastAsia="en-US"/>
              </w:rPr>
            </w:pPr>
          </w:p>
        </w:tc>
        <w:tc>
          <w:tcPr>
            <w:tcW w:w="2445" w:type="dxa"/>
            <w:vAlign w:val="center"/>
          </w:tcPr>
          <w:p w14:paraId="78F171C2" w14:textId="77777777" w:rsidR="0078174F" w:rsidRPr="00085045" w:rsidRDefault="0078174F" w:rsidP="00B546DF">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B546DF">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B546DF">
            <w:pPr>
              <w:ind w:firstLine="0"/>
              <w:jc w:val="left"/>
              <w:rPr>
                <w:lang w:eastAsia="en-US"/>
              </w:rPr>
            </w:pPr>
            <w:r>
              <w:rPr>
                <w:lang w:eastAsia="en-US"/>
              </w:rPr>
              <w:t>Sistema veikianti “demo” režimu.</w:t>
            </w:r>
          </w:p>
        </w:tc>
      </w:tr>
      <w:tr w:rsidR="0078174F" w14:paraId="430A1601" w14:textId="77777777" w:rsidTr="00B546DF">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B546DF">
            <w:pPr>
              <w:ind w:firstLine="0"/>
              <w:jc w:val="left"/>
              <w:rPr>
                <w:lang w:eastAsia="en-US"/>
              </w:rPr>
            </w:pPr>
          </w:p>
        </w:tc>
        <w:tc>
          <w:tcPr>
            <w:tcW w:w="2445" w:type="dxa"/>
            <w:vAlign w:val="center"/>
          </w:tcPr>
          <w:p w14:paraId="13B3EB5E" w14:textId="77777777" w:rsidR="0078174F" w:rsidRDefault="0078174F" w:rsidP="00B546DF">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B546DF">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B546DF">
            <w:pPr>
              <w:ind w:firstLine="0"/>
              <w:jc w:val="left"/>
              <w:rPr>
                <w:lang w:eastAsia="en-US"/>
              </w:rPr>
            </w:pPr>
            <w:r>
              <w:rPr>
                <w:lang w:eastAsia="en-US"/>
              </w:rPr>
              <w:t>Sistema sudiegiamas ir veikia plovyklose. Gali pasitaikyti nesklandumų.</w:t>
            </w:r>
          </w:p>
        </w:tc>
      </w:tr>
      <w:tr w:rsidR="0078174F" w14:paraId="2357B3A5" w14:textId="77777777" w:rsidTr="00B546DF">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B546DF">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B546DF">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B546DF">
            <w:pPr>
              <w:ind w:firstLine="0"/>
              <w:jc w:val="left"/>
              <w:rPr>
                <w:lang w:eastAsia="en-US"/>
              </w:rPr>
            </w:pPr>
            <w:r>
              <w:rPr>
                <w:lang w:eastAsia="en-US"/>
              </w:rPr>
              <w:t>Stebėjimo metu pastebėtų defektų pataisymas. Sistema veikia korektiškai.</w:t>
            </w:r>
          </w:p>
        </w:tc>
      </w:tr>
      <w:tr w:rsidR="0078174F" w14:paraId="45EF745C" w14:textId="77777777" w:rsidTr="00B546DF">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B546DF">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B546DF">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B546DF">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BA0BE2">
      <w:pPr>
        <w:pStyle w:val="Heading2"/>
        <w:numPr>
          <w:ilvl w:val="1"/>
          <w:numId w:val="7"/>
        </w:numPr>
        <w:rPr>
          <w:lang w:eastAsia="en-US"/>
        </w:rPr>
      </w:pPr>
      <w:bookmarkStart w:id="15" w:name="_Toc501480602"/>
      <w:r>
        <w:rPr>
          <w:lang w:eastAsia="en-US"/>
        </w:rPr>
        <w:t>Rezultatų pateikimas</w:t>
      </w:r>
      <w:bookmarkEnd w:id="15"/>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32D70B56" w14:textId="078E79B3" w:rsidR="00BA0BE2" w:rsidRDefault="00BA0BE2" w:rsidP="00BA0BE2">
      <w:pPr>
        <w:pStyle w:val="Heading1"/>
        <w:numPr>
          <w:ilvl w:val="0"/>
          <w:numId w:val="7"/>
        </w:numPr>
        <w:rPr>
          <w:lang w:eastAsia="en-US"/>
        </w:rPr>
      </w:pPr>
      <w:bookmarkStart w:id="16" w:name="_Toc501480603"/>
      <w:r>
        <w:rPr>
          <w:lang w:eastAsia="en-US"/>
        </w:rPr>
        <w:lastRenderedPageBreak/>
        <w:t>Vartotojo vadovas</w:t>
      </w:r>
      <w:bookmarkEnd w:id="16"/>
    </w:p>
    <w:p w14:paraId="254D2366" w14:textId="77777777" w:rsidR="00BA0BE2" w:rsidRPr="00BA0BE2" w:rsidRDefault="00BA0BE2" w:rsidP="00BA0BE2">
      <w:pPr>
        <w:rPr>
          <w:lang w:eastAsia="en-US"/>
        </w:rPr>
      </w:pPr>
    </w:p>
    <w:p w14:paraId="296940DE" w14:textId="77777777" w:rsidR="00BA0BE2" w:rsidRPr="0058477F" w:rsidRDefault="00BA0BE2" w:rsidP="00BA0BE2">
      <w:pPr>
        <w:pStyle w:val="Heading2"/>
        <w:numPr>
          <w:ilvl w:val="1"/>
          <w:numId w:val="7"/>
        </w:numPr>
        <w:rPr>
          <w:rFonts w:eastAsia="Times New Roman"/>
        </w:rPr>
      </w:pPr>
      <w:bookmarkStart w:id="17" w:name="_Toc501480604"/>
      <w:r w:rsidRPr="0058477F">
        <w:rPr>
          <w:rFonts w:eastAsia="Times New Roman"/>
        </w:rPr>
        <w:t>Neprisijungęs vartotojas</w:t>
      </w:r>
      <w:bookmarkEnd w:id="17"/>
    </w:p>
    <w:p w14:paraId="45EA4503" w14:textId="77777777" w:rsidR="00BA0BE2" w:rsidRDefault="00BA0BE2" w:rsidP="00BA0BE2">
      <w:pPr>
        <w:spacing w:line="240" w:lineRule="auto"/>
        <w:ind w:firstLine="551"/>
        <w:rPr>
          <w:rFonts w:eastAsia="Times New Roman"/>
          <w:color w:val="000000"/>
        </w:rPr>
      </w:pPr>
      <w:r w:rsidRPr="0058477F">
        <w:rPr>
          <w:rFonts w:eastAsia="Times New Roman"/>
          <w:color w:val="000000"/>
        </w:rPr>
        <w:t xml:space="preserve">Neprisijungęs vartotojas gali prisijungti, užsiregistruoti </w:t>
      </w:r>
      <w:r>
        <w:rPr>
          <w:rFonts w:eastAsia="Times New Roman"/>
          <w:color w:val="000000"/>
        </w:rPr>
        <w:t>.</w:t>
      </w:r>
    </w:p>
    <w:p w14:paraId="47665F0D"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Užsiregistravimas: Paspauskite mygtuką “Registracija”, užpildykite duomenų lentelę ir paspauskite “Registruotis”. </w:t>
      </w:r>
    </w:p>
    <w:p w14:paraId="3D596332"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Prisijungimas: Suveskite savo </w:t>
      </w:r>
      <w:r>
        <w:rPr>
          <w:rFonts w:eastAsia="Times New Roman"/>
          <w:color w:val="000000"/>
        </w:rPr>
        <w:t xml:space="preserve">prisijungimo duomenis </w:t>
      </w:r>
      <w:r w:rsidRPr="0058477F">
        <w:rPr>
          <w:rFonts w:eastAsia="Times New Roman"/>
          <w:color w:val="000000"/>
        </w:rPr>
        <w:t>(kuriuos parašėte registruodamiesi) pri</w:t>
      </w:r>
      <w:r>
        <w:rPr>
          <w:rFonts w:eastAsia="Times New Roman"/>
          <w:color w:val="000000"/>
        </w:rPr>
        <w:t>sijungimo lange ir paspauskite „P</w:t>
      </w:r>
      <w:r w:rsidRPr="0058477F">
        <w:rPr>
          <w:rFonts w:eastAsia="Times New Roman"/>
          <w:color w:val="000000"/>
        </w:rPr>
        <w:t>risijungti</w:t>
      </w:r>
      <w:r>
        <w:rPr>
          <w:rFonts w:eastAsia="Times New Roman"/>
          <w:color w:val="000000"/>
        </w:rPr>
        <w:t>“</w:t>
      </w:r>
      <w:r w:rsidRPr="0058477F">
        <w:rPr>
          <w:rFonts w:eastAsia="Times New Roman"/>
          <w:color w:val="000000"/>
        </w:rPr>
        <w:t>.</w:t>
      </w:r>
    </w:p>
    <w:p w14:paraId="7931B449" w14:textId="3AAE6DD8" w:rsidR="00BA0BE2" w:rsidRPr="00BA0BE2" w:rsidRDefault="00BA0BE2" w:rsidP="00BA0BE2">
      <w:pPr>
        <w:pStyle w:val="Heading2"/>
        <w:numPr>
          <w:ilvl w:val="1"/>
          <w:numId w:val="7"/>
        </w:numPr>
        <w:rPr>
          <w:rFonts w:eastAsia="Times New Roman"/>
        </w:rPr>
      </w:pPr>
      <w:bookmarkStart w:id="18" w:name="_Toc501480605"/>
      <w:r>
        <w:rPr>
          <w:rFonts w:eastAsia="Times New Roman"/>
        </w:rPr>
        <w:t>P</w:t>
      </w:r>
      <w:r w:rsidRPr="0058477F">
        <w:rPr>
          <w:rFonts w:eastAsia="Times New Roman"/>
        </w:rPr>
        <w:t>risijungęs vartotojas</w:t>
      </w:r>
      <w:bookmarkEnd w:id="18"/>
    </w:p>
    <w:p w14:paraId="02DE5E8B" w14:textId="77777777" w:rsidR="00BA0BE2" w:rsidRDefault="00BA0BE2" w:rsidP="00BA0BE2">
      <w:r w:rsidRPr="0058477F">
        <w:t>Prisijung</w:t>
      </w:r>
      <w:r>
        <w:t>ęs vartotojas yra pradiniame vairuotojo lange, kuriame centre matomas žemėlapis su pažymėtomis galimomis plovyklomis.</w:t>
      </w:r>
    </w:p>
    <w:p w14:paraId="27DD9E17" w14:textId="77777777" w:rsidR="00BA0BE2" w:rsidRDefault="00BA0BE2" w:rsidP="00BA0BE2">
      <w:r>
        <w:t>Viršutiniame dešiniame puslapio kampe matomos 5 skirtingos pasirinkimo galimybės:</w:t>
      </w:r>
    </w:p>
    <w:p w14:paraId="7C06968C" w14:textId="77777777" w:rsidR="00BA0BE2" w:rsidRDefault="00BA0BE2" w:rsidP="00BA0BE2">
      <w:pPr>
        <w:pStyle w:val="ListParagraph"/>
        <w:numPr>
          <w:ilvl w:val="0"/>
          <w:numId w:val="14"/>
        </w:numPr>
        <w:spacing w:after="160" w:line="259" w:lineRule="auto"/>
      </w:pPr>
      <w:r>
        <w:t>Užsakymai – matomi vartotojo duomenys, kurie buvo pateikti registracijos metu, bei užsakymų istorija, bei atšaukti užsakymą ar įvertinti jau atliktą plovimą.</w:t>
      </w:r>
    </w:p>
    <w:p w14:paraId="23CA6090" w14:textId="77777777" w:rsidR="00BA0BE2" w:rsidRDefault="00BA0BE2" w:rsidP="00BA0BE2">
      <w:pPr>
        <w:pStyle w:val="ListParagraph"/>
        <w:numPr>
          <w:ilvl w:val="0"/>
          <w:numId w:val="14"/>
        </w:numPr>
        <w:spacing w:after="160" w:line="259" w:lineRule="auto"/>
      </w:pPr>
      <w:r>
        <w:t xml:space="preserve">Automobilio pakeitimo laukas – čia galima pakeisti savo priregistruotą automobilį. Pažymime varnele laukelį su automobilio numeriais, kuris reikštų jūsų planuojamą plauti automobilį. </w:t>
      </w:r>
    </w:p>
    <w:p w14:paraId="25E736C7" w14:textId="77777777" w:rsidR="00BA0BE2" w:rsidRDefault="00BA0BE2" w:rsidP="00BA0BE2">
      <w:pPr>
        <w:pStyle w:val="ListParagraph"/>
        <w:numPr>
          <w:ilvl w:val="0"/>
          <w:numId w:val="14"/>
        </w:numPr>
        <w:spacing w:after="160" w:line="259" w:lineRule="auto"/>
      </w:pPr>
      <w:r>
        <w:t>Paieška – grįžtama į pagrindinį lanką, kuriame galima pasirinkti žemėlapyje pažymėtas plovyklas ir pradėti registraciją plovimui, pasirinktoje plovykloje.</w:t>
      </w:r>
    </w:p>
    <w:p w14:paraId="322D2831" w14:textId="77777777" w:rsidR="00BA0BE2" w:rsidRDefault="00BA0BE2" w:rsidP="00BA0BE2">
      <w:pPr>
        <w:pStyle w:val="ListParagraph"/>
        <w:numPr>
          <w:ilvl w:val="0"/>
          <w:numId w:val="14"/>
        </w:numPr>
        <w:spacing w:after="160" w:line="259" w:lineRule="auto"/>
      </w:pPr>
      <w:r>
        <w:t>Paskyra – asmeninių duomenų registravimas bei redagavimas. Vartotojas gali priregistruoti naują automobilį bei redaguoti jau esamo automobilio duomenis.</w:t>
      </w:r>
    </w:p>
    <w:p w14:paraId="096BA69D" w14:textId="77777777" w:rsidR="00BA0BE2" w:rsidRDefault="00BA0BE2" w:rsidP="00BA0BE2">
      <w:pPr>
        <w:pStyle w:val="ListParagraph"/>
        <w:numPr>
          <w:ilvl w:val="0"/>
          <w:numId w:val="14"/>
        </w:numPr>
        <w:spacing w:after="160" w:line="259" w:lineRule="auto"/>
      </w:pPr>
      <w:r>
        <w:t>Atsijungti – atsijungiamas iš sistemos.</w:t>
      </w:r>
    </w:p>
    <w:p w14:paraId="01E37B1A" w14:textId="77777777" w:rsidR="00BA0BE2" w:rsidRDefault="00BA0BE2" w:rsidP="00BA0BE2">
      <w:r>
        <w:t>Pasirinkus norimą plovyklą spaudžiama ant vietos ikonos.</w:t>
      </w:r>
    </w:p>
    <w:p w14:paraId="0EF6526A" w14:textId="77777777" w:rsidR="00BA0BE2" w:rsidRDefault="00BA0BE2" w:rsidP="00BA0BE2">
      <w:r>
        <w:t xml:space="preserve">Atsidariusiame lange matome darbo laiką, ar yra laisvų vietų, kainas tam tikros klasės automobiliams. </w:t>
      </w:r>
    </w:p>
    <w:p w14:paraId="1AC4684E" w14:textId="77777777" w:rsidR="00BA0BE2" w:rsidRDefault="00BA0BE2" w:rsidP="00BA0BE2">
      <w:r>
        <w:t xml:space="preserve">Paspaudus „Užsakyti“  perkeliamas vartotojas į langą, kuriame pažymima varnele automobilio tipas. </w:t>
      </w:r>
    </w:p>
    <w:p w14:paraId="7BE240DD" w14:textId="77777777" w:rsidR="00BA0BE2" w:rsidRDefault="00BA0BE2" w:rsidP="00BA0BE2">
      <w:r>
        <w:t xml:space="preserve">Tuomet spaudžiama „Rinktis laiką“ . </w:t>
      </w:r>
    </w:p>
    <w:p w14:paraId="31DF57E5" w14:textId="77777777" w:rsidR="00BA0BE2" w:rsidRDefault="00BA0BE2" w:rsidP="00BA0BE2">
      <w:r>
        <w:t xml:space="preserve">Vartotojas įkeliamas į laiko sąrašus, kuriame raudonai žymimi laikai , kuriais plovimai negalimi. </w:t>
      </w:r>
    </w:p>
    <w:p w14:paraId="603BBE89" w14:textId="77777777" w:rsidR="00BA0BE2" w:rsidRDefault="00BA0BE2" w:rsidP="00BA0BE2">
      <w:r>
        <w:t xml:space="preserve">Paspaudus ant laisvo laiko laikas priskiriamas vartotojui. </w:t>
      </w:r>
    </w:p>
    <w:p w14:paraId="6F097F82" w14:textId="77777777" w:rsidR="00BA0BE2" w:rsidRDefault="00BA0BE2" w:rsidP="00BA0BE2">
      <w:r>
        <w:t xml:space="preserve">Spaudžiamas „Apmokėti“ mygtukas. </w:t>
      </w:r>
    </w:p>
    <w:p w14:paraId="5A6D9416" w14:textId="77777777" w:rsidR="00BA0BE2" w:rsidRDefault="00BA0BE2" w:rsidP="00BA0BE2">
      <w:r>
        <w:t xml:space="preserve">Vartotojas įkeliamas į apmokėjimo būdą leidžiantį pasirikti langą. </w:t>
      </w:r>
    </w:p>
    <w:p w14:paraId="38D7058E" w14:textId="77777777" w:rsidR="00BA0BE2" w:rsidRDefault="00BA0BE2" w:rsidP="00BA0BE2">
      <w:r>
        <w:t xml:space="preserve">Pažymėjus varnele apmokėjimo būdą spaudžiamas „Užsakyti“ mygtukas. </w:t>
      </w:r>
    </w:p>
    <w:p w14:paraId="2BFCF234" w14:textId="77777777" w:rsidR="00BA0BE2" w:rsidRDefault="00BA0BE2" w:rsidP="00BA0BE2">
      <w:r>
        <w:t>Užsakymas papildo užsakymų sąrašus „Užsakymai“ skiltyje.</w:t>
      </w:r>
    </w:p>
    <w:p w14:paraId="21E471A9" w14:textId="77777777" w:rsidR="00BA0BE2" w:rsidRDefault="00BA0BE2" w:rsidP="00BA0BE2"/>
    <w:p w14:paraId="31752F1F" w14:textId="37667CC5" w:rsidR="00BA0BE2" w:rsidRPr="00BA0BE2" w:rsidRDefault="00BA0BE2" w:rsidP="00BA0BE2">
      <w:pPr>
        <w:pStyle w:val="Heading2"/>
        <w:numPr>
          <w:ilvl w:val="1"/>
          <w:numId w:val="7"/>
        </w:numPr>
        <w:rPr>
          <w:rFonts w:eastAsia="Times New Roman"/>
        </w:rPr>
      </w:pPr>
      <w:bookmarkStart w:id="19" w:name="_Toc501480606"/>
      <w:r w:rsidRPr="00BA0BE2">
        <w:rPr>
          <w:rFonts w:eastAsia="Times New Roman"/>
        </w:rPr>
        <w:t>Administratorius</w:t>
      </w:r>
      <w:bookmarkEnd w:id="19"/>
    </w:p>
    <w:p w14:paraId="779D8E93" w14:textId="77777777" w:rsidR="00BA0BE2" w:rsidRDefault="00BA0BE2" w:rsidP="00BA0BE2">
      <w:r>
        <w:t>Prisijungęs prie sistemos administratorius pagrindiniame lange mato plovyklų sąrašą.</w:t>
      </w:r>
    </w:p>
    <w:p w14:paraId="7273A731" w14:textId="77777777" w:rsidR="00BA0BE2" w:rsidRDefault="00BA0BE2" w:rsidP="00BA0BE2">
      <w:r>
        <w:t>Viršutiniame dešiniajame puslapio kampe matomos 4 pasirinkimo skiltys:</w:t>
      </w:r>
    </w:p>
    <w:p w14:paraId="59E20480" w14:textId="77777777" w:rsidR="00BA0BE2" w:rsidRDefault="00BA0BE2" w:rsidP="00BA0BE2">
      <w:pPr>
        <w:pStyle w:val="ListParagraph"/>
        <w:numPr>
          <w:ilvl w:val="0"/>
          <w:numId w:val="15"/>
        </w:numPr>
        <w:spacing w:after="160" w:line="259" w:lineRule="auto"/>
      </w:pPr>
      <w:r>
        <w:t>Registracijos – matomos puslapyje užsiregistravusių vartotojų sąrašas. Administratorius gali ištrinti į sistemą prisiregistravusį vartotoją paspaudus “X” ikona eilutės gale vartotojo eilutėje.</w:t>
      </w:r>
    </w:p>
    <w:p w14:paraId="4ED38C86" w14:textId="77777777" w:rsidR="00BA0BE2" w:rsidRDefault="00BA0BE2" w:rsidP="00BA0BE2">
      <w:pPr>
        <w:pStyle w:val="ListParagraph"/>
        <w:numPr>
          <w:ilvl w:val="0"/>
          <w:numId w:val="15"/>
        </w:numPr>
        <w:spacing w:after="160" w:line="259" w:lineRule="auto"/>
      </w:pPr>
      <w:r>
        <w:t xml:space="preserve">Plovėjai -  matomas sąrašas plovėjų dirbančių plovyklose. Administratorius gali redaguoti  plovėjų duomenis paspausdamas ant pieštuko ikonos ir pakeisdami duomenis laukeliuose. </w:t>
      </w:r>
      <w:r>
        <w:lastRenderedPageBreak/>
        <w:t>Galima ištrinti duomenis apie plovėja paspaudus “X” eilutės gale prie kiekvieno plovėjo eilutės.</w:t>
      </w:r>
    </w:p>
    <w:p w14:paraId="24C2CB58" w14:textId="77777777" w:rsidR="00BA0BE2" w:rsidRDefault="00BA0BE2" w:rsidP="00BA0BE2">
      <w:pPr>
        <w:pStyle w:val="ListParagraph"/>
        <w:numPr>
          <w:ilvl w:val="0"/>
          <w:numId w:val="15"/>
        </w:numPr>
        <w:spacing w:after="160" w:line="259" w:lineRule="auto"/>
      </w:pPr>
      <w:r>
        <w:t>Paslaugos – matomas sąrašas siūlomų paslaugų. Galima redaguoti plovimo paslaugos duomenis paspaudus ant pieštuko ikonos, bei pašalinti paslaugą paspaudus ant ikso ikonėlės. Paspaudus ant „Pridėti“ mygtuko pereinama į langą, kuriame galima pridėti naują paslaugą. Užpildžius čia esamus laukus spaudžiama „Registruoti“ ir nauja paslauga pridedama prie jau esamų paslaugų sąrašo.</w:t>
      </w:r>
    </w:p>
    <w:p w14:paraId="5FFFC090" w14:textId="77777777" w:rsidR="00BA0BE2" w:rsidRDefault="00BA0BE2" w:rsidP="00BA0BE2">
      <w:pPr>
        <w:pStyle w:val="ListParagraph"/>
        <w:numPr>
          <w:ilvl w:val="0"/>
          <w:numId w:val="15"/>
        </w:numPr>
        <w:spacing w:after="160" w:line="259" w:lineRule="auto"/>
      </w:pPr>
      <w:r>
        <w:t>Atsijungti – atsijungiama iš sistemos.</w:t>
      </w:r>
    </w:p>
    <w:p w14:paraId="718B4D18" w14:textId="77777777" w:rsidR="00BA0BE2" w:rsidRDefault="00BA0BE2" w:rsidP="00BA0BE2">
      <w:r>
        <w:t>Pagrindiniame lange paspaudus ant mygtuko „Pridėti“ galima priregistruoti naują plovyklą. Užpildžius privalomus laukus, spaudžiamas „Registruoti“ mygtukas, nauja plovykla pridedama į žemėlapį bei plovyklų sąrašus.</w:t>
      </w:r>
    </w:p>
    <w:p w14:paraId="08198A6F" w14:textId="77777777" w:rsidR="00BA0BE2" w:rsidRDefault="00BA0BE2" w:rsidP="00BA0BE2">
      <w:r>
        <w:t>Pagrindinio lango viršuje matomas pelnas.</w:t>
      </w:r>
    </w:p>
    <w:p w14:paraId="56E0696A" w14:textId="77777777" w:rsidR="00BA0BE2" w:rsidRDefault="00BA0BE2" w:rsidP="00BA0BE2"/>
    <w:p w14:paraId="72A88AD2" w14:textId="77573120" w:rsidR="00BA0BE2" w:rsidRDefault="00BA0BE2" w:rsidP="00BA0BE2">
      <w:pPr>
        <w:pStyle w:val="Heading2"/>
        <w:numPr>
          <w:ilvl w:val="1"/>
          <w:numId w:val="7"/>
        </w:numPr>
        <w:rPr>
          <w:rFonts w:eastAsia="Times New Roman"/>
        </w:rPr>
      </w:pPr>
      <w:bookmarkStart w:id="20" w:name="_Toc501480607"/>
      <w:r>
        <w:rPr>
          <w:rFonts w:eastAsia="Times New Roman"/>
        </w:rPr>
        <w:t>Plovyklos vadybininkas</w:t>
      </w:r>
      <w:bookmarkEnd w:id="20"/>
    </w:p>
    <w:p w14:paraId="46E293BF" w14:textId="77777777" w:rsidR="00BA0BE2" w:rsidRDefault="00BA0BE2" w:rsidP="00BA0BE2">
      <w:r>
        <w:t xml:space="preserve">Prisijungęs į sistemą vadybininkas mato vairuotojų registracijų sąrašą. </w:t>
      </w:r>
    </w:p>
    <w:p w14:paraId="7D4AF128" w14:textId="77777777" w:rsidR="00BA0BE2" w:rsidRDefault="00BA0BE2" w:rsidP="00BA0BE2">
      <w:r>
        <w:t>Vadybininkas gali pašalinti užsakymus paspausdamas ant “X” ikonos.</w:t>
      </w:r>
    </w:p>
    <w:p w14:paraId="3F128584" w14:textId="77777777" w:rsidR="00BA0BE2" w:rsidRDefault="00BA0BE2" w:rsidP="00BA0BE2">
      <w:r>
        <w:t>Viršutiniame dešiniajame puslapio kampe matomos 3 pasirinkimo skiltys:</w:t>
      </w:r>
    </w:p>
    <w:p w14:paraId="4498E7B4" w14:textId="77777777" w:rsidR="00BA0BE2" w:rsidRDefault="00BA0BE2" w:rsidP="00BA0BE2">
      <w:pPr>
        <w:pStyle w:val="ListParagraph"/>
        <w:numPr>
          <w:ilvl w:val="0"/>
          <w:numId w:val="16"/>
        </w:numPr>
        <w:spacing w:after="160" w:line="259" w:lineRule="auto"/>
        <w:jc w:val="left"/>
      </w:pPr>
      <w:r>
        <w:t>Registracijos - Prisijungęs į sistemą vadybininkas mato vairuotojų registracijų sąrašą.</w:t>
      </w:r>
      <w:r w:rsidRPr="006C565E">
        <w:t xml:space="preserve"> </w:t>
      </w:r>
      <w:r>
        <w:t>Vadybininkas gali pašalinti užsakymus paspausdamas ant ikso ikonos.</w:t>
      </w:r>
    </w:p>
    <w:p w14:paraId="38FDBA8F" w14:textId="77777777" w:rsidR="00BA0BE2" w:rsidRDefault="00BA0BE2" w:rsidP="00BA0BE2">
      <w:pPr>
        <w:pStyle w:val="ListParagraph"/>
        <w:numPr>
          <w:ilvl w:val="0"/>
          <w:numId w:val="16"/>
        </w:numPr>
        <w:spacing w:after="160" w:line="259" w:lineRule="auto"/>
        <w:jc w:val="left"/>
      </w:pPr>
      <w:r>
        <w:t xml:space="preserve">Plovėjai – matomi sąrašai plovyklos plovėjai, galima redaguoti plovėjo duomenis paspaudus ant pieštuko ikonos bei salinti plovėjo duomenis paspaudus ant ikso ikonos. Paspaudus ant mygtuko „Pridėti“ perkeliamas vadybininkas į langą, kuriame priregistruojamas naujas plovyklos plovėjas. Užpildžius privalomus laukelius spaudžiamas „Registruoti“ mygtukas ir naujas plovėjas priskiriamas plovyklai bei papildo plovyklos plovėjų sąrašus. </w:t>
      </w:r>
    </w:p>
    <w:p w14:paraId="78EAD570" w14:textId="77777777" w:rsidR="00BA0BE2" w:rsidRDefault="00BA0BE2" w:rsidP="00BA0BE2">
      <w:pPr>
        <w:pStyle w:val="ListParagraph"/>
        <w:numPr>
          <w:ilvl w:val="0"/>
          <w:numId w:val="16"/>
        </w:numPr>
        <w:spacing w:after="160" w:line="259" w:lineRule="auto"/>
      </w:pPr>
      <w:r>
        <w:t>Atsijungti – atsijungiama iš sistemos.</w:t>
      </w:r>
    </w:p>
    <w:p w14:paraId="640B338E" w14:textId="77777777" w:rsidR="00BA0BE2" w:rsidRDefault="00BA0BE2" w:rsidP="00BA0BE2"/>
    <w:p w14:paraId="671D20C8" w14:textId="05160D89" w:rsidR="00BA0BE2" w:rsidRDefault="00BA0BE2" w:rsidP="00BA0BE2">
      <w:pPr>
        <w:pStyle w:val="Heading2"/>
        <w:numPr>
          <w:ilvl w:val="1"/>
          <w:numId w:val="7"/>
        </w:numPr>
        <w:rPr>
          <w:rFonts w:eastAsia="Times New Roman"/>
        </w:rPr>
      </w:pPr>
      <w:bookmarkStart w:id="21" w:name="_Toc501480608"/>
      <w:r>
        <w:rPr>
          <w:rFonts w:eastAsia="Times New Roman"/>
        </w:rPr>
        <w:t>Plovyklos plovėjas</w:t>
      </w:r>
      <w:bookmarkEnd w:id="21"/>
    </w:p>
    <w:p w14:paraId="637F9735" w14:textId="77777777" w:rsidR="00BA0BE2" w:rsidRDefault="00BA0BE2" w:rsidP="00BA0BE2">
      <w:r>
        <w:t xml:space="preserve">Prisijungęs į sistemą plovėjas mato darbo sąrašą. </w:t>
      </w:r>
    </w:p>
    <w:p w14:paraId="30D8C471" w14:textId="77777777" w:rsidR="00BA0BE2" w:rsidRPr="006C565E" w:rsidRDefault="00BA0BE2" w:rsidP="00BA0BE2">
      <w:r>
        <w:t>Po kiekvieno aptarnauto automobilio galima sistemoje palikti komentarą apie vairuotojus.</w:t>
      </w:r>
    </w:p>
    <w:p w14:paraId="06F4E404" w14:textId="77777777" w:rsidR="00BA0BE2" w:rsidRDefault="00BA0BE2" w:rsidP="00BA0BE2">
      <w:r>
        <w:t>Viršutiniame dešiniajame puslapio kampe matomos 1 pasirinkimo skiltys:</w:t>
      </w:r>
    </w:p>
    <w:p w14:paraId="377C48D0" w14:textId="255C111B" w:rsidR="00BA0BE2" w:rsidRPr="006C565E" w:rsidRDefault="00BA0BE2" w:rsidP="000D50E0">
      <w:pPr>
        <w:pStyle w:val="ListParagraph"/>
        <w:numPr>
          <w:ilvl w:val="0"/>
          <w:numId w:val="17"/>
        </w:numPr>
        <w:spacing w:after="160" w:line="259" w:lineRule="auto"/>
      </w:pPr>
      <w:r>
        <w:t>Atsijungti – atsijungiama iš sistemos.</w:t>
      </w:r>
    </w:p>
    <w:p w14:paraId="7202EB2E" w14:textId="1AE8D196" w:rsidR="007E2B81" w:rsidRDefault="007E2B81" w:rsidP="00FA3CF8">
      <w:pPr>
        <w:pStyle w:val="Heading1"/>
        <w:numPr>
          <w:ilvl w:val="0"/>
          <w:numId w:val="7"/>
        </w:numPr>
      </w:pPr>
      <w:bookmarkStart w:id="22" w:name="_Toc501480609"/>
      <w:r>
        <w:t>Testavimo ataskaita</w:t>
      </w:r>
      <w:bookmarkEnd w:id="22"/>
    </w:p>
    <w:p w14:paraId="75053706" w14:textId="77777777" w:rsidR="007E2B81" w:rsidRDefault="007E2B81" w:rsidP="007E2B81"/>
    <w:p w14:paraId="641CCFFF" w14:textId="77777777" w:rsidR="007E2B81" w:rsidRDefault="007E2B81" w:rsidP="007E2B81">
      <w:pPr>
        <w:pStyle w:val="NormalWeb"/>
        <w:spacing w:before="0" w:beforeAutospacing="0" w:after="160" w:afterAutospacing="0"/>
        <w:jc w:val="both"/>
      </w:pPr>
      <w:r>
        <w:rPr>
          <w:color w:val="000000"/>
        </w:rPr>
        <w:t>Regresijos testai vykdomi pagal panaudojimo atvejo diagramą.</w:t>
      </w:r>
    </w:p>
    <w:p w14:paraId="40645C5A"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rFonts w:eastAsia="Times New Roman"/>
          <w:color w:val="000000"/>
        </w:rPr>
        <w:t>Užregistruoti naują profilį ir prisijungti prie jo.</w:t>
      </w:r>
    </w:p>
    <w:p w14:paraId="6537C60E"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Patikrinti ar vartotojas gali atsijungti.</w:t>
      </w:r>
    </w:p>
    <w:p w14:paraId="27B5ED5D"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Atlikti profilio redagavimus ir patikrinti ar jie lieka.</w:t>
      </w:r>
    </w:p>
    <w:p w14:paraId="095FE04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Atlikti paslaugos registravimą: pasirinkti paslaugą, pasirinkti laiką, apmokėti.</w:t>
      </w:r>
    </w:p>
    <w:p w14:paraId="3E2CC9C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lastRenderedPageBreak/>
        <w:t>Patikrinti ar vartotojas ir plovėjas gali vertinti plovimo paslaugas.</w:t>
      </w:r>
    </w:p>
    <w:p w14:paraId="5746C9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vartotojas gali atšaukti plovimo užsakymą.</w:t>
      </w:r>
    </w:p>
    <w:p w14:paraId="51BBF27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gaunamas pranešimas apie atliktą plovimo užsakymą.</w:t>
      </w:r>
    </w:p>
    <w:p w14:paraId="32509E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plovėjas mato darbo sąrašą.</w:t>
      </w:r>
    </w:p>
    <w:p w14:paraId="59EC2907"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plovyklas.</w:t>
      </w:r>
    </w:p>
    <w:p w14:paraId="53EEE51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paslaugas.</w:t>
      </w:r>
    </w:p>
    <w:p w14:paraId="0ED733EB"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paskirti vadybininkus plovyklai.</w:t>
      </w:r>
    </w:p>
    <w:p w14:paraId="70EF775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plovėjus.</w:t>
      </w:r>
    </w:p>
    <w:p w14:paraId="2DC13A11"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pelną.</w:t>
      </w:r>
    </w:p>
    <w:p w14:paraId="68DD5758"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vadybininkas ir plovėjas gali peržiūrėti automobilio plovimo registracijas.</w:t>
      </w:r>
    </w:p>
    <w:p w14:paraId="0E6CBB84"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atšaukti vairuotojų registracijas.</w:t>
      </w:r>
    </w:p>
    <w:p w14:paraId="7C6263AF"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plovėjus.</w:t>
      </w:r>
    </w:p>
    <w:p w14:paraId="65971B4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darbo laiką.</w:t>
      </w:r>
    </w:p>
    <w:p w14:paraId="70FE1914" w14:textId="77777777" w:rsidR="007E2B81" w:rsidRPr="00BD319C"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peržiūrėti plovyklos resursus.</w:t>
      </w:r>
    </w:p>
    <w:p w14:paraId="6E6F176B" w14:textId="25283E1F" w:rsidR="00A6190E" w:rsidRDefault="00A6190E" w:rsidP="00A6190E">
      <w:pPr>
        <w:pStyle w:val="ListParagraph"/>
      </w:pPr>
    </w:p>
    <w:p w14:paraId="2AEA078C" w14:textId="273CA046" w:rsidR="00A6190E" w:rsidRDefault="00A6190E" w:rsidP="00A6190E">
      <w:pPr>
        <w:pStyle w:val="Heading1"/>
        <w:numPr>
          <w:ilvl w:val="0"/>
          <w:numId w:val="7"/>
        </w:numPr>
      </w:pPr>
      <w:bookmarkStart w:id="23" w:name="_Toc396842840"/>
      <w:r>
        <w:t>Versijavimo sistemos aprašymas ir  panaudojim</w:t>
      </w:r>
      <w:bookmarkEnd w:id="23"/>
      <w:r>
        <w:t>as</w:t>
      </w:r>
    </w:p>
    <w:p w14:paraId="7C622727" w14:textId="77777777" w:rsidR="00FA3CF8" w:rsidRPr="00FA3CF8" w:rsidRDefault="00FA3CF8" w:rsidP="00FA3CF8"/>
    <w:p w14:paraId="6DEBA490" w14:textId="5C84EF96" w:rsidR="00FA3CF8" w:rsidRDefault="00FA3CF8" w:rsidP="00FA3CF8">
      <w:r>
        <w:t>Naudojome GitHub  versijavimo sistemą. Tai gana paprasta versijavimo sistema, kuri turi WEB prieigą, tačiau repozitorijos gali būti pasiekiamos ir su trečiosiomis programomis. Naudojant WEB prieigą sudėtingiau naudotis, kai projektas turi daug failų, nes WEB įrankiu sudėtinga kurti direktorijas. Žemiau pateikiamos ekrano nuotraukos, kuriuos parodo kaip sekėsi naudotis versijavimo įrankiu.</w:t>
      </w:r>
    </w:p>
    <w:p w14:paraId="32893D8F" w14:textId="77777777" w:rsidR="00FA3CF8" w:rsidRPr="00FA3CF8" w:rsidRDefault="00FA3CF8" w:rsidP="00FA3CF8"/>
    <w:p w14:paraId="13E3F2E5" w14:textId="18BBA247" w:rsidR="00A6190E" w:rsidRDefault="00821E06" w:rsidP="00821E06">
      <w:pPr>
        <w:pStyle w:val="ListParagraph"/>
        <w:ind w:left="-720"/>
      </w:pPr>
      <w:r w:rsidRPr="00821E06">
        <w:rPr>
          <w:noProof/>
        </w:rPr>
        <w:drawing>
          <wp:inline distT="0" distB="0" distL="0" distR="0" wp14:anchorId="714D34F0" wp14:editId="255BEE27">
            <wp:extent cx="6120130" cy="22656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65680"/>
                    </a:xfrm>
                    <a:prstGeom prst="rect">
                      <a:avLst/>
                    </a:prstGeom>
                  </pic:spPr>
                </pic:pic>
              </a:graphicData>
            </a:graphic>
          </wp:inline>
        </w:drawing>
      </w:r>
    </w:p>
    <w:p w14:paraId="5F631ADB" w14:textId="01539A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Commit’ų grafikas</w:t>
      </w:r>
    </w:p>
    <w:p w14:paraId="0ED01284" w14:textId="77777777" w:rsidR="00FA3CF8" w:rsidRDefault="00FA3CF8" w:rsidP="00821E06">
      <w:pPr>
        <w:pStyle w:val="ListParagraph"/>
        <w:ind w:left="-720"/>
      </w:pPr>
    </w:p>
    <w:p w14:paraId="2A40CB37" w14:textId="182387FC" w:rsidR="00DA4152" w:rsidRDefault="00DA4152" w:rsidP="00821E06">
      <w:pPr>
        <w:pStyle w:val="ListParagraph"/>
        <w:ind w:left="-720"/>
      </w:pPr>
      <w:r w:rsidRPr="00DA4152">
        <w:rPr>
          <w:noProof/>
        </w:rPr>
        <w:drawing>
          <wp:inline distT="0" distB="0" distL="0" distR="0" wp14:anchorId="2624877F" wp14:editId="2C104989">
            <wp:extent cx="6120130" cy="160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05280"/>
                    </a:xfrm>
                    <a:prstGeom prst="rect">
                      <a:avLst/>
                    </a:prstGeom>
                  </pic:spPr>
                </pic:pic>
              </a:graphicData>
            </a:graphic>
          </wp:inline>
        </w:drawing>
      </w:r>
    </w:p>
    <w:p w14:paraId="728843DD" w14:textId="421B8366" w:rsidR="00FA3CF8" w:rsidRPr="00FA3CF8" w:rsidRDefault="00FA3CF8" w:rsidP="00FA3CF8">
      <w:pPr>
        <w:pStyle w:val="Caption"/>
        <w:jc w:val="center"/>
        <w:rPr>
          <w:rFonts w:eastAsiaTheme="minorHAnsi"/>
          <w:b/>
          <w:i w:val="0"/>
          <w:color w:val="auto"/>
          <w:sz w:val="20"/>
          <w:szCs w:val="20"/>
          <w:lang w:val="en-US"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6</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 xml:space="preserve">Versijavimo įrankio naudojimas ( </w:t>
      </w:r>
      <w:r>
        <w:rPr>
          <w:b/>
          <w:i w:val="0"/>
          <w:color w:val="auto"/>
          <w:sz w:val="20"/>
          <w:szCs w:val="20"/>
          <w:lang w:val="en-US"/>
        </w:rPr>
        <w:t xml:space="preserve">1 </w:t>
      </w:r>
      <w:proofErr w:type="spellStart"/>
      <w:r>
        <w:rPr>
          <w:b/>
          <w:i w:val="0"/>
          <w:color w:val="auto"/>
          <w:sz w:val="20"/>
          <w:szCs w:val="20"/>
          <w:lang w:val="en-US"/>
        </w:rPr>
        <w:t>dalis</w:t>
      </w:r>
      <w:proofErr w:type="spellEnd"/>
      <w:r>
        <w:rPr>
          <w:b/>
          <w:i w:val="0"/>
          <w:color w:val="auto"/>
          <w:sz w:val="20"/>
          <w:szCs w:val="20"/>
          <w:lang w:val="en-US"/>
        </w:rPr>
        <w:t xml:space="preserve">) </w:t>
      </w:r>
    </w:p>
    <w:p w14:paraId="7F4E1BAA" w14:textId="77777777" w:rsidR="00FA3CF8" w:rsidRDefault="00FA3CF8" w:rsidP="00821E06">
      <w:pPr>
        <w:pStyle w:val="ListParagraph"/>
        <w:ind w:left="-720"/>
      </w:pPr>
    </w:p>
    <w:p w14:paraId="79AC6154" w14:textId="6CBC7D26" w:rsidR="00DA4152" w:rsidRDefault="00DA4152" w:rsidP="00821E06">
      <w:pPr>
        <w:pStyle w:val="ListParagraph"/>
        <w:ind w:left="-720"/>
      </w:pPr>
      <w:r w:rsidRPr="00DA4152">
        <w:rPr>
          <w:noProof/>
        </w:rPr>
        <w:drawing>
          <wp:inline distT="0" distB="0" distL="0" distR="0" wp14:anchorId="1619FCBD" wp14:editId="4B405833">
            <wp:extent cx="6120130" cy="55422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542280"/>
                    </a:xfrm>
                    <a:prstGeom prst="rect">
                      <a:avLst/>
                    </a:prstGeom>
                  </pic:spPr>
                </pic:pic>
              </a:graphicData>
            </a:graphic>
          </wp:inline>
        </w:drawing>
      </w:r>
    </w:p>
    <w:p w14:paraId="130F9709" w14:textId="0FB875B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7</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naudojimas (2 dalis)</w:t>
      </w:r>
    </w:p>
    <w:p w14:paraId="348CA7D6" w14:textId="77777777" w:rsidR="00FA3CF8" w:rsidRPr="00BD319C" w:rsidRDefault="00FA3CF8" w:rsidP="00821E06">
      <w:pPr>
        <w:pStyle w:val="ListParagraph"/>
        <w:ind w:left="-720"/>
      </w:pPr>
    </w:p>
    <w:p w14:paraId="14ABD51D" w14:textId="58C85429" w:rsidR="001E32DD" w:rsidRDefault="00A6190E" w:rsidP="00C07B1D">
      <w:pPr>
        <w:pStyle w:val="Heading1"/>
        <w:numPr>
          <w:ilvl w:val="0"/>
          <w:numId w:val="7"/>
        </w:numPr>
      </w:pPr>
      <w:bookmarkStart w:id="24" w:name="_Toc396842841"/>
      <w:r>
        <w:lastRenderedPageBreak/>
        <w:t>P</w:t>
      </w:r>
      <w:r w:rsidR="001E32DD">
        <w:t>rojekto planas ir projekto vykdymo atsakaita</w:t>
      </w:r>
      <w:bookmarkEnd w:id="24"/>
    </w:p>
    <w:p w14:paraId="42A4C8E1" w14:textId="77777777" w:rsidR="000D50E0" w:rsidRDefault="000D50E0" w:rsidP="000D50E0"/>
    <w:p w14:paraId="200DDF25" w14:textId="4F3653E6" w:rsidR="002B7102" w:rsidRDefault="002B7102" w:rsidP="002B7102">
      <w:pPr>
        <w:pStyle w:val="Heading2"/>
        <w:numPr>
          <w:ilvl w:val="1"/>
          <w:numId w:val="7"/>
        </w:numPr>
      </w:pPr>
      <w:r>
        <w:t>Projekto planas</w:t>
      </w:r>
    </w:p>
    <w:p w14:paraId="05F9339B" w14:textId="77777777" w:rsidR="002B7102" w:rsidRDefault="002B7102" w:rsidP="002B7102"/>
    <w:p w14:paraId="443D7EAD" w14:textId="34933D42" w:rsidR="002B7102" w:rsidRDefault="002B7102" w:rsidP="002B7102">
      <w:pPr>
        <w:pStyle w:val="ListParagraph"/>
        <w:numPr>
          <w:ilvl w:val="0"/>
          <w:numId w:val="40"/>
        </w:numPr>
      </w:pPr>
      <w:r>
        <w:t>Įvadas</w:t>
      </w:r>
    </w:p>
    <w:p w14:paraId="06F08967" w14:textId="54D3EA84" w:rsidR="002B7102" w:rsidRDefault="002B7102" w:rsidP="002B7102">
      <w:pPr>
        <w:pStyle w:val="ListParagraph"/>
        <w:numPr>
          <w:ilvl w:val="1"/>
          <w:numId w:val="40"/>
        </w:numPr>
      </w:pPr>
      <w:r>
        <w:t>Dabartinės situacijos analizė</w:t>
      </w:r>
      <w:r>
        <w:tab/>
      </w:r>
    </w:p>
    <w:p w14:paraId="60D8A956" w14:textId="5CA9A22B" w:rsidR="002B7102" w:rsidRDefault="002B7102" w:rsidP="002B7102">
      <w:pPr>
        <w:pStyle w:val="ListParagraph"/>
        <w:numPr>
          <w:ilvl w:val="1"/>
          <w:numId w:val="40"/>
        </w:numPr>
      </w:pPr>
      <w:r>
        <w:t>Pasiūlymo pagrindimo parengimas</w:t>
      </w:r>
    </w:p>
    <w:p w14:paraId="72E52AD8" w14:textId="4734174A" w:rsidR="002B7102" w:rsidRDefault="002B7102" w:rsidP="002B7102">
      <w:pPr>
        <w:pStyle w:val="ListParagraph"/>
        <w:numPr>
          <w:ilvl w:val="1"/>
          <w:numId w:val="40"/>
        </w:numPr>
      </w:pPr>
      <w:r>
        <w:t>Technologijų/sprendimo pasirinkimas</w:t>
      </w:r>
    </w:p>
    <w:p w14:paraId="72BF35A4" w14:textId="0790CC04" w:rsidR="002B7102" w:rsidRDefault="002B7102" w:rsidP="002B7102">
      <w:pPr>
        <w:pStyle w:val="ListParagraph"/>
        <w:numPr>
          <w:ilvl w:val="0"/>
          <w:numId w:val="40"/>
        </w:numPr>
      </w:pPr>
      <w:r>
        <w:t>Techninis pasiūlymas</w:t>
      </w:r>
    </w:p>
    <w:p w14:paraId="346E53C7" w14:textId="76A720F4" w:rsidR="002B7102" w:rsidRDefault="002B7102" w:rsidP="002B7102">
      <w:pPr>
        <w:pStyle w:val="ListParagraph"/>
        <w:numPr>
          <w:ilvl w:val="1"/>
          <w:numId w:val="40"/>
        </w:numPr>
      </w:pPr>
      <w:r>
        <w:t>Tikslo parengimas</w:t>
      </w:r>
    </w:p>
    <w:p w14:paraId="58EF7D4F" w14:textId="42136F7A" w:rsidR="002B7102" w:rsidRDefault="002B7102" w:rsidP="002B7102">
      <w:pPr>
        <w:pStyle w:val="ListParagraph"/>
        <w:numPr>
          <w:ilvl w:val="1"/>
          <w:numId w:val="40"/>
        </w:numPr>
      </w:pPr>
      <w:r>
        <w:t>Specifikacijos reikalavimo analizė</w:t>
      </w:r>
    </w:p>
    <w:p w14:paraId="04A82801" w14:textId="7EA86F3D" w:rsidR="002B7102" w:rsidRDefault="002B7102" w:rsidP="002B7102">
      <w:pPr>
        <w:pStyle w:val="ListParagraph"/>
        <w:numPr>
          <w:ilvl w:val="1"/>
          <w:numId w:val="40"/>
        </w:numPr>
      </w:pPr>
      <w:r>
        <w:t>Duomenų bazės klasių ER modelio parengimas</w:t>
      </w:r>
    </w:p>
    <w:p w14:paraId="6ABCBA2B" w14:textId="384423B8" w:rsidR="00E22508" w:rsidRDefault="00E22508" w:rsidP="002B7102">
      <w:pPr>
        <w:pStyle w:val="ListParagraph"/>
        <w:numPr>
          <w:ilvl w:val="1"/>
          <w:numId w:val="40"/>
        </w:numPr>
      </w:pPr>
      <w:r>
        <w:t>Projekto apimties analizė</w:t>
      </w:r>
    </w:p>
    <w:p w14:paraId="653EE0D4" w14:textId="1217D808" w:rsidR="00E22508" w:rsidRDefault="00E22508" w:rsidP="00E22508">
      <w:pPr>
        <w:pStyle w:val="ListParagraph"/>
        <w:numPr>
          <w:ilvl w:val="0"/>
          <w:numId w:val="40"/>
        </w:numPr>
      </w:pPr>
      <w:r>
        <w:t>Projekto valdymo pasiūlymas</w:t>
      </w:r>
    </w:p>
    <w:p w14:paraId="291B299B" w14:textId="795F6609" w:rsidR="00E22508" w:rsidRDefault="00E22508" w:rsidP="00E22508">
      <w:pPr>
        <w:pStyle w:val="ListParagraph"/>
        <w:numPr>
          <w:ilvl w:val="1"/>
          <w:numId w:val="40"/>
        </w:numPr>
      </w:pPr>
      <w:r>
        <w:t>Projekto komandos sudarymas</w:t>
      </w:r>
    </w:p>
    <w:p w14:paraId="613127C6" w14:textId="38F94299" w:rsidR="00E22508" w:rsidRDefault="00E22508" w:rsidP="00E22508">
      <w:pPr>
        <w:pStyle w:val="ListParagraph"/>
        <w:numPr>
          <w:ilvl w:val="1"/>
          <w:numId w:val="40"/>
        </w:numPr>
      </w:pPr>
      <w:r>
        <w:t>Darbų struktūrizavimas</w:t>
      </w:r>
    </w:p>
    <w:p w14:paraId="0F3680D6" w14:textId="42CDC3AB" w:rsidR="00E22508" w:rsidRDefault="00E22508" w:rsidP="00E22508">
      <w:pPr>
        <w:pStyle w:val="ListParagraph"/>
        <w:numPr>
          <w:ilvl w:val="1"/>
          <w:numId w:val="40"/>
        </w:numPr>
      </w:pPr>
      <w:r>
        <w:t>Plano sudarymas</w:t>
      </w:r>
    </w:p>
    <w:p w14:paraId="4D7CAB8B" w14:textId="09B1E781" w:rsidR="00E22508" w:rsidRDefault="00E22508" w:rsidP="00E22508">
      <w:pPr>
        <w:pStyle w:val="ListParagraph"/>
        <w:numPr>
          <w:ilvl w:val="0"/>
          <w:numId w:val="40"/>
        </w:numPr>
      </w:pPr>
      <w:r>
        <w:t>Komercinis pasiūlymas</w:t>
      </w:r>
    </w:p>
    <w:p w14:paraId="6AD85E98" w14:textId="06AA0550" w:rsidR="00E22508" w:rsidRDefault="00E22508" w:rsidP="00E22508">
      <w:pPr>
        <w:pStyle w:val="ListParagraph"/>
        <w:numPr>
          <w:ilvl w:val="1"/>
          <w:numId w:val="40"/>
        </w:numPr>
      </w:pPr>
      <w:r>
        <w:t>Susitarimų tarp užsakovų ir vykdytojų sudarymas</w:t>
      </w:r>
    </w:p>
    <w:p w14:paraId="090B0420" w14:textId="18FB21B9" w:rsidR="00E22508" w:rsidRDefault="00E22508" w:rsidP="00E22508">
      <w:pPr>
        <w:pStyle w:val="ListParagraph"/>
        <w:numPr>
          <w:ilvl w:val="1"/>
          <w:numId w:val="40"/>
        </w:numPr>
      </w:pPr>
      <w:r>
        <w:t>Kainos analizė</w:t>
      </w:r>
    </w:p>
    <w:p w14:paraId="439A7EB1" w14:textId="1CCFAB98" w:rsidR="00E22508" w:rsidRDefault="00E22508" w:rsidP="00E22508">
      <w:pPr>
        <w:pStyle w:val="ListParagraph"/>
        <w:numPr>
          <w:ilvl w:val="1"/>
          <w:numId w:val="40"/>
        </w:numPr>
      </w:pPr>
      <w:r>
        <w:t>Mokėjimų tvarkaraščio sudarymas</w:t>
      </w:r>
    </w:p>
    <w:p w14:paraId="75496C61" w14:textId="412B0B0F" w:rsidR="00E22508" w:rsidRDefault="00E22508" w:rsidP="00E22508">
      <w:pPr>
        <w:pStyle w:val="ListParagraph"/>
        <w:numPr>
          <w:ilvl w:val="1"/>
          <w:numId w:val="40"/>
        </w:numPr>
      </w:pPr>
      <w:r>
        <w:t>Rezultatų pateikimas</w:t>
      </w:r>
    </w:p>
    <w:p w14:paraId="65F69E7D" w14:textId="54DB590E" w:rsidR="00E22508" w:rsidRDefault="00E22508" w:rsidP="00E22508">
      <w:pPr>
        <w:pStyle w:val="ListParagraph"/>
        <w:numPr>
          <w:ilvl w:val="1"/>
          <w:numId w:val="40"/>
        </w:numPr>
      </w:pPr>
      <w:r>
        <w:t>Papildomų sąlygų surinkimas</w:t>
      </w:r>
    </w:p>
    <w:p w14:paraId="2B541CA3" w14:textId="1E13B0CF" w:rsidR="00E22508" w:rsidRDefault="00E22508" w:rsidP="00E22508">
      <w:pPr>
        <w:pStyle w:val="ListParagraph"/>
        <w:numPr>
          <w:ilvl w:val="0"/>
          <w:numId w:val="40"/>
        </w:numPr>
      </w:pPr>
      <w:r>
        <w:t>Projektavimas</w:t>
      </w:r>
    </w:p>
    <w:p w14:paraId="7DF43EA1" w14:textId="6F89B1D3" w:rsidR="00E22508" w:rsidRDefault="00E22508" w:rsidP="00E22508">
      <w:pPr>
        <w:pStyle w:val="ListParagraph"/>
        <w:numPr>
          <w:ilvl w:val="1"/>
          <w:numId w:val="40"/>
        </w:numPr>
      </w:pPr>
      <w:r>
        <w:t>Vartotojo sąsajos modelis</w:t>
      </w:r>
    </w:p>
    <w:p w14:paraId="7472B4A9" w14:textId="62808F3C" w:rsidR="00E22508" w:rsidRDefault="00E22508" w:rsidP="00E22508">
      <w:pPr>
        <w:pStyle w:val="ListParagraph"/>
        <w:numPr>
          <w:ilvl w:val="1"/>
          <w:numId w:val="40"/>
        </w:numPr>
      </w:pPr>
      <w:r>
        <w:t>Reklaminis filmukas</w:t>
      </w:r>
    </w:p>
    <w:p w14:paraId="1077E45D" w14:textId="26C0047E" w:rsidR="00E22508" w:rsidRDefault="00E22508" w:rsidP="00E22508">
      <w:pPr>
        <w:pStyle w:val="ListParagraph"/>
        <w:numPr>
          <w:ilvl w:val="1"/>
          <w:numId w:val="40"/>
        </w:numPr>
      </w:pPr>
      <w:r>
        <w:t>Ikonų dizainas, trys projektiniai pasiūlymai ir trys iteracijos</w:t>
      </w:r>
    </w:p>
    <w:p w14:paraId="2F7928DF" w14:textId="10BA8E5C" w:rsidR="00E22508" w:rsidRDefault="00E22508" w:rsidP="00E22508">
      <w:pPr>
        <w:pStyle w:val="ListParagraph"/>
        <w:numPr>
          <w:ilvl w:val="0"/>
          <w:numId w:val="40"/>
        </w:numPr>
      </w:pPr>
      <w:r>
        <w:t>Projekto realizavimas</w:t>
      </w:r>
    </w:p>
    <w:p w14:paraId="7E0E96C2" w14:textId="77777777" w:rsidR="00E22508" w:rsidRDefault="00E22508" w:rsidP="00E22508">
      <w:pPr>
        <w:pStyle w:val="ListParagraph"/>
        <w:ind w:left="1152" w:firstLine="0"/>
      </w:pPr>
    </w:p>
    <w:p w14:paraId="063183A0" w14:textId="77777777" w:rsidR="002B7102" w:rsidRPr="002B7102" w:rsidRDefault="002B7102" w:rsidP="002B7102"/>
    <w:p w14:paraId="46BB45CA" w14:textId="694D7DC2" w:rsidR="000D50E0" w:rsidRDefault="007F7621" w:rsidP="007F7621">
      <w:pPr>
        <w:pStyle w:val="Heading2"/>
        <w:numPr>
          <w:ilvl w:val="1"/>
          <w:numId w:val="7"/>
        </w:numPr>
      </w:pPr>
      <w:r>
        <w:t xml:space="preserve">Pasikeitę užsakovų reikalavimai: </w:t>
      </w:r>
    </w:p>
    <w:p w14:paraId="30173F73" w14:textId="3F0F96EB"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Keturių</w:t>
      </w:r>
      <w:proofErr w:type="spellEnd"/>
      <w:r w:rsidRPr="009D4F48">
        <w:rPr>
          <w:rFonts w:eastAsiaTheme="minorHAnsi"/>
          <w:lang w:val="en-GB" w:eastAsia="en-US"/>
        </w:rPr>
        <w:t xml:space="preserve"> </w:t>
      </w:r>
      <w:proofErr w:type="spellStart"/>
      <w:r w:rsidRPr="009D4F48">
        <w:rPr>
          <w:rFonts w:eastAsiaTheme="minorHAnsi"/>
          <w:lang w:val="en-GB" w:eastAsia="en-US"/>
        </w:rPr>
        <w:t>žingsnių</w:t>
      </w:r>
      <w:proofErr w:type="spellEnd"/>
      <w:r w:rsidRPr="009D4F48">
        <w:rPr>
          <w:rFonts w:eastAsiaTheme="minorHAnsi"/>
          <w:lang w:val="en-GB" w:eastAsia="en-US"/>
        </w:rPr>
        <w:t xml:space="preserve"> </w:t>
      </w:r>
      <w:proofErr w:type="spellStart"/>
      <w:r w:rsidRPr="009D4F48">
        <w:rPr>
          <w:rFonts w:eastAsiaTheme="minorHAnsi"/>
          <w:lang w:val="en-GB" w:eastAsia="en-US"/>
        </w:rPr>
        <w:t>paslaugos</w:t>
      </w:r>
      <w:proofErr w:type="spellEnd"/>
      <w:r w:rsidRPr="009D4F48">
        <w:rPr>
          <w:rFonts w:eastAsiaTheme="minorHAnsi"/>
          <w:lang w:val="en-GB" w:eastAsia="en-US"/>
        </w:rPr>
        <w:t xml:space="preserve"> </w:t>
      </w:r>
      <w:proofErr w:type="spellStart"/>
      <w:r w:rsidRPr="009D4F48">
        <w:rPr>
          <w:rFonts w:eastAsiaTheme="minorHAnsi"/>
          <w:lang w:val="en-GB" w:eastAsia="en-US"/>
        </w:rPr>
        <w:t>užsakymas</w:t>
      </w:r>
      <w:proofErr w:type="spellEnd"/>
      <w:r w:rsidRPr="009D4F48">
        <w:rPr>
          <w:rFonts w:eastAsiaTheme="minorHAnsi"/>
          <w:lang w:val="en-GB" w:eastAsia="en-US"/>
        </w:rPr>
        <w:t>.</w:t>
      </w:r>
    </w:p>
    <w:p w14:paraId="06E9E19E" w14:textId="541D8A57"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Vartotojo</w:t>
      </w:r>
      <w:proofErr w:type="spellEnd"/>
      <w:r w:rsidRPr="009D4F48">
        <w:rPr>
          <w:rFonts w:eastAsiaTheme="minorHAnsi"/>
          <w:lang w:val="en-GB" w:eastAsia="en-US"/>
        </w:rPr>
        <w:t xml:space="preserve"> </w:t>
      </w:r>
      <w:proofErr w:type="spellStart"/>
      <w:r w:rsidRPr="009D4F48">
        <w:rPr>
          <w:rFonts w:eastAsiaTheme="minorHAnsi"/>
          <w:lang w:val="en-GB" w:eastAsia="en-US"/>
        </w:rPr>
        <w:t>programa</w:t>
      </w:r>
      <w:proofErr w:type="spellEnd"/>
      <w:r w:rsidRPr="009D4F48">
        <w:rPr>
          <w:rFonts w:eastAsiaTheme="minorHAnsi"/>
          <w:lang w:val="en-GB" w:eastAsia="en-US"/>
        </w:rPr>
        <w:t xml:space="preserve"> </w:t>
      </w:r>
      <w:proofErr w:type="spellStart"/>
      <w:r w:rsidRPr="009D4F48">
        <w:rPr>
          <w:rFonts w:eastAsiaTheme="minorHAnsi"/>
          <w:lang w:val="en-GB" w:eastAsia="en-US"/>
        </w:rPr>
        <w:t>palaiko</w:t>
      </w:r>
      <w:proofErr w:type="spellEnd"/>
      <w:r w:rsidRPr="009D4F48">
        <w:rPr>
          <w:rFonts w:eastAsiaTheme="minorHAnsi"/>
          <w:lang w:val="en-GB" w:eastAsia="en-US"/>
        </w:rPr>
        <w:t xml:space="preserve"> </w:t>
      </w:r>
      <w:proofErr w:type="spellStart"/>
      <w:r w:rsidRPr="009D4F48">
        <w:rPr>
          <w:rFonts w:eastAsiaTheme="minorHAnsi"/>
          <w:lang w:val="en-GB" w:eastAsia="en-US"/>
        </w:rPr>
        <w:t>tik</w:t>
      </w:r>
      <w:proofErr w:type="spellEnd"/>
      <w:r w:rsidRPr="009D4F48">
        <w:rPr>
          <w:rFonts w:eastAsiaTheme="minorHAnsi"/>
          <w:lang w:val="en-GB" w:eastAsia="en-US"/>
        </w:rPr>
        <w:t xml:space="preserve"> į </w:t>
      </w:r>
      <w:proofErr w:type="spellStart"/>
      <w:r w:rsidRPr="009D4F48">
        <w:rPr>
          <w:rFonts w:eastAsiaTheme="minorHAnsi"/>
          <w:lang w:val="en-GB" w:eastAsia="en-US"/>
        </w:rPr>
        <w:t>lietuvių</w:t>
      </w:r>
      <w:proofErr w:type="spellEnd"/>
      <w:r w:rsidRPr="009D4F48">
        <w:rPr>
          <w:rFonts w:eastAsiaTheme="minorHAnsi"/>
          <w:lang w:val="en-GB" w:eastAsia="en-US"/>
        </w:rPr>
        <w:t xml:space="preserve"> </w:t>
      </w:r>
      <w:proofErr w:type="spellStart"/>
      <w:r w:rsidRPr="009D4F48">
        <w:rPr>
          <w:rFonts w:eastAsiaTheme="minorHAnsi"/>
          <w:lang w:val="en-GB" w:eastAsia="en-US"/>
        </w:rPr>
        <w:t>kalbą</w:t>
      </w:r>
      <w:proofErr w:type="spellEnd"/>
      <w:r w:rsidRPr="009D4F48">
        <w:rPr>
          <w:rFonts w:eastAsiaTheme="minorHAnsi"/>
          <w:lang w:val="en-GB" w:eastAsia="en-US"/>
        </w:rPr>
        <w:t>.</w:t>
      </w:r>
    </w:p>
    <w:p w14:paraId="55811EC6" w14:textId="0C5104B3"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Sistemos</w:t>
      </w:r>
      <w:proofErr w:type="spellEnd"/>
      <w:r w:rsidRPr="009D4F48">
        <w:rPr>
          <w:rFonts w:eastAsiaTheme="minorHAnsi"/>
          <w:lang w:val="en-GB" w:eastAsia="en-US"/>
        </w:rPr>
        <w:t xml:space="preserve"> </w:t>
      </w:r>
      <w:proofErr w:type="spellStart"/>
      <w:r w:rsidRPr="009D4F48">
        <w:rPr>
          <w:rFonts w:eastAsiaTheme="minorHAnsi"/>
          <w:lang w:val="en-GB" w:eastAsia="en-US"/>
        </w:rPr>
        <w:t>dizainas</w:t>
      </w:r>
      <w:proofErr w:type="spellEnd"/>
      <w:r w:rsidRPr="009D4F48">
        <w:rPr>
          <w:rFonts w:eastAsiaTheme="minorHAnsi"/>
          <w:lang w:val="en-GB" w:eastAsia="en-US"/>
        </w:rPr>
        <w:t xml:space="preserve"> </w:t>
      </w:r>
      <w:proofErr w:type="spellStart"/>
      <w:r w:rsidRPr="009D4F48">
        <w:rPr>
          <w:rFonts w:eastAsiaTheme="minorHAnsi"/>
          <w:lang w:val="en-GB" w:eastAsia="en-US"/>
        </w:rPr>
        <w:t>prisitaiko</w:t>
      </w:r>
      <w:proofErr w:type="spellEnd"/>
      <w:r w:rsidRPr="009D4F48">
        <w:rPr>
          <w:rFonts w:eastAsiaTheme="minorHAnsi"/>
          <w:lang w:val="en-GB" w:eastAsia="en-US"/>
        </w:rPr>
        <w:t xml:space="preserve"> </w:t>
      </w:r>
      <w:proofErr w:type="spellStart"/>
      <w:r w:rsidRPr="009D4F48">
        <w:rPr>
          <w:rFonts w:eastAsiaTheme="minorHAnsi"/>
          <w:lang w:val="en-GB" w:eastAsia="en-US"/>
        </w:rPr>
        <w:t>prie</w:t>
      </w:r>
      <w:proofErr w:type="spellEnd"/>
      <w:r w:rsidRPr="009D4F48">
        <w:rPr>
          <w:rFonts w:eastAsiaTheme="minorHAnsi"/>
          <w:lang w:val="en-GB" w:eastAsia="en-US"/>
        </w:rPr>
        <w:t xml:space="preserve"> </w:t>
      </w:r>
      <w:proofErr w:type="spellStart"/>
      <w:r w:rsidRPr="009D4F48">
        <w:rPr>
          <w:rFonts w:eastAsiaTheme="minorHAnsi"/>
          <w:lang w:val="en-GB" w:eastAsia="en-US"/>
        </w:rPr>
        <w:t>naudotojo</w:t>
      </w:r>
      <w:proofErr w:type="spellEnd"/>
      <w:r w:rsidRPr="009D4F48">
        <w:rPr>
          <w:rFonts w:eastAsiaTheme="minorHAnsi"/>
          <w:lang w:val="en-GB" w:eastAsia="en-US"/>
        </w:rPr>
        <w:t xml:space="preserve"> </w:t>
      </w:r>
      <w:proofErr w:type="spellStart"/>
      <w:r w:rsidRPr="009D4F48">
        <w:rPr>
          <w:rFonts w:eastAsiaTheme="minorHAnsi"/>
          <w:lang w:val="en-GB" w:eastAsia="en-US"/>
        </w:rPr>
        <w:t>įrenginio</w:t>
      </w:r>
      <w:proofErr w:type="spellEnd"/>
      <w:r w:rsidRPr="009D4F48">
        <w:rPr>
          <w:rFonts w:eastAsiaTheme="minorHAnsi"/>
          <w:lang w:val="en-GB" w:eastAsia="en-US"/>
        </w:rPr>
        <w:t xml:space="preserve"> </w:t>
      </w:r>
      <w:proofErr w:type="spellStart"/>
      <w:r w:rsidRPr="009D4F48">
        <w:rPr>
          <w:rFonts w:eastAsiaTheme="minorHAnsi"/>
          <w:lang w:val="en-GB" w:eastAsia="en-US"/>
        </w:rPr>
        <w:t>ekrano</w:t>
      </w:r>
      <w:proofErr w:type="spellEnd"/>
      <w:r w:rsidRPr="009D4F48">
        <w:rPr>
          <w:rFonts w:eastAsiaTheme="minorHAnsi"/>
          <w:lang w:val="en-GB" w:eastAsia="en-US"/>
        </w:rPr>
        <w:t xml:space="preserve"> </w:t>
      </w:r>
      <w:proofErr w:type="spellStart"/>
      <w:r w:rsidRPr="009D4F48">
        <w:rPr>
          <w:rFonts w:eastAsiaTheme="minorHAnsi"/>
          <w:lang w:val="en-GB" w:eastAsia="en-US"/>
        </w:rPr>
        <w:t>dydžio</w:t>
      </w:r>
      <w:proofErr w:type="spellEnd"/>
      <w:r w:rsidRPr="009D4F48">
        <w:rPr>
          <w:rFonts w:eastAsiaTheme="minorHAnsi"/>
          <w:lang w:val="en-GB" w:eastAsia="en-US"/>
        </w:rPr>
        <w:t>.</w:t>
      </w:r>
    </w:p>
    <w:p w14:paraId="55866A7E" w14:textId="1B2DF962"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 xml:space="preserve">Sistema </w:t>
      </w:r>
      <w:proofErr w:type="spellStart"/>
      <w:r w:rsidRPr="009D4F48">
        <w:rPr>
          <w:rFonts w:eastAsiaTheme="minorHAnsi"/>
          <w:lang w:val="en-GB" w:eastAsia="en-US"/>
        </w:rPr>
        <w:t>pritaikyta</w:t>
      </w:r>
      <w:proofErr w:type="spellEnd"/>
      <w:r w:rsidRPr="009D4F48">
        <w:rPr>
          <w:rFonts w:eastAsiaTheme="minorHAnsi"/>
          <w:lang w:val="en-GB" w:eastAsia="en-US"/>
        </w:rPr>
        <w:t xml:space="preserve"> </w:t>
      </w:r>
      <w:proofErr w:type="spellStart"/>
      <w:r w:rsidRPr="009D4F48">
        <w:rPr>
          <w:rFonts w:eastAsiaTheme="minorHAnsi"/>
          <w:lang w:val="en-GB" w:eastAsia="en-US"/>
        </w:rPr>
        <w:t>populiariausioms</w:t>
      </w:r>
      <w:proofErr w:type="spellEnd"/>
      <w:r w:rsidRPr="009D4F48">
        <w:rPr>
          <w:rFonts w:eastAsiaTheme="minorHAnsi"/>
          <w:lang w:val="en-GB" w:eastAsia="en-US"/>
        </w:rPr>
        <w:t xml:space="preserve"> (Chrome, Firefox, Safari) </w:t>
      </w:r>
      <w:proofErr w:type="spellStart"/>
      <w:r w:rsidRPr="009D4F48">
        <w:rPr>
          <w:rFonts w:eastAsiaTheme="minorHAnsi"/>
          <w:lang w:val="en-GB" w:eastAsia="en-US"/>
        </w:rPr>
        <w:t>naršyklėms</w:t>
      </w:r>
      <w:proofErr w:type="spellEnd"/>
      <w:r w:rsidRPr="009D4F48">
        <w:rPr>
          <w:rFonts w:eastAsiaTheme="minorHAnsi"/>
          <w:lang w:val="en-GB" w:eastAsia="en-US"/>
        </w:rPr>
        <w:t>.</w:t>
      </w:r>
    </w:p>
    <w:p w14:paraId="5286CDD6" w14:textId="13FE44CD"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Vartotojas</w:t>
      </w:r>
      <w:proofErr w:type="spellEnd"/>
      <w:r w:rsidRPr="009D4F48">
        <w:rPr>
          <w:rFonts w:eastAsiaTheme="minorHAnsi"/>
          <w:lang w:val="en-GB" w:eastAsia="en-US"/>
        </w:rPr>
        <w:t xml:space="preserve"> </w:t>
      </w:r>
      <w:proofErr w:type="spellStart"/>
      <w:r w:rsidRPr="009D4F48">
        <w:rPr>
          <w:rFonts w:eastAsiaTheme="minorHAnsi"/>
          <w:lang w:val="en-GB" w:eastAsia="en-US"/>
        </w:rPr>
        <w:t>visada</w:t>
      </w:r>
      <w:proofErr w:type="spellEnd"/>
      <w:r w:rsidRPr="009D4F48">
        <w:rPr>
          <w:rFonts w:eastAsiaTheme="minorHAnsi"/>
          <w:lang w:val="en-GB" w:eastAsia="en-US"/>
        </w:rPr>
        <w:t xml:space="preserve"> </w:t>
      </w:r>
      <w:proofErr w:type="spellStart"/>
      <w:r w:rsidRPr="009D4F48">
        <w:rPr>
          <w:rFonts w:eastAsiaTheme="minorHAnsi"/>
          <w:lang w:val="en-GB" w:eastAsia="en-US"/>
        </w:rPr>
        <w:t>žino</w:t>
      </w:r>
      <w:proofErr w:type="spellEnd"/>
      <w:r w:rsidRPr="009D4F48">
        <w:rPr>
          <w:rFonts w:eastAsiaTheme="minorHAnsi"/>
          <w:lang w:val="en-GB" w:eastAsia="en-US"/>
        </w:rPr>
        <w:t xml:space="preserve">, </w:t>
      </w:r>
      <w:proofErr w:type="spellStart"/>
      <w:r w:rsidRPr="009D4F48">
        <w:rPr>
          <w:rFonts w:eastAsiaTheme="minorHAnsi"/>
          <w:lang w:val="en-GB" w:eastAsia="en-US"/>
        </w:rPr>
        <w:t>kurioje</w:t>
      </w:r>
      <w:proofErr w:type="spellEnd"/>
      <w:r w:rsidRPr="009D4F48">
        <w:rPr>
          <w:rFonts w:eastAsiaTheme="minorHAnsi"/>
          <w:lang w:val="en-GB" w:eastAsia="en-US"/>
        </w:rPr>
        <w:t xml:space="preserve"> </w:t>
      </w:r>
      <w:proofErr w:type="spellStart"/>
      <w:r w:rsidRPr="009D4F48">
        <w:rPr>
          <w:rFonts w:eastAsiaTheme="minorHAnsi"/>
          <w:lang w:val="en-GB" w:eastAsia="en-US"/>
        </w:rPr>
        <w:t>puslapio</w:t>
      </w:r>
      <w:proofErr w:type="spellEnd"/>
      <w:r w:rsidRPr="009D4F48">
        <w:rPr>
          <w:rFonts w:eastAsiaTheme="minorHAnsi"/>
          <w:lang w:val="en-GB" w:eastAsia="en-US"/>
        </w:rPr>
        <w:t xml:space="preserve"> </w:t>
      </w:r>
      <w:proofErr w:type="spellStart"/>
      <w:r w:rsidRPr="009D4F48">
        <w:rPr>
          <w:rFonts w:eastAsiaTheme="minorHAnsi"/>
          <w:lang w:val="en-GB" w:eastAsia="en-US"/>
        </w:rPr>
        <w:t>vietoje</w:t>
      </w:r>
      <w:proofErr w:type="spellEnd"/>
      <w:r w:rsidRPr="009D4F48">
        <w:rPr>
          <w:rFonts w:eastAsiaTheme="minorHAnsi"/>
          <w:lang w:val="en-GB" w:eastAsia="en-US"/>
        </w:rPr>
        <w:t xml:space="preserve"> </w:t>
      </w:r>
      <w:proofErr w:type="spellStart"/>
      <w:r w:rsidRPr="009D4F48">
        <w:rPr>
          <w:rFonts w:eastAsiaTheme="minorHAnsi"/>
          <w:lang w:val="en-GB" w:eastAsia="en-US"/>
        </w:rPr>
        <w:t>jis</w:t>
      </w:r>
      <w:proofErr w:type="spellEnd"/>
      <w:r w:rsidRPr="009D4F48">
        <w:rPr>
          <w:rFonts w:eastAsiaTheme="minorHAnsi"/>
          <w:lang w:val="en-GB" w:eastAsia="en-US"/>
        </w:rPr>
        <w:t xml:space="preserve"> </w:t>
      </w:r>
      <w:proofErr w:type="spellStart"/>
      <w:r w:rsidRPr="009D4F48">
        <w:rPr>
          <w:rFonts w:eastAsiaTheme="minorHAnsi"/>
          <w:lang w:val="en-GB" w:eastAsia="en-US"/>
        </w:rPr>
        <w:t>randasi</w:t>
      </w:r>
      <w:proofErr w:type="spellEnd"/>
      <w:r w:rsidRPr="009D4F48">
        <w:rPr>
          <w:rFonts w:eastAsiaTheme="minorHAnsi"/>
          <w:lang w:val="en-GB" w:eastAsia="en-US"/>
        </w:rPr>
        <w:t xml:space="preserve"> („</w:t>
      </w:r>
      <w:proofErr w:type="spellStart"/>
      <w:r w:rsidRPr="009D4F48">
        <w:rPr>
          <w:rFonts w:eastAsiaTheme="minorHAnsi"/>
          <w:lang w:val="en-GB" w:eastAsia="en-US"/>
        </w:rPr>
        <w:t>duonos</w:t>
      </w:r>
      <w:proofErr w:type="spellEnd"/>
      <w:r w:rsidRPr="009D4F48">
        <w:rPr>
          <w:rFonts w:eastAsiaTheme="minorHAnsi"/>
          <w:lang w:val="en-GB" w:eastAsia="en-US"/>
        </w:rPr>
        <w:t xml:space="preserve"> </w:t>
      </w:r>
      <w:proofErr w:type="spellStart"/>
      <w:proofErr w:type="gramStart"/>
      <w:r w:rsidRPr="009D4F48">
        <w:rPr>
          <w:rFonts w:eastAsiaTheme="minorHAnsi"/>
          <w:lang w:val="en-GB" w:eastAsia="en-US"/>
        </w:rPr>
        <w:t>trupiniai</w:t>
      </w:r>
      <w:proofErr w:type="spellEnd"/>
      <w:r w:rsidRPr="009D4F48">
        <w:rPr>
          <w:rFonts w:eastAsiaTheme="minorHAnsi"/>
          <w:lang w:val="en-GB" w:eastAsia="en-US"/>
        </w:rPr>
        <w:t>“</w:t>
      </w:r>
      <w:proofErr w:type="gramEnd"/>
      <w:r w:rsidRPr="009D4F48">
        <w:rPr>
          <w:rFonts w:eastAsiaTheme="minorHAnsi"/>
          <w:lang w:val="en-GB" w:eastAsia="en-US"/>
        </w:rPr>
        <w:t>).</w:t>
      </w:r>
    </w:p>
    <w:p w14:paraId="0CDCA17B" w14:textId="1CA23515"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Sistemos</w:t>
      </w:r>
      <w:proofErr w:type="spellEnd"/>
      <w:r w:rsidRPr="009D4F48">
        <w:rPr>
          <w:rFonts w:eastAsiaTheme="minorHAnsi"/>
          <w:lang w:val="en-GB" w:eastAsia="en-US"/>
        </w:rPr>
        <w:t xml:space="preserve"> </w:t>
      </w:r>
      <w:proofErr w:type="spellStart"/>
      <w:r w:rsidRPr="009D4F48">
        <w:rPr>
          <w:rFonts w:eastAsiaTheme="minorHAnsi"/>
          <w:lang w:val="en-GB" w:eastAsia="en-US"/>
        </w:rPr>
        <w:t>įvesties</w:t>
      </w:r>
      <w:proofErr w:type="spellEnd"/>
      <w:r w:rsidRPr="009D4F48">
        <w:rPr>
          <w:rFonts w:eastAsiaTheme="minorHAnsi"/>
          <w:lang w:val="en-GB" w:eastAsia="en-US"/>
        </w:rPr>
        <w:t xml:space="preserve"> </w:t>
      </w:r>
      <w:proofErr w:type="spellStart"/>
      <w:r w:rsidRPr="009D4F48">
        <w:rPr>
          <w:rFonts w:eastAsiaTheme="minorHAnsi"/>
          <w:lang w:val="en-GB" w:eastAsia="en-US"/>
        </w:rPr>
        <w:t>laukai</w:t>
      </w:r>
      <w:proofErr w:type="spellEnd"/>
      <w:r w:rsidRPr="009D4F48">
        <w:rPr>
          <w:rFonts w:eastAsiaTheme="minorHAnsi"/>
          <w:lang w:val="en-GB" w:eastAsia="en-US"/>
        </w:rPr>
        <w:t xml:space="preserve"> </w:t>
      </w:r>
      <w:proofErr w:type="spellStart"/>
      <w:r w:rsidRPr="009D4F48">
        <w:rPr>
          <w:rFonts w:eastAsiaTheme="minorHAnsi"/>
          <w:lang w:val="en-GB" w:eastAsia="en-US"/>
        </w:rPr>
        <w:t>yra</w:t>
      </w:r>
      <w:proofErr w:type="spellEnd"/>
      <w:r w:rsidRPr="009D4F48">
        <w:rPr>
          <w:rFonts w:eastAsiaTheme="minorHAnsi"/>
          <w:lang w:val="en-GB" w:eastAsia="en-US"/>
        </w:rPr>
        <w:t xml:space="preserve"> </w:t>
      </w:r>
      <w:proofErr w:type="spellStart"/>
      <w:r w:rsidRPr="009D4F48">
        <w:rPr>
          <w:rFonts w:eastAsiaTheme="minorHAnsi"/>
          <w:lang w:val="en-GB" w:eastAsia="en-US"/>
        </w:rPr>
        <w:t>patvirtinami</w:t>
      </w:r>
      <w:proofErr w:type="spellEnd"/>
      <w:r w:rsidRPr="009D4F48">
        <w:rPr>
          <w:rFonts w:eastAsiaTheme="minorHAnsi"/>
          <w:lang w:val="en-GB" w:eastAsia="en-US"/>
        </w:rPr>
        <w:t>.</w:t>
      </w:r>
    </w:p>
    <w:p w14:paraId="072BA54F" w14:textId="15DB1A7B"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Plovyklų</w:t>
      </w:r>
      <w:proofErr w:type="spellEnd"/>
      <w:r w:rsidRPr="009D4F48">
        <w:rPr>
          <w:rFonts w:eastAsiaTheme="minorHAnsi"/>
          <w:lang w:val="en-GB" w:eastAsia="en-US"/>
        </w:rPr>
        <w:t xml:space="preserve"> </w:t>
      </w:r>
      <w:proofErr w:type="spellStart"/>
      <w:r w:rsidRPr="009D4F48">
        <w:rPr>
          <w:rFonts w:eastAsiaTheme="minorHAnsi"/>
          <w:lang w:val="en-GB" w:eastAsia="en-US"/>
        </w:rPr>
        <w:t>aparatinė</w:t>
      </w:r>
      <w:proofErr w:type="spellEnd"/>
      <w:r w:rsidRPr="009D4F48">
        <w:rPr>
          <w:rFonts w:eastAsiaTheme="minorHAnsi"/>
          <w:lang w:val="en-GB" w:eastAsia="en-US"/>
        </w:rPr>
        <w:t xml:space="preserve"> </w:t>
      </w:r>
      <w:proofErr w:type="spellStart"/>
      <w:r w:rsidRPr="009D4F48">
        <w:rPr>
          <w:rFonts w:eastAsiaTheme="minorHAnsi"/>
          <w:lang w:val="en-GB" w:eastAsia="en-US"/>
        </w:rPr>
        <w:t>įranga</w:t>
      </w:r>
      <w:proofErr w:type="spellEnd"/>
      <w:r w:rsidRPr="009D4F48">
        <w:rPr>
          <w:rFonts w:eastAsiaTheme="minorHAnsi"/>
          <w:lang w:val="en-GB" w:eastAsia="en-US"/>
        </w:rPr>
        <w:t xml:space="preserve"> </w:t>
      </w:r>
      <w:proofErr w:type="spellStart"/>
      <w:r w:rsidRPr="009D4F48">
        <w:rPr>
          <w:rFonts w:eastAsiaTheme="minorHAnsi"/>
          <w:lang w:val="en-GB" w:eastAsia="en-US"/>
        </w:rPr>
        <w:t>turi</w:t>
      </w:r>
      <w:proofErr w:type="spellEnd"/>
      <w:r w:rsidRPr="009D4F48">
        <w:rPr>
          <w:rFonts w:eastAsiaTheme="minorHAnsi"/>
          <w:lang w:val="en-GB" w:eastAsia="en-US"/>
        </w:rPr>
        <w:t xml:space="preserve"> </w:t>
      </w:r>
      <w:proofErr w:type="spellStart"/>
      <w:r w:rsidRPr="009D4F48">
        <w:rPr>
          <w:rFonts w:eastAsiaTheme="minorHAnsi"/>
          <w:lang w:val="en-GB" w:eastAsia="en-US"/>
        </w:rPr>
        <w:t>užfiksuoti</w:t>
      </w:r>
      <w:proofErr w:type="spellEnd"/>
      <w:r w:rsidRPr="009D4F48">
        <w:rPr>
          <w:rFonts w:eastAsiaTheme="minorHAnsi"/>
          <w:lang w:val="en-GB" w:eastAsia="en-US"/>
        </w:rPr>
        <w:t xml:space="preserve"> </w:t>
      </w:r>
      <w:proofErr w:type="spellStart"/>
      <w:r w:rsidRPr="009D4F48">
        <w:rPr>
          <w:rFonts w:eastAsiaTheme="minorHAnsi"/>
          <w:lang w:val="en-GB" w:eastAsia="en-US"/>
        </w:rPr>
        <w:t>visus</w:t>
      </w:r>
      <w:proofErr w:type="spellEnd"/>
      <w:r w:rsidRPr="009D4F48">
        <w:rPr>
          <w:rFonts w:eastAsiaTheme="minorHAnsi"/>
          <w:lang w:val="en-GB" w:eastAsia="en-US"/>
        </w:rPr>
        <w:t xml:space="preserve"> </w:t>
      </w:r>
      <w:proofErr w:type="spellStart"/>
      <w:r w:rsidRPr="009D4F48">
        <w:rPr>
          <w:rFonts w:eastAsiaTheme="minorHAnsi"/>
          <w:lang w:val="en-GB" w:eastAsia="en-US"/>
        </w:rPr>
        <w:t>resursų</w:t>
      </w:r>
      <w:proofErr w:type="spellEnd"/>
      <w:r w:rsidRPr="009D4F48">
        <w:rPr>
          <w:rFonts w:eastAsiaTheme="minorHAnsi"/>
          <w:lang w:val="en-GB" w:eastAsia="en-US"/>
        </w:rPr>
        <w:t xml:space="preserve"> </w:t>
      </w:r>
      <w:proofErr w:type="spellStart"/>
      <w:r w:rsidRPr="009D4F48">
        <w:rPr>
          <w:rFonts w:eastAsiaTheme="minorHAnsi"/>
          <w:lang w:val="en-GB" w:eastAsia="en-US"/>
        </w:rPr>
        <w:t>pakitimus</w:t>
      </w:r>
      <w:proofErr w:type="spellEnd"/>
      <w:r w:rsidRPr="009D4F48">
        <w:rPr>
          <w:rFonts w:eastAsiaTheme="minorHAnsi"/>
          <w:lang w:val="en-GB" w:eastAsia="en-US"/>
        </w:rPr>
        <w:t xml:space="preserve">, </w:t>
      </w:r>
      <w:proofErr w:type="spellStart"/>
      <w:r w:rsidRPr="009D4F48">
        <w:rPr>
          <w:rFonts w:eastAsiaTheme="minorHAnsi"/>
          <w:lang w:val="en-GB" w:eastAsia="en-US"/>
        </w:rPr>
        <w:t>nuolatos</w:t>
      </w:r>
      <w:proofErr w:type="spellEnd"/>
      <w:r w:rsidRPr="009D4F48">
        <w:rPr>
          <w:rFonts w:eastAsiaTheme="minorHAnsi"/>
          <w:lang w:val="en-GB" w:eastAsia="en-US"/>
        </w:rPr>
        <w:t xml:space="preserve"> </w:t>
      </w:r>
      <w:proofErr w:type="spellStart"/>
      <w:r w:rsidRPr="009D4F48">
        <w:rPr>
          <w:rFonts w:eastAsiaTheme="minorHAnsi"/>
          <w:lang w:val="en-GB" w:eastAsia="en-US"/>
        </w:rPr>
        <w:t>pranešti</w:t>
      </w:r>
      <w:proofErr w:type="spellEnd"/>
      <w:r w:rsidRPr="009D4F48">
        <w:rPr>
          <w:rFonts w:eastAsiaTheme="minorHAnsi"/>
          <w:lang w:val="en-GB" w:eastAsia="en-US"/>
        </w:rPr>
        <w:t xml:space="preserve"> IS </w:t>
      </w:r>
      <w:proofErr w:type="spellStart"/>
      <w:r w:rsidRPr="009D4F48">
        <w:rPr>
          <w:rFonts w:eastAsiaTheme="minorHAnsi"/>
          <w:lang w:val="en-GB" w:eastAsia="en-US"/>
        </w:rPr>
        <w:t>apie</w:t>
      </w:r>
      <w:proofErr w:type="spellEnd"/>
      <w:r w:rsidRPr="009D4F48">
        <w:rPr>
          <w:rFonts w:eastAsiaTheme="minorHAnsi"/>
          <w:lang w:val="en-GB" w:eastAsia="en-US"/>
        </w:rPr>
        <w:t xml:space="preserve"> </w:t>
      </w:r>
      <w:proofErr w:type="spellStart"/>
      <w:r w:rsidRPr="009D4F48">
        <w:rPr>
          <w:rFonts w:eastAsiaTheme="minorHAnsi"/>
          <w:lang w:val="en-GB" w:eastAsia="en-US"/>
        </w:rPr>
        <w:t>pokyčius</w:t>
      </w:r>
      <w:proofErr w:type="spellEnd"/>
      <w:r w:rsidRPr="009D4F48">
        <w:rPr>
          <w:rFonts w:eastAsiaTheme="minorHAnsi"/>
          <w:lang w:val="en-GB" w:eastAsia="en-US"/>
        </w:rPr>
        <w:t>.</w:t>
      </w:r>
    </w:p>
    <w:p w14:paraId="30716EF7" w14:textId="1193AED6"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lastRenderedPageBreak/>
        <w:t>Plovyklose</w:t>
      </w:r>
      <w:proofErr w:type="spellEnd"/>
      <w:r w:rsidRPr="009D4F48">
        <w:rPr>
          <w:rFonts w:eastAsiaTheme="minorHAnsi"/>
          <w:lang w:val="en-GB" w:eastAsia="en-US"/>
        </w:rPr>
        <w:t xml:space="preserve"> </w:t>
      </w:r>
      <w:proofErr w:type="spellStart"/>
      <w:r w:rsidRPr="009D4F48">
        <w:rPr>
          <w:rFonts w:eastAsiaTheme="minorHAnsi"/>
          <w:lang w:val="en-GB" w:eastAsia="en-US"/>
        </w:rPr>
        <w:t>esančios</w:t>
      </w:r>
      <w:proofErr w:type="spellEnd"/>
      <w:r w:rsidRPr="009D4F48">
        <w:rPr>
          <w:rFonts w:eastAsiaTheme="minorHAnsi"/>
          <w:lang w:val="en-GB" w:eastAsia="en-US"/>
        </w:rPr>
        <w:t xml:space="preserve"> </w:t>
      </w:r>
      <w:proofErr w:type="spellStart"/>
      <w:r w:rsidRPr="009D4F48">
        <w:rPr>
          <w:rFonts w:eastAsiaTheme="minorHAnsi"/>
          <w:lang w:val="en-GB" w:eastAsia="en-US"/>
        </w:rPr>
        <w:t>švieslentės</w:t>
      </w:r>
      <w:proofErr w:type="spellEnd"/>
      <w:r w:rsidRPr="009D4F48">
        <w:rPr>
          <w:rFonts w:eastAsiaTheme="minorHAnsi"/>
          <w:lang w:val="en-GB" w:eastAsia="en-US"/>
        </w:rPr>
        <w:t xml:space="preserve"> </w:t>
      </w:r>
      <w:proofErr w:type="spellStart"/>
      <w:r w:rsidRPr="009D4F48">
        <w:rPr>
          <w:rFonts w:eastAsiaTheme="minorHAnsi"/>
          <w:lang w:val="en-GB" w:eastAsia="en-US"/>
        </w:rPr>
        <w:t>turi</w:t>
      </w:r>
      <w:proofErr w:type="spellEnd"/>
      <w:r w:rsidRPr="009D4F48">
        <w:rPr>
          <w:rFonts w:eastAsiaTheme="minorHAnsi"/>
          <w:lang w:val="en-GB" w:eastAsia="en-US"/>
        </w:rPr>
        <w:t xml:space="preserve"> </w:t>
      </w:r>
      <w:proofErr w:type="spellStart"/>
      <w:r w:rsidRPr="009D4F48">
        <w:rPr>
          <w:rFonts w:eastAsiaTheme="minorHAnsi"/>
          <w:lang w:val="en-GB" w:eastAsia="en-US"/>
        </w:rPr>
        <w:t>rodyti</w:t>
      </w:r>
      <w:proofErr w:type="spellEnd"/>
      <w:r w:rsidRPr="009D4F48">
        <w:rPr>
          <w:rFonts w:eastAsiaTheme="minorHAnsi"/>
          <w:lang w:val="en-GB" w:eastAsia="en-US"/>
        </w:rPr>
        <w:t xml:space="preserve"> </w:t>
      </w:r>
      <w:proofErr w:type="spellStart"/>
      <w:r w:rsidRPr="009D4F48">
        <w:rPr>
          <w:rFonts w:eastAsiaTheme="minorHAnsi"/>
          <w:lang w:val="en-GB" w:eastAsia="en-US"/>
        </w:rPr>
        <w:t>tokią</w:t>
      </w:r>
      <w:proofErr w:type="spellEnd"/>
      <w:r w:rsidRPr="009D4F48">
        <w:rPr>
          <w:rFonts w:eastAsiaTheme="minorHAnsi"/>
          <w:lang w:val="en-GB" w:eastAsia="en-US"/>
        </w:rPr>
        <w:t xml:space="preserve"> </w:t>
      </w:r>
      <w:proofErr w:type="spellStart"/>
      <w:r w:rsidRPr="009D4F48">
        <w:rPr>
          <w:rFonts w:eastAsiaTheme="minorHAnsi"/>
          <w:lang w:val="en-GB" w:eastAsia="en-US"/>
        </w:rPr>
        <w:t>būseną</w:t>
      </w:r>
      <w:proofErr w:type="spellEnd"/>
      <w:r w:rsidRPr="009D4F48">
        <w:rPr>
          <w:rFonts w:eastAsiaTheme="minorHAnsi"/>
          <w:lang w:val="en-GB" w:eastAsia="en-US"/>
        </w:rPr>
        <w:t xml:space="preserve">, </w:t>
      </w:r>
      <w:proofErr w:type="spellStart"/>
      <w:r w:rsidRPr="009D4F48">
        <w:rPr>
          <w:rFonts w:eastAsiaTheme="minorHAnsi"/>
          <w:lang w:val="en-GB" w:eastAsia="en-US"/>
        </w:rPr>
        <w:t>kokia</w:t>
      </w:r>
      <w:proofErr w:type="spellEnd"/>
      <w:r w:rsidRPr="009D4F48">
        <w:rPr>
          <w:rFonts w:eastAsiaTheme="minorHAnsi"/>
          <w:lang w:val="en-GB" w:eastAsia="en-US"/>
        </w:rPr>
        <w:t xml:space="preserve"> </w:t>
      </w:r>
      <w:proofErr w:type="spellStart"/>
      <w:r w:rsidRPr="009D4F48">
        <w:rPr>
          <w:rFonts w:eastAsiaTheme="minorHAnsi"/>
          <w:lang w:val="en-GB" w:eastAsia="en-US"/>
        </w:rPr>
        <w:t>yra</w:t>
      </w:r>
      <w:proofErr w:type="spellEnd"/>
      <w:r w:rsidRPr="009D4F48">
        <w:rPr>
          <w:rFonts w:eastAsiaTheme="minorHAnsi"/>
          <w:lang w:val="en-GB" w:eastAsia="en-US"/>
        </w:rPr>
        <w:t xml:space="preserve"> </w:t>
      </w:r>
      <w:proofErr w:type="spellStart"/>
      <w:r w:rsidRPr="009D4F48">
        <w:rPr>
          <w:rFonts w:eastAsiaTheme="minorHAnsi"/>
          <w:lang w:val="en-GB" w:eastAsia="en-US"/>
        </w:rPr>
        <w:t>informacinėje</w:t>
      </w:r>
      <w:proofErr w:type="spellEnd"/>
      <w:r w:rsidRPr="009D4F48">
        <w:rPr>
          <w:rFonts w:eastAsiaTheme="minorHAnsi"/>
          <w:lang w:val="en-GB" w:eastAsia="en-US"/>
        </w:rPr>
        <w:t xml:space="preserve"> </w:t>
      </w:r>
      <w:proofErr w:type="spellStart"/>
      <w:r w:rsidRPr="009D4F48">
        <w:rPr>
          <w:rFonts w:eastAsiaTheme="minorHAnsi"/>
          <w:lang w:val="en-GB" w:eastAsia="en-US"/>
        </w:rPr>
        <w:t>sistemoje</w:t>
      </w:r>
      <w:proofErr w:type="spellEnd"/>
      <w:r w:rsidRPr="009D4F48">
        <w:rPr>
          <w:rFonts w:eastAsiaTheme="minorHAnsi"/>
          <w:lang w:val="en-GB" w:eastAsia="en-US"/>
        </w:rPr>
        <w:t>.</w:t>
      </w:r>
    </w:p>
    <w:p w14:paraId="0ABAB41A" w14:textId="69A70C86"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Prisijungimas</w:t>
      </w:r>
      <w:proofErr w:type="spellEnd"/>
      <w:r w:rsidRPr="009D4F48">
        <w:rPr>
          <w:rFonts w:eastAsiaTheme="minorHAnsi"/>
          <w:lang w:val="en-GB" w:eastAsia="en-US"/>
        </w:rPr>
        <w:t xml:space="preserve"> </w:t>
      </w:r>
      <w:proofErr w:type="spellStart"/>
      <w:r w:rsidRPr="009D4F48">
        <w:rPr>
          <w:rFonts w:eastAsiaTheme="minorHAnsi"/>
          <w:lang w:val="en-GB" w:eastAsia="en-US"/>
        </w:rPr>
        <w:t>su</w:t>
      </w:r>
      <w:proofErr w:type="spellEnd"/>
      <w:r w:rsidRPr="009D4F48">
        <w:rPr>
          <w:rFonts w:eastAsiaTheme="minorHAnsi"/>
          <w:lang w:val="en-GB" w:eastAsia="en-US"/>
        </w:rPr>
        <w:t xml:space="preserve"> „</w:t>
      </w:r>
      <w:proofErr w:type="gramStart"/>
      <w:r w:rsidRPr="009D4F48">
        <w:rPr>
          <w:rFonts w:eastAsiaTheme="minorHAnsi"/>
          <w:lang w:val="en-GB" w:eastAsia="en-US"/>
        </w:rPr>
        <w:t>Facebook“</w:t>
      </w:r>
      <w:proofErr w:type="gramEnd"/>
      <w:r w:rsidRPr="009D4F48">
        <w:rPr>
          <w:rFonts w:eastAsiaTheme="minorHAnsi"/>
          <w:lang w:val="en-GB" w:eastAsia="en-US"/>
        </w:rPr>
        <w:t>, „Twitter“, „Google+“</w:t>
      </w:r>
    </w:p>
    <w:p w14:paraId="379C1007" w14:textId="48986724"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Reklaminis</w:t>
      </w:r>
      <w:proofErr w:type="spellEnd"/>
      <w:r w:rsidRPr="009D4F48">
        <w:rPr>
          <w:rFonts w:eastAsiaTheme="minorHAnsi"/>
          <w:lang w:val="en-GB" w:eastAsia="en-US"/>
        </w:rPr>
        <w:t xml:space="preserve"> </w:t>
      </w:r>
      <w:proofErr w:type="spellStart"/>
      <w:r w:rsidRPr="009D4F48">
        <w:rPr>
          <w:rFonts w:eastAsiaTheme="minorHAnsi"/>
          <w:lang w:val="en-GB" w:eastAsia="en-US"/>
        </w:rPr>
        <w:t>filmas</w:t>
      </w:r>
      <w:proofErr w:type="spellEnd"/>
      <w:r w:rsidRPr="009D4F48">
        <w:rPr>
          <w:rFonts w:eastAsiaTheme="minorHAnsi"/>
          <w:lang w:val="en-GB" w:eastAsia="en-US"/>
        </w:rPr>
        <w:t xml:space="preserve"> </w:t>
      </w:r>
      <w:proofErr w:type="spellStart"/>
      <w:r w:rsidRPr="009D4F48">
        <w:rPr>
          <w:rFonts w:eastAsiaTheme="minorHAnsi"/>
          <w:lang w:val="en-GB" w:eastAsia="en-US"/>
        </w:rPr>
        <w:t>apie</w:t>
      </w:r>
      <w:proofErr w:type="spellEnd"/>
      <w:r w:rsidRPr="009D4F48">
        <w:rPr>
          <w:rFonts w:eastAsiaTheme="minorHAnsi"/>
          <w:lang w:val="en-GB" w:eastAsia="en-US"/>
        </w:rPr>
        <w:t xml:space="preserve"> „</w:t>
      </w:r>
      <w:proofErr w:type="spellStart"/>
      <w:proofErr w:type="gramStart"/>
      <w:r w:rsidRPr="009D4F48">
        <w:rPr>
          <w:rFonts w:eastAsiaTheme="minorHAnsi"/>
          <w:lang w:val="en-GB" w:eastAsia="en-US"/>
        </w:rPr>
        <w:t>SmartWash</w:t>
      </w:r>
      <w:proofErr w:type="spellEnd"/>
      <w:r w:rsidRPr="009D4F48">
        <w:rPr>
          <w:rFonts w:eastAsiaTheme="minorHAnsi"/>
          <w:lang w:val="en-GB" w:eastAsia="en-US"/>
        </w:rPr>
        <w:t xml:space="preserve">“ </w:t>
      </w:r>
      <w:proofErr w:type="spellStart"/>
      <w:r w:rsidRPr="009D4F48">
        <w:rPr>
          <w:rFonts w:eastAsiaTheme="minorHAnsi"/>
          <w:lang w:val="en-GB" w:eastAsia="en-US"/>
        </w:rPr>
        <w:t>plovyklą</w:t>
      </w:r>
      <w:proofErr w:type="spellEnd"/>
      <w:proofErr w:type="gramEnd"/>
    </w:p>
    <w:p w14:paraId="0E658FE2" w14:textId="77777777" w:rsidR="007F7621" w:rsidRPr="000D50E0" w:rsidRDefault="007F7621" w:rsidP="000D50E0"/>
    <w:p w14:paraId="2D6B5138" w14:textId="4E1065E5" w:rsidR="00A6190E" w:rsidRDefault="00A6190E" w:rsidP="00A6190E">
      <w:pPr>
        <w:pStyle w:val="Heading2"/>
        <w:numPr>
          <w:ilvl w:val="1"/>
          <w:numId w:val="7"/>
        </w:numPr>
        <w:rPr>
          <w:lang w:eastAsia="en-US"/>
        </w:rPr>
      </w:pPr>
      <w:r>
        <w:rPr>
          <w:lang w:eastAsia="en-US"/>
        </w:rPr>
        <w:t>Logotipas</w:t>
      </w:r>
    </w:p>
    <w:p w14:paraId="6621D489" w14:textId="77777777" w:rsidR="00A6190E" w:rsidRPr="00A6190E" w:rsidRDefault="00A6190E" w:rsidP="00A6190E">
      <w:pPr>
        <w:rPr>
          <w:lang w:eastAsia="en-US"/>
        </w:rPr>
      </w:pPr>
    </w:p>
    <w:p w14:paraId="4FAC0854" w14:textId="77777777" w:rsidR="00A6190E" w:rsidRDefault="00A6190E" w:rsidP="00FA3CF8">
      <w:pPr>
        <w:keepNext/>
        <w:jc w:val="center"/>
      </w:pPr>
      <w:r>
        <w:rPr>
          <w:noProof/>
          <w:lang w:val="en-GB" w:eastAsia="en-GB"/>
        </w:rPr>
        <w:drawing>
          <wp:inline distT="0" distB="0" distL="0" distR="0" wp14:anchorId="4CFC26CB" wp14:editId="31BB95A6">
            <wp:extent cx="3158899" cy="1884890"/>
            <wp:effectExtent l="0" t="0" r="0" b="0"/>
            <wp:docPr id="12"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1139" cy="1892193"/>
                    </a:xfrm>
                    <a:prstGeom prst="rect">
                      <a:avLst/>
                    </a:prstGeom>
                    <a:noFill/>
                    <a:ln>
                      <a:noFill/>
                    </a:ln>
                  </pic:spPr>
                </pic:pic>
              </a:graphicData>
            </a:graphic>
          </wp:inline>
        </w:drawing>
      </w:r>
    </w:p>
    <w:p w14:paraId="560B5A62" w14:textId="238D90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8</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Logotipas</w:t>
      </w:r>
    </w:p>
    <w:p w14:paraId="21F3724E" w14:textId="77777777" w:rsidR="00A6190E" w:rsidRDefault="00A6190E" w:rsidP="00A6190E">
      <w:pPr>
        <w:ind w:firstLine="0"/>
        <w:rPr>
          <w:lang w:eastAsia="en-US"/>
        </w:rPr>
      </w:pPr>
    </w:p>
    <w:p w14:paraId="032AF4B0" w14:textId="244E9090" w:rsidR="00A6190E" w:rsidRDefault="00A6190E" w:rsidP="00A6190E">
      <w:pPr>
        <w:pStyle w:val="Heading2"/>
        <w:numPr>
          <w:ilvl w:val="1"/>
          <w:numId w:val="7"/>
        </w:numPr>
        <w:rPr>
          <w:lang w:eastAsia="en-US"/>
        </w:rPr>
      </w:pPr>
      <w:r>
        <w:rPr>
          <w:lang w:eastAsia="en-US"/>
        </w:rPr>
        <w:t>Svetainės ikonų pasiūlymas</w:t>
      </w:r>
    </w:p>
    <w:p w14:paraId="21F9ABE0" w14:textId="77777777" w:rsidR="00A6190E" w:rsidRDefault="00A6190E" w:rsidP="00A6190E">
      <w:pPr>
        <w:pStyle w:val="Heading3"/>
        <w:numPr>
          <w:ilvl w:val="2"/>
          <w:numId w:val="7"/>
        </w:numPr>
        <w:rPr>
          <w:lang w:eastAsia="en-US"/>
        </w:rPr>
      </w:pPr>
      <w:r>
        <w:rPr>
          <w:lang w:eastAsia="en-US"/>
        </w:rPr>
        <w:t>Pirmas variantas</w:t>
      </w:r>
    </w:p>
    <w:p w14:paraId="0243831A" w14:textId="77777777" w:rsidR="00A6190E" w:rsidRDefault="00A6190E" w:rsidP="00A6190E">
      <w:pPr>
        <w:rPr>
          <w:lang w:eastAsia="en-US"/>
        </w:rPr>
      </w:pPr>
    </w:p>
    <w:p w14:paraId="730934F0" w14:textId="77777777" w:rsidR="00A6190E" w:rsidRDefault="00A6190E" w:rsidP="00A6190E">
      <w:pPr>
        <w:jc w:val="center"/>
        <w:rPr>
          <w:lang w:eastAsia="en-US"/>
        </w:rPr>
      </w:pPr>
      <w:r>
        <w:rPr>
          <w:noProof/>
          <w:lang w:val="en-GB" w:eastAsia="en-GB"/>
        </w:rPr>
        <w:drawing>
          <wp:inline distT="0" distB="0" distL="0" distR="0" wp14:anchorId="5BD33FA2" wp14:editId="515B826D">
            <wp:extent cx="3387499" cy="668592"/>
            <wp:effectExtent l="0" t="0" r="0" b="0"/>
            <wp:docPr id="13" name="Paveikslėlis 12" descr="icons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s_bl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5997" cy="682112"/>
                    </a:xfrm>
                    <a:prstGeom prst="rect">
                      <a:avLst/>
                    </a:prstGeom>
                    <a:noFill/>
                    <a:ln>
                      <a:noFill/>
                    </a:ln>
                  </pic:spPr>
                </pic:pic>
              </a:graphicData>
            </a:graphic>
          </wp:inline>
        </w:drawing>
      </w:r>
    </w:p>
    <w:p w14:paraId="2A711E49" w14:textId="2E4ABDCA"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9</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Pirmas ikonų pasiūlymas</w:t>
      </w:r>
    </w:p>
    <w:p w14:paraId="08E092EC" w14:textId="77777777" w:rsidR="00FA3CF8" w:rsidRDefault="00FA3CF8" w:rsidP="00A6190E">
      <w:pPr>
        <w:jc w:val="center"/>
        <w:rPr>
          <w:lang w:eastAsia="en-US"/>
        </w:rPr>
      </w:pPr>
    </w:p>
    <w:p w14:paraId="4340D9BE" w14:textId="77777777" w:rsidR="00A6190E" w:rsidRDefault="00A6190E" w:rsidP="00A6190E">
      <w:pPr>
        <w:pStyle w:val="Heading3"/>
        <w:numPr>
          <w:ilvl w:val="2"/>
          <w:numId w:val="7"/>
        </w:numPr>
        <w:rPr>
          <w:lang w:eastAsia="en-US"/>
        </w:rPr>
      </w:pPr>
      <w:r>
        <w:rPr>
          <w:lang w:eastAsia="en-US"/>
        </w:rPr>
        <w:t>Antras variantas</w:t>
      </w:r>
    </w:p>
    <w:p w14:paraId="29EE36DA" w14:textId="77777777" w:rsidR="00A6190E" w:rsidRDefault="00A6190E" w:rsidP="00A6190E">
      <w:pPr>
        <w:rPr>
          <w:lang w:eastAsia="en-US"/>
        </w:rPr>
      </w:pPr>
    </w:p>
    <w:p w14:paraId="32BB0118" w14:textId="77777777" w:rsidR="00A6190E" w:rsidRDefault="00A6190E" w:rsidP="00A6190E">
      <w:pPr>
        <w:jc w:val="center"/>
        <w:rPr>
          <w:lang w:eastAsia="en-US"/>
        </w:rPr>
      </w:pPr>
      <w:r>
        <w:rPr>
          <w:noProof/>
          <w:lang w:val="en-GB" w:eastAsia="en-GB"/>
        </w:rPr>
        <w:drawing>
          <wp:inline distT="0" distB="0" distL="0" distR="0" wp14:anchorId="0E2D2A8A" wp14:editId="7969CF8E">
            <wp:extent cx="2587399" cy="1523545"/>
            <wp:effectExtent l="0" t="0" r="3810" b="635"/>
            <wp:docPr id="14" name="Paveikslėlis 13" descr="https://image.prntscr.com/image/WO9snceORBqsIUqf5Ry9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prntscr.com/image/WO9snceORBqsIUqf5Ry9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253" cy="1528170"/>
                    </a:xfrm>
                    <a:prstGeom prst="rect">
                      <a:avLst/>
                    </a:prstGeom>
                    <a:noFill/>
                    <a:ln>
                      <a:noFill/>
                    </a:ln>
                  </pic:spPr>
                </pic:pic>
              </a:graphicData>
            </a:graphic>
          </wp:inline>
        </w:drawing>
      </w:r>
    </w:p>
    <w:p w14:paraId="0522852A" w14:textId="031FC4B0"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10</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Antras ikonų pasiūlymas</w:t>
      </w:r>
    </w:p>
    <w:p w14:paraId="4B25BC87" w14:textId="77777777" w:rsidR="00A6190E" w:rsidRDefault="00A6190E" w:rsidP="00FA3CF8">
      <w:pPr>
        <w:ind w:firstLine="0"/>
        <w:rPr>
          <w:lang w:eastAsia="en-US"/>
        </w:rPr>
      </w:pPr>
    </w:p>
    <w:p w14:paraId="01BE5379" w14:textId="77777777" w:rsidR="00A6190E" w:rsidRDefault="00A6190E" w:rsidP="00A6190E">
      <w:pPr>
        <w:pStyle w:val="Heading3"/>
        <w:numPr>
          <w:ilvl w:val="2"/>
          <w:numId w:val="7"/>
        </w:numPr>
        <w:rPr>
          <w:lang w:eastAsia="en-US"/>
        </w:rPr>
      </w:pPr>
      <w:r>
        <w:rPr>
          <w:lang w:eastAsia="en-US"/>
        </w:rPr>
        <w:lastRenderedPageBreak/>
        <w:t>Pasirinktas variantas</w:t>
      </w:r>
    </w:p>
    <w:p w14:paraId="7D9506EB" w14:textId="77777777" w:rsidR="00A6190E" w:rsidRDefault="00A6190E" w:rsidP="00A6190E">
      <w:pPr>
        <w:rPr>
          <w:lang w:eastAsia="en-US"/>
        </w:rPr>
      </w:pPr>
    </w:p>
    <w:p w14:paraId="43FB1653" w14:textId="7B7EA7F1" w:rsidR="00A6190E" w:rsidRDefault="00A6190E" w:rsidP="00A6190E">
      <w:pPr>
        <w:jc w:val="center"/>
        <w:rPr>
          <w:lang w:eastAsia="en-US"/>
        </w:rPr>
      </w:pPr>
      <w:r>
        <w:rPr>
          <w:noProof/>
          <w:lang w:val="en-GB" w:eastAsia="en-GB"/>
        </w:rPr>
        <w:drawing>
          <wp:inline distT="0" distB="0" distL="0" distR="0" wp14:anchorId="381A20C1" wp14:editId="72928ED6">
            <wp:extent cx="3616099" cy="2158590"/>
            <wp:effectExtent l="0" t="0" r="0" b="635"/>
            <wp:docPr id="15" name="Paveikslėlis 14" descr="https://image.prntscr.com/image/l6z0-2-EToWwbDliVxE4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prntscr.com/image/l6z0-2-EToWwbDliVxE4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2382" cy="2168310"/>
                    </a:xfrm>
                    <a:prstGeom prst="rect">
                      <a:avLst/>
                    </a:prstGeom>
                    <a:noFill/>
                    <a:ln>
                      <a:noFill/>
                    </a:ln>
                  </pic:spPr>
                </pic:pic>
              </a:graphicData>
            </a:graphic>
          </wp:inline>
        </w:drawing>
      </w:r>
    </w:p>
    <w:p w14:paraId="67866D89" w14:textId="505E15C5"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11</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Užsakovų pasirinktas ikonų rinkinys</w:t>
      </w:r>
    </w:p>
    <w:p w14:paraId="74C93F18" w14:textId="77777777" w:rsidR="00FA3CF8" w:rsidRDefault="00FA3CF8" w:rsidP="00A6190E">
      <w:pPr>
        <w:jc w:val="center"/>
        <w:rPr>
          <w:lang w:eastAsia="en-US"/>
        </w:rPr>
      </w:pPr>
    </w:p>
    <w:p w14:paraId="12943C4E" w14:textId="77777777" w:rsidR="00A6190E" w:rsidRDefault="00A6190E" w:rsidP="00A6190E">
      <w:pPr>
        <w:pStyle w:val="Heading2"/>
        <w:numPr>
          <w:ilvl w:val="1"/>
          <w:numId w:val="7"/>
        </w:numPr>
        <w:rPr>
          <w:rFonts w:eastAsia="Times New Roman"/>
          <w:sz w:val="27"/>
          <w:szCs w:val="27"/>
        </w:rPr>
      </w:pPr>
      <w:r>
        <w:t>Architektūra</w:t>
      </w:r>
    </w:p>
    <w:p w14:paraId="5BDA411E" w14:textId="77777777" w:rsidR="00A6190E" w:rsidRDefault="00A6190E" w:rsidP="00A6190E">
      <w:pPr>
        <w:ind w:firstLine="0"/>
        <w:rPr>
          <w:lang w:eastAsia="en-US"/>
        </w:rPr>
      </w:pPr>
    </w:p>
    <w:p w14:paraId="5F01125C" w14:textId="77777777" w:rsidR="00A6190E" w:rsidRDefault="00A6190E" w:rsidP="00A6190E">
      <w:pPr>
        <w:pStyle w:val="Heading3"/>
        <w:numPr>
          <w:ilvl w:val="2"/>
          <w:numId w:val="7"/>
        </w:numPr>
      </w:pPr>
      <w:r>
        <w:t>Reikalinga aparatinė ir programinė įranga</w:t>
      </w:r>
    </w:p>
    <w:p w14:paraId="472A33EE" w14:textId="77777777" w:rsidR="00A6190E" w:rsidRDefault="00A6190E" w:rsidP="00A6190E"/>
    <w:p w14:paraId="39170981" w14:textId="77777777" w:rsidR="00A6190E" w:rsidRDefault="00A6190E" w:rsidP="00A6190E">
      <w:pPr>
        <w:pStyle w:val="NormalWeb"/>
        <w:spacing w:before="0" w:beforeAutospacing="0" w:after="160" w:afterAutospacing="0"/>
        <w:ind w:firstLine="432"/>
      </w:pPr>
      <w:r>
        <w:rPr>
          <w:color w:val="000000"/>
        </w:rPr>
        <w:t xml:space="preserve">Aparatinės įrangos reikalavimai: </w:t>
      </w:r>
    </w:p>
    <w:p w14:paraId="43D45DC0"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4 GB RAM</w:t>
      </w:r>
    </w:p>
    <w:p w14:paraId="451D57F4"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2 Branduolių 2.1 Ghz procesorius</w:t>
      </w:r>
    </w:p>
    <w:p w14:paraId="11C4173E" w14:textId="77777777" w:rsidR="00A6190E" w:rsidRDefault="00A6190E" w:rsidP="00A6190E">
      <w:pPr>
        <w:pStyle w:val="NormalWeb"/>
        <w:spacing w:before="0" w:beforeAutospacing="0" w:after="160" w:afterAutospacing="0"/>
        <w:textAlignment w:val="baseline"/>
        <w:rPr>
          <w:color w:val="000000"/>
        </w:rPr>
      </w:pPr>
    </w:p>
    <w:p w14:paraId="2ABC52B5" w14:textId="77777777" w:rsidR="00A6190E" w:rsidRDefault="00A6190E" w:rsidP="00A6190E">
      <w:pPr>
        <w:pStyle w:val="Heading3"/>
        <w:numPr>
          <w:ilvl w:val="2"/>
          <w:numId w:val="7"/>
        </w:numPr>
      </w:pPr>
      <w:r>
        <w:t>Realizacijos priemonių sąrašas</w:t>
      </w:r>
    </w:p>
    <w:p w14:paraId="15BDB18A" w14:textId="77777777" w:rsidR="00A6190E" w:rsidRPr="00D07B27" w:rsidRDefault="00A6190E" w:rsidP="00A6190E"/>
    <w:p w14:paraId="2950AF0F" w14:textId="77777777" w:rsidR="00A6190E" w:rsidRDefault="00A6190E" w:rsidP="00A6190E">
      <w:pPr>
        <w:pStyle w:val="ListParagraph"/>
        <w:numPr>
          <w:ilvl w:val="0"/>
          <w:numId w:val="27"/>
        </w:numPr>
      </w:pPr>
      <w:r>
        <w:t xml:space="preserve">Naršyklė </w:t>
      </w:r>
    </w:p>
    <w:p w14:paraId="1758A792" w14:textId="77777777" w:rsidR="00A6190E" w:rsidRDefault="00A6190E" w:rsidP="00A6190E">
      <w:pPr>
        <w:pStyle w:val="ListParagraph"/>
        <w:numPr>
          <w:ilvl w:val="0"/>
          <w:numId w:val="27"/>
        </w:numPr>
      </w:pPr>
      <w:r>
        <w:t>Duomenų bazė</w:t>
      </w:r>
    </w:p>
    <w:p w14:paraId="36021234" w14:textId="12282F3B" w:rsidR="00BA0BE2" w:rsidRDefault="00A6190E" w:rsidP="00DF78AF">
      <w:pPr>
        <w:pStyle w:val="ListParagraph"/>
        <w:numPr>
          <w:ilvl w:val="0"/>
          <w:numId w:val="27"/>
        </w:numPr>
      </w:pPr>
      <w:r>
        <w:t>Visual studio</w:t>
      </w:r>
    </w:p>
    <w:p w14:paraId="1A6BF70C" w14:textId="77777777" w:rsidR="00C07B1D" w:rsidRDefault="00C07B1D" w:rsidP="00C07B1D">
      <w:pPr>
        <w:pStyle w:val="Heading1"/>
        <w:numPr>
          <w:ilvl w:val="0"/>
          <w:numId w:val="7"/>
        </w:numPr>
      </w:pPr>
      <w:bookmarkStart w:id="25" w:name="_Toc396842842"/>
      <w:r>
        <w:t>Planavimo įrankio naudojimo patirtis</w:t>
      </w:r>
      <w:bookmarkEnd w:id="25"/>
    </w:p>
    <w:p w14:paraId="409DECC7" w14:textId="77777777" w:rsidR="00A6190E" w:rsidRDefault="00A6190E" w:rsidP="00A6190E"/>
    <w:p w14:paraId="0591637E" w14:textId="77777777" w:rsidR="00A6190E" w:rsidRDefault="00A6190E" w:rsidP="00A6190E">
      <w:pPr>
        <w:rPr>
          <w:color w:val="000000"/>
        </w:rPr>
      </w:pPr>
      <w:r>
        <w:rPr>
          <w:color w:val="000000"/>
        </w:rPr>
        <w:t>Liquid Planner pažangaus planavimo aplikacija leidžianti ne tik planuoti darbus, bet ir planuoti iki kada juos reikia įvykdyti. Aplikacijoje priskiriamas asmuo ar asmenų grupė prie užsibrėžto tikslo įgyvendinimo.</w:t>
      </w:r>
    </w:p>
    <w:p w14:paraId="35A27A0B" w14:textId="77777777" w:rsidR="00A6190E" w:rsidRDefault="00A6190E" w:rsidP="00A6190E">
      <w:pPr>
        <w:rPr>
          <w:color w:val="000000"/>
        </w:rPr>
      </w:pPr>
      <w:r>
        <w:rPr>
          <w:color w:val="000000"/>
        </w:rPr>
        <w:t>Nors planavimo įrankio funkcionalumas labai platus ir teikia daug galimybių, jo valdymas sudėtingas ir užtrunka daug laiko perprasti teisingą jo pildymą. Aplikacijos išdėstymas labai painus dėl funkcionalumo išplėtimo, todėl rasti norimus atlikti veiksmus trunka ilgai.</w:t>
      </w:r>
    </w:p>
    <w:p w14:paraId="3530C459" w14:textId="77777777" w:rsidR="00A6190E" w:rsidRPr="00D07B27" w:rsidRDefault="00A6190E" w:rsidP="00A6190E">
      <w:r>
        <w:rPr>
          <w:color w:val="000000"/>
        </w:rPr>
        <w:t>Įrankis yra pravartus mažo kiekio asmenų komandose. Taip galima sutaupyti laiko skirstantis darbus ir greičiau galima sužinoti kiek liko laiko iki užduoties realizacijos pabaigos.</w:t>
      </w:r>
    </w:p>
    <w:p w14:paraId="39EED4F1" w14:textId="77777777" w:rsidR="00C07B1D" w:rsidRPr="00B85217" w:rsidRDefault="00C07B1D" w:rsidP="00BA0BE2"/>
    <w:p w14:paraId="514E55D6" w14:textId="77777777" w:rsidR="00C07B1D" w:rsidRDefault="00C07B1D" w:rsidP="00C07B1D">
      <w:pPr>
        <w:pStyle w:val="Heading1"/>
        <w:numPr>
          <w:ilvl w:val="0"/>
          <w:numId w:val="7"/>
        </w:numPr>
      </w:pPr>
      <w:bookmarkStart w:id="26" w:name="_Toc396842843"/>
      <w:r>
        <w:t>Darbo komadoje patirtis</w:t>
      </w:r>
      <w:bookmarkEnd w:id="26"/>
    </w:p>
    <w:p w14:paraId="33BAFBD4" w14:textId="77777777" w:rsidR="00DF78AF" w:rsidRDefault="00DF78AF" w:rsidP="00DF78AF">
      <w:pPr>
        <w:ind w:firstLine="0"/>
      </w:pPr>
    </w:p>
    <w:p w14:paraId="275BB67B" w14:textId="77777777" w:rsidR="00DF78AF" w:rsidRDefault="00DF78AF" w:rsidP="00DF78AF">
      <w:r>
        <w:t>Kiekvieno komandos nario atlikti darbai bei įgyta patirtis vykdant projektą.</w:t>
      </w:r>
    </w:p>
    <w:p w14:paraId="04744496" w14:textId="77777777" w:rsidR="00DF78AF" w:rsidRDefault="00DF78AF" w:rsidP="00DF78AF"/>
    <w:p w14:paraId="7B77CEEF" w14:textId="2E73C8A8" w:rsidR="00DF78AF" w:rsidRDefault="00DF78AF" w:rsidP="00C95362">
      <w:pPr>
        <w:pStyle w:val="Heading3"/>
      </w:pPr>
      <w:r>
        <w:t>Rokas:</w:t>
      </w:r>
    </w:p>
    <w:p w14:paraId="2AE590AD" w14:textId="43213C09" w:rsidR="00921EC2" w:rsidRDefault="00921EC2" w:rsidP="00921EC2"/>
    <w:p w14:paraId="6D09027A" w14:textId="193E9737" w:rsidR="00921EC2" w:rsidRDefault="00921EC2" w:rsidP="00921EC2">
      <w:r>
        <w:t>Prisidėjau prie techninio pasiūlymo bei funkcinių reikalavimų specifikavimo. Pateikiau funkcinius reikalavimus UML panaudos atvejų dia</w:t>
      </w:r>
      <w:bookmarkStart w:id="27" w:name="_GoBack"/>
      <w:bookmarkEnd w:id="27"/>
      <w:r>
        <w:t>grama. Sukūriau sistemos grafinės sąsajos prototipą.</w:t>
      </w:r>
    </w:p>
    <w:p w14:paraId="3E4A999D" w14:textId="3B1B5E29" w:rsidR="00DF78AF" w:rsidRDefault="00921EC2" w:rsidP="00921EC2">
      <w:r>
        <w:t>Komandinis darbas vyko sklandžiai, visoms problemoms buvo rasti visą komandą tenkinantys sprendimo būdai. Kiekvienas narys darbus atliko profesionaliai ir laiku.</w:t>
      </w:r>
    </w:p>
    <w:p w14:paraId="4EF4005D" w14:textId="77777777" w:rsidR="00DF78AF" w:rsidRDefault="00DF78AF" w:rsidP="00DF78AF"/>
    <w:p w14:paraId="01BED1F2" w14:textId="77777777" w:rsidR="00DF78AF" w:rsidRDefault="00DF78AF" w:rsidP="00C95362">
      <w:pPr>
        <w:pStyle w:val="Heading3"/>
      </w:pPr>
      <w:r>
        <w:t>Karolina:</w:t>
      </w:r>
    </w:p>
    <w:p w14:paraId="1088E272" w14:textId="36DF2213" w:rsidR="00DF78AF" w:rsidRDefault="00C95362" w:rsidP="00DF78AF">
      <w:r>
        <w:t>Pildžiau Liquid Planner, rašiau ataskaitą, komercinį pasiūlymą, bei savo žiniomis prisidėjau prie bendro komandos darbo rezultato. Bendradarbiauti su komanda sekėsi puikiai</w:t>
      </w:r>
      <w:r w:rsidR="00F20886">
        <w:t>, visas darbo metu iškilusias problemas išsprendėm sklandžiai.</w:t>
      </w:r>
    </w:p>
    <w:p w14:paraId="6E63E55D" w14:textId="77777777" w:rsidR="00DF78AF" w:rsidRDefault="00DF78AF" w:rsidP="00DF78AF"/>
    <w:p w14:paraId="0963093D" w14:textId="77777777" w:rsidR="00DF78AF" w:rsidRDefault="00DF78AF" w:rsidP="00C95362">
      <w:pPr>
        <w:pStyle w:val="Heading3"/>
      </w:pPr>
      <w:r>
        <w:t>Marius:</w:t>
      </w:r>
    </w:p>
    <w:p w14:paraId="376624BB" w14:textId="77777777" w:rsidR="00DF78AF" w:rsidRDefault="00DF78AF" w:rsidP="00DF78AF"/>
    <w:p w14:paraId="649BDCEB" w14:textId="77777777" w:rsidR="00DF78AF" w:rsidRDefault="00DF78AF" w:rsidP="00DF78AF"/>
    <w:p w14:paraId="4A770C0C" w14:textId="77777777" w:rsidR="00DF78AF" w:rsidRDefault="00DF78AF" w:rsidP="00C95362">
      <w:pPr>
        <w:pStyle w:val="Heading3"/>
      </w:pPr>
      <w:r w:rsidRPr="00C95362">
        <w:rPr>
          <w:rStyle w:val="Heading2Char"/>
        </w:rPr>
        <w:t>Povilas</w:t>
      </w:r>
      <w:r>
        <w:t>:</w:t>
      </w:r>
    </w:p>
    <w:p w14:paraId="5415F8AE" w14:textId="77777777" w:rsidR="00DF78AF" w:rsidRDefault="00DF78AF" w:rsidP="00DF78AF"/>
    <w:p w14:paraId="69F2209F" w14:textId="77777777" w:rsidR="00DF78AF" w:rsidRPr="00F83893" w:rsidRDefault="00DF78AF" w:rsidP="00DF78AF">
      <w:r>
        <w:t xml:space="preserve">Pildžiau Liquid Planner planavimo įrankį, pildžiau ataskaitą, filmavau pristatomąjį filmuką. Stengiausi prisidėti prie komandos bendro tikslo su jau esamomis žiniomis ir pasisemti žinių iš kitų sričių. Darbus atlikti sekėsi gerai, komanda aktyviai dalyvavo darbe, buvo įdomu susipažinti su naujais žmonėmis ir kartu vystyti projektą. </w:t>
      </w:r>
    </w:p>
    <w:p w14:paraId="25DC17EC" w14:textId="77777777" w:rsidR="00BA0BE2" w:rsidRPr="00BA0BE2" w:rsidRDefault="00BA0BE2" w:rsidP="00BA0BE2">
      <w:pPr>
        <w:rPr>
          <w:lang w:eastAsia="en-US"/>
        </w:rPr>
      </w:pPr>
    </w:p>
    <w:p w14:paraId="03321187" w14:textId="36DB87C8" w:rsidR="00BA0BE2" w:rsidRPr="00BA0BE2" w:rsidRDefault="00BA0BE2" w:rsidP="007E2B81">
      <w:pPr>
        <w:spacing w:after="200" w:line="276" w:lineRule="auto"/>
        <w:ind w:firstLine="0"/>
        <w:jc w:val="left"/>
        <w:rPr>
          <w:rFonts w:asciiTheme="majorHAnsi" w:eastAsiaTheme="majorEastAsia" w:hAnsiTheme="majorHAnsi" w:cstheme="majorBidi"/>
          <w:b/>
          <w:bCs/>
          <w:color w:val="4F81BD" w:themeColor="accent1"/>
          <w:sz w:val="26"/>
          <w:szCs w:val="26"/>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28" w:name="_Toc501480610"/>
      <w:r>
        <w:rPr>
          <w:lang w:eastAsia="en-US"/>
        </w:rPr>
        <w:lastRenderedPageBreak/>
        <w:t>Priedai</w:t>
      </w:r>
      <w:bookmarkEnd w:id="28"/>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20">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21">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22">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23">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2B7102">
      <w:footerReference w:type="default" r:id="rId24"/>
      <w:pgSz w:w="11906" w:h="16838"/>
      <w:pgMar w:top="1620"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5E659" w14:textId="77777777" w:rsidR="00921EC2" w:rsidRDefault="00921EC2" w:rsidP="00B25632">
      <w:r>
        <w:separator/>
      </w:r>
    </w:p>
  </w:endnote>
  <w:endnote w:type="continuationSeparator" w:id="0">
    <w:p w14:paraId="7E597F49" w14:textId="77777777" w:rsidR="00921EC2" w:rsidRDefault="00921EC2"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214617"/>
      <w:docPartObj>
        <w:docPartGallery w:val="Page Numbers (Bottom of Page)"/>
        <w:docPartUnique/>
      </w:docPartObj>
    </w:sdtPr>
    <w:sdtEndPr>
      <w:rPr>
        <w:noProof/>
      </w:rPr>
    </w:sdtEndPr>
    <w:sdtContent>
      <w:p w14:paraId="5F4A8BC4" w14:textId="22C1B654" w:rsidR="00921EC2" w:rsidRDefault="00921EC2">
        <w:pPr>
          <w:pStyle w:val="Footer"/>
          <w:jc w:val="right"/>
        </w:pPr>
        <w:r>
          <w:fldChar w:fldCharType="begin"/>
        </w:r>
        <w:r>
          <w:instrText xml:space="preserve"> PAGE   \* MERGEFORMAT </w:instrText>
        </w:r>
        <w:r>
          <w:fldChar w:fldCharType="separate"/>
        </w:r>
        <w:r w:rsidR="00F121D1">
          <w:rPr>
            <w:noProof/>
          </w:rPr>
          <w:t>19</w:t>
        </w:r>
        <w:r>
          <w:rPr>
            <w:noProof/>
          </w:rPr>
          <w:fldChar w:fldCharType="end"/>
        </w:r>
      </w:p>
    </w:sdtContent>
  </w:sdt>
  <w:p w14:paraId="77AF7F89" w14:textId="77777777" w:rsidR="00921EC2" w:rsidRDefault="00921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6ABEC" w14:textId="77777777" w:rsidR="00921EC2" w:rsidRDefault="00921EC2" w:rsidP="00B25632">
      <w:r>
        <w:separator/>
      </w:r>
    </w:p>
  </w:footnote>
  <w:footnote w:type="continuationSeparator" w:id="0">
    <w:p w14:paraId="04D02785" w14:textId="77777777" w:rsidR="00921EC2" w:rsidRDefault="00921EC2" w:rsidP="00B25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35C7"/>
    <w:multiLevelType w:val="hybridMultilevel"/>
    <w:tmpl w:val="AB60059A"/>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C832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8B72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8F6E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5141D3"/>
    <w:multiLevelType w:val="multilevel"/>
    <w:tmpl w:val="11EC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1510B"/>
    <w:multiLevelType w:val="hybridMultilevel"/>
    <w:tmpl w:val="B138691E"/>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6" w15:restartNumberingAfterBreak="0">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7" w15:restartNumberingAfterBreak="0">
    <w:nsid w:val="18077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B903B8"/>
    <w:multiLevelType w:val="hybridMultilevel"/>
    <w:tmpl w:val="9DB8338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9" w15:restartNumberingAfterBreak="0">
    <w:nsid w:val="1EAD19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C641A"/>
    <w:multiLevelType w:val="multilevel"/>
    <w:tmpl w:val="1CAEB1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A115B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6B4224"/>
    <w:multiLevelType w:val="hybridMultilevel"/>
    <w:tmpl w:val="45FA0868"/>
    <w:lvl w:ilvl="0" w:tplc="0427000F">
      <w:start w:val="1"/>
      <w:numFmt w:val="decimal"/>
      <w:lvlText w:val="%1."/>
      <w:lvlJc w:val="left"/>
      <w:pPr>
        <w:ind w:left="1152" w:hanging="360"/>
      </w:pPr>
    </w:lvl>
    <w:lvl w:ilvl="1" w:tplc="04270019" w:tentative="1">
      <w:start w:val="1"/>
      <w:numFmt w:val="lowerLetter"/>
      <w:lvlText w:val="%2."/>
      <w:lvlJc w:val="left"/>
      <w:pPr>
        <w:ind w:left="1872" w:hanging="360"/>
      </w:pPr>
    </w:lvl>
    <w:lvl w:ilvl="2" w:tplc="0427001B" w:tentative="1">
      <w:start w:val="1"/>
      <w:numFmt w:val="lowerRoman"/>
      <w:lvlText w:val="%3."/>
      <w:lvlJc w:val="right"/>
      <w:pPr>
        <w:ind w:left="2592" w:hanging="180"/>
      </w:pPr>
    </w:lvl>
    <w:lvl w:ilvl="3" w:tplc="0427000F" w:tentative="1">
      <w:start w:val="1"/>
      <w:numFmt w:val="decimal"/>
      <w:lvlText w:val="%4."/>
      <w:lvlJc w:val="left"/>
      <w:pPr>
        <w:ind w:left="3312" w:hanging="360"/>
      </w:pPr>
    </w:lvl>
    <w:lvl w:ilvl="4" w:tplc="04270019" w:tentative="1">
      <w:start w:val="1"/>
      <w:numFmt w:val="lowerLetter"/>
      <w:lvlText w:val="%5."/>
      <w:lvlJc w:val="left"/>
      <w:pPr>
        <w:ind w:left="4032" w:hanging="360"/>
      </w:pPr>
    </w:lvl>
    <w:lvl w:ilvl="5" w:tplc="0427001B" w:tentative="1">
      <w:start w:val="1"/>
      <w:numFmt w:val="lowerRoman"/>
      <w:lvlText w:val="%6."/>
      <w:lvlJc w:val="right"/>
      <w:pPr>
        <w:ind w:left="4752" w:hanging="180"/>
      </w:pPr>
    </w:lvl>
    <w:lvl w:ilvl="6" w:tplc="0427000F" w:tentative="1">
      <w:start w:val="1"/>
      <w:numFmt w:val="decimal"/>
      <w:lvlText w:val="%7."/>
      <w:lvlJc w:val="left"/>
      <w:pPr>
        <w:ind w:left="5472" w:hanging="360"/>
      </w:pPr>
    </w:lvl>
    <w:lvl w:ilvl="7" w:tplc="04270019" w:tentative="1">
      <w:start w:val="1"/>
      <w:numFmt w:val="lowerLetter"/>
      <w:lvlText w:val="%8."/>
      <w:lvlJc w:val="left"/>
      <w:pPr>
        <w:ind w:left="6192" w:hanging="360"/>
      </w:pPr>
    </w:lvl>
    <w:lvl w:ilvl="8" w:tplc="0427001B" w:tentative="1">
      <w:start w:val="1"/>
      <w:numFmt w:val="lowerRoman"/>
      <w:lvlText w:val="%9."/>
      <w:lvlJc w:val="right"/>
      <w:pPr>
        <w:ind w:left="6912" w:hanging="180"/>
      </w:pPr>
    </w:lvl>
  </w:abstractNum>
  <w:abstractNum w:abstractNumId="15" w15:restartNumberingAfterBreak="0">
    <w:nsid w:val="428063BB"/>
    <w:multiLevelType w:val="hybridMultilevel"/>
    <w:tmpl w:val="9B601D7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15:restartNumberingAfterBreak="0">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4FD55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31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973F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B85B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2C2E0A"/>
    <w:multiLevelType w:val="hybridMultilevel"/>
    <w:tmpl w:val="05B6565E"/>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5F00DF4"/>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3" w15:restartNumberingAfterBreak="0">
    <w:nsid w:val="575B0B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0F2A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60D1034B"/>
    <w:multiLevelType w:val="hybridMultilevel"/>
    <w:tmpl w:val="FCD29192"/>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61AA1101"/>
    <w:multiLevelType w:val="hybridMultilevel"/>
    <w:tmpl w:val="EF4E2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9A01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033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8515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3D5003"/>
    <w:multiLevelType w:val="hybridMultilevel"/>
    <w:tmpl w:val="71FC317C"/>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6F9D2260"/>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3" w15:restartNumberingAfterBreak="0">
    <w:nsid w:val="70BD4FD8"/>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4" w15:restartNumberingAfterBreak="0">
    <w:nsid w:val="71CC6F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9616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0B7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B228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FDE3E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11"/>
  </w:num>
  <w:num w:numId="3">
    <w:abstractNumId w:val="25"/>
  </w:num>
  <w:num w:numId="4">
    <w:abstractNumId w:val="10"/>
  </w:num>
  <w:num w:numId="5">
    <w:abstractNumId w:val="1"/>
  </w:num>
  <w:num w:numId="6">
    <w:abstractNumId w:val="6"/>
  </w:num>
  <w:num w:numId="7">
    <w:abstractNumId w:val="37"/>
  </w:num>
  <w:num w:numId="8">
    <w:abstractNumId w:val="16"/>
  </w:num>
  <w:num w:numId="9">
    <w:abstractNumId w:val="39"/>
  </w:num>
  <w:num w:numId="10">
    <w:abstractNumId w:val="19"/>
  </w:num>
  <w:num w:numId="11">
    <w:abstractNumId w:val="3"/>
  </w:num>
  <w:num w:numId="12">
    <w:abstractNumId w:val="32"/>
  </w:num>
  <w:num w:numId="13">
    <w:abstractNumId w:val="33"/>
  </w:num>
  <w:num w:numId="14">
    <w:abstractNumId w:val="26"/>
  </w:num>
  <w:num w:numId="15">
    <w:abstractNumId w:val="0"/>
  </w:num>
  <w:num w:numId="16">
    <w:abstractNumId w:val="31"/>
  </w:num>
  <w:num w:numId="17">
    <w:abstractNumId w:val="21"/>
  </w:num>
  <w:num w:numId="18">
    <w:abstractNumId w:val="24"/>
  </w:num>
  <w:num w:numId="19">
    <w:abstractNumId w:val="20"/>
  </w:num>
  <w:num w:numId="20">
    <w:abstractNumId w:val="34"/>
  </w:num>
  <w:num w:numId="21">
    <w:abstractNumId w:val="22"/>
  </w:num>
  <w:num w:numId="22">
    <w:abstractNumId w:val="29"/>
  </w:num>
  <w:num w:numId="23">
    <w:abstractNumId w:val="13"/>
  </w:num>
  <w:num w:numId="24">
    <w:abstractNumId w:val="4"/>
  </w:num>
  <w:num w:numId="25">
    <w:abstractNumId w:val="18"/>
  </w:num>
  <w:num w:numId="26">
    <w:abstractNumId w:val="12"/>
  </w:num>
  <w:num w:numId="27">
    <w:abstractNumId w:val="14"/>
  </w:num>
  <w:num w:numId="28">
    <w:abstractNumId w:val="9"/>
  </w:num>
  <w:num w:numId="29">
    <w:abstractNumId w:val="2"/>
  </w:num>
  <w:num w:numId="30">
    <w:abstractNumId w:val="36"/>
  </w:num>
  <w:num w:numId="31">
    <w:abstractNumId w:val="35"/>
  </w:num>
  <w:num w:numId="32">
    <w:abstractNumId w:val="17"/>
  </w:num>
  <w:num w:numId="33">
    <w:abstractNumId w:val="28"/>
  </w:num>
  <w:num w:numId="34">
    <w:abstractNumId w:val="23"/>
  </w:num>
  <w:num w:numId="35">
    <w:abstractNumId w:val="15"/>
  </w:num>
  <w:num w:numId="36">
    <w:abstractNumId w:val="27"/>
  </w:num>
  <w:num w:numId="37">
    <w:abstractNumId w:val="7"/>
  </w:num>
  <w:num w:numId="38">
    <w:abstractNumId w:val="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1296"/>
  <w:hyphenationZone w:val="396"/>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448"/>
    <w:rsid w:val="000238AE"/>
    <w:rsid w:val="00031826"/>
    <w:rsid w:val="0003756B"/>
    <w:rsid w:val="000666AC"/>
    <w:rsid w:val="0007123C"/>
    <w:rsid w:val="000879E0"/>
    <w:rsid w:val="000C02E8"/>
    <w:rsid w:val="000C31A7"/>
    <w:rsid w:val="000D50E0"/>
    <w:rsid w:val="000F0448"/>
    <w:rsid w:val="000F4665"/>
    <w:rsid w:val="000F6764"/>
    <w:rsid w:val="000F7814"/>
    <w:rsid w:val="00147D4C"/>
    <w:rsid w:val="0015383C"/>
    <w:rsid w:val="00170D9F"/>
    <w:rsid w:val="0017562C"/>
    <w:rsid w:val="001854E3"/>
    <w:rsid w:val="00191A30"/>
    <w:rsid w:val="001C7D1C"/>
    <w:rsid w:val="001E32DD"/>
    <w:rsid w:val="001F144D"/>
    <w:rsid w:val="001F2AE7"/>
    <w:rsid w:val="001F4A79"/>
    <w:rsid w:val="00222B35"/>
    <w:rsid w:val="002271FA"/>
    <w:rsid w:val="00236136"/>
    <w:rsid w:val="00281049"/>
    <w:rsid w:val="002A0141"/>
    <w:rsid w:val="002A1654"/>
    <w:rsid w:val="002B45DA"/>
    <w:rsid w:val="002B6938"/>
    <w:rsid w:val="002B7102"/>
    <w:rsid w:val="002C728F"/>
    <w:rsid w:val="003021DF"/>
    <w:rsid w:val="00310096"/>
    <w:rsid w:val="003440AB"/>
    <w:rsid w:val="003751DD"/>
    <w:rsid w:val="003776D5"/>
    <w:rsid w:val="0038598B"/>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C5D5A"/>
    <w:rsid w:val="006F2177"/>
    <w:rsid w:val="006F226D"/>
    <w:rsid w:val="00725AC2"/>
    <w:rsid w:val="00730900"/>
    <w:rsid w:val="00743428"/>
    <w:rsid w:val="00750E36"/>
    <w:rsid w:val="0075678C"/>
    <w:rsid w:val="00772526"/>
    <w:rsid w:val="0078174F"/>
    <w:rsid w:val="00787E55"/>
    <w:rsid w:val="00790710"/>
    <w:rsid w:val="007E2B81"/>
    <w:rsid w:val="007F7621"/>
    <w:rsid w:val="00807FF2"/>
    <w:rsid w:val="00821E06"/>
    <w:rsid w:val="00832D03"/>
    <w:rsid w:val="00834594"/>
    <w:rsid w:val="00834896"/>
    <w:rsid w:val="008509EB"/>
    <w:rsid w:val="00873546"/>
    <w:rsid w:val="0087426C"/>
    <w:rsid w:val="008A63B8"/>
    <w:rsid w:val="008B4E81"/>
    <w:rsid w:val="008C154B"/>
    <w:rsid w:val="008D22A6"/>
    <w:rsid w:val="008E439B"/>
    <w:rsid w:val="008E4F66"/>
    <w:rsid w:val="008F045E"/>
    <w:rsid w:val="00921EC2"/>
    <w:rsid w:val="009615A0"/>
    <w:rsid w:val="009653AA"/>
    <w:rsid w:val="00976E7C"/>
    <w:rsid w:val="00980C48"/>
    <w:rsid w:val="0099456D"/>
    <w:rsid w:val="009B5930"/>
    <w:rsid w:val="009D1EEB"/>
    <w:rsid w:val="009D4F48"/>
    <w:rsid w:val="009D7173"/>
    <w:rsid w:val="009E4CF0"/>
    <w:rsid w:val="009E7ECD"/>
    <w:rsid w:val="00A479F7"/>
    <w:rsid w:val="00A51DC4"/>
    <w:rsid w:val="00A57B7B"/>
    <w:rsid w:val="00A6190E"/>
    <w:rsid w:val="00A96024"/>
    <w:rsid w:val="00AC7682"/>
    <w:rsid w:val="00AF5598"/>
    <w:rsid w:val="00B10EAD"/>
    <w:rsid w:val="00B14D04"/>
    <w:rsid w:val="00B25632"/>
    <w:rsid w:val="00B33A41"/>
    <w:rsid w:val="00B44391"/>
    <w:rsid w:val="00B546DF"/>
    <w:rsid w:val="00B75226"/>
    <w:rsid w:val="00B80604"/>
    <w:rsid w:val="00BA0BE2"/>
    <w:rsid w:val="00BA1A87"/>
    <w:rsid w:val="00BB1BD9"/>
    <w:rsid w:val="00BC38E6"/>
    <w:rsid w:val="00BD5DB8"/>
    <w:rsid w:val="00C07B1D"/>
    <w:rsid w:val="00C25DF0"/>
    <w:rsid w:val="00C43A55"/>
    <w:rsid w:val="00C9479E"/>
    <w:rsid w:val="00C95362"/>
    <w:rsid w:val="00CD09ED"/>
    <w:rsid w:val="00CF2651"/>
    <w:rsid w:val="00CF3E70"/>
    <w:rsid w:val="00D11CBE"/>
    <w:rsid w:val="00D32072"/>
    <w:rsid w:val="00D32540"/>
    <w:rsid w:val="00D37C96"/>
    <w:rsid w:val="00D51A2A"/>
    <w:rsid w:val="00D62772"/>
    <w:rsid w:val="00D741B4"/>
    <w:rsid w:val="00D80487"/>
    <w:rsid w:val="00DA4152"/>
    <w:rsid w:val="00DA54AF"/>
    <w:rsid w:val="00DA72EC"/>
    <w:rsid w:val="00DD0D07"/>
    <w:rsid w:val="00DF78AF"/>
    <w:rsid w:val="00E21616"/>
    <w:rsid w:val="00E22508"/>
    <w:rsid w:val="00E24E1B"/>
    <w:rsid w:val="00E50252"/>
    <w:rsid w:val="00E51F4C"/>
    <w:rsid w:val="00E67181"/>
    <w:rsid w:val="00E67A7A"/>
    <w:rsid w:val="00E955CC"/>
    <w:rsid w:val="00EC743E"/>
    <w:rsid w:val="00ED6535"/>
    <w:rsid w:val="00F12179"/>
    <w:rsid w:val="00F121D1"/>
    <w:rsid w:val="00F20886"/>
    <w:rsid w:val="00F21BF0"/>
    <w:rsid w:val="00F3332C"/>
    <w:rsid w:val="00F5665B"/>
    <w:rsid w:val="00FA261A"/>
    <w:rsid w:val="00FA3522"/>
    <w:rsid w:val="00FA3CF8"/>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621"/>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190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2B81"/>
    <w:pPr>
      <w:spacing w:before="100" w:beforeAutospacing="1" w:after="100" w:afterAutospacing="1" w:line="240" w:lineRule="auto"/>
      <w:ind w:firstLine="0"/>
      <w:jc w:val="left"/>
    </w:pPr>
    <w:rPr>
      <w:rFonts w:eastAsia="Times New Roman"/>
    </w:rPr>
  </w:style>
  <w:style w:type="character" w:customStyle="1" w:styleId="Heading3Char">
    <w:name w:val="Heading 3 Char"/>
    <w:basedOn w:val="DefaultParagraphFont"/>
    <w:link w:val="Heading3"/>
    <w:uiPriority w:val="9"/>
    <w:rsid w:val="00A6190E"/>
    <w:rPr>
      <w:rFonts w:asciiTheme="majorHAnsi" w:eastAsiaTheme="majorEastAsia" w:hAnsiTheme="majorHAnsi" w:cstheme="majorBidi"/>
      <w:color w:val="243F60" w:themeColor="accent1" w:themeShade="7F"/>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422E6-AC93-4922-8441-141422B4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Baršauskas Rokas</cp:lastModifiedBy>
  <cp:revision>7</cp:revision>
  <dcterms:created xsi:type="dcterms:W3CDTF">2017-12-19T18:47:00Z</dcterms:created>
  <dcterms:modified xsi:type="dcterms:W3CDTF">2017-12-19T21:18:00Z</dcterms:modified>
</cp:coreProperties>
</file>