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47FB" w14:textId="2470F1B5" w:rsidR="00AF6FDC" w:rsidRPr="00461783" w:rsidRDefault="00AF6FDC" w:rsidP="00461783">
      <w:pPr>
        <w:spacing w:line="360" w:lineRule="auto"/>
        <w:rPr>
          <w:rFonts w:ascii="Times New Roman" w:hAnsi="Times New Roman" w:cs="Times New Roman"/>
          <w:b/>
          <w:bCs/>
          <w:sz w:val="24"/>
          <w:szCs w:val="24"/>
          <w:lang w:val="en-GB"/>
        </w:rPr>
      </w:pPr>
      <w:r w:rsidRPr="00461783">
        <w:rPr>
          <w:rFonts w:ascii="Times New Roman" w:hAnsi="Times New Roman" w:cs="Times New Roman"/>
          <w:b/>
          <w:bCs/>
          <w:sz w:val="24"/>
          <w:szCs w:val="24"/>
          <w:lang w:val="en-GB"/>
        </w:rPr>
        <w:t>Introduction</w:t>
      </w:r>
      <w:r w:rsidR="0004249F">
        <w:rPr>
          <w:rFonts w:ascii="Times New Roman" w:hAnsi="Times New Roman" w:cs="Times New Roman"/>
          <w:b/>
          <w:bCs/>
          <w:sz w:val="24"/>
          <w:szCs w:val="24"/>
          <w:lang w:val="en-GB"/>
        </w:rPr>
        <w:t xml:space="preserve"> – Update this when project </w:t>
      </w:r>
      <w:r w:rsidR="00D9452F">
        <w:rPr>
          <w:rFonts w:ascii="Times New Roman" w:hAnsi="Times New Roman" w:cs="Times New Roman"/>
          <w:b/>
          <w:bCs/>
          <w:sz w:val="24"/>
          <w:szCs w:val="24"/>
          <w:lang w:val="en-GB"/>
        </w:rPr>
        <w:t>is in development</w:t>
      </w:r>
    </w:p>
    <w:p w14:paraId="7E07731B" w14:textId="66ABBCD9" w:rsidR="00AF6FDC" w:rsidRDefault="00461783" w:rsidP="0046178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Agile methods are used to manage </w:t>
      </w:r>
      <w:r w:rsidR="00D823AD">
        <w:rPr>
          <w:rFonts w:ascii="Times New Roman" w:hAnsi="Times New Roman" w:cs="Times New Roman"/>
          <w:sz w:val="24"/>
          <w:szCs w:val="24"/>
          <w:lang w:val="en-GB"/>
        </w:rPr>
        <w:t xml:space="preserve">the </w:t>
      </w:r>
      <w:r>
        <w:rPr>
          <w:rFonts w:ascii="Times New Roman" w:hAnsi="Times New Roman" w:cs="Times New Roman"/>
          <w:sz w:val="24"/>
          <w:szCs w:val="24"/>
          <w:lang w:val="en-GB"/>
        </w:rPr>
        <w:t>progress of a project</w:t>
      </w:r>
      <w:r w:rsidR="00D823AD">
        <w:rPr>
          <w:rFonts w:ascii="Times New Roman" w:hAnsi="Times New Roman" w:cs="Times New Roman"/>
          <w:sz w:val="24"/>
          <w:szCs w:val="24"/>
          <w:lang w:val="en-GB"/>
        </w:rPr>
        <w:t xml:space="preserve"> throughout </w:t>
      </w:r>
      <w:r w:rsidR="0004249F">
        <w:rPr>
          <w:rFonts w:ascii="Times New Roman" w:hAnsi="Times New Roman" w:cs="Times New Roman"/>
          <w:sz w:val="24"/>
          <w:szCs w:val="24"/>
          <w:lang w:val="en-GB"/>
        </w:rPr>
        <w:t>development</w:t>
      </w:r>
      <w:r>
        <w:rPr>
          <w:rFonts w:ascii="Times New Roman" w:hAnsi="Times New Roman" w:cs="Times New Roman"/>
          <w:sz w:val="24"/>
          <w:szCs w:val="24"/>
          <w:lang w:val="en-GB"/>
        </w:rPr>
        <w:t>. This</w:t>
      </w:r>
      <w:r w:rsidR="0004249F">
        <w:rPr>
          <w:rFonts w:ascii="Times New Roman" w:hAnsi="Times New Roman" w:cs="Times New Roman"/>
          <w:sz w:val="24"/>
          <w:szCs w:val="24"/>
          <w:lang w:val="en-GB"/>
        </w:rPr>
        <w:t xml:space="preserve"> technique </w:t>
      </w:r>
      <w:r>
        <w:rPr>
          <w:rFonts w:ascii="Times New Roman" w:hAnsi="Times New Roman" w:cs="Times New Roman"/>
          <w:sz w:val="24"/>
          <w:szCs w:val="24"/>
          <w:lang w:val="en-GB"/>
        </w:rPr>
        <w:t xml:space="preserve">is to unsure tasks are </w:t>
      </w:r>
      <w:r w:rsidR="00D823AD">
        <w:rPr>
          <w:rFonts w:ascii="Times New Roman" w:hAnsi="Times New Roman" w:cs="Times New Roman"/>
          <w:sz w:val="24"/>
          <w:szCs w:val="24"/>
          <w:lang w:val="en-GB"/>
        </w:rPr>
        <w:t>assigned</w:t>
      </w:r>
      <w:r w:rsidR="0004249F">
        <w:rPr>
          <w:rFonts w:ascii="Times New Roman" w:hAnsi="Times New Roman" w:cs="Times New Roman"/>
          <w:sz w:val="24"/>
          <w:szCs w:val="24"/>
          <w:lang w:val="en-GB"/>
        </w:rPr>
        <w:t xml:space="preserve"> to developers</w:t>
      </w:r>
      <w:r>
        <w:rPr>
          <w:rFonts w:ascii="Times New Roman" w:hAnsi="Times New Roman" w:cs="Times New Roman"/>
          <w:sz w:val="24"/>
          <w:szCs w:val="24"/>
          <w:lang w:val="en-GB"/>
        </w:rPr>
        <w:t>, desig</w:t>
      </w:r>
      <w:r w:rsidR="00D823AD">
        <w:rPr>
          <w:rFonts w:ascii="Times New Roman" w:hAnsi="Times New Roman" w:cs="Times New Roman"/>
          <w:sz w:val="24"/>
          <w:szCs w:val="24"/>
          <w:lang w:val="en-GB"/>
        </w:rPr>
        <w:t>ned</w:t>
      </w:r>
      <w:r>
        <w:rPr>
          <w:rFonts w:ascii="Times New Roman" w:hAnsi="Times New Roman" w:cs="Times New Roman"/>
          <w:sz w:val="24"/>
          <w:szCs w:val="24"/>
          <w:lang w:val="en-GB"/>
        </w:rPr>
        <w:t>, and completed successfully</w:t>
      </w:r>
      <w:r w:rsidR="0004249F">
        <w:rPr>
          <w:rFonts w:ascii="Times New Roman" w:hAnsi="Times New Roman" w:cs="Times New Roman"/>
          <w:sz w:val="24"/>
          <w:szCs w:val="24"/>
          <w:lang w:val="en-GB"/>
        </w:rPr>
        <w:t>,</w:t>
      </w:r>
      <w:r>
        <w:rPr>
          <w:rFonts w:ascii="Times New Roman" w:hAnsi="Times New Roman" w:cs="Times New Roman"/>
          <w:sz w:val="24"/>
          <w:szCs w:val="24"/>
          <w:lang w:val="en-GB"/>
        </w:rPr>
        <w:t xml:space="preserve"> within the time period </w:t>
      </w:r>
      <w:r w:rsidR="0004249F">
        <w:rPr>
          <w:rFonts w:ascii="Times New Roman" w:hAnsi="Times New Roman" w:cs="Times New Roman"/>
          <w:sz w:val="24"/>
          <w:szCs w:val="24"/>
          <w:lang w:val="en-GB"/>
        </w:rPr>
        <w:t xml:space="preserve">appointed </w:t>
      </w:r>
      <w:r>
        <w:rPr>
          <w:rFonts w:ascii="Times New Roman" w:hAnsi="Times New Roman" w:cs="Times New Roman"/>
          <w:sz w:val="24"/>
          <w:szCs w:val="24"/>
          <w:lang w:val="en-GB"/>
        </w:rPr>
        <w:t xml:space="preserve">by the customer. The </w:t>
      </w:r>
      <w:r w:rsidR="0004249F">
        <w:rPr>
          <w:rFonts w:ascii="Times New Roman" w:hAnsi="Times New Roman" w:cs="Times New Roman"/>
          <w:sz w:val="24"/>
          <w:szCs w:val="24"/>
          <w:lang w:val="en-GB"/>
        </w:rPr>
        <w:t>project team</w:t>
      </w:r>
      <w:r>
        <w:rPr>
          <w:rFonts w:ascii="Times New Roman" w:hAnsi="Times New Roman" w:cs="Times New Roman"/>
          <w:sz w:val="24"/>
          <w:szCs w:val="24"/>
          <w:lang w:val="en-GB"/>
        </w:rPr>
        <w:t xml:space="preserve"> consists of developers, owners, stakeholders and the project lead who all have a role to play in the </w:t>
      </w:r>
      <w:r w:rsidR="0004249F">
        <w:rPr>
          <w:rFonts w:ascii="Times New Roman" w:hAnsi="Times New Roman" w:cs="Times New Roman"/>
          <w:sz w:val="24"/>
          <w:szCs w:val="24"/>
          <w:lang w:val="en-GB"/>
        </w:rPr>
        <w:t xml:space="preserve">completion </w:t>
      </w:r>
      <w:r>
        <w:rPr>
          <w:rFonts w:ascii="Times New Roman" w:hAnsi="Times New Roman" w:cs="Times New Roman"/>
          <w:sz w:val="24"/>
          <w:szCs w:val="24"/>
          <w:lang w:val="en-GB"/>
        </w:rPr>
        <w:t xml:space="preserve">of the project. </w:t>
      </w:r>
    </w:p>
    <w:p w14:paraId="41E86044" w14:textId="66CC679F" w:rsidR="00461783" w:rsidRDefault="00461783" w:rsidP="0046178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There are different types of agile methods which all have </w:t>
      </w:r>
      <w:r w:rsidR="0004249F">
        <w:rPr>
          <w:rFonts w:ascii="Times New Roman" w:hAnsi="Times New Roman" w:cs="Times New Roman"/>
          <w:sz w:val="24"/>
          <w:szCs w:val="24"/>
          <w:lang w:val="en-GB"/>
        </w:rPr>
        <w:t xml:space="preserve">various </w:t>
      </w:r>
      <w:r>
        <w:rPr>
          <w:rFonts w:ascii="Times New Roman" w:hAnsi="Times New Roman" w:cs="Times New Roman"/>
          <w:sz w:val="24"/>
          <w:szCs w:val="24"/>
          <w:lang w:val="en-GB"/>
        </w:rPr>
        <w:t>advantages and disadvantages</w:t>
      </w:r>
      <w:r w:rsidR="0004249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depending on </w:t>
      </w:r>
      <w:r w:rsidR="00D823AD">
        <w:rPr>
          <w:rFonts w:ascii="Times New Roman" w:hAnsi="Times New Roman" w:cs="Times New Roman"/>
          <w:sz w:val="24"/>
          <w:szCs w:val="24"/>
          <w:lang w:val="en-GB"/>
        </w:rPr>
        <w:t xml:space="preserve">many factors such as </w:t>
      </w:r>
      <w:r>
        <w:rPr>
          <w:rFonts w:ascii="Times New Roman" w:hAnsi="Times New Roman" w:cs="Times New Roman"/>
          <w:sz w:val="24"/>
          <w:szCs w:val="24"/>
          <w:lang w:val="en-GB"/>
        </w:rPr>
        <w:t xml:space="preserve">how </w:t>
      </w:r>
      <w:r w:rsidR="0004249F">
        <w:rPr>
          <w:rFonts w:ascii="Times New Roman" w:hAnsi="Times New Roman" w:cs="Times New Roman"/>
          <w:sz w:val="24"/>
          <w:szCs w:val="24"/>
          <w:lang w:val="en-GB"/>
        </w:rPr>
        <w:t xml:space="preserve">significant </w:t>
      </w:r>
      <w:r>
        <w:rPr>
          <w:rFonts w:ascii="Times New Roman" w:hAnsi="Times New Roman" w:cs="Times New Roman"/>
          <w:sz w:val="24"/>
          <w:szCs w:val="24"/>
          <w:lang w:val="en-GB"/>
        </w:rPr>
        <w:t xml:space="preserve">the </w:t>
      </w:r>
      <w:r w:rsidR="00D823AD">
        <w:rPr>
          <w:rFonts w:ascii="Times New Roman" w:hAnsi="Times New Roman" w:cs="Times New Roman"/>
          <w:sz w:val="24"/>
          <w:szCs w:val="24"/>
          <w:lang w:val="en-GB"/>
        </w:rPr>
        <w:t xml:space="preserve">project </w:t>
      </w:r>
      <w:r>
        <w:rPr>
          <w:rFonts w:ascii="Times New Roman" w:hAnsi="Times New Roman" w:cs="Times New Roman"/>
          <w:sz w:val="24"/>
          <w:szCs w:val="24"/>
          <w:lang w:val="en-GB"/>
        </w:rPr>
        <w:t>is</w:t>
      </w:r>
      <w:r w:rsidR="00D823AD">
        <w:rPr>
          <w:rFonts w:ascii="Times New Roman" w:hAnsi="Times New Roman" w:cs="Times New Roman"/>
          <w:sz w:val="24"/>
          <w:szCs w:val="24"/>
          <w:lang w:val="en-GB"/>
        </w:rPr>
        <w:t>.</w:t>
      </w:r>
      <w:r>
        <w:rPr>
          <w:rFonts w:ascii="Times New Roman" w:hAnsi="Times New Roman" w:cs="Times New Roman"/>
          <w:sz w:val="24"/>
          <w:szCs w:val="24"/>
          <w:lang w:val="en-GB"/>
        </w:rPr>
        <w:t xml:space="preserve"> The agile scrum method is used in projects </w:t>
      </w:r>
      <w:r w:rsidR="00D823AD">
        <w:rPr>
          <w:rFonts w:ascii="Times New Roman" w:hAnsi="Times New Roman" w:cs="Times New Roman"/>
          <w:sz w:val="24"/>
          <w:szCs w:val="24"/>
          <w:lang w:val="en-GB"/>
        </w:rPr>
        <w:t>as a sprint-based management</w:t>
      </w:r>
      <w:r w:rsidR="0004249F">
        <w:rPr>
          <w:rFonts w:ascii="Times New Roman" w:hAnsi="Times New Roman" w:cs="Times New Roman"/>
          <w:sz w:val="24"/>
          <w:szCs w:val="24"/>
          <w:lang w:val="en-GB"/>
        </w:rPr>
        <w:t xml:space="preserve"> procedure</w:t>
      </w:r>
      <w:r w:rsidR="00D823AD">
        <w:rPr>
          <w:rFonts w:ascii="Times New Roman" w:hAnsi="Times New Roman" w:cs="Times New Roman"/>
          <w:sz w:val="24"/>
          <w:szCs w:val="24"/>
          <w:lang w:val="en-GB"/>
        </w:rPr>
        <w:t xml:space="preserve"> to deliver individual tasks of the project to the stakeholders throughout the development stages. </w:t>
      </w:r>
    </w:p>
    <w:p w14:paraId="56D6A5C8" w14:textId="02B0CDB6" w:rsidR="00851630" w:rsidRPr="00461783" w:rsidRDefault="00D823AD" w:rsidP="0046178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 web application will be designed and developed using the agile scrum method. The design of this project using scrum will ensure documentation is kept up to date and the customer will give feedback to the team after every sprint. This will allow for any changes that need to be adjusted during the development of the application. </w:t>
      </w:r>
      <w:r w:rsidR="00984D16" w:rsidRPr="00461783">
        <w:rPr>
          <w:rFonts w:ascii="Times New Roman" w:hAnsi="Times New Roman" w:cs="Times New Roman"/>
          <w:sz w:val="24"/>
          <w:szCs w:val="24"/>
          <w:lang w:val="en-GB"/>
        </w:rPr>
        <w:t xml:space="preserve"> </w:t>
      </w:r>
    </w:p>
    <w:sectPr w:rsidR="00851630" w:rsidRPr="00461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21"/>
    <w:rsid w:val="0004249F"/>
    <w:rsid w:val="000C665A"/>
    <w:rsid w:val="000F09DB"/>
    <w:rsid w:val="001E1159"/>
    <w:rsid w:val="002D273F"/>
    <w:rsid w:val="00390FD8"/>
    <w:rsid w:val="00461783"/>
    <w:rsid w:val="00523D01"/>
    <w:rsid w:val="005A7AF9"/>
    <w:rsid w:val="00851630"/>
    <w:rsid w:val="008700DC"/>
    <w:rsid w:val="00984D16"/>
    <w:rsid w:val="00A420A5"/>
    <w:rsid w:val="00A42FE8"/>
    <w:rsid w:val="00AF6FDC"/>
    <w:rsid w:val="00B12E19"/>
    <w:rsid w:val="00B7743B"/>
    <w:rsid w:val="00D17F54"/>
    <w:rsid w:val="00D823AD"/>
    <w:rsid w:val="00D9452F"/>
    <w:rsid w:val="00DB049A"/>
    <w:rsid w:val="00E01FF5"/>
    <w:rsid w:val="00F845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9232"/>
  <w15:chartTrackingRefBased/>
  <w15:docId w15:val="{34FDFF8E-5D0B-40D3-983A-0834539A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Crowdle</dc:creator>
  <cp:keywords/>
  <dc:description/>
  <cp:lastModifiedBy>Crowdle, Katie Jane</cp:lastModifiedBy>
  <cp:revision>19</cp:revision>
  <dcterms:created xsi:type="dcterms:W3CDTF">2022-10-06T11:48:00Z</dcterms:created>
  <dcterms:modified xsi:type="dcterms:W3CDTF">2022-10-12T21:45:00Z</dcterms:modified>
</cp:coreProperties>
</file>