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bookmarkStart w:id="0" w:name="_GoBack"/>
      <w:bookmarkEnd w:id="0"/>
      <w:r>
        <w:rPr>
          <w:b/>
          <w:bCs/>
          <w:sz w:val="36"/>
          <w:szCs w:val="36"/>
          <w:lang w:val="en-US"/>
        </w:rPr>
        <w:t xml:space="preserve">CIT620 COMPUTER SUPPORT AND MAINTENANCE </w:t>
      </w:r>
    </w:p>
    <w:p>
      <w:pPr>
        <w:pStyle w:val="style0"/>
        <w:rPr>
          <w:b/>
          <w:bCs/>
          <w:sz w:val="36"/>
          <w:szCs w:val="36"/>
        </w:rPr>
      </w:pPr>
      <w:r>
        <w:rPr>
          <w:b/>
          <w:bCs/>
          <w:sz w:val="36"/>
          <w:szCs w:val="36"/>
          <w:lang w:val="en-US"/>
        </w:rPr>
        <w:t xml:space="preserve">NAMES:KATLEHO QHOBELA </w:t>
      </w:r>
    </w:p>
    <w:p>
      <w:pPr>
        <w:pStyle w:val="style0"/>
        <w:rPr>
          <w:b/>
          <w:bCs/>
          <w:sz w:val="36"/>
          <w:szCs w:val="36"/>
        </w:rPr>
      </w:pPr>
      <w:r>
        <w:rPr>
          <w:b/>
          <w:bCs/>
          <w:sz w:val="36"/>
          <w:szCs w:val="36"/>
          <w:lang w:val="en-US"/>
        </w:rPr>
        <w:t>STUDENT NUMBER:20250016</w:t>
      </w:r>
    </w:p>
    <w:p>
      <w:pPr>
        <w:pStyle w:val="style0"/>
        <w:rPr>
          <w:b/>
          <w:bCs/>
          <w:sz w:val="36"/>
          <w:szCs w:val="36"/>
        </w:rPr>
      </w:pPr>
      <w:r>
        <w:rPr>
          <w:b/>
          <w:bCs/>
          <w:sz w:val="36"/>
          <w:szCs w:val="36"/>
          <w:lang w:val="en-US"/>
        </w:rPr>
        <w:t xml:space="preserve">WEEK1 SELF STUDY </w:t>
      </w:r>
    </w:p>
    <w:p>
      <w:pPr>
        <w:pStyle w:val="style0"/>
        <w:rPr/>
      </w:pPr>
    </w:p>
    <w:p>
      <w:pPr>
        <w:pStyle w:val="style0"/>
        <w:rPr>
          <w:b/>
          <w:bCs/>
          <w:sz w:val="28"/>
          <w:szCs w:val="28"/>
        </w:rPr>
      </w:pPr>
    </w:p>
    <w:p>
      <w:pPr>
        <w:pStyle w:val="style0"/>
        <w:rPr>
          <w:b/>
          <w:bCs/>
          <w:sz w:val="28"/>
          <w:szCs w:val="28"/>
        </w:rPr>
      </w:pPr>
      <w:r>
        <w:rPr>
          <w:b/>
          <w:bCs/>
          <w:sz w:val="28"/>
          <w:szCs w:val="28"/>
          <w:lang w:val="en-US"/>
        </w:rPr>
        <w:t>1. Scenario Analysis (150 words)</w:t>
      </w:r>
    </w:p>
    <w:p>
      <w:pPr>
        <w:pStyle w:val="style0"/>
        <w:rPr/>
      </w:pPr>
      <w:r>
        <w:rPr>
          <w:lang w:val="en-US"/>
        </w:rPr>
        <w:t>When a computer runs slowly, the first step is to identify the cause by checking system resource usage with Task Manager. Common reasons include insufficient storage, too many background processes, or malware. Three essential maintenance tasks to improve performance are: (1) clean dust from fans and vents to prevent overheating and hardware throttling; (2) run a disk cleanup and defragmentation (for HDDs) to free space and optimize storage access; (3) scan for malware using an antivirus program to remove malicious software that consumes CPU or memory. After performing these tasks, reboot the system and monitor performance. If slowness persists, consider upgrading RAM or replacing a failing HDD with an SSD.</w:t>
      </w:r>
    </w:p>
    <w:p>
      <w:pPr>
        <w:pStyle w:val="style0"/>
        <w:rPr>
          <w:b/>
          <w:bCs/>
          <w:sz w:val="28"/>
          <w:szCs w:val="28"/>
        </w:rPr>
      </w:pPr>
    </w:p>
    <w:p>
      <w:pPr>
        <w:pStyle w:val="style0"/>
        <w:rPr>
          <w:b/>
          <w:bCs/>
          <w:sz w:val="28"/>
          <w:szCs w:val="28"/>
        </w:rPr>
      </w:pPr>
      <w:r>
        <w:rPr>
          <w:b/>
          <w:bCs/>
          <w:sz w:val="28"/>
          <w:szCs w:val="28"/>
          <w:lang w:val="en-US"/>
        </w:rPr>
        <w:t>2. Component Research (100 words)</w:t>
      </w:r>
    </w:p>
    <w:p>
      <w:pPr>
        <w:pStyle w:val="style0"/>
        <w:rPr/>
      </w:pPr>
      <w:r>
        <w:rPr>
          <w:lang w:val="en-US"/>
        </w:rPr>
        <w:t>A Solid‑State Drive (SSD) is a storage device that uses NAND flash memory for persistent data, providing high‑speed read/write operations compared to traditional HDDs. Its function is to store the operating system, applications, and files, enabling quick boot times and fast data access. Maintenance needs include monitoring health via SMART tools, updating firmware regularly, and avoiding full capacity usage (keep &lt; 80 % full) to sustain performance and longevity. SSDs also benefit from periodic TRIM commands to optimize garbage collection.</w:t>
      </w:r>
    </w:p>
    <w:p>
      <w:pPr>
        <w:pStyle w:val="style0"/>
        <w:rPr>
          <w:b/>
          <w:bCs/>
          <w:sz w:val="24"/>
          <w:szCs w:val="24"/>
        </w:rPr>
      </w:pPr>
    </w:p>
    <w:p>
      <w:pPr>
        <w:pStyle w:val="style0"/>
        <w:rPr>
          <w:b/>
          <w:bCs/>
          <w:sz w:val="24"/>
          <w:szCs w:val="24"/>
        </w:rPr>
      </w:pPr>
      <w:r>
        <w:rPr>
          <w:b/>
          <w:bCs/>
          <w:sz w:val="24"/>
          <w:szCs w:val="24"/>
          <w:lang w:val="en-US"/>
        </w:rPr>
        <w:t>3. Maintenance Schedule (monthly plan)</w:t>
      </w:r>
    </w:p>
    <w:p>
      <w:pPr>
        <w:pStyle w:val="style0"/>
        <w:rPr/>
      </w:pPr>
      <w:r>
        <w:rPr>
          <w:lang w:val="en-US"/>
        </w:rPr>
        <w:t xml:space="preserve">    - Weekly antivirus scans – run full system scans to detect and remove malware.</w:t>
      </w:r>
    </w:p>
    <w:p>
      <w:pPr>
        <w:pStyle w:val="style0"/>
        <w:rPr/>
      </w:pPr>
      <w:r>
        <w:rPr>
          <w:lang w:val="en-US"/>
        </w:rPr>
        <w:t xml:space="preserve">    - Bi‑weekly dust cleaning – open cases and clean fans/vents to ensure proper cooling.</w:t>
      </w:r>
    </w:p>
    <w:p>
      <w:pPr>
        <w:pStyle w:val="style0"/>
        <w:rPr/>
      </w:pPr>
      <w:r>
        <w:rPr>
          <w:lang w:val="en-US"/>
        </w:rPr>
        <w:t xml:space="preserve">    - Monthly disk cleanup – delete temporary files and unused applications, and defragment HDDs (or run TRIM for SSDs).</w:t>
      </w:r>
    </w:p>
    <w:p>
      <w:pPr>
        <w:pStyle w:val="style0"/>
        <w:rPr/>
      </w:pPr>
      <w:r>
        <w:rPr>
          <w:lang w:val="en-US"/>
        </w:rPr>
        <w:t xml:space="preserve">    - Monthly hardware check – inspect cables, connections, and component temperatures.</w:t>
      </w:r>
    </w:p>
    <w:p>
      <w:pPr>
        <w:pStyle w:val="style0"/>
        <w:rPr/>
      </w:pPr>
      <w:r>
        <w:rPr>
          <w:lang w:val="en-US"/>
        </w:rPr>
        <w:t xml:space="preserve">    - Quarterly performance review – analyze system logs and benchmark performance to identify upgrades.</w:t>
      </w:r>
    </w:p>
    <w:p>
      <w:pPr>
        <w:pStyle w:val="style0"/>
        <w:rPr>
          <w:b/>
          <w:bCs/>
          <w:sz w:val="28"/>
          <w:szCs w:val="28"/>
        </w:rPr>
      </w:pPr>
    </w:p>
    <w:p>
      <w:pPr>
        <w:pStyle w:val="style0"/>
        <w:rPr>
          <w:b/>
          <w:bCs/>
          <w:sz w:val="28"/>
          <w:szCs w:val="28"/>
        </w:rPr>
      </w:pPr>
      <w:r>
        <w:rPr>
          <w:b/>
          <w:bCs/>
          <w:sz w:val="28"/>
          <w:szCs w:val="28"/>
          <w:lang w:val="en-US"/>
        </w:rPr>
        <w:t>4. Tool Exploration (100 words)</w:t>
      </w:r>
    </w:p>
    <w:p>
      <w:pPr>
        <w:pStyle w:val="style0"/>
        <w:rPr/>
      </w:pPr>
      <w:r>
        <w:rPr>
          <w:lang w:val="en-US"/>
        </w:rPr>
        <w:t>CrystalDiskInfo is a free diagnostic utility that monitors storage device health by reading SMART (Self‑Monitoring, Analysis, and Reporting Technology) attributes. It displays detailed information about HDDs or SSDs, including temperature, overall health status, and potential failure indicators. In maintenance, it helps users identify deteriorating drives before catastrophic failure, enabling preventive actions like backups or replacements. The tool also supports alerts for critical conditions, assisting in proactive hardware management.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352</Words>
  <Characters>2157</Characters>
  <Application>WPS Office</Application>
  <Paragraphs>21</Paragraphs>
  <CharactersWithSpaces>2521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2026-01-24T14:10:12Z</dcterms:created>
  <dc:creator>SM-A042F</dc:creator>
  <lastModifiedBy>SM-A042F</lastModifiedBy>
  <dcterms:modified xsi:type="dcterms:W3CDTF">2026-01-24T14:18:15Z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fa94c50de66e4897bd642070af2bbc39</vt:lpwstr>
  </property>
</Properties>
</file>