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D1" w:rsidRPr="000E0AD1" w:rsidRDefault="000E0AD1" w:rsidP="000E0AD1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0E0AD1">
        <w:rPr>
          <w:rFonts w:ascii="Arial" w:eastAsia="Times New Roman" w:hAnsi="Arial" w:cs="Arial"/>
          <w:color w:val="000000"/>
          <w:sz w:val="36"/>
          <w:szCs w:val="36"/>
        </w:rPr>
        <w:t>LOOP, LEAVE and ITERATE statements</w:t>
      </w:r>
    </w:p>
    <w:p w:rsidR="000E0AD1" w:rsidRPr="000E0AD1" w:rsidRDefault="000E0AD1" w:rsidP="000E0AD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There are two statements that allow you to control the loop:</w:t>
      </w:r>
    </w:p>
    <w:p w:rsidR="000E0AD1" w:rsidRPr="000E0AD1" w:rsidRDefault="000E0AD1" w:rsidP="000E0AD1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LEAVE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 allows you to exit the loop immediately without waiting for checking the condition.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LEAVE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 works like the</w:t>
      </w:r>
      <w:proofErr w:type="gramStart"/>
      <w:r w:rsidRPr="000E0AD1">
        <w:rPr>
          <w:rFonts w:ascii="Arial" w:eastAsia="Times New Roman" w:hAnsi="Arial" w:cs="Arial"/>
          <w:color w:val="000000"/>
          <w:sz w:val="23"/>
          <w:szCs w:val="23"/>
        </w:rPr>
        <w:t> 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break</w:t>
      </w:r>
      <w:proofErr w:type="gramEnd"/>
      <w:r w:rsidRPr="000E0AD1">
        <w:rPr>
          <w:rFonts w:ascii="Arial" w:eastAsia="Times New Roman" w:hAnsi="Arial" w:cs="Arial"/>
          <w:color w:val="000000"/>
          <w:sz w:val="23"/>
          <w:szCs w:val="23"/>
        </w:rPr>
        <w:t> statement in other languages such as PHP, C/C++, Java, etc.</w:t>
      </w:r>
    </w:p>
    <w:p w:rsidR="000E0AD1" w:rsidRPr="000E0AD1" w:rsidRDefault="000E0AD1" w:rsidP="000E0AD1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ITERATE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 allows you to skip the entire code under it and start a new iteration.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ITERATE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 is similar to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continue</w:t>
      </w:r>
      <w:r w:rsidRPr="000E0AD1">
        <w:rPr>
          <w:rFonts w:ascii="Arial" w:eastAsia="Times New Roman" w:hAnsi="Arial" w:cs="Arial"/>
          <w:i/>
          <w:iCs/>
          <w:color w:val="000000"/>
          <w:sz w:val="23"/>
        </w:rPr>
        <w:t>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 in PHP, C/C++, Java, etc.</w:t>
      </w:r>
    </w:p>
    <w:p w:rsidR="000E0AD1" w:rsidRPr="000E0AD1" w:rsidRDefault="000E0AD1" w:rsidP="000E0A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0E0AD1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0E0AD1">
        <w:rPr>
          <w:rFonts w:ascii="Arial" w:eastAsia="Times New Roman" w:hAnsi="Arial" w:cs="Arial"/>
          <w:color w:val="000000"/>
          <w:sz w:val="23"/>
          <w:szCs w:val="23"/>
        </w:rPr>
        <w:t xml:space="preserve"> also gives you a </w:t>
      </w:r>
      <w:proofErr w:type="spellStart"/>
      <w:r w:rsidRPr="000E0AD1">
        <w:rPr>
          <w:rFonts w:ascii="Courier New" w:eastAsia="Times New Roman" w:hAnsi="Courier New" w:cs="Courier New"/>
          <w:color w:val="000000"/>
          <w:sz w:val="21"/>
        </w:rPr>
        <w:t>LOOP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</w:t>
      </w:r>
      <w:proofErr w:type="spellEnd"/>
      <w:r w:rsidRPr="000E0AD1">
        <w:rPr>
          <w:rFonts w:ascii="Arial" w:eastAsia="Times New Roman" w:hAnsi="Arial" w:cs="Arial"/>
          <w:color w:val="000000"/>
          <w:sz w:val="23"/>
          <w:szCs w:val="23"/>
        </w:rPr>
        <w:t xml:space="preserve"> that executes a block of code repeatedly with an additional flexibility of using a loop label.</w:t>
      </w:r>
    </w:p>
    <w:p w:rsidR="000E0AD1" w:rsidRPr="000E0AD1" w:rsidRDefault="000E0AD1" w:rsidP="000E0A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The following is an example of using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LOOP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 loop statement.</w:t>
      </w:r>
    </w:p>
    <w:p w:rsidR="000E0AD1" w:rsidRPr="000E0AD1" w:rsidRDefault="000E0AD1" w:rsidP="000E0AD1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0E0AD1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5" o:title=""/>
          </v:shape>
          <w:control r:id="rId6" w:name="DefaultOcxName" w:shapeid="_x0000_i10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0E0AD1" w:rsidRPr="000E0AD1" w:rsidTr="000E0A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0E0AD1" w:rsidRPr="000E0AD1" w:rsidRDefault="000E0AD1" w:rsidP="000E0AD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CREATE PROCEDURE 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test_mysql_loop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()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BEGIN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DECLARE x  INT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        DECLARE 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str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</w:rPr>
              <w:t>  VARCHAR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(255);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>        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SET x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0E0AD1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        SET 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str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0E0AD1">
              <w:rPr>
                <w:rFonts w:ascii="inherit" w:eastAsia="Times New Roman" w:hAnsi="inherit" w:cs="Times New Roman"/>
                <w:sz w:val="18"/>
              </w:rPr>
              <w:t>  ''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>        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loop_label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:</w:t>
            </w:r>
            <w:r w:rsidRPr="000E0AD1">
              <w:rPr>
                <w:rFonts w:ascii="inherit" w:eastAsia="Times New Roman" w:hAnsi="inherit" w:cs="Times New Roman"/>
                <w:sz w:val="18"/>
              </w:rPr>
              <w:t>  LOOP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IF  x &gt;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  <w:r w:rsidRPr="000E0AD1">
              <w:rPr>
                <w:rFonts w:ascii="inherit" w:eastAsia="Times New Roman" w:hAnsi="inherit" w:cs="Times New Roman"/>
                <w:sz w:val="18"/>
              </w:rPr>
              <w:t xml:space="preserve"> THEN 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LEAVE  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loop_label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END  IF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>            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SET  x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0E0AD1">
              <w:rPr>
                <w:rFonts w:ascii="inherit" w:eastAsia="Times New Roman" w:hAnsi="inherit" w:cs="Times New Roman"/>
                <w:sz w:val="18"/>
              </w:rPr>
              <w:t xml:space="preserve"> x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+</w:t>
            </w:r>
            <w:r w:rsidRPr="000E0AD1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1;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IF  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r w:rsidRPr="000E0AD1">
              <w:rPr>
                <w:rFonts w:ascii="inherit" w:eastAsia="Times New Roman" w:hAnsi="inherit" w:cs="Times New Roman"/>
                <w:sz w:val="18"/>
              </w:rPr>
              <w:t xml:space="preserve">x mod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2)</w:t>
            </w:r>
            <w:r w:rsidRPr="000E0AD1">
              <w:rPr>
                <w:rFonts w:ascii="inherit" w:eastAsia="Times New Roman" w:hAnsi="inherit" w:cs="Times New Roman"/>
                <w:sz w:val="18"/>
              </w:rPr>
              <w:t xml:space="preserve"> THEN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ITERATE  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loop_label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ELSE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>                SET  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str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0E0AD1">
              <w:rPr>
                <w:rFonts w:ascii="inherit" w:eastAsia="Times New Roman" w:hAnsi="inherit" w:cs="Times New Roman"/>
                <w:sz w:val="18"/>
              </w:rPr>
              <w:t xml:space="preserve"> CONCAT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str,</w:t>
            </w:r>
            <w:r w:rsidRPr="000E0AD1">
              <w:rPr>
                <w:rFonts w:ascii="inherit" w:eastAsia="Times New Roman" w:hAnsi="inherit" w:cs="Times New Roman"/>
                <w:sz w:val="18"/>
              </w:rPr>
              <w:t>x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  <w:r w:rsidRPr="000E0AD1">
              <w:rPr>
                <w:rFonts w:ascii="inherit" w:eastAsia="Times New Roman" w:hAnsi="inherit" w:cs="Times New Roman"/>
                <w:sz w:val="18"/>
              </w:rPr>
              <w:t>','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END  IF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>         END LOOP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  <w:r w:rsidRPr="000E0AD1">
              <w:rPr>
                <w:rFonts w:ascii="inherit" w:eastAsia="Times New Roman" w:hAnsi="inherit" w:cs="Times New Roman"/>
                <w:sz w:val="18"/>
              </w:rPr>
              <w:t>    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         SELECT </w:t>
            </w:r>
            <w:proofErr w:type="spellStart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str</w:t>
            </w:r>
            <w:proofErr w:type="spellEnd"/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E0AD1" w:rsidRPr="000E0AD1" w:rsidRDefault="000E0AD1" w:rsidP="000E0AD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0AD1">
              <w:rPr>
                <w:rFonts w:ascii="inherit" w:eastAsia="Times New Roman" w:hAnsi="inherit" w:cs="Times New Roman"/>
                <w:sz w:val="18"/>
              </w:rPr>
              <w:t xml:space="preserve"> END</w:t>
            </w:r>
            <w:r w:rsidRPr="000E0AD1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0E0AD1" w:rsidRPr="000E0AD1" w:rsidRDefault="000E0AD1" w:rsidP="000E0AD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The stored procedure only constructs a string with even numbers e.g., 2, 4, 6, etc.</w:t>
      </w:r>
    </w:p>
    <w:p w:rsidR="000E0AD1" w:rsidRPr="000E0AD1" w:rsidRDefault="000E0AD1" w:rsidP="000E0AD1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We put a </w:t>
      </w:r>
      <w:proofErr w:type="spellStart"/>
      <w:r w:rsidRPr="000E0AD1">
        <w:rPr>
          <w:rFonts w:ascii="Courier New" w:eastAsia="Times New Roman" w:hAnsi="Courier New" w:cs="Courier New"/>
          <w:color w:val="000000"/>
          <w:sz w:val="21"/>
        </w:rPr>
        <w:t>loop_label</w:t>
      </w:r>
      <w:proofErr w:type="spellEnd"/>
      <w:proofErr w:type="gramStart"/>
      <w:r w:rsidRPr="000E0AD1">
        <w:rPr>
          <w:rFonts w:ascii="Arial" w:eastAsia="Times New Roman" w:hAnsi="Arial" w:cs="Arial"/>
          <w:i/>
          <w:iCs/>
          <w:color w:val="000000"/>
          <w:sz w:val="23"/>
        </w:rPr>
        <w:t> 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loop</w:t>
      </w:r>
      <w:proofErr w:type="gramEnd"/>
      <w:r w:rsidRPr="000E0AD1">
        <w:rPr>
          <w:rFonts w:ascii="Arial" w:eastAsia="Times New Roman" w:hAnsi="Arial" w:cs="Arial"/>
          <w:color w:val="000000"/>
          <w:sz w:val="23"/>
          <w:szCs w:val="23"/>
        </w:rPr>
        <w:t xml:space="preserve"> label before the </w:t>
      </w:r>
      <w:proofErr w:type="spellStart"/>
      <w:r w:rsidRPr="000E0AD1">
        <w:rPr>
          <w:rFonts w:ascii="Courier New" w:eastAsia="Times New Roman" w:hAnsi="Courier New" w:cs="Courier New"/>
          <w:color w:val="000000"/>
          <w:sz w:val="21"/>
        </w:rPr>
        <w:t>LOOP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</w:t>
      </w:r>
      <w:proofErr w:type="spellEnd"/>
      <w:r w:rsidRPr="000E0AD1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0E0AD1" w:rsidRPr="000E0AD1" w:rsidRDefault="000E0AD1" w:rsidP="000E0AD1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If the value of</w:t>
      </w:r>
      <w:proofErr w:type="gramStart"/>
      <w:r w:rsidRPr="000E0AD1">
        <w:rPr>
          <w:rFonts w:ascii="Arial" w:eastAsia="Times New Roman" w:hAnsi="Arial" w:cs="Arial"/>
          <w:color w:val="000000"/>
          <w:sz w:val="23"/>
          <w:szCs w:val="23"/>
        </w:rPr>
        <w:t> 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x</w:t>
      </w:r>
      <w:proofErr w:type="gramEnd"/>
      <w:r w:rsidRPr="000E0AD1">
        <w:rPr>
          <w:rFonts w:ascii="Arial" w:eastAsia="Times New Roman" w:hAnsi="Arial" w:cs="Arial"/>
          <w:color w:val="000000"/>
          <w:sz w:val="23"/>
          <w:szCs w:val="23"/>
        </w:rPr>
        <w:t> is greater than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10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, the loop is terminated because of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LEAVE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statement.</w:t>
      </w:r>
    </w:p>
    <w:p w:rsidR="000E0AD1" w:rsidRPr="000E0AD1" w:rsidRDefault="000E0AD1" w:rsidP="000E0AD1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>If the value of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x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 is an odd number,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ITERATE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 statement ignores everything below it and starts a new iteration.</w:t>
      </w:r>
    </w:p>
    <w:p w:rsidR="000E0AD1" w:rsidRPr="000E0AD1" w:rsidRDefault="000E0AD1" w:rsidP="000E0AD1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lastRenderedPageBreak/>
        <w:t>If the value of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x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 is an even number, the block in the </w:t>
      </w:r>
      <w:r w:rsidRPr="000E0AD1">
        <w:rPr>
          <w:rFonts w:ascii="Courier New" w:eastAsia="Times New Roman" w:hAnsi="Courier New" w:cs="Courier New"/>
          <w:color w:val="000000"/>
          <w:sz w:val="21"/>
        </w:rPr>
        <w:t>ELSE </w:t>
      </w:r>
      <w:r w:rsidRPr="000E0AD1">
        <w:rPr>
          <w:rFonts w:ascii="Arial" w:eastAsia="Times New Roman" w:hAnsi="Arial" w:cs="Arial"/>
          <w:color w:val="000000"/>
          <w:sz w:val="23"/>
          <w:szCs w:val="23"/>
        </w:rPr>
        <w:t>statement will build the string with even numbers.</w:t>
      </w:r>
    </w:p>
    <w:p w:rsidR="000E0AD1" w:rsidRPr="000E0AD1" w:rsidRDefault="000E0AD1" w:rsidP="000E0AD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0AD1">
        <w:rPr>
          <w:rFonts w:ascii="Arial" w:eastAsia="Times New Roman" w:hAnsi="Arial" w:cs="Arial"/>
          <w:color w:val="000000"/>
          <w:sz w:val="23"/>
          <w:szCs w:val="23"/>
        </w:rPr>
        <w:t xml:space="preserve">In this tutorial, you have learned various </w:t>
      </w:r>
      <w:proofErr w:type="spellStart"/>
      <w:r w:rsidRPr="000E0AD1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0E0AD1">
        <w:rPr>
          <w:rFonts w:ascii="Arial" w:eastAsia="Times New Roman" w:hAnsi="Arial" w:cs="Arial"/>
          <w:color w:val="000000"/>
          <w:sz w:val="23"/>
          <w:szCs w:val="23"/>
        </w:rPr>
        <w:t xml:space="preserve"> loop statements that execute a block of code repeatedly based on a condition.</w:t>
      </w:r>
    </w:p>
    <w:p w:rsidR="00000000" w:rsidRDefault="000E0AD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52401"/>
    <w:multiLevelType w:val="multilevel"/>
    <w:tmpl w:val="D44A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55676"/>
    <w:multiLevelType w:val="multilevel"/>
    <w:tmpl w:val="AC9A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0AD1"/>
    <w:rsid w:val="000E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A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A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A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0AD1"/>
    <w:rPr>
      <w:i/>
      <w:iCs/>
    </w:rPr>
  </w:style>
  <w:style w:type="character" w:customStyle="1" w:styleId="crayon-st">
    <w:name w:val="crayon-st"/>
    <w:basedOn w:val="DefaultParagraphFont"/>
    <w:rsid w:val="000E0AD1"/>
  </w:style>
  <w:style w:type="character" w:customStyle="1" w:styleId="crayon-h">
    <w:name w:val="crayon-h"/>
    <w:basedOn w:val="DefaultParagraphFont"/>
    <w:rsid w:val="000E0AD1"/>
  </w:style>
  <w:style w:type="character" w:customStyle="1" w:styleId="crayon-e">
    <w:name w:val="crayon-e"/>
    <w:basedOn w:val="DefaultParagraphFont"/>
    <w:rsid w:val="000E0AD1"/>
  </w:style>
  <w:style w:type="character" w:customStyle="1" w:styleId="crayon-t">
    <w:name w:val="crayon-t"/>
    <w:basedOn w:val="DefaultParagraphFont"/>
    <w:rsid w:val="000E0AD1"/>
  </w:style>
  <w:style w:type="character" w:customStyle="1" w:styleId="crayon-s">
    <w:name w:val="crayon-s"/>
    <w:basedOn w:val="DefaultParagraphFont"/>
    <w:rsid w:val="000E0AD1"/>
  </w:style>
  <w:style w:type="character" w:customStyle="1" w:styleId="crayon-r">
    <w:name w:val="crayon-r"/>
    <w:basedOn w:val="DefaultParagraphFont"/>
    <w:rsid w:val="000E0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9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2017-11-16T14:00:00Z</dcterms:created>
  <dcterms:modified xsi:type="dcterms:W3CDTF">2017-11-16T14:00:00Z</dcterms:modified>
</cp:coreProperties>
</file>