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9139B2" wp14:paraId="59DAB746" wp14:textId="112730A8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4F9139B2" w:rsidR="795447B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A partir do minimundo abaixo, criar o modelo conceitual (Modelo ER) com as entidades, atributos, relacionamentos e respectivas cardinalidades. Depois transformar o modelo ER para o modelo lógico, com tabelas, colunas e chaves</w:t>
      </w:r>
      <w:r w:rsidRPr="4F9139B2" w:rsidR="795447B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 :</w:t>
      </w:r>
    </w:p>
    <w:p xmlns:wp14="http://schemas.microsoft.com/office/word/2010/wordml" wp14:paraId="117D2462" wp14:textId="2852F9A5"/>
    <w:p xmlns:wp14="http://schemas.microsoft.com/office/word/2010/wordml" w:rsidP="4F9139B2" wp14:paraId="5CF6D418" wp14:textId="03B1F28E">
      <w:pPr>
        <w:spacing w:before="0" w:beforeAutospacing="off" w:after="0" w:afterAutospacing="off"/>
        <w:jc w:val="both"/>
      </w:pPr>
      <w:r w:rsidRPr="4F9139B2" w:rsidR="795447B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Uma administradora de condomínio deseja guardar dados sobre edifícios, apartamentos e seus compradores. Cada edifício possui um código (atributo identificador), uma data de construção e tem um endereço, que é </w:t>
      </w:r>
      <w:r w:rsidRPr="4F9139B2" w:rsidR="795447B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composto </w:t>
      </w:r>
      <w:r w:rsidRPr="4F9139B2" w:rsidR="795447B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por rua, número, bairro e estado. Cada edifício possui no mínimo 1 e no máximo vários apartamentos e um apartamento está obrigatoriamente em um único edifício. Cada apartamento possui um número (atributo identificador) e o tamanho. </w:t>
      </w:r>
      <w:r w:rsidRPr="4F9139B2" w:rsidR="795447B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Atenção: </w:t>
      </w:r>
      <w:r w:rsidRPr="4F9139B2" w:rsidR="795447B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um apartamento só existe se tiver um edifício associado (depende existencialmente). Um cliente pode comprar no mínimo nenhum e no máximo vários apartamentos e um apartamento é comprado obrigatoriamente por apenas um único cliente. Um cliente é identificado por código (atributo identificador), nome, sexo, data de nascimento e seus </w:t>
      </w:r>
      <w:r w:rsidRPr="4F9139B2" w:rsidR="795447B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telefones</w:t>
      </w:r>
      <w:r w:rsidRPr="4F9139B2" w:rsidR="795447B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. Os clientes podem ser de dois tipos: pessoa física ou pessoa jurídica. Se for do tipo pessoa física, possui CPF e se for do tipo pessoa jurídica, possui CNPJ.</w:t>
      </w:r>
    </w:p>
    <w:p xmlns:wp14="http://schemas.microsoft.com/office/word/2010/wordml" w:rsidP="4F9139B2" wp14:paraId="1E207724" wp14:textId="64217078">
      <w:pPr>
        <w:pStyle w:val="Normal"/>
      </w:pPr>
    </w:p>
    <w:p w:rsidR="0680F2C5" w:rsidP="0680F2C5" w:rsidRDefault="0680F2C5" w14:paraId="02B1EAEB" w14:textId="2D54D599">
      <w:pPr>
        <w:pStyle w:val="Normal"/>
      </w:pPr>
    </w:p>
    <w:p w:rsidR="45A53617" w:rsidP="0680F2C5" w:rsidRDefault="45A53617" w14:paraId="627612DA" w14:textId="24F6FDAA">
      <w:pPr>
        <w:pStyle w:val="Normal"/>
      </w:pPr>
      <w:r w:rsidR="45A53617">
        <w:drawing>
          <wp:inline wp14:editId="6D6A3C9E" wp14:anchorId="7A4E90B4">
            <wp:extent cx="5724525" cy="4305300"/>
            <wp:effectExtent l="0" t="0" r="0" b="0"/>
            <wp:docPr id="2063901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01633" name="Picture 2063901633"/>
                    <pic:cNvPicPr/>
                  </pic:nvPicPr>
                  <pic:blipFill>
                    <a:blip xmlns:r="http://schemas.openxmlformats.org/officeDocument/2006/relationships" r:embed="rId234481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D217E2"/>
    <w:rsid w:val="0680F2C5"/>
    <w:rsid w:val="0AD1C6F0"/>
    <w:rsid w:val="0ED217E2"/>
    <w:rsid w:val="1BE52AE4"/>
    <w:rsid w:val="45A53617"/>
    <w:rsid w:val="4F9139B2"/>
    <w:rsid w:val="795447B4"/>
    <w:rsid w:val="7F1AC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17E2"/>
  <w15:chartTrackingRefBased/>
  <w15:docId w15:val="{E4EEAF5E-94CD-4E2E-9338-E0A8807C90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44818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561E6F0C341F44A994DDCE1B963437" ma:contentTypeVersion="0" ma:contentTypeDescription="Crie um novo documento." ma:contentTypeScope="" ma:versionID="99772beff82558dcac695d2efb25f1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DDA37C-50C0-418E-B6A3-2742F7B95DF8}"/>
</file>

<file path=customXml/itemProps2.xml><?xml version="1.0" encoding="utf-8"?>
<ds:datastoreItem xmlns:ds="http://schemas.openxmlformats.org/officeDocument/2006/customXml" ds:itemID="{4B340E02-0B5C-40F2-8B2B-89291794E204}"/>
</file>

<file path=customXml/itemProps3.xml><?xml version="1.0" encoding="utf-8"?>
<ds:datastoreItem xmlns:ds="http://schemas.openxmlformats.org/officeDocument/2006/customXml" ds:itemID="{788CD4AB-74D3-411E-9FC5-6F5DE088FA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Domingos Savio Ribeiro Mendes</dc:creator>
  <keywords/>
  <dc:description/>
  <lastModifiedBy>Domingos Savio Ribeiro Mendes</lastModifiedBy>
  <dcterms:created xsi:type="dcterms:W3CDTF">2026-03-11T11:39:08.0000000Z</dcterms:created>
  <dcterms:modified xsi:type="dcterms:W3CDTF">2026-08-10T20:04:51.5438763Z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0x01010001561E6F0C341F44A994DDCE1B963437</vt:lpwstr>
  </property>
  <property fmtid="{D5CDD505-2E9C-101B-9397-08002B2CF9AE}" pid="3" name="Order">
    <vt:r8>900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