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95D4A" w14:textId="378782E1" w:rsidR="00DD238A" w:rsidRDefault="000F4F11" w:rsidP="000F4F1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Dozee Data Analysis Task.</w:t>
      </w:r>
    </w:p>
    <w:p w14:paraId="64B4CEA6" w14:textId="4EF5ADCE" w:rsidR="000F4F11" w:rsidRDefault="000F4F11" w:rsidP="000F4F11">
      <w:pPr>
        <w:rPr>
          <w:sz w:val="24"/>
          <w:szCs w:val="24"/>
          <w:lang w:val="en-US"/>
        </w:rPr>
      </w:pPr>
    </w:p>
    <w:p w14:paraId="42198CA8" w14:textId="783232CA" w:rsidR="000F4F11" w:rsidRDefault="000F4F11" w:rsidP="000F4F1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Introduction: - </w:t>
      </w:r>
      <w:r>
        <w:rPr>
          <w:lang w:val="en-US"/>
        </w:rPr>
        <w:t>There are 10 csv files, each having data measured for each day’s sleep cycle of a person.</w:t>
      </w:r>
    </w:p>
    <w:p w14:paraId="289E5667" w14:textId="539AB74A" w:rsidR="000F4F11" w:rsidRDefault="000F4F11" w:rsidP="000F4F11">
      <w:pPr>
        <w:rPr>
          <w:lang w:val="en-US"/>
        </w:rPr>
      </w:pPr>
      <w:r>
        <w:rPr>
          <w:lang w:val="en-US"/>
        </w:rPr>
        <w:t>Vitals such as: 1) Breathing Rate and 2) Heart beat Rate is measured per 30 seconds (1 epoch)</w:t>
      </w:r>
    </w:p>
    <w:p w14:paraId="71768498" w14:textId="10CA5F78" w:rsidR="000F4F11" w:rsidRDefault="000F4F11" w:rsidP="000F4F1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Tools Used: - </w:t>
      </w:r>
    </w:p>
    <w:p w14:paraId="5F7837F1" w14:textId="036863D8" w:rsidR="007D4FC6" w:rsidRDefault="007D4FC6" w:rsidP="000F4F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Language</w:t>
      </w:r>
    </w:p>
    <w:p w14:paraId="3EBD4B52" w14:textId="6557417D" w:rsidR="000F4F11" w:rsidRDefault="000F4F11" w:rsidP="000F4F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Jupyter Notebook</w:t>
      </w:r>
    </w:p>
    <w:p w14:paraId="136E19CC" w14:textId="36F703F7" w:rsidR="000F4F11" w:rsidRDefault="007D4FC6" w:rsidP="000F4F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 Library</w:t>
      </w:r>
    </w:p>
    <w:p w14:paraId="3D5FF7DE" w14:textId="28E49C91" w:rsidR="007D4FC6" w:rsidRPr="000F4F11" w:rsidRDefault="007D4FC6" w:rsidP="000F4F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Matplotlib </w:t>
      </w:r>
    </w:p>
    <w:p w14:paraId="58AF09FA" w14:textId="314EC852" w:rsidR="000F4F11" w:rsidRDefault="000F4F11" w:rsidP="000F4F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 Cleaning: - </w:t>
      </w:r>
    </w:p>
    <w:p w14:paraId="1E8DB681" w14:textId="201DCF82" w:rsidR="000F4F11" w:rsidRDefault="000F4F11" w:rsidP="000F4F11">
      <w:pPr>
        <w:rPr>
          <w:lang w:val="en-US"/>
        </w:rPr>
      </w:pPr>
      <w:r>
        <w:rPr>
          <w:lang w:val="en-US"/>
        </w:rPr>
        <w:t xml:space="preserve">The data extracted required to be cleaned a bit, as there were only 3 columns each of integer type viz 1) Timestamp, 2) Heartrate, 3) Breathing Rate </w:t>
      </w:r>
    </w:p>
    <w:p w14:paraId="22B1B3B6" w14:textId="512F4C44" w:rsidR="000F4F11" w:rsidRDefault="000F4F11" w:rsidP="000F4F11">
      <w:pPr>
        <w:rPr>
          <w:lang w:val="en-US"/>
        </w:rPr>
      </w:pPr>
      <w:r>
        <w:rPr>
          <w:lang w:val="en-US"/>
        </w:rPr>
        <w:t>The process was pipelined.</w:t>
      </w:r>
    </w:p>
    <w:p w14:paraId="55C6FFBF" w14:textId="062852F0" w:rsidR="000F4F11" w:rsidRDefault="000F4F11" w:rsidP="000F4F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Timestamp was in Unix epoch time: Meaning it had to be converted in a human readable format i.e. DD-MM-YYYY HH:MM: SS</w:t>
      </w:r>
    </w:p>
    <w:p w14:paraId="6F05F573" w14:textId="3B903733" w:rsidR="000F4F11" w:rsidRDefault="000F4F11" w:rsidP="000F4F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this was done, the time was split in 2 halves as date was not required for the analysis to be performed in hand. (We could have also dropped the Date column; I didn’t do it as to not alter the original data.</w:t>
      </w:r>
    </w:p>
    <w:p w14:paraId="1FDC0F90" w14:textId="56CB0BDE" w:rsidR="000F4F11" w:rsidRDefault="000F4F11" w:rsidP="000F4F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hourly based data segregation was to be done, so to plot the data on hourly basis and visualize it.</w:t>
      </w:r>
    </w:p>
    <w:p w14:paraId="4693188B" w14:textId="3809C8E4" w:rsidR="007D4FC6" w:rsidRPr="002C7438" w:rsidRDefault="002C7438" w:rsidP="007D4FC6">
      <w:pPr>
        <w:rPr>
          <w:b/>
          <w:bCs/>
          <w:sz w:val="32"/>
          <w:szCs w:val="32"/>
          <w:lang w:val="en-US"/>
        </w:rPr>
      </w:pPr>
      <w:r w:rsidRPr="002C7438">
        <w:rPr>
          <w:b/>
          <w:bCs/>
          <w:sz w:val="32"/>
          <w:szCs w:val="32"/>
          <w:lang w:val="en-US"/>
        </w:rPr>
        <w:t xml:space="preserve">Task 2: - </w:t>
      </w:r>
    </w:p>
    <w:p w14:paraId="68B1E688" w14:textId="77777777" w:rsidR="002C7438" w:rsidRDefault="002C7438" w:rsidP="002C7438">
      <w:pPr>
        <w:shd w:val="clear" w:color="auto" w:fill="FFFFFF"/>
        <w:spacing w:before="129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:lang w:eastAsia="en-IN"/>
        </w:rPr>
      </w:pPr>
      <w:r w:rsidRPr="002C7438"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:lang w:eastAsia="en-IN"/>
        </w:rPr>
        <w:t>Sleep cycle of a person for 10 Days.</w:t>
      </w:r>
    </w:p>
    <w:p w14:paraId="575C6FD5" w14:textId="41436BE5" w:rsidR="002C7438" w:rsidRPr="002C7438" w:rsidRDefault="002C7438" w:rsidP="002C7438">
      <w:pPr>
        <w:shd w:val="clear" w:color="auto" w:fill="FFFFFF"/>
        <w:spacing w:before="129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4"/>
          <w:szCs w:val="24"/>
          <w:lang w:eastAsia="en-IN"/>
        </w:rPr>
      </w:pPr>
      <w:r w:rsidRPr="002C743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/>
        </w:rPr>
        <w:t>Dividing</w:t>
      </w:r>
      <w:r w:rsidRPr="002C743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/>
        </w:rPr>
        <w:t xml:space="preserve"> classes based on no of sleep hours.</w:t>
      </w:r>
    </w:p>
    <w:p w14:paraId="7AC41694" w14:textId="77777777" w:rsidR="002C7438" w:rsidRDefault="002C7438" w:rsidP="002C743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C74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The </w:t>
      </w:r>
      <w:r w:rsidRPr="002C74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Breathing</w:t>
      </w:r>
      <w:r w:rsidRPr="002C74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Rate and </w:t>
      </w:r>
      <w:r w:rsidRPr="002C74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Heartrate</w:t>
      </w:r>
      <w:r w:rsidRPr="002C74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depicts same </w:t>
      </w:r>
      <w:r w:rsidRPr="002C74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graph, hence</w:t>
      </w:r>
      <w:r w:rsidRPr="002C74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revealing a direct relation between both the variables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2C74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Normal breathing rate of a healthy person per hour is between 1200-1500 in a relaxed (Sleeping State)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2C74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Normal Heart rate of a healthy person per hour is between 3000-4000 in a relaxed (sleeping State)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</w:p>
    <w:p w14:paraId="103B203D" w14:textId="17978B7A" w:rsidR="002C7438" w:rsidRPr="002C7438" w:rsidRDefault="002C7438" w:rsidP="002C743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C743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while sleeping, your oxygen levels are lower and your carbon dioxide levels are higher because your level of breathing goes slightly down.</w:t>
      </w: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 </w:t>
      </w:r>
      <w:hyperlink r:id="rId5" w:history="1">
        <w:r w:rsidRPr="002C7438">
          <w:rPr>
            <w:rStyle w:val="Hyperlink"/>
            <w:rFonts w:ascii="Helvetica" w:eastAsia="Times New Roman" w:hAnsi="Helvetica" w:cs="Helvetica"/>
            <w:i/>
            <w:iCs/>
            <w:sz w:val="21"/>
            <w:szCs w:val="21"/>
            <w:lang w:eastAsia="en-IN"/>
          </w:rPr>
          <w:t>[1]</w:t>
        </w:r>
      </w:hyperlink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 xml:space="preserve"> ,</w:t>
      </w:r>
      <w:hyperlink r:id="rId6" w:anchor=":~:text=During%20sleep%20a%20slow%20heartbeat,heart%20rate%20sometimes%20indicate%20disease." w:history="1">
        <w:r w:rsidRPr="002C7438">
          <w:rPr>
            <w:rStyle w:val="Hyperlink"/>
            <w:rFonts w:ascii="Helvetica" w:eastAsia="Times New Roman" w:hAnsi="Helvetica" w:cs="Helvetica"/>
            <w:i/>
            <w:iCs/>
            <w:sz w:val="21"/>
            <w:szCs w:val="21"/>
            <w:lang w:eastAsia="en-IN"/>
          </w:rPr>
          <w:t>[2]</w:t>
        </w:r>
      </w:hyperlink>
    </w:p>
    <w:p w14:paraId="4750802D" w14:textId="6F079DAF" w:rsidR="002C7438" w:rsidRPr="002C7438" w:rsidRDefault="002C7438" w:rsidP="002C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6 Hours - At day 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8: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Heartrate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Breathing Rate were above normal.</w:t>
      </w:r>
    </w:p>
    <w:p w14:paraId="76522B24" w14:textId="1F4A5356" w:rsidR="002C7438" w:rsidRPr="002C7438" w:rsidRDefault="002C7438" w:rsidP="002C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7 Hours - At day 2,3 and 5: The heartbeat and 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Breath rate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were above normal.</w:t>
      </w:r>
    </w:p>
    <w:p w14:paraId="494DFA64" w14:textId="6585F3F2" w:rsidR="002C7438" w:rsidRPr="002C7438" w:rsidRDefault="002C7438" w:rsidP="002C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9 Hours - At day 1 &amp; 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7: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heartbeat and 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Breath rate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were above normal.</w:t>
      </w:r>
    </w:p>
    <w:p w14:paraId="4F8BA0F9" w14:textId="0AD3DBD6" w:rsidR="002C7438" w:rsidRPr="002C7438" w:rsidRDefault="002C7438" w:rsidP="002C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10 Hours- At day 6 &amp; 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9: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heartbeat rate 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was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above normal, but breathing was normal.</w:t>
      </w:r>
    </w:p>
    <w:p w14:paraId="3AAB57B5" w14:textId="6BD96E51" w:rsidR="002C7438" w:rsidRPr="002C7438" w:rsidRDefault="002C7438" w:rsidP="002C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11 Hours- At day 4 &amp; 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10:</w:t>
      </w:r>
      <w:r w:rsidRPr="002C74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heartbeat and Breath rate were above normal.</w:t>
      </w:r>
    </w:p>
    <w:p w14:paraId="5A50A021" w14:textId="209CDBE1" w:rsidR="002C7438" w:rsidRPr="002C7438" w:rsidRDefault="002C7438" w:rsidP="002C743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C743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/>
        </w:rPr>
        <w:t>Conclusion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: - </w:t>
      </w:r>
      <w:r w:rsidRPr="002C7438">
        <w:rPr>
          <w:rFonts w:asciiTheme="majorHAnsi" w:eastAsia="Times New Roman" w:hAnsiTheme="majorHAnsi" w:cstheme="majorHAnsi"/>
          <w:lang w:eastAsia="en-IN"/>
        </w:rPr>
        <w:t>I</w:t>
      </w:r>
      <w:r w:rsidRPr="002C7438">
        <w:rPr>
          <w:rFonts w:asciiTheme="majorHAnsi" w:eastAsia="Times New Roman" w:hAnsiTheme="majorHAnsi" w:cstheme="majorHAnsi"/>
          <w:lang w:eastAsia="en-IN"/>
        </w:rPr>
        <w:t xml:space="preserve">s that the person might have some </w:t>
      </w:r>
      <w:r w:rsidRPr="002C7438">
        <w:rPr>
          <w:rFonts w:asciiTheme="majorHAnsi" w:eastAsia="Times New Roman" w:hAnsiTheme="majorHAnsi" w:cstheme="majorHAnsi"/>
          <w:lang w:eastAsia="en-IN"/>
        </w:rPr>
        <w:t>irregularities</w:t>
      </w:r>
      <w:r w:rsidRPr="002C7438">
        <w:rPr>
          <w:rFonts w:asciiTheme="majorHAnsi" w:eastAsia="Times New Roman" w:hAnsiTheme="majorHAnsi" w:cstheme="majorHAnsi"/>
          <w:lang w:eastAsia="en-IN"/>
        </w:rPr>
        <w:t xml:space="preserve"> in his sleep, and might be at a risk of serious illness.</w:t>
      </w:r>
    </w:p>
    <w:p w14:paraId="61D700A0" w14:textId="7C8B12B3" w:rsidR="007D4FC6" w:rsidRPr="007D4FC6" w:rsidRDefault="007D4FC6" w:rsidP="007D4FC6">
      <w:pPr>
        <w:rPr>
          <w:lang w:val="en-US"/>
        </w:rPr>
      </w:pPr>
    </w:p>
    <w:sectPr w:rsidR="007D4FC6" w:rsidRPr="007D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7C0E"/>
    <w:multiLevelType w:val="hybridMultilevel"/>
    <w:tmpl w:val="B9C418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6D3E"/>
    <w:multiLevelType w:val="hybridMultilevel"/>
    <w:tmpl w:val="0E08CC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60CA"/>
    <w:multiLevelType w:val="multilevel"/>
    <w:tmpl w:val="FF9C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11"/>
    <w:rsid w:val="000F4F11"/>
    <w:rsid w:val="002C7438"/>
    <w:rsid w:val="007D4FC6"/>
    <w:rsid w:val="00D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E025"/>
  <w15:chartTrackingRefBased/>
  <w15:docId w15:val="{5B591023-559E-49B4-8BE6-BAE6014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7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4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74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7438"/>
    <w:rPr>
      <w:b/>
      <w:bCs/>
    </w:rPr>
  </w:style>
  <w:style w:type="character" w:styleId="Emphasis">
    <w:name w:val="Emphasis"/>
    <w:basedOn w:val="DefaultParagraphFont"/>
    <w:uiPriority w:val="20"/>
    <w:qFormat/>
    <w:rsid w:val="002C7438"/>
    <w:rPr>
      <w:i/>
      <w:iCs/>
    </w:rPr>
  </w:style>
  <w:style w:type="character" w:styleId="Hyperlink">
    <w:name w:val="Hyperlink"/>
    <w:basedOn w:val="DefaultParagraphFont"/>
    <w:uiPriority w:val="99"/>
    <w:unhideWhenUsed/>
    <w:rsid w:val="002C7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art_rate" TargetMode="External"/><Relationship Id="rId5" Type="http://schemas.openxmlformats.org/officeDocument/2006/relationships/hyperlink" Target="https://www.mja.com.au/system/files/issues/188_11_020608/cre11027_f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Nagwekar</dc:creator>
  <cp:keywords/>
  <dc:description/>
  <cp:lastModifiedBy>Kaushik Nagwekar</cp:lastModifiedBy>
  <cp:revision>1</cp:revision>
  <dcterms:created xsi:type="dcterms:W3CDTF">2020-11-07T07:33:00Z</dcterms:created>
  <dcterms:modified xsi:type="dcterms:W3CDTF">2020-11-07T08:30:00Z</dcterms:modified>
</cp:coreProperties>
</file>