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1E9B4" w14:textId="77777777" w:rsidR="00CD74B1" w:rsidRPr="003E79F9" w:rsidRDefault="00CD74B1" w:rsidP="00CD74B1">
      <w:pPr>
        <w:spacing w:line="480" w:lineRule="auto"/>
        <w:rPr>
          <w:rFonts w:ascii="Times New Roman" w:hAnsi="Times New Roman" w:cs="Times New Roman"/>
        </w:rPr>
      </w:pPr>
      <w:r w:rsidRPr="003E79F9">
        <w:rPr>
          <w:rFonts w:ascii="Times New Roman" w:hAnsi="Times New Roman" w:cs="Times New Roman"/>
        </w:rPr>
        <w:t>Rui Tao</w:t>
      </w:r>
    </w:p>
    <w:p w14:paraId="403F82A5" w14:textId="77777777" w:rsidR="00CD74B1" w:rsidRPr="003E79F9" w:rsidRDefault="00CD74B1" w:rsidP="00CD74B1">
      <w:pPr>
        <w:spacing w:line="480" w:lineRule="auto"/>
        <w:rPr>
          <w:rFonts w:ascii="Times New Roman" w:hAnsi="Times New Roman" w:cs="Times New Roman"/>
        </w:rPr>
      </w:pPr>
      <w:r w:rsidRPr="003E79F9">
        <w:rPr>
          <w:rFonts w:ascii="Times New Roman" w:hAnsi="Times New Roman" w:cs="Times New Roman"/>
        </w:rPr>
        <w:t>CSYE 7270</w:t>
      </w:r>
    </w:p>
    <w:p w14:paraId="501C706D" w14:textId="5EB3C0BD" w:rsidR="00CD74B1" w:rsidRDefault="00CD74B1" w:rsidP="00CD74B1">
      <w:pPr>
        <w:spacing w:line="480" w:lineRule="auto"/>
        <w:rPr>
          <w:rFonts w:ascii="Times New Roman" w:hAnsi="Times New Roman" w:cs="Times New Roman"/>
        </w:rPr>
      </w:pPr>
      <w:r w:rsidRPr="003E79F9">
        <w:rPr>
          <w:rFonts w:ascii="Times New Roman" w:hAnsi="Times New Roman" w:cs="Times New Roman"/>
        </w:rPr>
        <w:t>2025-12-8</w:t>
      </w:r>
    </w:p>
    <w:p w14:paraId="457F847B" w14:textId="030E2134" w:rsidR="0033683E" w:rsidRPr="00261EB8" w:rsidRDefault="00261EB8" w:rsidP="00261EB8">
      <w:pPr>
        <w:spacing w:line="480" w:lineRule="auto"/>
        <w:jc w:val="center"/>
        <w:rPr>
          <w:rFonts w:ascii="Times New Roman" w:hAnsi="Times New Roman" w:cs="Times New Roman"/>
        </w:rPr>
      </w:pPr>
      <w:r w:rsidRPr="00261EB8">
        <w:rPr>
          <w:rFonts w:ascii="Times New Roman" w:hAnsi="Times New Roman" w:cs="Times New Roman"/>
        </w:rPr>
        <w:t>Pedagogical Report</w:t>
      </w:r>
    </w:p>
    <w:p w14:paraId="754577C0" w14:textId="0E8041E4" w:rsidR="0033683E" w:rsidRDefault="00261EB8" w:rsidP="00261EB8">
      <w:pPr>
        <w:spacing w:line="480" w:lineRule="auto"/>
        <w:jc w:val="center"/>
        <w:rPr>
          <w:rFonts w:ascii="Times New Roman" w:hAnsi="Times New Roman" w:cs="Times New Roman"/>
        </w:rPr>
      </w:pPr>
      <w:r w:rsidRPr="00261EB8">
        <w:rPr>
          <w:rFonts w:ascii="Times New Roman" w:hAnsi="Times New Roman" w:cs="Times New Roman"/>
        </w:rPr>
        <w:t>Teaching Behavior Tree AI in Unreal Engine 5</w:t>
      </w:r>
    </w:p>
    <w:p w14:paraId="668B062C" w14:textId="56E4C9A6" w:rsidR="00261EB8" w:rsidRPr="00261EB8" w:rsidRDefault="00261EB8" w:rsidP="00261EB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261EB8">
        <w:rPr>
          <w:rFonts w:ascii="Times New Roman" w:hAnsi="Times New Roman" w:cs="Times New Roman" w:hint="eastAsia"/>
        </w:rPr>
        <w:t>Teaching Philosophy.</w:t>
      </w:r>
    </w:p>
    <w:p w14:paraId="5DA12896" w14:textId="1C81D51E" w:rsidR="00261EB8" w:rsidRDefault="00261EB8" w:rsidP="00F450F5">
      <w:pPr>
        <w:spacing w:line="480" w:lineRule="auto"/>
        <w:ind w:left="720"/>
        <w:rPr>
          <w:rFonts w:ascii="Times New Roman" w:hAnsi="Times New Roman" w:cs="Times New Roman"/>
        </w:rPr>
      </w:pPr>
      <w:r w:rsidRPr="00261EB8">
        <w:rPr>
          <w:rFonts w:ascii="Times New Roman" w:hAnsi="Times New Roman" w:cs="Times New Roman"/>
        </w:rPr>
        <w:t>Target Audience</w:t>
      </w:r>
      <w:r>
        <w:rPr>
          <w:rFonts w:ascii="Times New Roman" w:hAnsi="Times New Roman" w:cs="Times New Roman" w:hint="eastAsia"/>
        </w:rPr>
        <w:t>:</w:t>
      </w:r>
    </w:p>
    <w:p w14:paraId="73CAE4B8" w14:textId="511DFF98" w:rsidR="00261EB8" w:rsidRDefault="00261EB8" w:rsidP="00F450F5">
      <w:pPr>
        <w:spacing w:line="480" w:lineRule="auto"/>
        <w:ind w:left="720"/>
        <w:rPr>
          <w:rFonts w:ascii="Times New Roman" w:hAnsi="Times New Roman" w:cs="Times New Roman"/>
        </w:rPr>
      </w:pPr>
      <w:r w:rsidRPr="00261EB8">
        <w:rPr>
          <w:rFonts w:ascii="Times New Roman" w:hAnsi="Times New Roman" w:cs="Times New Roman"/>
        </w:rPr>
        <w:t xml:space="preserve">This </w:t>
      </w:r>
      <w:r>
        <w:rPr>
          <w:rFonts w:ascii="Times New Roman" w:hAnsi="Times New Roman" w:cs="Times New Roman" w:hint="eastAsia"/>
        </w:rPr>
        <w:t>guide</w:t>
      </w:r>
      <w:r w:rsidRPr="00261EB8">
        <w:rPr>
          <w:rFonts w:ascii="Times New Roman" w:hAnsi="Times New Roman" w:cs="Times New Roman"/>
        </w:rPr>
        <w:t xml:space="preserve"> is designed for beginner Unreal Engine users who possess foundational knowledge of third-person templates but have limited exposure to AI systems. Participants should have a basic understanding of Blueprints, though they may not yet be familiar with behavior trees or AI perception systems.</w:t>
      </w:r>
      <w:r>
        <w:rPr>
          <w:rFonts w:ascii="Times New Roman" w:hAnsi="Times New Roman" w:cs="Times New Roman" w:hint="eastAsia"/>
        </w:rPr>
        <w:t xml:space="preserve"> </w:t>
      </w:r>
    </w:p>
    <w:p w14:paraId="454F8D03" w14:textId="77777777" w:rsidR="00261EB8" w:rsidRDefault="00261EB8" w:rsidP="00F450F5">
      <w:pPr>
        <w:spacing w:line="480" w:lineRule="auto"/>
        <w:ind w:left="720"/>
        <w:rPr>
          <w:rFonts w:ascii="Times New Roman" w:hAnsi="Times New Roman" w:cs="Times New Roman"/>
        </w:rPr>
      </w:pPr>
    </w:p>
    <w:p w14:paraId="56E20EB1" w14:textId="3BD9AB47" w:rsidR="00261EB8" w:rsidRDefault="00261EB8" w:rsidP="00F450F5">
      <w:pPr>
        <w:spacing w:line="480" w:lineRule="auto"/>
        <w:ind w:left="720"/>
        <w:rPr>
          <w:rFonts w:ascii="Times New Roman" w:hAnsi="Times New Roman" w:cs="Times New Roman"/>
        </w:rPr>
      </w:pPr>
      <w:r w:rsidRPr="00261EB8">
        <w:rPr>
          <w:rFonts w:ascii="Times New Roman" w:hAnsi="Times New Roman" w:cs="Times New Roman"/>
        </w:rPr>
        <w:t>Learning Objectives</w:t>
      </w:r>
      <w:r>
        <w:rPr>
          <w:rFonts w:ascii="Times New Roman" w:hAnsi="Times New Roman" w:cs="Times New Roman" w:hint="eastAsia"/>
        </w:rPr>
        <w:t>:</w:t>
      </w:r>
    </w:p>
    <w:p w14:paraId="3684B789" w14:textId="5731160E" w:rsidR="00261EB8" w:rsidRDefault="00261EB8" w:rsidP="00F450F5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After this lesson, students will be able to:</w:t>
      </w:r>
    </w:p>
    <w:p w14:paraId="480FBAB4" w14:textId="11AD2C3B" w:rsidR="00261EB8" w:rsidRDefault="00261EB8" w:rsidP="00F450F5">
      <w:pPr>
        <w:spacing w:line="480" w:lineRule="auto"/>
        <w:ind w:left="720"/>
        <w:rPr>
          <w:rFonts w:ascii="Times New Roman" w:hAnsi="Times New Roman" w:cs="Times New Roman"/>
        </w:rPr>
      </w:pPr>
      <w:r w:rsidRPr="00261EB8">
        <w:rPr>
          <w:rFonts w:ascii="Times New Roman" w:hAnsi="Times New Roman" w:cs="Times New Roman"/>
        </w:rPr>
        <w:t>Explain the purpose and structure of Behavior Trees and Blackboards</w:t>
      </w:r>
    </w:p>
    <w:p w14:paraId="337F43FB" w14:textId="2748F0CC" w:rsidR="00261EB8" w:rsidRDefault="00261EB8" w:rsidP="00F450F5">
      <w:pPr>
        <w:spacing w:line="480" w:lineRule="auto"/>
        <w:ind w:left="720"/>
        <w:rPr>
          <w:rFonts w:ascii="Times New Roman" w:hAnsi="Times New Roman" w:cs="Times New Roman"/>
        </w:rPr>
      </w:pPr>
      <w:r w:rsidRPr="00261EB8">
        <w:rPr>
          <w:rFonts w:ascii="Times New Roman" w:hAnsi="Times New Roman" w:cs="Times New Roman"/>
        </w:rPr>
        <w:t>Configure AI Navigation</w:t>
      </w:r>
    </w:p>
    <w:p w14:paraId="29A4751C" w14:textId="3C7AF81A" w:rsidR="00261EB8" w:rsidRDefault="00261EB8" w:rsidP="00F450F5">
      <w:pPr>
        <w:spacing w:line="480" w:lineRule="auto"/>
        <w:ind w:left="720"/>
        <w:rPr>
          <w:rFonts w:ascii="Times New Roman" w:hAnsi="Times New Roman" w:cs="Times New Roman"/>
        </w:rPr>
      </w:pPr>
      <w:r w:rsidRPr="00261EB8">
        <w:rPr>
          <w:rFonts w:ascii="Times New Roman" w:hAnsi="Times New Roman" w:cs="Times New Roman"/>
        </w:rPr>
        <w:t xml:space="preserve">Build an autonomous NPC that patrols </w:t>
      </w:r>
      <w:r>
        <w:rPr>
          <w:rFonts w:ascii="Times New Roman" w:hAnsi="Times New Roman" w:cs="Times New Roman" w:hint="eastAsia"/>
        </w:rPr>
        <w:t xml:space="preserve">in the </w:t>
      </w:r>
      <w:r>
        <w:rPr>
          <w:rFonts w:ascii="Times New Roman" w:hAnsi="Times New Roman" w:cs="Times New Roman"/>
        </w:rPr>
        <w:t>specific</w:t>
      </w:r>
      <w:r>
        <w:rPr>
          <w:rFonts w:ascii="Times New Roman" w:hAnsi="Times New Roman" w:cs="Times New Roman" w:hint="eastAsia"/>
        </w:rPr>
        <w:t xml:space="preserve"> area</w:t>
      </w:r>
    </w:p>
    <w:p w14:paraId="371840A1" w14:textId="4B70EF4C" w:rsidR="00261EB8" w:rsidRDefault="00261EB8" w:rsidP="00F450F5">
      <w:pPr>
        <w:spacing w:line="480" w:lineRule="auto"/>
        <w:ind w:left="720"/>
        <w:rPr>
          <w:rFonts w:ascii="Times New Roman" w:hAnsi="Times New Roman" w:cs="Times New Roman"/>
        </w:rPr>
      </w:pPr>
      <w:r w:rsidRPr="00261EB8">
        <w:rPr>
          <w:rFonts w:ascii="Times New Roman" w:hAnsi="Times New Roman" w:cs="Times New Roman"/>
        </w:rPr>
        <w:t xml:space="preserve">Debug decision-making flow using UE5 </w:t>
      </w:r>
    </w:p>
    <w:p w14:paraId="7A944C60" w14:textId="77777777" w:rsidR="00261EB8" w:rsidRDefault="00261EB8" w:rsidP="00F450F5">
      <w:pPr>
        <w:spacing w:line="480" w:lineRule="auto"/>
        <w:ind w:left="720"/>
        <w:rPr>
          <w:rFonts w:ascii="Times New Roman" w:hAnsi="Times New Roman" w:cs="Times New Roman"/>
        </w:rPr>
      </w:pPr>
    </w:p>
    <w:p w14:paraId="709227F6" w14:textId="62C904AB" w:rsidR="00261EB8" w:rsidRPr="00261EB8" w:rsidRDefault="00261EB8" w:rsidP="00F450F5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Rationale:</w:t>
      </w:r>
    </w:p>
    <w:p w14:paraId="3213FF94" w14:textId="77777777" w:rsidR="00261EB8" w:rsidRPr="00261EB8" w:rsidRDefault="00261EB8" w:rsidP="00F450F5">
      <w:pPr>
        <w:spacing w:line="480" w:lineRule="auto"/>
        <w:ind w:left="720"/>
        <w:rPr>
          <w:rFonts w:ascii="Times New Roman" w:hAnsi="Times New Roman" w:cs="Times New Roman"/>
        </w:rPr>
      </w:pPr>
      <w:r w:rsidRPr="00261EB8">
        <w:rPr>
          <w:rFonts w:ascii="Times New Roman" w:hAnsi="Times New Roman" w:cs="Times New Roman"/>
        </w:rPr>
        <w:t>Game artificial intelligence is one of the most compelling components of interactive entertainment.</w:t>
      </w:r>
    </w:p>
    <w:p w14:paraId="7FD24E7F" w14:textId="54C4ED82" w:rsidR="00261EB8" w:rsidRPr="00261EB8" w:rsidRDefault="00261EB8" w:rsidP="00F450F5">
      <w:pPr>
        <w:spacing w:line="480" w:lineRule="auto"/>
        <w:ind w:left="720"/>
        <w:rPr>
          <w:rFonts w:ascii="Times New Roman" w:hAnsi="Times New Roman" w:cs="Times New Roman"/>
        </w:rPr>
      </w:pPr>
      <w:r w:rsidRPr="00261EB8">
        <w:rPr>
          <w:rFonts w:ascii="Times New Roman" w:hAnsi="Times New Roman" w:cs="Times New Roman"/>
        </w:rPr>
        <w:t>Behavior trees provide:</w:t>
      </w:r>
    </w:p>
    <w:p w14:paraId="054967E5" w14:textId="21D888D1" w:rsidR="00261EB8" w:rsidRPr="00261EB8" w:rsidRDefault="00261EB8" w:rsidP="00F450F5">
      <w:pPr>
        <w:spacing w:line="480" w:lineRule="auto"/>
        <w:ind w:left="720"/>
        <w:rPr>
          <w:rFonts w:ascii="Times New Roman" w:hAnsi="Times New Roman" w:cs="Times New Roman"/>
        </w:rPr>
      </w:pPr>
      <w:r w:rsidRPr="00261EB8">
        <w:rPr>
          <w:rFonts w:ascii="Times New Roman" w:hAnsi="Times New Roman" w:cs="Times New Roman"/>
        </w:rPr>
        <w:t>Modular decision logic</w:t>
      </w:r>
    </w:p>
    <w:p w14:paraId="278B18C4" w14:textId="0B0585AF" w:rsidR="00261EB8" w:rsidRPr="00261EB8" w:rsidRDefault="00261EB8" w:rsidP="00F450F5">
      <w:pPr>
        <w:spacing w:line="480" w:lineRule="auto"/>
        <w:ind w:left="720"/>
        <w:rPr>
          <w:rFonts w:ascii="Times New Roman" w:hAnsi="Times New Roman" w:cs="Times New Roman"/>
        </w:rPr>
      </w:pPr>
      <w:r w:rsidRPr="00261EB8">
        <w:rPr>
          <w:rFonts w:ascii="Times New Roman" w:hAnsi="Times New Roman" w:cs="Times New Roman"/>
        </w:rPr>
        <w:t>Visual debugging workflows</w:t>
      </w:r>
    </w:p>
    <w:p w14:paraId="6E460CFE" w14:textId="1E41F10B" w:rsidR="00261EB8" w:rsidRDefault="00261EB8" w:rsidP="00F450F5">
      <w:pPr>
        <w:spacing w:line="480" w:lineRule="auto"/>
        <w:ind w:left="720"/>
        <w:rPr>
          <w:rFonts w:ascii="Times New Roman" w:hAnsi="Times New Roman" w:cs="Times New Roman"/>
        </w:rPr>
      </w:pPr>
      <w:r w:rsidRPr="00261EB8">
        <w:rPr>
          <w:rFonts w:ascii="Times New Roman" w:hAnsi="Times New Roman" w:cs="Times New Roman"/>
        </w:rPr>
        <w:t>Designer-friendly scalability</w:t>
      </w:r>
    </w:p>
    <w:p w14:paraId="37BD2642" w14:textId="77777777" w:rsidR="00F450F5" w:rsidRDefault="00F450F5" w:rsidP="00261EB8">
      <w:pPr>
        <w:spacing w:line="480" w:lineRule="auto"/>
        <w:rPr>
          <w:rFonts w:ascii="Times New Roman" w:hAnsi="Times New Roman" w:cs="Times New Roman"/>
        </w:rPr>
      </w:pPr>
    </w:p>
    <w:p w14:paraId="123C2E87" w14:textId="619EB168" w:rsidR="00F450F5" w:rsidRDefault="00F450F5" w:rsidP="00F450F5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Concept Deep Dive</w:t>
      </w:r>
    </w:p>
    <w:p w14:paraId="0CD6B34E" w14:textId="2CF717F4" w:rsidR="00F450F5" w:rsidRDefault="00F450F5" w:rsidP="00F450F5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Foundations:</w:t>
      </w:r>
    </w:p>
    <w:p w14:paraId="350FCE41" w14:textId="59B07C2F" w:rsidR="00F450F5" w:rsidRDefault="00F450F5" w:rsidP="00F450F5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Behavior tree is a kind of </w:t>
      </w:r>
      <w:r w:rsidRPr="00F450F5">
        <w:rPr>
          <w:rFonts w:ascii="Times New Roman" w:hAnsi="Times New Roman" w:cs="Times New Roman"/>
        </w:rPr>
        <w:t>hierarchical decision system composed of the components:</w:t>
      </w:r>
      <w:r>
        <w:rPr>
          <w:rFonts w:ascii="Times New Roman" w:hAnsi="Times New Roman" w:cs="Times New Roman" w:hint="eastAsia"/>
        </w:rPr>
        <w:t xml:space="preserve"> Root, Composite, Decorator, Task, and Service. Their purposes are to entry point, s</w:t>
      </w:r>
      <w:r w:rsidRPr="00F450F5">
        <w:rPr>
          <w:rFonts w:ascii="Times New Roman" w:hAnsi="Times New Roman" w:cs="Times New Roman"/>
        </w:rPr>
        <w:t>elect or sequence behaviors</w:t>
      </w:r>
      <w:r>
        <w:rPr>
          <w:rFonts w:ascii="Times New Roman" w:hAnsi="Times New Roman" w:cs="Times New Roman" w:hint="eastAsia"/>
        </w:rPr>
        <w:t>, e</w:t>
      </w:r>
      <w:r w:rsidRPr="00F450F5">
        <w:rPr>
          <w:rFonts w:ascii="Times New Roman" w:hAnsi="Times New Roman" w:cs="Times New Roman"/>
        </w:rPr>
        <w:t>nable/disable behaviors via conditions</w:t>
      </w:r>
      <w:r>
        <w:rPr>
          <w:rFonts w:ascii="Times New Roman" w:hAnsi="Times New Roman" w:cs="Times New Roman" w:hint="eastAsia"/>
        </w:rPr>
        <w:t>, e</w:t>
      </w:r>
      <w:r w:rsidRPr="00F450F5">
        <w:rPr>
          <w:rFonts w:ascii="Times New Roman" w:hAnsi="Times New Roman" w:cs="Times New Roman"/>
        </w:rPr>
        <w:t>xecutable actions</w:t>
      </w:r>
      <w:r>
        <w:rPr>
          <w:rFonts w:ascii="Times New Roman" w:hAnsi="Times New Roman" w:cs="Times New Roman" w:hint="eastAsia"/>
        </w:rPr>
        <w:t>, and c</w:t>
      </w:r>
      <w:r w:rsidRPr="00F450F5">
        <w:rPr>
          <w:rFonts w:ascii="Times New Roman" w:hAnsi="Times New Roman" w:cs="Times New Roman"/>
        </w:rPr>
        <w:t>ontinuous sensing and updates</w:t>
      </w:r>
      <w:r>
        <w:rPr>
          <w:rFonts w:ascii="Times New Roman" w:hAnsi="Times New Roman" w:cs="Times New Roman" w:hint="eastAsia"/>
        </w:rPr>
        <w:t>. Also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 w:hint="eastAsia"/>
        </w:rPr>
        <w:t xml:space="preserve"> b</w:t>
      </w:r>
      <w:r w:rsidRPr="00F450F5">
        <w:rPr>
          <w:rFonts w:ascii="Times New Roman" w:hAnsi="Times New Roman" w:cs="Times New Roman"/>
        </w:rPr>
        <w:t>lackboard stores shared runtime variables such as location or target.</w:t>
      </w:r>
    </w:p>
    <w:p w14:paraId="23F4096D" w14:textId="77777777" w:rsidR="00F450F5" w:rsidRDefault="00F450F5" w:rsidP="00F450F5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6456B0DA" w14:textId="3D4D4EAC" w:rsidR="00F450F5" w:rsidRDefault="00F450F5" w:rsidP="00F450F5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Game Design Connection:</w:t>
      </w:r>
    </w:p>
    <w:p w14:paraId="18D94EF5" w14:textId="7B891E51" w:rsidR="00F450F5" w:rsidRDefault="00F450F5" w:rsidP="00F450F5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F450F5">
        <w:rPr>
          <w:rFonts w:ascii="Times New Roman" w:hAnsi="Times New Roman" w:cs="Times New Roman"/>
        </w:rPr>
        <w:t>Patrol interactions achieve the core objectives of player experience</w:t>
      </w:r>
    </w:p>
    <w:p w14:paraId="5A36897B" w14:textId="505F2E50" w:rsidR="00F450F5" w:rsidRDefault="00F450F5" w:rsidP="00F450F5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F450F5">
        <w:rPr>
          <w:rFonts w:ascii="Times New Roman" w:hAnsi="Times New Roman" w:cs="Times New Roman"/>
        </w:rPr>
        <w:t>Autonomy</w:t>
      </w:r>
      <w:r>
        <w:rPr>
          <w:rFonts w:ascii="Times New Roman" w:hAnsi="Times New Roman" w:cs="Times New Roman" w:hint="eastAsia"/>
        </w:rPr>
        <w:t xml:space="preserve">: </w:t>
      </w:r>
      <w:r w:rsidRPr="00F450F5">
        <w:rPr>
          <w:rFonts w:ascii="Times New Roman" w:hAnsi="Times New Roman" w:cs="Times New Roman"/>
        </w:rPr>
        <w:t>NPCs react to player actions</w:t>
      </w:r>
    </w:p>
    <w:p w14:paraId="55DAFDE1" w14:textId="76B5C89B" w:rsidR="00F450F5" w:rsidRDefault="00F450F5" w:rsidP="00F450F5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F450F5">
        <w:rPr>
          <w:rFonts w:ascii="Times New Roman" w:hAnsi="Times New Roman" w:cs="Times New Roman"/>
        </w:rPr>
        <w:t>Immersion</w:t>
      </w:r>
      <w:r>
        <w:rPr>
          <w:rFonts w:ascii="Times New Roman" w:hAnsi="Times New Roman" w:cs="Times New Roman" w:hint="eastAsia"/>
        </w:rPr>
        <w:t xml:space="preserve">: </w:t>
      </w:r>
      <w:r w:rsidRPr="00F450F5">
        <w:rPr>
          <w:rFonts w:ascii="Times New Roman" w:hAnsi="Times New Roman" w:cs="Times New Roman"/>
        </w:rPr>
        <w:t>The game world presents a vibrant and responsive state</w:t>
      </w:r>
    </w:p>
    <w:p w14:paraId="390680F7" w14:textId="4C929E7E" w:rsidR="0033013F" w:rsidRDefault="0033013F" w:rsidP="0033013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 xml:space="preserve">            </w:t>
      </w:r>
      <w:r w:rsidRPr="0033013F">
        <w:rPr>
          <w:rFonts w:ascii="Times New Roman" w:hAnsi="Times New Roman" w:cs="Times New Roman"/>
        </w:rPr>
        <w:t xml:space="preserve">Thus, AI design not only supports functionality but also </w:t>
      </w:r>
      <w:proofErr w:type="gramStart"/>
      <w:r w:rsidRPr="0033013F">
        <w:rPr>
          <w:rFonts w:ascii="Times New Roman" w:hAnsi="Times New Roman" w:cs="Times New Roman"/>
        </w:rPr>
        <w:t>aligns with</w:t>
      </w:r>
      <w:proofErr w:type="gramEnd"/>
      <w:r w:rsidRPr="0033013F">
        <w:rPr>
          <w:rFonts w:ascii="Times New Roman" w:hAnsi="Times New Roman" w:cs="Times New Roman"/>
        </w:rPr>
        <w:t xml:space="preserve"> players' actual gameplay needs and experiences.</w:t>
      </w:r>
    </w:p>
    <w:p w14:paraId="6E6770B8" w14:textId="77777777" w:rsidR="0033013F" w:rsidRDefault="0033013F" w:rsidP="0033013F">
      <w:pPr>
        <w:spacing w:line="480" w:lineRule="auto"/>
        <w:rPr>
          <w:rFonts w:ascii="Times New Roman" w:hAnsi="Times New Roman" w:cs="Times New Roman"/>
        </w:rPr>
      </w:pPr>
    </w:p>
    <w:p w14:paraId="174C25BC" w14:textId="30D29DBD" w:rsidR="0033013F" w:rsidRDefault="0033013F" w:rsidP="0033013F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Implementation Analysis</w:t>
      </w:r>
    </w:p>
    <w:p w14:paraId="09E39832" w14:textId="49EB7728" w:rsidR="0033013F" w:rsidRDefault="0033013F" w:rsidP="0033013F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System Structure</w:t>
      </w:r>
    </w:p>
    <w:p w14:paraId="64C22C13" w14:textId="511A9F75" w:rsidR="0033013F" w:rsidRDefault="0033013F" w:rsidP="0033013F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33013F">
        <w:rPr>
          <w:rFonts w:ascii="Times New Roman" w:hAnsi="Times New Roman" w:cs="Times New Roman"/>
          <w:noProof/>
        </w:rPr>
        <w:drawing>
          <wp:inline distT="0" distB="0" distL="0" distR="0" wp14:anchorId="05642336" wp14:editId="7FD4D290">
            <wp:extent cx="4219575" cy="4093799"/>
            <wp:effectExtent l="0" t="0" r="0" b="2540"/>
            <wp:docPr id="1135886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8672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6315" cy="410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27CD" w14:textId="735EDE4A" w:rsidR="00D80376" w:rsidRDefault="00D80376" w:rsidP="0033013F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Major Modules: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D80376" w14:paraId="163FE87C" w14:textId="77777777" w:rsidTr="00250884">
        <w:tc>
          <w:tcPr>
            <w:tcW w:w="4315" w:type="dxa"/>
          </w:tcPr>
          <w:p w14:paraId="76D3C5FA" w14:textId="288F787E" w:rsidR="00D80376" w:rsidRDefault="00250884" w:rsidP="0033013F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Component</w:t>
            </w:r>
          </w:p>
        </w:tc>
        <w:tc>
          <w:tcPr>
            <w:tcW w:w="4315" w:type="dxa"/>
          </w:tcPr>
          <w:p w14:paraId="355EF092" w14:textId="7C194E96" w:rsidR="00D80376" w:rsidRDefault="00250884" w:rsidP="0033013F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Role</w:t>
            </w:r>
          </w:p>
        </w:tc>
      </w:tr>
      <w:tr w:rsidR="00D80376" w14:paraId="6ED59381" w14:textId="77777777" w:rsidTr="00250884">
        <w:tc>
          <w:tcPr>
            <w:tcW w:w="4315" w:type="dxa"/>
          </w:tcPr>
          <w:p w14:paraId="2CC68F8D" w14:textId="75192F61" w:rsidR="00D80376" w:rsidRDefault="00250884" w:rsidP="0033013F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BP_NPC</w:t>
            </w:r>
          </w:p>
        </w:tc>
        <w:tc>
          <w:tcPr>
            <w:tcW w:w="4315" w:type="dxa"/>
          </w:tcPr>
          <w:p w14:paraId="587DD808" w14:textId="1905837B" w:rsidR="00D80376" w:rsidRDefault="00250884" w:rsidP="0033013F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 w:rsidRPr="00250884">
              <w:rPr>
                <w:rFonts w:ascii="Times New Roman" w:hAnsi="Times New Roman" w:cs="Times New Roman"/>
              </w:rPr>
              <w:t>Character movement &amp; animation</w:t>
            </w:r>
          </w:p>
        </w:tc>
      </w:tr>
      <w:tr w:rsidR="00D80376" w14:paraId="3737A326" w14:textId="77777777" w:rsidTr="00250884">
        <w:tc>
          <w:tcPr>
            <w:tcW w:w="4315" w:type="dxa"/>
          </w:tcPr>
          <w:p w14:paraId="1288AB96" w14:textId="70C1D1FD" w:rsidR="00D80376" w:rsidRDefault="00250884" w:rsidP="0033013F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NPC_AIControl</w:t>
            </w:r>
            <w:proofErr w:type="spellEnd"/>
          </w:p>
        </w:tc>
        <w:tc>
          <w:tcPr>
            <w:tcW w:w="4315" w:type="dxa"/>
          </w:tcPr>
          <w:p w14:paraId="202B4660" w14:textId="29AC18D3" w:rsidR="00D80376" w:rsidRDefault="00250884" w:rsidP="0033013F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 w:rsidRPr="00250884">
              <w:rPr>
                <w:rFonts w:ascii="Times New Roman" w:hAnsi="Times New Roman" w:cs="Times New Roman"/>
              </w:rPr>
              <w:t>Perception + BT execution</w:t>
            </w:r>
          </w:p>
        </w:tc>
      </w:tr>
      <w:tr w:rsidR="00D80376" w14:paraId="635BE4B1" w14:textId="77777777" w:rsidTr="00250884">
        <w:tc>
          <w:tcPr>
            <w:tcW w:w="4315" w:type="dxa"/>
          </w:tcPr>
          <w:p w14:paraId="6C7AAD36" w14:textId="2EDD7E0C" w:rsidR="00D80376" w:rsidRDefault="00250884" w:rsidP="0033013F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NPC_AI</w:t>
            </w:r>
          </w:p>
        </w:tc>
        <w:tc>
          <w:tcPr>
            <w:tcW w:w="4315" w:type="dxa"/>
          </w:tcPr>
          <w:p w14:paraId="3953EA9A" w14:textId="57EE3BF8" w:rsidR="00D80376" w:rsidRDefault="00250884" w:rsidP="0033013F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Behavior Tree</w:t>
            </w:r>
          </w:p>
        </w:tc>
      </w:tr>
      <w:tr w:rsidR="00250884" w14:paraId="4CED057C" w14:textId="77777777" w:rsidTr="00250884">
        <w:tc>
          <w:tcPr>
            <w:tcW w:w="4315" w:type="dxa"/>
          </w:tcPr>
          <w:p w14:paraId="63A70E6C" w14:textId="4F6FA73E" w:rsidR="00250884" w:rsidRDefault="00250884" w:rsidP="0033013F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lastRenderedPageBreak/>
              <w:t>BTTask_Patrol</w:t>
            </w:r>
            <w:proofErr w:type="spellEnd"/>
          </w:p>
        </w:tc>
        <w:tc>
          <w:tcPr>
            <w:tcW w:w="4315" w:type="dxa"/>
          </w:tcPr>
          <w:p w14:paraId="1AE1364E" w14:textId="51738F93" w:rsidR="00250884" w:rsidRDefault="00250884" w:rsidP="0033013F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 w:rsidRPr="00250884">
              <w:rPr>
                <w:rFonts w:ascii="Times New Roman" w:hAnsi="Times New Roman" w:cs="Times New Roman"/>
              </w:rPr>
              <w:t>Random point selection</w:t>
            </w:r>
          </w:p>
        </w:tc>
      </w:tr>
    </w:tbl>
    <w:p w14:paraId="47D64427" w14:textId="77777777" w:rsidR="00D80376" w:rsidRPr="0033013F" w:rsidRDefault="00D80376" w:rsidP="0033013F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7226C0AF" w14:textId="5F79A83B" w:rsidR="00261EB8" w:rsidRDefault="00250884" w:rsidP="00250884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Performance</w:t>
      </w:r>
    </w:p>
    <w:p w14:paraId="497547FB" w14:textId="7D38A8CE" w:rsidR="00250884" w:rsidRDefault="00250884" w:rsidP="00250884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Advantages:</w:t>
      </w:r>
    </w:p>
    <w:p w14:paraId="00C00316" w14:textId="776244B2" w:rsidR="00250884" w:rsidRPr="00250884" w:rsidRDefault="00250884" w:rsidP="00250884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250884">
        <w:rPr>
          <w:rFonts w:ascii="Times New Roman" w:hAnsi="Times New Roman" w:cs="Times New Roman"/>
        </w:rPr>
        <w:t>Low CPU overhead</w:t>
      </w:r>
    </w:p>
    <w:p w14:paraId="65E169D8" w14:textId="3601EE7F" w:rsidR="00250884" w:rsidRPr="00250884" w:rsidRDefault="00250884" w:rsidP="00250884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250884">
        <w:rPr>
          <w:rFonts w:ascii="Times New Roman" w:hAnsi="Times New Roman" w:cs="Times New Roman"/>
        </w:rPr>
        <w:t>Minimal memory footprint</w:t>
      </w:r>
    </w:p>
    <w:p w14:paraId="77C7DCF7" w14:textId="13A6615B" w:rsidR="00250884" w:rsidRDefault="00250884" w:rsidP="00250884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250884">
        <w:rPr>
          <w:rFonts w:ascii="Times New Roman" w:hAnsi="Times New Roman" w:cs="Times New Roman"/>
        </w:rPr>
        <w:t>Navigation mesh ensures efficient path planning</w:t>
      </w:r>
    </w:p>
    <w:p w14:paraId="5C9E22E2" w14:textId="481015B9" w:rsidR="00250884" w:rsidRDefault="00250884" w:rsidP="00250884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</w:t>
      </w:r>
      <w:r w:rsidRPr="00250884">
        <w:rPr>
          <w:rFonts w:ascii="Times New Roman" w:hAnsi="Times New Roman" w:cs="Times New Roman"/>
        </w:rPr>
        <w:t>calability</w:t>
      </w:r>
    </w:p>
    <w:p w14:paraId="1D15E9AA" w14:textId="38782F32" w:rsidR="00250884" w:rsidRDefault="00250884" w:rsidP="00250884">
      <w:pPr>
        <w:spacing w:line="480" w:lineRule="auto"/>
        <w:ind w:left="720"/>
        <w:rPr>
          <w:rFonts w:ascii="Times New Roman" w:hAnsi="Times New Roman" w:cs="Times New Roman"/>
        </w:rPr>
      </w:pPr>
      <w:r w:rsidRPr="00250884">
        <w:rPr>
          <w:rFonts w:ascii="Times New Roman" w:hAnsi="Times New Roman" w:cs="Times New Roman"/>
        </w:rPr>
        <w:t xml:space="preserve">You can add player pursuit behaviors, can add attack behaviors, can add </w:t>
      </w:r>
      <w:proofErr w:type="gramStart"/>
      <w:r w:rsidRPr="00250884">
        <w:rPr>
          <w:rFonts w:ascii="Times New Roman" w:hAnsi="Times New Roman" w:cs="Times New Roman"/>
        </w:rPr>
        <w:t>various different</w:t>
      </w:r>
      <w:proofErr w:type="gramEnd"/>
      <w:r w:rsidRPr="00250884">
        <w:rPr>
          <w:rFonts w:ascii="Times New Roman" w:hAnsi="Times New Roman" w:cs="Times New Roman"/>
        </w:rPr>
        <w:t xml:space="preserve"> NPCs, can reuse behavior trees</w:t>
      </w:r>
      <w:r>
        <w:rPr>
          <w:rFonts w:ascii="Times New Roman" w:hAnsi="Times New Roman" w:cs="Times New Roman" w:hint="eastAsia"/>
        </w:rPr>
        <w:t>.</w:t>
      </w:r>
    </w:p>
    <w:p w14:paraId="1643918D" w14:textId="77777777" w:rsidR="00250884" w:rsidRDefault="00250884" w:rsidP="00250884">
      <w:pPr>
        <w:spacing w:line="480" w:lineRule="auto"/>
        <w:ind w:left="720"/>
        <w:rPr>
          <w:rFonts w:ascii="Times New Roman" w:hAnsi="Times New Roman" w:cs="Times New Roman"/>
        </w:rPr>
      </w:pPr>
    </w:p>
    <w:p w14:paraId="0814C0ED" w14:textId="77777777" w:rsidR="00250884" w:rsidRDefault="00250884" w:rsidP="00250884">
      <w:pPr>
        <w:spacing w:line="480" w:lineRule="auto"/>
        <w:ind w:left="720"/>
        <w:rPr>
          <w:rFonts w:ascii="Times New Roman" w:hAnsi="Times New Roman" w:cs="Times New Roman"/>
        </w:rPr>
      </w:pPr>
    </w:p>
    <w:p w14:paraId="0FD57D51" w14:textId="41E7D5BA" w:rsidR="00250884" w:rsidRDefault="00250884" w:rsidP="00250884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250884">
        <w:rPr>
          <w:rFonts w:ascii="Times New Roman" w:hAnsi="Times New Roman" w:cs="Times New Roman"/>
        </w:rPr>
        <w:t>Assessment &amp; Effectiveness</w:t>
      </w:r>
    </w:p>
    <w:p w14:paraId="1A8BDDD9" w14:textId="30441A79" w:rsidR="00250884" w:rsidRPr="00754914" w:rsidRDefault="00754914" w:rsidP="00250884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754914">
        <w:rPr>
          <w:rFonts w:ascii="Times New Roman" w:hAnsi="Times New Roman" w:cs="Times New Roman" w:hint="eastAsia"/>
        </w:rPr>
        <w:t>Validation Criteria</w:t>
      </w:r>
    </w:p>
    <w:p w14:paraId="1FFA4C90" w14:textId="0AD43648" w:rsidR="00754914" w:rsidRDefault="00754914" w:rsidP="00250884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754914">
        <w:rPr>
          <w:rFonts w:ascii="Times New Roman" w:hAnsi="Times New Roman" w:cs="Times New Roman"/>
        </w:rPr>
        <w:t>The learning outcomes will be measured through:</w:t>
      </w:r>
      <w:r>
        <w:rPr>
          <w:rFonts w:ascii="Times New Roman" w:hAnsi="Times New Roman" w:cs="Times New Roman" w:hint="eastAsia"/>
        </w:rPr>
        <w:t xml:space="preserve"> </w:t>
      </w:r>
      <w:r w:rsidRPr="00754914">
        <w:rPr>
          <w:rFonts w:ascii="Times New Roman" w:hAnsi="Times New Roman" w:cs="Times New Roman"/>
        </w:rPr>
        <w:t>Behavior trees ensure NPCs execute patrols correctly</w:t>
      </w:r>
      <w:r>
        <w:rPr>
          <w:rFonts w:ascii="Times New Roman" w:hAnsi="Times New Roman" w:cs="Times New Roman" w:hint="eastAsia"/>
        </w:rPr>
        <w:t xml:space="preserve">, </w:t>
      </w:r>
      <w:r w:rsidRPr="00754914">
        <w:rPr>
          <w:rFonts w:ascii="Times New Roman" w:hAnsi="Times New Roman" w:cs="Times New Roman"/>
        </w:rPr>
        <w:t>debugging tools for interpreting states</w:t>
      </w:r>
      <w:r>
        <w:rPr>
          <w:rFonts w:ascii="Times New Roman" w:hAnsi="Times New Roman" w:cs="Times New Roman" w:hint="eastAsia"/>
        </w:rPr>
        <w:t xml:space="preserve">, </w:t>
      </w:r>
      <w:r w:rsidRPr="00754914">
        <w:rPr>
          <w:rFonts w:ascii="Times New Roman" w:hAnsi="Times New Roman" w:cs="Times New Roman"/>
        </w:rPr>
        <w:t>Students added an additional behavior</w:t>
      </w:r>
      <w:r>
        <w:rPr>
          <w:rFonts w:ascii="Times New Roman" w:hAnsi="Times New Roman" w:cs="Times New Roman" w:hint="eastAsia"/>
        </w:rPr>
        <w:t>.</w:t>
      </w:r>
    </w:p>
    <w:p w14:paraId="68C8A437" w14:textId="77777777" w:rsidR="00754914" w:rsidRDefault="00754914" w:rsidP="00250884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59AADD1E" w14:textId="7489BB37" w:rsidR="00754914" w:rsidRDefault="00754914" w:rsidP="00250884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Expected Challenges</w:t>
      </w:r>
    </w:p>
    <w:p w14:paraId="4C04637A" w14:textId="3DB15F63" w:rsidR="00754914" w:rsidRDefault="00754914" w:rsidP="00250884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754914">
        <w:rPr>
          <w:rFonts w:ascii="Times New Roman" w:hAnsi="Times New Roman" w:cs="Times New Roman"/>
        </w:rPr>
        <w:t>NPC is not moving</w:t>
      </w:r>
      <w:r>
        <w:rPr>
          <w:rFonts w:ascii="Times New Roman" w:hAnsi="Times New Roman" w:cs="Times New Roman" w:hint="eastAsia"/>
        </w:rPr>
        <w:t xml:space="preserve">, </w:t>
      </w:r>
      <w:r w:rsidRPr="00754914">
        <w:rPr>
          <w:rFonts w:ascii="Times New Roman" w:hAnsi="Times New Roman" w:cs="Times New Roman"/>
        </w:rPr>
        <w:t>Blackboard values not updating</w:t>
      </w:r>
      <w:r>
        <w:rPr>
          <w:rFonts w:ascii="Times New Roman" w:hAnsi="Times New Roman" w:cs="Times New Roman" w:hint="eastAsia"/>
        </w:rPr>
        <w:t xml:space="preserve">, </w:t>
      </w:r>
      <w:r w:rsidRPr="00754914">
        <w:rPr>
          <w:rFonts w:ascii="Times New Roman" w:hAnsi="Times New Roman" w:cs="Times New Roman"/>
        </w:rPr>
        <w:t>Execution jumps unexpectedly</w:t>
      </w:r>
    </w:p>
    <w:p w14:paraId="6DAFF0F1" w14:textId="77777777" w:rsidR="00B85BA5" w:rsidRDefault="00B85BA5" w:rsidP="00250884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55026C24" w14:textId="77777777" w:rsidR="00B85BA5" w:rsidRDefault="00B85BA5" w:rsidP="00250884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451CDEB8" w14:textId="77777777" w:rsidR="00B85BA5" w:rsidRDefault="00B85BA5" w:rsidP="00250884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3117D699" w14:textId="77777777" w:rsidR="00B85BA5" w:rsidRDefault="00B85BA5" w:rsidP="00250884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12A970F3" w14:textId="77777777" w:rsidR="00B85BA5" w:rsidRDefault="00B85BA5" w:rsidP="00250884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13BAC5CA" w14:textId="77777777" w:rsidR="00B85BA5" w:rsidRDefault="00B85BA5" w:rsidP="00250884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1B415977" w14:textId="77777777" w:rsidR="00B85BA5" w:rsidRDefault="00B85BA5" w:rsidP="00B85BA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AI Citation</w:t>
      </w:r>
    </w:p>
    <w:p w14:paraId="3511DB89" w14:textId="77777777" w:rsidR="00B85BA5" w:rsidRDefault="00B85BA5" w:rsidP="00B85BA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ChatGPT</w:t>
      </w:r>
    </w:p>
    <w:p w14:paraId="091FDE2E" w14:textId="77777777" w:rsidR="00B85BA5" w:rsidRDefault="00B85BA5" w:rsidP="00B85BA5">
      <w:pPr>
        <w:pStyle w:val="ListParagraph"/>
        <w:rPr>
          <w:rFonts w:ascii="Times New Roman" w:hAnsi="Times New Roman" w:cs="Times New Roman"/>
        </w:rPr>
      </w:pPr>
    </w:p>
    <w:p w14:paraId="269B4229" w14:textId="77777777" w:rsidR="00B85BA5" w:rsidRDefault="00B85BA5" w:rsidP="00B85BA5">
      <w:pPr>
        <w:pStyle w:val="ListParagraph"/>
        <w:rPr>
          <w:rFonts w:ascii="Times New Roman" w:hAnsi="Times New Roman" w:cs="Times New Roman"/>
        </w:rPr>
      </w:pPr>
    </w:p>
    <w:p w14:paraId="2D45E242" w14:textId="77777777" w:rsidR="00B85BA5" w:rsidRPr="003E79F9" w:rsidRDefault="00B85BA5" w:rsidP="00B85BA5">
      <w:pPr>
        <w:pStyle w:val="ListParagraph"/>
        <w:rPr>
          <w:rFonts w:ascii="Times New Roman" w:hAnsi="Times New Roman" w:cs="Times New Roman"/>
        </w:rPr>
      </w:pPr>
      <w:r w:rsidRPr="003E79F9">
        <w:rPr>
          <w:rFonts w:ascii="Times New Roman" w:hAnsi="Times New Roman" w:cs="Times New Roman"/>
        </w:rPr>
        <w:t>MIT License</w:t>
      </w:r>
    </w:p>
    <w:p w14:paraId="6D05BCC4" w14:textId="77777777" w:rsidR="00B85BA5" w:rsidRPr="003E79F9" w:rsidRDefault="00B85BA5" w:rsidP="00B85BA5">
      <w:pPr>
        <w:pStyle w:val="ListParagraph"/>
        <w:rPr>
          <w:rFonts w:ascii="Times New Roman" w:hAnsi="Times New Roman" w:cs="Times New Roman"/>
        </w:rPr>
      </w:pPr>
    </w:p>
    <w:p w14:paraId="10278D4A" w14:textId="77777777" w:rsidR="00B85BA5" w:rsidRPr="003E79F9" w:rsidRDefault="00B85BA5" w:rsidP="00B85BA5">
      <w:pPr>
        <w:pStyle w:val="ListParagraph"/>
        <w:rPr>
          <w:rFonts w:ascii="Times New Roman" w:hAnsi="Times New Roman" w:cs="Times New Roman" w:hint="eastAsia"/>
        </w:rPr>
      </w:pPr>
      <w:r w:rsidRPr="003E79F9">
        <w:rPr>
          <w:rFonts w:ascii="Times New Roman" w:hAnsi="Times New Roman" w:cs="Times New Roman"/>
        </w:rPr>
        <w:t xml:space="preserve">Copyright (c) 2025 </w:t>
      </w:r>
      <w:r>
        <w:rPr>
          <w:rFonts w:ascii="Times New Roman" w:hAnsi="Times New Roman" w:cs="Times New Roman" w:hint="eastAsia"/>
        </w:rPr>
        <w:t>Rui Tao</w:t>
      </w:r>
    </w:p>
    <w:p w14:paraId="5863FA84" w14:textId="77777777" w:rsidR="00B85BA5" w:rsidRPr="003E79F9" w:rsidRDefault="00B85BA5" w:rsidP="00B85BA5">
      <w:pPr>
        <w:pStyle w:val="ListParagraph"/>
        <w:rPr>
          <w:rFonts w:ascii="Times New Roman" w:hAnsi="Times New Roman" w:cs="Times New Roman"/>
        </w:rPr>
      </w:pPr>
    </w:p>
    <w:p w14:paraId="0E8E815C" w14:textId="77777777" w:rsidR="00B85BA5" w:rsidRPr="003E79F9" w:rsidRDefault="00B85BA5" w:rsidP="00B85BA5">
      <w:pPr>
        <w:pStyle w:val="ListParagraph"/>
        <w:rPr>
          <w:rFonts w:ascii="Times New Roman" w:hAnsi="Times New Roman" w:cs="Times New Roman"/>
        </w:rPr>
      </w:pPr>
      <w:r w:rsidRPr="003E79F9">
        <w:rPr>
          <w:rFonts w:ascii="Times New Roman" w:hAnsi="Times New Roman" w:cs="Times New Roman"/>
        </w:rPr>
        <w:t>Permission is hereby granted, free of charge, to any person obtaining a copy</w:t>
      </w:r>
    </w:p>
    <w:p w14:paraId="0C054D03" w14:textId="77777777" w:rsidR="00B85BA5" w:rsidRPr="003E79F9" w:rsidRDefault="00B85BA5" w:rsidP="00B85BA5">
      <w:pPr>
        <w:pStyle w:val="ListParagraph"/>
        <w:rPr>
          <w:rFonts w:ascii="Times New Roman" w:hAnsi="Times New Roman" w:cs="Times New Roman"/>
        </w:rPr>
      </w:pPr>
      <w:r w:rsidRPr="003E79F9">
        <w:rPr>
          <w:rFonts w:ascii="Times New Roman" w:hAnsi="Times New Roman" w:cs="Times New Roman"/>
        </w:rPr>
        <w:t>of this software and associated documentation files (the "Software"), to deal</w:t>
      </w:r>
    </w:p>
    <w:p w14:paraId="42683479" w14:textId="77777777" w:rsidR="00B85BA5" w:rsidRPr="003E79F9" w:rsidRDefault="00B85BA5" w:rsidP="00B85BA5">
      <w:pPr>
        <w:pStyle w:val="ListParagraph"/>
        <w:rPr>
          <w:rFonts w:ascii="Times New Roman" w:hAnsi="Times New Roman" w:cs="Times New Roman"/>
        </w:rPr>
      </w:pPr>
      <w:r w:rsidRPr="003E79F9">
        <w:rPr>
          <w:rFonts w:ascii="Times New Roman" w:hAnsi="Times New Roman" w:cs="Times New Roman"/>
        </w:rPr>
        <w:t>in the Software without restriction, including without limitation the rights</w:t>
      </w:r>
    </w:p>
    <w:p w14:paraId="32B1CB44" w14:textId="77777777" w:rsidR="00B85BA5" w:rsidRPr="003E79F9" w:rsidRDefault="00B85BA5" w:rsidP="00B85BA5">
      <w:pPr>
        <w:pStyle w:val="ListParagraph"/>
        <w:rPr>
          <w:rFonts w:ascii="Times New Roman" w:hAnsi="Times New Roman" w:cs="Times New Roman"/>
        </w:rPr>
      </w:pPr>
      <w:r w:rsidRPr="003E79F9">
        <w:rPr>
          <w:rFonts w:ascii="Times New Roman" w:hAnsi="Times New Roman" w:cs="Times New Roman"/>
        </w:rPr>
        <w:t>to use, copy, modify, merge, publish, distribute, sublicense, and/or sell</w:t>
      </w:r>
    </w:p>
    <w:p w14:paraId="69CFCA37" w14:textId="77777777" w:rsidR="00B85BA5" w:rsidRPr="003E79F9" w:rsidRDefault="00B85BA5" w:rsidP="00B85BA5">
      <w:pPr>
        <w:pStyle w:val="ListParagraph"/>
        <w:rPr>
          <w:rFonts w:ascii="Times New Roman" w:hAnsi="Times New Roman" w:cs="Times New Roman"/>
        </w:rPr>
      </w:pPr>
      <w:r w:rsidRPr="003E79F9">
        <w:rPr>
          <w:rFonts w:ascii="Times New Roman" w:hAnsi="Times New Roman" w:cs="Times New Roman"/>
        </w:rPr>
        <w:t xml:space="preserve">copies of the Software, and to permit </w:t>
      </w:r>
      <w:proofErr w:type="gramStart"/>
      <w:r w:rsidRPr="003E79F9">
        <w:rPr>
          <w:rFonts w:ascii="Times New Roman" w:hAnsi="Times New Roman" w:cs="Times New Roman"/>
        </w:rPr>
        <w:t>persons</w:t>
      </w:r>
      <w:proofErr w:type="gramEnd"/>
      <w:r w:rsidRPr="003E79F9">
        <w:rPr>
          <w:rFonts w:ascii="Times New Roman" w:hAnsi="Times New Roman" w:cs="Times New Roman"/>
        </w:rPr>
        <w:t xml:space="preserve"> to whom the Software is</w:t>
      </w:r>
    </w:p>
    <w:p w14:paraId="638D8A01" w14:textId="77777777" w:rsidR="00B85BA5" w:rsidRPr="003E79F9" w:rsidRDefault="00B85BA5" w:rsidP="00B85BA5">
      <w:pPr>
        <w:pStyle w:val="ListParagraph"/>
        <w:rPr>
          <w:rFonts w:ascii="Times New Roman" w:hAnsi="Times New Roman" w:cs="Times New Roman"/>
        </w:rPr>
      </w:pPr>
      <w:r w:rsidRPr="003E79F9">
        <w:rPr>
          <w:rFonts w:ascii="Times New Roman" w:hAnsi="Times New Roman" w:cs="Times New Roman"/>
        </w:rPr>
        <w:t>furnished to do so, subject to the following conditions:</w:t>
      </w:r>
    </w:p>
    <w:p w14:paraId="47F42307" w14:textId="77777777" w:rsidR="00B85BA5" w:rsidRPr="003E79F9" w:rsidRDefault="00B85BA5" w:rsidP="00B85BA5">
      <w:pPr>
        <w:pStyle w:val="ListParagraph"/>
        <w:rPr>
          <w:rFonts w:ascii="Times New Roman" w:hAnsi="Times New Roman" w:cs="Times New Roman"/>
        </w:rPr>
      </w:pPr>
    </w:p>
    <w:p w14:paraId="7BF09523" w14:textId="77777777" w:rsidR="00B85BA5" w:rsidRPr="003E79F9" w:rsidRDefault="00B85BA5" w:rsidP="00B85BA5">
      <w:pPr>
        <w:pStyle w:val="ListParagraph"/>
        <w:rPr>
          <w:rFonts w:ascii="Times New Roman" w:hAnsi="Times New Roman" w:cs="Times New Roman"/>
        </w:rPr>
      </w:pPr>
      <w:r w:rsidRPr="003E79F9">
        <w:rPr>
          <w:rFonts w:ascii="Times New Roman" w:hAnsi="Times New Roman" w:cs="Times New Roman"/>
        </w:rPr>
        <w:t>The above copyright notice and this permission notice shall be included in all</w:t>
      </w:r>
    </w:p>
    <w:p w14:paraId="57965880" w14:textId="77777777" w:rsidR="00B85BA5" w:rsidRPr="00A422DE" w:rsidRDefault="00B85BA5" w:rsidP="00B85BA5">
      <w:pPr>
        <w:pStyle w:val="ListParagraph"/>
        <w:rPr>
          <w:rFonts w:ascii="Times New Roman" w:hAnsi="Times New Roman" w:cs="Times New Roman" w:hint="eastAsia"/>
        </w:rPr>
      </w:pPr>
      <w:r w:rsidRPr="003E79F9">
        <w:rPr>
          <w:rFonts w:ascii="Times New Roman" w:hAnsi="Times New Roman" w:cs="Times New Roman"/>
        </w:rPr>
        <w:t>copies or substantial portions of the Software.</w:t>
      </w:r>
    </w:p>
    <w:p w14:paraId="3944B0D9" w14:textId="77777777" w:rsidR="00B85BA5" w:rsidRPr="00754914" w:rsidRDefault="00B85BA5" w:rsidP="00250884">
      <w:pPr>
        <w:pStyle w:val="ListParagraph"/>
        <w:spacing w:line="480" w:lineRule="auto"/>
        <w:rPr>
          <w:rFonts w:ascii="Times New Roman" w:hAnsi="Times New Roman" w:cs="Times New Roman"/>
        </w:rPr>
      </w:pPr>
    </w:p>
    <w:sectPr w:rsidR="00B85BA5" w:rsidRPr="007549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43352"/>
    <w:multiLevelType w:val="hybridMultilevel"/>
    <w:tmpl w:val="129C5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9C7E91"/>
    <w:multiLevelType w:val="hybridMultilevel"/>
    <w:tmpl w:val="8CBCA5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CA70419"/>
    <w:multiLevelType w:val="hybridMultilevel"/>
    <w:tmpl w:val="3F109752"/>
    <w:lvl w:ilvl="0" w:tplc="C5B08F4E">
      <w:start w:val="1"/>
      <w:numFmt w:val="decimal"/>
      <w:lvlText w:val="%1.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3" w15:restartNumberingAfterBreak="0">
    <w:nsid w:val="545518AD"/>
    <w:multiLevelType w:val="hybridMultilevel"/>
    <w:tmpl w:val="D19829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70499248">
    <w:abstractNumId w:val="2"/>
  </w:num>
  <w:num w:numId="2" w16cid:durableId="1124235034">
    <w:abstractNumId w:val="0"/>
  </w:num>
  <w:num w:numId="3" w16cid:durableId="784613789">
    <w:abstractNumId w:val="3"/>
  </w:num>
  <w:num w:numId="4" w16cid:durableId="878467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D0B"/>
    <w:rsid w:val="00250884"/>
    <w:rsid w:val="00261EB8"/>
    <w:rsid w:val="0033013F"/>
    <w:rsid w:val="0033683E"/>
    <w:rsid w:val="004313E3"/>
    <w:rsid w:val="006766F3"/>
    <w:rsid w:val="00754914"/>
    <w:rsid w:val="00A4540A"/>
    <w:rsid w:val="00B72243"/>
    <w:rsid w:val="00B85BA5"/>
    <w:rsid w:val="00CD74B1"/>
    <w:rsid w:val="00D80376"/>
    <w:rsid w:val="00DB2A49"/>
    <w:rsid w:val="00DF0D0B"/>
    <w:rsid w:val="00F450F5"/>
    <w:rsid w:val="00FE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966D3"/>
  <w15:chartTrackingRefBased/>
  <w15:docId w15:val="{4DEFA2BB-C8DD-45CC-A815-369717027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D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03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430</Words>
  <Characters>2631</Characters>
  <Application>Microsoft Office Word</Application>
  <DocSecurity>0</DocSecurity>
  <Lines>101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Tao</dc:creator>
  <cp:keywords/>
  <dc:description/>
  <cp:lastModifiedBy>Rui Tao</cp:lastModifiedBy>
  <cp:revision>6</cp:revision>
  <dcterms:created xsi:type="dcterms:W3CDTF">2025-11-17T21:02:00Z</dcterms:created>
  <dcterms:modified xsi:type="dcterms:W3CDTF">2025-12-09T02:55:00Z</dcterms:modified>
</cp:coreProperties>
</file>