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EXE-044 - Lactate Threshold</w:t>
      </w:r>
    </w:p>
    <w:p>
      <w:r>
        <w:rPr>
          <w:i/>
        </w:rPr>
        <w:t>Evidence, mechanisms, practical application, progression, and safety considerations for lactate threshold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Performance Optimization, Endurance Conditioning, Exercise Physiology</w:t>
            </w:r>
          </w:p>
        </w:tc>
      </w:tr>
      <w:tr>
        <w:tc>
          <w:tcPr>
            <w:tcW w:type="dxa" w:w="4968"/>
          </w:tcPr>
          <w:p>
            <w:r>
              <w:rPr>
                <w:b/>
              </w:rPr>
              <w:t>Audience</w:t>
            </w:r>
          </w:p>
        </w:tc>
        <w:tc>
          <w:tcPr>
            <w:tcW w:type="dxa" w:w="4968"/>
          </w:tcPr>
          <w:p>
            <w:r>
              <w:t>Athletes, Coaches, Fitness Enthusiasts, Exercise Physiologists, Medical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lactate threshold, anaerobic threshold, aerobic training, exercise physiology, endurance performance, blood lactate, VO2 max, exercise intensity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Lactate threshold (LT), often interchangeably called anaerobic threshold (though subtle differences exist), is a key physiological marker representing the exercise intensity at which lactate begins to accumulate faster in the blood than it can be cleared. This point reflects a balance tipping toward increased anaerobic metabolism when aerobic energy production is insufficient. Mechanistically, it involves muscle metabolism, enzyme activity, oxygen delivery, and lactate clearance capacity. Measuring LT typically requires blood lactate sampling during incremental exercise tests or can be estimated through ventilatory markers or performance surrogates. LT is critically important because it correlates closely with endurance performance; athletes who can sustain higher exercise intensities before hitting LT generally perform better. Training near or slightly above LT intensity stimulates physiological adaptations — including improved mitochondrial function, capillarization, and lactate transport — that increase the threshold, enabling higher sustained intensities. While LT shares concepts with VO2 max, it distinctly reflects submaximal endurance capacity rather than maximal oxygen uptake. Limitations in LT assessment include variability in testing protocols and individual metabolic factors. Safety considerations emphasize avoiding excessive training intensity or volume that might lead to overtraining or injury. Knowledge of LT supports tailored aerobic training programs to optimize endurance performance and improve cardiovascular fitness.</w:t>
      </w:r>
    </w:p>
    <w:p>
      <w:pPr>
        <w:pStyle w:val="Heading1"/>
      </w:pPr>
      <w:r>
        <w:t>Customer Questions Answered</w:t>
      </w:r>
    </w:p>
    <w:p>
      <w:pPr>
        <w:pStyle w:val="ListBullet"/>
      </w:pPr>
      <w:r>
        <w:t>What is lactate threshold and why is it important?</w:t>
      </w:r>
    </w:p>
    <w:p>
      <w:pPr>
        <w:pStyle w:val="ListBullet"/>
      </w:pPr>
      <w:r>
        <w:t>How does lactate threshold differ from anaerobic threshold?</w:t>
      </w:r>
    </w:p>
    <w:p>
      <w:pPr>
        <w:pStyle w:val="ListBullet"/>
      </w:pPr>
      <w:r>
        <w:t>What physiological mechanisms determine lactate threshold?</w:t>
      </w:r>
    </w:p>
    <w:p>
      <w:pPr>
        <w:pStyle w:val="ListBullet"/>
      </w:pPr>
      <w:r>
        <w:t>How can I measure or test my lactate threshold?</w:t>
      </w:r>
    </w:p>
    <w:p>
      <w:pPr>
        <w:pStyle w:val="ListBullet"/>
      </w:pPr>
      <w:r>
        <w:t>How does improving lactate threshold benefit endurance performance?</w:t>
      </w:r>
    </w:p>
    <w:p>
      <w:pPr>
        <w:pStyle w:val="ListBullet"/>
      </w:pPr>
      <w:r>
        <w:t>What training methods are effective to increase lactate threshold?</w:t>
      </w:r>
    </w:p>
    <w:p>
      <w:pPr>
        <w:pStyle w:val="ListBullet"/>
      </w:pPr>
      <w:r>
        <w:t>Are there any risks or safety considerations when training near lactate threshold?</w:t>
      </w:r>
    </w:p>
    <w:p>
      <w:pPr>
        <w:pStyle w:val="ListBullet"/>
      </w:pPr>
      <w:r>
        <w:t>How does lactate threshold relate to VO2 max?</w:t>
      </w:r>
    </w:p>
    <w:p>
      <w:pPr>
        <w:pStyle w:val="ListBullet"/>
      </w:pPr>
      <w:r>
        <w:t>What symptoms or signs indicate exercising at lactate threshold?</w:t>
      </w:r>
    </w:p>
    <w:p>
      <w:pPr>
        <w:pStyle w:val="ListBullet"/>
      </w:pPr>
      <w:r>
        <w:t>Can lactate threshold change with age or fitness level?</w:t>
      </w:r>
    </w:p>
    <w:p>
      <w:pPr>
        <w:pStyle w:val="ListBullet"/>
      </w:pPr>
      <w:r>
        <w:t>What are common misconceptions about lactate threshold?</w:t>
      </w:r>
    </w:p>
    <w:p>
      <w:pPr>
        <w:pStyle w:val="ListBullet"/>
      </w:pPr>
      <w:r>
        <w:t>How quickly can lactate threshold improve with training?</w:t>
      </w:r>
    </w:p>
    <w:p>
      <w:pPr>
        <w:pStyle w:val="Heading1"/>
      </w:pPr>
      <w:r>
        <w:t>Learning Objectives</w:t>
      </w:r>
    </w:p>
    <w:p>
      <w:pPr>
        <w:pStyle w:val="ListBullet"/>
      </w:pPr>
      <w:r>
        <w:t>Define lactate threshold and distinguish it from related concepts such as anaerobic threshold and VO2 max.</w:t>
      </w:r>
    </w:p>
    <w:p>
      <w:pPr>
        <w:pStyle w:val="ListBullet"/>
      </w:pPr>
      <w:r>
        <w:t>Explain the physiological and biochemical mechanisms underlying lactate threshold.</w:t>
      </w:r>
    </w:p>
    <w:p>
      <w:pPr>
        <w:pStyle w:val="ListBullet"/>
      </w:pPr>
      <w:r>
        <w:t>Describe methods to measure and estimate lactate threshold in practical settings.</w:t>
      </w:r>
    </w:p>
    <w:p>
      <w:pPr>
        <w:pStyle w:val="ListBullet"/>
      </w:pPr>
      <w:r>
        <w:t>Understand the relationship between lactate threshold and endurance exercise performance.</w:t>
      </w:r>
    </w:p>
    <w:p>
      <w:pPr>
        <w:pStyle w:val="ListBullet"/>
      </w:pPr>
      <w:r>
        <w:t>Identify effective aerobic training strategies to improve lactate threshold.</w:t>
      </w:r>
    </w:p>
    <w:p>
      <w:pPr>
        <w:pStyle w:val="ListBullet"/>
      </w:pPr>
      <w:r>
        <w:t>Discuss limitations and variability in lactate threshold measurements.</w:t>
      </w:r>
    </w:p>
    <w:p>
      <w:pPr>
        <w:pStyle w:val="ListBullet"/>
      </w:pPr>
      <w:r>
        <w:t>Recognize common misconceptions associated with lactate threshold.</w:t>
      </w:r>
    </w:p>
    <w:p>
      <w:pPr>
        <w:pStyle w:val="ListBullet"/>
      </w:pPr>
      <w:r>
        <w:t>Explain safety considerations when training at or near lactate threshold intensities.</w:t>
      </w:r>
    </w:p>
    <w:p>
      <w:pPr>
        <w:pStyle w:val="Heading1"/>
      </w:pPr>
      <w:r>
        <w:t>Definition</w:t>
      </w:r>
    </w:p>
    <w:p>
      <w:r>
        <w:t>Lactate threshold (LT) is the exercise intensity at which blood lactate concentration begins to rise exponentially above baseline, indicating a shift toward greater anaerobic metabolism as the primary energy source.</w:t>
      </w:r>
    </w:p>
    <w:p>
      <w:pPr>
        <w:pStyle w:val="Heading1"/>
      </w:pPr>
      <w:r>
        <w:t>Why This Matters</w:t>
      </w:r>
    </w:p>
    <w:p>
      <w:r>
        <w:t>Understanding lactate threshold is vital for athletes and fitness enthusiasts because it is a strong predictor of endurance performance and guides the design of aerobic training programs that improve stamina and efficiency. By training effectively at or near LT, individuals can enhance their ability to sustain higher intensities for longer, supporting both competitive success and overall cardiovascular health.</w:t>
      </w:r>
    </w:p>
    <w:p>
      <w:pPr>
        <w:pStyle w:val="Heading1"/>
      </w:pPr>
      <w:r>
        <w:t>Defining Lactate Threshold and Related Terms</w:t>
      </w:r>
    </w:p>
    <w:p>
      <w:r>
        <w:t>Lactate threshold (LT) refers to the exercise intensity at which lactate starts to accumulate in the bloodstream faster than it can be removed, signaling a switch to increased anaerobic metabolism. The term anaerobic threshold is often used synonymously but can suggest slightly different physiological markers depending on context or measurement methods. These thresholds differentiate submaximal aerobic efforts from higher intensities where anaerobic energy contribution dominates. VO2 max, or maximal oxygen uptake, is distinct and indicates the maximum capacity for aerobic metabolism at peak exercise. Understanding these definitions helps clarify how LT relates to endurance performance and training targets.</w:t>
      </w:r>
    </w:p>
    <w:p>
      <w:pPr>
        <w:pStyle w:val="Heading1"/>
      </w:pPr>
      <w:r>
        <w:t>Physiological Mechanisms Behind Lactate Threshold</w:t>
      </w:r>
    </w:p>
    <w:p>
      <w:r>
        <w:t>Lactate threshold arises from complex interactions involving muscle fiber metabolism, enzyme activity, oxygen availability, and lactate clearance. During low to moderate exercise intensities, muscles primarily utilize aerobic metabolism, efficiently generating ATP with oxygen. As intensity increases beyond LT, anaerobic glycolysis accelerates, producing more lactate as a byproduct. The balance between lactate production by fast-twitch muscle fibers and removal by the liver, heart, and aerobic muscle fibers determines blood lactate levels. Key enzymes like lactate dehydrogenase and transporters such as monocarboxylate transporters (MCTs) facilitate lactate metabolism and clearance, influencing LT.</w:t>
      </w:r>
    </w:p>
    <w:p>
      <w:pPr>
        <w:pStyle w:val="Heading1"/>
      </w:pPr>
      <w:r>
        <w:t>Measurement and Testing of Lactate Threshold</w:t>
      </w:r>
    </w:p>
    <w:p>
      <w:r>
        <w:t>Accurate lactate threshold assessment requires incremental exercise tests with serial blood lactate sampling, typically via finger-prick or earlobe capillary blood draws during graded treadmill or cycling tests. Gas exchange analysis measuring ventilatory thresholds can serve as non-invasive surrogates. Field tests estimating LT use performance markers like pace or heart rate at a sustained effort. Each method varies in precision, accessibility, and practicality. Standardized protocols enhance comparability, but individual variability and testing conditions influence results.</w:t>
      </w:r>
    </w:p>
    <w:p>
      <w:pPr>
        <w:pStyle w:val="Heading1"/>
      </w:pPr>
      <w:r>
        <w:t>Relationship Between Lactate Threshold and Endurance Performance</w:t>
      </w:r>
    </w:p>
    <w:p>
      <w:r>
        <w:t>Lactate threshold closely correlates with endurance capacity because it defines the maximal intensity sustainable for extended periods without excessive fatigue. Athletes with a higher LT proportion of their VO2 max can maintain faster paces or power outputs aerobically, delaying fatigue onset. LT training adaptations improve metabolic efficiency and lactate clearance, enhancing performance in running, cycling, rowing, and other endurance sports. Thus, LT serves as both a performance predictor and a modifiable target for training.</w:t>
      </w:r>
    </w:p>
    <w:p>
      <w:pPr>
        <w:pStyle w:val="Heading1"/>
      </w:pPr>
      <w:r>
        <w:t>Training Strategies to Improve Lactate Threshold</w:t>
      </w:r>
    </w:p>
    <w:p>
      <w:r>
        <w:t>Training near or slightly above lactate threshold intensity is effective to stimulate physiological adaptations increasing LT. Interval training, tempo runs, and sustained high-intensity aerobic sessions enhance mitochondrial density, capillarization, lactate transport capacity, and enzyme activity involved in lactate metabolism. Progression involves gradual increases in intensity, duration, and frequency while monitoring individual responses. Cross-training and adequate recovery optimize gains and reduce injury risk. Personalized programs tailored to current fitness and goals maximize LT improvements.</w:t>
      </w:r>
    </w:p>
    <w:p>
      <w:pPr>
        <w:pStyle w:val="Heading1"/>
      </w:pPr>
      <w:r>
        <w:t>Limitations and Variability in Lactate Threshold Assessment</w:t>
      </w:r>
    </w:p>
    <w:p>
      <w:r>
        <w:t>Interpretation of lactate threshold measurements is influenced by protocol differences, test environment, nutritional status, hydration, and individual metabolic variations. Factors such as prior training, muscle fiber composition, and genetics create variability across and within individuals over time. Moreover, blood lactate concentration is a marker but not a direct measure of muscle metabolism, limiting precision. Recognizing these limitations ensures careful application of LT data in training prescription and performance evaluation.</w:t>
      </w:r>
    </w:p>
    <w:p>
      <w:pPr>
        <w:pStyle w:val="Heading1"/>
      </w:pPr>
      <w:r>
        <w:t>Common Misconceptions About Lactate Threshold</w:t>
      </w:r>
    </w:p>
    <w:p>
      <w:r>
        <w:t>A frequent misconception is that lactate accumulation directly causes muscle fatigue and soreness; however, lactate serves as an important fuel and metabolic buffer. Another misunderstanding is equating lactate threshold strictly with anaerobic metabolism without appreciating its role within aerobic-anaerobic energy contribution continuum. Some believe LT is fixed and cannot improve with training, while evidence shows it is highly adaptable. Clarifying these misconceptions helps users correctly interpret LT and apply it effectively.</w:t>
      </w:r>
    </w:p>
    <w:p>
      <w:pPr>
        <w:pStyle w:val="Heading1"/>
      </w:pPr>
      <w:r>
        <w:t>Safety Considerations for Training at Lactate Threshold</w:t>
      </w:r>
    </w:p>
    <w:p>
      <w:r>
        <w:t>Training at or near lactate threshold involves sustained high-intensity exercise, which may increase injury risk, overtraining, or cardiovascular strain if not properly managed. Adequate warm-up, progression, hydration, and recovery are essential. Individuals with underlying heart or metabolic conditions should seek medical clearance before engaging in LT training. Monitoring symptoms such as excessive fatigue, chest discomfort, or irregular heart rate is critical. Safety guidelines ensure that LT training promotes benefits without undue harm.</w:t>
      </w:r>
    </w:p>
    <w:p>
      <w:pPr>
        <w:pStyle w:val="Heading1"/>
      </w:pPr>
      <w:r>
        <w:t>Applications of Lactate Threshold in Clinical and Recreational Settings</w:t>
      </w:r>
    </w:p>
    <w:p>
      <w:r>
        <w:t>Beyond athletics, lactate threshold testing guides exercise prescription for cardiac rehabilitation, pulmonary disease management, and general fitness assessment. LT provides individualized intensity targets promoting safe and effective aerobic conditioning. Recreational exercisers benefit from tailored pacing to avoid excessive fatigue while optimizing cardiovascular adaptation. Use of LT in diverse populations enhances exercise adherence and health outcomes.</w:t>
      </w:r>
    </w:p>
    <w:p>
      <w:pPr>
        <w:pStyle w:val="Heading1"/>
      </w:pPr>
      <w:r>
        <w:t>Progression and Monitoring of Lactate Threshold Over Time</w:t>
      </w:r>
    </w:p>
    <w:p>
      <w:r>
        <w:t>LT can increase substantially with consistent aerobic training, often measurable within weeks to months depending on baseline fitness and training quality. Regular re-assessment helps track adaptations and adjust training intensity zones. Plateaus or declines may indicate inadequate recovery or overtraining. Combining subjective feedback with objective data supports balanced progression toward endurance goals.</w:t>
      </w:r>
    </w:p>
    <w:p>
      <w:pPr>
        <w:pStyle w:val="Heading1"/>
      </w:pPr>
      <w:r>
        <w:t>Lactate Threshold Compared to Other Exercise Intensity Markers</w:t>
      </w:r>
    </w:p>
    <w:p>
      <w:r>
        <w:t>LT is one among multiple markers to define exercise intensity, including ventilatory threshold, critical power, and heart rate zones. Each provides complementary information on metabolic transitions and training targets. Ventilatory threshold closely aligns with LT but uses respiratory gas measures rather than blood lactate. Critical power refers to sustainable power output over time and correlates with aerobic capacity. Understanding these markers supports comprehensive training and performance evaluation.</w:t>
      </w:r>
    </w:p>
    <w:p>
      <w:pPr>
        <w:pStyle w:val="Heading1"/>
      </w:pPr>
      <w:r>
        <w:t>Practical Guidance</w:t>
      </w:r>
    </w:p>
    <w:p>
      <w:pPr>
        <w:pStyle w:val="ListBullet"/>
      </w:pPr>
      <w:r>
        <w:t>Determine your lactate threshold through laboratory testing or field estimation methods to personalize training.</w:t>
      </w:r>
    </w:p>
    <w:p>
      <w:pPr>
        <w:pStyle w:val="ListBullet"/>
      </w:pPr>
      <w:r>
        <w:t>Incorporate tempo runs, intervals, and threshold training sessions to stimulate adaptation and raise your LT.</w:t>
      </w:r>
    </w:p>
    <w:p>
      <w:pPr>
        <w:pStyle w:val="ListBullet"/>
      </w:pPr>
      <w:r>
        <w:t>Progress training intensity and duration gradually to avoid injury and overtraining when working near LT.</w:t>
      </w:r>
    </w:p>
    <w:p>
      <w:pPr>
        <w:pStyle w:val="ListBullet"/>
      </w:pPr>
      <w:r>
        <w:t>Combine LT training with adequate recovery, nutrition, and cross-training for balanced endurance development.</w:t>
      </w:r>
    </w:p>
    <w:p>
      <w:pPr>
        <w:pStyle w:val="ListBullet"/>
      </w:pPr>
      <w:r>
        <w:t>Monitor subjective effort and performance metrics (heart rate, pace) to infer LT adaptations between formal tests.</w:t>
      </w:r>
    </w:p>
    <w:p>
      <w:pPr>
        <w:pStyle w:val="ListBullet"/>
      </w:pPr>
      <w:r>
        <w:t>Use LT heart rate or pace zones for pacing during races and training to maximize endurance benefits.</w:t>
      </w:r>
    </w:p>
    <w:p>
      <w:pPr>
        <w:pStyle w:val="ListBullet"/>
      </w:pPr>
      <w:r>
        <w:t>Consult exercise professionals or sports physicians to interpret LT tests and tailor programs.</w:t>
      </w:r>
    </w:p>
    <w:p>
      <w:pPr>
        <w:pStyle w:val="ListBullet"/>
      </w:pPr>
      <w:r>
        <w:t>Avoid sudden increases in training volume or intensity at LT to reduce risk of cardiovascular or musculoskeletal issues.</w:t>
      </w:r>
    </w:p>
    <w:p>
      <w:pPr>
        <w:pStyle w:val="Heading1"/>
      </w:pPr>
      <w:r>
        <w:t>Safety Notes</w:t>
      </w:r>
    </w:p>
    <w:p>
      <w:pPr>
        <w:pStyle w:val="ListBullet"/>
      </w:pPr>
      <w:r>
        <w:t>Training near lactate threshold involves high-intensity effort; proper warm-up and cooldown are essential.</w:t>
      </w:r>
    </w:p>
    <w:p>
      <w:pPr>
        <w:pStyle w:val="ListBullet"/>
      </w:pPr>
      <w:r>
        <w:t>Individuals with cardiovascular, respiratory, or metabolic diseases should obtain medical clearance before LT training.</w:t>
      </w:r>
    </w:p>
    <w:p>
      <w:pPr>
        <w:pStyle w:val="ListBullet"/>
      </w:pPr>
      <w:r>
        <w:t>Be alert for symptoms such as chest pain, dizziness, or abnormal fatigue during high-intensity sessions and stop exercise if they occur.</w:t>
      </w:r>
    </w:p>
    <w:p>
      <w:pPr>
        <w:pStyle w:val="ListBullet"/>
      </w:pPr>
      <w:r>
        <w:t>Allow adequate recovery between LT workouts to prevent overtraining and injury.</w:t>
      </w:r>
    </w:p>
    <w:p>
      <w:pPr>
        <w:pStyle w:val="ListBullet"/>
      </w:pPr>
      <w:r>
        <w:t>Hydrate well and fuel appropriately to support metabolic demands during LT training.</w:t>
      </w:r>
    </w:p>
    <w:p>
      <w:pPr>
        <w:pStyle w:val="Heading1"/>
      </w:pPr>
      <w:r>
        <w:t>Common Misconceptions</w:t>
      </w:r>
    </w:p>
    <w:p>
      <w:r>
        <w:rPr>
          <w:b/>
        </w:rPr>
        <w:t xml:space="preserve">Misconception: </w:t>
      </w:r>
      <w:r>
        <w:t>Lactate causes muscle soreness and fatigue.</w:t>
      </w:r>
    </w:p>
    <w:p>
      <w:r>
        <w:rPr>
          <w:b/>
        </w:rPr>
        <w:t xml:space="preserve">Reality: </w:t>
      </w:r>
      <w:r>
        <w:t>Lactate itself is not the cause of muscle soreness; it acts as an energy source and helps regulate acid-base balance during exercise.</w:t>
      </w:r>
    </w:p>
    <w:p>
      <w:r>
        <w:rPr>
          <w:b/>
        </w:rPr>
        <w:t xml:space="preserve">Misconception: </w:t>
      </w:r>
      <w:r>
        <w:t>Lactate threshold is fixed and cannot improve.</w:t>
      </w:r>
    </w:p>
    <w:p>
      <w:r>
        <w:rPr>
          <w:b/>
        </w:rPr>
        <w:t xml:space="preserve">Reality: </w:t>
      </w:r>
      <w:r>
        <w:t>Lactate threshold is highly adaptable and can improve significantly with appropriate aerobic training.</w:t>
      </w:r>
    </w:p>
    <w:p>
      <w:r>
        <w:rPr>
          <w:b/>
        </w:rPr>
        <w:t xml:space="preserve">Misconception: </w:t>
      </w:r>
      <w:r>
        <w:t>Lactate threshold is the same as VO2 max.</w:t>
      </w:r>
    </w:p>
    <w:p>
      <w:r>
        <w:rPr>
          <w:b/>
        </w:rPr>
        <w:t xml:space="preserve">Reality: </w:t>
      </w:r>
      <w:r>
        <w:t>Lactate threshold indicates submaximal endurance capacity, whereas VO2 max reflects maximal oxygen uptake; they are related but distinct.</w:t>
      </w:r>
    </w:p>
    <w:p>
      <w:pPr>
        <w:pStyle w:val="Heading1"/>
      </w:pPr>
      <w:r>
        <w:t>Clinical Pearls</w:t>
      </w:r>
    </w:p>
    <w:p>
      <w:pPr>
        <w:pStyle w:val="ListNumber"/>
      </w:pPr>
      <w:r>
        <w:t>Regular lactate threshold testing can guide precise training intensity adjustments for endurance athletes.</w:t>
      </w:r>
    </w:p>
    <w:p>
      <w:pPr>
        <w:pStyle w:val="ListNumber"/>
      </w:pPr>
      <w:r>
        <w:t>Increases in LT allow athletes to perform at faster speeds with lower perceived exertion.</w:t>
      </w:r>
    </w:p>
    <w:p>
      <w:pPr>
        <w:pStyle w:val="ListNumber"/>
      </w:pPr>
      <w:r>
        <w:t>Use of non-invasive ventilatory markers can approximate LT when blood lactate testing is unavailable.</w:t>
      </w:r>
    </w:p>
    <w:p>
      <w:pPr>
        <w:pStyle w:val="ListNumber"/>
      </w:pPr>
      <w:r>
        <w:t>Individual variability necessitates personalized training programs based on LT rather than generic intensity prescriptions.</w:t>
      </w:r>
    </w:p>
    <w:p>
      <w:pPr>
        <w:pStyle w:val="ListNumber"/>
      </w:pPr>
      <w:r>
        <w:t>Balancing LT training with recovery reduces injury risk and optimizes performance gains.</w:t>
      </w:r>
    </w:p>
    <w:p>
      <w:pPr>
        <w:pStyle w:val="Heading1"/>
      </w:pPr>
      <w:r>
        <w:t>Key Takeaways</w:t>
      </w:r>
    </w:p>
    <w:p>
      <w:pPr>
        <w:pStyle w:val="ListBullet"/>
      </w:pPr>
      <w:r>
        <w:t>Lactate threshold marks the intensity where lactate accumulates faster than it clears, indicating increased anaerobic metabolism.</w:t>
      </w:r>
    </w:p>
    <w:p>
      <w:pPr>
        <w:pStyle w:val="ListBullet"/>
      </w:pPr>
      <w:r>
        <w:t>LT is a strong predictor of endurance performance and sustainable exercise intensity.</w:t>
      </w:r>
    </w:p>
    <w:p>
      <w:pPr>
        <w:pStyle w:val="ListBullet"/>
      </w:pPr>
      <w:r>
        <w:t>It results from metabolic, enzymatic, and oxygen delivery factors regulating lactate production and clearance.</w:t>
      </w:r>
    </w:p>
    <w:p>
      <w:pPr>
        <w:pStyle w:val="ListBullet"/>
      </w:pPr>
      <w:r>
        <w:t>LT can be measured via blood lactate tests, ventilatory analysis, or estimated through performance metrics.</w:t>
      </w:r>
    </w:p>
    <w:p>
      <w:pPr>
        <w:pStyle w:val="ListBullet"/>
      </w:pPr>
      <w:r>
        <w:t>Training near LT intensity improves aerobic capacity and delays fatigue by stimulating physiological adaptations.</w:t>
      </w:r>
    </w:p>
    <w:p>
      <w:pPr>
        <w:pStyle w:val="ListBullet"/>
      </w:pPr>
      <w:r>
        <w:t>Variability and protocol differences limit the precision of LT measures; individual assessment is important.</w:t>
      </w:r>
    </w:p>
    <w:p>
      <w:pPr>
        <w:pStyle w:val="ListBullet"/>
      </w:pPr>
      <w:r>
        <w:t>Common myths about lactate causing soreness or being fixed are inaccurate.</w:t>
      </w:r>
    </w:p>
    <w:p>
      <w:pPr>
        <w:pStyle w:val="ListBullet"/>
      </w:pPr>
      <w:r>
        <w:t>Safety during LT training requires gradual progression, medical clearance when indicated, and symptom monitoring.</w:t>
      </w:r>
    </w:p>
    <w:p>
      <w:pPr>
        <w:pStyle w:val="Heading1"/>
      </w:pPr>
      <w:r>
        <w:t>Glossary</w:t>
      </w:r>
    </w:p>
    <w:p>
      <w:r>
        <w:rPr>
          <w:b/>
        </w:rPr>
        <w:t xml:space="preserve">Lactate Threshold (LT): </w:t>
      </w:r>
      <w:r>
        <w:t>The exercise intensity at which lactate production exceeds clearance, causing blood lactate levels to rise sharply.</w:t>
      </w:r>
    </w:p>
    <w:p>
      <w:r>
        <w:rPr>
          <w:b/>
        </w:rPr>
        <w:t xml:space="preserve">Anaerobic Threshold: </w:t>
      </w:r>
      <w:r>
        <w:t>A similar concept to lactate threshold representing the intensity at which anaerobic metabolism supplements aerobic energy production.</w:t>
      </w:r>
    </w:p>
    <w:p>
      <w:r>
        <w:rPr>
          <w:b/>
        </w:rPr>
        <w:t xml:space="preserve">VO2 max: </w:t>
      </w:r>
      <w:r>
        <w:t>Maximum oxygen uptake, indicating the highest rate at which oxygen can be utilized during intense exercise.</w:t>
      </w:r>
    </w:p>
    <w:p>
      <w:r>
        <w:rPr>
          <w:b/>
        </w:rPr>
        <w:t xml:space="preserve">Blood Lactate: </w:t>
      </w:r>
      <w:r>
        <w:t>Lactate concentration measured in the bloodstream, reflecting the balance between production and removal during exercise.</w:t>
      </w:r>
    </w:p>
    <w:p>
      <w:r>
        <w:rPr>
          <w:b/>
        </w:rPr>
        <w:t xml:space="preserve">Mitochondria: </w:t>
      </w:r>
      <w:r>
        <w:t>Cellular organelles responsible for aerobic energy production through oxidative metabolism.</w:t>
      </w:r>
    </w:p>
    <w:p>
      <w:r>
        <w:rPr>
          <w:b/>
        </w:rPr>
        <w:t xml:space="preserve">Monocarboxylate Transporters (MCT): </w:t>
      </w:r>
      <w:r>
        <w:t>Proteins that facilitate the transport of lactate and other metabolites across cell membranes.</w:t>
      </w:r>
    </w:p>
    <w:p>
      <w:r>
        <w:rPr>
          <w:b/>
        </w:rPr>
        <w:t xml:space="preserve">Aerobic Metabolism: </w:t>
      </w:r>
      <w:r>
        <w:t>Energy production process using oxygen to convert substrates into ATP for muscle contraction.</w:t>
      </w:r>
    </w:p>
    <w:p>
      <w:r>
        <w:rPr>
          <w:b/>
        </w:rPr>
        <w:t xml:space="preserve">Anaerobic Glycolysis: </w:t>
      </w:r>
      <w:r>
        <w:t>Energy production process generating ATP without oxygen, producing lactate as a byproduct.</w:t>
      </w:r>
    </w:p>
    <w:p>
      <w:pPr>
        <w:pStyle w:val="Heading1"/>
      </w:pPr>
      <w:r>
        <w:t>Related Modules</w:t>
      </w:r>
    </w:p>
    <w:p>
      <w:pPr>
        <w:pStyle w:val="ListBullet"/>
      </w:pPr>
      <w:r>
        <w:t>EXE-015</w:t>
      </w:r>
    </w:p>
    <w:p>
      <w:pPr>
        <w:pStyle w:val="ListBullet"/>
      </w:pPr>
      <w:r>
        <w:t>EXE-026</w:t>
      </w:r>
    </w:p>
    <w:p>
      <w:pPr>
        <w:pStyle w:val="ListBullet"/>
      </w:pPr>
      <w:r>
        <w:t>EXE-033</w:t>
      </w:r>
    </w:p>
    <w:p>
      <w:pPr>
        <w:pStyle w:val="Heading1"/>
      </w:pPr>
      <w:r>
        <w:t>Illustration Specifications</w:t>
      </w:r>
    </w:p>
    <w:p>
      <w:pPr>
        <w:pStyle w:val="Heading2"/>
      </w:pPr>
      <w:r>
        <w:t>ILL-001 - Lactate Threshold Curve</w:t>
      </w:r>
    </w:p>
    <w:p>
      <w:r>
        <w:t>Type: Line Graph</w:t>
      </w:r>
    </w:p>
    <w:p>
      <w:r>
        <w:t>Graph depicting blood lactate concentration increasing with increasing exercise intensity and illustrating the lactate threshold point.</w:t>
      </w:r>
    </w:p>
    <w:p>
      <w:r>
        <w:t>Alt text: Graph showing blood lactate levels rising with exercise intensity and marking the threshold.</w:t>
      </w:r>
    </w:p>
    <w:p>
      <w:pPr>
        <w:pStyle w:val="Heading2"/>
      </w:pPr>
      <w:r>
        <w:t>ILL-002 - Muscle Fiber Metabolism at Different Exercise Intensities</w:t>
      </w:r>
    </w:p>
    <w:p>
      <w:r>
        <w:t>Type: Diagram</w:t>
      </w:r>
    </w:p>
    <w:p>
      <w:r>
        <w:t>Schematic showing aerobic versus anaerobic metabolic pathways in muscle fibers with emphasis on lactate production and clearance mechanisms.</w:t>
      </w:r>
    </w:p>
    <w:p>
      <w:r>
        <w:t>Alt text: Diagram of muscle metabolism indicating aerobic and anaerobic pathways and lactate dynamics.</w:t>
      </w:r>
    </w:p>
    <w:p>
      <w:pPr>
        <w:pStyle w:val="Heading2"/>
      </w:pPr>
      <w:r>
        <w:t>ILL-003 - Training Zones Based on Lactate Threshold</w:t>
      </w:r>
    </w:p>
    <w:p>
      <w:r>
        <w:t>Type: Chart</w:t>
      </w:r>
    </w:p>
    <w:p>
      <w:r>
        <w:t>Chart describing exercise intensity zones (easy, tempo, threshold, interval) relative to lactate threshold for training guidance.</w:t>
      </w:r>
    </w:p>
    <w:p>
      <w:r>
        <w:t>Alt text: Exercise training zones chart aligned to lactate threshold intensity levels.</w:t>
      </w:r>
    </w:p>
    <w:p>
      <w:pPr>
        <w:pStyle w:val="Heading2"/>
      </w:pPr>
      <w:r>
        <w:t>ILL-004 - Blood Lactate Sampling Procedure</w:t>
      </w:r>
    </w:p>
    <w:p>
      <w:r>
        <w:t>Type: Photo Sequence</w:t>
      </w:r>
    </w:p>
    <w:p>
      <w:r>
        <w:t>Step-by-step photos showing how to collect capillary blood samples for lactate testing during exercise.</w:t>
      </w:r>
    </w:p>
    <w:p>
      <w:r>
        <w:t>Alt text: Photos demonstrating finger-prick blood sampling for lactate measurement.</w:t>
      </w:r>
    </w:p>
    <w:p>
      <w:pPr>
        <w:pStyle w:val="Heading1"/>
      </w:pPr>
      <w:r>
        <w:t>References</w:t>
      </w:r>
    </w:p>
    <w:p>
      <w:pPr>
        <w:pStyle w:val="ListBullet"/>
      </w:pPr>
      <w:r>
        <w:t>Physiology of Sport and Exercise | W. Larry Kenney, Jack Wilmore, David L. Costill | 2015 | ISBN 1492584681 | Unverified</w:t>
      </w:r>
    </w:p>
    <w:p>
      <w:pPr>
        <w:pStyle w:val="ListBullet"/>
      </w:pPr>
      <w:r>
        <w:t>Lactate Threshold Concepts: How Valid Are They? | Faude O, Kindermann W, Meyer T | 2009 | Sports Medicine | Unverified</w:t>
      </w:r>
    </w:p>
    <w:p>
      <w:pPr>
        <w:pStyle w:val="ListBullet"/>
      </w:pPr>
      <w:r>
        <w:t>The Science of Training – Endurance and Resistance Training | Jones AM | 2016 | J Sports Sci | Unverified</w:t>
      </w:r>
    </w:p>
    <w:p>
      <w:pPr>
        <w:pStyle w:val="ListBullet"/>
      </w:pPr>
      <w:r>
        <w:t>Exercise Metabolism | Brooks GA | 2012 | Comprehensive Physiology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