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DIS-037 - Fasting Glucose Screening</w:t>
      </w:r>
    </w:p>
    <w:p>
      <w:r>
        <w:rPr>
          <w:i/>
        </w:rPr>
        <w:t>Prevention, risk factors, screening, evidence, and practical actions related to fasting glucose screening.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Metabolic Prevention</w:t>
            </w:r>
          </w:p>
        </w:tc>
      </w:tr>
      <w:tr>
        <w:tc>
          <w:tcPr>
            <w:tcW w:type="dxa" w:w="4968"/>
          </w:tcPr>
          <w:p>
            <w:r>
              <w:rPr>
                <w:b/>
              </w:rPr>
              <w:t>SOM stages</w:t>
            </w:r>
          </w:p>
        </w:tc>
        <w:tc>
          <w:tcPr>
            <w:tcW w:type="dxa" w:w="4968"/>
          </w:tcPr>
          <w:p>
            <w:r>
              <w:t>Prevention, Screening, Early Detection</w:t>
            </w:r>
          </w:p>
        </w:tc>
      </w:tr>
      <w:tr>
        <w:tc>
          <w:tcPr>
            <w:tcW w:type="dxa" w:w="4968"/>
          </w:tcPr>
          <w:p>
            <w:r>
              <w:rPr>
                <w:b/>
              </w:rPr>
              <w:t>Audience</w:t>
            </w:r>
          </w:p>
        </w:tc>
        <w:tc>
          <w:tcPr>
            <w:tcW w:type="dxa" w:w="4968"/>
          </w:tcPr>
          <w:p>
            <w:r>
              <w:t>General Public, Primary Care Providers, Nurses, Health Educators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fasting glucose, blood sugar, diabetes screening, prediabetes, metabolic health, glucose metabolism, fasting blood sugar, hyperglycemia</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Fasting glucose screening is a preventive health test measuring the amount of glucose (sugar) in the blood after a period of fasting, usually 8 to 12 hours. This measurement helps detect abnormalities in glucose metabolism, primarily to identify prediabetes and diabetes mellitus. Glucose, the primary energy source for body cells, is tightly regulated by insulin and other hormones. Elevated fasting glucose levels may indicate impaired insulin sensitivity or insulin production, underlying metabolic dysfunction. Screening is especially relevant in adults with risk factors such as obesity, family history of diabetes, or sedentary lifestyle. The test is a simple blood draw conducted in clinical labs or point-of-care settings. Major synonyms include fasting blood sugar (FBS) and fasting plasma glucose (FPG). Despite its clinical value, fasting glucose screening has limitations: it does not capture postprandial (after eating) glucose spikes and may miss some cases of impaired glucose tolerance. It requires patient preparation, notably fasting to avoid confounding results. Safety risks are minimal but include discomfort from blood draw and rare fasting-related effects such as dizziness. Complementary tests like HbA1c or oral glucose tolerance test may provide additional diagnostic clarity. Fasting glucose screening remains a cornerstone of metabolic disease prevention efforts, guiding lifestyle modifications and early medical interventions to prevent progression to type 2 diabetes.</w:t>
      </w:r>
    </w:p>
    <w:p>
      <w:pPr>
        <w:pStyle w:val="Heading1"/>
      </w:pPr>
      <w:r>
        <w:t>Customer Questions Answered</w:t>
      </w:r>
    </w:p>
    <w:p>
      <w:pPr>
        <w:pStyle w:val="ListBullet"/>
      </w:pPr>
      <w:r>
        <w:t>What is fasting glucose screening and why is it important?</w:t>
      </w:r>
    </w:p>
    <w:p>
      <w:pPr>
        <w:pStyle w:val="ListBullet"/>
      </w:pPr>
      <w:r>
        <w:t>How is fasting glucose measured?</w:t>
      </w:r>
    </w:p>
    <w:p>
      <w:pPr>
        <w:pStyle w:val="ListBullet"/>
      </w:pPr>
      <w:r>
        <w:t>What are normal and abnormal fasting glucose levels?</w:t>
      </w:r>
    </w:p>
    <w:p>
      <w:pPr>
        <w:pStyle w:val="ListBullet"/>
      </w:pPr>
      <w:r>
        <w:t>Who should get fasting glucose screening?</w:t>
      </w:r>
    </w:p>
    <w:p>
      <w:pPr>
        <w:pStyle w:val="ListBullet"/>
      </w:pPr>
      <w:r>
        <w:t>How often should fasting glucose be tested?</w:t>
      </w:r>
    </w:p>
    <w:p>
      <w:pPr>
        <w:pStyle w:val="ListBullet"/>
      </w:pPr>
      <w:r>
        <w:t>Can fasting glucose levels fluctuate day-to-day?</w:t>
      </w:r>
    </w:p>
    <w:p>
      <w:pPr>
        <w:pStyle w:val="ListBullet"/>
      </w:pPr>
      <w:r>
        <w:t>What conditions can high fasting glucose levels indicate?</w:t>
      </w:r>
    </w:p>
    <w:p>
      <w:pPr>
        <w:pStyle w:val="ListBullet"/>
      </w:pPr>
      <w:r>
        <w:t>How does fasting glucose screening help prevent diabetes?</w:t>
      </w:r>
    </w:p>
    <w:p>
      <w:pPr>
        <w:pStyle w:val="ListBullet"/>
      </w:pPr>
      <w:r>
        <w:t>What lifestyle changes affect fasting glucose levels?</w:t>
      </w:r>
    </w:p>
    <w:p>
      <w:pPr>
        <w:pStyle w:val="ListBullet"/>
      </w:pPr>
      <w:r>
        <w:t>Are there any risks or preparations for fasting glucose testing?</w:t>
      </w:r>
    </w:p>
    <w:p>
      <w:pPr>
        <w:pStyle w:val="ListBullet"/>
      </w:pPr>
      <w:r>
        <w:t>What are the limitations of fasting glucose screening?</w:t>
      </w:r>
    </w:p>
    <w:p>
      <w:pPr>
        <w:pStyle w:val="ListBullet"/>
      </w:pPr>
      <w:r>
        <w:t>How does fasting glucose screening compare to other blood sugar tests such as HbA1c or oral glucose tolerance test?</w:t>
      </w:r>
    </w:p>
    <w:p>
      <w:pPr>
        <w:pStyle w:val="Heading1"/>
      </w:pPr>
      <w:r>
        <w:t>Learning Objectives</w:t>
      </w:r>
    </w:p>
    <w:p>
      <w:pPr>
        <w:pStyle w:val="ListBullet"/>
      </w:pPr>
      <w:r>
        <w:t>Define fasting glucose screening and its clinical purpose.</w:t>
      </w:r>
    </w:p>
    <w:p>
      <w:pPr>
        <w:pStyle w:val="ListBullet"/>
      </w:pPr>
      <w:r>
        <w:t>Describe the physiological mechanisms regulating blood glucose.</w:t>
      </w:r>
    </w:p>
    <w:p>
      <w:pPr>
        <w:pStyle w:val="ListBullet"/>
      </w:pPr>
      <w:r>
        <w:t>Identify risk factors warranting fasting glucose screening.</w:t>
      </w:r>
    </w:p>
    <w:p>
      <w:pPr>
        <w:pStyle w:val="ListBullet"/>
      </w:pPr>
      <w:r>
        <w:t>Interpret fasting glucose test results and thresholds.</w:t>
      </w:r>
    </w:p>
    <w:p>
      <w:pPr>
        <w:pStyle w:val="ListBullet"/>
      </w:pPr>
      <w:r>
        <w:t>Discuss practical considerations for conducting and preparing for the test.</w:t>
      </w:r>
    </w:p>
    <w:p>
      <w:pPr>
        <w:pStyle w:val="ListBullet"/>
      </w:pPr>
      <w:r>
        <w:t>Evaluate the evidence supporting fasting glucose screening in diabetes prevention.</w:t>
      </w:r>
    </w:p>
    <w:p>
      <w:pPr>
        <w:pStyle w:val="ListBullet"/>
      </w:pPr>
      <w:r>
        <w:t>Explain limitations and complementary tests to fasting glucose screening.</w:t>
      </w:r>
    </w:p>
    <w:p>
      <w:pPr>
        <w:pStyle w:val="ListBullet"/>
      </w:pPr>
      <w:r>
        <w:t>Recognize common misconceptions and safety considerations related to fasting glucose testing.</w:t>
      </w:r>
    </w:p>
    <w:p>
      <w:pPr>
        <w:pStyle w:val="Heading1"/>
      </w:pPr>
      <w:r>
        <w:t>Definition</w:t>
      </w:r>
    </w:p>
    <w:p>
      <w:r>
        <w:t>Fasting glucose screening is a medical test that measures the concentration of glucose in a person's blood after fasting for at least 8 hours. It is used primarily to detect abnormal blood sugar levels that indicate risk for or presence of diabetes mellitus or prediabetes, thereby enabling early intervention and management to prevent disease progression.</w:t>
      </w:r>
    </w:p>
    <w:p>
      <w:pPr>
        <w:pStyle w:val="Heading1"/>
      </w:pPr>
      <w:r>
        <w:t>Why This Matters</w:t>
      </w:r>
    </w:p>
    <w:p>
      <w:r>
        <w:t>Diabetes is a growing global health burden associated with serious complications such as cardiovascular disease, kidney failure, nerve damage, and vision loss. Early identification of abnormal glucose regulation through fasting glucose screening helps people and healthcare providers take timely actions involving lifestyle changes and treatments that reduce these risks and improve long-term health outcomes.</w:t>
      </w:r>
    </w:p>
    <w:p>
      <w:pPr>
        <w:pStyle w:val="Heading1"/>
      </w:pPr>
      <w:r>
        <w:t>What is Fasting Glucose Screening?</w:t>
      </w:r>
    </w:p>
    <w:p>
      <w:r>
        <w:t>Fasting glucose screening is a diagnostic blood test performed after the individual has abstained from all food and caloric beverages for typically 8-12 hours. The test quantifies glucose levels in plasma or serum to assess metabolic health. Elevated fasting glucose indicates a disturbance in glucose homeostasis, which may reflect insulin resistance, beta-cell dysfunction, or both. It serves as an initial screening tool to detect diabetes and prediabetes, conditions characterized by chronically high blood sugar.</w:t>
      </w:r>
    </w:p>
    <w:p>
      <w:pPr>
        <w:pStyle w:val="Heading1"/>
      </w:pPr>
      <w:r>
        <w:t>Physiology and Mechanisms of Blood Glucose Regulation</w:t>
      </w:r>
    </w:p>
    <w:p>
      <w:r>
        <w:t>Blood glucose levels are tightly regulated by hormonal signals, particularly insulin and glucagon, produced by the pancreas. Insulin lowers blood glucose by facilitating cellular uptake, especially in muscle and adipose tissue, and suppressing hepatic glucose production. During fasting, blood glucose is maintained by gluconeogenesis and glycogenolysis in the liver. Dysregulation in these mechanisms leads to elevated fasting glucose, signaling metabolic disease.</w:t>
      </w:r>
    </w:p>
    <w:p>
      <w:pPr>
        <w:pStyle w:val="Heading1"/>
      </w:pPr>
      <w:r>
        <w:t>Who Should Undergo Fasting Glucose Screening?</w:t>
      </w:r>
    </w:p>
    <w:p>
      <w:r>
        <w:t>Fasting glucose screening is recommended for adults aged 45 and older, particularly those overweight or obese. Additionally, individuals with risk factors such as family history of diabetes, physical inactivity, hypertension, dyslipidemia, or belonging to high-risk ethnic groups (e.g., African American, Hispanic, Native American) should be screened earlier and more frequently. Screening frequency depends on initial results and risk profile.</w:t>
      </w:r>
    </w:p>
    <w:p>
      <w:pPr>
        <w:pStyle w:val="Heading1"/>
      </w:pPr>
      <w:r>
        <w:t>Interpreting Fasting Glucose Results</w:t>
      </w:r>
    </w:p>
    <w:p>
      <w:r>
        <w:t>According to the American Diabetes Association, normal fasting glucose is below 100 mg/dL (5.6 mmol/L). Prediabetes is defined as fasting glucose between 100-125 mg/dL (5.6-6.9 mmol/L). Diabetes is diagnosed if fasting glucose is 126 mg/dL (7.0 mmol/L) or higher on two separate occasions. Values in these ranges guide further testing, diagnosis, and management decisions.</w:t>
      </w:r>
    </w:p>
    <w:p>
      <w:pPr>
        <w:pStyle w:val="Heading1"/>
      </w:pPr>
      <w:r>
        <w:t>How is the Test Conducted?</w:t>
      </w:r>
    </w:p>
    <w:p>
      <w:r>
        <w:t>Fasting glucose testing requires the patient to fast for 8-12 hours, typically overnight, before a blood sample is drawn via venipuncture. In some cases, point-of-care devices can provide rapid fasting glucose readings. Proper preparation minimizes confounding variables such as recent eating, medications affecting glucose, or acute illnesses that may influence results.</w:t>
      </w:r>
    </w:p>
    <w:p>
      <w:pPr>
        <w:pStyle w:val="Heading1"/>
      </w:pPr>
      <w:r>
        <w:t>Benefits and Evidence Supporting Fasting Glucose Screening</w:t>
      </w:r>
    </w:p>
    <w:p>
      <w:r>
        <w:t>Evidence shows that identifying elevated fasting glucose enables intervention with lifestyle modifications (diet, exercise) and pharmacotherapy in some cases, reducing the risk of progression to type 2 diabetes. Large clinical studies support fasting glucose screening as an effective, low-cost method to stratify risk and initiate timely preventive care.</w:t>
      </w:r>
    </w:p>
    <w:p>
      <w:pPr>
        <w:pStyle w:val="Heading1"/>
      </w:pPr>
      <w:r>
        <w:t>Limitations of Fasting Glucose Screening</w:t>
      </w:r>
    </w:p>
    <w:p>
      <w:r>
        <w:t>Fasting glucose only measures blood sugar at a single point after fasting and does not reflect postprandial glucose spikes that occur after meals. Consequently, some individuals with impaired glucose tolerance may be missed. Additionally, factors like stress, illness, or medication use can affect fasting glucose accuracy. It may need to be complemented by oral glucose tolerance tests or HbA1c tests for a more comprehensive assessment.</w:t>
      </w:r>
    </w:p>
    <w:p>
      <w:pPr>
        <w:pStyle w:val="Heading1"/>
      </w:pPr>
      <w:r>
        <w:t>Comparison with Other Blood Sugar Tests</w:t>
      </w:r>
    </w:p>
    <w:p>
      <w:r>
        <w:t>The glycated hemoglobin (HbA1c) test measures average blood glucose over prior 2-3 months and does not require fasting. The oral glucose tolerance test (OGTT) assesses glucose response over 2 hours post glucose intake. Each test has advantages and limitations. Fasting glucose is simple and inexpensive, but combining tests can improve diagnostic sensitivity and specificity.</w:t>
      </w:r>
    </w:p>
    <w:p>
      <w:pPr>
        <w:pStyle w:val="Heading1"/>
      </w:pPr>
      <w:r>
        <w:t>Practical Applications and Patient Preparation</w:t>
      </w:r>
    </w:p>
    <w:p>
      <w:r>
        <w:t>Before the test, patients should fast for at least 8 hours, avoid smoking and excessive physical activity, and disclose medications. Accurate fasting glucose measurements help guide clinical decisions such as initiating lifestyle counseling or medication. Patients should discuss results with healthcare professionals to understand implications and next steps.</w:t>
      </w:r>
    </w:p>
    <w:p>
      <w:pPr>
        <w:pStyle w:val="Heading1"/>
      </w:pPr>
      <w:r>
        <w:t>Common Misconceptions about Fasting Glucose Screening</w:t>
      </w:r>
    </w:p>
    <w:p>
      <w:r>
        <w:t>Some believe fasting glucose testing can diagnose all forms of diabetes reliably, but it primarily detects fasting hyperglycemia, missing some postprandial abnormalities. Others assume fasting means no water, but water intake is generally allowed. Importantly, a single abnormal test requires confirmation, as transient factors can temporarily elevate glucose.</w:t>
      </w:r>
    </w:p>
    <w:p>
      <w:pPr>
        <w:pStyle w:val="Heading1"/>
      </w:pPr>
      <w:r>
        <w:t>Safety Considerations and Risks</w:t>
      </w:r>
    </w:p>
    <w:p>
      <w:r>
        <w:t>Fasting glucose testing is generally safe with minimal risks. Patients may experience mild discomfort or bruising from the blood draw. Prolonged fasting in some individuals, such as elderly or those with medical conditions, can cause lightheadedness or hypoglycemia; thus, fasting instructions should be individualized.</w:t>
      </w:r>
    </w:p>
    <w:p>
      <w:pPr>
        <w:pStyle w:val="Heading1"/>
      </w:pPr>
      <w:r>
        <w:t>Next Steps After Abnormal Fasting Glucose Results</w:t>
      </w:r>
    </w:p>
    <w:p>
      <w:r>
        <w:t>If fasting glucose is elevated, confirmatory testing is recommended. Lifestyle modification focusing on diet, weight loss, and regular exercise is the first step. In some cases, medications such as metformin may be prescribed. Regular monitoring and follow-up screening help prevent or delay diabetes onset and its complications.</w:t>
      </w:r>
    </w:p>
    <w:p>
      <w:pPr>
        <w:pStyle w:val="Heading1"/>
      </w:pPr>
      <w:r>
        <w:t>Practical Guidance</w:t>
      </w:r>
    </w:p>
    <w:p>
      <w:pPr>
        <w:pStyle w:val="ListBullet"/>
      </w:pPr>
      <w:r>
        <w:t>Fast for 8 to 12 hours before testing, drinking only water during the fasting period.</w:t>
      </w:r>
    </w:p>
    <w:p>
      <w:pPr>
        <w:pStyle w:val="ListBullet"/>
      </w:pPr>
      <w:r>
        <w:t>Avoid smoking and heavy physical activity before the test to prevent glucose level fluctuations.</w:t>
      </w:r>
    </w:p>
    <w:p>
      <w:pPr>
        <w:pStyle w:val="ListBullet"/>
      </w:pPr>
      <w:r>
        <w:t>Inform your healthcare provider about medications and supplements, as some can affect glucose levels.</w:t>
      </w:r>
    </w:p>
    <w:p>
      <w:pPr>
        <w:pStyle w:val="ListBullet"/>
      </w:pPr>
      <w:r>
        <w:t>Schedule screening as recommended, particularly if you have risk factors for diabetes.</w:t>
      </w:r>
    </w:p>
    <w:p>
      <w:pPr>
        <w:pStyle w:val="ListBullet"/>
      </w:pPr>
      <w:r>
        <w:t>Use results to guide personalized lifestyle changes and healthcare planning with a provider.</w:t>
      </w:r>
    </w:p>
    <w:p>
      <w:pPr>
        <w:pStyle w:val="Heading1"/>
      </w:pPr>
      <w:r>
        <w:t>Safety Notes</w:t>
      </w:r>
    </w:p>
    <w:p>
      <w:pPr>
        <w:pStyle w:val="ListBullet"/>
      </w:pPr>
      <w:r>
        <w:t>Fasting glucose screening is minimally invasive and generally safe.</w:t>
      </w:r>
    </w:p>
    <w:p>
      <w:pPr>
        <w:pStyle w:val="ListBullet"/>
      </w:pPr>
      <w:r>
        <w:t>Mild discomfort or bruising may occur at the venipuncture site.</w:t>
      </w:r>
    </w:p>
    <w:p>
      <w:pPr>
        <w:pStyle w:val="ListBullet"/>
      </w:pPr>
      <w:r>
        <w:t>Prolonged fasting may cause lightheadedness, especially in elderly or medically vulnerable individuals.</w:t>
      </w:r>
    </w:p>
    <w:p>
      <w:pPr>
        <w:pStyle w:val="ListBullet"/>
      </w:pPr>
      <w:r>
        <w:t>Discuss any concerns or medical conditions with the healthcare provider before testing.</w:t>
      </w:r>
    </w:p>
    <w:p>
      <w:pPr>
        <w:pStyle w:val="Heading1"/>
      </w:pPr>
      <w:r>
        <w:t>Common Misconceptions</w:t>
      </w:r>
    </w:p>
    <w:p>
      <w:r>
        <w:rPr>
          <w:b/>
        </w:rPr>
        <w:t xml:space="preserve">Misconception: </w:t>
      </w:r>
      <w:r>
        <w:t>Fasting glucose screening alone can definitively diagnose all types of diabetes.</w:t>
      </w:r>
    </w:p>
    <w:p>
      <w:r>
        <w:rPr>
          <w:b/>
        </w:rPr>
        <w:t xml:space="preserve">Reality: </w:t>
      </w:r>
      <w:r>
        <w:t>Fasting glucose mainly identifies high fasting blood sugar but may miss cases of impaired glucose tolerance or postprandial hyperglycemia, requiring additional tests for complete diagnosis.</w:t>
      </w:r>
    </w:p>
    <w:p>
      <w:r>
        <w:rPr>
          <w:b/>
        </w:rPr>
        <w:t xml:space="preserve">Misconception: </w:t>
      </w:r>
      <w:r>
        <w:t>You should avoid all liquids, including water, during fasting before the test.</w:t>
      </w:r>
    </w:p>
    <w:p>
      <w:r>
        <w:rPr>
          <w:b/>
        </w:rPr>
        <w:t xml:space="preserve">Reality: </w:t>
      </w:r>
      <w:r>
        <w:t>Water is generally permitted and encouraged during fasting to prevent dehydration and facilitate blood draw.</w:t>
      </w:r>
    </w:p>
    <w:p>
      <w:r>
        <w:rPr>
          <w:b/>
        </w:rPr>
        <w:t xml:space="preserve">Misconception: </w:t>
      </w:r>
      <w:r>
        <w:t>A single abnormal fasting glucose result confirms diabetes.</w:t>
      </w:r>
    </w:p>
    <w:p>
      <w:r>
        <w:rPr>
          <w:b/>
        </w:rPr>
        <w:t xml:space="preserve">Reality: </w:t>
      </w:r>
      <w:r>
        <w:t>Diagnosis requires at least two abnormal fasting glucose results or additional confirmatory tests as recommended by guidelines.</w:t>
      </w:r>
    </w:p>
    <w:p>
      <w:pPr>
        <w:pStyle w:val="Heading1"/>
      </w:pPr>
      <w:r>
        <w:t>Clinical Pearls</w:t>
      </w:r>
    </w:p>
    <w:p>
      <w:pPr>
        <w:pStyle w:val="ListNumber"/>
      </w:pPr>
      <w:r>
        <w:t>Fasting glucose screening is a key early step in diabetes risk stratification.</w:t>
      </w:r>
    </w:p>
    <w:p>
      <w:pPr>
        <w:pStyle w:val="ListNumber"/>
      </w:pPr>
      <w:r>
        <w:t>Interpret fasting glucose results within the context of patient risk factors and symptoms.</w:t>
      </w:r>
    </w:p>
    <w:p>
      <w:pPr>
        <w:pStyle w:val="ListNumber"/>
      </w:pPr>
      <w:r>
        <w:t>Complement fasting glucose with HbA1c or OGTT when diagnosis is uncertain.</w:t>
      </w:r>
    </w:p>
    <w:p>
      <w:pPr>
        <w:pStyle w:val="ListNumber"/>
      </w:pPr>
      <w:r>
        <w:t>Ensure proper patient preparation to improve test accuracy.</w:t>
      </w:r>
    </w:p>
    <w:p>
      <w:pPr>
        <w:pStyle w:val="ListNumber"/>
      </w:pPr>
      <w:r>
        <w:t>Lifestyle intervention is effective in lowering elevated fasting glucose and preventing diabetes progression.</w:t>
      </w:r>
    </w:p>
    <w:p>
      <w:pPr>
        <w:pStyle w:val="Heading1"/>
      </w:pPr>
      <w:r>
        <w:t>Key Takeaways</w:t>
      </w:r>
    </w:p>
    <w:p>
      <w:pPr>
        <w:pStyle w:val="ListBullet"/>
      </w:pPr>
      <w:r>
        <w:t>Fasting glucose screening measures blood sugar after 8-12 hours without food.</w:t>
      </w:r>
    </w:p>
    <w:p>
      <w:pPr>
        <w:pStyle w:val="ListBullet"/>
      </w:pPr>
      <w:r>
        <w:t>It is primarily used to detect prediabetes and diabetes for early intervention.</w:t>
      </w:r>
    </w:p>
    <w:p>
      <w:pPr>
        <w:pStyle w:val="ListBullet"/>
      </w:pPr>
      <w:r>
        <w:t>Normal fasting glucose is below 100 mg/dL; 100-125 mg/dL indicates prediabetes; 126 mg/dL or higher indicates diabetes.</w:t>
      </w:r>
    </w:p>
    <w:p>
      <w:pPr>
        <w:pStyle w:val="ListBullet"/>
      </w:pPr>
      <w:r>
        <w:t>Fasting glucose identifies impaired fasting glycemia but may miss some glucose metabolism abnormalities.</w:t>
      </w:r>
    </w:p>
    <w:p>
      <w:pPr>
        <w:pStyle w:val="ListBullet"/>
      </w:pPr>
      <w:r>
        <w:t>Preparation includes fasting, avoiding smoking, and informing providers about medications.</w:t>
      </w:r>
    </w:p>
    <w:p>
      <w:pPr>
        <w:pStyle w:val="ListBullet"/>
      </w:pPr>
      <w:r>
        <w:t>Safe and minimally invasive, the test requires blood draw; fasting precautions vary by individual health.</w:t>
      </w:r>
    </w:p>
    <w:p>
      <w:pPr>
        <w:pStyle w:val="ListBullet"/>
      </w:pPr>
      <w:r>
        <w:t>Evidence supports its effectiveness in guiding diabetes prevention strategies through lifestyle change.</w:t>
      </w:r>
    </w:p>
    <w:p>
      <w:pPr>
        <w:pStyle w:val="ListBullet"/>
      </w:pPr>
      <w:r>
        <w:t>Complementary tests like HbA1c and OGTT provide broader diagnostic insight.</w:t>
      </w:r>
    </w:p>
    <w:p>
      <w:pPr>
        <w:pStyle w:val="Heading1"/>
      </w:pPr>
      <w:r>
        <w:t>Glossary</w:t>
      </w:r>
    </w:p>
    <w:p>
      <w:r>
        <w:rPr>
          <w:b/>
        </w:rPr>
        <w:t xml:space="preserve">Fasting Glucose: </w:t>
      </w:r>
      <w:r>
        <w:t>The level of glucose (blood sugar) in the blood measured after an individual has not eaten for at least 8 hours.</w:t>
      </w:r>
    </w:p>
    <w:p>
      <w:r>
        <w:rPr>
          <w:b/>
        </w:rPr>
        <w:t xml:space="preserve">Insulin: </w:t>
      </w:r>
      <w:r>
        <w:t>A hormone produced by the pancreas that helps cells absorb glucose from the bloodstream for energy or storage.</w:t>
      </w:r>
    </w:p>
    <w:p>
      <w:r>
        <w:rPr>
          <w:b/>
        </w:rPr>
        <w:t xml:space="preserve">Prediabetes: </w:t>
      </w:r>
      <w:r>
        <w:t>A metabolic condition where blood glucose levels are higher than normal but not high enough to be classified as diabetes.</w:t>
      </w:r>
    </w:p>
    <w:p>
      <w:r>
        <w:rPr>
          <w:b/>
        </w:rPr>
        <w:t xml:space="preserve">Diabetes Mellitus: </w:t>
      </w:r>
      <w:r>
        <w:t>A chronic condition characterized by high blood sugar levels due to insufficient insulin production or action.</w:t>
      </w:r>
    </w:p>
    <w:p>
      <w:r>
        <w:rPr>
          <w:b/>
        </w:rPr>
        <w:t xml:space="preserve">Oral Glucose Tolerance Test (OGTT): </w:t>
      </w:r>
      <w:r>
        <w:t>A test that measures blood glucose levels before and after consuming a glucose-rich drink to evaluate glucose metabolism.</w:t>
      </w:r>
    </w:p>
    <w:p>
      <w:r>
        <w:rPr>
          <w:b/>
        </w:rPr>
        <w:t xml:space="preserve">Hemoglobin A1c (HbA1c): </w:t>
      </w:r>
      <w:r>
        <w:t>A blood test that reflects average blood glucose levels over the past two to three months.</w:t>
      </w:r>
    </w:p>
    <w:p>
      <w:r>
        <w:rPr>
          <w:b/>
        </w:rPr>
        <w:t xml:space="preserve">Hyperglycemia: </w:t>
      </w:r>
      <w:r>
        <w:t>A condition characterized by an abnormally high concentration of glucose in the blood.</w:t>
      </w:r>
    </w:p>
    <w:p>
      <w:r>
        <w:rPr>
          <w:b/>
        </w:rPr>
        <w:t xml:space="preserve">Gluconeogenesis: </w:t>
      </w:r>
      <w:r>
        <w:t>The metabolic process by which the liver produces glucose from non-carbohydrate sources during fasting.</w:t>
      </w:r>
    </w:p>
    <w:p>
      <w:pPr>
        <w:pStyle w:val="Heading1"/>
      </w:pPr>
      <w:r>
        <w:t>Related Modules</w:t>
      </w:r>
    </w:p>
    <w:p>
      <w:pPr>
        <w:pStyle w:val="ListBullet"/>
      </w:pPr>
      <w:r>
        <w:t>DIS-038</w:t>
      </w:r>
    </w:p>
    <w:p>
      <w:pPr>
        <w:pStyle w:val="ListBullet"/>
      </w:pPr>
      <w:r>
        <w:t>DIS-042</w:t>
      </w:r>
    </w:p>
    <w:p>
      <w:pPr>
        <w:pStyle w:val="ListBullet"/>
      </w:pPr>
      <w:r>
        <w:t>MET-019</w:t>
      </w:r>
    </w:p>
    <w:p>
      <w:pPr>
        <w:pStyle w:val="Heading1"/>
      </w:pPr>
      <w:r>
        <w:t>Illustration Specifications</w:t>
      </w:r>
    </w:p>
    <w:p>
      <w:pPr>
        <w:pStyle w:val="Heading2"/>
      </w:pPr>
      <w:r>
        <w:t>FIG-001 - Normal vs. Elevated Fasting Glucose Levels</w:t>
      </w:r>
    </w:p>
    <w:p>
      <w:r>
        <w:t>Type: Line Graph</w:t>
      </w:r>
    </w:p>
    <w:p>
      <w:r>
        <w:t>A comparative graph showing typical blood glucose levels in fasting state for normal, prediabetes, and diabetes ranges.</w:t>
      </w:r>
    </w:p>
    <w:p>
      <w:r>
        <w:t>Alt text: Graph comparing fasting glucose levels in normal, prediabetes, and diabetes states.</w:t>
      </w:r>
    </w:p>
    <w:p>
      <w:pPr>
        <w:pStyle w:val="Heading2"/>
      </w:pPr>
      <w:r>
        <w:t>FIG-002 - Hormonal Regulation of Blood Glucose</w:t>
      </w:r>
    </w:p>
    <w:p>
      <w:r>
        <w:t>Type: Diagram</w:t>
      </w:r>
    </w:p>
    <w:p>
      <w:r>
        <w:t>An illustration depicting the roles of insulin and glucagon in maintaining blood glucose homeostasis.</w:t>
      </w:r>
    </w:p>
    <w:p>
      <w:r>
        <w:t>Alt text: Diagram showing insulin lowering blood glucose and glucagon raising blood glucose.</w:t>
      </w:r>
    </w:p>
    <w:p>
      <w:pPr>
        <w:pStyle w:val="Heading2"/>
      </w:pPr>
      <w:r>
        <w:t>FIG-003 - Recommended Screening Frequency by Risk Factors</w:t>
      </w:r>
    </w:p>
    <w:p>
      <w:r>
        <w:t>Type: Table</w:t>
      </w:r>
    </w:p>
    <w:p>
      <w:r>
        <w:t>A table outlining suggested screening intervals based on age and diabetes risk factors.</w:t>
      </w:r>
    </w:p>
    <w:p>
      <w:r>
        <w:t>Alt text: Table listing fasting glucose screening frequency based on patient risk profiles.</w:t>
      </w:r>
    </w:p>
    <w:p>
      <w:pPr>
        <w:pStyle w:val="Heading2"/>
      </w:pPr>
      <w:r>
        <w:t>FIG-004 - Steps to Prepare for Fasting Glucose Testing</w:t>
      </w:r>
    </w:p>
    <w:p>
      <w:r>
        <w:t>Type: Flowchart</w:t>
      </w:r>
    </w:p>
    <w:p>
      <w:r>
        <w:t>A stepwise guide for patients outlining preparation instructions for fasting glucose blood test.</w:t>
      </w:r>
    </w:p>
    <w:p>
      <w:r>
        <w:t>Alt text: Flowchart showing fasting glucose test preparation steps like fasting and medication consultation.</w:t>
      </w:r>
    </w:p>
    <w:p>
      <w:pPr>
        <w:pStyle w:val="Heading1"/>
      </w:pPr>
      <w:r>
        <w:t>References</w:t>
      </w:r>
    </w:p>
    <w:p>
      <w:pPr>
        <w:pStyle w:val="ListBullet"/>
      </w:pPr>
      <w:r>
        <w:t>Standards of Medical Care in Diabetes—2023 | American Diabetes Association | 2023 | ADA Standards of Care 2023 | Unverified</w:t>
      </w:r>
    </w:p>
    <w:p>
      <w:pPr>
        <w:pStyle w:val="ListBullet"/>
      </w:pPr>
      <w:r>
        <w:t>Screening for Prediabetes and Type 2 Diabetes Mellitus: U.S. Preventive Services Task Force Recommendation Statement | U.S. Preventive Services Task Force | 2021 | USPSTF Recommendation 2021 | Unverified</w:t>
      </w:r>
    </w:p>
    <w:p>
      <w:pPr>
        <w:pStyle w:val="ListBullet"/>
      </w:pPr>
      <w:r>
        <w:t>Physiology of Glucose Homeostasis and Diabetes | National Institute of Diabetes and Digestive and Kidney Diseases (NIDDK) | 2022 | NIDDK Glucose Physiology 2022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