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AGE-063 - Cholesterol and Aging</w:t>
      </w:r>
    </w:p>
    <w:p>
      <w:r>
        <w:rPr>
          <w:i/>
        </w:rPr>
        <w:t>How cholesterol and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Adult, Older Adult, Geriatric</w:t>
            </w:r>
          </w:p>
        </w:tc>
      </w:tr>
      <w:tr>
        <w:tc>
          <w:tcPr>
            <w:tcW w:type="dxa" w:w="4968"/>
          </w:tcPr>
          <w:p>
            <w:r>
              <w:rPr>
                <w:b/>
              </w:rPr>
              <w:t>Audience</w:t>
            </w:r>
          </w:p>
        </w:tc>
        <w:tc>
          <w:tcPr>
            <w:tcW w:type="dxa" w:w="4968"/>
          </w:tcPr>
          <w:p>
            <w:r>
              <w:t>General Public, Health 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Cholesterol, Aging, Lipoproteins, Cardiovascular Health, Metabolism, Cardiometabolic Aging, LDL, HDL, Statins, Dietary Fats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Cholesterol is a waxy, fat-like substance essential for various biological functions, including cell membrane integrity, hormone production, and vitamin D synthesis. It circulates in the bloodstream attached to lipoproteins, primarily low-density lipoprotein (LDL) and high-density lipoprotein (HDL). LDL is commonly termed 'bad cholesterol' due to its role in arterial plaque formation, while HDL is known as 'good cholesterol' as it helps remove cholesterol from arteries. As individuals age, changes in cholesterol metabolism occur, often characterized by increased LDL and decreased HDL levels, contributing to heightened cardiovascular risk. Aging can alter liver function and lipoprotein receptor activity, influencing cholesterol synthesis and clearance. Lifestyle factors such as diet, physical activity, and smoking status profoundly affect cholesterol levels alongside age-related physiological changes. Cholesterol management in older adults includes lifestyle modifications and, when appropriate, pharmacotherapy like statins. However, medication use requires consideration of polypharmacy, potential side effects, and individual health status. Limitations in current evidence exist, particularly regarding cholesterol targets in the very elderly and frail populations. Understanding cholesterol dynamics during aging supports better prevention and treatment of cardiometabolic diseases while emphasizing safety and personalization in clinical care.</w:t>
      </w:r>
    </w:p>
    <w:p>
      <w:pPr>
        <w:pStyle w:val="Heading1"/>
      </w:pPr>
      <w:r>
        <w:t>Customer Questions Answered</w:t>
      </w:r>
    </w:p>
    <w:p>
      <w:pPr>
        <w:pStyle w:val="ListBullet"/>
      </w:pPr>
      <w:r>
        <w:t>What is cholesterol and why is it important for the body?</w:t>
      </w:r>
    </w:p>
    <w:p>
      <w:pPr>
        <w:pStyle w:val="ListBullet"/>
      </w:pPr>
      <w:r>
        <w:t>How does cholesterol metabolism change as people age?</w:t>
      </w:r>
    </w:p>
    <w:p>
      <w:pPr>
        <w:pStyle w:val="ListBullet"/>
      </w:pPr>
      <w:r>
        <w:t>What are LDL and HDL cholesterol, and why are they called 'bad' and 'good' cholesterol?</w:t>
      </w:r>
    </w:p>
    <w:p>
      <w:pPr>
        <w:pStyle w:val="ListBullet"/>
      </w:pPr>
      <w:r>
        <w:t>How does aging affect LDL and HDL cholesterol levels?</w:t>
      </w:r>
    </w:p>
    <w:p>
      <w:pPr>
        <w:pStyle w:val="ListBullet"/>
      </w:pPr>
      <w:r>
        <w:t>What is the link between cholesterol and cardiovascular disease risk in older adults?</w:t>
      </w:r>
    </w:p>
    <w:p>
      <w:pPr>
        <w:pStyle w:val="ListBullet"/>
      </w:pPr>
      <w:r>
        <w:t>Can lifestyle changes help manage cholesterol levels in aging individuals?</w:t>
      </w:r>
    </w:p>
    <w:p>
      <w:pPr>
        <w:pStyle w:val="ListBullet"/>
      </w:pPr>
      <w:r>
        <w:t>Are cholesterol-lowering medications like statins safe for older adults?</w:t>
      </w:r>
    </w:p>
    <w:p>
      <w:pPr>
        <w:pStyle w:val="ListBullet"/>
      </w:pPr>
      <w:r>
        <w:t>What role does diet play in cholesterol management during aging?</w:t>
      </w:r>
    </w:p>
    <w:p>
      <w:pPr>
        <w:pStyle w:val="ListBullet"/>
      </w:pPr>
      <w:r>
        <w:t>How does aging impact the body's ability to process cholesterol?</w:t>
      </w:r>
    </w:p>
    <w:p>
      <w:pPr>
        <w:pStyle w:val="ListBullet"/>
      </w:pPr>
      <w:r>
        <w:t>What are the potential side effects of long-term cholesterol medication use in elderly populations?</w:t>
      </w:r>
    </w:p>
    <w:p>
      <w:pPr>
        <w:pStyle w:val="ListBullet"/>
      </w:pPr>
      <w:r>
        <w:t>How do genetics influence cholesterol levels and aging?</w:t>
      </w:r>
    </w:p>
    <w:p>
      <w:pPr>
        <w:pStyle w:val="ListBullet"/>
      </w:pPr>
      <w:r>
        <w:t>Is there a difference in cholesterol changes between men and women as they age?</w:t>
      </w:r>
    </w:p>
    <w:p>
      <w:pPr>
        <w:pStyle w:val="Heading1"/>
      </w:pPr>
      <w:r>
        <w:t>Learning Objectives</w:t>
      </w:r>
    </w:p>
    <w:p>
      <w:pPr>
        <w:pStyle w:val="ListBullet"/>
      </w:pPr>
      <w:r>
        <w:t>Define cholesterol and its primary biological functions relevant to aging.</w:t>
      </w:r>
    </w:p>
    <w:p>
      <w:pPr>
        <w:pStyle w:val="ListBullet"/>
      </w:pPr>
      <w:r>
        <w:t>Explain the mechanisms by which cholesterol levels change with age.</w:t>
      </w:r>
    </w:p>
    <w:p>
      <w:pPr>
        <w:pStyle w:val="ListBullet"/>
      </w:pPr>
      <w:r>
        <w:t>Differentiate between LDL and HDL cholesterol and their roles in cardiovascular health.</w:t>
      </w:r>
    </w:p>
    <w:p>
      <w:pPr>
        <w:pStyle w:val="ListBullet"/>
      </w:pPr>
      <w:r>
        <w:t>Describe the evidence linking cholesterol changes to age-related cardiovascular disease risk.</w:t>
      </w:r>
    </w:p>
    <w:p>
      <w:pPr>
        <w:pStyle w:val="ListBullet"/>
      </w:pPr>
      <w:r>
        <w:t>Identify lifestyle and pharmacologic interventions for cholesterol management in older adults.</w:t>
      </w:r>
    </w:p>
    <w:p>
      <w:pPr>
        <w:pStyle w:val="ListBullet"/>
      </w:pPr>
      <w:r>
        <w:t>Recognize common misconceptions about cholesterol and aging.</w:t>
      </w:r>
    </w:p>
    <w:p>
      <w:pPr>
        <w:pStyle w:val="ListBullet"/>
      </w:pPr>
      <w:r>
        <w:t>Understand safety considerations surrounding cholesterol-lowering therapies in elderly populations.</w:t>
      </w:r>
    </w:p>
    <w:p>
      <w:pPr>
        <w:pStyle w:val="ListBullet"/>
      </w:pPr>
      <w:r>
        <w:t>Interpret clinical guidelines and limitations pertaining to cholesterol management during aging.</w:t>
      </w:r>
    </w:p>
    <w:p>
      <w:pPr>
        <w:pStyle w:val="Heading1"/>
      </w:pPr>
      <w:r>
        <w:t>Definition</w:t>
      </w:r>
    </w:p>
    <w:p>
      <w:r>
        <w:t>Cholesterol is a lipid molecule essential for maintaining cell membrane structure, serving as a precursor for steroid hormones, bile acids, and vitamin D. It circulates in blood bound to lipoproteins, mainly low-density lipoprotein (LDL) and high-density lipoprotein (HDL), which facilitate its transport to and from tissues. Aging influences cholesterol metabolism and levels, affecting overall cardiometabolic health.</w:t>
      </w:r>
    </w:p>
    <w:p>
      <w:pPr>
        <w:pStyle w:val="Heading1"/>
      </w:pPr>
      <w:r>
        <w:t>Why This Matters</w:t>
      </w:r>
    </w:p>
    <w:p>
      <w:r>
        <w:t>As people age, changes in cholesterol metabolism and levels significantly impact their risk for cardiovascular diseases, a leading cause of morbidity and mortality worldwide. Understanding these changes helps individuals and healthcare providers develop effective strategies to maintain healthy cholesterol balance, thereby promoting healthy aging and longevity. Moreover, cholesterol management in older adults requires nuanced approaches considering age-related physiological changes, comorbidities, and medication safety, underscoring the importance of tailored health interventions.</w:t>
      </w:r>
    </w:p>
    <w:p>
      <w:pPr>
        <w:pStyle w:val="Heading1"/>
      </w:pPr>
      <w:r>
        <w:t>What is Cholesterol and Why Is It Important?</w:t>
      </w:r>
    </w:p>
    <w:p>
      <w:r>
        <w:t>Cholesterol is a fat-like, waxy substance found in every cell of the body. It has critical roles including maintaining the integrity and fluidity of cell membranes, serving as a building block for steroid hormones such as estrogen, testosterone, and cortisol, and aiding in the production of bile acids needed for fat digestion. While cholesterol is vital, its transport in the bloodstream via lipoproteins is necessary because cholesterol is not water-soluble. The two most well-known lipoproteins are low-density lipoprotein (LDL) and high-density lipoprotein (HDL). LDL carries cholesterol from the liver to body tissues. Excess LDL can deposit cholesterol in arteries, contributing to plaque build-up. HDL helps remove excess cholesterol by transporting it back to the liver for excretion—a process known as reverse cholesterol transport. Imbalances between LDL and HDL levels influence cardiovascular disease risk.</w:t>
      </w:r>
    </w:p>
    <w:p>
      <w:pPr>
        <w:pStyle w:val="Heading1"/>
      </w:pPr>
      <w:r>
        <w:t>How Does Cholesterol Metabolism Change with Aging?</w:t>
      </w:r>
    </w:p>
    <w:p>
      <w:r>
        <w:t>Aging is associated with physiological changes that alter cholesterol metabolism. The liver, which regulates cholesterol synthesis and clearance, experiences functional decline with age, impacting lipoprotein production and receptor activity. Studies show that LDL cholesterol levels typically increase into middle age and then often stabilize or slightly decrease in older adults. HDL cholesterol levels, however, may decline with age, potentially reducing the protective effects against atherosclerosis. Additionally, changes in body composition such as increased fat mass and decreased muscle mass can influence lipid metabolism. Enzymatic activities and cellular receptor expression involved in cholesterol uptake and clearance also change with age, contributing to altered plasma lipid profiles and increased cardiometabolic risk.</w:t>
      </w:r>
    </w:p>
    <w:p>
      <w:pPr>
        <w:pStyle w:val="Heading1"/>
      </w:pPr>
      <w:r>
        <w:t>LDL and HDL: Understanding 'Bad' and 'Good' Cholesterol</w:t>
      </w:r>
    </w:p>
    <w:p>
      <w:r>
        <w:t>LDL cholesterol is often labeled 'bad' LDL because when elevated, it contributes to the formation of atherosclerotic plaques inside arteries, narrowing blood vessels and increasing cardiovascular disease (CVD) risk, including heart attacks and strokes. Conversely, HDL cholesterol is termed 'good' HDL due to its role in transporting cholesterol away from arteries to the liver for elimination. Higher HDL levels are generally associated with reduced CVD risk. However, this classification is a simplification. The quality, particle size, and function of LDL and HDL particles also affect their atherogenic potential. During aging, these particle characteristics may change, influencing cardiovascular health beyond just LDL and HDL quantity.</w:t>
      </w:r>
    </w:p>
    <w:p>
      <w:pPr>
        <w:pStyle w:val="Heading1"/>
      </w:pPr>
      <w:r>
        <w:t>Impact of Aging on Cholesterol Levels and Cardiovascular Risk</w:t>
      </w:r>
    </w:p>
    <w:p>
      <w:r>
        <w:t>With aging, LDL cholesterol levels may rise due to increased cholesterol synthesis or decreased clearance, while HDL cholesterol levels often decline. This shift contributes to enhanced risk of atherosclerosis and cardiovascular events in older populations. However, epidemiological studies highlight that the association between cholesterol levels and mortality may weaken in very old or frail individuals, raising questions on ideal cholesterol targets in these groups. The dynamic interplay of age, comorbidities, and frailty must be considered when evaluating cardiovascular risk and cholesterol management in geriatric patients.</w:t>
      </w:r>
    </w:p>
    <w:p>
      <w:pPr>
        <w:pStyle w:val="Heading1"/>
      </w:pPr>
      <w:r>
        <w:t>Lifestyle Factors That Influence Cholesterol During Aging</w:t>
      </w:r>
    </w:p>
    <w:p>
      <w:r>
        <w:t>Diet, physical activity, smoking, and body weight are critical lifestyle factors influencing cholesterol levels at any age. In older adults, maintaining a heart-healthy diet rich in unsaturated fats, fiber, and plant sterols can lower LDL cholesterol and support HDL levels. Regular aerobic exercise improves HDL cholesterol and endothelial function. Smoking cessation reduces LDL oxidation and cardiovascular risk. Weight management is essential since age-associated fat gain worsens lipid profiles. Tailoring lifestyle interventions for older adults considering mobility, preferences, and overall health is important to optimize cholesterol metabolism and cardiometabolic health outcomes.</w:t>
      </w:r>
    </w:p>
    <w:p>
      <w:pPr>
        <w:pStyle w:val="Heading1"/>
      </w:pPr>
      <w:r>
        <w:t>Pharmacologic Management of Cholesterol in Older Adults</w:t>
      </w:r>
    </w:p>
    <w:p>
      <w:r>
        <w:t>Statins, which inhibit HMG-CoA reductase, the rate-limiting enzyme in cholesterol synthesis, are the most commonly prescribed medications to lower LDL cholesterol and reduce cardiovascular events. Other lipid-lowering agents include ezetimibe, bile acid sequestrants, and PCSK9 inhibitors. In older adults, statin efficacy in primary and secondary prevention of cardiovascular disease has been supported by clinical trials. However, treatment decisions must consider age-related changes in pharmacokinetics, polypharmacy, comorbidities, and potential side effects such as muscle symptoms or cognitive concerns. Regular monitoring and individualized risk-benefit analysis guide safe cholesterol pharmacotherapy in aging populations.</w:t>
      </w:r>
    </w:p>
    <w:p>
      <w:pPr>
        <w:pStyle w:val="Heading1"/>
      </w:pPr>
      <w:r>
        <w:t>Safety and Limitations of Cholesterol-Lowering Therapies in the Elderly</w:t>
      </w:r>
    </w:p>
    <w:p>
      <w:r>
        <w:t>While statins and other lipid-lowering agents are generally safe, older adults may be more susceptible to adverse effects due to physiological changes in drug metabolism, multiple medications, and frailty. Statin-associated muscle symptoms (SAMS), elevated liver enzymes, and rare cognitive effects have been reported. The evidence base for cholesterol lowering in very elderly, frail, or multi-morbid persons is limited. Clinical guidelines recommend individualized treatment goals, emphasizing shared decision-making. Non-pharmacologic approaches remain a cornerstone, and therapy discontinuation may be appropriate in advanced age or poor prognosis.</w:t>
      </w:r>
    </w:p>
    <w:p>
      <w:pPr>
        <w:pStyle w:val="Heading1"/>
      </w:pPr>
      <w:r>
        <w:t>Common Misconceptions About Cholesterol and Aging</w:t>
      </w:r>
    </w:p>
    <w:p>
      <w:r>
        <w:t>A prevalent misconception is that all cholesterol is harmful and should be minimized, which overlooks cholesterol's vital biological roles. Another myth is that cholesterol levels always increase with age, whereas some studies show mixed trends in extremely elderly populations. Some believe HDL cholesterol is always protective; however, dysfunctional HDL can occur. There is also confusion about the safety of statins in older adults, leading some to avoid beneficial treatments unnecessarily. Addressing these misunderstandings is essential for effective patient education and management.</w:t>
      </w:r>
    </w:p>
    <w:p>
      <w:pPr>
        <w:pStyle w:val="Heading1"/>
      </w:pPr>
      <w:r>
        <w:t>Role of Genetics and Sex Differences in Cholesterol Changes with Age</w:t>
      </w:r>
    </w:p>
    <w:p>
      <w:r>
        <w:t>Genetic factors such as variations in the APOE gene influence cholesterol metabolism and cardiovascular risk, modifying how cholesterol levels change with age. Men typically have higher LDL cholesterol earlier in life compared to premenopausal women, but postmenopausal women often experience rises in LDL and declines in HDL cholesterol due to hormonal changes, contributing to increased cardiovascular risk. Understanding these genetic and sex-related differences supports personalized approaches to cholesterol management in aging populations.</w:t>
      </w:r>
    </w:p>
    <w:p>
      <w:pPr>
        <w:pStyle w:val="Heading1"/>
      </w:pPr>
      <w:r>
        <w:t>Practical Guidance for Maintaining Healthy Cholesterol Levels with Aging</w:t>
      </w:r>
    </w:p>
    <w:p>
      <w:r>
        <w:t>Regular screening of lipid profiles is important for early identification of unfavorable cholesterol changes. Adopting a heart-healthy diet emphasizing fruits, vegetables, whole grains, and healthy fats supports optimal cholesterol. Engaging in at least 150 minutes per week of moderate aerobic activity enhances HDL and overall cardiometabolic health. Smoking cessation, moderation of alcohol intake, and weight management further contribute. When indicated, pharmacologic treatment should follow guideline recommendations while considering individual preferences and safety. Collaborative care involving healthcare professionals, patients, and caregivers optimizes cholesterol management and healthy aging.</w:t>
      </w:r>
    </w:p>
    <w:p>
      <w:pPr>
        <w:pStyle w:val="Heading1"/>
      </w:pPr>
      <w:r>
        <w:t>Limitations of Current Evidence and Future Research Directions</w:t>
      </w:r>
    </w:p>
    <w:p>
      <w:r>
        <w:t>Research gaps exist regarding optimal cholesterol targets and management strategies in very old, frail, or multi-morbid populations. Most clinical trials exclude these groups, limiting generalizability. The role of novel biomarkers and lipoprotein subfractions in aging remains underexplored. Emerging evidence examines the impact of inflammation and senescence on cholesterol metabolism. Future studies should aim to personalize cholesterol management by integrating genetic, molecular, and functional assessments while evaluating long-term safety and quality of life outcomes in aging individuals.</w:t>
      </w:r>
    </w:p>
    <w:p>
      <w:pPr>
        <w:pStyle w:val="Heading1"/>
      </w:pPr>
      <w:r>
        <w:t>Practical Guidance</w:t>
      </w:r>
    </w:p>
    <w:p>
      <w:pPr>
        <w:pStyle w:val="ListBullet"/>
      </w:pPr>
      <w:r>
        <w:t>Have your cholesterol levels tested regularly starting in middle age or earlier based on risk factors.</w:t>
      </w:r>
    </w:p>
    <w:p>
      <w:pPr>
        <w:pStyle w:val="ListBullet"/>
      </w:pPr>
      <w:r>
        <w:t>Adopt a balanced diet low in saturated fats and trans fats to help reduce LDL cholesterol.</w:t>
      </w:r>
    </w:p>
    <w:p>
      <w:pPr>
        <w:pStyle w:val="ListBullet"/>
      </w:pPr>
      <w:r>
        <w:t>Engage in regular physical activity, such as walking or swimming, to increase HDL cholesterol and promote cardiovascular health.</w:t>
      </w:r>
    </w:p>
    <w:p>
      <w:pPr>
        <w:pStyle w:val="ListBullet"/>
      </w:pPr>
      <w:r>
        <w:t>Quit smoking and limit alcohol consumption to improve lipid profiles and overall health.</w:t>
      </w:r>
    </w:p>
    <w:p>
      <w:pPr>
        <w:pStyle w:val="ListBullet"/>
      </w:pPr>
      <w:r>
        <w:t>Consult healthcare providers about the benefits and risks of cholesterol-lowering medications, especially if you are older or have other health conditions.</w:t>
      </w:r>
    </w:p>
    <w:p>
      <w:pPr>
        <w:pStyle w:val="ListBullet"/>
      </w:pPr>
      <w:r>
        <w:t>Discuss personalized cholesterol targets with your healthcare team, considering your age, health status, and risk factors.</w:t>
      </w:r>
    </w:p>
    <w:p>
      <w:pPr>
        <w:pStyle w:val="ListBullet"/>
      </w:pPr>
      <w:r>
        <w:t>Be aware of possible side effects of cholesterol medications, such as muscle pain or liver enzyme changes, and report them promptly.</w:t>
      </w:r>
    </w:p>
    <w:p>
      <w:pPr>
        <w:pStyle w:val="ListBullet"/>
      </w:pPr>
      <w:r>
        <w:t>Maintain a healthy weight, as excess body fat can adversely affect cholesterol metabolism.</w:t>
      </w:r>
    </w:p>
    <w:p>
      <w:pPr>
        <w:pStyle w:val="Heading1"/>
      </w:pPr>
      <w:r>
        <w:t>Safety Notes</w:t>
      </w:r>
    </w:p>
    <w:p>
      <w:pPr>
        <w:pStyle w:val="ListBullet"/>
      </w:pPr>
      <w:r>
        <w:t>Cholesterol-lowering medications may interact with other drugs; inform your healthcare provider about all medications you take.</w:t>
      </w:r>
    </w:p>
    <w:p>
      <w:pPr>
        <w:pStyle w:val="ListBullet"/>
      </w:pPr>
      <w:r>
        <w:t>Do not stop or change cholesterol medication dosing without consulting your healthcare provider.</w:t>
      </w:r>
    </w:p>
    <w:p>
      <w:pPr>
        <w:pStyle w:val="ListBullet"/>
      </w:pPr>
      <w:r>
        <w:t>Report new muscle pain, weakness, or cognitive changes while on statins to your doctor.</w:t>
      </w:r>
    </w:p>
    <w:p>
      <w:pPr>
        <w:pStyle w:val="ListBullet"/>
      </w:pPr>
      <w:r>
        <w:t>Ensure regular monitoring of liver function tests if prescribed cholesterol medications.</w:t>
      </w:r>
    </w:p>
    <w:p>
      <w:pPr>
        <w:pStyle w:val="ListBullet"/>
      </w:pPr>
      <w:r>
        <w:t>Before starting any new diet or exercise program, particularly in older adults with comorbidities, seek medical advice.</w:t>
      </w:r>
    </w:p>
    <w:p>
      <w:pPr>
        <w:pStyle w:val="Heading1"/>
      </w:pPr>
      <w:r>
        <w:t>Common Misconceptions</w:t>
      </w:r>
    </w:p>
    <w:p>
      <w:r>
        <w:rPr>
          <w:b/>
        </w:rPr>
        <w:t xml:space="preserve">Misconception: </w:t>
      </w:r>
      <w:r>
        <w:t>All cholesterol is bad and should be completely eliminated from the diet and body.</w:t>
      </w:r>
    </w:p>
    <w:p>
      <w:r>
        <w:rPr>
          <w:b/>
        </w:rPr>
        <w:t xml:space="preserve">Reality: </w:t>
      </w:r>
      <w:r>
        <w:t>Cholesterol is essential for normal bodily functions, and only abnormal levels or types increase health risks.</w:t>
      </w:r>
    </w:p>
    <w:p>
      <w:r>
        <w:rPr>
          <w:b/>
        </w:rPr>
        <w:t xml:space="preserve">Misconception: </w:t>
      </w:r>
      <w:r>
        <w:t>Cholesterol levels always increase with age in all people.</w:t>
      </w:r>
    </w:p>
    <w:p>
      <w:r>
        <w:rPr>
          <w:b/>
        </w:rPr>
        <w:t xml:space="preserve">Reality: </w:t>
      </w:r>
      <w:r>
        <w:t>While some people experience higher cholesterol with aging, levels can stabilize or decline in very old age with variations based on health status.</w:t>
      </w:r>
    </w:p>
    <w:p>
      <w:r>
        <w:rPr>
          <w:b/>
        </w:rPr>
        <w:t xml:space="preserve">Misconception: </w:t>
      </w:r>
      <w:r>
        <w:t>HDL cholesterol is always beneficial regardless of context.</w:t>
      </w:r>
    </w:p>
    <w:p>
      <w:r>
        <w:rPr>
          <w:b/>
        </w:rPr>
        <w:t xml:space="preserve">Reality: </w:t>
      </w:r>
      <w:r>
        <w:t>HDL function can vary; dysfunctional HDL may not provide cardiovascular protection.</w:t>
      </w:r>
    </w:p>
    <w:p>
      <w:r>
        <w:rPr>
          <w:b/>
        </w:rPr>
        <w:t xml:space="preserve">Misconception: </w:t>
      </w:r>
      <w:r>
        <w:t>Statins are unsafe for older adults and should be avoided.</w:t>
      </w:r>
    </w:p>
    <w:p>
      <w:r>
        <w:rPr>
          <w:b/>
        </w:rPr>
        <w:t xml:space="preserve">Reality: </w:t>
      </w:r>
      <w:r>
        <w:t>Statins are generally safe and effective in older adults but require personalized assessment and monitoring for side effects.</w:t>
      </w:r>
    </w:p>
    <w:p>
      <w:pPr>
        <w:pStyle w:val="Heading1"/>
      </w:pPr>
      <w:r>
        <w:t>Clinical Pearls</w:t>
      </w:r>
    </w:p>
    <w:p>
      <w:pPr>
        <w:pStyle w:val="ListNumber"/>
      </w:pPr>
      <w:r>
        <w:t>Assess cardiovascular risk comprehensively beyond cholesterol numbers, especially in older adults.</w:t>
      </w:r>
    </w:p>
    <w:p>
      <w:pPr>
        <w:pStyle w:val="ListNumber"/>
      </w:pPr>
      <w:r>
        <w:t>Tailor cholesterol management plans considering age, comorbidities, and patient preferences.</w:t>
      </w:r>
    </w:p>
    <w:p>
      <w:pPr>
        <w:pStyle w:val="ListNumber"/>
      </w:pPr>
      <w:r>
        <w:t>Encourage lifestyle modifications as foundational strategies for all adults and older individuals.</w:t>
      </w:r>
    </w:p>
    <w:p>
      <w:pPr>
        <w:pStyle w:val="ListNumber"/>
      </w:pPr>
      <w:r>
        <w:t>Monitor for statin side effects more vigilantly in elderly patients due to increased vulnerability.</w:t>
      </w:r>
    </w:p>
    <w:p>
      <w:pPr>
        <w:pStyle w:val="ListNumber"/>
      </w:pPr>
      <w:r>
        <w:t>Educate patients and caregivers to dispel common myths about cholesterol and aging for better adherence.</w:t>
      </w:r>
    </w:p>
    <w:p>
      <w:pPr>
        <w:pStyle w:val="ListNumber"/>
      </w:pPr>
      <w:r>
        <w:t>Recognize that cholesterol targets may differ in older populations compared to younger adults.</w:t>
      </w:r>
    </w:p>
    <w:p>
      <w:pPr>
        <w:pStyle w:val="ListNumber"/>
      </w:pPr>
      <w:r>
        <w:t>Understand that cholesterol is not an isolated risk factor but interacts with other cardiometabolic processes.</w:t>
      </w:r>
    </w:p>
    <w:p>
      <w:pPr>
        <w:pStyle w:val="ListNumber"/>
      </w:pPr>
      <w:r>
        <w:t>Collaborate with multidisciplinary teams to optimize cholesterol management in complex elderly patients.</w:t>
      </w:r>
    </w:p>
    <w:p>
      <w:pPr>
        <w:pStyle w:val="Heading1"/>
      </w:pPr>
      <w:r>
        <w:t>Key Takeaways</w:t>
      </w:r>
    </w:p>
    <w:p>
      <w:pPr>
        <w:pStyle w:val="ListBullet"/>
      </w:pPr>
      <w:r>
        <w:t>Cholesterol is vital for health but imbalances, especially elevated LDL and low HDL, contribute to cardiovascular disease.</w:t>
      </w:r>
    </w:p>
    <w:p>
      <w:pPr>
        <w:pStyle w:val="ListBullet"/>
      </w:pPr>
      <w:r>
        <w:t>Aging affects cholesterol metabolism leading to changes in LDL and HDL levels with implications for heart health.</w:t>
      </w:r>
    </w:p>
    <w:p>
      <w:pPr>
        <w:pStyle w:val="ListBullet"/>
      </w:pPr>
      <w:r>
        <w:t>LDL is known as 'bad cholesterol' for its role in plaque formation, while HDL is 'good cholesterol' helping reverse cholesterol transport.</w:t>
      </w:r>
    </w:p>
    <w:p>
      <w:pPr>
        <w:pStyle w:val="ListBullet"/>
      </w:pPr>
      <w:r>
        <w:t>Lifestyle factors like diet and exercise are critical for managing cholesterol during aging.</w:t>
      </w:r>
    </w:p>
    <w:p>
      <w:pPr>
        <w:pStyle w:val="ListBullet"/>
      </w:pPr>
      <w:r>
        <w:t>Cholesterol-lowering medications such as statins effectively reduce cardiovascular risk but require careful use in older adults.</w:t>
      </w:r>
    </w:p>
    <w:p>
      <w:pPr>
        <w:pStyle w:val="ListBullet"/>
      </w:pPr>
      <w:r>
        <w:t>Safety monitoring is essential due to increased risk of side effects and drug interactions in elderly populations.</w:t>
      </w:r>
    </w:p>
    <w:p>
      <w:pPr>
        <w:pStyle w:val="ListBullet"/>
      </w:pPr>
      <w:r>
        <w:t>Not all cholesterol changes in older adults carry the same risk; individualized assessment is necessary.</w:t>
      </w:r>
    </w:p>
    <w:p>
      <w:pPr>
        <w:pStyle w:val="ListBullet"/>
      </w:pPr>
      <w:r>
        <w:t>Myths about cholesterol can hinder effective management; education improves understanding and outcomes.</w:t>
      </w:r>
    </w:p>
    <w:p>
      <w:pPr>
        <w:pStyle w:val="Heading1"/>
      </w:pPr>
      <w:r>
        <w:t>Glossary</w:t>
      </w:r>
    </w:p>
    <w:p>
      <w:r>
        <w:rPr>
          <w:b/>
        </w:rPr>
        <w:t xml:space="preserve">Cholesterol: </w:t>
      </w:r>
      <w:r>
        <w:t>A waxy, fat-like substance essential for cell structure, hormone production, and vitamin D synthesis.</w:t>
      </w:r>
    </w:p>
    <w:p>
      <w:r>
        <w:rPr>
          <w:b/>
        </w:rPr>
        <w:t xml:space="preserve">LDL (Low-Density Lipoprotein): </w:t>
      </w:r>
      <w:r>
        <w:t>A lipoprotein that transports cholesterol from the liver to tissues; known as 'bad cholesterol' because high levels can cause plaque buildup.</w:t>
      </w:r>
    </w:p>
    <w:p>
      <w:r>
        <w:rPr>
          <w:b/>
        </w:rPr>
        <w:t xml:space="preserve">HDL (High-Density Lipoprotein): </w:t>
      </w:r>
      <w:r>
        <w:t>A lipoprotein that carries cholesterol away from tissues back to the liver for excretion; known as 'good cholesterol'.</w:t>
      </w:r>
    </w:p>
    <w:p>
      <w:r>
        <w:rPr>
          <w:b/>
        </w:rPr>
        <w:t xml:space="preserve">Atherosclerosis: </w:t>
      </w:r>
      <w:r>
        <w:t>The buildup of cholesterol-rich plaques inside artery walls leading to narrowed arteries and cardiovascular disease.</w:t>
      </w:r>
    </w:p>
    <w:p>
      <w:r>
        <w:rPr>
          <w:b/>
        </w:rPr>
        <w:t xml:space="preserve">Statins: </w:t>
      </w:r>
      <w:r>
        <w:t>Medications that lower cholesterol by inhibiting its production in the liver.</w:t>
      </w:r>
    </w:p>
    <w:p>
      <w:r>
        <w:rPr>
          <w:b/>
        </w:rPr>
        <w:t xml:space="preserve">Reverse Cholesterol Transport: </w:t>
      </w:r>
      <w:r>
        <w:t>The process by which HDL removes cholesterol from tissues and transports it to the liver for elimination.</w:t>
      </w:r>
    </w:p>
    <w:p>
      <w:r>
        <w:rPr>
          <w:b/>
        </w:rPr>
        <w:t xml:space="preserve">Polypharmacy: </w:t>
      </w:r>
      <w:r>
        <w:t>The use of multiple medications by a patient, common in older adults, which increases the risk of drug interactions.</w:t>
      </w:r>
    </w:p>
    <w:p>
      <w:r>
        <w:rPr>
          <w:b/>
        </w:rPr>
        <w:t xml:space="preserve">Cardiometabolic Risk: </w:t>
      </w:r>
      <w:r>
        <w:t>The combined risk of cardiovascular disease and metabolic disorders like diabetes, influenced by factors including cholesterol levels.</w:t>
      </w:r>
    </w:p>
    <w:p>
      <w:pPr>
        <w:pStyle w:val="Heading1"/>
      </w:pPr>
      <w:r>
        <w:t>Related Modules</w:t>
      </w:r>
    </w:p>
    <w:p>
      <w:pPr>
        <w:pStyle w:val="ListBullet"/>
      </w:pPr>
      <w:r>
        <w:t>AGE-045</w:t>
      </w:r>
    </w:p>
    <w:p>
      <w:pPr>
        <w:pStyle w:val="ListBullet"/>
      </w:pPr>
      <w:r>
        <w:t>MET-032</w:t>
      </w:r>
    </w:p>
    <w:p>
      <w:pPr>
        <w:pStyle w:val="ListBullet"/>
      </w:pPr>
      <w:r>
        <w:t>CDV-078</w:t>
      </w:r>
    </w:p>
    <w:p>
      <w:pPr>
        <w:pStyle w:val="Heading1"/>
      </w:pPr>
      <w:r>
        <w:t>Illustration Specifications</w:t>
      </w:r>
    </w:p>
    <w:p>
      <w:pPr>
        <w:pStyle w:val="Heading2"/>
      </w:pPr>
      <w:r>
        <w:t>ILL-001 - Cholesterol Transport in the Body</w:t>
      </w:r>
    </w:p>
    <w:p>
      <w:r>
        <w:t>Type: Diagram</w:t>
      </w:r>
    </w:p>
    <w:p>
      <w:r>
        <w:t>Visual showing LDL and HDL lipoproteins transporting cholesterol to and from body tissues and the liver.</w:t>
      </w:r>
    </w:p>
    <w:p>
      <w:r>
        <w:t>Alt text: Diagram of LDL and HDL cholesterol transport pathways in the human body.</w:t>
      </w:r>
    </w:p>
    <w:p>
      <w:pPr>
        <w:pStyle w:val="Heading2"/>
      </w:pPr>
      <w:r>
        <w:t>ILL-002 - Changes in Cholesterol Levels Across the Lifespan</w:t>
      </w:r>
    </w:p>
    <w:p>
      <w:r>
        <w:t>Type: Graph</w:t>
      </w:r>
    </w:p>
    <w:p>
      <w:r>
        <w:t>Line graph depicting typical changes in LDL and HDL cholesterol levels from adulthood through old age.</w:t>
      </w:r>
    </w:p>
    <w:p>
      <w:r>
        <w:t>Alt text: Graph showing LDL and HDL cholesterol trends from adult to elderly ages.</w:t>
      </w:r>
    </w:p>
    <w:p>
      <w:pPr>
        <w:pStyle w:val="Heading2"/>
      </w:pPr>
      <w:r>
        <w:t>ILL-003 - Atherosclerotic Plaque Formation</w:t>
      </w:r>
    </w:p>
    <w:p>
      <w:r>
        <w:t>Type: Illustration</w:t>
      </w:r>
    </w:p>
    <w:p>
      <w:r>
        <w:t>Cross-sectional view of an artery with plaque buildup resulting from excess LDL cholesterol.</w:t>
      </w:r>
    </w:p>
    <w:p>
      <w:r>
        <w:t>Alt text: Illustration of artery narrowing due to cholesterol plaque accumulation.</w:t>
      </w:r>
    </w:p>
    <w:p>
      <w:pPr>
        <w:pStyle w:val="Heading2"/>
      </w:pPr>
      <w:r>
        <w:t>ILL-004 - Statin Mechanism of Action</w:t>
      </w:r>
    </w:p>
    <w:p>
      <w:r>
        <w:t>Type: Diagram</w:t>
      </w:r>
    </w:p>
    <w:p>
      <w:r>
        <w:t>Schematic demonstrating how statins reduce cholesterol synthesis by inhibiting HMG-CoA reductase in the liver.</w:t>
      </w:r>
    </w:p>
    <w:p>
      <w:r>
        <w:t>Alt text: Diagram showing statin inhibition of cholesterol production in liver cells.</w:t>
      </w:r>
    </w:p>
    <w:p>
      <w:pPr>
        <w:pStyle w:val="Heading1"/>
      </w:pPr>
      <w:r>
        <w:t>References</w:t>
      </w:r>
    </w:p>
    <w:p>
      <w:pPr>
        <w:pStyle w:val="ListBullet"/>
      </w:pPr>
      <w:r>
        <w:t>Cholesterol and aging: what is the link? | R. Ference et al. | 2021 |  | Unverified</w:t>
      </w:r>
    </w:p>
    <w:p>
      <w:pPr>
        <w:pStyle w:val="ListBullet"/>
      </w:pPr>
      <w:r>
        <w:t>Cholesterol metabolism and aging. | P. Smith and M. Johnson | 2019 |  | Unverified</w:t>
      </w:r>
    </w:p>
    <w:p>
      <w:pPr>
        <w:pStyle w:val="ListBullet"/>
      </w:pPr>
      <w:r>
        <w:t>Statin safety in elderly patients: a review | American Heart Association | 2020 |  | Unverified</w:t>
      </w:r>
    </w:p>
    <w:p>
      <w:pPr>
        <w:pStyle w:val="ListBullet"/>
      </w:pPr>
      <w:r>
        <w:t>Lifestyle modifications to improve cholesterol in aging adults | National Institutes of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