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NUT-011 - Protein Distribution Across the Day</w:t>
      </w:r>
    </w:p>
    <w:p>
      <w:r>
        <w:rPr>
          <w:i/>
        </w:rPr>
        <w:t>Meal-by-meal protein intake, muscle protein synthesis, and practical planning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Macronutrients</w:t>
            </w:r>
          </w:p>
        </w:tc>
      </w:tr>
      <w:tr>
        <w:tc>
          <w:tcPr>
            <w:tcW w:type="dxa" w:w="4968"/>
          </w:tcPr>
          <w:p>
            <w:r>
              <w:rPr>
                <w:b/>
              </w:rPr>
              <w:t>SOM stages</w:t>
            </w:r>
          </w:p>
        </w:tc>
        <w:tc>
          <w:tcPr>
            <w:tcW w:type="dxa" w:w="4968"/>
          </w:tcPr>
          <w:p>
            <w:r>
              <w:t>Healthy Adult</w:t>
            </w:r>
          </w:p>
        </w:tc>
      </w:tr>
      <w:tr>
        <w:tc>
          <w:tcPr>
            <w:tcW w:type="dxa" w:w="4968"/>
          </w:tcPr>
          <w:p>
            <w:r>
              <w:rPr>
                <w:b/>
              </w:rPr>
              <w:t>Audience</w:t>
            </w:r>
          </w:p>
        </w:tc>
        <w:tc>
          <w:tcPr>
            <w:tcW w:type="dxa" w:w="4968"/>
          </w:tcPr>
          <w:p>
            <w:r>
              <w:t>General public, Nutrition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protein, muscle protein synthesis, meal timing, protein distribution, dietary protein, amino acids, muscle health, nutrition planning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distribution across the day refers to how dietary protein is apportioned among meals and snacks over waking hours. This nutritional strategy is grounded in the understanding that muscle protein synthesis (MPS)—the process by which dietary amino acids promote muscle maintenance and growth—can be maximally stimulated by consuming adequate protein in each meal. Evidence suggests that consuming moderate to high-quality protein, approximately 20-40 grams per meal, spaced evenly across 3-5 eating occasions can optimize MPS throughout the day. Mechanistically, sufficient leucine content in the protein triggers anabolic signaling pathways that upregulate muscle protein formation. Evenly distributed protein intake may be more effective than skewed intake (e.g., very high protein at one meal and low at others) for preserving lean muscle mass, particularly important in aging populations where muscle loss is a concern. Practical relevance includes planning protein-rich meals and snacks, selecting appropriate protein sources, and timing intake relative to physical activity for muscle health and recovery. Limitations arise from individual variability in digestion, activity level, age, and total daily protein requirements; some evidence is still emerging and long-term clinical trials are limited. Related concepts include total daily protein intake, protein quality, and the impact of exercise on MPS. Considering protein distribution as part of a holistic dietary approach can aid in muscle maintenance, functional health, and metabolic well-being.</w:t>
      </w:r>
    </w:p>
    <w:p>
      <w:pPr>
        <w:pStyle w:val="Heading1"/>
      </w:pPr>
      <w:r>
        <w:t>Customer Questions Answered</w:t>
      </w:r>
    </w:p>
    <w:p>
      <w:pPr>
        <w:pStyle w:val="ListBullet"/>
      </w:pPr>
      <w:r>
        <w:t>Why is protein distribution throughout the day important?</w:t>
      </w:r>
    </w:p>
    <w:p>
      <w:pPr>
        <w:pStyle w:val="ListBullet"/>
      </w:pPr>
      <w:r>
        <w:t>How much protein should I consume per meal?</w:t>
      </w:r>
    </w:p>
    <w:p>
      <w:pPr>
        <w:pStyle w:val="ListBullet"/>
      </w:pPr>
      <w:r>
        <w:t>Does timing of protein intake affect muscle building?</w:t>
      </w:r>
    </w:p>
    <w:p>
      <w:pPr>
        <w:pStyle w:val="ListBullet"/>
      </w:pPr>
      <w:r>
        <w:t>Can evenly distributing protein improve muscle protein synthesis?</w:t>
      </w:r>
    </w:p>
    <w:p>
      <w:pPr>
        <w:pStyle w:val="ListBullet"/>
      </w:pPr>
      <w:r>
        <w:t>Is it better to have most protein in one meal or spread out?</w:t>
      </w:r>
    </w:p>
    <w:p>
      <w:pPr>
        <w:pStyle w:val="ListBullet"/>
      </w:pPr>
      <w:r>
        <w:t>What types of protein are best for muscle synthesis?</w:t>
      </w:r>
    </w:p>
    <w:p>
      <w:pPr>
        <w:pStyle w:val="ListBullet"/>
      </w:pPr>
      <w:r>
        <w:t>How does protein intake affect older adults differently?</w:t>
      </w:r>
    </w:p>
    <w:p>
      <w:pPr>
        <w:pStyle w:val="ListBullet"/>
      </w:pPr>
      <w:r>
        <w:t>Are there risks to consuming too much protein at once?</w:t>
      </w:r>
    </w:p>
    <w:p>
      <w:pPr>
        <w:pStyle w:val="Heading1"/>
      </w:pPr>
      <w:r>
        <w:t>Learning Objectives</w:t>
      </w:r>
    </w:p>
    <w:p>
      <w:pPr>
        <w:pStyle w:val="ListBullet"/>
      </w:pPr>
      <w:r>
        <w:t>Understand the concept of protein distribution and its role in muscle protein synthesis.</w:t>
      </w:r>
    </w:p>
    <w:p>
      <w:pPr>
        <w:pStyle w:val="ListBullet"/>
      </w:pPr>
      <w:r>
        <w:t>Recognize the optimal amount of protein per meal for stimulating muscle synthesis.</w:t>
      </w:r>
    </w:p>
    <w:p>
      <w:pPr>
        <w:pStyle w:val="ListBullet"/>
      </w:pPr>
      <w:r>
        <w:t>Identify the mechanisms by which dietary protein influences muscle maintenance and growth.</w:t>
      </w:r>
    </w:p>
    <w:p>
      <w:pPr>
        <w:pStyle w:val="ListBullet"/>
      </w:pPr>
      <w:r>
        <w:t>Apply practical strategies to plan balanced protein intake throughout the day.</w:t>
      </w:r>
    </w:p>
    <w:p>
      <w:pPr>
        <w:pStyle w:val="ListBullet"/>
      </w:pPr>
      <w:r>
        <w:t>Evaluate the differences in protein needs and distribution in different populations, including older adults.</w:t>
      </w:r>
    </w:p>
    <w:p>
      <w:pPr>
        <w:pStyle w:val="ListBullet"/>
      </w:pPr>
      <w:r>
        <w:t>Acknowledge misconceptions related to protein timing and quantity.</w:t>
      </w:r>
    </w:p>
    <w:p>
      <w:pPr>
        <w:pStyle w:val="ListBullet"/>
      </w:pPr>
      <w:r>
        <w:t>Distinguish between protein quality and quantity in the context of muscle health.</w:t>
      </w:r>
    </w:p>
    <w:p>
      <w:pPr>
        <w:pStyle w:val="ListBullet"/>
      </w:pPr>
      <w:r>
        <w:t>Incorporate knowledge of protein distribution into personalized nutrition plans.</w:t>
      </w:r>
    </w:p>
    <w:p>
      <w:pPr>
        <w:pStyle w:val="Heading1"/>
      </w:pPr>
      <w:r>
        <w:t>Definition</w:t>
      </w:r>
    </w:p>
    <w:p>
      <w:r>
        <w:t>Protein distribution refers to how dietary protein intake is spread across meals and snacks throughout the day, aiming to optimize muscle protein synthesis and overall muscle health.</w:t>
      </w:r>
    </w:p>
    <w:p>
      <w:pPr>
        <w:pStyle w:val="Heading1"/>
      </w:pPr>
      <w:r>
        <w:t>Why This Matters</w:t>
      </w:r>
    </w:p>
    <w:p>
      <w:r>
        <w:t>Proper distribution of protein intake supports muscle maintenance, growth, and metabolic health. This is especially important for aging adults, athletes, and individuals aiming to preserve lean body mass or improve recovery after exercise. Understanding meal-by-meal protein intake can guide nutrition planning to maximize health benefits and functional capacity.</w:t>
      </w:r>
    </w:p>
    <w:p>
      <w:pPr>
        <w:pStyle w:val="Heading1"/>
      </w:pPr>
      <w:r>
        <w:t>Basics of Protein and Muscle Protein Synthesis</w:t>
      </w:r>
    </w:p>
    <w:p>
      <w:r>
        <w:t>Protein from the diet provides amino acids necessary for building and repairing muscle tissue. Muscle protein synthesis (MPS) is the process by which the body integrates amino acids into muscle proteins, balancing breakdown and rebuilding. MPS is stimulated by food intake, particularly protein rich in essential amino acids such as leucine. If MPS exceeds muscle protein breakdown, muscle mass is maintained or increased. Both total daily protein intake and the timing of protein consumption influence MPS.</w:t>
      </w:r>
    </w:p>
    <w:p>
      <w:pPr>
        <w:pStyle w:val="Heading1"/>
      </w:pPr>
      <w:r>
        <w:t>The Role of Meal-by-Meal Protein Intake</w:t>
      </w:r>
    </w:p>
    <w:p>
      <w:r>
        <w:t>Research indicates that stimulating MPS multiple times during the day enhances net muscle protein balance. Distributing protein evenly across meals—typically 3 to 5—may be more effective than consuming most protein in a single meal. Each meal should contain enough protein (about 20-40 grams) to maximally stimulate MPS. This approach can improve muscle maintenance, strength, and recovery, making protein distribution a practical consideration for diet planning.</w:t>
      </w:r>
    </w:p>
    <w:p>
      <w:pPr>
        <w:pStyle w:val="Heading1"/>
      </w:pPr>
      <w:r>
        <w:t>Protein Amount per Meal: How Much Is Enough?</w:t>
      </w:r>
    </w:p>
    <w:p>
      <w:r>
        <w:t>The optimal amount of protein per meal depends on factors such as age, body size, and activity level. Generally, consuming 0.25 to 0.40 grams of protein per kilogram of body weight per meal can provide sufficient leucine to trigger MPS. For many adults, this equates to roughly 20-40 grams of high-quality protein per meal. Intake below this threshold may not fully stimulate MPS, while excessive protein in one meal offers limited additional benefit beyond what the body can use for synthesis.</w:t>
      </w:r>
    </w:p>
    <w:p>
      <w:pPr>
        <w:pStyle w:val="Heading1"/>
      </w:pPr>
      <w:r>
        <w:t>Protein Quality and Its Impact on Muscle Synthesis</w:t>
      </w:r>
    </w:p>
    <w:p>
      <w:r>
        <w:t>Not all proteins are equal in their ability to stimulate MPS. High-quality proteins, such as those from animal sources (meat, dairy, eggs) and certain plant proteins (soy, quinoa), contain all essential amino acids in sufficient amounts. Leucine, an essential amino acid, acts as a key trigger for initiating MPS. Choosing proteins with higher leucine content supports more effective muscle protein synthesis. Complementary plant proteins can also be combined to achieve adequate amino acid profiles.</w:t>
      </w:r>
    </w:p>
    <w:p>
      <w:pPr>
        <w:pStyle w:val="Heading1"/>
      </w:pPr>
      <w:r>
        <w:t>Timing and Distribution Strategies for Muscle Health</w:t>
      </w:r>
    </w:p>
    <w:p>
      <w:r>
        <w:t>Spacing protein intake evenly every 3 to 5 hours allows the anabolic stimulus from each meal to be effective without excessive overlap or gaps. Some studies suggest 3-5 meals/snacks targeting 20-40 grams of protein per eating occasion. For active individuals, consuming protein shortly after exercise enhances MPS and recovery. Incorporating protein into breakfast, lunch, dinner, and snacks promotes sustained amino acid availability and supports muscle function throughout the day.</w:t>
      </w:r>
    </w:p>
    <w:p>
      <w:pPr>
        <w:pStyle w:val="Heading1"/>
      </w:pPr>
      <w:r>
        <w:t>Special Considerations for Aging Adults</w:t>
      </w:r>
    </w:p>
    <w:p>
      <w:r>
        <w:t>Aging muscle is less responsive to protein intake, a phenomenon called anabolic resistance. Older adults often require higher protein doses per meal (up to 40 grams) to effectively stimulate MPS. Adequate distribution becomes even more critical to offset muscle loss (sarcopenia). Protein intake combined with regular resistance exercise offers the best strategy for maintaining muscle mass and functional independence in the elderly. Attention to protein quality and meal timing supports these goals.</w:t>
      </w:r>
    </w:p>
    <w:p>
      <w:pPr>
        <w:pStyle w:val="Heading1"/>
      </w:pPr>
      <w:r>
        <w:t>Common Misconceptions About Protein Distribution</w:t>
      </w:r>
    </w:p>
    <w:p>
      <w:r>
        <w:t>A widespread misconception is that consuming very large amounts of protein in one meal (e.g., over 50 grams) leads to greater muscle gains. However, the body can only use a limited quantity for muscle building at one time; excess protein is oxidized or stored as energy. Another myth is that meal timing is unimportant; while total daily protein matters most, distribution plays an additive role in optimizing muscle maintenance. It is also false that plant proteins cannot support muscle health if appropriately planned.</w:t>
      </w:r>
    </w:p>
    <w:p>
      <w:pPr>
        <w:pStyle w:val="Heading1"/>
      </w:pPr>
      <w:r>
        <w:t>Practical Meal Planning Tips for Protein Distribution</w:t>
      </w:r>
    </w:p>
    <w:p>
      <w:r>
        <w:t>To incorporate effective protein distribution, plan meals and snacks to each contain an adequate protein serving. Include a variety of high-quality protein sources such as dairy, lean meats, eggs, legumes, nuts, and seeds. Using snacks like Greek yogurt, cottage cheese, or protein-enriched foods can help evenly spread intake. Consider meal timing relative to exercise sessions for enhanced muscle recovery. Tracking protein intake per meal helps ensure balance and supports personalized nutrition goals.</w:t>
      </w:r>
    </w:p>
    <w:p>
      <w:pPr>
        <w:pStyle w:val="Heading1"/>
      </w:pPr>
      <w:r>
        <w:t>Practical Guidance</w:t>
      </w:r>
    </w:p>
    <w:p>
      <w:pPr>
        <w:pStyle w:val="ListBullet"/>
      </w:pPr>
      <w:r>
        <w:t>Aim for approximately 20-40 grams of protein per meal, distributed evenly across 3-5 meals or snacks.</w:t>
      </w:r>
    </w:p>
    <w:p>
      <w:pPr>
        <w:pStyle w:val="ListBullet"/>
      </w:pPr>
      <w:r>
        <w:t>Choose high-quality protein sources with adequate essential amino acids, especially leucine.</w:t>
      </w:r>
    </w:p>
    <w:p>
      <w:pPr>
        <w:pStyle w:val="ListBullet"/>
      </w:pPr>
      <w:r>
        <w:t>Include protein at breakfast to avoid low intake early in the day.</w:t>
      </w:r>
    </w:p>
    <w:p>
      <w:pPr>
        <w:pStyle w:val="ListBullet"/>
      </w:pPr>
      <w:r>
        <w:t>Incorporate protein-rich snacks between meals when total daily protein needs are high.</w:t>
      </w:r>
    </w:p>
    <w:p>
      <w:pPr>
        <w:pStyle w:val="ListBullet"/>
      </w:pPr>
      <w:r>
        <w:t>Coordinate protein intake timing with resistance exercise for optimal muscle synthesis.</w:t>
      </w:r>
    </w:p>
    <w:p>
      <w:pPr>
        <w:pStyle w:val="ListBullet"/>
      </w:pPr>
      <w:r>
        <w:t>Adjust protein amounts upward for older adults to counter anabolic resistance.</w:t>
      </w:r>
    </w:p>
    <w:p>
      <w:pPr>
        <w:pStyle w:val="ListBullet"/>
      </w:pPr>
      <w:r>
        <w:t>Avoid relying on a single large protein meal; spread intake for continuous MPS stimulation.</w:t>
      </w:r>
    </w:p>
    <w:p>
      <w:pPr>
        <w:pStyle w:val="ListBullet"/>
      </w:pPr>
      <w:r>
        <w:t>Use food diaries or apps to monitor protein per meal to achieve balanced distribution.</w:t>
      </w:r>
    </w:p>
    <w:p>
      <w:pPr>
        <w:pStyle w:val="Heading1"/>
      </w:pPr>
      <w:r>
        <w:t>Safety Notes</w:t>
      </w:r>
    </w:p>
    <w:p>
      <w:pPr>
        <w:pStyle w:val="ListBullet"/>
      </w:pPr>
      <w:r>
        <w:t>Excessive protein intake above recommended levels may strain kidney function in individuals with preexisting kidney disease.</w:t>
      </w:r>
    </w:p>
    <w:p>
      <w:pPr>
        <w:pStyle w:val="ListBullet"/>
      </w:pPr>
      <w:r>
        <w:t>Very high protein intake is unnecessary and offers no additional muscle synthesis benefits beyond a threshold.</w:t>
      </w:r>
    </w:p>
    <w:p>
      <w:pPr>
        <w:pStyle w:val="ListBullet"/>
      </w:pPr>
      <w:r>
        <w:t>Balanced diet including carbohydrates and fats is essential; protein should not displace other nutrients.</w:t>
      </w:r>
    </w:p>
    <w:p>
      <w:pPr>
        <w:pStyle w:val="ListBullet"/>
      </w:pPr>
      <w:r>
        <w:t>Consult a healthcare professional before making major changes to protein intake if you have chronic health conditions.</w:t>
      </w:r>
    </w:p>
    <w:p>
      <w:pPr>
        <w:pStyle w:val="ListBullet"/>
      </w:pPr>
      <w:r>
        <w:t>Be cautious with protein supplements; obtain the majority of protein from whole food sources.</w:t>
      </w:r>
    </w:p>
    <w:p>
      <w:pPr>
        <w:pStyle w:val="Heading1"/>
      </w:pPr>
      <w:r>
        <w:t>Common Misconceptions</w:t>
      </w:r>
    </w:p>
    <w:p>
      <w:r>
        <w:rPr>
          <w:b/>
        </w:rPr>
        <w:t xml:space="preserve">Misconception: </w:t>
      </w:r>
      <w:r>
        <w:t>Eating all your daily protein in one large meal maximizes muscle growth.</w:t>
      </w:r>
    </w:p>
    <w:p>
      <w:r>
        <w:rPr>
          <w:b/>
        </w:rPr>
        <w:t xml:space="preserve">Reality: </w:t>
      </w:r>
      <w:r>
        <w:t>The body can only use a limited amount of protein at once for muscle synthesis; evenly distributed intake better supports muscle maintenance and growth.</w:t>
      </w:r>
    </w:p>
    <w:p>
      <w:r>
        <w:rPr>
          <w:b/>
        </w:rPr>
        <w:t xml:space="preserve">Misconception: </w:t>
      </w:r>
      <w:r>
        <w:t>Meal timing of protein does not influence muscle protein synthesis.</w:t>
      </w:r>
    </w:p>
    <w:p>
      <w:r>
        <w:rPr>
          <w:b/>
        </w:rPr>
        <w:t xml:space="preserve">Reality: </w:t>
      </w:r>
      <w:r>
        <w:t>While total daily intake is important, meal distribution and timing affect the frequency and magnitude of muscle protein synthesis responses.</w:t>
      </w:r>
    </w:p>
    <w:p>
      <w:r>
        <w:rPr>
          <w:b/>
        </w:rPr>
        <w:t xml:space="preserve">Misconception: </w:t>
      </w:r>
      <w:r>
        <w:t>Plant proteins cannot effectively support muscle health.</w:t>
      </w:r>
    </w:p>
    <w:p>
      <w:r>
        <w:rPr>
          <w:b/>
        </w:rPr>
        <w:t xml:space="preserve">Reality: </w:t>
      </w:r>
      <w:r>
        <w:t>Plant proteins can support muscle synthesis if consumed in adequate amounts and combined to achieve complete amino acid profiles.</w:t>
      </w:r>
    </w:p>
    <w:p>
      <w:pPr>
        <w:pStyle w:val="Heading1"/>
      </w:pPr>
      <w:r>
        <w:t>Clinical Pearls</w:t>
      </w:r>
    </w:p>
    <w:p>
      <w:pPr>
        <w:pStyle w:val="ListNumber"/>
      </w:pPr>
      <w:r>
        <w:t>Muscle protein synthesis is maximally stimulated by approximately 20-40 grams of high-quality protein per meal.</w:t>
      </w:r>
    </w:p>
    <w:p>
      <w:pPr>
        <w:pStyle w:val="ListNumber"/>
      </w:pPr>
      <w:r>
        <w:t>Older adults require higher protein doses per meal to overcome anabolic resistance.</w:t>
      </w:r>
    </w:p>
    <w:p>
      <w:pPr>
        <w:pStyle w:val="ListNumber"/>
      </w:pPr>
      <w:r>
        <w:t>Evenly spaced protein meals promote a more sustained anabolic response throughout the day.</w:t>
      </w:r>
    </w:p>
    <w:p>
      <w:pPr>
        <w:pStyle w:val="ListNumber"/>
      </w:pPr>
      <w:r>
        <w:t>Resistance exercise synergizes with protein intake to enhance muscle adaptation and recovery.</w:t>
      </w:r>
    </w:p>
    <w:p>
      <w:pPr>
        <w:pStyle w:val="ListNumber"/>
      </w:pPr>
      <w:r>
        <w:t>Measuring protein per meal can help individuals meet distribution goals for muscle health.</w:t>
      </w:r>
    </w:p>
    <w:p>
      <w:pPr>
        <w:pStyle w:val="Heading1"/>
      </w:pPr>
      <w:r>
        <w:t>Key Takeaways</w:t>
      </w:r>
    </w:p>
    <w:p>
      <w:pPr>
        <w:pStyle w:val="ListBullet"/>
      </w:pPr>
      <w:r>
        <w:t>Protein distribution across meals enhances muscle protein synthesis and supports muscle maintenance.</w:t>
      </w:r>
    </w:p>
    <w:p>
      <w:pPr>
        <w:pStyle w:val="ListBullet"/>
      </w:pPr>
      <w:r>
        <w:t>Aim for 20-40 grams of protein per meal, spread over 3 to 5 eating occasions daily.</w:t>
      </w:r>
    </w:p>
    <w:p>
      <w:pPr>
        <w:pStyle w:val="ListBullet"/>
      </w:pPr>
      <w:r>
        <w:t>Protein quality, especially leucine content, plays a critical role in stimulating muscle growth.</w:t>
      </w:r>
    </w:p>
    <w:p>
      <w:pPr>
        <w:pStyle w:val="ListBullet"/>
      </w:pPr>
      <w:r>
        <w:t>Older adults may need higher protein amounts per meal to effectively stimulate muscle synthesis.</w:t>
      </w:r>
    </w:p>
    <w:p>
      <w:pPr>
        <w:pStyle w:val="ListBullet"/>
      </w:pPr>
      <w:r>
        <w:t>Avoid concentrating protein in a single meal; balanced distribution is more effective.</w:t>
      </w:r>
    </w:p>
    <w:p>
      <w:pPr>
        <w:pStyle w:val="ListBullet"/>
      </w:pPr>
      <w:r>
        <w:t>Meal timing related to exercise further augments muscle repair and growth.</w:t>
      </w:r>
    </w:p>
    <w:p>
      <w:pPr>
        <w:pStyle w:val="ListBullet"/>
      </w:pPr>
      <w:r>
        <w:t>Plant-based proteins can be effective when appropriately combined.</w:t>
      </w:r>
    </w:p>
    <w:p>
      <w:pPr>
        <w:pStyle w:val="ListBullet"/>
      </w:pPr>
      <w:r>
        <w:t>Practical planning includes incorporating protein into every meal and snack.</w:t>
      </w:r>
    </w:p>
    <w:p>
      <w:pPr>
        <w:pStyle w:val="Heading1"/>
      </w:pPr>
      <w:r>
        <w:t>Glossary</w:t>
      </w:r>
    </w:p>
    <w:p>
      <w:r>
        <w:rPr>
          <w:b/>
        </w:rPr>
        <w:t xml:space="preserve">Muscle Protein Synthesis (MPS): </w:t>
      </w:r>
      <w:r>
        <w:t>The biological process by which the body builds new muscle proteins from amino acids, essential for muscle growth and repair.</w:t>
      </w:r>
    </w:p>
    <w:p>
      <w:r>
        <w:rPr>
          <w:b/>
        </w:rPr>
        <w:t xml:space="preserve">Leucine: </w:t>
      </w:r>
      <w:r>
        <w:t>An essential branched-chain amino acid crucial for triggering muscle protein synthesis signaling pathways.</w:t>
      </w:r>
    </w:p>
    <w:p>
      <w:r>
        <w:rPr>
          <w:b/>
        </w:rPr>
        <w:t xml:space="preserve">Anabolic Resistance: </w:t>
      </w:r>
      <w:r>
        <w:t>A reduced sensitivity of muscle tissue to protein intake, commonly observed with aging, requiring higher protein intake to stimulate muscle synthesis.</w:t>
      </w:r>
    </w:p>
    <w:p>
      <w:r>
        <w:rPr>
          <w:b/>
        </w:rPr>
        <w:t xml:space="preserve">Protein Quality: </w:t>
      </w:r>
      <w:r>
        <w:t>A measure of the amino acid composition of a protein and its ability to support body functions such as muscle synthesis.</w:t>
      </w:r>
    </w:p>
    <w:p>
      <w:r>
        <w:rPr>
          <w:b/>
        </w:rPr>
        <w:t xml:space="preserve">Sarcopenia: </w:t>
      </w:r>
      <w:r>
        <w:t>Age-related loss of muscle mass and strength, contributing to physical frailty and reduced function.</w:t>
      </w:r>
    </w:p>
    <w:p>
      <w:pPr>
        <w:pStyle w:val="Heading1"/>
      </w:pPr>
      <w:r>
        <w:t>Related Modules</w:t>
      </w:r>
    </w:p>
    <w:p>
      <w:pPr>
        <w:pStyle w:val="ListBullet"/>
      </w:pPr>
      <w:r>
        <w:t>NUT-008: Protein Requirements and Sources</w:t>
      </w:r>
    </w:p>
    <w:p>
      <w:pPr>
        <w:pStyle w:val="ListBullet"/>
      </w:pPr>
      <w:r>
        <w:t>NUT-012: Aging and Nutrition: Muscle Preservation</w:t>
      </w:r>
    </w:p>
    <w:p>
      <w:pPr>
        <w:pStyle w:val="ListBullet"/>
      </w:pPr>
      <w:r>
        <w:t>NUT-015: Exercise and Nutrient Timing</w:t>
      </w:r>
    </w:p>
    <w:p>
      <w:pPr>
        <w:pStyle w:val="Heading1"/>
      </w:pPr>
      <w:r>
        <w:t>Illustration Specifications</w:t>
      </w:r>
    </w:p>
    <w:p>
      <w:pPr>
        <w:pStyle w:val="Heading2"/>
      </w:pPr>
      <w:r>
        <w:t>ILL-101 - Muscle Protein Synthesis Response to Protein Intake</w:t>
      </w:r>
    </w:p>
    <w:p>
      <w:r>
        <w:t>Type: Graph</w:t>
      </w:r>
    </w:p>
    <w:p>
      <w:r>
        <w:t>A graph illustrating how muscle protein synthesis increases with varying doses of dietary protein per meal and plateaus beyond a certain threshold.</w:t>
      </w:r>
    </w:p>
    <w:p>
      <w:r>
        <w:t>Alt text: Graph showing muscle protein synthesis rate rising with protein dose then leveling off.</w:t>
      </w:r>
    </w:p>
    <w:p>
      <w:pPr>
        <w:pStyle w:val="Heading2"/>
      </w:pPr>
      <w:r>
        <w:t>ILL-102 - Protein Distribution Patterns Across Meals</w:t>
      </w:r>
    </w:p>
    <w:p>
      <w:r>
        <w:t>Type: Infographic</w:t>
      </w:r>
    </w:p>
    <w:p>
      <w:r>
        <w:t>An infographic comparing even versus skewed protein distribution across three meals and its impact on daily muscle protein synthesis.</w:t>
      </w:r>
    </w:p>
    <w:p>
      <w:r>
        <w:t>Alt text: Illustration comparing balanced and unbalanced protein meal distributions.</w:t>
      </w:r>
    </w:p>
    <w:p>
      <w:pPr>
        <w:pStyle w:val="Heading2"/>
      </w:pPr>
      <w:r>
        <w:t>ILL-103 - High-Quality Protein Food Sources</w:t>
      </w:r>
    </w:p>
    <w:p>
      <w:r>
        <w:t>Type: Photo Array</w:t>
      </w:r>
    </w:p>
    <w:p>
      <w:r>
        <w:t>Images of various high-quality protein foods, including animal and plant-based options, with leucine content mentioned.</w:t>
      </w:r>
    </w:p>
    <w:p>
      <w:r>
        <w:t>Alt text: Photos of eggs, dairy, meat, soy, quinoa, and legumes as protein sources.</w:t>
      </w:r>
    </w:p>
    <w:p>
      <w:pPr>
        <w:pStyle w:val="Heading2"/>
      </w:pPr>
      <w:r>
        <w:t>ILL-104 - Protein Timing Relative to Exercise</w:t>
      </w:r>
    </w:p>
    <w:p>
      <w:r>
        <w:t>Type: Timeline</w:t>
      </w:r>
    </w:p>
    <w:p>
      <w:r>
        <w:t>A timeline diagram showing optimal protein intake windows before and after resistance training to enhance muscle repair.</w:t>
      </w:r>
    </w:p>
    <w:p>
      <w:r>
        <w:t>Alt text: Timeline showing protein intake before and after exercise for muscle recovery.</w:t>
      </w:r>
    </w:p>
    <w:p>
      <w:pPr>
        <w:pStyle w:val="Heading1"/>
      </w:pPr>
      <w:r>
        <w:t>References</w:t>
      </w:r>
    </w:p>
    <w:p>
      <w:pPr>
        <w:pStyle w:val="ListBullet"/>
      </w:pPr>
      <w:r>
        <w:t>Dietary Protein and Muscle Mass: Translating Science to Application and Health Benefit | Institute of Medicine Panel on Macronutrients | 2020 | Not applicable | unverified</w:t>
      </w:r>
    </w:p>
    <w:p>
      <w:pPr>
        <w:pStyle w:val="ListBullet"/>
      </w:pPr>
      <w:r>
        <w:t>Protein Timing and Its Effects on Muscle Protein Synthesis and Hypertrophy | Journal of Nutrition Science Editorial Board | 2022 | Not applicable | unverified</w:t>
      </w:r>
    </w:p>
    <w:p>
      <w:pPr>
        <w:pStyle w:val="ListBullet"/>
      </w:pPr>
      <w:r>
        <w:t>Position of the Academy of Nutrition and Dietetics: Protein and Exercise | Academy of Nutrition and Dietetics | 2019 | Not applicable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