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NUT-018 - Omega-6 Fatty Acids</w:t>
      </w:r>
    </w:p>
    <w:p>
      <w:r>
        <w:rPr>
          <w:i/>
        </w:rPr>
        <w:t>Linoleic acid, arachidonic acid, dietary balance, and inflammation myths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Macronutrients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Healthcare professionals, Nutrition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Omega-6 fatty acids, Linoleic acid, Arachidonic acid, Inflammation, Dietary balance, Essential fatty acids, Pro-inflammatory, Anti-inflammatory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Omega-6 fatty acids are a family of polyunsaturated fats essential for human health, with linoleic acid being the primary dietary omega-6 fatty acid. These fats play critical roles in cell membrane structure, signalling, and the production of bioactive lipid mediators. Arachidonic acid, derived from linoleic acid, is a key omega-6 fatty acid that serves as a precursor to eicosanoids, molecules involved in inflammation and immune responses. The balance between omega-6 and omega-3 fatty acids in the diet influences inflammatory pathways; however, recent evidence suggests that linoleic acid does not inherently promote inflammation and may have beneficial effects on cardiovascular health. Dietary sources rich in omega-6 fatty acids include vegetable oils such as soybean, corn, and sunflower oil, nuts, and seeds. While omega-6 fatty acids are essential and beneficial in appropriate amounts, excessive intake relative to omega-3 fatty acids has been hypothesized to contribute to pro-inflammatory states, but this relationship is nuanced and influenced by overall diet and individual factors. Practical relevance of omega-6 fatty acids lies in understanding their roles in growth, skin health, and cellular function, as well as their impact on chronic disease risk. Limitations in current knowledge include heterogeneous study designs and confounding dietary variables. Related concepts include essential fatty acids, omega-3 fatty acids, and eicosanoid metabolism.</w:t>
      </w:r>
    </w:p>
    <w:p>
      <w:pPr>
        <w:pStyle w:val="Heading1"/>
      </w:pPr>
      <w:r>
        <w:t>Customer Questions Answered</w:t>
      </w:r>
    </w:p>
    <w:p>
      <w:pPr>
        <w:pStyle w:val="ListBullet"/>
      </w:pPr>
      <w:r>
        <w:t>What are omega-6 fatty acids?</w:t>
      </w:r>
    </w:p>
    <w:p>
      <w:pPr>
        <w:pStyle w:val="ListBullet"/>
      </w:pPr>
      <w:r>
        <w:t>How do omega-6 fatty acids affect inflammation?</w:t>
      </w:r>
    </w:p>
    <w:p>
      <w:pPr>
        <w:pStyle w:val="ListBullet"/>
      </w:pPr>
      <w:r>
        <w:t>What is the difference between linoleic acid and arachidonic acid?</w:t>
      </w:r>
    </w:p>
    <w:p>
      <w:pPr>
        <w:pStyle w:val="ListBullet"/>
      </w:pPr>
      <w:r>
        <w:t>Are omega-6 fatty acids good or bad for health?</w:t>
      </w:r>
    </w:p>
    <w:p>
      <w:pPr>
        <w:pStyle w:val="ListBullet"/>
      </w:pPr>
      <w:r>
        <w:t>How can I achieve a healthy balance between omega-6 and omega-3 fatty acids?</w:t>
      </w:r>
    </w:p>
    <w:p>
      <w:pPr>
        <w:pStyle w:val="ListBullet"/>
      </w:pPr>
      <w:r>
        <w:t>What foods are rich in omega-6 fatty acids?</w:t>
      </w:r>
    </w:p>
    <w:p>
      <w:pPr>
        <w:pStyle w:val="ListBullet"/>
      </w:pPr>
      <w:r>
        <w:t>Can consuming too much omega-6 cause health problems?</w:t>
      </w:r>
    </w:p>
    <w:p>
      <w:pPr>
        <w:pStyle w:val="ListBullet"/>
      </w:pPr>
      <w:r>
        <w:t>How are omega-6 fatty acids involved in the body's physiological processes?</w:t>
      </w:r>
    </w:p>
    <w:p>
      <w:pPr>
        <w:pStyle w:val="Heading1"/>
      </w:pPr>
      <w:r>
        <w:t>Learning Objectives</w:t>
      </w:r>
    </w:p>
    <w:p>
      <w:pPr>
        <w:pStyle w:val="ListBullet"/>
      </w:pPr>
      <w:r>
        <w:t>Define omega-6 fatty acids and distinguish major types such as linoleic acid and arachidonic acid.</w:t>
      </w:r>
    </w:p>
    <w:p>
      <w:pPr>
        <w:pStyle w:val="ListBullet"/>
      </w:pPr>
      <w:r>
        <w:t>Understand the biochemical pathways and mechanisms by which omega-6 fatty acids influence inflammation.</w:t>
      </w:r>
    </w:p>
    <w:p>
      <w:pPr>
        <w:pStyle w:val="ListBullet"/>
      </w:pPr>
      <w:r>
        <w:t>Identify common dietary sources of omega-6 fatty acids and typical intake patterns.</w:t>
      </w:r>
    </w:p>
    <w:p>
      <w:pPr>
        <w:pStyle w:val="ListBullet"/>
      </w:pPr>
      <w:r>
        <w:t>Discuss the controversies and evidence surrounding omega-6 fatty acids and inflammation.</w:t>
      </w:r>
    </w:p>
    <w:p>
      <w:pPr>
        <w:pStyle w:val="ListBullet"/>
      </w:pPr>
      <w:r>
        <w:t>Explain the importance of omega-6 and omega-3 balance in human nutrition.</w:t>
      </w:r>
    </w:p>
    <w:p>
      <w:pPr>
        <w:pStyle w:val="ListBullet"/>
      </w:pPr>
      <w:r>
        <w:t>Recognize common misconceptions about omega-6 fatty acids.</w:t>
      </w:r>
    </w:p>
    <w:p>
      <w:pPr>
        <w:pStyle w:val="ListBullet"/>
      </w:pPr>
      <w:r>
        <w:t>Apply practical guidance for healthy consumption of omega-6 fatty acids.</w:t>
      </w:r>
    </w:p>
    <w:p>
      <w:pPr>
        <w:pStyle w:val="ListBullet"/>
      </w:pPr>
      <w:r>
        <w:t>Interpret clinical relevance and implications for dietary recommendations.</w:t>
      </w:r>
    </w:p>
    <w:p>
      <w:pPr>
        <w:pStyle w:val="Heading1"/>
      </w:pPr>
      <w:r>
        <w:t>Definition</w:t>
      </w:r>
    </w:p>
    <w:p>
      <w:r>
        <w:t>Omega-6 fatty acids are a class of essential polyunsaturated fatty acids characterized by the presence of a double bond six carbons from the methyl end of the fatty acid chain. They include linoleic acid, which is required in the diet, and arachidonic acid, a key metabolic derivative involved in inflammatory processes.</w:t>
      </w:r>
    </w:p>
    <w:p>
      <w:pPr>
        <w:pStyle w:val="Heading1"/>
      </w:pPr>
      <w:r>
        <w:t>Why This Matters</w:t>
      </w:r>
    </w:p>
    <w:p>
      <w:r>
        <w:t>Omega-6 fatty acids are vital for many physiological functions such as cell membranes, skin health, and immune responses. Understanding their roles and the balance with omega-3 fatty acids is important for informed dietary choices and for addressing inflammatory and chronic diseases.</w:t>
      </w:r>
    </w:p>
    <w:p>
      <w:pPr>
        <w:pStyle w:val="Heading1"/>
      </w:pPr>
      <w:r>
        <w:t>Introduction to Omega-6 Fatty Acids</w:t>
      </w:r>
    </w:p>
    <w:p>
      <w:r>
        <w:t>Omega-6 fatty acids are essential fats that must be obtained from the diet. They are polyunsaturated fatty acids with their first double bond at the sixth carbon from the methyl end. Linoleic acid (LA) is the principal omega-6 fatty acid consumed in the diet and is found abundantly in many plant oils. The body can convert linoleic acid into other omega-6 fatty acids, including arachidonic acid (AA), although this conversion rate is limited.</w:t>
      </w:r>
    </w:p>
    <w:p>
      <w:pPr>
        <w:pStyle w:val="Heading1"/>
      </w:pPr>
      <w:r>
        <w:t>Biochemical Roles and Metabolism</w:t>
      </w:r>
    </w:p>
    <w:p>
      <w:r>
        <w:t>Linoleic acid serves as a precursor for the synthesis of arachidonic acid, which is further metabolized to produce eicosanoids such as prostaglandins, thromboxanes, and leukotrienes. These molecules are involved in regulating inflammation, immune function, and other physiological responses. The balance of omega-6 derivatives relative to omega-3-derived eicosanoids can influence inflammatory signaling.</w:t>
      </w:r>
    </w:p>
    <w:p>
      <w:pPr>
        <w:pStyle w:val="Heading1"/>
      </w:pPr>
      <w:r>
        <w:t>Dietary Sources and Intake Patterns</w:t>
      </w:r>
    </w:p>
    <w:p>
      <w:r>
        <w:t>Primary dietary sources of omega-6 fatty acids include vegetable oils (such as soybean, corn, and sunflower oils), nuts, and seeds. Linoleic acid typically constitutes a significant portion of fat intake in Western diets. Understanding typical intake helps guide recommendations for balanced fatty acid consumption.</w:t>
      </w:r>
    </w:p>
    <w:p>
      <w:pPr>
        <w:pStyle w:val="Heading1"/>
      </w:pPr>
      <w:r>
        <w:t>Omega-6 Fatty Acids and Inflammation: Current Evidence</w:t>
      </w:r>
    </w:p>
    <w:p>
      <w:r>
        <w:t>Contrary to earlier beliefs, current research indicates that linoleic acid does not inherently promote inflammation. While arachidonic acid-derived eicosanoids can have pro-inflammatory effects, they also have roles in resolution and tissue repair. The net effect of omega-6 fatty acids on inflammation depends on the overall dietary context and the balance with omega-3 fatty acids.</w:t>
      </w:r>
    </w:p>
    <w:p>
      <w:pPr>
        <w:pStyle w:val="Heading1"/>
      </w:pPr>
      <w:r>
        <w:t>Balancing Omega-6 and Omega-3 Fatty Acids</w:t>
      </w:r>
    </w:p>
    <w:p>
      <w:r>
        <w:t>The relative amounts of omega-6 to omega-3 fatty acids in the diet influence inflammatory processes and health outcomes. Both classes are essential, and emphasis is on achieving a balanced intake rather than minimizing omega-6 consumption alone. Typical Western diets tend to have higher omega-6 to omega-3 ratios than recommended, but increasing omega-3 intake is often prioritized.</w:t>
      </w:r>
    </w:p>
    <w:p>
      <w:pPr>
        <w:pStyle w:val="Heading1"/>
      </w:pPr>
      <w:r>
        <w:t>Health Implications and Clinical Considerations</w:t>
      </w:r>
    </w:p>
    <w:p>
      <w:r>
        <w:t>Adequate omega-6 fatty acid intake supports skin integrity, growth, and reproductive health. Observational and interventional studies link higher linoleic acid intake with favorable cardiovascular outcomes. Potential concerns about excessive omega-6 intake driving chronic inflammation have not been definitively supported by clinical evidence. Individual health status, genetics, and lifestyle factors modulate these effects.</w:t>
      </w:r>
    </w:p>
    <w:p>
      <w:pPr>
        <w:pStyle w:val="Heading1"/>
      </w:pPr>
      <w:r>
        <w:t>Common Misconceptions about Omega-6 Fatty Acids</w:t>
      </w:r>
    </w:p>
    <w:p>
      <w:r>
        <w:t>A common misconception is that omega-6 fatty acids are universally pro-inflammatory and harmful, leading some consumers to avoid foods rich in omega-6 fats unnecessarily. Another myth is that lowering omega-6 intake alone can reduce inflammation, ignoring the need for concurrent omega-3 intake. These misunderstandings can impede balanced nutritional strategies.</w:t>
      </w:r>
    </w:p>
    <w:p>
      <w:pPr>
        <w:pStyle w:val="Heading1"/>
      </w:pPr>
      <w:r>
        <w:t>Practical Guidance for Consumers</w:t>
      </w:r>
    </w:p>
    <w:p>
      <w:r>
        <w:t>Consuming a varied diet that includes healthy sources of omega-6 fatty acids—such as nuts, seeds, and vegetable oils—supports essential physiological needs. Prioritizing omega-3 fatty acid intake through fatty fish or supplements complements omega-6 consumption for overall health. Avoiding excessive processed and fried foods rich in omega-6 is advisable as part of a healthful diet but not due to omega-6 content alone.</w:t>
      </w:r>
    </w:p>
    <w:p>
      <w:pPr>
        <w:pStyle w:val="Heading1"/>
      </w:pPr>
      <w:r>
        <w:t>Practical Guidance</w:t>
      </w:r>
    </w:p>
    <w:p>
      <w:pPr>
        <w:pStyle w:val="ListBullet"/>
      </w:pPr>
      <w:r>
        <w:t>Include sources of omega-6 fatty acids like nuts, seeds, and plant oils in your diet in moderation to meet essential fatty acid needs.</w:t>
      </w:r>
    </w:p>
    <w:p>
      <w:pPr>
        <w:pStyle w:val="ListBullet"/>
      </w:pPr>
      <w:r>
        <w:t>Balance omega-6 intake with sufficient omega-3 fatty acids by consuming fatty fish or omega-3 supplements.</w:t>
      </w:r>
    </w:p>
    <w:p>
      <w:pPr>
        <w:pStyle w:val="ListBullet"/>
      </w:pPr>
      <w:r>
        <w:t>Do not extremely restrict omega-6 fats as they are essential for health and contribute to skin, immune, and cellular functions.</w:t>
      </w:r>
    </w:p>
    <w:p>
      <w:pPr>
        <w:pStyle w:val="ListBullet"/>
      </w:pPr>
      <w:r>
        <w:t>Limit intake of processed foods high in omega-6 oils to reduce potential negative health effects unrelated to omega-6 fats per se.</w:t>
      </w:r>
    </w:p>
    <w:p>
      <w:pPr>
        <w:pStyle w:val="ListBullet"/>
      </w:pPr>
      <w:r>
        <w:t>Consult healthcare professionals before making significant changes to fatty acid consumption especially if managing inflammatory or chronic conditions.</w:t>
      </w:r>
    </w:p>
    <w:p>
      <w:pPr>
        <w:pStyle w:val="Heading1"/>
      </w:pPr>
      <w:r>
        <w:t>Safety Notes</w:t>
      </w:r>
    </w:p>
    <w:p>
      <w:pPr>
        <w:pStyle w:val="ListBullet"/>
      </w:pPr>
      <w:r>
        <w:t>Excessive intake of any fat, including omega-6 fatty acids, can contribute to calorie surplus and weight gain.</w:t>
      </w:r>
    </w:p>
    <w:p>
      <w:pPr>
        <w:pStyle w:val="ListBullet"/>
      </w:pPr>
      <w:r>
        <w:t>Patients with certain health conditions should seek personalized advice before altering fatty acid intake substantially.</w:t>
      </w:r>
    </w:p>
    <w:p>
      <w:pPr>
        <w:pStyle w:val="ListBullet"/>
      </w:pPr>
      <w:r>
        <w:t>Some individuals may have genetic variations affecting fatty acid metabolism, influencing individual responses.</w:t>
      </w:r>
    </w:p>
    <w:p>
      <w:pPr>
        <w:pStyle w:val="ListBullet"/>
      </w:pPr>
      <w:r>
        <w:t>Omega-6 fatty acids from natural food sources are generally safe when consumed within dietary guidelines.</w:t>
      </w:r>
    </w:p>
    <w:p>
      <w:pPr>
        <w:pStyle w:val="Heading1"/>
      </w:pPr>
      <w:r>
        <w:t>Common Misconceptions</w:t>
      </w:r>
    </w:p>
    <w:p>
      <w:r>
        <w:rPr>
          <w:b/>
        </w:rPr>
        <w:t xml:space="preserve">Misconception: </w:t>
      </w:r>
      <w:r>
        <w:t>Omega-6 fatty acids are always pro-inflammatory and should be avoided.</w:t>
      </w:r>
    </w:p>
    <w:p>
      <w:r>
        <w:rPr>
          <w:b/>
        </w:rPr>
        <w:t xml:space="preserve">Reality: </w:t>
      </w:r>
      <w:r>
        <w:t>Omega-6 fatty acids like linoleic acid do not inherently cause inflammation and are essential for health.</w:t>
      </w:r>
    </w:p>
    <w:p>
      <w:r>
        <w:rPr>
          <w:b/>
        </w:rPr>
        <w:t xml:space="preserve">Misconception: </w:t>
      </w:r>
      <w:r>
        <w:t>Lowering omega-6 intake alone reduces inflammation effectively.</w:t>
      </w:r>
    </w:p>
    <w:p>
      <w:r>
        <w:rPr>
          <w:b/>
        </w:rPr>
        <w:t xml:space="preserve">Reality: </w:t>
      </w:r>
      <w:r>
        <w:t>Balanced intake of omega-6 and omega-3 fatty acids is necessary; increasing omega-3 intake is crucial to modulating inflammation.</w:t>
      </w:r>
    </w:p>
    <w:p>
      <w:pPr>
        <w:pStyle w:val="Heading1"/>
      </w:pPr>
      <w:r>
        <w:t>Clinical Pearls</w:t>
      </w:r>
    </w:p>
    <w:p>
      <w:pPr>
        <w:pStyle w:val="ListNumber"/>
      </w:pPr>
      <w:r>
        <w:t>Linoleic acid is abundant in most plant oils and is crucial for skin barrier function and cellular health.</w:t>
      </w:r>
    </w:p>
    <w:p>
      <w:pPr>
        <w:pStyle w:val="ListNumber"/>
      </w:pPr>
      <w:r>
        <w:t>Arachidonic acid is a metabolic product of linoleic acid and acts as a precursor to important bioactive lipids involved in immune and inflammatory responses.</w:t>
      </w:r>
    </w:p>
    <w:p>
      <w:pPr>
        <w:pStyle w:val="ListNumber"/>
      </w:pPr>
      <w:r>
        <w:t>Balanced omega-6/omega-3 ratios are more important than absolute omega-6 restriction for controlling inflammation.</w:t>
      </w:r>
    </w:p>
    <w:p>
      <w:pPr>
        <w:pStyle w:val="ListNumber"/>
      </w:pPr>
      <w:r>
        <w:t>Evidence supports cardiovascular benefits from dietary linoleic acid within a diverse diet.</w:t>
      </w:r>
    </w:p>
    <w:p>
      <w:pPr>
        <w:pStyle w:val="Heading1"/>
      </w:pPr>
      <w:r>
        <w:t>Key Takeaways</w:t>
      </w:r>
    </w:p>
    <w:p>
      <w:pPr>
        <w:pStyle w:val="ListBullet"/>
      </w:pPr>
      <w:r>
        <w:t>Omega-6 fatty acids are essential polyunsaturated fats necessary for multiple body functions.</w:t>
      </w:r>
    </w:p>
    <w:p>
      <w:pPr>
        <w:pStyle w:val="ListBullet"/>
      </w:pPr>
      <w:r>
        <w:t>Linoleic acid is the main dietary omega-6 fatty acid, metabolized to arachidonic acid involved in inflammation and immunity.</w:t>
      </w:r>
    </w:p>
    <w:p>
      <w:pPr>
        <w:pStyle w:val="ListBullet"/>
      </w:pPr>
      <w:r>
        <w:t>The relationship between omega-6 intake and inflammation is complex and not simply pro-inflammatory.</w:t>
      </w:r>
    </w:p>
    <w:p>
      <w:pPr>
        <w:pStyle w:val="ListBullet"/>
      </w:pPr>
      <w:r>
        <w:t>Dietary balance with omega-3 fatty acids is important for optimal health outcomes.</w:t>
      </w:r>
    </w:p>
    <w:p>
      <w:pPr>
        <w:pStyle w:val="ListBullet"/>
      </w:pPr>
      <w:r>
        <w:t>Common misconceptions about omega-6 fats can lead to unnecessary dietary restrictions.</w:t>
      </w:r>
    </w:p>
    <w:p>
      <w:pPr>
        <w:pStyle w:val="Heading1"/>
      </w:pPr>
      <w:r>
        <w:t>Glossary</w:t>
      </w:r>
    </w:p>
    <w:p>
      <w:r>
        <w:rPr>
          <w:b/>
        </w:rPr>
        <w:t xml:space="preserve">Omega-6 Fatty Acids: </w:t>
      </w:r>
      <w:r>
        <w:t>A family of essential polyunsaturated fatty acids with the first double bond at the sixth carbon from the methyl end, important for health.</w:t>
      </w:r>
    </w:p>
    <w:p>
      <w:r>
        <w:rPr>
          <w:b/>
        </w:rPr>
        <w:t xml:space="preserve">Linoleic Acid (LA): </w:t>
      </w:r>
      <w:r>
        <w:t>The primary dietary omega-6 fatty acid found in many vegetable oils, essential for human nutrition.</w:t>
      </w:r>
    </w:p>
    <w:p>
      <w:r>
        <w:rPr>
          <w:b/>
        </w:rPr>
        <w:t xml:space="preserve">Arachidonic Acid (AA): </w:t>
      </w:r>
      <w:r>
        <w:t>A metabolite of linoleic acid that serves as a precursor to eicosanoids involved in inflammation and immune regulation.</w:t>
      </w:r>
    </w:p>
    <w:p>
      <w:r>
        <w:rPr>
          <w:b/>
        </w:rPr>
        <w:t xml:space="preserve">Eicosanoids: </w:t>
      </w:r>
      <w:r>
        <w:t>Bioactive lipid compounds derived from fatty acids that regulate inflammation, immunity, and other physiological processes.</w:t>
      </w:r>
    </w:p>
    <w:p>
      <w:r>
        <w:rPr>
          <w:b/>
        </w:rPr>
        <w:t xml:space="preserve">Polyunsaturated Fatty Acids (PUFAs): </w:t>
      </w:r>
      <w:r>
        <w:t>Fats containing more than one double bond in their carbon chain, including omega-3 and omega-6 fatty acids.</w:t>
      </w:r>
    </w:p>
    <w:p>
      <w:pPr>
        <w:pStyle w:val="Heading1"/>
      </w:pPr>
      <w:r>
        <w:t>Related Modules</w:t>
      </w:r>
    </w:p>
    <w:p>
      <w:pPr>
        <w:pStyle w:val="ListBullet"/>
      </w:pPr>
      <w:r>
        <w:t>NUT-015 Omega-3 Fatty Acids</w:t>
      </w:r>
    </w:p>
    <w:p>
      <w:pPr>
        <w:pStyle w:val="ListBullet"/>
      </w:pPr>
      <w:r>
        <w:t>NUT-020 Essential Fatty Acids Overview</w:t>
      </w:r>
    </w:p>
    <w:p>
      <w:pPr>
        <w:pStyle w:val="ListBullet"/>
      </w:pPr>
      <w:r>
        <w:t>NUT-022 Dietary Fats and Cardiovascular Health</w:t>
      </w:r>
    </w:p>
    <w:p>
      <w:pPr>
        <w:pStyle w:val="Heading1"/>
      </w:pPr>
      <w:r>
        <w:t>Illustration Specifications</w:t>
      </w:r>
    </w:p>
    <w:p>
      <w:pPr>
        <w:pStyle w:val="Heading2"/>
      </w:pPr>
      <w:r>
        <w:t>ILL-001 - Chemical Structure of Linoleic and Arachidonic Acids</w:t>
      </w:r>
    </w:p>
    <w:p>
      <w:r>
        <w:t>Type: Diagram</w:t>
      </w:r>
    </w:p>
    <w:p>
      <w:r>
        <w:t>Shows the molecular structures highlighting the position of double bonds in linoleic acid and arachidonic acid.</w:t>
      </w:r>
    </w:p>
    <w:p>
      <w:r>
        <w:t>Alt text: Chemical structures of linoleic acid and arachidonic acid with double bonds indicated.</w:t>
      </w:r>
    </w:p>
    <w:p>
      <w:pPr>
        <w:pStyle w:val="Heading2"/>
      </w:pPr>
      <w:r>
        <w:t>ILL-002 - Metabolic Pathway from Linoleic Acid to Eicosanoids</w:t>
      </w:r>
    </w:p>
    <w:p>
      <w:r>
        <w:t>Type: Flowchart</w:t>
      </w:r>
    </w:p>
    <w:p>
      <w:r>
        <w:t>Illustrates enzymatic conversions from linoleic acid to arachidonic acid and then to various eicosanoids.</w:t>
      </w:r>
    </w:p>
    <w:p>
      <w:r>
        <w:t>Alt text: Flowchart showing conversion of linoleic acid to arachidonic acid and downstream eicosanoids.</w:t>
      </w:r>
    </w:p>
    <w:p>
      <w:pPr>
        <w:pStyle w:val="Heading2"/>
      </w:pPr>
      <w:r>
        <w:t>ILL-003 - Dietary Sources of Omega-6 Fatty Acids</w:t>
      </w:r>
    </w:p>
    <w:p>
      <w:r>
        <w:t>Type: Infographic</w:t>
      </w:r>
    </w:p>
    <w:p>
      <w:r>
        <w:t>Depicts common foods rich in omega-6 fatty acids such as vegetable oils, nuts, and seeds.</w:t>
      </w:r>
    </w:p>
    <w:p>
      <w:r>
        <w:t>Alt text: Images of foods high in omega-6 fatty acids including oils, nuts, and seeds.</w:t>
      </w:r>
    </w:p>
    <w:p>
      <w:pPr>
        <w:pStyle w:val="Heading2"/>
      </w:pPr>
      <w:r>
        <w:t>ILL-004 - Omega-6 and Omega-3 Fatty Acids Balance</w:t>
      </w:r>
    </w:p>
    <w:p>
      <w:r>
        <w:t>Type: Graph</w:t>
      </w:r>
    </w:p>
    <w:p>
      <w:r>
        <w:t>Demonstrates typical Western diet omega-6 to omega-3 ratio compared to recommended ratios.</w:t>
      </w:r>
    </w:p>
    <w:p>
      <w:r>
        <w:t>Alt text: Graph comparing omega-6 to omega-3 fatty acid intake ratios in different diets.</w:t>
      </w:r>
    </w:p>
    <w:p>
      <w:pPr>
        <w:pStyle w:val="Heading1"/>
      </w:pPr>
      <w:r>
        <w:t>References</w:t>
      </w:r>
    </w:p>
    <w:p>
      <w:pPr>
        <w:pStyle w:val="ListBullet"/>
      </w:pPr>
      <w:r>
        <w:t>Dietary omega-6 fatty acids and inflammation | Nutrition Review Journal | 2022 |  | unverified</w:t>
      </w:r>
    </w:p>
    <w:p>
      <w:pPr>
        <w:pStyle w:val="ListBullet"/>
      </w:pPr>
      <w:r>
        <w:t>Metabolism and functions of omega-6 polyunsaturated fatty acids | Lipid Research Institute | 2021 |  | unverified</w:t>
      </w:r>
    </w:p>
    <w:p>
      <w:pPr>
        <w:pStyle w:val="ListBullet"/>
      </w:pPr>
      <w:r>
        <w:t>Impact of dietary linoleic acid on cardiovascular disease risk | Cardiology Expert Panel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