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LAB-023 - Lymphocytes</w:t>
      </w:r>
    </w:p>
    <w:p>
      <w:r>
        <w:rPr>
          <w:i/>
        </w:rPr>
        <w:t>What lymphocytes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Testing and Diagnosis, Monitoring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(medical laypersons)</w:t>
            </w:r>
          </w:p>
        </w:tc>
      </w:tr>
      <w:tr>
        <w:tc>
          <w:tcPr>
            <w:tcW w:type="dxa" w:w="4968"/>
          </w:tcPr>
          <w:p>
            <w:r>
              <w:rPr>
                <w:b/>
              </w:rPr>
              <w:t>Keywords</w:t>
            </w:r>
          </w:p>
        </w:tc>
        <w:tc>
          <w:tcPr>
            <w:tcW w:type="dxa" w:w="4968"/>
          </w:tcPr>
          <w:p>
            <w:r>
              <w:t>Lymphocytes, White blood cells, Lymphocyte count, Immune system, Blood test, Differential count, Lymphocytosis, Lymphocytopenia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Lymphocytes are a type of white blood cells (WBCs) crucial for the immune system's function, involved in recognizing and combating infections and abnormal cells. Measured as part of a complete blood count (CBC) or differential white blood cell count, lymphocyte counts are expressed as absolute numbers or percentages relative to total WBCs. Normal lymphocyte counts typically range from approximately 1,000 to 4,800 cells per microliter of blood, though reference values vary by laboratory and age. Elevated lymphocyte levels, or lymphocytosis, can signal viral infections, autoimmune disorders, or certain blood cancers like lymphocytic leukemia. Conversely, low lymphocyte counts, termed lymphocytopenia, may result from immunodeficiency, bone marrow suppression, or acute stress. The lymphocyte test involves automated cell counters or manual microscopy with differential staining to distinguish lymphocytes from other leukocytes. Clinically, lymphocyte counts aid in diagnosing infections, monitoring immune status, and guiding treatment decisions. However, interpretation requires consideration of patient context, as transient fluctuations can occur due to recent infections or medication use. Limitations include variability by age, stress, and technical factors impacting accuracy. Lymphocytes are also described using synonyms such as immunocytes or lymphoid cells. Understanding lymphocyte results enhances patient care by integrating clinical findings with laboratory data. Safety concerns are minimal since testing requires only standard blood draws. This module provides key concepts, interpretation guidance, practical uses, and addresses common misconceptions to support informed clinical and patient decisions regarding lymphocyte testing.</w:t>
      </w:r>
    </w:p>
    <w:p>
      <w:pPr>
        <w:pStyle w:val="Heading1"/>
      </w:pPr>
      <w:r>
        <w:t>Customer Questions Answered</w:t>
      </w:r>
    </w:p>
    <w:p>
      <w:pPr>
        <w:pStyle w:val="ListBullet"/>
      </w:pPr>
      <w:r>
        <w:t>What are lymphocytes and why are they important?</w:t>
      </w:r>
    </w:p>
    <w:p>
      <w:pPr>
        <w:pStyle w:val="ListBullet"/>
      </w:pPr>
      <w:r>
        <w:t>What does a lymphocyte count measure in a blood test?</w:t>
      </w:r>
    </w:p>
    <w:p>
      <w:pPr>
        <w:pStyle w:val="ListBullet"/>
      </w:pPr>
      <w:r>
        <w:t>What is a normal lymphocyte count?</w:t>
      </w:r>
    </w:p>
    <w:p>
      <w:pPr>
        <w:pStyle w:val="ListBullet"/>
      </w:pPr>
      <w:r>
        <w:t>What causes high lymphocyte levels (lymphocytosis)?</w:t>
      </w:r>
    </w:p>
    <w:p>
      <w:pPr>
        <w:pStyle w:val="ListBullet"/>
      </w:pPr>
      <w:r>
        <w:t>What causes low lymphocyte levels (lymphocytopenia)?</w:t>
      </w:r>
    </w:p>
    <w:p>
      <w:pPr>
        <w:pStyle w:val="ListBullet"/>
      </w:pPr>
      <w:r>
        <w:t>How is the lymphocyte count measured?</w:t>
      </w:r>
    </w:p>
    <w:p>
      <w:pPr>
        <w:pStyle w:val="ListBullet"/>
      </w:pPr>
      <w:r>
        <w:t>What do abnormal lymphocyte results mean for my health?</w:t>
      </w:r>
    </w:p>
    <w:p>
      <w:pPr>
        <w:pStyle w:val="ListBullet"/>
      </w:pPr>
      <w:r>
        <w:t>Can infections affect lymphocyte levels?</w:t>
      </w:r>
    </w:p>
    <w:p>
      <w:pPr>
        <w:pStyle w:val="ListBullet"/>
      </w:pPr>
      <w:r>
        <w:t>Are there any diseases associated with abnormal lymphocyte counts?</w:t>
      </w:r>
    </w:p>
    <w:p>
      <w:pPr>
        <w:pStyle w:val="ListBullet"/>
      </w:pPr>
      <w:r>
        <w:t>How reliable is the lymphocyte count test?</w:t>
      </w:r>
    </w:p>
    <w:p>
      <w:pPr>
        <w:pStyle w:val="ListBullet"/>
      </w:pPr>
      <w:r>
        <w:t>When should I get my lymphocytes tested?</w:t>
      </w:r>
    </w:p>
    <w:p>
      <w:pPr>
        <w:pStyle w:val="ListBullet"/>
      </w:pPr>
      <w:r>
        <w:t>How do doctors use lymphocyte counts to guide treatment?</w:t>
      </w:r>
    </w:p>
    <w:p>
      <w:pPr>
        <w:pStyle w:val="Heading1"/>
      </w:pPr>
      <w:r>
        <w:t>Learning Objectives</w:t>
      </w:r>
    </w:p>
    <w:p>
      <w:pPr>
        <w:pStyle w:val="ListBullet"/>
      </w:pPr>
      <w:r>
        <w:t>Define lymphocytes and their role in the immune system.</w:t>
      </w:r>
    </w:p>
    <w:p>
      <w:pPr>
        <w:pStyle w:val="ListBullet"/>
      </w:pPr>
      <w:r>
        <w:t>Describe how lymphocyte counts are measured and reported.</w:t>
      </w:r>
    </w:p>
    <w:p>
      <w:pPr>
        <w:pStyle w:val="ListBullet"/>
      </w:pPr>
      <w:r>
        <w:t>Identify normal and abnormal lymphocyte count ranges.</w:t>
      </w:r>
    </w:p>
    <w:p>
      <w:pPr>
        <w:pStyle w:val="ListBullet"/>
      </w:pPr>
      <w:r>
        <w:t>Explain the causes and clinical implications of lymphocytosis and lymphocytopenia.</w:t>
      </w:r>
    </w:p>
    <w:p>
      <w:pPr>
        <w:pStyle w:val="ListBullet"/>
      </w:pPr>
      <w:r>
        <w:t>Discuss limitations and factors affecting lymphocyte test accuracy.</w:t>
      </w:r>
    </w:p>
    <w:p>
      <w:pPr>
        <w:pStyle w:val="ListBullet"/>
      </w:pPr>
      <w:r>
        <w:t>Recognize common misconceptions related to lymphocyte testing.</w:t>
      </w:r>
    </w:p>
    <w:p>
      <w:pPr>
        <w:pStyle w:val="ListBullet"/>
      </w:pPr>
      <w:r>
        <w:t>Apply lymphocyte count interpretation to clinical scenarios.</w:t>
      </w:r>
    </w:p>
    <w:p>
      <w:pPr>
        <w:pStyle w:val="ListBullet"/>
      </w:pPr>
      <w:r>
        <w:t>Understand safety considerations in lymphocyte testing.</w:t>
      </w:r>
    </w:p>
    <w:p>
      <w:pPr>
        <w:pStyle w:val="Heading1"/>
      </w:pPr>
      <w:r>
        <w:t>Definition</w:t>
      </w:r>
    </w:p>
    <w:p>
      <w:r>
        <w:t>Lymphocytes are a subset of white blood cells (leukocytes) that play essential roles in the body's adaptive immune response, including recognizing and fighting pathogens, infected cells, and abnormal cells such as tumor cells. They include T cells, B cells, and natural killer (NK) cells.</w:t>
      </w:r>
    </w:p>
    <w:p>
      <w:pPr>
        <w:pStyle w:val="Heading1"/>
      </w:pPr>
      <w:r>
        <w:t>Why This Matters</w:t>
      </w:r>
    </w:p>
    <w:p>
      <w:r>
        <w:t>Lymphocyte counts from blood tests provide critical information about immune function and help diagnose, monitor, and manage a variety of medical conditions including infections, immune disorders, and hematological malignancies. Knowing how to understand lymphocyte results empowers patients and healthcare providers to make informed decisions about diagnosis and treatment.</w:t>
      </w:r>
    </w:p>
    <w:p>
      <w:pPr>
        <w:pStyle w:val="Heading1"/>
      </w:pPr>
      <w:r>
        <w:t>What Are Lymphocytes?</w:t>
      </w:r>
    </w:p>
    <w:p>
      <w:r>
        <w:t>Lymphocytes are white blood cells integral to the immune system's adaptive arm. They include T lymphocytes (T cells), which modulate and directly attack infected cells; B lymphocytes (B cells), which produce antibodies; and natural killer (NK) cells, which target tumor and virally infected cells. These cells originate from bone marrow stem cells and circulate between blood, lymphatic tissue, and organs.</w:t>
      </w:r>
    </w:p>
    <w:p>
      <w:pPr>
        <w:pStyle w:val="Heading1"/>
      </w:pPr>
      <w:r>
        <w:t>How Are Lymphocyte Counts Measured?</w:t>
      </w:r>
    </w:p>
    <w:p>
      <w:r>
        <w:t>Lymphocyte counts are obtained using automated hematology analyzers as part of a complete blood count (CBC) with differential. Blood samples are collected via venipuncture and processed to measure total white blood cell count and the percentage of lymphocytes among them. The absolute lymphocyte count (ALC) is calculated by multiplying the total white blood cell count by the percentage of lymphocytes. Manual microscopic examination using stained blood smears is used in certain situations for confirmation or detailed morphological evaluation.</w:t>
      </w:r>
    </w:p>
    <w:p>
      <w:pPr>
        <w:pStyle w:val="Heading1"/>
      </w:pPr>
      <w:r>
        <w:t>Normal Ranges for Lymphocyte Counts</w:t>
      </w:r>
    </w:p>
    <w:p>
      <w:r>
        <w:t>Normal lymphocyte counts typically range between 1,000 and 4,800 lymphocytes per microliter (cells/μL) of blood in adults, but reference intervals may vary by laboratory, age, and measurement methods. Lymphocyte percentages generally range between 20% and 40% of total white blood cells. Pediatric populations often have higher normal lymphocyte counts compared to adults.</w:t>
      </w:r>
    </w:p>
    <w:p>
      <w:pPr>
        <w:pStyle w:val="Heading1"/>
      </w:pPr>
      <w:r>
        <w:t>Causes and Implications of High Lymphocyte Counts (Lymphocytosis)</w:t>
      </w:r>
    </w:p>
    <w:p>
      <w:r>
        <w:t>Lymphocytosis is an increase in lymphocyte count above the normal range. It commonly occurs in viral infections such as infectious mononucleosis, cytomegalovirus, and hepatitis. It can also be seen in chronic inflammatory conditions, autoimmune diseases, and hematologic malignancies such as chronic lymphocytic leukemia (CLL). Transient lymphocytosis may also result from stress responses or smoking.</w:t>
      </w:r>
    </w:p>
    <w:p>
      <w:pPr>
        <w:pStyle w:val="Heading1"/>
      </w:pPr>
      <w:r>
        <w:t>Causes and Implications of Low Lymphocyte Counts (Lymphocytopenia)</w:t>
      </w:r>
    </w:p>
    <w:p>
      <w:r>
        <w:t>Lymphocytopenia refers to lymphocyte counts below the normal lower limit. This can occur due to immunodeficiency disorders (including HIV/AIDS), bone marrow suppression from chemotherapy or radiation, malnutrition, severe infections (sepsis), and certain medications such as corticosteroids. Low lymphocyte counts suggest impaired immune function and increased vulnerability to infections.</w:t>
      </w:r>
    </w:p>
    <w:p>
      <w:pPr>
        <w:pStyle w:val="Heading1"/>
      </w:pPr>
      <w:r>
        <w:t>Physiological Roles of Lymphocytes in Immunity</w:t>
      </w:r>
    </w:p>
    <w:p>
      <w:r>
        <w:t>Lymphocytes are central to adaptive immunity, distinguishing specific pathogens or abnormal cells. T cells help regulate immune responses and directly kill infected cells, B cells produce antigen-specific antibodies, and NK cells mediate innate immune responses targeting cells lacking normal markers. Lymphocytes participate in immune memory, enabling quicker responses upon re-exposure to pathogens.</w:t>
      </w:r>
    </w:p>
    <w:p>
      <w:pPr>
        <w:pStyle w:val="Heading1"/>
      </w:pPr>
      <w:r>
        <w:t>Limitations and Variability of Lymphocyte Testing</w:t>
      </w:r>
    </w:p>
    <w:p>
      <w:r>
        <w:t>Lymphocyte counts can be influenced by factors such as age, stress, time of day, recent infections, and medications. Lab methodology variability and transient physiological changes can affect results, necessitating cautious interpretation. Lymphocyte counts alone are not diagnostic but should be considered alongside clinical presentation and other laboratory findings.</w:t>
      </w:r>
    </w:p>
    <w:p>
      <w:pPr>
        <w:pStyle w:val="Heading1"/>
      </w:pPr>
      <w:r>
        <w:t>Clinical Applications of Lymphocyte Counts</w:t>
      </w:r>
    </w:p>
    <w:p>
      <w:r>
        <w:t>Lymphocyte measurements help detect infections, monitor immune status in immunocompromised patients, guide diagnosis of hematological diseases, and assess response to therapies such as chemotherapy. Abnormal lymphocyte counts may prompt further specialized testing including flow cytometry or bone marrow biopsy.</w:t>
      </w:r>
    </w:p>
    <w:p>
      <w:pPr>
        <w:pStyle w:val="Heading1"/>
      </w:pPr>
      <w:r>
        <w:t>Common Misconceptions About Lymphocyte Results</w:t>
      </w:r>
    </w:p>
    <w:p>
      <w:r>
        <w:t>Some believe any lymphocyte elevation signifies cancer, but transient increases are often benign. Others may assume normal lymphocyte counts guarantee immunity. Interpretation requires integrating clinical context and understanding test limitations. Lymphocyte numbers do not provide direct information about immune functionality without further assessment.</w:t>
      </w:r>
    </w:p>
    <w:p>
      <w:pPr>
        <w:pStyle w:val="Heading1"/>
      </w:pPr>
      <w:r>
        <w:t>Safety Considerations in Lymphocyte Testing</w:t>
      </w:r>
    </w:p>
    <w:p>
      <w:r>
        <w:t>Obtaining lymphocyte counts requires a standard blood draw with minimal risk. There are no significant safety concerns directly related to the lymphocyte count test. Proper technique minimizes complications such as bruising or infection from blood collection.</w:t>
      </w:r>
    </w:p>
    <w:p>
      <w:pPr>
        <w:pStyle w:val="Heading1"/>
      </w:pPr>
      <w:r>
        <w:t>Synonyms and Related Terms for Lymphocytes</w:t>
      </w:r>
    </w:p>
    <w:p>
      <w:r>
        <w:t>Lymphocytes are also known as lymphoid cells or immunocytes. The term 'lymphocytic count' may be used interchangeably with lymphocyte count. Understanding related terminology helps clarify clinical communication and literature.</w:t>
      </w:r>
    </w:p>
    <w:p>
      <w:pPr>
        <w:pStyle w:val="Heading1"/>
      </w:pPr>
      <w:r>
        <w:t>Practical Guidance</w:t>
      </w:r>
    </w:p>
    <w:p>
      <w:pPr>
        <w:pStyle w:val="ListBullet"/>
      </w:pPr>
      <w:r>
        <w:t>Discuss lymphocyte results with your healthcare provider to interpret values in context.</w:t>
      </w:r>
    </w:p>
    <w:p>
      <w:pPr>
        <w:pStyle w:val="ListBullet"/>
      </w:pPr>
      <w:r>
        <w:t>Do not rely solely on lymphocyte counts for diagnosis; they are one part of the clinical picture.</w:t>
      </w:r>
    </w:p>
    <w:p>
      <w:pPr>
        <w:pStyle w:val="ListBullet"/>
      </w:pPr>
      <w:r>
        <w:t>Consider repeat testing if initial lymphocyte counts are abnormal before concluding a diagnosis.</w:t>
      </w:r>
    </w:p>
    <w:p>
      <w:pPr>
        <w:pStyle w:val="ListBullet"/>
      </w:pPr>
      <w:r>
        <w:t>Inform your healthcare provider about recent infections, medications, or stressors which may affect lymphocyte counts.</w:t>
      </w:r>
    </w:p>
    <w:p>
      <w:pPr>
        <w:pStyle w:val="ListBullet"/>
      </w:pPr>
      <w:r>
        <w:t>Understand that both high and low lymphocyte counts may require further evaluation.</w:t>
      </w:r>
    </w:p>
    <w:p>
      <w:pPr>
        <w:pStyle w:val="ListBullet"/>
      </w:pPr>
      <w:r>
        <w:t>Maintain scheduled blood tests when monitoring treatment response involving the immune system.</w:t>
      </w:r>
    </w:p>
    <w:p>
      <w:pPr>
        <w:pStyle w:val="ListBullet"/>
      </w:pPr>
      <w:r>
        <w:t>Ask about additional testing if lymphocyte abnormalities persist or if symptoms worsen.</w:t>
      </w:r>
    </w:p>
    <w:p>
      <w:pPr>
        <w:pStyle w:val="ListBullet"/>
      </w:pPr>
      <w:r>
        <w:t>Follow laboratory instructions for blood sample collection timing if advised.</w:t>
      </w:r>
    </w:p>
    <w:p>
      <w:pPr>
        <w:pStyle w:val="Heading1"/>
      </w:pPr>
      <w:r>
        <w:t>Safety Notes</w:t>
      </w:r>
    </w:p>
    <w:p>
      <w:pPr>
        <w:pStyle w:val="ListBullet"/>
      </w:pPr>
      <w:r>
        <w:t>Blood draws for lymphocyte counts are routine with low risk.</w:t>
      </w:r>
    </w:p>
    <w:p>
      <w:pPr>
        <w:pStyle w:val="ListBullet"/>
      </w:pPr>
      <w:r>
        <w:t>Minimal discomfort or bruising may occur during venipuncture.</w:t>
      </w:r>
    </w:p>
    <w:p>
      <w:pPr>
        <w:pStyle w:val="ListBullet"/>
      </w:pPr>
      <w:r>
        <w:t>Inform your provider of any bleeding disorders prior to the blood draw.</w:t>
      </w:r>
    </w:p>
    <w:p>
      <w:pPr>
        <w:pStyle w:val="ListBullet"/>
      </w:pPr>
      <w:r>
        <w:t>No direct safety risks are associated with lymphocyte measurements beyond standard blood testing.</w:t>
      </w:r>
    </w:p>
    <w:p>
      <w:pPr>
        <w:pStyle w:val="Heading1"/>
      </w:pPr>
      <w:r>
        <w:t>Common Misconceptions</w:t>
      </w:r>
    </w:p>
    <w:p>
      <w:r>
        <w:rPr>
          <w:b/>
        </w:rPr>
        <w:t xml:space="preserve">Misconception: </w:t>
      </w:r>
      <w:r>
        <w:t>All elevated lymphocyte counts indicate cancer.</w:t>
      </w:r>
    </w:p>
    <w:p>
      <w:r>
        <w:rPr>
          <w:b/>
        </w:rPr>
        <w:t xml:space="preserve">Reality: </w:t>
      </w:r>
      <w:r>
        <w:t>Many causes of lymphocytosis are benign and related to infections or inflammation.</w:t>
      </w:r>
    </w:p>
    <w:p>
      <w:r>
        <w:rPr>
          <w:b/>
        </w:rPr>
        <w:t xml:space="preserve">Misconception: </w:t>
      </w:r>
      <w:r>
        <w:t>Normal lymphocyte count means no immune problems.</w:t>
      </w:r>
    </w:p>
    <w:p>
      <w:r>
        <w:rPr>
          <w:b/>
        </w:rPr>
        <w:t xml:space="preserve">Reality: </w:t>
      </w:r>
      <w:r>
        <w:t>Normal numbers do not guarantee immune competence; function tests may be needed.</w:t>
      </w:r>
    </w:p>
    <w:p>
      <w:r>
        <w:rPr>
          <w:b/>
        </w:rPr>
        <w:t xml:space="preserve">Misconception: </w:t>
      </w:r>
      <w:r>
        <w:t>Lymphocyte counts can diagnose specific diseases alone.</w:t>
      </w:r>
    </w:p>
    <w:p>
      <w:r>
        <w:rPr>
          <w:b/>
        </w:rPr>
        <w:t xml:space="preserve">Reality: </w:t>
      </w:r>
      <w:r>
        <w:t>Lymphocyte counts must be integrated with clinical and other lab findings.</w:t>
      </w:r>
    </w:p>
    <w:p>
      <w:pPr>
        <w:pStyle w:val="Heading1"/>
      </w:pPr>
      <w:r>
        <w:t>Clinical Pearls</w:t>
      </w:r>
    </w:p>
    <w:p>
      <w:pPr>
        <w:pStyle w:val="ListNumber"/>
      </w:pPr>
      <w:r>
        <w:t>Absolute lymphocyte counts are more informative than percentages alone.</w:t>
      </w:r>
    </w:p>
    <w:p>
      <w:pPr>
        <w:pStyle w:val="ListNumber"/>
      </w:pPr>
      <w:r>
        <w:t>Pediatric lymphocyte reference ranges differ significantly from adults.</w:t>
      </w:r>
    </w:p>
    <w:p>
      <w:pPr>
        <w:pStyle w:val="ListNumber"/>
      </w:pPr>
      <w:r>
        <w:t>Transient lymphocytosis commonly occurs after viral infections and usually resolves.</w:t>
      </w:r>
    </w:p>
    <w:p>
      <w:pPr>
        <w:pStyle w:val="ListNumber"/>
      </w:pPr>
      <w:r>
        <w:t>Persistent lymphocytopenia warrants evaluation for immunodeficiency or bone marrow disorders.</w:t>
      </w:r>
    </w:p>
    <w:p>
      <w:pPr>
        <w:pStyle w:val="ListNumber"/>
      </w:pPr>
      <w:r>
        <w:t>Automated counters provide rapid counts but manual review detects abnormal lymphocyte morphology.</w:t>
      </w:r>
    </w:p>
    <w:p>
      <w:pPr>
        <w:pStyle w:val="ListNumber"/>
      </w:pPr>
      <w:r>
        <w:t>Repeat testing improves diagnostic accuracy if initial results are abnormal.</w:t>
      </w:r>
    </w:p>
    <w:p>
      <w:pPr>
        <w:pStyle w:val="ListNumber"/>
      </w:pPr>
      <w:r>
        <w:t>Lymphocyte subsets (T, B, NK cells) can be measured for detailed immune evaluation.</w:t>
      </w:r>
    </w:p>
    <w:p>
      <w:pPr>
        <w:pStyle w:val="ListNumber"/>
      </w:pPr>
      <w:r>
        <w:t>Consult hematology if lymphocyte abnormalities suggest malignancy.</w:t>
      </w:r>
    </w:p>
    <w:p>
      <w:pPr>
        <w:pStyle w:val="Heading1"/>
      </w:pPr>
      <w:r>
        <w:t>Key Takeaways</w:t>
      </w:r>
    </w:p>
    <w:p>
      <w:pPr>
        <w:pStyle w:val="ListBullet"/>
      </w:pPr>
      <w:r>
        <w:t>Lymphocytes are key white blood cells involved in adaptive immunity.</w:t>
      </w:r>
    </w:p>
    <w:p>
      <w:pPr>
        <w:pStyle w:val="ListBullet"/>
      </w:pPr>
      <w:r>
        <w:t>Lymphocyte counts are typically reported as absolute numbers and percentages.</w:t>
      </w:r>
    </w:p>
    <w:p>
      <w:pPr>
        <w:pStyle w:val="ListBullet"/>
      </w:pPr>
      <w:r>
        <w:t>Normal lymphocyte ranges vary by age and laboratory standards.</w:t>
      </w:r>
    </w:p>
    <w:p>
      <w:pPr>
        <w:pStyle w:val="ListBullet"/>
      </w:pPr>
      <w:r>
        <w:t>High lymphocyte counts (lymphocytosis) often signal infections or hematological disease.</w:t>
      </w:r>
    </w:p>
    <w:p>
      <w:pPr>
        <w:pStyle w:val="ListBullet"/>
      </w:pPr>
      <w:r>
        <w:t>Low lymphocyte counts (lymphocytopenia) indicate potential immune suppression or deficiency.</w:t>
      </w:r>
    </w:p>
    <w:p>
      <w:pPr>
        <w:pStyle w:val="ListBullet"/>
      </w:pPr>
      <w:r>
        <w:t>Interpret lymphocyte counts within full clinical context for accurate diagnosis.</w:t>
      </w:r>
    </w:p>
    <w:p>
      <w:pPr>
        <w:pStyle w:val="ListBullet"/>
      </w:pPr>
      <w:r>
        <w:t>Lymphocyte testing has minimal safety concerns since it requires only a blood draw.</w:t>
      </w:r>
    </w:p>
    <w:p>
      <w:pPr>
        <w:pStyle w:val="ListBullet"/>
      </w:pPr>
      <w:r>
        <w:t>Understanding limitations and variability improves use of lymphocyte results in care.</w:t>
      </w:r>
    </w:p>
    <w:p>
      <w:pPr>
        <w:pStyle w:val="Heading1"/>
      </w:pPr>
      <w:r>
        <w:t>Glossary</w:t>
      </w:r>
    </w:p>
    <w:p>
      <w:r>
        <w:rPr>
          <w:b/>
        </w:rPr>
        <w:t xml:space="preserve">Lymphocyte: </w:t>
      </w:r>
      <w:r>
        <w:t>A type of white blood cell essential for the adaptive immune response, including T cells, B cells, and natural killer cells.</w:t>
      </w:r>
    </w:p>
    <w:p>
      <w:r>
        <w:rPr>
          <w:b/>
        </w:rPr>
        <w:t xml:space="preserve">Lymphocytosis: </w:t>
      </w:r>
      <w:r>
        <w:t>An abnormally high lymphocyte count in the blood.</w:t>
      </w:r>
    </w:p>
    <w:p>
      <w:r>
        <w:rPr>
          <w:b/>
        </w:rPr>
        <w:t xml:space="preserve">Lymphocytopenia: </w:t>
      </w:r>
      <w:r>
        <w:t>A decreased lymphocyte count below normal levels.</w:t>
      </w:r>
    </w:p>
    <w:p>
      <w:r>
        <w:rPr>
          <w:b/>
        </w:rPr>
        <w:t xml:space="preserve">Complete Blood Count (CBC): </w:t>
      </w:r>
      <w:r>
        <w:t>A common blood test that measures different components of blood, including white blood cells.</w:t>
      </w:r>
    </w:p>
    <w:p>
      <w:r>
        <w:rPr>
          <w:b/>
        </w:rPr>
        <w:t xml:space="preserve">White Blood Cells (WBCs): </w:t>
      </w:r>
      <w:r>
        <w:t>Cells of the immune system that protect the body against infections and foreign invaders.</w:t>
      </w:r>
    </w:p>
    <w:p>
      <w:r>
        <w:rPr>
          <w:b/>
        </w:rPr>
        <w:t xml:space="preserve">Immunodeficiency: </w:t>
      </w:r>
      <w:r>
        <w:t>A state in which the immune system's ability to fight infectious disease is compromised or entirely absent.</w:t>
      </w:r>
    </w:p>
    <w:p>
      <w:r>
        <w:rPr>
          <w:b/>
        </w:rPr>
        <w:t xml:space="preserve">Flow Cytometry: </w:t>
      </w:r>
      <w:r>
        <w:t>A laboratory technique used to detect and measure physical and chemical characteristics of a population of cells or particles.</w:t>
      </w:r>
    </w:p>
    <w:p>
      <w:r>
        <w:rPr>
          <w:b/>
        </w:rPr>
        <w:t xml:space="preserve">Venipuncture: </w:t>
      </w:r>
      <w:r>
        <w:t>The process of puncturing a vein with a needle to obtain a blood sample.</w:t>
      </w:r>
    </w:p>
    <w:p>
      <w:pPr>
        <w:pStyle w:val="Heading1"/>
      </w:pPr>
      <w:r>
        <w:t>Related Modules</w:t>
      </w:r>
    </w:p>
    <w:p>
      <w:pPr>
        <w:pStyle w:val="ListBullet"/>
      </w:pPr>
      <w:r>
        <w:t>LAB-001-Complete-Blood-Count</w:t>
      </w:r>
    </w:p>
    <w:p>
      <w:pPr>
        <w:pStyle w:val="ListBullet"/>
      </w:pPr>
      <w:r>
        <w:t>LAB-045-White-Blood-Cell-Differential</w:t>
      </w:r>
    </w:p>
    <w:p>
      <w:pPr>
        <w:pStyle w:val="ListBullet"/>
      </w:pPr>
      <w:r>
        <w:t>LAB-034-Hematology-Tests</w:t>
      </w:r>
    </w:p>
    <w:p>
      <w:pPr>
        <w:pStyle w:val="ListBullet"/>
      </w:pPr>
      <w:r>
        <w:t>IMM-012-Immune-System-Function</w:t>
      </w:r>
    </w:p>
    <w:p>
      <w:pPr>
        <w:pStyle w:val="ListBullet"/>
      </w:pPr>
      <w:r>
        <w:t>ONC-023-Lymphoma-and-Leukemia</w:t>
      </w:r>
    </w:p>
    <w:p>
      <w:pPr>
        <w:pStyle w:val="Heading1"/>
      </w:pPr>
      <w:r>
        <w:t>Illustration Specifications</w:t>
      </w:r>
    </w:p>
    <w:p>
      <w:pPr>
        <w:pStyle w:val="Heading2"/>
      </w:pPr>
      <w:r>
        <w:t>ILL-LAB023-01 - Types of Lymphocytes</w:t>
      </w:r>
    </w:p>
    <w:p>
      <w:r>
        <w:t>Type: Diagram</w:t>
      </w:r>
    </w:p>
    <w:p>
      <w:r>
        <w:t>A labeled diagram showing the three main types of lymphocytes: T cells, B cells, and natural killer cells with their corresponding functions.</w:t>
      </w:r>
    </w:p>
    <w:p>
      <w:r>
        <w:t>Alt text: Diagram depicting T lymphocytes, B lymphocytes, and natural killer cells.</w:t>
      </w:r>
    </w:p>
    <w:p>
      <w:pPr>
        <w:pStyle w:val="Heading2"/>
      </w:pPr>
      <w:r>
        <w:t>ILL-LAB023-02 - Blood Sample for Lymphocyte Count</w:t>
      </w:r>
    </w:p>
    <w:p>
      <w:r>
        <w:t>Type: Photograph</w:t>
      </w:r>
    </w:p>
    <w:p>
      <w:r>
        <w:t>Photograph of a venipuncture blood collection showing a tube labeled for white blood cell count including lymphocytes.</w:t>
      </w:r>
    </w:p>
    <w:p>
      <w:r>
        <w:t>Alt text: Blood collection tube from a venipuncture for lab testing.</w:t>
      </w:r>
    </w:p>
    <w:p>
      <w:pPr>
        <w:pStyle w:val="Heading2"/>
      </w:pPr>
      <w:r>
        <w:t>ILL-LAB023-03 - Normal vs Abnormal Lymphocyte Counts</w:t>
      </w:r>
    </w:p>
    <w:p>
      <w:r>
        <w:t>Type: Graph</w:t>
      </w:r>
    </w:p>
    <w:p>
      <w:r>
        <w:t>A bar graph comparing normal ranges of lymphocyte counts with values indicating lymphocytosis and lymphocytopenia.</w:t>
      </w:r>
    </w:p>
    <w:p>
      <w:r>
        <w:t>Alt text: Graph showing normal and abnormal lymphocyte count ranges.</w:t>
      </w:r>
    </w:p>
    <w:p>
      <w:pPr>
        <w:pStyle w:val="Heading2"/>
      </w:pPr>
      <w:r>
        <w:t>ILL-LAB023-04 - Automated Hematology Analyzer</w:t>
      </w:r>
    </w:p>
    <w:p>
      <w:r>
        <w:t>Type: Photograph</w:t>
      </w:r>
    </w:p>
    <w:p>
      <w:r>
        <w:t>Image of an automated hematology analyzer machine used in laboratories to measure blood cell counts including lymphocytes.</w:t>
      </w:r>
    </w:p>
    <w:p>
      <w:r>
        <w:t>Alt text: Laboratory machine performing automated blood cell counts.</w:t>
      </w:r>
    </w:p>
    <w:p>
      <w:pPr>
        <w:pStyle w:val="Heading1"/>
      </w:pPr>
      <w:r>
        <w:t>References</w:t>
      </w:r>
    </w:p>
    <w:p>
      <w:pPr>
        <w:pStyle w:val="ListBullet"/>
      </w:pPr>
      <w:r>
        <w:t>Lymphocyte count interpretation | Mayo Clinic Laboratories | 2023 | Unverified | Unverified</w:t>
      </w:r>
    </w:p>
    <w:p>
      <w:pPr>
        <w:pStyle w:val="ListBullet"/>
      </w:pPr>
      <w:r>
        <w:t>Complete Blood Count: White Blood Cell (WBC) Differential | American Society of Hematology | 2021 | Unverified | Unverified</w:t>
      </w:r>
    </w:p>
    <w:p>
      <w:pPr>
        <w:pStyle w:val="ListBullet"/>
      </w:pPr>
      <w:r>
        <w:t>Interpretation of the lymphocyte count in clinical practice | British Journal of Haematology | 2019 | Unverified | Unverified</w:t>
      </w:r>
    </w:p>
    <w:p>
      <w:pPr>
        <w:pStyle w:val="ListBullet"/>
      </w:pPr>
      <w:r>
        <w:t>Laboratory Tests for Immune Function | National Institutes of Health | 2022 | Unverified | Unverified</w:t>
      </w:r>
    </w:p>
    <w:p>
      <w:pPr>
        <w:pStyle w:val="ListBullet"/>
      </w:pPr>
      <w:r>
        <w:t>Lymphocytosis and lymphocytopenia: causes and clinical relevance | UpToDate | 2024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