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B1" w:rsidRPr="00E44F9C" w:rsidRDefault="00E44F9C" w:rsidP="00E44F9C">
      <w:r w:rsidRPr="00E44F9C">
        <w:rPr>
          <w:rFonts w:ascii="Arial" w:hAnsi="Arial" w:cs="Arial"/>
        </w:rPr>
        <w:t xml:space="preserve">Díky aktualizovanému seznamu komponent, které Transparent </w:t>
      </w:r>
      <w:proofErr w:type="spellStart"/>
      <w:r w:rsidRPr="00E44F9C">
        <w:rPr>
          <w:rFonts w:ascii="Arial" w:hAnsi="Arial" w:cs="Arial"/>
        </w:rPr>
        <w:t>Tribe</w:t>
      </w:r>
      <w:proofErr w:type="spellEnd"/>
      <w:r w:rsidRPr="00E44F9C">
        <w:rPr>
          <w:rFonts w:ascii="Arial" w:hAnsi="Arial" w:cs="Arial"/>
        </w:rPr>
        <w:t xml:space="preserve"> používá, byli odborníci společnosti </w:t>
      </w:r>
      <w:proofErr w:type="spellStart"/>
      <w:r w:rsidRPr="00E44F9C">
        <w:rPr>
          <w:rFonts w:ascii="Arial" w:hAnsi="Arial" w:cs="Arial"/>
        </w:rPr>
        <w:t>Kaspersky</w:t>
      </w:r>
      <w:proofErr w:type="spellEnd"/>
      <w:r w:rsidRPr="00E44F9C">
        <w:rPr>
          <w:rFonts w:ascii="Arial" w:hAnsi="Arial" w:cs="Arial"/>
        </w:rPr>
        <w:t xml:space="preserve"> schopni sledovat vývoj skupiny i intenzitu jejích aktivit. Mají tak ucelený obraz o tom, jak spouštějí své masivní kampaně, jakým způsobem vyvíjejí nové nástroje nebo na jaké konkrétní cíle upírají pozornost.</w:t>
      </w:r>
      <w:r>
        <w:rPr>
          <w:rFonts w:ascii="Arial" w:hAnsi="Arial" w:cs="Arial"/>
        </w:rPr>
        <w:t xml:space="preserve"> Mezi červnem 2019 a červnem 2020 objevili celkem 1</w:t>
      </w:r>
      <w:bookmarkStart w:id="0" w:name="_GoBack"/>
      <w:bookmarkEnd w:id="0"/>
      <w:r w:rsidRPr="00E44F9C">
        <w:rPr>
          <w:rFonts w:ascii="Arial" w:hAnsi="Arial" w:cs="Arial"/>
        </w:rPr>
        <w:t>093 cílů</w:t>
      </w:r>
      <w:r>
        <w:rPr>
          <w:rFonts w:ascii="Arial" w:hAnsi="Arial" w:cs="Arial"/>
        </w:rPr>
        <w:t>.</w:t>
      </w:r>
    </w:p>
    <w:sectPr w:rsidR="003F67B1" w:rsidRPr="00E44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3F67B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A1A75"/>
    <w:rsid w:val="00BD2C13"/>
    <w:rsid w:val="00BE2ECB"/>
    <w:rsid w:val="00C50907"/>
    <w:rsid w:val="00C7057D"/>
    <w:rsid w:val="00D30B5C"/>
    <w:rsid w:val="00E01852"/>
    <w:rsid w:val="00E20E4A"/>
    <w:rsid w:val="00E44F9C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2020-09-11T18:23:00Z</dcterms:created>
  <dcterms:modified xsi:type="dcterms:W3CDTF">2020-09-11T18:23:00Z</dcterms:modified>
</cp:coreProperties>
</file>