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22E7" w14:textId="77777777" w:rsidR="006C3C7E" w:rsidRPr="006C3C7E" w:rsidRDefault="006C3C7E" w:rsidP="006C3C7E">
      <w:r w:rsidRPr="006C3C7E">
        <w:t>Q1.ATM Withdrawal</w:t>
      </w:r>
    </w:p>
    <w:p w14:paraId="4813B6DC" w14:textId="77777777" w:rsidR="006C3C7E" w:rsidRPr="006C3C7E" w:rsidRDefault="006C3C7E" w:rsidP="006C3C7E">
      <w:r w:rsidRPr="006C3C7E">
        <w:t>An ATM allows withdrawal only if the PIN is correct and the account balance is sufficient. Otherwise, display the appropriate error message.</w:t>
      </w:r>
    </w:p>
    <w:p w14:paraId="375ADF94" w14:textId="77777777" w:rsidR="006C3C7E" w:rsidRPr="006C3C7E" w:rsidRDefault="006C3C7E" w:rsidP="006C3C7E">
      <w:pPr>
        <w:numPr>
          <w:ilvl w:val="0"/>
          <w:numId w:val="1"/>
        </w:numPr>
      </w:pPr>
      <w:r w:rsidRPr="006C3C7E">
        <w:t>Use: if-else</w:t>
      </w:r>
    </w:p>
    <w:p w14:paraId="343FF972" w14:textId="77777777" w:rsidR="006C3C7E" w:rsidRPr="006C3C7E" w:rsidRDefault="006C3C7E" w:rsidP="006C3C7E">
      <w:pPr>
        <w:numPr>
          <w:ilvl w:val="0"/>
          <w:numId w:val="1"/>
        </w:numPr>
      </w:pPr>
      <w:r w:rsidRPr="006C3C7E">
        <w:t>Test cases: Correct PIN and sufficient balance; incorrect PIN; insufficient balance.</w:t>
      </w:r>
    </w:p>
    <w:p w14:paraId="26129154" w14:textId="560D5556" w:rsidR="006C3C7E" w:rsidRDefault="006C3C7E">
      <w:r w:rsidRPr="006C3C7E">
        <w:drawing>
          <wp:inline distT="0" distB="0" distL="0" distR="0" wp14:anchorId="588FB130" wp14:editId="378B5F97">
            <wp:extent cx="5731510" cy="2156460"/>
            <wp:effectExtent l="0" t="0" r="2540" b="0"/>
            <wp:docPr id="51430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06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F6F2" w14:textId="77777777" w:rsidR="006C3C7E" w:rsidRPr="006C3C7E" w:rsidRDefault="006C3C7E" w:rsidP="006C3C7E">
      <w:r w:rsidRPr="006C3C7E">
        <w:t>Q2. Electricity Bill Calculation</w:t>
      </w:r>
    </w:p>
    <w:p w14:paraId="110795C2" w14:textId="77777777" w:rsidR="006C3C7E" w:rsidRPr="006C3C7E" w:rsidRDefault="006C3C7E" w:rsidP="006C3C7E">
      <w:r w:rsidRPr="006C3C7E">
        <w:t>Calculate the electricity bill based on units consumed:</w:t>
      </w:r>
    </w:p>
    <w:p w14:paraId="6B08E00E" w14:textId="77777777" w:rsidR="006C3C7E" w:rsidRPr="006C3C7E" w:rsidRDefault="006C3C7E" w:rsidP="006C3C7E">
      <w:pPr>
        <w:numPr>
          <w:ilvl w:val="0"/>
          <w:numId w:val="2"/>
        </w:numPr>
      </w:pPr>
      <w:r w:rsidRPr="006C3C7E">
        <w:t>First 100 units: ₹2 per unit</w:t>
      </w:r>
    </w:p>
    <w:p w14:paraId="4E887C36" w14:textId="77777777" w:rsidR="006C3C7E" w:rsidRPr="006C3C7E" w:rsidRDefault="006C3C7E" w:rsidP="006C3C7E">
      <w:pPr>
        <w:numPr>
          <w:ilvl w:val="0"/>
          <w:numId w:val="2"/>
        </w:numPr>
      </w:pPr>
      <w:r w:rsidRPr="006C3C7E">
        <w:t>Next 100 units: ₹3 per unit</w:t>
      </w:r>
    </w:p>
    <w:p w14:paraId="6511F8A9" w14:textId="77777777" w:rsidR="006C3C7E" w:rsidRPr="006C3C7E" w:rsidRDefault="006C3C7E" w:rsidP="006C3C7E">
      <w:pPr>
        <w:numPr>
          <w:ilvl w:val="0"/>
          <w:numId w:val="2"/>
        </w:numPr>
      </w:pPr>
      <w:r w:rsidRPr="006C3C7E">
        <w:t>Above 200 units: ₹5 per unit</w:t>
      </w:r>
    </w:p>
    <w:p w14:paraId="7D7D4B73" w14:textId="77777777" w:rsidR="006C3C7E" w:rsidRPr="006C3C7E" w:rsidRDefault="006C3C7E" w:rsidP="006C3C7E">
      <w:r w:rsidRPr="006C3C7E">
        <w:t>Use if-else to calculate the total bill.</w:t>
      </w:r>
    </w:p>
    <w:p w14:paraId="1B9DDF86" w14:textId="416CC378" w:rsidR="006C3C7E" w:rsidRDefault="006C3C7E">
      <w:r w:rsidRPr="006C3C7E">
        <w:drawing>
          <wp:inline distT="0" distB="0" distL="0" distR="0" wp14:anchorId="0493B2BB" wp14:editId="30B40FE9">
            <wp:extent cx="5731510" cy="1862455"/>
            <wp:effectExtent l="0" t="0" r="2540" b="4445"/>
            <wp:docPr id="6267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4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BD6F" w14:textId="77777777" w:rsidR="006C3C7E" w:rsidRPr="006C3C7E" w:rsidRDefault="006C3C7E" w:rsidP="006C3C7E">
      <w:r w:rsidRPr="006C3C7E">
        <w:t>Q3. Student Grade System</w:t>
      </w:r>
    </w:p>
    <w:p w14:paraId="5AD71670" w14:textId="77777777" w:rsidR="006C3C7E" w:rsidRPr="006C3C7E" w:rsidRDefault="006C3C7E" w:rsidP="006C3C7E">
      <w:r w:rsidRPr="006C3C7E">
        <w:t>Accept marks and display grades:</w:t>
      </w:r>
    </w:p>
    <w:p w14:paraId="0884B762" w14:textId="77777777" w:rsidR="006C3C7E" w:rsidRPr="006C3C7E" w:rsidRDefault="006C3C7E" w:rsidP="006C3C7E">
      <w:pPr>
        <w:numPr>
          <w:ilvl w:val="0"/>
          <w:numId w:val="3"/>
        </w:numPr>
      </w:pPr>
      <w:r w:rsidRPr="006C3C7E">
        <w:t>90–100: A</w:t>
      </w:r>
    </w:p>
    <w:p w14:paraId="667BE545" w14:textId="77777777" w:rsidR="006C3C7E" w:rsidRPr="006C3C7E" w:rsidRDefault="006C3C7E" w:rsidP="006C3C7E">
      <w:pPr>
        <w:numPr>
          <w:ilvl w:val="0"/>
          <w:numId w:val="3"/>
        </w:numPr>
      </w:pPr>
      <w:r w:rsidRPr="006C3C7E">
        <w:lastRenderedPageBreak/>
        <w:t>75–89: B</w:t>
      </w:r>
    </w:p>
    <w:p w14:paraId="3A176A86" w14:textId="77777777" w:rsidR="006C3C7E" w:rsidRPr="006C3C7E" w:rsidRDefault="006C3C7E" w:rsidP="006C3C7E">
      <w:pPr>
        <w:numPr>
          <w:ilvl w:val="0"/>
          <w:numId w:val="3"/>
        </w:numPr>
      </w:pPr>
      <w:r w:rsidRPr="006C3C7E">
        <w:t>50–74: C</w:t>
      </w:r>
    </w:p>
    <w:p w14:paraId="2F5E6415" w14:textId="77777777" w:rsidR="006C3C7E" w:rsidRPr="006C3C7E" w:rsidRDefault="006C3C7E" w:rsidP="006C3C7E">
      <w:pPr>
        <w:numPr>
          <w:ilvl w:val="0"/>
          <w:numId w:val="3"/>
        </w:numPr>
      </w:pPr>
      <w:r w:rsidRPr="006C3C7E">
        <w:t>Below 50: Fail</w:t>
      </w:r>
    </w:p>
    <w:p w14:paraId="53324575" w14:textId="77777777" w:rsidR="006C3C7E" w:rsidRPr="006C3C7E" w:rsidRDefault="006C3C7E" w:rsidP="006C3C7E">
      <w:pPr>
        <w:numPr>
          <w:ilvl w:val="0"/>
          <w:numId w:val="3"/>
        </w:numPr>
      </w:pPr>
      <w:r w:rsidRPr="006C3C7E">
        <w:t>Invalid marks: Display an error message.</w:t>
      </w:r>
    </w:p>
    <w:p w14:paraId="6BE8510D" w14:textId="2188ED72" w:rsidR="006C3C7E" w:rsidRDefault="006C3C7E">
      <w:r w:rsidRPr="006C3C7E">
        <w:drawing>
          <wp:inline distT="0" distB="0" distL="0" distR="0" wp14:anchorId="1D09E890" wp14:editId="19EAC7C2">
            <wp:extent cx="5731510" cy="2382520"/>
            <wp:effectExtent l="0" t="0" r="2540" b="0"/>
            <wp:docPr id="167010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05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ADD5" w14:textId="77777777" w:rsidR="006C3C7E" w:rsidRPr="006C3C7E" w:rsidRDefault="006C3C7E" w:rsidP="006C3C7E">
      <w:r w:rsidRPr="006C3C7E">
        <w:t>Q4. Login Attempt System</w:t>
      </w:r>
    </w:p>
    <w:p w14:paraId="200189FD" w14:textId="77777777" w:rsidR="006C3C7E" w:rsidRPr="006C3C7E" w:rsidRDefault="006C3C7E" w:rsidP="006C3C7E">
      <w:r w:rsidRPr="006C3C7E">
        <w:t>A user has three login attempts. If the password is correct, display “Login Successful” and stop the loop. Otherwise, display “Invalid Password.”</w:t>
      </w:r>
    </w:p>
    <w:p w14:paraId="76177EEE" w14:textId="77777777" w:rsidR="006C3C7E" w:rsidRPr="006C3C7E" w:rsidRDefault="006C3C7E" w:rsidP="006C3C7E">
      <w:r w:rsidRPr="006C3C7E">
        <w:t>- Use: while and break</w:t>
      </w:r>
    </w:p>
    <w:p w14:paraId="56E82F44" w14:textId="06DAF42C" w:rsidR="006C3C7E" w:rsidRDefault="006C3C7E">
      <w:r w:rsidRPr="006C3C7E">
        <w:drawing>
          <wp:inline distT="0" distB="0" distL="0" distR="0" wp14:anchorId="18D5E87F" wp14:editId="6252FEF2">
            <wp:extent cx="5731510" cy="2207895"/>
            <wp:effectExtent l="0" t="0" r="2540" b="1905"/>
            <wp:docPr id="77581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4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671E" w14:textId="77777777" w:rsidR="006C3C7E" w:rsidRPr="006C3C7E" w:rsidRDefault="006C3C7E" w:rsidP="006C3C7E">
      <w:r w:rsidRPr="006C3C7E">
        <w:t>Q5. Skip Multiples of 3</w:t>
      </w:r>
    </w:p>
    <w:p w14:paraId="2FBCCC5B" w14:textId="77777777" w:rsidR="006C3C7E" w:rsidRPr="006C3C7E" w:rsidRDefault="006C3C7E" w:rsidP="006C3C7E">
      <w:r w:rsidRPr="006C3C7E">
        <w:t>Print numbers from 1 to 30, but skip all numbers divisible by 3.</w:t>
      </w:r>
    </w:p>
    <w:p w14:paraId="78F88C75" w14:textId="77777777" w:rsidR="006C3C7E" w:rsidRPr="006C3C7E" w:rsidRDefault="006C3C7E" w:rsidP="006C3C7E">
      <w:r w:rsidRPr="006C3C7E">
        <w:t>- Use: for and continue</w:t>
      </w:r>
    </w:p>
    <w:p w14:paraId="44B06A3D" w14:textId="1DF9EFBE" w:rsidR="006C3C7E" w:rsidRDefault="006C3C7E">
      <w:r w:rsidRPr="006C3C7E">
        <w:drawing>
          <wp:inline distT="0" distB="0" distL="0" distR="0" wp14:anchorId="186F1202" wp14:editId="036DEC45">
            <wp:extent cx="5731510" cy="1329055"/>
            <wp:effectExtent l="0" t="0" r="2540" b="4445"/>
            <wp:docPr id="16048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9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20DE6"/>
    <w:multiLevelType w:val="multilevel"/>
    <w:tmpl w:val="B74A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E0204A"/>
    <w:multiLevelType w:val="multilevel"/>
    <w:tmpl w:val="BF3C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490F11"/>
    <w:multiLevelType w:val="multilevel"/>
    <w:tmpl w:val="584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4037086">
    <w:abstractNumId w:val="0"/>
  </w:num>
  <w:num w:numId="2" w16cid:durableId="2075736659">
    <w:abstractNumId w:val="2"/>
  </w:num>
  <w:num w:numId="3" w16cid:durableId="1087766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7E"/>
    <w:rsid w:val="0015543F"/>
    <w:rsid w:val="006C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6E8A"/>
  <w15:chartTrackingRefBased/>
  <w15:docId w15:val="{8BBA5FDE-8417-45E9-A3D8-1A88D7EF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</dc:creator>
  <cp:keywords/>
  <dc:description/>
  <cp:lastModifiedBy>yuvan shankar</cp:lastModifiedBy>
  <cp:revision>1</cp:revision>
  <dcterms:created xsi:type="dcterms:W3CDTF">2026-10-28T10:45:00Z</dcterms:created>
  <dcterms:modified xsi:type="dcterms:W3CDTF">2026-10-28T10:53:00Z</dcterms:modified>
</cp:coreProperties>
</file>