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BD76ED1" w14:textId="77777777" w:rsidR="00593FF4" w:rsidRPr="00F22C97" w:rsidRDefault="00000000">
      <w:pPr>
        <w:jc w:val="center"/>
        <w:rPr>
          <w:rFonts w:ascii="Times New Roman" w:eastAsia="Times New Roman" w:hAnsi="Times New Roman" w:cs="Times New Roman"/>
          <w:b/>
          <w:color w:val="000000" w:themeColor="text1"/>
          <w:sz w:val="34"/>
          <w:szCs w:val="34"/>
        </w:rPr>
      </w:pPr>
      <w:r w:rsidRPr="00F22C97">
        <w:rPr>
          <w:rFonts w:ascii="Times New Roman" w:eastAsia="Times New Roman" w:hAnsi="Times New Roman" w:cs="Times New Roman"/>
          <w:b/>
          <w:color w:val="000000" w:themeColor="text1"/>
          <w:sz w:val="34"/>
          <w:szCs w:val="34"/>
        </w:rPr>
        <w:t xml:space="preserve">Certification Progress Report: SQL Associate Certification </w:t>
      </w:r>
      <w:proofErr w:type="spellStart"/>
      <w:r w:rsidRPr="00F22C97">
        <w:rPr>
          <w:rFonts w:ascii="Times New Roman" w:eastAsia="Times New Roman" w:hAnsi="Times New Roman" w:cs="Times New Roman"/>
          <w:b/>
          <w:color w:val="000000" w:themeColor="text1"/>
          <w:sz w:val="34"/>
          <w:szCs w:val="34"/>
        </w:rPr>
        <w:t>Prerequsites</w:t>
      </w:r>
      <w:proofErr w:type="spellEnd"/>
    </w:p>
    <w:p w14:paraId="62C30B5C" w14:textId="445692C0" w:rsidR="00593FF4" w:rsidRDefault="00251826">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KEERTHI YALAMANCHILI</w:t>
      </w:r>
    </w:p>
    <w:p w14:paraId="6F97B48A" w14:textId="68E5757A" w:rsidR="00593FF4"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FA24</w:t>
      </w:r>
    </w:p>
    <w:p w14:paraId="29F61675" w14:textId="77777777" w:rsidR="00593F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C857F3" w14:textId="77777777" w:rsidR="00593FF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E2F021" w14:textId="77777777" w:rsidR="00593FF4" w:rsidRDefault="00000000">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OPTION - 3</w:t>
      </w:r>
    </w:p>
    <w:p w14:paraId="1D22D637" w14:textId="77777777" w:rsidR="00593FF4"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DDE8F61" w14:textId="5E08B64E" w:rsidR="00224E79" w:rsidRPr="00224E79" w:rsidRDefault="00224E79" w:rsidP="00224E79">
      <w:pPr>
        <w:pStyle w:val="Heading3"/>
        <w:keepNext w:val="0"/>
        <w:keepLines w:val="0"/>
        <w:spacing w:before="280"/>
        <w:jc w:val="both"/>
        <w:rPr>
          <w:rFonts w:ascii="Times New Roman" w:eastAsia="Times New Roman" w:hAnsi="Times New Roman" w:cs="Times New Roman"/>
          <w:bCs/>
          <w:color w:val="000000"/>
          <w:sz w:val="26"/>
          <w:szCs w:val="26"/>
        </w:rPr>
      </w:pPr>
      <w:r w:rsidRPr="00224E79">
        <w:rPr>
          <w:rFonts w:ascii="Times New Roman" w:eastAsia="Times New Roman" w:hAnsi="Times New Roman" w:cs="Times New Roman"/>
          <w:bCs/>
          <w:color w:val="000000"/>
          <w:sz w:val="26"/>
          <w:szCs w:val="26"/>
        </w:rPr>
        <w:t xml:space="preserve">I have successfully fulfilled all the prerequisites for the </w:t>
      </w:r>
      <w:proofErr w:type="spellStart"/>
      <w:r w:rsidRPr="00224E79">
        <w:rPr>
          <w:rFonts w:ascii="Times New Roman" w:eastAsia="Times New Roman" w:hAnsi="Times New Roman" w:cs="Times New Roman"/>
          <w:bCs/>
          <w:color w:val="000000"/>
          <w:sz w:val="26"/>
          <w:szCs w:val="26"/>
        </w:rPr>
        <w:t>DataCamp</w:t>
      </w:r>
      <w:proofErr w:type="spellEnd"/>
      <w:r w:rsidRPr="00224E79">
        <w:rPr>
          <w:rFonts w:ascii="Times New Roman" w:eastAsia="Times New Roman" w:hAnsi="Times New Roman" w:cs="Times New Roman"/>
          <w:bCs/>
          <w:color w:val="000000"/>
          <w:sz w:val="26"/>
          <w:szCs w:val="26"/>
        </w:rPr>
        <w:t xml:space="preserve"> SQL Associate Certification. This achievement highlights my dedication to mastering SQL fundamentals and enhancing my expertise in data management and analysis.</w:t>
      </w:r>
    </w:p>
    <w:p w14:paraId="535030B7" w14:textId="299B8232" w:rsidR="00593FF4" w:rsidRDefault="00000000">
      <w:pPr>
        <w:pStyle w:val="Heading3"/>
        <w:keepNext w:val="0"/>
        <w:keepLines w:val="0"/>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Course Completion</w:t>
      </w:r>
    </w:p>
    <w:p w14:paraId="4C20CCBD" w14:textId="77777777" w:rsidR="00224E79" w:rsidRDefault="00000000" w:rsidP="00224E7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completed all the </w:t>
      </w:r>
      <w:r w:rsidR="00224E79">
        <w:rPr>
          <w:rFonts w:ascii="Times New Roman" w:eastAsia="Times New Roman" w:hAnsi="Times New Roman" w:cs="Times New Roman"/>
          <w:sz w:val="24"/>
          <w:szCs w:val="24"/>
        </w:rPr>
        <w:t xml:space="preserve">pre-requisite </w:t>
      </w:r>
      <w:r>
        <w:rPr>
          <w:rFonts w:ascii="Times New Roman" w:eastAsia="Times New Roman" w:hAnsi="Times New Roman" w:cs="Times New Roman"/>
          <w:sz w:val="24"/>
          <w:szCs w:val="24"/>
        </w:rPr>
        <w:t xml:space="preserve">courses required for the certification track. </w:t>
      </w:r>
    </w:p>
    <w:p w14:paraId="6189CDB1" w14:textId="786B6C25" w:rsidR="00593FF4" w:rsidRPr="00224E79" w:rsidRDefault="00000000" w:rsidP="00224E79">
      <w:pPr>
        <w:pStyle w:val="ListParagraph"/>
        <w:numPr>
          <w:ilvl w:val="0"/>
          <w:numId w:val="4"/>
        </w:numPr>
        <w:spacing w:before="240" w:after="240"/>
        <w:rPr>
          <w:rFonts w:ascii="Times New Roman" w:eastAsia="Times New Roman" w:hAnsi="Times New Roman" w:cs="Times New Roman"/>
          <w:sz w:val="24"/>
          <w:szCs w:val="24"/>
        </w:rPr>
      </w:pPr>
      <w:r w:rsidRPr="00224E79">
        <w:rPr>
          <w:rFonts w:ascii="Times New Roman" w:eastAsia="Times New Roman" w:hAnsi="Times New Roman" w:cs="Times New Roman"/>
          <w:b/>
          <w:sz w:val="28"/>
          <w:szCs w:val="28"/>
        </w:rPr>
        <w:t>Introduction to SQL</w:t>
      </w:r>
      <w:r w:rsidRPr="00224E79">
        <w:rPr>
          <w:rFonts w:ascii="Times New Roman" w:eastAsia="Times New Roman" w:hAnsi="Times New Roman" w:cs="Times New Roman"/>
          <w:b/>
          <w:sz w:val="24"/>
          <w:szCs w:val="24"/>
        </w:rPr>
        <w:br/>
      </w:r>
      <w:r w:rsidR="002C6D4C" w:rsidRPr="002C6D4C">
        <w:rPr>
          <w:sz w:val="24"/>
          <w:szCs w:val="24"/>
        </w:rPr>
        <w:drawing>
          <wp:inline distT="0" distB="0" distL="0" distR="0" wp14:anchorId="674FE067" wp14:editId="52292D6C">
            <wp:extent cx="5731510" cy="3347085"/>
            <wp:effectExtent l="0" t="0" r="2540" b="5715"/>
            <wp:docPr id="19751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4338" name=""/>
                    <pic:cNvPicPr/>
                  </pic:nvPicPr>
                  <pic:blipFill>
                    <a:blip r:embed="rId5"/>
                    <a:stretch>
                      <a:fillRect/>
                    </a:stretch>
                  </pic:blipFill>
                  <pic:spPr>
                    <a:xfrm>
                      <a:off x="0" y="0"/>
                      <a:ext cx="5731510" cy="3347085"/>
                    </a:xfrm>
                    <a:prstGeom prst="rect">
                      <a:avLst/>
                    </a:prstGeom>
                  </pic:spPr>
                </pic:pic>
              </a:graphicData>
            </a:graphic>
          </wp:inline>
        </w:drawing>
      </w:r>
    </w:p>
    <w:p w14:paraId="7EA4E14E" w14:textId="6133A209" w:rsidR="00593FF4" w:rsidRPr="00224E79" w:rsidRDefault="00000000" w:rsidP="00224E79">
      <w:pPr>
        <w:numPr>
          <w:ilvl w:val="0"/>
          <w:numId w:val="4"/>
        </w:numPr>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lastRenderedPageBreak/>
        <w:t>Intermediate SQL</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14DC0BFD" wp14:editId="0DBEBC55">
            <wp:extent cx="5731510" cy="3324225"/>
            <wp:effectExtent l="0" t="0" r="2540" b="9525"/>
            <wp:docPr id="9214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3759" name=""/>
                    <pic:cNvPicPr/>
                  </pic:nvPicPr>
                  <pic:blipFill>
                    <a:blip r:embed="rId6"/>
                    <a:stretch>
                      <a:fillRect/>
                    </a:stretch>
                  </pic:blipFill>
                  <pic:spPr>
                    <a:xfrm>
                      <a:off x="0" y="0"/>
                      <a:ext cx="5731510" cy="3324225"/>
                    </a:xfrm>
                    <a:prstGeom prst="rect">
                      <a:avLst/>
                    </a:prstGeom>
                  </pic:spPr>
                </pic:pic>
              </a:graphicData>
            </a:graphic>
          </wp:inline>
        </w:drawing>
      </w:r>
    </w:p>
    <w:p w14:paraId="5CA1EC92" w14:textId="77777777" w:rsidR="00224E79" w:rsidRDefault="00224E79" w:rsidP="00224E79">
      <w:pPr>
        <w:ind w:left="720"/>
        <w:rPr>
          <w:rFonts w:ascii="Times New Roman" w:eastAsia="Times New Roman" w:hAnsi="Times New Roman" w:cs="Times New Roman"/>
          <w:sz w:val="24"/>
          <w:szCs w:val="24"/>
        </w:rPr>
      </w:pPr>
    </w:p>
    <w:p w14:paraId="16645DA8" w14:textId="0A70B6CE" w:rsidR="00593FF4" w:rsidRDefault="00000000" w:rsidP="00224E79">
      <w:pPr>
        <w:numPr>
          <w:ilvl w:val="0"/>
          <w:numId w:val="4"/>
        </w:numPr>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t>Joining Data in SQL</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2121A779" wp14:editId="0E49D7DA">
            <wp:extent cx="5731510" cy="3328035"/>
            <wp:effectExtent l="0" t="0" r="2540" b="5715"/>
            <wp:docPr id="3279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8364" name=""/>
                    <pic:cNvPicPr/>
                  </pic:nvPicPr>
                  <pic:blipFill>
                    <a:blip r:embed="rId7"/>
                    <a:stretch>
                      <a:fillRect/>
                    </a:stretch>
                  </pic:blipFill>
                  <pic:spPr>
                    <a:xfrm>
                      <a:off x="0" y="0"/>
                      <a:ext cx="5731510" cy="3328035"/>
                    </a:xfrm>
                    <a:prstGeom prst="rect">
                      <a:avLst/>
                    </a:prstGeom>
                  </pic:spPr>
                </pic:pic>
              </a:graphicData>
            </a:graphic>
          </wp:inline>
        </w:drawing>
      </w:r>
    </w:p>
    <w:p w14:paraId="2369B44C" w14:textId="355377C2" w:rsidR="00593FF4" w:rsidRPr="00224E79" w:rsidRDefault="00000000" w:rsidP="00224E79">
      <w:pPr>
        <w:numPr>
          <w:ilvl w:val="0"/>
          <w:numId w:val="4"/>
        </w:numPr>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lastRenderedPageBreak/>
        <w:t>Data Manipulation in SQL</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5E26219F" wp14:editId="458663FE">
            <wp:extent cx="5731510" cy="3321685"/>
            <wp:effectExtent l="0" t="0" r="2540" b="0"/>
            <wp:docPr id="87405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2501" name=""/>
                    <pic:cNvPicPr/>
                  </pic:nvPicPr>
                  <pic:blipFill>
                    <a:blip r:embed="rId8"/>
                    <a:stretch>
                      <a:fillRect/>
                    </a:stretch>
                  </pic:blipFill>
                  <pic:spPr>
                    <a:xfrm>
                      <a:off x="0" y="0"/>
                      <a:ext cx="5731510" cy="3321685"/>
                    </a:xfrm>
                    <a:prstGeom prst="rect">
                      <a:avLst/>
                    </a:prstGeom>
                  </pic:spPr>
                </pic:pic>
              </a:graphicData>
            </a:graphic>
          </wp:inline>
        </w:drawing>
      </w:r>
    </w:p>
    <w:p w14:paraId="7A1F635A" w14:textId="77777777" w:rsidR="00224E79" w:rsidRDefault="00224E79" w:rsidP="00224E79">
      <w:pPr>
        <w:ind w:left="720"/>
        <w:rPr>
          <w:rFonts w:ascii="Times New Roman" w:eastAsia="Times New Roman" w:hAnsi="Times New Roman" w:cs="Times New Roman"/>
          <w:sz w:val="24"/>
          <w:szCs w:val="24"/>
        </w:rPr>
      </w:pPr>
    </w:p>
    <w:p w14:paraId="29369F47" w14:textId="4024C16A" w:rsidR="00593FF4" w:rsidRDefault="00000000" w:rsidP="00224E79">
      <w:pPr>
        <w:numPr>
          <w:ilvl w:val="0"/>
          <w:numId w:val="4"/>
        </w:numPr>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t>PostgreSQL Summary Stats and Window Functions</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5D1CC6FD" wp14:editId="4A4E8052">
            <wp:extent cx="5731510" cy="3296285"/>
            <wp:effectExtent l="0" t="0" r="2540" b="0"/>
            <wp:docPr id="95715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59873" name=""/>
                    <pic:cNvPicPr/>
                  </pic:nvPicPr>
                  <pic:blipFill>
                    <a:blip r:embed="rId9"/>
                    <a:stretch>
                      <a:fillRect/>
                    </a:stretch>
                  </pic:blipFill>
                  <pic:spPr>
                    <a:xfrm>
                      <a:off x="0" y="0"/>
                      <a:ext cx="5731510" cy="3296285"/>
                    </a:xfrm>
                    <a:prstGeom prst="rect">
                      <a:avLst/>
                    </a:prstGeom>
                  </pic:spPr>
                </pic:pic>
              </a:graphicData>
            </a:graphic>
          </wp:inline>
        </w:drawing>
      </w:r>
    </w:p>
    <w:p w14:paraId="2F892E33" w14:textId="38189452" w:rsidR="00593FF4" w:rsidRPr="00224E79" w:rsidRDefault="00000000" w:rsidP="00224E79">
      <w:pPr>
        <w:numPr>
          <w:ilvl w:val="0"/>
          <w:numId w:val="4"/>
        </w:numPr>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lastRenderedPageBreak/>
        <w:t>Functions for Manipulating Data in PostgreSQL</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21FEDE6A" wp14:editId="0FBE7B91">
            <wp:extent cx="5731510" cy="3293745"/>
            <wp:effectExtent l="0" t="0" r="2540" b="1905"/>
            <wp:docPr id="123416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7301" name=""/>
                    <pic:cNvPicPr/>
                  </pic:nvPicPr>
                  <pic:blipFill>
                    <a:blip r:embed="rId10"/>
                    <a:stretch>
                      <a:fillRect/>
                    </a:stretch>
                  </pic:blipFill>
                  <pic:spPr>
                    <a:xfrm>
                      <a:off x="0" y="0"/>
                      <a:ext cx="5731510" cy="3293745"/>
                    </a:xfrm>
                    <a:prstGeom prst="rect">
                      <a:avLst/>
                    </a:prstGeom>
                  </pic:spPr>
                </pic:pic>
              </a:graphicData>
            </a:graphic>
          </wp:inline>
        </w:drawing>
      </w:r>
    </w:p>
    <w:p w14:paraId="4D4E37BF" w14:textId="77777777" w:rsidR="00224E79" w:rsidRDefault="00224E79" w:rsidP="00224E79">
      <w:pPr>
        <w:ind w:left="720"/>
        <w:rPr>
          <w:rFonts w:ascii="Times New Roman" w:eastAsia="Times New Roman" w:hAnsi="Times New Roman" w:cs="Times New Roman"/>
          <w:sz w:val="24"/>
          <w:szCs w:val="24"/>
        </w:rPr>
      </w:pPr>
    </w:p>
    <w:p w14:paraId="3CBE3857" w14:textId="5C16CA72" w:rsidR="00593FF4" w:rsidRDefault="00000000" w:rsidP="00224E79">
      <w:pPr>
        <w:numPr>
          <w:ilvl w:val="0"/>
          <w:numId w:val="4"/>
        </w:numPr>
        <w:spacing w:after="240"/>
        <w:rPr>
          <w:rFonts w:ascii="Times New Roman" w:eastAsia="Times New Roman" w:hAnsi="Times New Roman" w:cs="Times New Roman"/>
          <w:sz w:val="24"/>
          <w:szCs w:val="24"/>
        </w:rPr>
      </w:pPr>
      <w:r w:rsidRPr="00F22C97">
        <w:rPr>
          <w:rFonts w:ascii="Times New Roman" w:eastAsia="Times New Roman" w:hAnsi="Times New Roman" w:cs="Times New Roman"/>
          <w:b/>
          <w:sz w:val="28"/>
          <w:szCs w:val="28"/>
        </w:rPr>
        <w:t>Database Design</w:t>
      </w:r>
      <w:r>
        <w:rPr>
          <w:rFonts w:ascii="Times New Roman" w:eastAsia="Times New Roman" w:hAnsi="Times New Roman" w:cs="Times New Roman"/>
          <w:b/>
          <w:sz w:val="24"/>
          <w:szCs w:val="24"/>
        </w:rPr>
        <w:br/>
      </w:r>
      <w:r w:rsidR="002C6D4C" w:rsidRPr="002C6D4C">
        <w:rPr>
          <w:rFonts w:ascii="Times New Roman" w:eastAsia="Times New Roman" w:hAnsi="Times New Roman" w:cs="Times New Roman"/>
          <w:sz w:val="24"/>
          <w:szCs w:val="24"/>
        </w:rPr>
        <w:drawing>
          <wp:inline distT="0" distB="0" distL="0" distR="0" wp14:anchorId="7161585E" wp14:editId="688D0E7E">
            <wp:extent cx="5731510" cy="3303905"/>
            <wp:effectExtent l="0" t="0" r="2540" b="0"/>
            <wp:docPr id="16331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0212" name=""/>
                    <pic:cNvPicPr/>
                  </pic:nvPicPr>
                  <pic:blipFill>
                    <a:blip r:embed="rId11"/>
                    <a:stretch>
                      <a:fillRect/>
                    </a:stretch>
                  </pic:blipFill>
                  <pic:spPr>
                    <a:xfrm>
                      <a:off x="0" y="0"/>
                      <a:ext cx="5731510" cy="3303905"/>
                    </a:xfrm>
                    <a:prstGeom prst="rect">
                      <a:avLst/>
                    </a:prstGeom>
                  </pic:spPr>
                </pic:pic>
              </a:graphicData>
            </a:graphic>
          </wp:inline>
        </w:drawing>
      </w:r>
    </w:p>
    <w:p w14:paraId="08CBF0BC" w14:textId="77777777" w:rsidR="009020D3" w:rsidRPr="009020D3" w:rsidRDefault="009020D3" w:rsidP="009020D3">
      <w:pPr>
        <w:pStyle w:val="ListParagraph"/>
        <w:spacing w:line="240" w:lineRule="auto"/>
        <w:jc w:val="both"/>
        <w:rPr>
          <w:rFonts w:ascii="Times New Roman" w:eastAsia="Times New Roman" w:hAnsi="Times New Roman" w:cs="Times New Roman"/>
          <w:sz w:val="24"/>
          <w:szCs w:val="24"/>
          <w:lang w:val="en-IN"/>
        </w:rPr>
      </w:pPr>
      <w:r w:rsidRPr="009020D3">
        <w:rPr>
          <w:rFonts w:ascii="Times New Roman" w:eastAsia="Times New Roman" w:hAnsi="Times New Roman" w:cs="Times New Roman"/>
          <w:sz w:val="24"/>
          <w:szCs w:val="24"/>
          <w:lang w:val="en-IN"/>
        </w:rPr>
        <w:t>Each training included interactive exercises and practical application of SQL topics. I learned how query databases, manipulate datasets, work with joins, and use sophisticated techniques such as window functions and aggregate operations. The knowledge I gained from these courses has strengthened my understanding of SQL and its relevance in data-driven decision making.</w:t>
      </w:r>
    </w:p>
    <w:p w14:paraId="308AFCE3" w14:textId="77777777" w:rsidR="00593FF4" w:rsidRDefault="00593FF4">
      <w:pPr>
        <w:spacing w:before="240" w:after="240"/>
        <w:rPr>
          <w:rFonts w:ascii="Times New Roman" w:eastAsia="Times New Roman" w:hAnsi="Times New Roman" w:cs="Times New Roman"/>
          <w:sz w:val="24"/>
          <w:szCs w:val="24"/>
        </w:rPr>
      </w:pPr>
    </w:p>
    <w:p w14:paraId="5F144C2E" w14:textId="77777777" w:rsidR="00593FF4" w:rsidRDefault="00593FF4">
      <w:pPr>
        <w:spacing w:before="240" w:after="240"/>
        <w:rPr>
          <w:rFonts w:ascii="Times New Roman" w:eastAsia="Times New Roman" w:hAnsi="Times New Roman" w:cs="Times New Roman"/>
          <w:sz w:val="24"/>
          <w:szCs w:val="24"/>
        </w:rPr>
      </w:pPr>
    </w:p>
    <w:p w14:paraId="28BB7800" w14:textId="088F25F5" w:rsidR="00593FF4" w:rsidRPr="00224E79" w:rsidRDefault="00000000" w:rsidP="00224E79">
      <w:pPr>
        <w:pStyle w:val="ListParagraph"/>
        <w:numPr>
          <w:ilvl w:val="0"/>
          <w:numId w:val="4"/>
        </w:numPr>
        <w:spacing w:before="240" w:after="240"/>
        <w:rPr>
          <w:rFonts w:ascii="Times New Roman" w:eastAsia="Times New Roman" w:hAnsi="Times New Roman" w:cs="Times New Roman"/>
          <w:sz w:val="24"/>
          <w:szCs w:val="24"/>
        </w:rPr>
      </w:pPr>
      <w:r w:rsidRPr="00224E79">
        <w:rPr>
          <w:rFonts w:ascii="Times New Roman" w:eastAsia="Times New Roman" w:hAnsi="Times New Roman" w:cs="Times New Roman"/>
          <w:b/>
          <w:sz w:val="28"/>
          <w:szCs w:val="28"/>
        </w:rPr>
        <w:t>Track Completion Certificate</w:t>
      </w:r>
      <w:r w:rsidRPr="00224E79">
        <w:rPr>
          <w:rFonts w:ascii="Times New Roman" w:eastAsia="Times New Roman" w:hAnsi="Times New Roman" w:cs="Times New Roman"/>
          <w:b/>
          <w:sz w:val="28"/>
          <w:szCs w:val="28"/>
        </w:rPr>
        <w:br/>
      </w:r>
      <w:r w:rsidR="002C6D4C" w:rsidRPr="002C6D4C">
        <w:rPr>
          <w:sz w:val="24"/>
          <w:szCs w:val="24"/>
        </w:rPr>
        <w:drawing>
          <wp:inline distT="0" distB="0" distL="0" distR="0" wp14:anchorId="76AFD3D5" wp14:editId="7333D16A">
            <wp:extent cx="5731510" cy="3298825"/>
            <wp:effectExtent l="0" t="0" r="2540" b="0"/>
            <wp:docPr id="10889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6843" name=""/>
                    <pic:cNvPicPr/>
                  </pic:nvPicPr>
                  <pic:blipFill>
                    <a:blip r:embed="rId12"/>
                    <a:stretch>
                      <a:fillRect/>
                    </a:stretch>
                  </pic:blipFill>
                  <pic:spPr>
                    <a:xfrm>
                      <a:off x="0" y="0"/>
                      <a:ext cx="5731510" cy="3298825"/>
                    </a:xfrm>
                    <a:prstGeom prst="rect">
                      <a:avLst/>
                    </a:prstGeom>
                  </pic:spPr>
                </pic:pic>
              </a:graphicData>
            </a:graphic>
          </wp:inline>
        </w:drawing>
      </w:r>
    </w:p>
    <w:p w14:paraId="3AF75212" w14:textId="77777777" w:rsidR="00593FF4" w:rsidRPr="00F22C97" w:rsidRDefault="00000000">
      <w:pPr>
        <w:spacing w:before="240" w:after="240"/>
        <w:rPr>
          <w:rFonts w:ascii="Times New Roman" w:eastAsia="Times New Roman" w:hAnsi="Times New Roman" w:cs="Times New Roman"/>
          <w:b/>
          <w:sz w:val="28"/>
          <w:szCs w:val="28"/>
        </w:rPr>
      </w:pPr>
      <w:r w:rsidRPr="00F22C97">
        <w:rPr>
          <w:rFonts w:ascii="Times New Roman" w:eastAsia="Times New Roman" w:hAnsi="Times New Roman" w:cs="Times New Roman"/>
          <w:b/>
          <w:sz w:val="28"/>
          <w:szCs w:val="28"/>
        </w:rPr>
        <w:t>Skill Assessments</w:t>
      </w:r>
    </w:p>
    <w:p w14:paraId="3D144D9D" w14:textId="77777777" w:rsidR="00593FF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completing the courses, I have passed all the required assessments to qualify for the certification exam. These assessments include:</w:t>
      </w:r>
    </w:p>
    <w:p w14:paraId="4EF2480A" w14:textId="77777777" w:rsidR="00593FF4" w:rsidRPr="00F22C97" w:rsidRDefault="00000000" w:rsidP="009020D3">
      <w:pPr>
        <w:numPr>
          <w:ilvl w:val="0"/>
          <w:numId w:val="5"/>
        </w:numPr>
        <w:spacing w:before="240" w:after="240"/>
        <w:rPr>
          <w:rFonts w:ascii="Times New Roman" w:eastAsia="Times New Roman" w:hAnsi="Times New Roman" w:cs="Times New Roman"/>
          <w:sz w:val="28"/>
          <w:szCs w:val="28"/>
        </w:rPr>
      </w:pPr>
      <w:r w:rsidRPr="00F22C97">
        <w:rPr>
          <w:rFonts w:ascii="Times New Roman" w:eastAsia="Times New Roman" w:hAnsi="Times New Roman" w:cs="Times New Roman"/>
          <w:b/>
          <w:sz w:val="28"/>
          <w:szCs w:val="28"/>
        </w:rPr>
        <w:t>Data Analysis in SQL (PostgreSQL)</w:t>
      </w:r>
    </w:p>
    <w:p w14:paraId="20640B6A" w14:textId="77777777" w:rsidR="009020D3" w:rsidRDefault="00F22C97" w:rsidP="009020D3">
      <w:pPr>
        <w:spacing w:before="240" w:after="240"/>
        <w:rPr>
          <w:rFonts w:ascii="Times New Roman" w:eastAsia="Times New Roman" w:hAnsi="Times New Roman" w:cs="Times New Roman"/>
          <w:b/>
          <w:sz w:val="24"/>
          <w:szCs w:val="24"/>
        </w:rPr>
      </w:pPr>
      <w:r w:rsidRPr="00F22C97">
        <w:drawing>
          <wp:inline distT="0" distB="0" distL="0" distR="0" wp14:anchorId="6D1E6809" wp14:editId="722D1E16">
            <wp:extent cx="5731510" cy="2656840"/>
            <wp:effectExtent l="0" t="0" r="2540" b="0"/>
            <wp:docPr id="10324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1152" name=""/>
                    <pic:cNvPicPr/>
                  </pic:nvPicPr>
                  <pic:blipFill>
                    <a:blip r:embed="rId13"/>
                    <a:stretch>
                      <a:fillRect/>
                    </a:stretch>
                  </pic:blipFill>
                  <pic:spPr>
                    <a:xfrm>
                      <a:off x="0" y="0"/>
                      <a:ext cx="5731510" cy="2656840"/>
                    </a:xfrm>
                    <a:prstGeom prst="rect">
                      <a:avLst/>
                    </a:prstGeom>
                  </pic:spPr>
                </pic:pic>
              </a:graphicData>
            </a:graphic>
          </wp:inline>
        </w:drawing>
      </w:r>
    </w:p>
    <w:p w14:paraId="221D8D8F" w14:textId="77777777" w:rsidR="009020D3" w:rsidRPr="009020D3" w:rsidRDefault="00000000" w:rsidP="009020D3">
      <w:pPr>
        <w:pStyle w:val="ListParagraph"/>
        <w:numPr>
          <w:ilvl w:val="0"/>
          <w:numId w:val="5"/>
        </w:numPr>
        <w:spacing w:before="240" w:after="240"/>
        <w:rPr>
          <w:rFonts w:ascii="Times New Roman" w:eastAsia="Times New Roman" w:hAnsi="Times New Roman" w:cs="Times New Roman"/>
          <w:b/>
          <w:sz w:val="24"/>
          <w:szCs w:val="24"/>
        </w:rPr>
      </w:pPr>
      <w:r w:rsidRPr="009020D3">
        <w:rPr>
          <w:rFonts w:ascii="Times New Roman" w:eastAsia="Times New Roman" w:hAnsi="Times New Roman" w:cs="Times New Roman"/>
          <w:b/>
          <w:sz w:val="28"/>
          <w:szCs w:val="28"/>
        </w:rPr>
        <w:lastRenderedPageBreak/>
        <w:t>Data Management in SQL (PostgreSQL)</w:t>
      </w:r>
      <w:r w:rsidRPr="009020D3">
        <w:rPr>
          <w:rFonts w:ascii="Times New Roman" w:eastAsia="Times New Roman" w:hAnsi="Times New Roman" w:cs="Times New Roman"/>
          <w:b/>
          <w:sz w:val="28"/>
          <w:szCs w:val="28"/>
        </w:rPr>
        <w:br/>
      </w:r>
      <w:r w:rsidR="00F22C97" w:rsidRPr="00F22C97">
        <w:drawing>
          <wp:inline distT="0" distB="0" distL="0" distR="0" wp14:anchorId="2B7CC0E8" wp14:editId="11909708">
            <wp:extent cx="5731510" cy="2456180"/>
            <wp:effectExtent l="0" t="0" r="2540" b="1270"/>
            <wp:docPr id="172229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6897" name=""/>
                    <pic:cNvPicPr/>
                  </pic:nvPicPr>
                  <pic:blipFill>
                    <a:blip r:embed="rId14"/>
                    <a:stretch>
                      <a:fillRect/>
                    </a:stretch>
                  </pic:blipFill>
                  <pic:spPr>
                    <a:xfrm>
                      <a:off x="0" y="0"/>
                      <a:ext cx="5731510" cy="2456180"/>
                    </a:xfrm>
                    <a:prstGeom prst="rect">
                      <a:avLst/>
                    </a:prstGeom>
                  </pic:spPr>
                </pic:pic>
              </a:graphicData>
            </a:graphic>
          </wp:inline>
        </w:drawing>
      </w:r>
    </w:p>
    <w:p w14:paraId="54E6B712" w14:textId="77777777" w:rsidR="009020D3" w:rsidRPr="009020D3" w:rsidRDefault="009020D3" w:rsidP="009020D3">
      <w:pPr>
        <w:pStyle w:val="ListParagraph"/>
        <w:spacing w:before="240" w:after="240"/>
        <w:rPr>
          <w:rFonts w:ascii="Times New Roman" w:eastAsia="Times New Roman" w:hAnsi="Times New Roman" w:cs="Times New Roman"/>
          <w:b/>
          <w:sz w:val="24"/>
          <w:szCs w:val="24"/>
        </w:rPr>
      </w:pPr>
    </w:p>
    <w:p w14:paraId="14E775A6" w14:textId="459C8EC2" w:rsidR="00593FF4" w:rsidRPr="009020D3" w:rsidRDefault="00000000" w:rsidP="009020D3">
      <w:pPr>
        <w:pStyle w:val="ListParagraph"/>
        <w:numPr>
          <w:ilvl w:val="0"/>
          <w:numId w:val="5"/>
        </w:numPr>
        <w:spacing w:before="240" w:after="240"/>
        <w:rPr>
          <w:rFonts w:ascii="Times New Roman" w:eastAsia="Times New Roman" w:hAnsi="Times New Roman" w:cs="Times New Roman"/>
          <w:b/>
          <w:sz w:val="24"/>
          <w:szCs w:val="24"/>
        </w:rPr>
      </w:pPr>
      <w:r w:rsidRPr="009020D3">
        <w:rPr>
          <w:rFonts w:ascii="Times New Roman" w:eastAsia="Times New Roman" w:hAnsi="Times New Roman" w:cs="Times New Roman"/>
          <w:b/>
          <w:sz w:val="28"/>
          <w:szCs w:val="28"/>
        </w:rPr>
        <w:t>Data Management Theory</w:t>
      </w:r>
      <w:r w:rsidRPr="009020D3">
        <w:rPr>
          <w:rFonts w:ascii="Times New Roman" w:eastAsia="Times New Roman" w:hAnsi="Times New Roman" w:cs="Times New Roman"/>
          <w:b/>
          <w:sz w:val="28"/>
          <w:szCs w:val="28"/>
          <w:highlight w:val="green"/>
        </w:rPr>
        <w:br/>
      </w:r>
      <w:r w:rsidR="00F22C97" w:rsidRPr="00F22C97">
        <w:drawing>
          <wp:inline distT="0" distB="0" distL="0" distR="0" wp14:anchorId="31D42330" wp14:editId="3256AE6C">
            <wp:extent cx="4600609" cy="3867178"/>
            <wp:effectExtent l="0" t="0" r="9525" b="0"/>
            <wp:docPr id="7408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6202" name=""/>
                    <pic:cNvPicPr/>
                  </pic:nvPicPr>
                  <pic:blipFill>
                    <a:blip r:embed="rId15"/>
                    <a:stretch>
                      <a:fillRect/>
                    </a:stretch>
                  </pic:blipFill>
                  <pic:spPr>
                    <a:xfrm>
                      <a:off x="0" y="0"/>
                      <a:ext cx="4600609" cy="3867178"/>
                    </a:xfrm>
                    <a:prstGeom prst="rect">
                      <a:avLst/>
                    </a:prstGeom>
                  </pic:spPr>
                </pic:pic>
              </a:graphicData>
            </a:graphic>
          </wp:inline>
        </w:drawing>
      </w:r>
    </w:p>
    <w:p w14:paraId="6919EDFD" w14:textId="77777777" w:rsidR="00C2639A" w:rsidRPr="00C2639A" w:rsidRDefault="00C2639A" w:rsidP="00C2639A">
      <w:pPr>
        <w:spacing w:line="240" w:lineRule="auto"/>
        <w:ind w:left="360"/>
        <w:jc w:val="both"/>
        <w:rPr>
          <w:rFonts w:ascii="Times New Roman" w:eastAsia="Times New Roman" w:hAnsi="Times New Roman" w:cs="Times New Roman"/>
          <w:sz w:val="24"/>
          <w:szCs w:val="24"/>
          <w:lang w:val="en-IN"/>
        </w:rPr>
      </w:pPr>
      <w:r w:rsidRPr="00C2639A">
        <w:rPr>
          <w:rFonts w:ascii="Times New Roman" w:eastAsia="Times New Roman" w:hAnsi="Times New Roman" w:cs="Times New Roman"/>
          <w:sz w:val="24"/>
          <w:szCs w:val="24"/>
          <w:lang w:val="en-IN"/>
        </w:rPr>
        <w:t>These examinations examined my abilities to interpret datasets, manage complicated data relationships, and apply theoretical knowledge to practical situations. Completing them successfully indicated my willingness to face the standards of the SQL Associate Certification Exam.</w:t>
      </w:r>
    </w:p>
    <w:p w14:paraId="6F2DCDC0" w14:textId="77777777" w:rsidR="00C2639A" w:rsidRDefault="00C2639A">
      <w:pPr>
        <w:spacing w:before="240" w:after="240"/>
        <w:rPr>
          <w:rFonts w:ascii="Times New Roman" w:eastAsia="Times New Roman" w:hAnsi="Times New Roman" w:cs="Times New Roman"/>
          <w:sz w:val="26"/>
          <w:szCs w:val="26"/>
        </w:rPr>
      </w:pPr>
    </w:p>
    <w:p w14:paraId="2868E12C" w14:textId="77777777" w:rsidR="00C2639A" w:rsidRDefault="00C2639A">
      <w:pPr>
        <w:spacing w:before="240" w:after="240"/>
        <w:rPr>
          <w:rFonts w:ascii="Times New Roman" w:eastAsia="Times New Roman" w:hAnsi="Times New Roman" w:cs="Times New Roman"/>
          <w:sz w:val="26"/>
          <w:szCs w:val="26"/>
        </w:rPr>
      </w:pPr>
    </w:p>
    <w:p w14:paraId="0E992A5D" w14:textId="559AA2EA" w:rsidR="00593FF4" w:rsidRDefault="00000000">
      <w:pPr>
        <w:spacing w:before="240" w:after="240"/>
        <w:rPr>
          <w:rFonts w:ascii="Times New Roman" w:eastAsia="Times New Roman" w:hAnsi="Times New Roman" w:cs="Times New Roman"/>
          <w:b/>
          <w:sz w:val="28"/>
          <w:szCs w:val="28"/>
          <w:highlight w:val="green"/>
        </w:rPr>
      </w:pPr>
      <w:r>
        <w:rPr>
          <w:rFonts w:ascii="Times New Roman" w:eastAsia="Times New Roman" w:hAnsi="Times New Roman" w:cs="Times New Roman"/>
          <w:sz w:val="26"/>
          <w:szCs w:val="26"/>
        </w:rPr>
        <w:lastRenderedPageBreak/>
        <w:br/>
      </w:r>
      <w:r w:rsidRPr="00224E79">
        <w:rPr>
          <w:rFonts w:ascii="Times New Roman" w:eastAsia="Times New Roman" w:hAnsi="Times New Roman" w:cs="Times New Roman"/>
          <w:b/>
          <w:sz w:val="28"/>
          <w:szCs w:val="28"/>
        </w:rPr>
        <w:t>Exam Plan Schedule</w:t>
      </w:r>
    </w:p>
    <w:p w14:paraId="24523CB5" w14:textId="67FFEAA6" w:rsidR="008F00EA" w:rsidRPr="008F00EA" w:rsidRDefault="008F00EA" w:rsidP="008F00EA">
      <w:pPr>
        <w:pStyle w:val="Heading3"/>
        <w:spacing w:before="280"/>
        <w:jc w:val="both"/>
        <w:rPr>
          <w:rFonts w:ascii="Times New Roman" w:eastAsia="Times New Roman" w:hAnsi="Times New Roman" w:cs="Times New Roman"/>
          <w:bCs/>
          <w:color w:val="000000"/>
          <w:sz w:val="24"/>
          <w:szCs w:val="24"/>
          <w:lang w:val="en-IN"/>
        </w:rPr>
      </w:pPr>
      <w:r w:rsidRPr="008F00EA">
        <w:rPr>
          <w:rFonts w:ascii="Times New Roman" w:eastAsia="Times New Roman" w:hAnsi="Times New Roman" w:cs="Times New Roman"/>
          <w:bCs/>
          <w:color w:val="000000"/>
          <w:sz w:val="24"/>
          <w:szCs w:val="24"/>
          <w:lang w:val="en-IN"/>
        </w:rPr>
        <w:t>With all prerequisites met, I am now qualified to register for the SQL Associate Certification Exam. I plan to schedule and complete the exam by November 30, 2024. This timeline gives me plenty of time to review essential topics and do additional exercises to boost my confidence in the exam.</w:t>
      </w:r>
    </w:p>
    <w:p w14:paraId="48CCA66A" w14:textId="50FD6681" w:rsidR="00593FF4" w:rsidRPr="00224E79" w:rsidRDefault="00000000">
      <w:pPr>
        <w:pStyle w:val="Heading3"/>
        <w:keepNext w:val="0"/>
        <w:keepLines w:val="0"/>
        <w:spacing w:before="280"/>
        <w:rPr>
          <w:rFonts w:ascii="Times New Roman" w:eastAsia="Times New Roman" w:hAnsi="Times New Roman" w:cs="Times New Roman"/>
          <w:b/>
          <w:color w:val="000000"/>
        </w:rPr>
      </w:pPr>
      <w:r w:rsidRPr="00224E79">
        <w:rPr>
          <w:rFonts w:ascii="Times New Roman" w:eastAsia="Times New Roman" w:hAnsi="Times New Roman" w:cs="Times New Roman"/>
          <w:b/>
          <w:color w:val="000000"/>
        </w:rPr>
        <w:t>Conclusion</w:t>
      </w:r>
    </w:p>
    <w:p w14:paraId="2752574B" w14:textId="184A2448" w:rsidR="00593FF4" w:rsidRDefault="008F00EA" w:rsidP="008F00EA">
      <w:pPr>
        <w:spacing w:before="240" w:after="240"/>
        <w:jc w:val="both"/>
        <w:rPr>
          <w:rFonts w:ascii="Times New Roman" w:eastAsia="Times New Roman" w:hAnsi="Times New Roman" w:cs="Times New Roman"/>
          <w:sz w:val="24"/>
          <w:szCs w:val="24"/>
        </w:rPr>
      </w:pPr>
      <w:r w:rsidRPr="008F00EA">
        <w:rPr>
          <w:rFonts w:ascii="Times New Roman" w:eastAsia="Times New Roman" w:hAnsi="Times New Roman" w:cs="Times New Roman"/>
          <w:sz w:val="24"/>
          <w:szCs w:val="24"/>
        </w:rPr>
        <w:t>Completing the SQL Associate Certification prerequisites has been a valuable learning experience. The abilities and knowledge I've received will not only prepare me for the exam, but also for future chances in data analytics and database management.</w:t>
      </w:r>
      <w:r w:rsidRPr="008F00EA">
        <w:t xml:space="preserve"> </w:t>
      </w:r>
      <w:r w:rsidRPr="008F00EA">
        <w:rPr>
          <w:rFonts w:ascii="Times New Roman" w:eastAsia="Times New Roman" w:hAnsi="Times New Roman" w:cs="Times New Roman"/>
          <w:sz w:val="24"/>
          <w:szCs w:val="24"/>
        </w:rPr>
        <w:t>I’m eager to take the final step and achieve certification by December 1st, 2024.</w:t>
      </w:r>
    </w:p>
    <w:p w14:paraId="1CEB9C22" w14:textId="77777777" w:rsidR="00593FF4" w:rsidRDefault="00593FF4">
      <w:pPr>
        <w:spacing w:before="240" w:after="240"/>
        <w:ind w:left="1080" w:hanging="360"/>
        <w:rPr>
          <w:rFonts w:ascii="Times New Roman" w:eastAsia="Times New Roman" w:hAnsi="Times New Roman" w:cs="Times New Roman"/>
          <w:sz w:val="24"/>
          <w:szCs w:val="24"/>
        </w:rPr>
      </w:pPr>
    </w:p>
    <w:sectPr w:rsidR="00593FF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96037"/>
    <w:multiLevelType w:val="hybridMultilevel"/>
    <w:tmpl w:val="25C0A46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00319A"/>
    <w:multiLevelType w:val="hybridMultilevel"/>
    <w:tmpl w:val="5434B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06466F"/>
    <w:multiLevelType w:val="multilevel"/>
    <w:tmpl w:val="B2F85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4A2E69"/>
    <w:multiLevelType w:val="multilevel"/>
    <w:tmpl w:val="5588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F96533"/>
    <w:multiLevelType w:val="hybridMultilevel"/>
    <w:tmpl w:val="34783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9865675">
    <w:abstractNumId w:val="3"/>
  </w:num>
  <w:num w:numId="2" w16cid:durableId="1350335343">
    <w:abstractNumId w:val="2"/>
  </w:num>
  <w:num w:numId="3" w16cid:durableId="380834167">
    <w:abstractNumId w:val="1"/>
  </w:num>
  <w:num w:numId="4" w16cid:durableId="1949510740">
    <w:abstractNumId w:val="4"/>
  </w:num>
  <w:num w:numId="5" w16cid:durableId="153807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FF4"/>
    <w:rsid w:val="00224E79"/>
    <w:rsid w:val="00251826"/>
    <w:rsid w:val="002C6D4C"/>
    <w:rsid w:val="004B1254"/>
    <w:rsid w:val="00593FF4"/>
    <w:rsid w:val="008F00EA"/>
    <w:rsid w:val="009020D3"/>
    <w:rsid w:val="009A0764"/>
    <w:rsid w:val="00C2639A"/>
    <w:rsid w:val="00D00675"/>
    <w:rsid w:val="00F22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4FA2"/>
  <w15:docId w15:val="{BA22E34F-F3ED-482C-BF3D-35EF093C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22C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243713">
      <w:bodyDiv w:val="1"/>
      <w:marLeft w:val="0"/>
      <w:marRight w:val="0"/>
      <w:marTop w:val="0"/>
      <w:marBottom w:val="0"/>
      <w:divBdr>
        <w:top w:val="none" w:sz="0" w:space="0" w:color="auto"/>
        <w:left w:val="none" w:sz="0" w:space="0" w:color="auto"/>
        <w:bottom w:val="none" w:sz="0" w:space="0" w:color="auto"/>
        <w:right w:val="none" w:sz="0" w:space="0" w:color="auto"/>
      </w:divBdr>
    </w:div>
    <w:div w:id="1550725001">
      <w:bodyDiv w:val="1"/>
      <w:marLeft w:val="0"/>
      <w:marRight w:val="0"/>
      <w:marTop w:val="0"/>
      <w:marBottom w:val="0"/>
      <w:divBdr>
        <w:top w:val="none" w:sz="0" w:space="0" w:color="auto"/>
        <w:left w:val="none" w:sz="0" w:space="0" w:color="auto"/>
        <w:bottom w:val="none" w:sz="0" w:space="0" w:color="auto"/>
        <w:right w:val="none" w:sz="0" w:space="0" w:color="auto"/>
      </w:divBdr>
    </w:div>
    <w:div w:id="1967201176">
      <w:bodyDiv w:val="1"/>
      <w:marLeft w:val="0"/>
      <w:marRight w:val="0"/>
      <w:marTop w:val="0"/>
      <w:marBottom w:val="0"/>
      <w:divBdr>
        <w:top w:val="none" w:sz="0" w:space="0" w:color="auto"/>
        <w:left w:val="none" w:sz="0" w:space="0" w:color="auto"/>
        <w:bottom w:val="none" w:sz="0" w:space="0" w:color="auto"/>
        <w:right w:val="none" w:sz="0" w:space="0" w:color="auto"/>
      </w:divBdr>
    </w:div>
    <w:div w:id="2145266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dc:creator>
  <cp:lastModifiedBy>keerthiyalamanchili@outlook.com</cp:lastModifiedBy>
  <cp:revision>2</cp:revision>
  <dcterms:created xsi:type="dcterms:W3CDTF">2024-11-23T22:27:00Z</dcterms:created>
  <dcterms:modified xsi:type="dcterms:W3CDTF">2024-11-23T22:27:00Z</dcterms:modified>
</cp:coreProperties>
</file>