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C412" w14:textId="77777777" w:rsidR="00ED5C92" w:rsidRPr="00ED5C92" w:rsidRDefault="00ED5C92" w:rsidP="00ED5C92">
      <w:pPr>
        <w:rPr>
          <w:b/>
          <w:bCs/>
        </w:rPr>
      </w:pPr>
      <w:r w:rsidRPr="00ED5C92">
        <w:rPr>
          <w:b/>
          <w:bCs/>
        </w:rPr>
        <w:t>Step 1: Optimize Alpha Computation</w:t>
      </w:r>
    </w:p>
    <w:p w14:paraId="590FA4B1" w14:textId="77777777" w:rsidR="00ED5C92" w:rsidRPr="00ED5C92" w:rsidRDefault="00ED5C92" w:rsidP="00ED5C92">
      <w:pPr>
        <w:rPr>
          <w:b/>
          <w:bCs/>
        </w:rPr>
      </w:pPr>
      <w:r w:rsidRPr="00ED5C92">
        <w:rPr>
          <w:b/>
          <w:bCs/>
        </w:rPr>
        <w:t>Objective</w:t>
      </w:r>
    </w:p>
    <w:p w14:paraId="482DFABC" w14:textId="77777777" w:rsidR="00ED5C92" w:rsidRPr="00ED5C92" w:rsidRDefault="00ED5C92" w:rsidP="00ED5C92">
      <w:pPr>
        <w:numPr>
          <w:ilvl w:val="0"/>
          <w:numId w:val="1"/>
        </w:numPr>
      </w:pPr>
      <w:r w:rsidRPr="00ED5C92">
        <w:t>Replace the computation of α=(P′</w:t>
      </w:r>
      <w:proofErr w:type="gramStart"/>
      <w:r w:rsidRPr="00ED5C92">
        <w:t>Q)−</w:t>
      </w:r>
      <w:proofErr w:type="gramEnd"/>
      <w:r w:rsidRPr="00ED5C92">
        <w:t>1⋅(P′R)\alpha = (P'Q)^{-1} \</w:t>
      </w:r>
      <w:proofErr w:type="spellStart"/>
      <w:r w:rsidRPr="00ED5C92">
        <w:t>cdot</w:t>
      </w:r>
      <w:proofErr w:type="spellEnd"/>
      <w:r w:rsidRPr="00ED5C92">
        <w:t xml:space="preserve"> (P'R)α=(P′Q)−1⋅(P′R) with solving the linear system (P′Q)⋅α=P′R(P'Q) \</w:t>
      </w:r>
      <w:proofErr w:type="spellStart"/>
      <w:r w:rsidRPr="00ED5C92">
        <w:t>cdot</w:t>
      </w:r>
      <w:proofErr w:type="spellEnd"/>
      <w:r w:rsidRPr="00ED5C92">
        <w:t xml:space="preserve"> \alpha = P'R(P′Q)⋅α=P′R.</w:t>
      </w:r>
    </w:p>
    <w:p w14:paraId="26F8CF5F" w14:textId="77777777" w:rsidR="00ED5C92" w:rsidRPr="00ED5C92" w:rsidRDefault="00ED5C92" w:rsidP="00ED5C92">
      <w:pPr>
        <w:rPr>
          <w:b/>
          <w:bCs/>
        </w:rPr>
      </w:pPr>
      <w:r w:rsidRPr="00ED5C92">
        <w:rPr>
          <w:b/>
          <w:bCs/>
        </w:rPr>
        <w:t>Implementation Steps</w:t>
      </w:r>
    </w:p>
    <w:p w14:paraId="32383785" w14:textId="77777777" w:rsidR="00ED5C92" w:rsidRPr="00ED5C92" w:rsidRDefault="00ED5C92" w:rsidP="00ED5C92">
      <w:pPr>
        <w:numPr>
          <w:ilvl w:val="0"/>
          <w:numId w:val="2"/>
        </w:numPr>
      </w:pPr>
      <w:r w:rsidRPr="00ED5C92">
        <w:rPr>
          <w:b/>
          <w:bCs/>
        </w:rPr>
        <w:t>Remove Inverse Computation:</w:t>
      </w:r>
    </w:p>
    <w:p w14:paraId="31B6B226" w14:textId="77777777" w:rsidR="00ED5C92" w:rsidRPr="00ED5C92" w:rsidRDefault="00ED5C92" w:rsidP="00ED5C92">
      <w:pPr>
        <w:numPr>
          <w:ilvl w:val="1"/>
          <w:numId w:val="2"/>
        </w:numPr>
      </w:pPr>
      <w:r w:rsidRPr="00ED5C92">
        <w:t xml:space="preserve">Eliminate the use of </w:t>
      </w:r>
      <w:proofErr w:type="spellStart"/>
      <w:r w:rsidRPr="00ED5C92">
        <w:t>inverse_QR_Den_Mtx</w:t>
      </w:r>
      <w:proofErr w:type="spellEnd"/>
      <w:r w:rsidRPr="00ED5C92">
        <w:t xml:space="preserve"> function for computing (P′</w:t>
      </w:r>
      <w:proofErr w:type="gramStart"/>
      <w:r w:rsidRPr="00ED5C92">
        <w:t>Q)−</w:t>
      </w:r>
      <w:proofErr w:type="gramEnd"/>
      <w:r w:rsidRPr="00ED5C92">
        <w:t>1(P'Q)^{-1}(P′Q)−1.</w:t>
      </w:r>
    </w:p>
    <w:p w14:paraId="48DD248F" w14:textId="77777777" w:rsidR="00ED5C92" w:rsidRPr="00ED5C92" w:rsidRDefault="00ED5C92" w:rsidP="00ED5C92">
      <w:pPr>
        <w:numPr>
          <w:ilvl w:val="1"/>
          <w:numId w:val="2"/>
        </w:numPr>
      </w:pPr>
      <w:r w:rsidRPr="00ED5C92">
        <w:t>This function is computationally expensive and unnecessary when solving linear systems directly.</w:t>
      </w:r>
    </w:p>
    <w:p w14:paraId="66D06A19" w14:textId="77777777" w:rsidR="00ED5C92" w:rsidRPr="00ED5C92" w:rsidRDefault="00ED5C92" w:rsidP="00ED5C92">
      <w:pPr>
        <w:numPr>
          <w:ilvl w:val="0"/>
          <w:numId w:val="2"/>
        </w:numPr>
      </w:pPr>
      <w:r w:rsidRPr="00ED5C92">
        <w:rPr>
          <w:b/>
          <w:bCs/>
        </w:rPr>
        <w:t>Implement Linear System Solver Function:</w:t>
      </w:r>
    </w:p>
    <w:p w14:paraId="64832D5A" w14:textId="77777777" w:rsidR="00ED5C92" w:rsidRPr="00ED5C92" w:rsidRDefault="00ED5C92" w:rsidP="00ED5C92">
      <w:pPr>
        <w:numPr>
          <w:ilvl w:val="1"/>
          <w:numId w:val="2"/>
        </w:numPr>
      </w:pPr>
      <w:r w:rsidRPr="00ED5C92">
        <w:t xml:space="preserve">Use </w:t>
      </w:r>
      <w:proofErr w:type="spellStart"/>
      <w:r w:rsidRPr="00ED5C92">
        <w:t>cuSOLVER's</w:t>
      </w:r>
      <w:proofErr w:type="spellEnd"/>
      <w:r w:rsidRPr="00ED5C92">
        <w:t xml:space="preserve"> LU factorization (</w:t>
      </w:r>
      <w:proofErr w:type="spellStart"/>
      <w:r w:rsidRPr="00ED5C92">
        <w:t>cusolverDnDgetrf</w:t>
      </w:r>
      <w:proofErr w:type="spellEnd"/>
      <w:r w:rsidRPr="00ED5C92">
        <w:t>) and solver (</w:t>
      </w:r>
      <w:proofErr w:type="spellStart"/>
      <w:r w:rsidRPr="00ED5C92">
        <w:t>cusolverDnDgetrs</w:t>
      </w:r>
      <w:proofErr w:type="spellEnd"/>
      <w:r w:rsidRPr="00ED5C92">
        <w:t>) routines.</w:t>
      </w:r>
    </w:p>
    <w:p w14:paraId="176FC198" w14:textId="77777777" w:rsidR="00ED5C92" w:rsidRPr="00ED5C92" w:rsidRDefault="00ED5C92" w:rsidP="00ED5C92">
      <w:pPr>
        <w:numPr>
          <w:ilvl w:val="1"/>
          <w:numId w:val="2"/>
        </w:numPr>
      </w:pPr>
      <w:r w:rsidRPr="00ED5C92">
        <w:t xml:space="preserve">Create a function </w:t>
      </w:r>
      <w:proofErr w:type="spellStart"/>
      <w:r w:rsidRPr="00ED5C92">
        <w:t>solve_linear_system</w:t>
      </w:r>
      <w:proofErr w:type="spellEnd"/>
      <w:r w:rsidRPr="00ED5C92">
        <w:t xml:space="preserve"> to solve A⋅X=BA \</w:t>
      </w:r>
      <w:proofErr w:type="spellStart"/>
      <w:r w:rsidRPr="00ED5C92">
        <w:t>cdot</w:t>
      </w:r>
      <w:proofErr w:type="spellEnd"/>
      <w:r w:rsidRPr="00ED5C92">
        <w:t xml:space="preserve"> X = BA⋅X=B.</w:t>
      </w:r>
    </w:p>
    <w:p w14:paraId="3562AD46" w14:textId="77777777" w:rsidR="00ED5C92" w:rsidRPr="00ED5C92" w:rsidRDefault="00ED5C92" w:rsidP="00ED5C92">
      <w:pPr>
        <w:numPr>
          <w:ilvl w:val="0"/>
          <w:numId w:val="2"/>
        </w:numPr>
      </w:pPr>
      <w:r w:rsidRPr="00ED5C92">
        <w:rPr>
          <w:b/>
          <w:bCs/>
        </w:rPr>
        <w:t>Modify Alpha Computation in Your BFBCG Function:</w:t>
      </w:r>
    </w:p>
    <w:p w14:paraId="259E3418" w14:textId="77777777" w:rsidR="00ED5C92" w:rsidRPr="00ED5C92" w:rsidRDefault="00ED5C92" w:rsidP="00ED5C92">
      <w:pPr>
        <w:numPr>
          <w:ilvl w:val="1"/>
          <w:numId w:val="2"/>
        </w:numPr>
      </w:pPr>
      <w:r w:rsidRPr="00ED5C92">
        <w:t xml:space="preserve">Replace the computation of α\alphaα with a call to </w:t>
      </w:r>
      <w:proofErr w:type="spellStart"/>
      <w:r w:rsidRPr="00ED5C92">
        <w:t>solve_linear_system</w:t>
      </w:r>
      <w:proofErr w:type="spellEnd"/>
      <w:r w:rsidRPr="00ED5C92">
        <w:t>.</w:t>
      </w:r>
    </w:p>
    <w:p w14:paraId="41413225" w14:textId="77777777" w:rsidR="00ED5C92" w:rsidRPr="00ED5C92" w:rsidRDefault="00ED5C92" w:rsidP="00ED5C92">
      <w:pPr>
        <w:numPr>
          <w:ilvl w:val="1"/>
          <w:numId w:val="2"/>
        </w:numPr>
      </w:pPr>
      <w:r w:rsidRPr="00ED5C92">
        <w:t>Handle the rank-one case separately using scalar operations for efficiency.</w:t>
      </w:r>
    </w:p>
    <w:p w14:paraId="7D2D7C78" w14:textId="77777777" w:rsidR="00ED5C92" w:rsidRPr="00ED5C92" w:rsidRDefault="00ED5C92" w:rsidP="00ED5C92">
      <w:pPr>
        <w:rPr>
          <w:b/>
          <w:bCs/>
        </w:rPr>
      </w:pPr>
      <w:r w:rsidRPr="00ED5C92">
        <w:rPr>
          <w:b/>
          <w:bCs/>
        </w:rPr>
        <w:t>Code Implementation</w:t>
      </w:r>
    </w:p>
    <w:p w14:paraId="550D0F4A" w14:textId="77777777" w:rsidR="00ED5C92" w:rsidRPr="00ED5C92" w:rsidRDefault="00ED5C92" w:rsidP="00ED5C92">
      <w:r w:rsidRPr="00ED5C92">
        <w:rPr>
          <w:b/>
          <w:bCs/>
        </w:rPr>
        <w:t xml:space="preserve">A. Implement </w:t>
      </w:r>
      <w:proofErr w:type="spellStart"/>
      <w:r w:rsidRPr="00ED5C92">
        <w:rPr>
          <w:b/>
          <w:bCs/>
        </w:rPr>
        <w:t>solve_linear_system</w:t>
      </w:r>
      <w:proofErr w:type="spellEnd"/>
      <w:r w:rsidRPr="00ED5C92">
        <w:rPr>
          <w:b/>
          <w:bCs/>
        </w:rPr>
        <w:t xml:space="preserve"> Function</w:t>
      </w:r>
    </w:p>
    <w:p w14:paraId="2273F607" w14:textId="77777777" w:rsidR="00ED5C92" w:rsidRPr="00ED5C92" w:rsidRDefault="00ED5C92" w:rsidP="00ED5C92">
      <w:r w:rsidRPr="00ED5C92">
        <w:rPr>
          <w:b/>
          <w:bCs/>
        </w:rPr>
        <w:t>B. Modify Alpha Computation in BFBCG Function</w:t>
      </w:r>
    </w:p>
    <w:p w14:paraId="55B23326" w14:textId="77777777" w:rsidR="00ED5C92" w:rsidRPr="00ED5C92" w:rsidRDefault="00ED5C92" w:rsidP="00ED5C92">
      <w:pPr>
        <w:ind w:firstLine="720"/>
      </w:pPr>
      <w:r w:rsidRPr="00ED5C92">
        <w:t>In your BFBCG iteration loop, replace the inverse computation with the linear system solver:</w:t>
      </w:r>
    </w:p>
    <w:p w14:paraId="790C8644" w14:textId="77777777" w:rsidR="00805A7E" w:rsidRDefault="00805A7E"/>
    <w:p w14:paraId="21EFF701" w14:textId="77777777" w:rsidR="00ED5C92" w:rsidRPr="00ED5C92" w:rsidRDefault="00ED5C92" w:rsidP="00ED5C92">
      <w:r w:rsidRPr="00ED5C92">
        <w:rPr>
          <w:b/>
          <w:bCs/>
        </w:rPr>
        <w:t>Notes:</w:t>
      </w:r>
    </w:p>
    <w:p w14:paraId="0DE3B43D" w14:textId="77777777" w:rsidR="00ED5C92" w:rsidRPr="00ED5C92" w:rsidRDefault="00ED5C92" w:rsidP="00ED5C92">
      <w:pPr>
        <w:numPr>
          <w:ilvl w:val="0"/>
          <w:numId w:val="3"/>
        </w:numPr>
      </w:pPr>
      <w:r w:rsidRPr="00ED5C92">
        <w:t xml:space="preserve">Ensure that </w:t>
      </w:r>
      <w:proofErr w:type="spellStart"/>
      <w:r w:rsidRPr="00ED5C92">
        <w:t>mtxPTQ_d</w:t>
      </w:r>
      <w:proofErr w:type="spellEnd"/>
      <w:r w:rsidRPr="00ED5C92">
        <w:t xml:space="preserve">, </w:t>
      </w:r>
      <w:proofErr w:type="spellStart"/>
      <w:r w:rsidRPr="00ED5C92">
        <w:t>mtxPTR_d</w:t>
      </w:r>
      <w:proofErr w:type="spellEnd"/>
      <w:r w:rsidRPr="00ED5C92">
        <w:t xml:space="preserve">, and </w:t>
      </w:r>
      <w:proofErr w:type="spellStart"/>
      <w:r w:rsidRPr="00ED5C92">
        <w:t>mtxAlph_d</w:t>
      </w:r>
      <w:proofErr w:type="spellEnd"/>
      <w:r w:rsidRPr="00ED5C92">
        <w:t xml:space="preserve"> are allocated with appropriate dimensions.</w:t>
      </w:r>
    </w:p>
    <w:p w14:paraId="73863796" w14:textId="77777777" w:rsidR="00ED5C92" w:rsidRPr="00ED5C92" w:rsidRDefault="00ED5C92" w:rsidP="00ED5C92">
      <w:pPr>
        <w:numPr>
          <w:ilvl w:val="0"/>
          <w:numId w:val="3"/>
        </w:numPr>
      </w:pPr>
      <w:r w:rsidRPr="00ED5C92">
        <w:t>For the rank-one case, we handle updates directly using scalar operations for efficiency.</w:t>
      </w:r>
    </w:p>
    <w:p w14:paraId="498D6FC4" w14:textId="77777777" w:rsidR="00ED5C92" w:rsidRDefault="00ED5C92"/>
    <w:sectPr w:rsidR="00ED5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D6C8C"/>
    <w:multiLevelType w:val="multilevel"/>
    <w:tmpl w:val="F2E4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BF0ACB"/>
    <w:multiLevelType w:val="multilevel"/>
    <w:tmpl w:val="6684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17E72"/>
    <w:multiLevelType w:val="multilevel"/>
    <w:tmpl w:val="5C24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974251">
    <w:abstractNumId w:val="2"/>
  </w:num>
  <w:num w:numId="2" w16cid:durableId="1578633932">
    <w:abstractNumId w:val="0"/>
  </w:num>
  <w:num w:numId="3" w16cid:durableId="18895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2"/>
    <w:rsid w:val="002C39EC"/>
    <w:rsid w:val="00554036"/>
    <w:rsid w:val="00805A7E"/>
    <w:rsid w:val="00987CDB"/>
    <w:rsid w:val="009D3E23"/>
    <w:rsid w:val="00C0172C"/>
    <w:rsid w:val="00ED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1F5B"/>
  <w15:chartTrackingRefBased/>
  <w15:docId w15:val="{501A8601-D545-1E44-AA5E-07BBAF3F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Theme="minorEastAsia" w:hAnsi="Cambria" w:cs="Noto Sans"/>
        <w:color w:val="000000" w:themeColor="text1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C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C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C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C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C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C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C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C9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C9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C9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C9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C9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C9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C9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C9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C9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C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C9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C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8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2024-09-25T23:37:00Z</dcterms:created>
  <dcterms:modified xsi:type="dcterms:W3CDTF">2024-09-25T23:38:00Z</dcterms:modified>
</cp:coreProperties>
</file>