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Kellie Turchetta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Self-Assessment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learned so much by completing the coursework throughout the computer science program at Southern New Hampshire University. I came into this program with dreams and professional goals that I wanted to achieve and I am more excited than ever to accomplish them. My hope is to eventually have a career in mobile app development/design and I firmly believe that everything that I have learned up to this point will help me become more employable. I have grown, learned, and become stronger both as a person and as a professional all thanks to this degree.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One of the many things that I have learned is how to effectively collaborate in a team environment. I participated in numerous discussion assignments throughout the program where I was able to engage with my peers. During these discussions, I would provide and receive helpful feedback. I specifically learned a great deal about collaborating within a team in the course </w:t>
      </w:r>
      <w:r w:rsidDel="00000000" w:rsidR="00000000" w:rsidRPr="00000000">
        <w:rPr>
          <w:rFonts w:ascii="Times New Roman" w:cs="Times New Roman" w:eastAsia="Times New Roman" w:hAnsi="Times New Roman"/>
          <w:sz w:val="24"/>
          <w:szCs w:val="24"/>
          <w:highlight w:val="white"/>
          <w:rtl w:val="0"/>
        </w:rPr>
        <w:t xml:space="preserve">CS-310: Collaboration and Team Project. During this course, I worked with other students on a software project </w:t>
      </w:r>
      <w:r w:rsidDel="00000000" w:rsidR="00000000" w:rsidRPr="00000000">
        <w:rPr>
          <w:rFonts w:ascii="Times New Roman" w:cs="Times New Roman" w:eastAsia="Times New Roman" w:hAnsi="Times New Roman"/>
          <w:sz w:val="24"/>
          <w:szCs w:val="24"/>
          <w:highlight w:val="white"/>
          <w:rtl w:val="0"/>
        </w:rPr>
        <w:t xml:space="preserve">in a distributed workforce with remote contributors. This helped me learn how to talk and work with others in a professional environment in an appropriate and respectful way.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thing that I learned is how to properly communicate to stakeholders. A specific example of this is the experience that I had in the course CS-319: UI/UX Design and Development. During this course, I worked on two projects where I had to create mobile app designs based on client requests. I created the designs based on client preferences and UI/UX fundamentals/design standards and then presented the wireframes to the client for approval. This helped me learn how to professionally communicate with clients as well as the standards that will help me deliver the quality work that they deserve.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 also learned a lot about software engineering and databases throughout my coursework especially in the course</w:t>
      </w:r>
      <w:r w:rsidDel="00000000" w:rsidR="00000000" w:rsidRPr="00000000">
        <w:rPr>
          <w:rFonts w:ascii="Times New Roman" w:cs="Times New Roman" w:eastAsia="Times New Roman" w:hAnsi="Times New Roman"/>
          <w:sz w:val="24"/>
          <w:szCs w:val="24"/>
          <w:rtl w:val="0"/>
        </w:rPr>
        <w:t xml:space="preserve"> CS-340: Client/Server Development. During this course, I learned important concepts such as creating, updating, reading, and deleting files within a database. Another thing that I learned a great deal about is data structures and algorithms. A specific example of this is the experience that I had with the course CS-360: Mobile Architecture and Programming. During this course, I used concepts such as data structures to create a fully functional mobile application.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rtl w:val="0"/>
        </w:rPr>
        <w:t xml:space="preserve"> I also learned about how important security is in the field of computer science. A specific example of this is the work that I completed in the course CS-320: </w:t>
      </w:r>
      <w:r w:rsidDel="00000000" w:rsidR="00000000" w:rsidRPr="00000000">
        <w:rPr>
          <w:rFonts w:ascii="Times New Roman" w:cs="Times New Roman" w:eastAsia="Times New Roman" w:hAnsi="Times New Roman"/>
          <w:color w:val="111111"/>
          <w:sz w:val="24"/>
          <w:szCs w:val="24"/>
          <w:rtl w:val="0"/>
        </w:rPr>
        <w:t xml:space="preserve">Software Testing, Automation, and Quality Assurance. Specifically, I learned how to utilize testing strategies within the software development life cycle. This included </w:t>
      </w:r>
      <w:r w:rsidDel="00000000" w:rsidR="00000000" w:rsidRPr="00000000">
        <w:rPr>
          <w:rFonts w:ascii="Times New Roman" w:cs="Times New Roman" w:eastAsia="Times New Roman" w:hAnsi="Times New Roman"/>
          <w:color w:val="111111"/>
          <w:sz w:val="24"/>
          <w:szCs w:val="24"/>
          <w:highlight w:val="white"/>
          <w:rtl w:val="0"/>
        </w:rPr>
        <w:t xml:space="preserve">requirements analysis, verification and validation, and quality management to prevent bugs. </w:t>
      </w:r>
    </w:p>
    <w:p w:rsidR="00000000" w:rsidDel="00000000" w:rsidP="00000000" w:rsidRDefault="00000000" w:rsidRPr="00000000" w14:paraId="0000000F">
      <w:pPr>
        <w:spacing w:line="480" w:lineRule="auto"/>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I have chosen three artifacts that I enhanced for my ePortfolio that I strongly believe are a representation of my growth in important computer science concept</w:t>
      </w:r>
      <w:r w:rsidDel="00000000" w:rsidR="00000000" w:rsidRPr="00000000">
        <w:rPr>
          <w:rFonts w:ascii="Times New Roman" w:cs="Times New Roman" w:eastAsia="Times New Roman" w:hAnsi="Times New Roman"/>
          <w:sz w:val="24"/>
          <w:szCs w:val="24"/>
          <w:highlight w:val="white"/>
          <w:rtl w:val="0"/>
        </w:rPr>
        <w:t xml:space="preserve">s. These concepts include: s</w:t>
      </w:r>
      <w:r w:rsidDel="00000000" w:rsidR="00000000" w:rsidRPr="00000000">
        <w:rPr>
          <w:rFonts w:ascii="Times New Roman" w:cs="Times New Roman" w:eastAsia="Times New Roman" w:hAnsi="Times New Roman"/>
          <w:sz w:val="24"/>
          <w:szCs w:val="24"/>
          <w:highlight w:val="white"/>
          <w:rtl w:val="0"/>
        </w:rPr>
        <w:t xml:space="preserve">oftware design and engineering</w:t>
      </w:r>
      <w:r w:rsidDel="00000000" w:rsidR="00000000" w:rsidRPr="00000000">
        <w:rPr>
          <w:rFonts w:ascii="Times New Roman" w:cs="Times New Roman" w:eastAsia="Times New Roman" w:hAnsi="Times New Roman"/>
          <w:sz w:val="24"/>
          <w:szCs w:val="24"/>
          <w:highlight w:val="white"/>
          <w:rtl w:val="0"/>
        </w:rPr>
        <w:t xml:space="preserve">, a</w:t>
      </w:r>
      <w:r w:rsidDel="00000000" w:rsidR="00000000" w:rsidRPr="00000000">
        <w:rPr>
          <w:rFonts w:ascii="Times New Roman" w:cs="Times New Roman" w:eastAsia="Times New Roman" w:hAnsi="Times New Roman"/>
          <w:sz w:val="24"/>
          <w:szCs w:val="24"/>
          <w:highlight w:val="white"/>
          <w:rtl w:val="0"/>
        </w:rPr>
        <w:t xml:space="preserve">lgorithms and data structure</w:t>
      </w:r>
      <w:r w:rsidDel="00000000" w:rsidR="00000000" w:rsidRPr="00000000">
        <w:rPr>
          <w:rFonts w:ascii="Times New Roman" w:cs="Times New Roman" w:eastAsia="Times New Roman" w:hAnsi="Times New Roman"/>
          <w:sz w:val="24"/>
          <w:szCs w:val="24"/>
          <w:highlight w:val="white"/>
          <w:rtl w:val="0"/>
        </w:rPr>
        <w:t xml:space="preserve">, and databases. For </w:t>
      </w:r>
      <w:r w:rsidDel="00000000" w:rsidR="00000000" w:rsidRPr="00000000">
        <w:rPr>
          <w:rFonts w:ascii="Times New Roman" w:cs="Times New Roman" w:eastAsia="Times New Roman" w:hAnsi="Times New Roman"/>
          <w:sz w:val="24"/>
          <w:szCs w:val="24"/>
          <w:rtl w:val="0"/>
        </w:rPr>
        <w:t xml:space="preserve">software engineering/design, I chose the final project of the course CS-330: computational graphics and visualization where I created a three-dimensional graphic of a kitchen chair. I enhanced this assignment for my portfolio by adding texture and adding the functionality to change it from a 3D to a 2D object.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highlight w:val="white"/>
          <w:rtl w:val="0"/>
        </w:rPr>
        <w:t xml:space="preserve">algorithms and data structure, I chose the final project of the CS-360: mobile architect &amp; programming course where I created a fully functional mobile application. The app allows the user to track their weight on a daily basis and store the data within the app. I enhanced the app by also allowing the user to track their daily calorie intake. For databases, I chose the assignment 4-1 Final Project Milestone One: Implementing CRUD Operations in Python from the course </w:t>
      </w:r>
      <w:r w:rsidDel="00000000" w:rsidR="00000000" w:rsidRPr="00000000">
        <w:rPr>
          <w:rFonts w:ascii="Times New Roman" w:cs="Times New Roman" w:eastAsia="Times New Roman" w:hAnsi="Times New Roman"/>
          <w:sz w:val="24"/>
          <w:szCs w:val="24"/>
          <w:rtl w:val="0"/>
        </w:rPr>
        <w:t xml:space="preserve">CS-340: Client/Server Development. I enhanced this assignment by completing it in the Java language instead of Python like I did originally.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artifacts fit together and inform my portfolio as a whole because they all include concepts that are critical to the field of computer science. These artifacts all showcase how much I have grown throughout this program and help demonstrate my talents and abilities. I also chose these artifacts because I believe that they accurately reflect my unique creativity that sets me apart from others in the field. In conclusion, I believe that my portfolio showcases my computer science knowledge, skills, and expertise as well as my competence and employability.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1A">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Catalog - Online. (n.d.). Retrieved December 09, 2020, from https://www.snhu.edu/admission/academic-catalogs/coce-catalog</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