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C3AC3C" w14:textId="77777777" w:rsidR="004D0529" w:rsidRDefault="007342C8">
      <w:pPr>
        <w:widowControl/>
        <w:snapToGrid w:val="0"/>
        <w:spacing w:before="156" w:after="100" w:afterAutospacing="1"/>
        <w:jc w:val="center"/>
        <w:rPr>
          <w:rFonts w:ascii="方正小标宋简体" w:eastAsia="方正小标宋简体"/>
          <w:sz w:val="32"/>
          <w:szCs w:val="32"/>
        </w:rPr>
      </w:pPr>
      <w:r>
        <w:rPr>
          <w:rFonts w:ascii="方正小标宋简体" w:eastAsia="方正小标宋简体" w:hint="eastAsia"/>
          <w:sz w:val="32"/>
          <w:szCs w:val="32"/>
        </w:rPr>
        <w:t>关于</w:t>
      </w:r>
      <w:r>
        <w:rPr>
          <w:rFonts w:ascii="方正小标宋简体" w:eastAsia="方正小标宋简体"/>
          <w:sz w:val="32"/>
          <w:szCs w:val="32"/>
        </w:rPr>
        <w:t>JCF-2019-10-9</w:t>
      </w:r>
      <w:r>
        <w:rPr>
          <w:rFonts w:ascii="方正小标宋简体" w:eastAsia="方正小标宋简体"/>
          <w:sz w:val="32"/>
          <w:szCs w:val="32"/>
        </w:rPr>
        <w:t> </w:t>
      </w:r>
      <w:r>
        <w:rPr>
          <w:rFonts w:ascii="方正小标宋简体" w:eastAsia="方正小标宋简体"/>
          <w:sz w:val="32"/>
          <w:szCs w:val="32"/>
        </w:rPr>
        <w:t>PDMS</w:t>
      </w:r>
      <w:r>
        <w:rPr>
          <w:rFonts w:ascii="方正小标宋简体" w:eastAsia="方正小标宋简体"/>
          <w:sz w:val="32"/>
          <w:szCs w:val="32"/>
        </w:rPr>
        <w:t>深化应用（五）子课题九：非管道类材料编码深化应用</w:t>
      </w:r>
      <w:r>
        <w:rPr>
          <w:rFonts w:ascii="方正小标宋简体" w:eastAsia="方正小标宋简体" w:hint="eastAsia"/>
          <w:sz w:val="32"/>
          <w:szCs w:val="32"/>
        </w:rPr>
        <w:t>项目</w:t>
      </w:r>
    </w:p>
    <w:p w14:paraId="2FB332F8" w14:textId="77777777" w:rsidR="004D0529" w:rsidRDefault="007342C8">
      <w:pPr>
        <w:jc w:val="center"/>
        <w:rPr>
          <w:rFonts w:ascii="方正小标宋简体" w:eastAsia="方正小标宋简体"/>
          <w:sz w:val="32"/>
          <w:szCs w:val="32"/>
        </w:rPr>
      </w:pPr>
      <w:r>
        <w:rPr>
          <w:rFonts w:ascii="方正小标宋简体" w:eastAsia="方正小标宋简体" w:hint="eastAsia"/>
          <w:sz w:val="32"/>
          <w:szCs w:val="32"/>
        </w:rPr>
        <w:t>“材料</w:t>
      </w:r>
      <w:r>
        <w:rPr>
          <w:rFonts w:ascii="方正小标宋简体" w:eastAsia="方正小标宋简体"/>
          <w:sz w:val="32"/>
          <w:szCs w:val="32"/>
        </w:rPr>
        <w:t>选码平台开发</w:t>
      </w:r>
      <w:r>
        <w:rPr>
          <w:rFonts w:ascii="方正小标宋简体" w:eastAsia="方正小标宋简体" w:hint="eastAsia"/>
          <w:sz w:val="32"/>
          <w:szCs w:val="32"/>
        </w:rPr>
        <w:t>”</w:t>
      </w:r>
      <w:r>
        <w:rPr>
          <w:rFonts w:ascii="方正小标宋简体" w:eastAsia="方正小标宋简体" w:hint="eastAsia"/>
          <w:sz w:val="32"/>
          <w:szCs w:val="32"/>
        </w:rPr>
        <w:t>测试报告</w:t>
      </w:r>
    </w:p>
    <w:p w14:paraId="08B71E47" w14:textId="77777777" w:rsidR="004D0529" w:rsidRDefault="007342C8">
      <w:pPr>
        <w:numPr>
          <w:ilvl w:val="0"/>
          <w:numId w:val="1"/>
        </w:numPr>
        <w:ind w:firstLine="42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选码开料存在问题</w:t>
      </w:r>
    </w:p>
    <w:p w14:paraId="40A25FF8" w14:textId="77777777" w:rsidR="004D0529" w:rsidRPr="00A56B2E" w:rsidRDefault="007342C8">
      <w:pPr>
        <w:numPr>
          <w:ilvl w:val="0"/>
          <w:numId w:val="2"/>
        </w:numPr>
        <w:ind w:firstLine="420"/>
        <w:rPr>
          <w:rFonts w:ascii="宋体" w:hAnsi="宋体"/>
          <w:b/>
          <w:bCs/>
          <w:color w:val="FF0000"/>
          <w:szCs w:val="21"/>
          <w:highlight w:val="green"/>
        </w:rPr>
      </w:pPr>
      <w:commentRangeStart w:id="0"/>
      <w:proofErr w:type="gramStart"/>
      <w:r w:rsidRPr="00A56B2E">
        <w:rPr>
          <w:rFonts w:ascii="宋体" w:hAnsi="宋体" w:hint="eastAsia"/>
          <w:b/>
          <w:bCs/>
          <w:color w:val="FF0000"/>
          <w:szCs w:val="21"/>
          <w:highlight w:val="green"/>
        </w:rPr>
        <w:t>导出料表数量</w:t>
      </w:r>
      <w:proofErr w:type="gramEnd"/>
      <w:r w:rsidRPr="00A56B2E">
        <w:rPr>
          <w:rFonts w:ascii="宋体" w:hAnsi="宋体" w:hint="eastAsia"/>
          <w:b/>
          <w:bCs/>
          <w:color w:val="FF0000"/>
          <w:szCs w:val="21"/>
          <w:highlight w:val="green"/>
        </w:rPr>
        <w:t>不对；</w:t>
      </w:r>
      <w:commentRangeEnd w:id="0"/>
      <w:r w:rsidR="009B799F" w:rsidRPr="00A56B2E">
        <w:rPr>
          <w:rStyle w:val="a4"/>
          <w:color w:val="FF0000"/>
        </w:rPr>
        <w:commentReference w:id="0"/>
      </w:r>
    </w:p>
    <w:p w14:paraId="3048940C" w14:textId="77777777" w:rsidR="004D0529" w:rsidRDefault="007342C8">
      <w:pPr>
        <w:rPr>
          <w:rFonts w:ascii="宋体" w:hAnsi="宋体"/>
          <w:b/>
          <w:bCs/>
          <w:sz w:val="28"/>
          <w:szCs w:val="28"/>
        </w:rPr>
      </w:pPr>
      <w:r>
        <w:rPr>
          <w:noProof/>
        </w:rPr>
        <w:drawing>
          <wp:inline distT="0" distB="0" distL="114300" distR="114300" wp14:anchorId="25127E68" wp14:editId="518816AD">
            <wp:extent cx="5261610" cy="2609215"/>
            <wp:effectExtent l="0" t="0" r="15240" b="635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459DD" w14:textId="77777777" w:rsidR="004D0529" w:rsidRPr="00B964BD" w:rsidRDefault="007342C8">
      <w:pPr>
        <w:numPr>
          <w:ilvl w:val="0"/>
          <w:numId w:val="2"/>
        </w:numPr>
        <w:ind w:firstLine="420"/>
        <w:rPr>
          <w:rFonts w:ascii="宋体" w:hAnsi="宋体"/>
          <w:b/>
          <w:bCs/>
          <w:sz w:val="18"/>
          <w:szCs w:val="18"/>
          <w:highlight w:val="green"/>
        </w:rPr>
      </w:pPr>
      <w:commentRangeStart w:id="1"/>
      <w:r w:rsidRPr="00B964BD">
        <w:rPr>
          <w:rFonts w:ascii="宋体" w:hAnsi="宋体" w:hint="eastAsia"/>
          <w:b/>
          <w:bCs/>
          <w:sz w:val="18"/>
          <w:szCs w:val="18"/>
          <w:highlight w:val="green"/>
        </w:rPr>
        <w:t>选择审批人后，无提交审批按钮；</w:t>
      </w:r>
      <w:commentRangeEnd w:id="1"/>
      <w:r w:rsidR="00A56B2E">
        <w:rPr>
          <w:rStyle w:val="a4"/>
        </w:rPr>
        <w:commentReference w:id="1"/>
      </w:r>
    </w:p>
    <w:p w14:paraId="03D85465" w14:textId="7D7DB110" w:rsidR="004D0529" w:rsidRDefault="007342C8">
      <w:pPr>
        <w:numPr>
          <w:ilvl w:val="0"/>
          <w:numId w:val="2"/>
        </w:numPr>
        <w:ind w:firstLine="420"/>
        <w:rPr>
          <w:rFonts w:ascii="宋体" w:hAnsi="宋体"/>
          <w:b/>
          <w:bCs/>
          <w:sz w:val="18"/>
          <w:szCs w:val="18"/>
        </w:rPr>
      </w:pPr>
      <w:commentRangeStart w:id="2"/>
      <w:r>
        <w:rPr>
          <w:rFonts w:ascii="宋体" w:hAnsi="宋体" w:hint="eastAsia"/>
          <w:b/>
          <w:bCs/>
          <w:sz w:val="18"/>
          <w:szCs w:val="18"/>
        </w:rPr>
        <w:t>在项目中进行选择，无法分清是自己</w:t>
      </w:r>
      <w:proofErr w:type="gramStart"/>
      <w:r>
        <w:rPr>
          <w:rFonts w:ascii="宋体" w:hAnsi="宋体" w:hint="eastAsia"/>
          <w:b/>
          <w:bCs/>
          <w:sz w:val="18"/>
          <w:szCs w:val="18"/>
        </w:rPr>
        <w:t>的料表还是</w:t>
      </w:r>
      <w:proofErr w:type="gramEnd"/>
      <w:r>
        <w:rPr>
          <w:rFonts w:ascii="宋体" w:hAnsi="宋体" w:hint="eastAsia"/>
          <w:b/>
          <w:bCs/>
          <w:sz w:val="18"/>
          <w:szCs w:val="18"/>
        </w:rPr>
        <w:t>待审批需求；</w:t>
      </w:r>
      <w:commentRangeEnd w:id="2"/>
      <w:r w:rsidR="00F81E64">
        <w:rPr>
          <w:rStyle w:val="a4"/>
        </w:rPr>
        <w:commentReference w:id="2"/>
      </w:r>
    </w:p>
    <w:p w14:paraId="1D2A69C1" w14:textId="77777777" w:rsidR="004D0529" w:rsidRDefault="007342C8">
      <w:pPr>
        <w:ind w:firstLine="420"/>
        <w:rPr>
          <w:rFonts w:ascii="宋体" w:hAnsi="宋体"/>
          <w:b/>
          <w:bCs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-</w:t>
      </w:r>
      <w:r>
        <w:rPr>
          <w:rFonts w:ascii="宋体" w:hAnsi="宋体" w:hint="eastAsia"/>
          <w:b/>
          <w:bCs/>
          <w:sz w:val="18"/>
          <w:szCs w:val="18"/>
        </w:rPr>
        <w:t>账号编辑中的</w:t>
      </w:r>
      <w:proofErr w:type="gramStart"/>
      <w:r>
        <w:rPr>
          <w:rFonts w:ascii="宋体" w:hAnsi="宋体" w:hint="eastAsia"/>
          <w:b/>
          <w:bCs/>
          <w:sz w:val="18"/>
          <w:szCs w:val="18"/>
        </w:rPr>
        <w:t>料表需</w:t>
      </w:r>
      <w:proofErr w:type="gramEnd"/>
      <w:r>
        <w:rPr>
          <w:rFonts w:ascii="宋体" w:hAnsi="宋体" w:hint="eastAsia"/>
          <w:b/>
          <w:bCs/>
          <w:sz w:val="18"/>
          <w:szCs w:val="18"/>
        </w:rPr>
        <w:t>和待</w:t>
      </w:r>
      <w:proofErr w:type="gramStart"/>
      <w:r>
        <w:rPr>
          <w:rFonts w:ascii="宋体" w:hAnsi="宋体" w:hint="eastAsia"/>
          <w:b/>
          <w:bCs/>
          <w:sz w:val="18"/>
          <w:szCs w:val="18"/>
        </w:rPr>
        <w:t>审批料表分开</w:t>
      </w:r>
      <w:proofErr w:type="gramEnd"/>
      <w:r>
        <w:rPr>
          <w:rFonts w:ascii="宋体" w:hAnsi="宋体" w:hint="eastAsia"/>
          <w:b/>
          <w:bCs/>
          <w:sz w:val="18"/>
          <w:szCs w:val="18"/>
        </w:rPr>
        <w:t>显示，或者增加描述列表示；</w:t>
      </w:r>
    </w:p>
    <w:p w14:paraId="7F27DA64" w14:textId="77777777" w:rsidR="004D0529" w:rsidRDefault="007342C8">
      <w:pPr>
        <w:ind w:firstLine="420"/>
        <w:rPr>
          <w:rFonts w:ascii="宋体" w:hAnsi="宋体"/>
          <w:b/>
          <w:bCs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-</w:t>
      </w:r>
      <w:r>
        <w:rPr>
          <w:rFonts w:ascii="宋体" w:hAnsi="宋体" w:hint="eastAsia"/>
          <w:b/>
          <w:bCs/>
          <w:sz w:val="18"/>
          <w:szCs w:val="18"/>
        </w:rPr>
        <w:t>最近工作窗口显示的时间应为最后保存</w:t>
      </w:r>
      <w:r>
        <w:rPr>
          <w:rFonts w:ascii="宋体" w:hAnsi="宋体" w:hint="eastAsia"/>
          <w:b/>
          <w:bCs/>
          <w:sz w:val="18"/>
          <w:szCs w:val="18"/>
        </w:rPr>
        <w:t>/</w:t>
      </w:r>
      <w:r>
        <w:rPr>
          <w:rFonts w:ascii="宋体" w:hAnsi="宋体" w:hint="eastAsia"/>
          <w:b/>
          <w:bCs/>
          <w:sz w:val="18"/>
          <w:szCs w:val="18"/>
        </w:rPr>
        <w:t>状态变更的时间，显示年月日，时分秒；</w:t>
      </w:r>
    </w:p>
    <w:p w14:paraId="36F220E5" w14:textId="77777777" w:rsidR="004D0529" w:rsidRDefault="007342C8">
      <w:pPr>
        <w:ind w:firstLine="420"/>
        <w:rPr>
          <w:rFonts w:ascii="宋体" w:hAnsi="宋体"/>
          <w:b/>
          <w:bCs/>
          <w:sz w:val="18"/>
          <w:szCs w:val="18"/>
        </w:rPr>
      </w:pPr>
      <w:commentRangeStart w:id="3"/>
      <w:r>
        <w:rPr>
          <w:rFonts w:ascii="宋体" w:hAnsi="宋体" w:hint="eastAsia"/>
          <w:b/>
          <w:bCs/>
          <w:sz w:val="18"/>
          <w:szCs w:val="18"/>
        </w:rPr>
        <w:t>-</w:t>
      </w:r>
      <w:r>
        <w:rPr>
          <w:rFonts w:ascii="宋体" w:hAnsi="宋体" w:hint="eastAsia"/>
          <w:b/>
          <w:bCs/>
          <w:sz w:val="18"/>
          <w:szCs w:val="18"/>
        </w:rPr>
        <w:t>版次数有问题，应为审批次数；</w:t>
      </w:r>
      <w:commentRangeEnd w:id="3"/>
      <w:r w:rsidR="00DC0F14">
        <w:rPr>
          <w:rStyle w:val="a4"/>
        </w:rPr>
        <w:commentReference w:id="3"/>
      </w:r>
    </w:p>
    <w:p w14:paraId="01E4C0B2" w14:textId="77777777" w:rsidR="004D0529" w:rsidRDefault="007342C8">
      <w:pPr>
        <w:ind w:firstLine="420"/>
        <w:rPr>
          <w:rFonts w:ascii="宋体" w:hAnsi="宋体"/>
          <w:b/>
          <w:bCs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-</w:t>
      </w:r>
      <w:r>
        <w:rPr>
          <w:rFonts w:ascii="宋体" w:hAnsi="宋体" w:hint="eastAsia"/>
          <w:b/>
          <w:bCs/>
          <w:sz w:val="18"/>
          <w:szCs w:val="18"/>
        </w:rPr>
        <w:t>审批按钮应该在</w:t>
      </w:r>
      <w:proofErr w:type="gramStart"/>
      <w:r>
        <w:rPr>
          <w:rFonts w:ascii="宋体" w:hAnsi="宋体" w:hint="eastAsia"/>
          <w:b/>
          <w:bCs/>
          <w:sz w:val="18"/>
          <w:szCs w:val="18"/>
        </w:rPr>
        <w:t>查看料表的</w:t>
      </w:r>
      <w:proofErr w:type="gramEnd"/>
      <w:r>
        <w:rPr>
          <w:rFonts w:ascii="宋体" w:hAnsi="宋体" w:hint="eastAsia"/>
          <w:b/>
          <w:bCs/>
          <w:sz w:val="18"/>
          <w:szCs w:val="18"/>
        </w:rPr>
        <w:t>窗口中；</w:t>
      </w:r>
    </w:p>
    <w:p w14:paraId="3FC1156D" w14:textId="77777777" w:rsidR="004D0529" w:rsidRDefault="007342C8">
      <w:r>
        <w:rPr>
          <w:noProof/>
        </w:rPr>
        <w:drawing>
          <wp:inline distT="0" distB="0" distL="114300" distR="114300" wp14:anchorId="6CDABBD8" wp14:editId="1E6534DF">
            <wp:extent cx="5271135" cy="2574290"/>
            <wp:effectExtent l="0" t="0" r="5715" b="16510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FC93E" w14:textId="77777777" w:rsidR="004D0529" w:rsidRDefault="007342C8">
      <w:pPr>
        <w:numPr>
          <w:ilvl w:val="0"/>
          <w:numId w:val="2"/>
        </w:numPr>
        <w:ind w:firstLine="420"/>
        <w:rPr>
          <w:rFonts w:ascii="宋体" w:hAnsi="宋体"/>
          <w:b/>
          <w:bCs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审批人看不见需要审批的具体内容，审批时不能在料表中加东西，需限制；</w:t>
      </w:r>
    </w:p>
    <w:p w14:paraId="0EB84DC8" w14:textId="77777777" w:rsidR="004D0529" w:rsidRDefault="007342C8">
      <w:r>
        <w:rPr>
          <w:noProof/>
        </w:rPr>
        <w:lastRenderedPageBreak/>
        <w:drawing>
          <wp:inline distT="0" distB="0" distL="114300" distR="114300" wp14:anchorId="2BAA1BF7" wp14:editId="37FF9B1D">
            <wp:extent cx="5265420" cy="2239645"/>
            <wp:effectExtent l="0" t="0" r="11430" b="8255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CA7AE" w14:textId="77777777" w:rsidR="004D0529" w:rsidRDefault="007342C8">
      <w:pPr>
        <w:numPr>
          <w:ilvl w:val="0"/>
          <w:numId w:val="2"/>
        </w:numPr>
        <w:ind w:firstLine="420"/>
        <w:rPr>
          <w:rFonts w:ascii="宋体" w:hAnsi="宋体"/>
          <w:b/>
          <w:bCs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审批人点击</w:t>
      </w:r>
      <w:proofErr w:type="gramStart"/>
      <w:r>
        <w:rPr>
          <w:rFonts w:ascii="宋体" w:hAnsi="宋体" w:hint="eastAsia"/>
          <w:b/>
          <w:bCs/>
          <w:sz w:val="18"/>
          <w:szCs w:val="18"/>
        </w:rPr>
        <w:t>查看料表时</w:t>
      </w:r>
      <w:proofErr w:type="gramEnd"/>
      <w:r>
        <w:rPr>
          <w:rFonts w:ascii="宋体" w:hAnsi="宋体" w:hint="eastAsia"/>
          <w:b/>
          <w:bCs/>
          <w:sz w:val="18"/>
          <w:szCs w:val="18"/>
        </w:rPr>
        <w:t>，</w:t>
      </w:r>
      <w:proofErr w:type="gramStart"/>
      <w:r>
        <w:rPr>
          <w:rFonts w:ascii="宋体" w:hAnsi="宋体" w:hint="eastAsia"/>
          <w:b/>
          <w:bCs/>
          <w:sz w:val="18"/>
          <w:szCs w:val="18"/>
        </w:rPr>
        <w:t>应无法</w:t>
      </w:r>
      <w:proofErr w:type="gramEnd"/>
      <w:r>
        <w:rPr>
          <w:rFonts w:ascii="宋体" w:hAnsi="宋体" w:hint="eastAsia"/>
          <w:b/>
          <w:bCs/>
          <w:sz w:val="18"/>
          <w:szCs w:val="18"/>
        </w:rPr>
        <w:t>更改审批人；</w:t>
      </w:r>
    </w:p>
    <w:p w14:paraId="620996A0" w14:textId="77777777" w:rsidR="004D0529" w:rsidRDefault="004D0529"/>
    <w:p w14:paraId="24E45EDB" w14:textId="77777777" w:rsidR="004D0529" w:rsidRDefault="007342C8">
      <w:r>
        <w:rPr>
          <w:noProof/>
        </w:rPr>
        <w:drawing>
          <wp:inline distT="0" distB="0" distL="114300" distR="114300" wp14:anchorId="63EE6CD8" wp14:editId="4CD274FB">
            <wp:extent cx="5269865" cy="2783205"/>
            <wp:effectExtent l="0" t="0" r="6985" b="17145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7AC28" w14:textId="77777777" w:rsidR="004D0529" w:rsidRDefault="007342C8">
      <w:pPr>
        <w:numPr>
          <w:ilvl w:val="0"/>
          <w:numId w:val="2"/>
        </w:numPr>
        <w:ind w:firstLine="420"/>
        <w:rPr>
          <w:rFonts w:ascii="宋体" w:hAnsi="宋体"/>
          <w:b/>
          <w:bCs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审批后的表内数据不可更改，当前可更改，若设计人需要更改，需</w:t>
      </w:r>
      <w:proofErr w:type="gramStart"/>
      <w:r>
        <w:rPr>
          <w:rFonts w:ascii="宋体" w:hAnsi="宋体" w:hint="eastAsia"/>
          <w:b/>
          <w:bCs/>
          <w:sz w:val="18"/>
          <w:szCs w:val="18"/>
        </w:rPr>
        <w:t>提供升版按钮</w:t>
      </w:r>
      <w:proofErr w:type="gramEnd"/>
      <w:r>
        <w:rPr>
          <w:rFonts w:ascii="宋体" w:hAnsi="宋体" w:hint="eastAsia"/>
          <w:b/>
          <w:bCs/>
          <w:sz w:val="18"/>
          <w:szCs w:val="18"/>
        </w:rPr>
        <w:t>，同时变更版次；</w:t>
      </w:r>
    </w:p>
    <w:p w14:paraId="6F346800" w14:textId="77777777" w:rsidR="004D0529" w:rsidRDefault="007342C8">
      <w:r>
        <w:rPr>
          <w:noProof/>
        </w:rPr>
        <w:drawing>
          <wp:inline distT="0" distB="0" distL="114300" distR="114300" wp14:anchorId="40DEAB35" wp14:editId="395AEAEB">
            <wp:extent cx="5264785" cy="2748915"/>
            <wp:effectExtent l="0" t="0" r="12065" b="13335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6B04D" w14:textId="77777777" w:rsidR="004D0529" w:rsidRPr="00B964BD" w:rsidRDefault="007342C8">
      <w:pPr>
        <w:numPr>
          <w:ilvl w:val="0"/>
          <w:numId w:val="2"/>
        </w:numPr>
        <w:ind w:firstLine="420"/>
        <w:rPr>
          <w:rFonts w:ascii="宋体" w:hAnsi="宋体"/>
          <w:b/>
          <w:bCs/>
          <w:sz w:val="18"/>
          <w:szCs w:val="18"/>
          <w:highlight w:val="green"/>
        </w:rPr>
      </w:pPr>
      <w:commentRangeStart w:id="4"/>
      <w:r w:rsidRPr="00B964BD">
        <w:rPr>
          <w:rFonts w:ascii="宋体" w:hAnsi="宋体" w:hint="eastAsia"/>
          <w:b/>
          <w:bCs/>
          <w:sz w:val="18"/>
          <w:szCs w:val="18"/>
          <w:highlight w:val="green"/>
        </w:rPr>
        <w:lastRenderedPageBreak/>
        <w:t>关键词搜索只能显示</w:t>
      </w:r>
      <w:r w:rsidRPr="00B964BD">
        <w:rPr>
          <w:rFonts w:ascii="宋体" w:hAnsi="宋体" w:hint="eastAsia"/>
          <w:b/>
          <w:bCs/>
          <w:sz w:val="18"/>
          <w:szCs w:val="18"/>
          <w:highlight w:val="green"/>
        </w:rPr>
        <w:t>15</w:t>
      </w:r>
      <w:r w:rsidRPr="00B964BD">
        <w:rPr>
          <w:rFonts w:ascii="宋体" w:hAnsi="宋体" w:hint="eastAsia"/>
          <w:b/>
          <w:bCs/>
          <w:sz w:val="18"/>
          <w:szCs w:val="18"/>
          <w:highlight w:val="green"/>
        </w:rPr>
        <w:t>个元件分类，没有拉条查看，显示不完整；</w:t>
      </w:r>
      <w:commentRangeEnd w:id="4"/>
      <w:r w:rsidR="00BD555B">
        <w:rPr>
          <w:rStyle w:val="a4"/>
        </w:rPr>
        <w:commentReference w:id="4"/>
      </w:r>
    </w:p>
    <w:p w14:paraId="72264DD1" w14:textId="77777777" w:rsidR="004D0529" w:rsidRDefault="007342C8">
      <w:r>
        <w:rPr>
          <w:noProof/>
        </w:rPr>
        <w:drawing>
          <wp:inline distT="0" distB="0" distL="114300" distR="114300" wp14:anchorId="6FF30AF7" wp14:editId="59F89E83">
            <wp:extent cx="5262245" cy="2128520"/>
            <wp:effectExtent l="0" t="0" r="14605" b="508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42E95" w14:textId="77777777" w:rsidR="004D0529" w:rsidRDefault="007342C8">
      <w:pPr>
        <w:numPr>
          <w:ilvl w:val="0"/>
          <w:numId w:val="2"/>
        </w:numPr>
        <w:ind w:firstLine="420"/>
        <w:rPr>
          <w:rFonts w:ascii="宋体" w:hAnsi="宋体"/>
          <w:b/>
          <w:bCs/>
          <w:sz w:val="18"/>
          <w:szCs w:val="18"/>
        </w:rPr>
      </w:pPr>
      <w:commentRangeStart w:id="5"/>
      <w:r>
        <w:rPr>
          <w:rFonts w:ascii="宋体" w:hAnsi="宋体" w:hint="eastAsia"/>
          <w:b/>
          <w:bCs/>
          <w:sz w:val="18"/>
          <w:szCs w:val="18"/>
        </w:rPr>
        <w:t>选码界面希望按如下要求进行调整：</w:t>
      </w:r>
    </w:p>
    <w:p w14:paraId="63FBD415" w14:textId="77777777" w:rsidR="004D0529" w:rsidRDefault="007342C8">
      <w:pPr>
        <w:ind w:firstLine="420"/>
        <w:rPr>
          <w:rFonts w:ascii="宋体" w:hAnsi="宋体"/>
          <w:b/>
          <w:bCs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-</w:t>
      </w:r>
      <w:r>
        <w:rPr>
          <w:rFonts w:ascii="宋体" w:hAnsi="宋体" w:hint="eastAsia"/>
          <w:b/>
          <w:bCs/>
          <w:sz w:val="18"/>
          <w:szCs w:val="18"/>
        </w:rPr>
        <w:t>选中装置区，界面应显示为已选择的材料清单，</w:t>
      </w:r>
      <w:proofErr w:type="gramStart"/>
      <w:r>
        <w:rPr>
          <w:rFonts w:ascii="宋体" w:hAnsi="宋体" w:hint="eastAsia"/>
          <w:b/>
          <w:bCs/>
          <w:sz w:val="18"/>
          <w:szCs w:val="18"/>
        </w:rPr>
        <w:t>如裕量管理</w:t>
      </w:r>
      <w:proofErr w:type="gramEnd"/>
      <w:r>
        <w:rPr>
          <w:rFonts w:ascii="宋体" w:hAnsi="宋体" w:hint="eastAsia"/>
          <w:b/>
          <w:bCs/>
          <w:sz w:val="18"/>
          <w:szCs w:val="18"/>
        </w:rPr>
        <w:t>界面；</w:t>
      </w:r>
      <w:commentRangeEnd w:id="5"/>
      <w:r w:rsidR="009B799F">
        <w:rPr>
          <w:rStyle w:val="a4"/>
        </w:rPr>
        <w:commentReference w:id="5"/>
      </w:r>
    </w:p>
    <w:p w14:paraId="4F040E2F" w14:textId="77777777" w:rsidR="004D0529" w:rsidRDefault="007342C8">
      <w:pPr>
        <w:ind w:firstLine="420"/>
      </w:pPr>
      <w:r>
        <w:rPr>
          <w:noProof/>
        </w:rPr>
        <w:drawing>
          <wp:inline distT="0" distB="0" distL="114300" distR="114300" wp14:anchorId="31E6004D" wp14:editId="5FA65559">
            <wp:extent cx="5262245" cy="2564765"/>
            <wp:effectExtent l="0" t="0" r="14605" b="698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0F1C5" w14:textId="77777777" w:rsidR="004D0529" w:rsidRDefault="007342C8">
      <w:pPr>
        <w:ind w:firstLine="420"/>
        <w:rPr>
          <w:rFonts w:ascii="宋体" w:hAnsi="宋体"/>
          <w:b/>
          <w:bCs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-</w:t>
      </w:r>
      <w:r>
        <w:rPr>
          <w:rFonts w:ascii="宋体" w:hAnsi="宋体" w:hint="eastAsia"/>
          <w:b/>
          <w:bCs/>
          <w:sz w:val="18"/>
          <w:szCs w:val="18"/>
        </w:rPr>
        <w:t>增加新增按钮，点击后弹出选码界面，按当前选码功能进行选择，如查看窗口，窗口大小可调整适应选码功能；</w:t>
      </w:r>
    </w:p>
    <w:p w14:paraId="5E680475" w14:textId="77777777" w:rsidR="004D0529" w:rsidRDefault="007342C8">
      <w:pPr>
        <w:ind w:firstLine="420"/>
        <w:rPr>
          <w:rFonts w:ascii="宋体" w:hAnsi="宋体"/>
          <w:b/>
          <w:bCs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-</w:t>
      </w:r>
      <w:r>
        <w:rPr>
          <w:rFonts w:ascii="宋体" w:hAnsi="宋体" w:hint="eastAsia"/>
          <w:b/>
          <w:bCs/>
          <w:sz w:val="18"/>
          <w:szCs w:val="18"/>
        </w:rPr>
        <w:t>编辑过程中没有保存按钮，只能用</w:t>
      </w:r>
      <w:proofErr w:type="gramStart"/>
      <w:r>
        <w:rPr>
          <w:rFonts w:ascii="宋体" w:hAnsi="宋体" w:hint="eastAsia"/>
          <w:b/>
          <w:bCs/>
          <w:sz w:val="18"/>
          <w:szCs w:val="18"/>
        </w:rPr>
        <w:t>生成料表按钮</w:t>
      </w:r>
      <w:proofErr w:type="gramEnd"/>
      <w:r>
        <w:rPr>
          <w:rFonts w:ascii="宋体" w:hAnsi="宋体" w:hint="eastAsia"/>
          <w:b/>
          <w:bCs/>
          <w:sz w:val="18"/>
          <w:szCs w:val="18"/>
        </w:rPr>
        <w:t>保存；</w:t>
      </w:r>
    </w:p>
    <w:p w14:paraId="577FD9F0" w14:textId="77777777" w:rsidR="004D0529" w:rsidRDefault="004D0529"/>
    <w:p w14:paraId="5ED8B96E" w14:textId="77777777" w:rsidR="004D0529" w:rsidRDefault="004D0529"/>
    <w:sectPr w:rsidR="004D0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indows User" w:date="2020-06-04T17:30:00Z" w:initials="WU">
    <w:p w14:paraId="7F2DCB41" w14:textId="77777777" w:rsidR="009B799F" w:rsidRDefault="009B799F">
      <w:pPr>
        <w:pStyle w:val="a3"/>
      </w:pPr>
      <w:r>
        <w:rPr>
          <w:rStyle w:val="a4"/>
        </w:rPr>
        <w:annotationRef/>
      </w:r>
      <w:r>
        <w:t>检查</w:t>
      </w:r>
      <w:r>
        <w:rPr>
          <w:rFonts w:hint="eastAsia"/>
        </w:rPr>
        <w:t>。</w:t>
      </w:r>
    </w:p>
  </w:comment>
  <w:comment w:id="1" w:author="Windows User" w:date="2020-06-04T19:29:00Z" w:initials="WU">
    <w:p w14:paraId="2BFA0829" w14:textId="49BEC4BC" w:rsidR="00A56B2E" w:rsidRDefault="00A56B2E">
      <w:pPr>
        <w:pStyle w:val="a3"/>
        <w:rPr>
          <w:rFonts w:hint="eastAsia"/>
        </w:rPr>
      </w:pPr>
      <w:r>
        <w:rPr>
          <w:rStyle w:val="a4"/>
        </w:rPr>
        <w:annotationRef/>
      </w:r>
      <w:r w:rsidR="003A67AA">
        <w:t>在后续修改</w:t>
      </w:r>
    </w:p>
  </w:comment>
  <w:comment w:id="2" w:author="Windows User" w:date="2020-06-04T17:53:00Z" w:initials="WU">
    <w:p w14:paraId="0C8F9BD6" w14:textId="15E65D74" w:rsidR="00F81E64" w:rsidRDefault="00F81E64">
      <w:pPr>
        <w:pStyle w:val="a3"/>
      </w:pPr>
      <w:r>
        <w:rPr>
          <w:rStyle w:val="a4"/>
        </w:rPr>
        <w:annotationRef/>
      </w:r>
      <w:r>
        <w:t>需要区分审批人跟自己的记录</w:t>
      </w:r>
    </w:p>
    <w:p w14:paraId="3B747D3E" w14:textId="77777777" w:rsidR="00014545" w:rsidRDefault="00014545">
      <w:pPr>
        <w:pStyle w:val="a3"/>
      </w:pPr>
    </w:p>
    <w:p w14:paraId="2EA72A2A" w14:textId="084ACB57" w:rsidR="00014545" w:rsidRDefault="00014545">
      <w:pPr>
        <w:pStyle w:val="a3"/>
      </w:pPr>
      <w:r>
        <w:t>增加一列</w:t>
      </w:r>
      <w:r>
        <w:rPr>
          <w:rFonts w:hint="eastAsia"/>
        </w:rPr>
        <w:t>“状态”</w:t>
      </w:r>
    </w:p>
    <w:p w14:paraId="4B210BA0" w14:textId="47D9ACCA" w:rsidR="00014545" w:rsidRDefault="00014545">
      <w:pPr>
        <w:pStyle w:val="a3"/>
      </w:pPr>
      <w:r w:rsidRPr="007038C7">
        <w:rPr>
          <w:highlight w:val="yellow"/>
        </w:rPr>
        <w:t>待审批</w:t>
      </w:r>
      <w:r w:rsidRPr="007038C7">
        <w:rPr>
          <w:rFonts w:hint="eastAsia"/>
          <w:highlight w:val="yellow"/>
        </w:rPr>
        <w:t>：</w:t>
      </w:r>
      <w:r w:rsidRPr="007038C7">
        <w:rPr>
          <w:highlight w:val="yellow"/>
        </w:rPr>
        <w:t>有审批人</w:t>
      </w:r>
      <w:r w:rsidRPr="007038C7">
        <w:rPr>
          <w:rFonts w:hint="eastAsia"/>
          <w:highlight w:val="yellow"/>
        </w:rPr>
        <w:t>，</w:t>
      </w:r>
      <w:r w:rsidRPr="007038C7">
        <w:rPr>
          <w:highlight w:val="yellow"/>
        </w:rPr>
        <w:t>没审批结果</w:t>
      </w:r>
      <w:r w:rsidRPr="007038C7">
        <w:rPr>
          <w:rFonts w:hint="eastAsia"/>
          <w:highlight w:val="yellow"/>
        </w:rPr>
        <w:t>。</w:t>
      </w:r>
      <w:r w:rsidR="00A51946" w:rsidRPr="007038C7">
        <w:rPr>
          <w:rFonts w:hint="eastAsia"/>
          <w:highlight w:val="yellow"/>
        </w:rPr>
        <w:t>对于操作人</w:t>
      </w:r>
      <w:r w:rsidR="00660276" w:rsidRPr="007038C7">
        <w:rPr>
          <w:rFonts w:hint="eastAsia"/>
          <w:highlight w:val="yellow"/>
        </w:rPr>
        <w:t>没按钮</w:t>
      </w:r>
      <w:r w:rsidR="001F2A26" w:rsidRPr="007038C7">
        <w:rPr>
          <w:rFonts w:hint="eastAsia"/>
          <w:highlight w:val="yellow"/>
        </w:rPr>
        <w:t>。</w:t>
      </w:r>
      <w:r w:rsidR="00A51946" w:rsidRPr="007038C7">
        <w:rPr>
          <w:rFonts w:hint="eastAsia"/>
          <w:highlight w:val="yellow"/>
        </w:rPr>
        <w:t>对于审批人有按钮。</w:t>
      </w:r>
      <w:r w:rsidR="00D35127">
        <w:rPr>
          <w:rFonts w:hint="eastAsia"/>
          <w:highlight w:val="yellow"/>
        </w:rPr>
        <w:t>按钮是审批。</w:t>
      </w:r>
      <w:r w:rsidR="00476394">
        <w:rPr>
          <w:rFonts w:hint="eastAsia"/>
          <w:highlight w:val="yellow"/>
        </w:rPr>
        <w:t>如果是自己发给自己，是审批。</w:t>
      </w:r>
    </w:p>
    <w:p w14:paraId="21434AF7" w14:textId="77777777" w:rsidR="004E41DE" w:rsidRDefault="004E41DE">
      <w:pPr>
        <w:pStyle w:val="a3"/>
        <w:rPr>
          <w:rFonts w:hint="eastAsia"/>
        </w:rPr>
      </w:pPr>
    </w:p>
    <w:p w14:paraId="2A827CC7" w14:textId="16348977" w:rsidR="00014545" w:rsidRDefault="00014545">
      <w:pPr>
        <w:pStyle w:val="a3"/>
      </w:pPr>
      <w:r>
        <w:rPr>
          <w:rFonts w:hint="eastAsia"/>
        </w:rPr>
        <w:t>工作中：</w:t>
      </w:r>
      <w:r w:rsidR="004D476A">
        <w:rPr>
          <w:rFonts w:hint="eastAsia"/>
        </w:rPr>
        <w:t>当前正在编制，或者审批未通过。</w:t>
      </w:r>
      <w:r w:rsidR="00660276">
        <w:rPr>
          <w:rFonts w:hint="eastAsia"/>
        </w:rPr>
        <w:t>编辑。</w:t>
      </w:r>
    </w:p>
    <w:p w14:paraId="6328D688" w14:textId="6360DEBF" w:rsidR="00F65BBB" w:rsidRDefault="00660276">
      <w:pPr>
        <w:pStyle w:val="a3"/>
        <w:rPr>
          <w:rFonts w:hint="eastAsia"/>
        </w:rPr>
      </w:pPr>
      <w:r>
        <w:rPr>
          <w:rFonts w:hint="eastAsia"/>
        </w:rPr>
        <w:t>审批通过：按钮显示查看：</w:t>
      </w:r>
    </w:p>
    <w:p w14:paraId="30BB00BD" w14:textId="77777777" w:rsidR="00F65BBB" w:rsidRDefault="00F65BBB">
      <w:pPr>
        <w:pStyle w:val="a3"/>
      </w:pPr>
    </w:p>
    <w:p w14:paraId="7FD88C70" w14:textId="591CBEB7" w:rsidR="004B4F9A" w:rsidRDefault="004B4F9A">
      <w:pPr>
        <w:pStyle w:val="a3"/>
        <w:rPr>
          <w:rFonts w:hint="eastAsia"/>
        </w:rPr>
      </w:pPr>
      <w:r>
        <w:t>已审批</w:t>
      </w:r>
      <w:r>
        <w:rPr>
          <w:rFonts w:hint="eastAsia"/>
        </w:rPr>
        <w:t>；</w:t>
      </w:r>
    </w:p>
    <w:p w14:paraId="091B8561" w14:textId="77777777" w:rsidR="004B4F9A" w:rsidRDefault="004B4F9A">
      <w:pPr>
        <w:pStyle w:val="a3"/>
        <w:rPr>
          <w:rFonts w:hint="eastAsia"/>
        </w:rPr>
      </w:pPr>
    </w:p>
    <w:p w14:paraId="77F0A95D" w14:textId="7D8217FA" w:rsidR="0045410A" w:rsidRPr="00555E4D" w:rsidRDefault="0045410A">
      <w:pPr>
        <w:pStyle w:val="a3"/>
        <w:rPr>
          <w:highlight w:val="yellow"/>
        </w:rPr>
      </w:pPr>
      <w:r w:rsidRPr="00555E4D">
        <w:rPr>
          <w:highlight w:val="yellow"/>
        </w:rPr>
        <w:t>审批的人</w:t>
      </w:r>
      <w:r w:rsidRPr="00555E4D">
        <w:rPr>
          <w:rFonts w:hint="eastAsia"/>
          <w:highlight w:val="yellow"/>
        </w:rPr>
        <w:t>，</w:t>
      </w:r>
      <w:r w:rsidRPr="00555E4D">
        <w:rPr>
          <w:highlight w:val="yellow"/>
        </w:rPr>
        <w:t>尽量</w:t>
      </w:r>
      <w:proofErr w:type="gramStart"/>
      <w:r w:rsidRPr="00555E4D">
        <w:rPr>
          <w:highlight w:val="yellow"/>
        </w:rPr>
        <w:t>控制让</w:t>
      </w:r>
      <w:proofErr w:type="gramEnd"/>
      <w:r w:rsidRPr="00555E4D">
        <w:rPr>
          <w:highlight w:val="yellow"/>
        </w:rPr>
        <w:t>他不能修改内容</w:t>
      </w:r>
      <w:r w:rsidRPr="00555E4D">
        <w:rPr>
          <w:rFonts w:hint="eastAsia"/>
          <w:highlight w:val="yellow"/>
        </w:rPr>
        <w:t>。</w:t>
      </w:r>
    </w:p>
    <w:p w14:paraId="02DEC0F1" w14:textId="0F9BA5E9" w:rsidR="0045410A" w:rsidRDefault="0045410A">
      <w:pPr>
        <w:pStyle w:val="a3"/>
        <w:rPr>
          <w:rFonts w:hint="eastAsia"/>
        </w:rPr>
      </w:pPr>
      <w:r w:rsidRPr="00555E4D">
        <w:rPr>
          <w:highlight w:val="yellow"/>
        </w:rPr>
        <w:t>不能</w:t>
      </w:r>
      <w:proofErr w:type="gramStart"/>
      <w:r w:rsidRPr="00555E4D">
        <w:rPr>
          <w:highlight w:val="yellow"/>
        </w:rPr>
        <w:t>改裕量</w:t>
      </w:r>
      <w:proofErr w:type="gramEnd"/>
      <w:r w:rsidRPr="00555E4D">
        <w:rPr>
          <w:rFonts w:hint="eastAsia"/>
          <w:highlight w:val="yellow"/>
        </w:rPr>
        <w:t>，</w:t>
      </w:r>
      <w:r w:rsidRPr="00555E4D">
        <w:rPr>
          <w:highlight w:val="yellow"/>
        </w:rPr>
        <w:t>不能改数量</w:t>
      </w:r>
      <w:r w:rsidRPr="00555E4D">
        <w:rPr>
          <w:rFonts w:hint="eastAsia"/>
          <w:highlight w:val="yellow"/>
        </w:rPr>
        <w:t>。（比如屏蔽按钮？）</w:t>
      </w:r>
    </w:p>
    <w:p w14:paraId="522716AB" w14:textId="77777777" w:rsidR="0045410A" w:rsidRPr="0045410A" w:rsidRDefault="0045410A">
      <w:pPr>
        <w:pStyle w:val="a3"/>
      </w:pPr>
    </w:p>
    <w:p w14:paraId="11182AA1" w14:textId="33E33C5F" w:rsidR="00F65BBB" w:rsidRDefault="00F65BBB">
      <w:pPr>
        <w:pStyle w:val="a3"/>
        <w:rPr>
          <w:rFonts w:hint="eastAsia"/>
        </w:rPr>
      </w:pPr>
      <w:r>
        <w:t>工作中的按照时间倒序</w:t>
      </w:r>
      <w:r>
        <w:rPr>
          <w:rFonts w:hint="eastAsia"/>
        </w:rPr>
        <w:t>，</w:t>
      </w:r>
      <w:r w:rsidR="00304C6E">
        <w:rPr>
          <w:rFonts w:hint="eastAsia"/>
        </w:rPr>
        <w:t>待</w:t>
      </w:r>
      <w:r>
        <w:t>审批的按照</w:t>
      </w:r>
      <w:r w:rsidR="006721CF">
        <w:t>时间</w:t>
      </w:r>
      <w:r>
        <w:t>顺序排</w:t>
      </w:r>
      <w:r>
        <w:rPr>
          <w:rFonts w:hint="eastAsia"/>
        </w:rPr>
        <w:t>。</w:t>
      </w:r>
    </w:p>
  </w:comment>
  <w:comment w:id="3" w:author="Windows User" w:date="2020-06-04T18:09:00Z" w:initials="WU">
    <w:p w14:paraId="33FDAD1B" w14:textId="0A8A2CA9" w:rsidR="00DC0F14" w:rsidRDefault="00DC0F14">
      <w:pPr>
        <w:pStyle w:val="a3"/>
        <w:rPr>
          <w:rFonts w:hint="eastAsia"/>
        </w:rPr>
      </w:pPr>
      <w:r>
        <w:rPr>
          <w:rStyle w:val="a4"/>
        </w:rPr>
        <w:annotationRef/>
      </w:r>
      <w:r>
        <w:t>版次去掉</w:t>
      </w:r>
    </w:p>
  </w:comment>
  <w:comment w:id="4" w:author="Windows User" w:date="2020-06-04T18:19:00Z" w:initials="WU">
    <w:p w14:paraId="39C40B76" w14:textId="10DE09C4" w:rsidR="00BD555B" w:rsidRDefault="00BD555B" w:rsidP="00A875C3">
      <w:pPr>
        <w:pStyle w:val="a3"/>
        <w:numPr>
          <w:ilvl w:val="0"/>
          <w:numId w:val="3"/>
        </w:numPr>
      </w:pPr>
      <w:r>
        <w:rPr>
          <w:rStyle w:val="a4"/>
        </w:rPr>
        <w:annotationRef/>
      </w:r>
      <w:r>
        <w:t>看是否能做</w:t>
      </w:r>
      <w:proofErr w:type="gramStart"/>
      <w:r>
        <w:t>懒</w:t>
      </w:r>
      <w:proofErr w:type="gramEnd"/>
      <w:r>
        <w:t>加载</w:t>
      </w:r>
      <w:r>
        <w:rPr>
          <w:rFonts w:hint="eastAsia"/>
        </w:rPr>
        <w:t>。</w:t>
      </w:r>
    </w:p>
    <w:p w14:paraId="59C65D5E" w14:textId="2C3F2927" w:rsidR="002D4E5C" w:rsidRDefault="00A875C3" w:rsidP="002D4E5C">
      <w:pPr>
        <w:pStyle w:val="a3"/>
        <w:numPr>
          <w:ilvl w:val="0"/>
          <w:numId w:val="3"/>
        </w:numPr>
        <w:rPr>
          <w:rFonts w:hint="eastAsia"/>
        </w:rPr>
      </w:pPr>
      <w:r>
        <w:t>加</w:t>
      </w:r>
      <w:r>
        <w:t>…</w:t>
      </w:r>
      <w:r w:rsidR="00060D20">
        <w:t>(count)</w:t>
      </w:r>
      <w:r w:rsidR="007E0F2D">
        <w:t xml:space="preserve"> </w:t>
      </w:r>
      <w:r w:rsidR="007E0F2D">
        <w:t>总共</w:t>
      </w:r>
      <w:r w:rsidR="007E0F2D">
        <w:rPr>
          <w:rFonts w:hint="eastAsia"/>
        </w:rPr>
        <w:t>xx</w:t>
      </w:r>
      <w:r w:rsidR="007E0F2D">
        <w:rPr>
          <w:rFonts w:hint="eastAsia"/>
        </w:rPr>
        <w:t>类</w:t>
      </w:r>
      <w:r w:rsidR="002D4E5C">
        <w:rPr>
          <w:rFonts w:hint="eastAsia"/>
        </w:rPr>
        <w:t>-</w:t>
      </w:r>
      <w:r w:rsidR="00110AC2">
        <w:sym w:font="Wingdings" w:char="F0E0"/>
      </w:r>
      <w:proofErr w:type="gramStart"/>
      <w:r w:rsidR="002D4E5C">
        <w:rPr>
          <w:rFonts w:hint="eastAsia"/>
        </w:rPr>
        <w:t>改操作</w:t>
      </w:r>
      <w:proofErr w:type="gramEnd"/>
      <w:r w:rsidR="002D4E5C">
        <w:rPr>
          <w:rFonts w:hint="eastAsia"/>
        </w:rPr>
        <w:t>说明</w:t>
      </w:r>
      <w:r w:rsidR="00110AC2">
        <w:rPr>
          <w:rFonts w:hint="eastAsia"/>
        </w:rPr>
        <w:t>。</w:t>
      </w:r>
    </w:p>
    <w:p w14:paraId="16D4D444" w14:textId="77777777" w:rsidR="00A875C3" w:rsidRDefault="00A875C3">
      <w:pPr>
        <w:pStyle w:val="a3"/>
        <w:rPr>
          <w:rFonts w:hint="eastAsia"/>
        </w:rPr>
      </w:pPr>
    </w:p>
  </w:comment>
  <w:comment w:id="5" w:author="Windows User" w:date="2020-06-04T17:34:00Z" w:initials="WU">
    <w:p w14:paraId="1ADB697D" w14:textId="77777777" w:rsidR="009B799F" w:rsidRDefault="009B799F">
      <w:pPr>
        <w:pStyle w:val="a3"/>
      </w:pPr>
      <w:r>
        <w:rPr>
          <w:rStyle w:val="a4"/>
        </w:rPr>
        <w:annotationRef/>
      </w:r>
      <w:r>
        <w:t>初次进入后</w:t>
      </w:r>
      <w:r>
        <w:rPr>
          <w:rFonts w:hint="eastAsia"/>
        </w:rPr>
        <w:t>，</w:t>
      </w:r>
      <w:r>
        <w:t>打开</w:t>
      </w:r>
      <w:proofErr w:type="gramStart"/>
      <w:r>
        <w:t>管理料表界面</w:t>
      </w:r>
      <w:proofErr w:type="gramEnd"/>
      <w:r>
        <w:rPr>
          <w:rFonts w:hint="eastAsia"/>
        </w:rPr>
        <w:t>。</w:t>
      </w:r>
    </w:p>
    <w:p w14:paraId="6E6A9109" w14:textId="14D91D68" w:rsidR="009B799F" w:rsidRDefault="009B799F">
      <w:pPr>
        <w:pStyle w:val="a3"/>
      </w:pPr>
      <w:r>
        <w:t>里边有个新增按钮</w:t>
      </w:r>
      <w:r>
        <w:rPr>
          <w:rFonts w:hint="eastAsia"/>
        </w:rPr>
        <w:t>。</w:t>
      </w:r>
      <w:r>
        <w:t>点击新增按钮</w:t>
      </w:r>
      <w:r>
        <w:rPr>
          <w:rFonts w:hint="eastAsia"/>
        </w:rPr>
        <w:t>，</w:t>
      </w:r>
      <w:r>
        <w:t>跳到选码页面</w:t>
      </w:r>
      <w:r>
        <w:rPr>
          <w:rFonts w:hint="eastAsia"/>
        </w:rPr>
        <w:t>。</w:t>
      </w:r>
      <w:r w:rsidR="004B4F9A">
        <w:rPr>
          <w:rFonts w:hint="eastAsia"/>
        </w:rPr>
        <w:t>（不需要，直接打开）</w:t>
      </w:r>
    </w:p>
    <w:p w14:paraId="094B020E" w14:textId="512D6C96" w:rsidR="009B799F" w:rsidRDefault="009B799F">
      <w:pPr>
        <w:pStyle w:val="a3"/>
      </w:pPr>
      <w:r>
        <w:rPr>
          <w:rFonts w:hint="eastAsia"/>
        </w:rPr>
        <w:t>增加一个编辑按钮，点击之</w:t>
      </w:r>
      <w:bookmarkStart w:id="6" w:name="_GoBack"/>
      <w:bookmarkEnd w:id="6"/>
      <w:r>
        <w:rPr>
          <w:rFonts w:hint="eastAsia"/>
        </w:rPr>
        <w:t>后，弹出</w:t>
      </w:r>
      <w:proofErr w:type="gramStart"/>
      <w:r>
        <w:rPr>
          <w:rFonts w:hint="eastAsia"/>
        </w:rPr>
        <w:t>查看料表界面</w:t>
      </w:r>
      <w:proofErr w:type="gramEnd"/>
      <w:r>
        <w:rPr>
          <w:rFonts w:hint="eastAsia"/>
        </w:rPr>
        <w:t>。（</w:t>
      </w:r>
      <w:proofErr w:type="gramStart"/>
      <w:r>
        <w:rPr>
          <w:rFonts w:hint="eastAsia"/>
        </w:rPr>
        <w:t>生成料表按钮</w:t>
      </w:r>
      <w:proofErr w:type="gramEnd"/>
      <w:r>
        <w:rPr>
          <w:rFonts w:hint="eastAsia"/>
        </w:rPr>
        <w:t>变为保存。）</w:t>
      </w:r>
      <w:r w:rsidR="004B4F9A">
        <w:rPr>
          <w:rFonts w:hint="eastAsia"/>
        </w:rPr>
        <w:t>【不需要】</w:t>
      </w:r>
    </w:p>
    <w:p w14:paraId="04002742" w14:textId="076F154B" w:rsidR="000D54A5" w:rsidRDefault="000D54A5">
      <w:pPr>
        <w:pStyle w:val="a3"/>
        <w:rPr>
          <w:rFonts w:hint="eastAsia"/>
        </w:rPr>
      </w:pPr>
      <w:r>
        <w:t>增加一个刷新按钮</w:t>
      </w:r>
      <w:r>
        <w:rPr>
          <w:rFonts w:hint="eastAsia"/>
        </w:rPr>
        <w:t>。</w:t>
      </w:r>
      <w:r w:rsidR="00B91A46">
        <w:rPr>
          <w:rFonts w:hint="eastAsia"/>
        </w:rPr>
        <w:t>（不用）</w:t>
      </w:r>
    </w:p>
    <w:p w14:paraId="1D9A8943" w14:textId="446F0E6E" w:rsidR="009B799F" w:rsidRDefault="009B799F">
      <w:pPr>
        <w:pStyle w:val="a3"/>
        <w:rPr>
          <w:rFonts w:hint="eastAsia"/>
        </w:rPr>
      </w:pPr>
      <w:r>
        <w:t>增加一个</w:t>
      </w:r>
      <w:proofErr w:type="gramStart"/>
      <w:r>
        <w:t>生成料表的</w:t>
      </w:r>
      <w:proofErr w:type="gramEnd"/>
      <w:r>
        <w:t>按钮</w:t>
      </w:r>
      <w:r>
        <w:rPr>
          <w:rFonts w:hint="eastAsia"/>
        </w:rPr>
        <w:t>。</w:t>
      </w:r>
      <w:r w:rsidR="007342C8">
        <w:rPr>
          <w:rFonts w:hint="eastAsia"/>
        </w:rPr>
        <w:t>【用现场页面】</w:t>
      </w:r>
    </w:p>
    <w:p w14:paraId="4B01721D" w14:textId="77777777" w:rsidR="009B799F" w:rsidRDefault="009B799F">
      <w:pPr>
        <w:pStyle w:val="a3"/>
      </w:pPr>
      <w:r>
        <w:rPr>
          <w:rFonts w:hint="eastAsia"/>
        </w:rPr>
        <w:t>审批按钮放到管理页面。</w:t>
      </w:r>
    </w:p>
    <w:p w14:paraId="1183A30C" w14:textId="77777777" w:rsidR="00A0467F" w:rsidRDefault="00A0467F">
      <w:pPr>
        <w:pStyle w:val="a3"/>
      </w:pPr>
    </w:p>
    <w:p w14:paraId="3191B5BC" w14:textId="77777777" w:rsidR="00A0467F" w:rsidRDefault="00A0467F">
      <w:pPr>
        <w:pStyle w:val="a3"/>
        <w:rPr>
          <w:rFonts w:hint="eastAsia"/>
        </w:rPr>
      </w:pPr>
      <w:r>
        <w:t>现在的</w:t>
      </w:r>
      <w:proofErr w:type="gramStart"/>
      <w:r>
        <w:t>修改料表数量</w:t>
      </w:r>
      <w:proofErr w:type="gramEnd"/>
      <w:r>
        <w:t>界面</w:t>
      </w:r>
    </w:p>
    <w:p w14:paraId="4C908F54" w14:textId="7C721408" w:rsidR="00A0467F" w:rsidRPr="00A0467F" w:rsidRDefault="00A0467F">
      <w:pPr>
        <w:pStyle w:val="a3"/>
        <w:rPr>
          <w:rFonts w:hint="eastAsia"/>
        </w:rPr>
      </w:pPr>
      <w:r>
        <w:t>版本</w:t>
      </w:r>
      <w:r>
        <w:rPr>
          <w:rFonts w:hint="eastAsia"/>
        </w:rPr>
        <w:t>-</w:t>
      </w:r>
      <w:r>
        <w:rPr>
          <w:rFonts w:hint="eastAsia"/>
        </w:rPr>
        <w:t>保存</w:t>
      </w:r>
      <w:r>
        <w:rPr>
          <w:rFonts w:hint="eastAsia"/>
        </w:rPr>
        <w:t>-</w:t>
      </w:r>
      <w:r>
        <w:rPr>
          <w:rFonts w:hint="eastAsia"/>
        </w:rPr>
        <w:t>审批人</w:t>
      </w:r>
      <w:r>
        <w:rPr>
          <w:rFonts w:hint="eastAsia"/>
        </w:rPr>
        <w:t>-</w:t>
      </w:r>
      <w:r>
        <w:t>发送审批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F2DCB41" w15:done="0"/>
  <w15:commentEx w15:paraId="2BFA0829" w15:done="0"/>
  <w15:commentEx w15:paraId="11182AA1" w15:done="0"/>
  <w15:commentEx w15:paraId="33FDAD1B" w15:done="0"/>
  <w15:commentEx w15:paraId="16D4D444" w15:done="0"/>
  <w15:commentEx w15:paraId="4C908F5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Arial Unicode MS"/>
    <w:charset w:val="86"/>
    <w:family w:val="script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B6F5C37"/>
    <w:multiLevelType w:val="singleLevel"/>
    <w:tmpl w:val="DB6F5C37"/>
    <w:lvl w:ilvl="0">
      <w:start w:val="1"/>
      <w:numFmt w:val="decimal"/>
      <w:suff w:val="nothing"/>
      <w:lvlText w:val="%1、"/>
      <w:lvlJc w:val="left"/>
    </w:lvl>
  </w:abstractNum>
  <w:abstractNum w:abstractNumId="1">
    <w:nsid w:val="31291CA4"/>
    <w:multiLevelType w:val="hybridMultilevel"/>
    <w:tmpl w:val="C7FA433E"/>
    <w:lvl w:ilvl="0" w:tplc="D2B4F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EEAA01"/>
    <w:multiLevelType w:val="singleLevel"/>
    <w:tmpl w:val="32EEAA01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43724E"/>
    <w:rsid w:val="00014545"/>
    <w:rsid w:val="00060D20"/>
    <w:rsid w:val="000D54A5"/>
    <w:rsid w:val="00110AC2"/>
    <w:rsid w:val="001F2A26"/>
    <w:rsid w:val="002D4E5C"/>
    <w:rsid w:val="00304C6E"/>
    <w:rsid w:val="00367212"/>
    <w:rsid w:val="003A67AA"/>
    <w:rsid w:val="0043419B"/>
    <w:rsid w:val="0045410A"/>
    <w:rsid w:val="00476394"/>
    <w:rsid w:val="004B4F9A"/>
    <w:rsid w:val="004D0529"/>
    <w:rsid w:val="004D476A"/>
    <w:rsid w:val="004E41DE"/>
    <w:rsid w:val="00555E4D"/>
    <w:rsid w:val="005D4F91"/>
    <w:rsid w:val="006478BA"/>
    <w:rsid w:val="00660276"/>
    <w:rsid w:val="006721CF"/>
    <w:rsid w:val="006E6A2F"/>
    <w:rsid w:val="007038C7"/>
    <w:rsid w:val="007342C8"/>
    <w:rsid w:val="007E0F2D"/>
    <w:rsid w:val="00907670"/>
    <w:rsid w:val="009B799F"/>
    <w:rsid w:val="00A0467F"/>
    <w:rsid w:val="00A51946"/>
    <w:rsid w:val="00A56B2E"/>
    <w:rsid w:val="00A875C3"/>
    <w:rsid w:val="00B91A46"/>
    <w:rsid w:val="00B964BD"/>
    <w:rsid w:val="00BA64F6"/>
    <w:rsid w:val="00BD555B"/>
    <w:rsid w:val="00D35127"/>
    <w:rsid w:val="00D5671F"/>
    <w:rsid w:val="00DC0F14"/>
    <w:rsid w:val="00E10A47"/>
    <w:rsid w:val="00E915B8"/>
    <w:rsid w:val="00ED5DC3"/>
    <w:rsid w:val="00F65BBB"/>
    <w:rsid w:val="00F81E64"/>
    <w:rsid w:val="01597F2B"/>
    <w:rsid w:val="03A075AB"/>
    <w:rsid w:val="03B62FD1"/>
    <w:rsid w:val="055374F0"/>
    <w:rsid w:val="07C63EBD"/>
    <w:rsid w:val="09866F50"/>
    <w:rsid w:val="0B43724E"/>
    <w:rsid w:val="11F122DE"/>
    <w:rsid w:val="251F10EB"/>
    <w:rsid w:val="28AC6A0D"/>
    <w:rsid w:val="2FA7737F"/>
    <w:rsid w:val="306E390A"/>
    <w:rsid w:val="3549731F"/>
    <w:rsid w:val="3FBF64F0"/>
    <w:rsid w:val="435D316C"/>
    <w:rsid w:val="458C2B44"/>
    <w:rsid w:val="51910387"/>
    <w:rsid w:val="571E4E6E"/>
    <w:rsid w:val="583D2CB6"/>
    <w:rsid w:val="593C7622"/>
    <w:rsid w:val="5ACC35E1"/>
    <w:rsid w:val="6187208C"/>
    <w:rsid w:val="6A873218"/>
    <w:rsid w:val="6C257EF8"/>
    <w:rsid w:val="6CCE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3E638C"/>
  <w15:docId w15:val="{E03F92FE-A917-4E35-A38E-10DADC739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iPriority="99" w:unhideWhenUsed="1"/>
    <w:lsdException w:name="caption" w:semiHidden="1" w:unhideWhenUsed="1" w:qFormat="1"/>
    <w:lsdException w:name="annotation reference" w:semiHidden="1" w:uiPriority="99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pPr>
      <w:jc w:val="left"/>
    </w:pPr>
  </w:style>
  <w:style w:type="character" w:styleId="a4">
    <w:name w:val="annotation reference"/>
    <w:basedOn w:val="a0"/>
    <w:uiPriority w:val="99"/>
    <w:semiHidden/>
    <w:unhideWhenUsed/>
    <w:qFormat/>
    <w:rPr>
      <w:sz w:val="21"/>
      <w:szCs w:val="21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annotation subject"/>
    <w:basedOn w:val="a3"/>
    <w:next w:val="a3"/>
    <w:link w:val="Char0"/>
    <w:rsid w:val="00B964BD"/>
    <w:rPr>
      <w:b/>
      <w:bCs/>
    </w:rPr>
  </w:style>
  <w:style w:type="character" w:customStyle="1" w:styleId="Char">
    <w:name w:val="批注文字 Char"/>
    <w:basedOn w:val="a0"/>
    <w:link w:val="a3"/>
    <w:uiPriority w:val="99"/>
    <w:semiHidden/>
    <w:rsid w:val="00B964BD"/>
    <w:rPr>
      <w:kern w:val="2"/>
      <w:sz w:val="21"/>
      <w:szCs w:val="24"/>
    </w:rPr>
  </w:style>
  <w:style w:type="character" w:customStyle="1" w:styleId="Char0">
    <w:name w:val="批注主题 Char"/>
    <w:basedOn w:val="Char"/>
    <w:link w:val="a6"/>
    <w:rsid w:val="00B964BD"/>
    <w:rPr>
      <w:b/>
      <w:bCs/>
      <w:kern w:val="2"/>
      <w:sz w:val="21"/>
      <w:szCs w:val="24"/>
    </w:rPr>
  </w:style>
  <w:style w:type="paragraph" w:styleId="a7">
    <w:name w:val="Balloon Text"/>
    <w:basedOn w:val="a"/>
    <w:link w:val="Char1"/>
    <w:rsid w:val="00B964BD"/>
    <w:rPr>
      <w:sz w:val="18"/>
      <w:szCs w:val="18"/>
    </w:rPr>
  </w:style>
  <w:style w:type="character" w:customStyle="1" w:styleId="Char1">
    <w:name w:val="批注框文本 Char"/>
    <w:basedOn w:val="a0"/>
    <w:link w:val="a7"/>
    <w:rsid w:val="00B964B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兰翼霖梦</dc:creator>
  <cp:lastModifiedBy>Windows User</cp:lastModifiedBy>
  <cp:revision>6</cp:revision>
  <dcterms:created xsi:type="dcterms:W3CDTF">2020-06-04T11:48:00Z</dcterms:created>
  <dcterms:modified xsi:type="dcterms:W3CDTF">2020-06-04T12:12:00Z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