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AA543" w14:textId="77777777" w:rsidR="00E767A6" w:rsidRDefault="00D51326">
      <w:pPr>
        <w:pStyle w:val="Title"/>
      </w:pPr>
      <w:bookmarkStart w:id="0" w:name="_GoBack"/>
      <w:bookmarkEnd w:id="0"/>
      <w:r>
        <w:t>Homework4</w:t>
      </w:r>
    </w:p>
    <w:p w14:paraId="3112D0FC" w14:textId="77777777" w:rsidR="00E767A6" w:rsidRDefault="00D51326">
      <w:pPr>
        <w:pStyle w:val="Heading2"/>
      </w:pPr>
      <w:bookmarkStart w:id="1" w:name="chapter-3-8a-c-9a-f-10a-h"/>
      <w:r>
        <w:t>Chapter 3 8a-c, 9a-f, 10a-h</w:t>
      </w:r>
      <w:bookmarkEnd w:id="1"/>
    </w:p>
    <w:p w14:paraId="39E81EA0" w14:textId="77777777" w:rsidR="00E767A6" w:rsidRDefault="00D51326">
      <w:pPr>
        <w:pStyle w:val="Heading2"/>
      </w:pPr>
      <w:bookmarkStart w:id="2" w:name="r-markdown"/>
      <w:r>
        <w:t>R Markdown</w:t>
      </w:r>
      <w:bookmarkEnd w:id="2"/>
    </w:p>
    <w:p w14:paraId="18EBBA1E" w14:textId="77777777" w:rsidR="00E767A6" w:rsidRDefault="00D51326">
      <w:pPr>
        <w:pStyle w:val="Heading2"/>
      </w:pPr>
      <w:bookmarkStart w:id="3" w:name="a"/>
      <w:r>
        <w:t>8a</w:t>
      </w:r>
      <w:bookmarkEnd w:id="3"/>
    </w:p>
    <w:p w14:paraId="264FCA25" w14:textId="77777777" w:rsidR="00E767A6" w:rsidRDefault="00D51326">
      <w:pPr>
        <w:pStyle w:val="FirstParagraph"/>
      </w:pPr>
      <w:r>
        <w:t>library(“ISLR”)</w:t>
      </w:r>
    </w:p>
    <w:p w14:paraId="5E0ABE96" w14:textId="77777777" w:rsidR="00E767A6" w:rsidRDefault="00D51326">
      <w:pPr>
        <w:pStyle w:val="BodyText"/>
      </w:pPr>
      <w:r>
        <w:t>lm.fit &lt;- lm(mpg ~ horsepower, data = Auto) summary(lm.fit)</w:t>
      </w:r>
    </w:p>
    <w:p w14:paraId="5D3E75D4" w14:textId="77777777" w:rsidR="00E767A6" w:rsidRDefault="00D51326">
      <w:pPr>
        <w:pStyle w:val="Heading2"/>
      </w:pPr>
      <w:bookmarkStart w:id="4" w:name="b"/>
      <w:r>
        <w:t>8b</w:t>
      </w:r>
      <w:bookmarkEnd w:id="4"/>
    </w:p>
    <w:p w14:paraId="403B3117" w14:textId="77777777" w:rsidR="00E767A6" w:rsidRDefault="00D51326">
      <w:pPr>
        <w:pStyle w:val="FirstParagraph"/>
      </w:pPr>
      <w:r>
        <w:t xml:space="preserve">attach(Auto) plot(mpg~horsepower, main =" MPG vs Horsepower“, xlab =” Horsepower“, ylab =”MPG“) </w:t>
      </w:r>
      <w:r>
        <w:t>abline(coef = coef(lm.fit), col =”red")</w:t>
      </w:r>
    </w:p>
    <w:p w14:paraId="39D7087C" w14:textId="77777777" w:rsidR="00E767A6" w:rsidRDefault="00D51326">
      <w:pPr>
        <w:pStyle w:val="Heading2"/>
      </w:pPr>
      <w:bookmarkStart w:id="5" w:name="c"/>
      <w:r>
        <w:t>8c</w:t>
      </w:r>
      <w:bookmarkEnd w:id="5"/>
    </w:p>
    <w:p w14:paraId="096D61AE" w14:textId="77777777" w:rsidR="00E767A6" w:rsidRDefault="00D51326">
      <w:pPr>
        <w:pStyle w:val="FirstParagraph"/>
      </w:pPr>
      <w:r>
        <w:t>par(mfrow=c(2,2)) plot(lm.fit)</w:t>
      </w:r>
    </w:p>
    <w:p w14:paraId="44490184" w14:textId="77777777" w:rsidR="00E767A6" w:rsidRDefault="00D51326">
      <w:pPr>
        <w:pStyle w:val="Heading2"/>
      </w:pPr>
      <w:bookmarkStart w:id="6" w:name="a-1"/>
      <w:r>
        <w:t>9a</w:t>
      </w:r>
      <w:bookmarkEnd w:id="6"/>
    </w:p>
    <w:p w14:paraId="3FCBEC5C" w14:textId="77777777" w:rsidR="00E767A6" w:rsidRDefault="00D51326">
      <w:pPr>
        <w:pStyle w:val="FirstParagraph"/>
      </w:pPr>
      <w:r>
        <w:t>pairs(Auto)</w:t>
      </w:r>
    </w:p>
    <w:p w14:paraId="0D37633C" w14:textId="77777777" w:rsidR="00E767A6" w:rsidRDefault="00D51326">
      <w:pPr>
        <w:pStyle w:val="Heading2"/>
      </w:pPr>
      <w:bookmarkStart w:id="7" w:name="b-1"/>
      <w:r>
        <w:t>9b</w:t>
      </w:r>
      <w:bookmarkEnd w:id="7"/>
    </w:p>
    <w:p w14:paraId="20E6B829" w14:textId="77777777" w:rsidR="00E767A6" w:rsidRDefault="00D51326">
      <w:pPr>
        <w:pStyle w:val="FirstParagraph"/>
      </w:pPr>
      <w:r>
        <w:t>cor(Auto[1:8])</w:t>
      </w:r>
    </w:p>
    <w:p w14:paraId="4E33BBAF" w14:textId="77777777" w:rsidR="00E767A6" w:rsidRDefault="00D51326">
      <w:pPr>
        <w:pStyle w:val="Heading2"/>
      </w:pPr>
      <w:bookmarkStart w:id="8" w:name="c-1"/>
      <w:r>
        <w:t>9c</w:t>
      </w:r>
      <w:bookmarkEnd w:id="8"/>
    </w:p>
    <w:p w14:paraId="31B40AA8" w14:textId="77777777" w:rsidR="00E767A6" w:rsidRDefault="00D51326">
      <w:pPr>
        <w:pStyle w:val="FirstParagraph"/>
      </w:pPr>
      <w:r>
        <w:t>fit2 &lt;- lm(mpg ~ . - name, data = Auto) summary(fit2)</w:t>
      </w:r>
    </w:p>
    <w:p w14:paraId="63099FF4" w14:textId="77777777" w:rsidR="00E767A6" w:rsidRDefault="00D51326">
      <w:pPr>
        <w:pStyle w:val="Heading2"/>
      </w:pPr>
      <w:bookmarkStart w:id="9" w:name="c1"/>
      <w:r>
        <w:t>9c1</w:t>
      </w:r>
      <w:bookmarkEnd w:id="9"/>
    </w:p>
    <w:p w14:paraId="034A3414" w14:textId="77777777" w:rsidR="00E767A6" w:rsidRDefault="00D51326">
      <w:pPr>
        <w:pStyle w:val="FirstParagraph"/>
      </w:pPr>
      <w:r>
        <w:t>There is a correlation between the predictors and response, whihc would make it seem lik</w:t>
      </w:r>
      <w:r>
        <w:t>e the predictors are accurate.</w:t>
      </w:r>
    </w:p>
    <w:p w14:paraId="50BC8DF9" w14:textId="77777777" w:rsidR="00E767A6" w:rsidRDefault="00D51326">
      <w:pPr>
        <w:pStyle w:val="Heading2"/>
      </w:pPr>
      <w:bookmarkStart w:id="10" w:name="c2"/>
      <w:r>
        <w:t>9c2</w:t>
      </w:r>
      <w:bookmarkEnd w:id="10"/>
    </w:p>
    <w:p w14:paraId="6C9F77D4" w14:textId="77777777" w:rsidR="00E767A6" w:rsidRDefault="00D51326">
      <w:pPr>
        <w:pStyle w:val="FirstParagraph"/>
      </w:pPr>
      <w:r>
        <w:t>They all seem to be influential.</w:t>
      </w:r>
    </w:p>
    <w:p w14:paraId="3CC4DFD9" w14:textId="77777777" w:rsidR="00E767A6" w:rsidRDefault="00D51326">
      <w:pPr>
        <w:pStyle w:val="Heading2"/>
      </w:pPr>
      <w:bookmarkStart w:id="11" w:name="c3"/>
      <w:r>
        <w:t>9c3</w:t>
      </w:r>
      <w:bookmarkEnd w:id="11"/>
    </w:p>
    <w:p w14:paraId="67CC6DF5" w14:textId="77777777" w:rsidR="00E767A6" w:rsidRDefault="00D51326">
      <w:pPr>
        <w:pStyle w:val="FirstParagraph"/>
      </w:pPr>
      <w:r>
        <w:t>Cars become more fuel efficient each year.</w:t>
      </w:r>
    </w:p>
    <w:p w14:paraId="28A33FF3" w14:textId="77777777" w:rsidR="00E767A6" w:rsidRDefault="00D51326">
      <w:pPr>
        <w:pStyle w:val="Heading2"/>
      </w:pPr>
      <w:bookmarkStart w:id="12" w:name="d"/>
      <w:r>
        <w:lastRenderedPageBreak/>
        <w:t>9d</w:t>
      </w:r>
      <w:bookmarkEnd w:id="12"/>
    </w:p>
    <w:p w14:paraId="19D90EFE" w14:textId="77777777" w:rsidR="00E767A6" w:rsidRDefault="00D51326">
      <w:pPr>
        <w:pStyle w:val="FirstParagraph"/>
      </w:pPr>
      <w:r>
        <w:t>par(mfrow = c(2, 2)) plot(fit2)</w:t>
      </w:r>
    </w:p>
    <w:p w14:paraId="3720E537" w14:textId="77777777" w:rsidR="00E767A6" w:rsidRDefault="00D51326">
      <w:pPr>
        <w:pStyle w:val="Heading2"/>
      </w:pPr>
      <w:bookmarkStart w:id="13" w:name="e"/>
      <w:r>
        <w:t>9e</w:t>
      </w:r>
      <w:bookmarkEnd w:id="13"/>
    </w:p>
    <w:p w14:paraId="040638A4" w14:textId="77777777" w:rsidR="00E767A6" w:rsidRDefault="00D51326">
      <w:pPr>
        <w:pStyle w:val="FirstParagraph"/>
      </w:pPr>
      <w:r>
        <w:t>fit3 &lt;- lm(mpg ~ cylinders * displacement+displacement * weight, data = Auto[, 1:8]) summary(fit3)</w:t>
      </w:r>
    </w:p>
    <w:p w14:paraId="7DB78DE4" w14:textId="77777777" w:rsidR="00E767A6" w:rsidRDefault="00D51326">
      <w:pPr>
        <w:pStyle w:val="Heading2"/>
      </w:pPr>
      <w:bookmarkStart w:id="14" w:name="f"/>
      <w:r>
        <w:t>9f</w:t>
      </w:r>
      <w:bookmarkEnd w:id="14"/>
    </w:p>
    <w:p w14:paraId="05CB6B61" w14:textId="77777777" w:rsidR="00E767A6" w:rsidRDefault="00D51326">
      <w:pPr>
        <w:pStyle w:val="FirstParagraph"/>
      </w:pPr>
      <w:r>
        <w:t>p</w:t>
      </w:r>
      <w:r>
        <w:t>ar(mfrow = c(2, 2)) plot(log(Auto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orsepower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Auto</m:t>
        </m:r>
      </m:oMath>
      <w:r>
        <w:t>mpg) plot(sqrt(Auto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orsepower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Auto</m:t>
        </m:r>
      </m:oMath>
      <w:r>
        <w:t>mpg) plot((Auto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orsepower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Auto</m:t>
        </m:r>
      </m:oMath>
      <w:r>
        <w:t>mpg)par(mfrow = c(2, 2)) plot(log(Auto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orsepower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Auto</m:t>
        </m:r>
      </m:oMath>
      <w:r>
        <w:t>mpg) plot(sqrt(Auto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orsepow</m:t>
        </m:r>
        <m:r>
          <w:rPr>
            <w:rFonts w:ascii="Cambria Math" w:hAnsi="Cambria Math"/>
          </w:rPr>
          <m:t>er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Auto</m:t>
        </m:r>
      </m:oMath>
      <w:r>
        <w:t>mpg) plot((Auto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orsepower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Auto</m:t>
        </m:r>
      </m:oMath>
      <w:r>
        <w:t>mpg)</w:t>
      </w:r>
    </w:p>
    <w:p w14:paraId="67E30BFA" w14:textId="77777777" w:rsidR="00E767A6" w:rsidRDefault="00D51326">
      <w:pPr>
        <w:pStyle w:val="Heading2"/>
      </w:pPr>
      <w:bookmarkStart w:id="15" w:name="a-2"/>
      <w:r>
        <w:t>10a</w:t>
      </w:r>
      <w:bookmarkEnd w:id="15"/>
    </w:p>
    <w:p w14:paraId="0C4F6850" w14:textId="77777777" w:rsidR="00E767A6" w:rsidRDefault="00D51326">
      <w:pPr>
        <w:pStyle w:val="FirstParagraph"/>
      </w:pPr>
      <w:r>
        <w:t>?Carseats head(Carseats) str(Carseats) lm.fit = lm(Sales ~ Price+Urban+US, data= Carseats) summary(lm.fit)</w:t>
      </w:r>
    </w:p>
    <w:p w14:paraId="5D618D84" w14:textId="77777777" w:rsidR="00E767A6" w:rsidRDefault="00D51326">
      <w:pPr>
        <w:pStyle w:val="Heading2"/>
      </w:pPr>
      <w:bookmarkStart w:id="16" w:name="b-2"/>
      <w:r>
        <w:t>10b</w:t>
      </w:r>
      <w:bookmarkEnd w:id="16"/>
    </w:p>
    <w:p w14:paraId="027EF399" w14:textId="77777777" w:rsidR="00E767A6" w:rsidRDefault="00D51326">
      <w:pPr>
        <w:pStyle w:val="FirstParagraph"/>
      </w:pPr>
      <w:r>
        <w:t>When the price increases the sales decrease.</w:t>
      </w:r>
    </w:p>
    <w:p w14:paraId="5B53E49C" w14:textId="77777777" w:rsidR="00E767A6" w:rsidRDefault="00D51326">
      <w:pPr>
        <w:pStyle w:val="Heading2"/>
      </w:pPr>
      <w:bookmarkStart w:id="17" w:name="c-2"/>
      <w:r>
        <w:t>10c</w:t>
      </w:r>
      <w:bookmarkEnd w:id="17"/>
    </w:p>
    <w:p w14:paraId="3C761F13" w14:textId="77777777" w:rsidR="00E767A6" w:rsidRDefault="00D51326">
      <w:pPr>
        <w:pStyle w:val="FirstParagraph"/>
      </w:pPr>
      <w:r>
        <w:t>sales = a x price * urban + b</w:t>
      </w:r>
    </w:p>
    <w:p w14:paraId="1A92E3B0" w14:textId="77777777" w:rsidR="00E767A6" w:rsidRDefault="00D51326">
      <w:pPr>
        <w:pStyle w:val="Heading2"/>
      </w:pPr>
      <w:bookmarkStart w:id="18" w:name="d-1"/>
      <w:r>
        <w:t>10d</w:t>
      </w:r>
      <w:bookmarkEnd w:id="18"/>
    </w:p>
    <w:p w14:paraId="10358ADE" w14:textId="77777777" w:rsidR="00E767A6" w:rsidRDefault="00D51326">
      <w:pPr>
        <w:pStyle w:val="FirstParagraph"/>
      </w:pPr>
      <w:r>
        <w:t>urban</w:t>
      </w:r>
    </w:p>
    <w:p w14:paraId="711D1567" w14:textId="77777777" w:rsidR="00E767A6" w:rsidRDefault="00D51326">
      <w:pPr>
        <w:pStyle w:val="Heading2"/>
      </w:pPr>
      <w:bookmarkStart w:id="19" w:name="e-1"/>
      <w:r>
        <w:t>10e</w:t>
      </w:r>
      <w:bookmarkEnd w:id="19"/>
    </w:p>
    <w:p w14:paraId="03CAF773" w14:textId="77777777" w:rsidR="00E767A6" w:rsidRDefault="00D51326">
      <w:pPr>
        <w:pStyle w:val="FirstParagraph"/>
      </w:pPr>
      <w:r>
        <w:t>lm.fit2 = lm(Sales ~ Price+US, data= Carseats) summary(lm.fit2)</w:t>
      </w:r>
    </w:p>
    <w:p w14:paraId="1C83A0F7" w14:textId="77777777" w:rsidR="00E767A6" w:rsidRDefault="00D51326">
      <w:pPr>
        <w:pStyle w:val="Heading2"/>
      </w:pPr>
      <w:bookmarkStart w:id="20" w:name="f-1"/>
      <w:r>
        <w:t>10f</w:t>
      </w:r>
      <w:bookmarkEnd w:id="20"/>
    </w:p>
    <w:p w14:paraId="00C2E153" w14:textId="77777777" w:rsidR="00E767A6" w:rsidRDefault="00D51326">
      <w:pPr>
        <w:pStyle w:val="FirstParagraph"/>
      </w:pPr>
      <w:r>
        <w:t>These models are not statistically relevant.</w:t>
      </w:r>
    </w:p>
    <w:p w14:paraId="4F4AEC77" w14:textId="77777777" w:rsidR="00E767A6" w:rsidRDefault="00D51326">
      <w:pPr>
        <w:pStyle w:val="Heading2"/>
      </w:pPr>
      <w:bookmarkStart w:id="21" w:name="g"/>
      <w:r>
        <w:t>10g</w:t>
      </w:r>
      <w:bookmarkEnd w:id="21"/>
    </w:p>
    <w:p w14:paraId="085E7DBB" w14:textId="77777777" w:rsidR="00E767A6" w:rsidRDefault="00D51326">
      <w:pPr>
        <w:pStyle w:val="FirstParagraph"/>
      </w:pPr>
      <w:r>
        <w:t>confint(lm.fit2)</w:t>
      </w:r>
    </w:p>
    <w:p w14:paraId="2C0A2E79" w14:textId="77777777" w:rsidR="00E767A6" w:rsidRDefault="00D51326">
      <w:pPr>
        <w:pStyle w:val="Heading2"/>
      </w:pPr>
      <w:bookmarkStart w:id="22" w:name="h"/>
      <w:r>
        <w:t>10h</w:t>
      </w:r>
      <w:bookmarkEnd w:id="22"/>
    </w:p>
    <w:p w14:paraId="1DA5B2FF" w14:textId="77777777" w:rsidR="00E767A6" w:rsidRDefault="00D51326">
      <w:pPr>
        <w:pStyle w:val="FirstParagraph"/>
      </w:pPr>
      <w:r>
        <w:t>par(mfrow=c(2,2)) plot(lm.fit2)</w:t>
      </w:r>
    </w:p>
    <w:sectPr w:rsidR="00E767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1E1BB" w14:textId="77777777" w:rsidR="00000000" w:rsidRDefault="00D51326">
      <w:pPr>
        <w:spacing w:after="0"/>
      </w:pPr>
      <w:r>
        <w:separator/>
      </w:r>
    </w:p>
  </w:endnote>
  <w:endnote w:type="continuationSeparator" w:id="0">
    <w:p w14:paraId="3A052CC3" w14:textId="77777777" w:rsidR="00000000" w:rsidRDefault="00D513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B604B" w14:textId="77777777" w:rsidR="00E767A6" w:rsidRDefault="00D51326">
      <w:r>
        <w:separator/>
      </w:r>
    </w:p>
  </w:footnote>
  <w:footnote w:type="continuationSeparator" w:id="0">
    <w:p w14:paraId="28B3E019" w14:textId="77777777" w:rsidR="00E767A6" w:rsidRDefault="00D51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6DAC8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604EF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51326"/>
    <w:rsid w:val="00E315A3"/>
    <w:rsid w:val="00E767A6"/>
    <w:rsid w:val="00F36F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A863"/>
  <w15:docId w15:val="{73D76DAC-96F3-4575-B6F0-B1DF0F35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0904438F46D49BD196FB1F4C3ECE4" ma:contentTypeVersion="10" ma:contentTypeDescription="Create a new document." ma:contentTypeScope="" ma:versionID="77510a5e4705ee6115999d1900820557">
  <xsd:schema xmlns:xsd="http://www.w3.org/2001/XMLSchema" xmlns:xs="http://www.w3.org/2001/XMLSchema" xmlns:p="http://schemas.microsoft.com/office/2006/metadata/properties" xmlns:ns3="a4803eae-bdb1-4153-8860-79353b8dd1db" xmlns:ns4="ca29044e-afbc-419f-9cd4-99773d5c41ab" targetNamespace="http://schemas.microsoft.com/office/2006/metadata/properties" ma:root="true" ma:fieldsID="ea3d477b7fea2c7338a2ebcb7340dc3c" ns3:_="" ns4:_="">
    <xsd:import namespace="a4803eae-bdb1-4153-8860-79353b8dd1db"/>
    <xsd:import namespace="ca29044e-afbc-419f-9cd4-99773d5c41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3eae-bdb1-4153-8860-79353b8dd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9044e-afbc-419f-9cd4-99773d5c4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A9AD1E-FA26-446E-ADB2-9B69405E5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3eae-bdb1-4153-8860-79353b8dd1db"/>
    <ds:schemaRef ds:uri="ca29044e-afbc-419f-9cd4-99773d5c4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05E82A-8EFD-441B-A9B3-D6C2A8CE09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6B826B-C26F-46A3-A20F-B7CE5D0F4A1B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ca29044e-afbc-419f-9cd4-99773d5c41ab"/>
    <ds:schemaRef ds:uri="http://purl.org/dc/terms/"/>
    <ds:schemaRef ds:uri="a4803eae-bdb1-4153-8860-79353b8dd1d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Homework4</vt:lpstr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Homework4</dc:title>
  <dc:creator>kelly markor</dc:creator>
  <cp:keywords/>
  <cp:lastModifiedBy>kelly markor</cp:lastModifiedBy>
  <cp:revision>2</cp:revision>
  <dcterms:created xsi:type="dcterms:W3CDTF">2020-05-15T01:54:00Z</dcterms:created>
  <dcterms:modified xsi:type="dcterms:W3CDTF">2020-05-15T01:54:00Z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0x010100BF00904438F46D49BD196FB1F4C3ECE4</vt:lpwstr>
  </property>
</Properties>
</file>