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C880" w14:textId="77777777" w:rsidR="002C670B" w:rsidRDefault="002C670B" w:rsidP="002C670B">
      <w:pPr>
        <w:jc w:val="center"/>
        <w:rPr>
          <w:b/>
          <w:bCs/>
          <w:sz w:val="52"/>
          <w:szCs w:val="56"/>
        </w:rPr>
      </w:pPr>
    </w:p>
    <w:p w14:paraId="51BD86C1" w14:textId="60F925B6" w:rsidR="002C670B" w:rsidRDefault="002C670B" w:rsidP="002C670B">
      <w:pPr>
        <w:jc w:val="center"/>
        <w:rPr>
          <w:b/>
          <w:bCs/>
          <w:sz w:val="52"/>
          <w:szCs w:val="56"/>
        </w:rPr>
      </w:pPr>
      <w:r w:rsidRPr="00F25040">
        <w:rPr>
          <w:b/>
          <w:bCs/>
          <w:sz w:val="52"/>
          <w:szCs w:val="56"/>
        </w:rPr>
        <w:t>DEEP LEARNING FOR AI</w:t>
      </w:r>
    </w:p>
    <w:p w14:paraId="6EE7730D" w14:textId="5128918E" w:rsidR="002C670B" w:rsidRPr="00F25040" w:rsidRDefault="00F60642" w:rsidP="002C670B">
      <w:pPr>
        <w:jc w:val="center"/>
        <w:rPr>
          <w:b/>
          <w:bCs/>
          <w:sz w:val="52"/>
          <w:szCs w:val="56"/>
        </w:rPr>
      </w:pPr>
      <w:r>
        <w:rPr>
          <w:noProof/>
        </w:rPr>
        <w:drawing>
          <wp:anchor distT="0" distB="0" distL="114300" distR="114300" simplePos="0" relativeHeight="251661312" behindDoc="1" locked="0" layoutInCell="1" allowOverlap="1" wp14:anchorId="5EB32ADB" wp14:editId="7C17550A">
            <wp:simplePos x="0" y="0"/>
            <wp:positionH relativeFrom="column">
              <wp:posOffset>1231900</wp:posOffset>
            </wp:positionH>
            <wp:positionV relativeFrom="paragraph">
              <wp:posOffset>359410</wp:posOffset>
            </wp:positionV>
            <wp:extent cx="3879850" cy="3879850"/>
            <wp:effectExtent l="0" t="0" r="6350" b="6350"/>
            <wp:wrapNone/>
            <wp:docPr id="45" name="그림 45" descr="중앙대학교 - 해시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중앙대학교 - 해시넷"/>
                    <pic:cNvPicPr>
                      <a:picLocks noChangeAspect="1" noChangeArrowheads="1"/>
                    </pic:cNvPicPr>
                  </pic:nvPicPr>
                  <pic:blipFill>
                    <a:blip r:embed="rId8">
                      <a:alphaModFix amt="29000"/>
                      <a:extLst>
                        <a:ext uri="{28A0092B-C50C-407E-A947-70E740481C1C}">
                          <a14:useLocalDpi xmlns:a14="http://schemas.microsoft.com/office/drawing/2010/main" val="0"/>
                        </a:ext>
                      </a:extLst>
                    </a:blip>
                    <a:srcRect/>
                    <a:stretch>
                      <a:fillRect/>
                    </a:stretch>
                  </pic:blipFill>
                  <pic:spPr bwMode="auto">
                    <a:xfrm>
                      <a:off x="0" y="0"/>
                      <a:ext cx="3879850" cy="3879850"/>
                    </a:xfrm>
                    <a:prstGeom prst="rect">
                      <a:avLst/>
                    </a:prstGeom>
                    <a:noFill/>
                    <a:ln>
                      <a:noFill/>
                    </a:ln>
                  </pic:spPr>
                </pic:pic>
              </a:graphicData>
            </a:graphic>
          </wp:anchor>
        </w:drawing>
      </w:r>
    </w:p>
    <w:p w14:paraId="4035AADD" w14:textId="5DE4291E" w:rsidR="002C670B" w:rsidRDefault="002C670B" w:rsidP="002C670B">
      <w:pPr>
        <w:jc w:val="center"/>
        <w:rPr>
          <w:b/>
          <w:bCs/>
          <w:sz w:val="48"/>
          <w:szCs w:val="52"/>
        </w:rPr>
      </w:pPr>
      <w:r w:rsidRPr="00F25040">
        <w:rPr>
          <w:b/>
          <w:bCs/>
          <w:sz w:val="48"/>
          <w:szCs w:val="52"/>
        </w:rPr>
        <w:t>FINAL GROUP PROJECT REPORT</w:t>
      </w:r>
    </w:p>
    <w:p w14:paraId="65E8C4E9" w14:textId="627C3544" w:rsidR="002C670B" w:rsidRPr="00F25040" w:rsidRDefault="002C670B" w:rsidP="002C670B">
      <w:pPr>
        <w:jc w:val="center"/>
        <w:rPr>
          <w:b/>
          <w:bCs/>
          <w:sz w:val="48"/>
          <w:szCs w:val="52"/>
        </w:rPr>
      </w:pPr>
    </w:p>
    <w:p w14:paraId="2DD71CAD" w14:textId="77777777" w:rsidR="002C670B" w:rsidRDefault="002C670B" w:rsidP="002C670B">
      <w:pPr>
        <w:jc w:val="center"/>
        <w:rPr>
          <w:b/>
          <w:bCs/>
          <w:sz w:val="28"/>
          <w:szCs w:val="32"/>
        </w:rPr>
      </w:pPr>
      <w:r w:rsidRPr="00F25040">
        <w:rPr>
          <w:rFonts w:hint="eastAsia"/>
          <w:b/>
          <w:bCs/>
          <w:sz w:val="28"/>
          <w:szCs w:val="32"/>
        </w:rPr>
        <w:t>C</w:t>
      </w:r>
      <w:r w:rsidRPr="00F25040">
        <w:rPr>
          <w:b/>
          <w:bCs/>
          <w:sz w:val="28"/>
          <w:szCs w:val="32"/>
        </w:rPr>
        <w:t>OMPETITION:</w:t>
      </w:r>
      <w:r w:rsidRPr="00F25040">
        <w:rPr>
          <w:rFonts w:hint="eastAsia"/>
          <w:b/>
          <w:bCs/>
          <w:sz w:val="28"/>
          <w:szCs w:val="32"/>
        </w:rPr>
        <w:t xml:space="preserve"> </w:t>
      </w:r>
      <w:r w:rsidRPr="0067193D">
        <w:rPr>
          <w:rFonts w:hint="eastAsia"/>
          <w:b/>
          <w:bCs/>
          <w:sz w:val="28"/>
          <w:szCs w:val="32"/>
        </w:rPr>
        <w:t>UNIFESP X-ray Body Part Classifier Competition</w:t>
      </w:r>
    </w:p>
    <w:p w14:paraId="3073E041" w14:textId="77777777" w:rsidR="002C670B" w:rsidRPr="00F25040" w:rsidRDefault="002C670B" w:rsidP="002C670B">
      <w:pPr>
        <w:jc w:val="center"/>
        <w:rPr>
          <w:b/>
          <w:bCs/>
          <w:sz w:val="28"/>
          <w:szCs w:val="32"/>
        </w:rPr>
      </w:pPr>
    </w:p>
    <w:p w14:paraId="686EFB6C" w14:textId="77777777" w:rsidR="002C670B" w:rsidRDefault="002C670B" w:rsidP="002C670B">
      <w:pPr>
        <w:jc w:val="center"/>
        <w:rPr>
          <w:b/>
          <w:bCs/>
          <w:sz w:val="40"/>
          <w:szCs w:val="44"/>
        </w:rPr>
      </w:pPr>
      <w:r w:rsidRPr="00F25040">
        <w:rPr>
          <w:rFonts w:hint="eastAsia"/>
          <w:b/>
          <w:bCs/>
          <w:sz w:val="40"/>
          <w:szCs w:val="44"/>
        </w:rPr>
        <w:t>T</w:t>
      </w:r>
      <w:r w:rsidRPr="00F25040">
        <w:rPr>
          <w:b/>
          <w:bCs/>
          <w:sz w:val="40"/>
          <w:szCs w:val="44"/>
        </w:rPr>
        <w:t>EAM</w:t>
      </w:r>
      <w:r>
        <w:rPr>
          <w:b/>
          <w:bCs/>
          <w:sz w:val="40"/>
          <w:szCs w:val="44"/>
        </w:rPr>
        <w:t>8</w:t>
      </w:r>
      <w:r w:rsidRPr="00F25040">
        <w:rPr>
          <w:b/>
          <w:bCs/>
          <w:sz w:val="40"/>
          <w:szCs w:val="44"/>
        </w:rPr>
        <w:t xml:space="preserve"> MEMBERS</w:t>
      </w:r>
    </w:p>
    <w:p w14:paraId="04B047F6" w14:textId="77777777" w:rsidR="002C670B" w:rsidRPr="00F25040" w:rsidRDefault="002C670B" w:rsidP="002C670B">
      <w:pPr>
        <w:jc w:val="center"/>
        <w:rPr>
          <w:b/>
          <w:bCs/>
          <w:sz w:val="40"/>
          <w:szCs w:val="44"/>
        </w:rPr>
      </w:pPr>
    </w:p>
    <w:p w14:paraId="79C56727" w14:textId="77777777" w:rsidR="002C670B" w:rsidRPr="00F25040" w:rsidRDefault="002C670B" w:rsidP="002C670B">
      <w:pPr>
        <w:jc w:val="center"/>
        <w:rPr>
          <w:b/>
          <w:bCs/>
          <w:sz w:val="36"/>
          <w:szCs w:val="40"/>
        </w:rPr>
      </w:pPr>
      <w:r w:rsidRPr="00F25040">
        <w:rPr>
          <w:rFonts w:hint="eastAsia"/>
          <w:b/>
          <w:bCs/>
          <w:sz w:val="36"/>
          <w:szCs w:val="40"/>
        </w:rPr>
        <w:t>김진현</w:t>
      </w:r>
    </w:p>
    <w:p w14:paraId="25134B9D" w14:textId="77777777" w:rsidR="002C670B" w:rsidRPr="00F25040" w:rsidRDefault="002C670B" w:rsidP="002C670B">
      <w:pPr>
        <w:jc w:val="center"/>
        <w:rPr>
          <w:b/>
          <w:bCs/>
          <w:sz w:val="36"/>
          <w:szCs w:val="40"/>
        </w:rPr>
      </w:pPr>
      <w:r w:rsidRPr="00F25040">
        <w:rPr>
          <w:rFonts w:hint="eastAsia"/>
          <w:b/>
          <w:bCs/>
          <w:sz w:val="36"/>
          <w:szCs w:val="40"/>
        </w:rPr>
        <w:t>김유진</w:t>
      </w:r>
    </w:p>
    <w:p w14:paraId="70489708" w14:textId="77777777" w:rsidR="002C670B" w:rsidRPr="00F25040" w:rsidRDefault="002C670B" w:rsidP="002C670B">
      <w:pPr>
        <w:jc w:val="center"/>
        <w:rPr>
          <w:b/>
          <w:bCs/>
          <w:sz w:val="36"/>
          <w:szCs w:val="40"/>
        </w:rPr>
      </w:pPr>
      <w:r w:rsidRPr="00F25040">
        <w:rPr>
          <w:rFonts w:hint="eastAsia"/>
          <w:b/>
          <w:bCs/>
          <w:sz w:val="36"/>
          <w:szCs w:val="40"/>
        </w:rPr>
        <w:t>김희영</w:t>
      </w:r>
    </w:p>
    <w:p w14:paraId="2BD6F54F" w14:textId="77777777" w:rsidR="002C670B" w:rsidRPr="00F25040" w:rsidRDefault="002C670B" w:rsidP="002C670B">
      <w:pPr>
        <w:jc w:val="center"/>
        <w:rPr>
          <w:b/>
          <w:bCs/>
          <w:sz w:val="36"/>
          <w:szCs w:val="40"/>
        </w:rPr>
      </w:pPr>
      <w:r w:rsidRPr="00F25040">
        <w:rPr>
          <w:rFonts w:hint="eastAsia"/>
          <w:b/>
          <w:bCs/>
          <w:sz w:val="36"/>
          <w:szCs w:val="40"/>
        </w:rPr>
        <w:t>유현우</w:t>
      </w:r>
    </w:p>
    <w:p w14:paraId="708DA4A6" w14:textId="77777777" w:rsidR="002C670B" w:rsidRDefault="002C670B" w:rsidP="002C670B">
      <w:pPr>
        <w:jc w:val="center"/>
        <w:rPr>
          <w:b/>
          <w:bCs/>
          <w:sz w:val="36"/>
          <w:szCs w:val="40"/>
        </w:rPr>
      </w:pPr>
      <w:proofErr w:type="spellStart"/>
      <w:r w:rsidRPr="00F25040">
        <w:rPr>
          <w:rFonts w:hint="eastAsia"/>
          <w:b/>
          <w:bCs/>
          <w:sz w:val="36"/>
          <w:szCs w:val="40"/>
        </w:rPr>
        <w:t>이호용</w:t>
      </w:r>
      <w:proofErr w:type="spellEnd"/>
    </w:p>
    <w:p w14:paraId="04F2630D" w14:textId="77777777" w:rsidR="002C670B" w:rsidRDefault="002C670B" w:rsidP="002C670B">
      <w:pPr>
        <w:jc w:val="center"/>
        <w:rPr>
          <w:b/>
          <w:bCs/>
          <w:sz w:val="36"/>
          <w:szCs w:val="40"/>
        </w:rPr>
      </w:pPr>
    </w:p>
    <w:p w14:paraId="61CEAF2E" w14:textId="77777777" w:rsidR="002C670B" w:rsidRDefault="002C670B" w:rsidP="002C670B">
      <w:pPr>
        <w:jc w:val="center"/>
        <w:rPr>
          <w:b/>
          <w:bCs/>
          <w:sz w:val="36"/>
          <w:szCs w:val="40"/>
        </w:rPr>
      </w:pPr>
      <w:r>
        <w:rPr>
          <w:rFonts w:hint="eastAsia"/>
          <w:b/>
          <w:bCs/>
          <w:sz w:val="36"/>
          <w:szCs w:val="40"/>
        </w:rPr>
        <w:lastRenderedPageBreak/>
        <w:t>I</w:t>
      </w:r>
      <w:r>
        <w:rPr>
          <w:b/>
          <w:bCs/>
          <w:sz w:val="36"/>
          <w:szCs w:val="40"/>
        </w:rPr>
        <w:t>NDEX</w:t>
      </w:r>
    </w:p>
    <w:p w14:paraId="51236029" w14:textId="77777777" w:rsidR="002C670B" w:rsidRDefault="002C670B" w:rsidP="002C670B">
      <w:pPr>
        <w:jc w:val="center"/>
        <w:rPr>
          <w:b/>
          <w:bCs/>
          <w:sz w:val="36"/>
          <w:szCs w:val="40"/>
        </w:rPr>
      </w:pPr>
    </w:p>
    <w:p w14:paraId="552CE6AD" w14:textId="77777777" w:rsidR="002C670B" w:rsidRDefault="002C670B" w:rsidP="002C670B">
      <w:pPr>
        <w:pStyle w:val="a3"/>
        <w:rPr>
          <w:b/>
          <w:bCs/>
          <w:sz w:val="32"/>
          <w:szCs w:val="36"/>
        </w:rPr>
      </w:pPr>
      <w:r w:rsidRPr="00155B26">
        <w:rPr>
          <w:rFonts w:hint="eastAsia"/>
          <w:b/>
          <w:bCs/>
          <w:sz w:val="32"/>
          <w:szCs w:val="36"/>
        </w:rPr>
        <w:t>1</w:t>
      </w:r>
      <w:r w:rsidRPr="00155B26">
        <w:rPr>
          <w:b/>
          <w:bCs/>
          <w:sz w:val="32"/>
          <w:szCs w:val="36"/>
        </w:rPr>
        <w:t xml:space="preserve">. </w:t>
      </w:r>
      <w:r w:rsidRPr="00155B26">
        <w:rPr>
          <w:rFonts w:hint="eastAsia"/>
          <w:b/>
          <w:bCs/>
          <w:sz w:val="32"/>
          <w:szCs w:val="36"/>
        </w:rPr>
        <w:t>I</w:t>
      </w:r>
      <w:r w:rsidRPr="00155B26">
        <w:rPr>
          <w:b/>
          <w:bCs/>
          <w:sz w:val="32"/>
          <w:szCs w:val="36"/>
        </w:rPr>
        <w:t>ntroduction of Competition &amp; Data</w:t>
      </w:r>
    </w:p>
    <w:p w14:paraId="369A5643" w14:textId="77777777" w:rsidR="002C670B" w:rsidRPr="00155B26" w:rsidRDefault="002C670B" w:rsidP="002C670B">
      <w:pPr>
        <w:pStyle w:val="a3"/>
        <w:rPr>
          <w:b/>
          <w:bCs/>
          <w:sz w:val="32"/>
          <w:szCs w:val="36"/>
        </w:rPr>
      </w:pPr>
    </w:p>
    <w:p w14:paraId="59EC12E4" w14:textId="77777777" w:rsidR="002C670B" w:rsidRDefault="002C670B" w:rsidP="002C670B">
      <w:pPr>
        <w:pStyle w:val="a3"/>
        <w:rPr>
          <w:b/>
          <w:bCs/>
          <w:sz w:val="32"/>
          <w:szCs w:val="36"/>
        </w:rPr>
      </w:pPr>
      <w:r w:rsidRPr="00155B26">
        <w:rPr>
          <w:rFonts w:hint="eastAsia"/>
          <w:b/>
          <w:bCs/>
          <w:sz w:val="32"/>
          <w:szCs w:val="36"/>
        </w:rPr>
        <w:t>2</w:t>
      </w:r>
      <w:r w:rsidRPr="00155B26">
        <w:rPr>
          <w:b/>
          <w:bCs/>
          <w:sz w:val="32"/>
          <w:szCs w:val="36"/>
        </w:rPr>
        <w:t>. EDA</w:t>
      </w:r>
    </w:p>
    <w:p w14:paraId="509DAAC4" w14:textId="77777777" w:rsidR="002C670B" w:rsidRPr="00155B26" w:rsidRDefault="002C670B" w:rsidP="002C670B">
      <w:pPr>
        <w:pStyle w:val="a3"/>
        <w:rPr>
          <w:b/>
          <w:bCs/>
          <w:sz w:val="32"/>
          <w:szCs w:val="36"/>
        </w:rPr>
      </w:pPr>
    </w:p>
    <w:p w14:paraId="4BACF74C" w14:textId="77777777" w:rsidR="002C670B" w:rsidRDefault="002C670B" w:rsidP="002C670B">
      <w:pPr>
        <w:rPr>
          <w:b/>
          <w:bCs/>
          <w:sz w:val="32"/>
          <w:szCs w:val="36"/>
        </w:rPr>
      </w:pPr>
      <w:r w:rsidRPr="00155B26">
        <w:rPr>
          <w:b/>
          <w:bCs/>
          <w:sz w:val="32"/>
          <w:szCs w:val="36"/>
        </w:rPr>
        <w:t>3. Data Preprocessing</w:t>
      </w:r>
    </w:p>
    <w:p w14:paraId="4597ED22" w14:textId="77777777" w:rsidR="002C670B" w:rsidRDefault="002C670B" w:rsidP="002C670B">
      <w:pPr>
        <w:rPr>
          <w:b/>
          <w:bCs/>
          <w:sz w:val="32"/>
          <w:szCs w:val="36"/>
        </w:rPr>
      </w:pPr>
    </w:p>
    <w:p w14:paraId="707118FA" w14:textId="77777777" w:rsidR="002C670B" w:rsidRDefault="002C670B" w:rsidP="002C670B">
      <w:pPr>
        <w:pStyle w:val="a3"/>
        <w:rPr>
          <w:b/>
          <w:bCs/>
          <w:sz w:val="32"/>
          <w:szCs w:val="36"/>
        </w:rPr>
      </w:pPr>
      <w:r w:rsidRPr="00E05583">
        <w:rPr>
          <w:rFonts w:hint="eastAsia"/>
          <w:b/>
          <w:bCs/>
          <w:sz w:val="32"/>
          <w:szCs w:val="36"/>
        </w:rPr>
        <w:t>4</w:t>
      </w:r>
      <w:r w:rsidRPr="00E05583">
        <w:rPr>
          <w:b/>
          <w:bCs/>
          <w:sz w:val="32"/>
          <w:szCs w:val="36"/>
        </w:rPr>
        <w:t>. Modeling</w:t>
      </w:r>
    </w:p>
    <w:p w14:paraId="3DD810AD" w14:textId="77777777" w:rsidR="002C670B" w:rsidRPr="00E05583" w:rsidRDefault="002C670B" w:rsidP="002C670B">
      <w:pPr>
        <w:pStyle w:val="a3"/>
        <w:ind w:firstLine="800"/>
        <w:rPr>
          <w:b/>
          <w:bCs/>
          <w:sz w:val="32"/>
          <w:szCs w:val="36"/>
        </w:rPr>
      </w:pPr>
      <w:r w:rsidRPr="002C670B">
        <w:rPr>
          <w:b/>
          <w:bCs/>
          <w:sz w:val="32"/>
          <w:szCs w:val="36"/>
        </w:rPr>
        <w:t>4-0. Cross validation&amp; Data augmentation</w:t>
      </w:r>
    </w:p>
    <w:p w14:paraId="25049F61" w14:textId="77777777" w:rsidR="002C670B" w:rsidRPr="00E05583" w:rsidRDefault="002C670B" w:rsidP="002C670B">
      <w:pPr>
        <w:pStyle w:val="a3"/>
        <w:ind w:firstLine="800"/>
        <w:rPr>
          <w:b/>
          <w:bCs/>
          <w:sz w:val="32"/>
          <w:szCs w:val="36"/>
        </w:rPr>
      </w:pPr>
      <w:r w:rsidRPr="00E05583">
        <w:rPr>
          <w:b/>
          <w:bCs/>
          <w:sz w:val="32"/>
          <w:szCs w:val="36"/>
        </w:rPr>
        <w:t xml:space="preserve">4-1. </w:t>
      </w:r>
      <w:r>
        <w:rPr>
          <w:b/>
          <w:bCs/>
          <w:sz w:val="32"/>
          <w:szCs w:val="36"/>
        </w:rPr>
        <w:t xml:space="preserve">MODEL1: </w:t>
      </w:r>
      <w:r w:rsidRPr="00E05583">
        <w:rPr>
          <w:b/>
          <w:bCs/>
          <w:sz w:val="32"/>
          <w:szCs w:val="36"/>
        </w:rPr>
        <w:t>VGG 19</w:t>
      </w:r>
    </w:p>
    <w:p w14:paraId="3D63209C" w14:textId="77777777" w:rsidR="002C670B" w:rsidRDefault="002C670B" w:rsidP="002C670B">
      <w:pPr>
        <w:pStyle w:val="a3"/>
        <w:ind w:firstLine="800"/>
        <w:rPr>
          <w:b/>
          <w:bCs/>
          <w:sz w:val="32"/>
          <w:szCs w:val="36"/>
        </w:rPr>
      </w:pPr>
      <w:r w:rsidRPr="00E05583">
        <w:rPr>
          <w:b/>
          <w:bCs/>
          <w:sz w:val="32"/>
          <w:szCs w:val="36"/>
        </w:rPr>
        <w:t xml:space="preserve">4-2. </w:t>
      </w:r>
      <w:r>
        <w:rPr>
          <w:b/>
          <w:bCs/>
          <w:sz w:val="32"/>
          <w:szCs w:val="36"/>
        </w:rPr>
        <w:t xml:space="preserve">MODEL2: </w:t>
      </w:r>
      <w:r w:rsidRPr="00E05583">
        <w:rPr>
          <w:rFonts w:hint="eastAsia"/>
          <w:b/>
          <w:bCs/>
          <w:sz w:val="32"/>
          <w:szCs w:val="36"/>
        </w:rPr>
        <w:t>Efficient net B0</w:t>
      </w:r>
    </w:p>
    <w:p w14:paraId="1EE6C861" w14:textId="77777777" w:rsidR="002C670B" w:rsidRPr="00E05583" w:rsidRDefault="002C670B" w:rsidP="002C670B">
      <w:pPr>
        <w:pStyle w:val="a3"/>
        <w:ind w:firstLine="800"/>
        <w:rPr>
          <w:b/>
          <w:bCs/>
          <w:sz w:val="32"/>
          <w:szCs w:val="36"/>
        </w:rPr>
      </w:pPr>
    </w:p>
    <w:p w14:paraId="16A20490" w14:textId="77777777" w:rsidR="002C670B" w:rsidRPr="00E05583" w:rsidRDefault="002C670B" w:rsidP="002C670B">
      <w:pPr>
        <w:pStyle w:val="a3"/>
        <w:rPr>
          <w:b/>
          <w:bCs/>
          <w:sz w:val="32"/>
          <w:szCs w:val="36"/>
        </w:rPr>
      </w:pPr>
      <w:r w:rsidRPr="00E05583">
        <w:rPr>
          <w:b/>
          <w:bCs/>
          <w:sz w:val="32"/>
          <w:szCs w:val="36"/>
        </w:rPr>
        <w:t>5. After participating this Competition</w:t>
      </w:r>
    </w:p>
    <w:p w14:paraId="2DDC5097" w14:textId="77777777" w:rsidR="002C670B" w:rsidRDefault="002C670B" w:rsidP="0067193D">
      <w:pPr>
        <w:pStyle w:val="a3"/>
        <w:rPr>
          <w:b/>
          <w:bCs/>
          <w:sz w:val="32"/>
          <w:szCs w:val="36"/>
        </w:rPr>
      </w:pPr>
    </w:p>
    <w:p w14:paraId="149BFB8E" w14:textId="77777777" w:rsidR="002C670B" w:rsidRDefault="002C670B" w:rsidP="0067193D">
      <w:pPr>
        <w:pStyle w:val="a3"/>
        <w:rPr>
          <w:b/>
          <w:bCs/>
          <w:sz w:val="32"/>
          <w:szCs w:val="36"/>
        </w:rPr>
      </w:pPr>
    </w:p>
    <w:p w14:paraId="1D877874" w14:textId="77777777" w:rsidR="002C670B" w:rsidRDefault="002C670B" w:rsidP="0067193D">
      <w:pPr>
        <w:pStyle w:val="a3"/>
        <w:rPr>
          <w:b/>
          <w:bCs/>
          <w:sz w:val="32"/>
          <w:szCs w:val="36"/>
        </w:rPr>
      </w:pPr>
    </w:p>
    <w:p w14:paraId="27E30F89" w14:textId="77777777" w:rsidR="002C670B" w:rsidRDefault="002C670B" w:rsidP="0067193D">
      <w:pPr>
        <w:pStyle w:val="a3"/>
        <w:rPr>
          <w:b/>
          <w:bCs/>
          <w:sz w:val="32"/>
          <w:szCs w:val="36"/>
        </w:rPr>
      </w:pPr>
    </w:p>
    <w:p w14:paraId="0E6EBD12" w14:textId="77777777" w:rsidR="002C670B" w:rsidRDefault="002C670B" w:rsidP="0067193D">
      <w:pPr>
        <w:pStyle w:val="a3"/>
        <w:rPr>
          <w:b/>
          <w:bCs/>
          <w:sz w:val="32"/>
          <w:szCs w:val="36"/>
        </w:rPr>
      </w:pPr>
    </w:p>
    <w:p w14:paraId="5591F81A" w14:textId="77777777" w:rsidR="002C670B" w:rsidRDefault="002C670B" w:rsidP="0067193D">
      <w:pPr>
        <w:pStyle w:val="a3"/>
        <w:rPr>
          <w:b/>
          <w:bCs/>
          <w:sz w:val="32"/>
          <w:szCs w:val="36"/>
        </w:rPr>
      </w:pPr>
    </w:p>
    <w:p w14:paraId="6A90C24A" w14:textId="77777777" w:rsidR="002C670B" w:rsidRDefault="002C670B" w:rsidP="0067193D">
      <w:pPr>
        <w:pStyle w:val="a3"/>
        <w:rPr>
          <w:b/>
          <w:bCs/>
          <w:sz w:val="32"/>
          <w:szCs w:val="36"/>
        </w:rPr>
      </w:pPr>
    </w:p>
    <w:p w14:paraId="4D11A233" w14:textId="77777777" w:rsidR="002C670B" w:rsidRDefault="002C670B" w:rsidP="0067193D">
      <w:pPr>
        <w:pStyle w:val="a3"/>
        <w:rPr>
          <w:b/>
          <w:bCs/>
          <w:sz w:val="32"/>
          <w:szCs w:val="36"/>
        </w:rPr>
      </w:pPr>
    </w:p>
    <w:p w14:paraId="64CC3C20" w14:textId="77777777" w:rsidR="002C670B" w:rsidRDefault="002C670B" w:rsidP="0067193D">
      <w:pPr>
        <w:pStyle w:val="a3"/>
        <w:rPr>
          <w:b/>
          <w:bCs/>
          <w:sz w:val="32"/>
          <w:szCs w:val="36"/>
        </w:rPr>
      </w:pPr>
    </w:p>
    <w:p w14:paraId="41A0DD66" w14:textId="535A7748" w:rsidR="002C670B" w:rsidRPr="00155B26" w:rsidRDefault="00023301" w:rsidP="0067193D">
      <w:pPr>
        <w:pStyle w:val="a3"/>
        <w:rPr>
          <w:b/>
          <w:bCs/>
          <w:sz w:val="32"/>
          <w:szCs w:val="36"/>
        </w:rPr>
      </w:pPr>
      <w:r w:rsidRPr="00155B26">
        <w:rPr>
          <w:rFonts w:hint="eastAsia"/>
          <w:b/>
          <w:bCs/>
          <w:sz w:val="32"/>
          <w:szCs w:val="36"/>
        </w:rPr>
        <w:lastRenderedPageBreak/>
        <w:t>1</w:t>
      </w:r>
      <w:r w:rsidRPr="00155B26">
        <w:rPr>
          <w:b/>
          <w:bCs/>
          <w:sz w:val="32"/>
          <w:szCs w:val="36"/>
        </w:rPr>
        <w:t xml:space="preserve">. </w:t>
      </w:r>
      <w:r w:rsidRPr="00155B26">
        <w:rPr>
          <w:rFonts w:hint="eastAsia"/>
          <w:b/>
          <w:bCs/>
          <w:sz w:val="32"/>
          <w:szCs w:val="36"/>
        </w:rPr>
        <w:t>I</w:t>
      </w:r>
      <w:r w:rsidRPr="00155B26">
        <w:rPr>
          <w:b/>
          <w:bCs/>
          <w:sz w:val="32"/>
          <w:szCs w:val="36"/>
        </w:rPr>
        <w:t>ntroduction of Competition</w:t>
      </w:r>
      <w:r w:rsidR="00155B26" w:rsidRPr="00155B26">
        <w:rPr>
          <w:b/>
          <w:bCs/>
          <w:sz w:val="32"/>
          <w:szCs w:val="36"/>
        </w:rPr>
        <w:t xml:space="preserve"> &amp; Data</w:t>
      </w:r>
    </w:p>
    <w:p w14:paraId="3837E268" w14:textId="530DC3F5" w:rsidR="0067193D" w:rsidRPr="0067193D" w:rsidRDefault="0067193D" w:rsidP="0067193D">
      <w:pPr>
        <w:pStyle w:val="a3"/>
      </w:pPr>
      <w:r w:rsidRPr="0067193D">
        <w:rPr>
          <w:rFonts w:hint="eastAsia"/>
        </w:rPr>
        <w:t>We participated in UNIFESP X-ray Body Part Classifier Competition. The goal of this competition is to build an algorithm to correctly classify body parts in X-rays. And the deadline is August 1st, 2022.</w:t>
      </w:r>
    </w:p>
    <w:p w14:paraId="5CFCBF49" w14:textId="2940E130" w:rsidR="0067193D" w:rsidRDefault="00023301" w:rsidP="004D0AB4">
      <w:pPr>
        <w:pStyle w:val="a3"/>
      </w:pPr>
      <w:r>
        <w:rPr>
          <w:noProof/>
        </w:rPr>
        <w:drawing>
          <wp:inline distT="0" distB="0" distL="0" distR="0" wp14:anchorId="390BA5A9" wp14:editId="4EA2B530">
            <wp:extent cx="5731510" cy="1028700"/>
            <wp:effectExtent l="0" t="0" r="2540" b="0"/>
            <wp:docPr id="1" name="그림 1" descr="텍스트, 실내, 창문, 바둑판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실내, 창문, 바둑판식이(가) 표시된 사진&#10;&#10;자동 생성된 설명"/>
                    <pic:cNvPicPr/>
                  </pic:nvPicPr>
                  <pic:blipFill>
                    <a:blip r:embed="rId9"/>
                    <a:stretch>
                      <a:fillRect/>
                    </a:stretch>
                  </pic:blipFill>
                  <pic:spPr>
                    <a:xfrm>
                      <a:off x="0" y="0"/>
                      <a:ext cx="5731510" cy="1028700"/>
                    </a:xfrm>
                    <a:prstGeom prst="rect">
                      <a:avLst/>
                    </a:prstGeom>
                  </pic:spPr>
                </pic:pic>
              </a:graphicData>
            </a:graphic>
          </wp:inline>
        </w:drawing>
      </w:r>
    </w:p>
    <w:p w14:paraId="46C25E3A" w14:textId="77777777" w:rsidR="0067193D" w:rsidRPr="0067193D" w:rsidRDefault="0067193D" w:rsidP="0067193D">
      <w:pPr>
        <w:pStyle w:val="a3"/>
      </w:pPr>
      <w:r w:rsidRPr="0067193D">
        <w:rPr>
          <w:rFonts w:hint="eastAsia"/>
        </w:rPr>
        <w:t xml:space="preserve">The X-ray images are labeled as at least one of 22 integers that each represents body parts. </w:t>
      </w:r>
    </w:p>
    <w:p w14:paraId="29A59FAD" w14:textId="77777777" w:rsidR="0067193D" w:rsidRPr="0067193D" w:rsidRDefault="0067193D" w:rsidP="0067193D">
      <w:pPr>
        <w:pStyle w:val="a3"/>
      </w:pPr>
      <w:r w:rsidRPr="0067193D">
        <w:rPr>
          <w:rFonts w:hint="eastAsia"/>
        </w:rPr>
        <w:t>As you can see below, abdomen is labeled as 0, ankle 1, cervical spine 2, and so on.</w:t>
      </w:r>
    </w:p>
    <w:p w14:paraId="3CAF74DB" w14:textId="05ED0C63" w:rsidR="0067193D" w:rsidRDefault="00D200C2" w:rsidP="004D0AB4">
      <w:pPr>
        <w:pStyle w:val="a3"/>
      </w:pPr>
      <w:r>
        <w:rPr>
          <w:noProof/>
        </w:rPr>
        <w:drawing>
          <wp:inline distT="0" distB="0" distL="0" distR="0" wp14:anchorId="15BBDAFA" wp14:editId="6DC40E64">
            <wp:extent cx="5731510" cy="1090295"/>
            <wp:effectExtent l="0" t="0" r="254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a:stretch>
                      <a:fillRect/>
                    </a:stretch>
                  </pic:blipFill>
                  <pic:spPr>
                    <a:xfrm>
                      <a:off x="0" y="0"/>
                      <a:ext cx="5731510" cy="1090295"/>
                    </a:xfrm>
                    <a:prstGeom prst="rect">
                      <a:avLst/>
                    </a:prstGeom>
                  </pic:spPr>
                </pic:pic>
              </a:graphicData>
            </a:graphic>
          </wp:inline>
        </w:drawing>
      </w:r>
    </w:p>
    <w:p w14:paraId="7200D6AD" w14:textId="0924B338" w:rsidR="001B0AF0" w:rsidRDefault="001B0AF0" w:rsidP="004D0AB4">
      <w:pPr>
        <w:pStyle w:val="a3"/>
      </w:pPr>
      <w:r w:rsidRPr="001B0AF0">
        <w:rPr>
          <w:noProof/>
        </w:rPr>
        <w:drawing>
          <wp:inline distT="0" distB="0" distL="0" distR="0" wp14:anchorId="5FFC2869" wp14:editId="313BA560">
            <wp:extent cx="5731510" cy="424180"/>
            <wp:effectExtent l="0" t="0" r="2540" b="0"/>
            <wp:docPr id="5" name="그림 4">
              <a:extLst xmlns:a="http://schemas.openxmlformats.org/drawingml/2006/main">
                <a:ext uri="{FF2B5EF4-FFF2-40B4-BE49-F238E27FC236}">
                  <a16:creationId xmlns:a16="http://schemas.microsoft.com/office/drawing/2014/main" id="{37F533A1-E250-AF3E-C201-B7977989C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37F533A1-E250-AF3E-C201-B7977989CDF8}"/>
                        </a:ext>
                      </a:extLst>
                    </pic:cNvPr>
                    <pic:cNvPicPr>
                      <a:picLocks noChangeAspect="1"/>
                    </pic:cNvPicPr>
                  </pic:nvPicPr>
                  <pic:blipFill rotWithShape="1">
                    <a:blip r:embed="rId11">
                      <a:extLst>
                        <a:ext uri="{28A0092B-C50C-407E-A947-70E740481C1C}">
                          <a14:useLocalDpi xmlns:a14="http://schemas.microsoft.com/office/drawing/2010/main" val="0"/>
                        </a:ext>
                      </a:extLst>
                    </a:blip>
                    <a:srcRect r="30390" b="75507"/>
                    <a:stretch/>
                  </pic:blipFill>
                  <pic:spPr>
                    <a:xfrm>
                      <a:off x="0" y="0"/>
                      <a:ext cx="5731510" cy="424180"/>
                    </a:xfrm>
                    <a:prstGeom prst="rect">
                      <a:avLst/>
                    </a:prstGeom>
                  </pic:spPr>
                </pic:pic>
              </a:graphicData>
            </a:graphic>
          </wp:inline>
        </w:drawing>
      </w:r>
    </w:p>
    <w:p w14:paraId="638273B8" w14:textId="08B1265E" w:rsidR="00D200C2" w:rsidRDefault="001B0AF0" w:rsidP="0067193D">
      <w:pPr>
        <w:pStyle w:val="a3"/>
      </w:pPr>
      <w:r w:rsidRPr="001B0AF0">
        <w:rPr>
          <w:noProof/>
        </w:rPr>
        <w:drawing>
          <wp:inline distT="0" distB="0" distL="0" distR="0" wp14:anchorId="0F19966E" wp14:editId="1A2D026C">
            <wp:extent cx="5731510" cy="386715"/>
            <wp:effectExtent l="0" t="0" r="2540" b="0"/>
            <wp:docPr id="9" name="그림 8">
              <a:extLst xmlns:a="http://schemas.openxmlformats.org/drawingml/2006/main">
                <a:ext uri="{FF2B5EF4-FFF2-40B4-BE49-F238E27FC236}">
                  <a16:creationId xmlns:a16="http://schemas.microsoft.com/office/drawing/2014/main" id="{3CEEB05C-A86A-5ED0-D4B6-C94C00129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3CEEB05C-A86A-5ED0-D4B6-C94C00129FE0}"/>
                        </a:ext>
                      </a:extLst>
                    </pic:cNvPr>
                    <pic:cNvPicPr>
                      <a:picLocks noChangeAspect="1"/>
                    </pic:cNvPicPr>
                  </pic:nvPicPr>
                  <pic:blipFill rotWithShape="1">
                    <a:blip r:embed="rId11">
                      <a:extLst>
                        <a:ext uri="{28A0092B-C50C-407E-A947-70E740481C1C}">
                          <a14:useLocalDpi xmlns:a14="http://schemas.microsoft.com/office/drawing/2010/main" val="0"/>
                        </a:ext>
                      </a:extLst>
                    </a:blip>
                    <a:srcRect t="77681" r="30390"/>
                    <a:stretch/>
                  </pic:blipFill>
                  <pic:spPr>
                    <a:xfrm>
                      <a:off x="0" y="0"/>
                      <a:ext cx="5731510" cy="386715"/>
                    </a:xfrm>
                    <a:prstGeom prst="rect">
                      <a:avLst/>
                    </a:prstGeom>
                  </pic:spPr>
                </pic:pic>
              </a:graphicData>
            </a:graphic>
          </wp:inline>
        </w:drawing>
      </w:r>
    </w:p>
    <w:p w14:paraId="1F59236B" w14:textId="77777777" w:rsidR="00155B26" w:rsidRDefault="00155B26" w:rsidP="0067193D">
      <w:pPr>
        <w:pStyle w:val="a3"/>
        <w:rPr>
          <w:b/>
          <w:bCs/>
        </w:rPr>
      </w:pPr>
    </w:p>
    <w:p w14:paraId="1C9B875F" w14:textId="78EB7412" w:rsidR="00D200C2" w:rsidRDefault="0067193D" w:rsidP="0067193D">
      <w:pPr>
        <w:pStyle w:val="a3"/>
      </w:pPr>
      <w:r w:rsidRPr="0067193D">
        <w:rPr>
          <w:rFonts w:hint="eastAsia"/>
        </w:rPr>
        <w:t>Here’</w:t>
      </w:r>
      <w:proofErr w:type="spellStart"/>
      <w:r w:rsidRPr="0067193D">
        <w:rPr>
          <w:rFonts w:hint="eastAsia"/>
        </w:rPr>
        <w:t>s</w:t>
      </w:r>
      <w:proofErr w:type="spellEnd"/>
      <w:r w:rsidRPr="0067193D">
        <w:rPr>
          <w:rFonts w:hint="eastAsia"/>
        </w:rPr>
        <w:t xml:space="preserve"> the data that was given by the competition.</w:t>
      </w:r>
    </w:p>
    <w:p w14:paraId="1C53BEF5" w14:textId="554D1665" w:rsidR="00D200C2" w:rsidRDefault="00D200C2" w:rsidP="0067193D">
      <w:pPr>
        <w:pStyle w:val="a3"/>
      </w:pPr>
      <w:r>
        <w:rPr>
          <w:noProof/>
        </w:rPr>
        <w:drawing>
          <wp:inline distT="0" distB="0" distL="0" distR="0" wp14:anchorId="096101BA" wp14:editId="57296BB5">
            <wp:extent cx="1874235" cy="1609725"/>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2"/>
                    <a:stretch>
                      <a:fillRect/>
                    </a:stretch>
                  </pic:blipFill>
                  <pic:spPr>
                    <a:xfrm>
                      <a:off x="0" y="0"/>
                      <a:ext cx="1883667" cy="1617826"/>
                    </a:xfrm>
                    <a:prstGeom prst="rect">
                      <a:avLst/>
                    </a:prstGeom>
                  </pic:spPr>
                </pic:pic>
              </a:graphicData>
            </a:graphic>
          </wp:inline>
        </w:drawing>
      </w:r>
    </w:p>
    <w:p w14:paraId="50E81826" w14:textId="15A4FAB1" w:rsidR="0067193D" w:rsidRDefault="0067193D" w:rsidP="0067193D">
      <w:pPr>
        <w:pStyle w:val="a3"/>
      </w:pPr>
      <w:r w:rsidRPr="0067193D">
        <w:rPr>
          <w:rFonts w:hint="eastAsia"/>
        </w:rPr>
        <w:t>First, this is train.csv, which contains 1738 data sets.</w:t>
      </w:r>
    </w:p>
    <w:p w14:paraId="797D4E39" w14:textId="74CF4761" w:rsidR="00D200C2" w:rsidRPr="0067193D" w:rsidRDefault="006C3622" w:rsidP="0067193D">
      <w:pPr>
        <w:pStyle w:val="a3"/>
      </w:pPr>
      <w:r>
        <w:rPr>
          <w:noProof/>
        </w:rPr>
        <w:drawing>
          <wp:inline distT="0" distB="0" distL="0" distR="0" wp14:anchorId="4EF259AF" wp14:editId="68620112">
            <wp:extent cx="2870194" cy="2257425"/>
            <wp:effectExtent l="0" t="0" r="6985" b="0"/>
            <wp:docPr id="13" name="그림 1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13"/>
                    <a:stretch>
                      <a:fillRect/>
                    </a:stretch>
                  </pic:blipFill>
                  <pic:spPr>
                    <a:xfrm>
                      <a:off x="0" y="0"/>
                      <a:ext cx="2893697" cy="2275910"/>
                    </a:xfrm>
                    <a:prstGeom prst="rect">
                      <a:avLst/>
                    </a:prstGeom>
                  </pic:spPr>
                </pic:pic>
              </a:graphicData>
            </a:graphic>
          </wp:inline>
        </w:drawing>
      </w:r>
    </w:p>
    <w:p w14:paraId="72F33F38" w14:textId="77777777" w:rsidR="0067193D" w:rsidRPr="0067193D" w:rsidRDefault="0067193D" w:rsidP="0067193D">
      <w:pPr>
        <w:pStyle w:val="a3"/>
      </w:pPr>
      <w:r w:rsidRPr="0067193D">
        <w:rPr>
          <w:rFonts w:hint="eastAsia"/>
        </w:rPr>
        <w:lastRenderedPageBreak/>
        <w:t xml:space="preserve">The first column is </w:t>
      </w:r>
      <w:proofErr w:type="spellStart"/>
      <w:r w:rsidRPr="0067193D">
        <w:rPr>
          <w:rFonts w:hint="eastAsia"/>
        </w:rPr>
        <w:t>SOPInstanceUID</w:t>
      </w:r>
      <w:proofErr w:type="spellEnd"/>
      <w:r w:rsidRPr="0067193D">
        <w:rPr>
          <w:rFonts w:hint="eastAsia"/>
        </w:rPr>
        <w:t>, and this corresponds to a unique image, which is used in medical field. This is like the personal ID of human.</w:t>
      </w:r>
    </w:p>
    <w:p w14:paraId="78CD4A3E" w14:textId="77777777" w:rsidR="0067193D" w:rsidRPr="0067193D" w:rsidRDefault="0067193D" w:rsidP="0067193D">
      <w:pPr>
        <w:pStyle w:val="a3"/>
      </w:pPr>
      <w:r w:rsidRPr="0067193D">
        <w:rPr>
          <w:rFonts w:hint="eastAsia"/>
        </w:rPr>
        <w:t xml:space="preserve">And the second column is the target values which represents the labels assigned to each sample. </w:t>
      </w:r>
    </w:p>
    <w:p w14:paraId="76A612F3" w14:textId="77777777" w:rsidR="0067193D" w:rsidRPr="0067193D" w:rsidRDefault="0067193D" w:rsidP="0067193D">
      <w:pPr>
        <w:pStyle w:val="a3"/>
      </w:pPr>
      <w:r w:rsidRPr="0067193D">
        <w:rPr>
          <w:rFonts w:hint="eastAsia"/>
        </w:rPr>
        <w:t>This train.csv will be used for training.</w:t>
      </w:r>
    </w:p>
    <w:p w14:paraId="3FE5FD0D" w14:textId="1F00F4B3" w:rsidR="0067193D" w:rsidRDefault="0067193D" w:rsidP="004D0AB4">
      <w:pPr>
        <w:pStyle w:val="a3"/>
      </w:pPr>
    </w:p>
    <w:p w14:paraId="003681FE" w14:textId="288BCE7F" w:rsidR="0067193D" w:rsidRDefault="001B11FE" w:rsidP="0067193D">
      <w:pPr>
        <w:pStyle w:val="a3"/>
      </w:pPr>
      <w:r>
        <w:t>T</w:t>
      </w:r>
      <w:r w:rsidR="0067193D" w:rsidRPr="0067193D">
        <w:rPr>
          <w:rFonts w:hint="eastAsia"/>
        </w:rPr>
        <w:t>here was train&amp; test folder. These folders consist of DICOM images. DICOM stands for Digital Imaging and Communications in Medicine, which is also used is medical field.</w:t>
      </w:r>
      <w:r>
        <w:rPr>
          <w:rFonts w:hint="eastAsia"/>
        </w:rPr>
        <w:t xml:space="preserve"> </w:t>
      </w:r>
      <w:r w:rsidR="0067193D" w:rsidRPr="0067193D">
        <w:rPr>
          <w:rFonts w:hint="eastAsia"/>
        </w:rPr>
        <w:t>Train folder contains 1738 images, and the test folder contains 743 images.</w:t>
      </w:r>
      <w:r>
        <w:rPr>
          <w:rFonts w:hint="eastAsia"/>
        </w:rPr>
        <w:t xml:space="preserve"> </w:t>
      </w:r>
      <w:r w:rsidR="0067193D" w:rsidRPr="0067193D">
        <w:rPr>
          <w:rFonts w:hint="eastAsia"/>
        </w:rPr>
        <w:t>Test images will be used for the evaluation of the model that we built by comparing the prediction and the true label.</w:t>
      </w:r>
      <w:r>
        <w:rPr>
          <w:rFonts w:hint="eastAsia"/>
        </w:rPr>
        <w:t xml:space="preserve"> </w:t>
      </w:r>
      <w:r w:rsidR="0067193D" w:rsidRPr="0067193D">
        <w:rPr>
          <w:rFonts w:hint="eastAsia"/>
        </w:rPr>
        <w:t>Evaluation metric was mean f1-score.</w:t>
      </w:r>
    </w:p>
    <w:p w14:paraId="52B2146B" w14:textId="77777777" w:rsidR="00D200C2" w:rsidRPr="0067193D" w:rsidRDefault="00D200C2" w:rsidP="0067193D">
      <w:pPr>
        <w:pStyle w:val="a3"/>
      </w:pPr>
    </w:p>
    <w:p w14:paraId="02B83F56" w14:textId="694F3900" w:rsidR="0067193D" w:rsidRDefault="00D200C2" w:rsidP="004D0AB4">
      <w:pPr>
        <w:pStyle w:val="a3"/>
      </w:pPr>
      <w:r>
        <w:rPr>
          <w:noProof/>
        </w:rPr>
        <w:drawing>
          <wp:inline distT="0" distB="0" distL="0" distR="0" wp14:anchorId="576DF0CC" wp14:editId="2AD40D8B">
            <wp:extent cx="5731510" cy="1250950"/>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0950"/>
                    </a:xfrm>
                    <a:prstGeom prst="rect">
                      <a:avLst/>
                    </a:prstGeom>
                  </pic:spPr>
                </pic:pic>
              </a:graphicData>
            </a:graphic>
          </wp:inline>
        </w:drawing>
      </w:r>
    </w:p>
    <w:p w14:paraId="43F86318" w14:textId="3E39E35B" w:rsidR="0081657B" w:rsidRDefault="0081657B" w:rsidP="0081657B">
      <w:pPr>
        <w:pStyle w:val="a3"/>
      </w:pPr>
      <w:r>
        <w:t>The F1 score is defined as the harmonic mean of precision and recall.</w:t>
      </w:r>
    </w:p>
    <w:p w14:paraId="7CB169CA" w14:textId="4DD3F65F" w:rsidR="0081657B" w:rsidRDefault="0081657B" w:rsidP="0081657B">
      <w:pPr>
        <w:pStyle w:val="a3"/>
      </w:pPr>
      <w:r>
        <w:t>The harmonic mean is an alternative metric for the more common arithmetic mean. It is often useful when computing an average rate.</w:t>
      </w:r>
    </w:p>
    <w:p w14:paraId="208D7B5C" w14:textId="579F6BF5" w:rsidR="0081657B" w:rsidRDefault="0081657B" w:rsidP="0081657B">
      <w:pPr>
        <w:pStyle w:val="a3"/>
      </w:pPr>
      <w:r>
        <w:t xml:space="preserve">In the F1 score, we compute the average of precision and recall. They are both rates, which makes it a logical choice to use the harmonic mean. </w:t>
      </w:r>
    </w:p>
    <w:p w14:paraId="2CE6A807" w14:textId="19FD80DB" w:rsidR="0081657B" w:rsidRPr="0081657B" w:rsidRDefault="0081657B" w:rsidP="0081657B">
      <w:pPr>
        <w:pStyle w:val="a3"/>
      </w:pPr>
      <w:r>
        <w:t>Since the F1 score is an average of Precision and Recall, it means that the F1 score gives equal weight to Precision and Recall:</w:t>
      </w:r>
    </w:p>
    <w:p w14:paraId="27C8D150" w14:textId="2D4505C9" w:rsidR="0081657B" w:rsidRDefault="0081657B" w:rsidP="0081657B">
      <w:pPr>
        <w:pStyle w:val="a3"/>
      </w:pPr>
      <w:r>
        <w:t>-A model will obtain a high F1 score if both Precision and Recall are high</w:t>
      </w:r>
    </w:p>
    <w:p w14:paraId="5E12A973" w14:textId="4BFBBAA6" w:rsidR="0081657B" w:rsidRDefault="0081657B" w:rsidP="0081657B">
      <w:pPr>
        <w:pStyle w:val="a3"/>
      </w:pPr>
      <w:r>
        <w:t>-A model will obtain a low F1 score if both Precision and Recall are low</w:t>
      </w:r>
    </w:p>
    <w:p w14:paraId="1F4AAFBC" w14:textId="133448DA" w:rsidR="0081657B" w:rsidRDefault="0081657B" w:rsidP="0081657B">
      <w:pPr>
        <w:pStyle w:val="a3"/>
      </w:pPr>
      <w:r>
        <w:t>-A model will obtain a medium F1 score if one of Precision and Recall is low and the other is high</w:t>
      </w:r>
    </w:p>
    <w:p w14:paraId="1A9C73BD" w14:textId="77777777" w:rsidR="0081657B" w:rsidRDefault="0081657B" w:rsidP="0067193D">
      <w:pPr>
        <w:pStyle w:val="a3"/>
      </w:pPr>
    </w:p>
    <w:p w14:paraId="2D235AFE" w14:textId="473122D8" w:rsidR="0067193D" w:rsidRPr="0067193D" w:rsidRDefault="009B312D" w:rsidP="0067193D">
      <w:pPr>
        <w:pStyle w:val="a3"/>
      </w:pPr>
      <w:r>
        <w:rPr>
          <w:rFonts w:hint="eastAsia"/>
        </w:rPr>
        <w:t>T</w:t>
      </w:r>
      <w:r>
        <w:t xml:space="preserve">he reason </w:t>
      </w:r>
      <w:r w:rsidR="0067193D" w:rsidRPr="0067193D">
        <w:t>we choose this competition</w:t>
      </w:r>
      <w:r>
        <w:t>.</w:t>
      </w:r>
    </w:p>
    <w:p w14:paraId="40668F00" w14:textId="77777777" w:rsidR="0067193D" w:rsidRPr="0067193D" w:rsidRDefault="0067193D" w:rsidP="0067193D">
      <w:pPr>
        <w:pStyle w:val="a3"/>
      </w:pPr>
      <w:r w:rsidRPr="0067193D">
        <w:t>Our task is one of medical image analysis. And there has been many promising advances in medical analysis tasks using deep learning techniques, such as automated cancer detection.</w:t>
      </w:r>
    </w:p>
    <w:p w14:paraId="3988CCD7" w14:textId="77777777" w:rsidR="0067193D" w:rsidRPr="0067193D" w:rsidRDefault="0067193D" w:rsidP="0067193D">
      <w:pPr>
        <w:pStyle w:val="a3"/>
      </w:pPr>
      <w:r w:rsidRPr="0067193D">
        <w:t>And CNN has been performing well in detecting many diseases like Alzheimer’s disease, Parkinson’s disease, and many other diseases. Also, there was an approach of detecting COVID-19 from chest X-Ray images using CNN. So, we thought this competition would be meaningful and worth participating as automated images diagnosis has brought and may bring many benefits to human health care system, like enhancing the efficiency in medical treatment.</w:t>
      </w:r>
    </w:p>
    <w:p w14:paraId="784F2A6D" w14:textId="7B5855E7" w:rsidR="0067193D" w:rsidRDefault="0067193D" w:rsidP="004D0AB4">
      <w:pPr>
        <w:pStyle w:val="a3"/>
      </w:pPr>
    </w:p>
    <w:p w14:paraId="28FB593F" w14:textId="1CFB25BC" w:rsidR="00155B26" w:rsidRDefault="00155B26" w:rsidP="004D0AB4">
      <w:pPr>
        <w:pStyle w:val="a3"/>
      </w:pPr>
    </w:p>
    <w:p w14:paraId="69E35E72" w14:textId="77777777" w:rsidR="001B11FE" w:rsidRDefault="001B11FE" w:rsidP="004D0AB4">
      <w:pPr>
        <w:pStyle w:val="a3"/>
      </w:pPr>
    </w:p>
    <w:p w14:paraId="18479998" w14:textId="51FEE70C" w:rsidR="001B0AF0" w:rsidRPr="00155B26" w:rsidRDefault="001B0AF0" w:rsidP="004D0AB4">
      <w:pPr>
        <w:pStyle w:val="a3"/>
        <w:rPr>
          <w:b/>
          <w:bCs/>
          <w:sz w:val="32"/>
          <w:szCs w:val="36"/>
        </w:rPr>
      </w:pPr>
      <w:r w:rsidRPr="00155B26">
        <w:rPr>
          <w:rFonts w:hint="eastAsia"/>
          <w:b/>
          <w:bCs/>
          <w:sz w:val="32"/>
          <w:szCs w:val="36"/>
        </w:rPr>
        <w:lastRenderedPageBreak/>
        <w:t>2</w:t>
      </w:r>
      <w:r w:rsidRPr="00155B26">
        <w:rPr>
          <w:b/>
          <w:bCs/>
          <w:sz w:val="32"/>
          <w:szCs w:val="36"/>
        </w:rPr>
        <w:t>. EDA</w:t>
      </w:r>
    </w:p>
    <w:p w14:paraId="3AF28BE1" w14:textId="77777777" w:rsidR="001B0AF0" w:rsidRDefault="001B0AF0" w:rsidP="004D0AB4">
      <w:pPr>
        <w:pStyle w:val="a3"/>
      </w:pPr>
    </w:p>
    <w:p w14:paraId="349397AA" w14:textId="3A2DF461" w:rsidR="0067193D" w:rsidRPr="0067193D" w:rsidRDefault="009B312D" w:rsidP="0067193D">
      <w:pPr>
        <w:pStyle w:val="a3"/>
      </w:pPr>
      <w:r>
        <w:t>E</w:t>
      </w:r>
      <w:r w:rsidR="0067193D" w:rsidRPr="0067193D">
        <w:rPr>
          <w:rFonts w:hint="eastAsia"/>
        </w:rPr>
        <w:t>ach X-ray image is labeled as “at least” one of 22 integers.</w:t>
      </w:r>
    </w:p>
    <w:p w14:paraId="10A9C5C2" w14:textId="0967E504" w:rsidR="001B0AF0" w:rsidRPr="0067193D" w:rsidRDefault="001B0AF0" w:rsidP="0067193D">
      <w:pPr>
        <w:pStyle w:val="a3"/>
      </w:pPr>
      <w:r>
        <w:rPr>
          <w:noProof/>
        </w:rPr>
        <w:drawing>
          <wp:inline distT="0" distB="0" distL="0" distR="0" wp14:anchorId="71C989B1" wp14:editId="23DEE5FE">
            <wp:extent cx="5926691" cy="2641600"/>
            <wp:effectExtent l="0" t="0" r="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049" cy="2645325"/>
                    </a:xfrm>
                    <a:prstGeom prst="rect">
                      <a:avLst/>
                    </a:prstGeom>
                  </pic:spPr>
                </pic:pic>
              </a:graphicData>
            </a:graphic>
          </wp:inline>
        </w:drawing>
      </w:r>
    </w:p>
    <w:p w14:paraId="15C3A485" w14:textId="2DBCC11F" w:rsidR="0067193D" w:rsidRPr="0067193D" w:rsidRDefault="0067193D" w:rsidP="0067193D">
      <w:pPr>
        <w:pStyle w:val="a3"/>
      </w:pPr>
      <w:r w:rsidRPr="0067193D">
        <w:rPr>
          <w:rFonts w:hint="eastAsia"/>
        </w:rPr>
        <w:t>There are some Targets that contains two or more labels like 8</w:t>
      </w:r>
      <w:r w:rsidRPr="0067193D">
        <w:rPr>
          <w:rFonts w:hint="eastAsia"/>
          <w:vertAlign w:val="superscript"/>
        </w:rPr>
        <w:t>th</w:t>
      </w:r>
      <w:r w:rsidRPr="0067193D">
        <w:rPr>
          <w:rFonts w:hint="eastAsia"/>
        </w:rPr>
        <w:t xml:space="preserve"> data which is labeled 13 and 20 at once.</w:t>
      </w:r>
      <w:r w:rsidR="00155B26">
        <w:t xml:space="preserve"> </w:t>
      </w:r>
      <w:r w:rsidRPr="0067193D">
        <w:rPr>
          <w:rFonts w:hint="eastAsia"/>
        </w:rPr>
        <w:t>These are the X-ray images that are assigned to two or more labels.</w:t>
      </w:r>
      <w:r w:rsidR="00155B26">
        <w:rPr>
          <w:rFonts w:hint="eastAsia"/>
        </w:rPr>
        <w:t xml:space="preserve"> </w:t>
      </w:r>
      <w:r w:rsidRPr="0067193D">
        <w:rPr>
          <w:rFonts w:hint="eastAsia"/>
        </w:rPr>
        <w:t>The upper left image is the image of 8</w:t>
      </w:r>
      <w:r w:rsidRPr="0067193D">
        <w:rPr>
          <w:rFonts w:hint="eastAsia"/>
          <w:vertAlign w:val="superscript"/>
        </w:rPr>
        <w:t>th</w:t>
      </w:r>
      <w:r w:rsidRPr="0067193D">
        <w:rPr>
          <w:rFonts w:hint="eastAsia"/>
        </w:rPr>
        <w:t xml:space="preserve"> data. </w:t>
      </w:r>
      <w:r w:rsidR="00FC1D78">
        <w:t>T</w:t>
      </w:r>
      <w:r w:rsidRPr="0067193D">
        <w:rPr>
          <w:rFonts w:hint="eastAsia"/>
        </w:rPr>
        <w:t xml:space="preserve">his image is classified as ‘lumbar spine’ and ‘thoracic spine’. </w:t>
      </w:r>
    </w:p>
    <w:p w14:paraId="68917C0C" w14:textId="2456F295" w:rsidR="0067193D" w:rsidRDefault="0067193D" w:rsidP="0067193D">
      <w:pPr>
        <w:pStyle w:val="a3"/>
      </w:pPr>
      <w:r w:rsidRPr="0067193D">
        <w:rPr>
          <w:rFonts w:hint="eastAsia"/>
        </w:rPr>
        <w:t>The one on the right is labeled as ‘hand’ and ‘wrist’. Similarly, the bottom left is labeled as three different body parts, ‘ankle’, ‘knee’, and ‘lower leg’.</w:t>
      </w:r>
      <w:r w:rsidR="00155B26">
        <w:rPr>
          <w:rFonts w:hint="eastAsia"/>
        </w:rPr>
        <w:t xml:space="preserve"> </w:t>
      </w:r>
      <w:r w:rsidRPr="0067193D">
        <w:rPr>
          <w:rFonts w:hint="eastAsia"/>
        </w:rPr>
        <w:t>So, our competition is one of multilabel classification problems which is slightly different from what we learned in the Deep Learning lecture.</w:t>
      </w:r>
    </w:p>
    <w:p w14:paraId="2A2BBCF5" w14:textId="77777777" w:rsidR="00FC1D78" w:rsidRDefault="00FC1D78" w:rsidP="002E514F">
      <w:pPr>
        <w:pStyle w:val="a3"/>
      </w:pPr>
    </w:p>
    <w:p w14:paraId="6D1EBE08" w14:textId="0101C409" w:rsidR="002E514F" w:rsidRDefault="002E514F" w:rsidP="00FC1D78">
      <w:pPr>
        <w:pStyle w:val="a3"/>
        <w:jc w:val="center"/>
      </w:pPr>
      <w:r w:rsidRPr="002E514F">
        <w:t>‘multiclass’ and ‘multilabel’</w:t>
      </w:r>
    </w:p>
    <w:p w14:paraId="15D543FB" w14:textId="114330FB" w:rsidR="001B0AF0" w:rsidRPr="002E514F" w:rsidRDefault="001B0AF0" w:rsidP="001B0AF0">
      <w:pPr>
        <w:pStyle w:val="a3"/>
        <w:jc w:val="center"/>
      </w:pPr>
      <w:r w:rsidRPr="001B0AF0">
        <w:rPr>
          <w:noProof/>
        </w:rPr>
        <w:drawing>
          <wp:inline distT="0" distB="0" distL="0" distR="0" wp14:anchorId="59BAC41B" wp14:editId="6D021F1D">
            <wp:extent cx="3509648" cy="2845551"/>
            <wp:effectExtent l="0" t="0" r="0" b="0"/>
            <wp:docPr id="10" name="Picture 2" descr="Multi-Label Text Classification and evaluation | Technovators">
              <a:extLst xmlns:a="http://schemas.openxmlformats.org/drawingml/2006/main">
                <a:ext uri="{FF2B5EF4-FFF2-40B4-BE49-F238E27FC236}">
                  <a16:creationId xmlns:a16="http://schemas.microsoft.com/office/drawing/2014/main" id="{567E1D1C-3C41-7530-33E3-92D4C3313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ulti-Label Text Classification and evaluation | Technovators">
                      <a:extLst>
                        <a:ext uri="{FF2B5EF4-FFF2-40B4-BE49-F238E27FC236}">
                          <a16:creationId xmlns:a16="http://schemas.microsoft.com/office/drawing/2014/main" id="{567E1D1C-3C41-7530-33E3-92D4C3313977}"/>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35695" t="7916"/>
                    <a:stretch/>
                  </pic:blipFill>
                  <pic:spPr bwMode="auto">
                    <a:xfrm>
                      <a:off x="0" y="0"/>
                      <a:ext cx="3509648" cy="2845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F6D240E" w14:textId="36A4FF64" w:rsidR="002E514F" w:rsidRDefault="002E514F" w:rsidP="002E514F">
      <w:pPr>
        <w:pStyle w:val="a3"/>
      </w:pPr>
      <w:r w:rsidRPr="002E514F">
        <w:t xml:space="preserve">Multiclass classification is a classification that assigns to each sample one and only one label. Whereas the multi-label classification assigns to each sample a set of target labels. classifies each </w:t>
      </w:r>
      <w:r w:rsidRPr="002E514F">
        <w:lastRenderedPageBreak/>
        <w:t>sample to one label among more than two classes. So, in multi-label classification, a sample can be assigned two or more labels.</w:t>
      </w:r>
    </w:p>
    <w:p w14:paraId="72E6812F" w14:textId="66B09701" w:rsidR="00155B26" w:rsidRDefault="00155B26" w:rsidP="002E514F">
      <w:pPr>
        <w:pStyle w:val="a3"/>
      </w:pPr>
    </w:p>
    <w:p w14:paraId="1F9DF62E" w14:textId="77777777" w:rsidR="00155B26" w:rsidRPr="002E514F" w:rsidRDefault="00155B26" w:rsidP="002E514F">
      <w:pPr>
        <w:pStyle w:val="a3"/>
      </w:pPr>
    </w:p>
    <w:p w14:paraId="184B695C" w14:textId="0FF6CA75" w:rsidR="002E514F" w:rsidRDefault="002A3795" w:rsidP="0067193D">
      <w:pPr>
        <w:pStyle w:val="a3"/>
        <w:rPr>
          <w:b/>
          <w:bCs/>
          <w:sz w:val="32"/>
          <w:szCs w:val="36"/>
        </w:rPr>
      </w:pPr>
      <w:r w:rsidRPr="00155B26">
        <w:rPr>
          <w:b/>
          <w:bCs/>
          <w:sz w:val="32"/>
          <w:szCs w:val="36"/>
        </w:rPr>
        <w:t>3. Data Preprocessing</w:t>
      </w:r>
    </w:p>
    <w:p w14:paraId="09C1B104" w14:textId="77777777" w:rsidR="00155B26" w:rsidRPr="00155B26" w:rsidRDefault="00155B26" w:rsidP="0067193D">
      <w:pPr>
        <w:pStyle w:val="a3"/>
        <w:rPr>
          <w:b/>
          <w:bCs/>
          <w:sz w:val="32"/>
          <w:szCs w:val="36"/>
        </w:rPr>
      </w:pPr>
    </w:p>
    <w:p w14:paraId="449783BA" w14:textId="150941E4" w:rsidR="002A3795" w:rsidRDefault="00E05583" w:rsidP="0067193D">
      <w:pPr>
        <w:pStyle w:val="a3"/>
      </w:pPr>
      <w:r>
        <w:rPr>
          <w:noProof/>
        </w:rPr>
        <w:drawing>
          <wp:inline distT="0" distB="0" distL="0" distR="0" wp14:anchorId="1F3184D2" wp14:editId="2AE1333E">
            <wp:extent cx="5731510" cy="2694940"/>
            <wp:effectExtent l="0" t="0" r="254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4940"/>
                    </a:xfrm>
                    <a:prstGeom prst="rect">
                      <a:avLst/>
                    </a:prstGeom>
                  </pic:spPr>
                </pic:pic>
              </a:graphicData>
            </a:graphic>
          </wp:inline>
        </w:drawing>
      </w:r>
    </w:p>
    <w:p w14:paraId="6A14A595" w14:textId="35213A8B" w:rsidR="002A3795" w:rsidRDefault="002A3795" w:rsidP="0067193D">
      <w:pPr>
        <w:pStyle w:val="a3"/>
      </w:pPr>
    </w:p>
    <w:p w14:paraId="56CFB22C" w14:textId="2EB33D41" w:rsidR="002A3795" w:rsidRDefault="002A3795" w:rsidP="0067193D">
      <w:pPr>
        <w:pStyle w:val="a3"/>
      </w:pPr>
    </w:p>
    <w:p w14:paraId="7DD2B7A9" w14:textId="39624A24" w:rsidR="002E514F" w:rsidRPr="002E514F" w:rsidRDefault="002E514F" w:rsidP="002E514F">
      <w:pPr>
        <w:pStyle w:val="a3"/>
      </w:pPr>
      <w:r w:rsidRPr="002E514F">
        <w:t>For data preprocessing, we transformed the ‘Target’ column into one hot encoded data, as this column contains multiple labels.</w:t>
      </w:r>
      <w:r w:rsidR="00E05583">
        <w:rPr>
          <w:rFonts w:hint="eastAsia"/>
        </w:rPr>
        <w:t xml:space="preserve"> </w:t>
      </w:r>
    </w:p>
    <w:p w14:paraId="7C066C59" w14:textId="4ACC5AC1" w:rsidR="002E514F" w:rsidRDefault="002E514F" w:rsidP="0067193D">
      <w:pPr>
        <w:pStyle w:val="a3"/>
      </w:pPr>
    </w:p>
    <w:p w14:paraId="1CC26F7D" w14:textId="6DEF2874" w:rsidR="001A2392" w:rsidRDefault="001A2392" w:rsidP="0067193D">
      <w:pPr>
        <w:pStyle w:val="a3"/>
      </w:pPr>
      <w:r>
        <w:rPr>
          <w:rFonts w:hint="eastAsia"/>
        </w:rPr>
        <w:t>E</w:t>
      </w:r>
      <w:r>
        <w:t>xplanation about one-hot encoding</w:t>
      </w:r>
    </w:p>
    <w:p w14:paraId="5483108C" w14:textId="77777777" w:rsidR="001A2392" w:rsidRDefault="001A2392" w:rsidP="001A2392">
      <w:pPr>
        <w:pStyle w:val="a3"/>
      </w:pPr>
      <w:r>
        <w:t>Categorical data refers to variables that are made up of label values, for example, a “color” variable could have the values “</w:t>
      </w:r>
      <w:proofErr w:type="gramStart"/>
      <w:r>
        <w:t>red“</w:t>
      </w:r>
      <w:proofErr w:type="gramEnd"/>
      <w:r>
        <w:t>, “blue, and “green”. Think of values like different categories that sometimes have a natural ordering to them.</w:t>
      </w:r>
    </w:p>
    <w:p w14:paraId="431E9AA8" w14:textId="77777777" w:rsidR="001A2392" w:rsidRDefault="001A2392" w:rsidP="001A2392">
      <w:pPr>
        <w:pStyle w:val="a3"/>
      </w:pPr>
    </w:p>
    <w:p w14:paraId="08200A08" w14:textId="77777777" w:rsidR="001A2392" w:rsidRDefault="001A2392" w:rsidP="001A2392">
      <w:pPr>
        <w:pStyle w:val="a3"/>
      </w:pPr>
      <w:r>
        <w:t>Some machine learning algorithms can work directly with categorical data depending on implementation, such as a decision tree, but most require any inputs or outputs variables to be a number, or numeric in value. This means that any categorical data must be mapped to integers.</w:t>
      </w:r>
    </w:p>
    <w:p w14:paraId="502D9711" w14:textId="77777777" w:rsidR="001A2392" w:rsidRDefault="001A2392" w:rsidP="001A2392">
      <w:pPr>
        <w:pStyle w:val="a3"/>
      </w:pPr>
    </w:p>
    <w:p w14:paraId="0AEFDFDB" w14:textId="00094FEE" w:rsidR="001A2392" w:rsidRDefault="001A2392" w:rsidP="001A2392">
      <w:pPr>
        <w:pStyle w:val="a3"/>
      </w:pPr>
      <w:r>
        <w:t>One hot encoding is one method of converting data to prepare it for an algorithm and get a better prediction. With one-hot, we convert each categorical value into a new categorical column and assign a binary value of 1 or 0 to those columns. Each integer value is represented as a binary vector. All the values are zero, and the index is marked with a 1.</w:t>
      </w:r>
    </w:p>
    <w:p w14:paraId="783AA6EA" w14:textId="7D2257A4" w:rsidR="00E05583" w:rsidRDefault="00E05583" w:rsidP="0067193D">
      <w:pPr>
        <w:pStyle w:val="a3"/>
      </w:pPr>
    </w:p>
    <w:p w14:paraId="56820F52" w14:textId="77777777" w:rsidR="00FC1D78" w:rsidRDefault="00FC1D78" w:rsidP="0067193D">
      <w:pPr>
        <w:pStyle w:val="a3"/>
      </w:pPr>
    </w:p>
    <w:p w14:paraId="0720868E" w14:textId="10AB9922" w:rsidR="006B2A3A" w:rsidRPr="00E05583" w:rsidRDefault="002A3795" w:rsidP="006B2A3A">
      <w:pPr>
        <w:pStyle w:val="a3"/>
        <w:rPr>
          <w:b/>
          <w:bCs/>
          <w:sz w:val="32"/>
          <w:szCs w:val="36"/>
        </w:rPr>
      </w:pPr>
      <w:r w:rsidRPr="00E05583">
        <w:rPr>
          <w:rFonts w:hint="eastAsia"/>
          <w:b/>
          <w:bCs/>
          <w:sz w:val="32"/>
          <w:szCs w:val="36"/>
        </w:rPr>
        <w:lastRenderedPageBreak/>
        <w:t>4</w:t>
      </w:r>
      <w:r w:rsidRPr="00E05583">
        <w:rPr>
          <w:b/>
          <w:bCs/>
          <w:sz w:val="32"/>
          <w:szCs w:val="36"/>
        </w:rPr>
        <w:t>. Modeling</w:t>
      </w:r>
    </w:p>
    <w:p w14:paraId="05D6BBDF" w14:textId="3E2EFC7A" w:rsidR="006B2A3A" w:rsidRPr="00023301" w:rsidRDefault="001A2392" w:rsidP="006B2A3A">
      <w:pPr>
        <w:pStyle w:val="a3"/>
      </w:pPr>
      <w:commentRangeStart w:id="0"/>
      <w:r>
        <w:t>T</w:t>
      </w:r>
      <w:r w:rsidR="006B2A3A" w:rsidRPr="00023301">
        <w:t>wo pre-</w:t>
      </w:r>
      <w:proofErr w:type="gramStart"/>
      <w:r w:rsidR="006B2A3A" w:rsidRPr="00023301">
        <w:t>work</w:t>
      </w:r>
      <w:proofErr w:type="gramEnd"/>
      <w:r w:rsidR="006B2A3A" w:rsidRPr="00023301">
        <w:t xml:space="preserve"> </w:t>
      </w:r>
      <w:r>
        <w:t xml:space="preserve">conducted </w:t>
      </w:r>
      <w:r w:rsidR="006B2A3A" w:rsidRPr="00023301">
        <w:t>for better model, cross validation and data augmentation.</w:t>
      </w:r>
      <w:commentRangeEnd w:id="0"/>
      <w:r w:rsidR="00C44FB0">
        <w:rPr>
          <w:rStyle w:val="a7"/>
        </w:rPr>
        <w:commentReference w:id="0"/>
      </w:r>
    </w:p>
    <w:p w14:paraId="632BB940" w14:textId="77777777" w:rsidR="00660E52" w:rsidRDefault="00660E52" w:rsidP="006B2A3A">
      <w:pPr>
        <w:pStyle w:val="a3"/>
      </w:pPr>
    </w:p>
    <w:p w14:paraId="67AD5A89" w14:textId="778DA76C" w:rsidR="002C670B" w:rsidRPr="002C670B" w:rsidRDefault="002C670B" w:rsidP="002C670B">
      <w:pPr>
        <w:pStyle w:val="a3"/>
        <w:rPr>
          <w:b/>
          <w:bCs/>
          <w:sz w:val="32"/>
          <w:szCs w:val="36"/>
        </w:rPr>
      </w:pPr>
      <w:bookmarkStart w:id="1" w:name="_Hlk106751394"/>
      <w:r w:rsidRPr="002C670B">
        <w:rPr>
          <w:b/>
          <w:bCs/>
          <w:sz w:val="32"/>
          <w:szCs w:val="36"/>
        </w:rPr>
        <w:t xml:space="preserve">4-0. </w:t>
      </w:r>
      <w:r w:rsidR="006B2A3A" w:rsidRPr="002C670B">
        <w:rPr>
          <w:b/>
          <w:bCs/>
          <w:sz w:val="32"/>
          <w:szCs w:val="36"/>
        </w:rPr>
        <w:t>Cross validation</w:t>
      </w:r>
      <w:r w:rsidRPr="002C670B">
        <w:rPr>
          <w:b/>
          <w:bCs/>
          <w:sz w:val="32"/>
          <w:szCs w:val="36"/>
        </w:rPr>
        <w:t>&amp; Data augmentation</w:t>
      </w:r>
    </w:p>
    <w:bookmarkEnd w:id="1"/>
    <w:p w14:paraId="19F21C07" w14:textId="00773089" w:rsidR="006B2A3A" w:rsidRPr="00660E52" w:rsidRDefault="006B2A3A" w:rsidP="006B2A3A">
      <w:pPr>
        <w:pStyle w:val="a3"/>
        <w:rPr>
          <w:b/>
          <w:bCs/>
        </w:rPr>
      </w:pPr>
    </w:p>
    <w:p w14:paraId="7829ECFD" w14:textId="77777777" w:rsidR="006B2A3A" w:rsidRPr="00023301" w:rsidRDefault="006B2A3A" w:rsidP="006B2A3A">
      <w:pPr>
        <w:pStyle w:val="a3"/>
      </w:pPr>
      <w:commentRangeStart w:id="2"/>
      <w:r w:rsidRPr="00023301">
        <w:t>We considered between stratified K Fold and K Fold which are methods of cross validation.</w:t>
      </w:r>
    </w:p>
    <w:p w14:paraId="7B75ABCE" w14:textId="41441F73" w:rsidR="006B2A3A" w:rsidRDefault="006B2A3A" w:rsidP="006B2A3A">
      <w:pPr>
        <w:pStyle w:val="a3"/>
      </w:pPr>
      <w:r w:rsidRPr="00023301">
        <w:t>We focused on the distribution of data.</w:t>
      </w:r>
      <w:commentRangeEnd w:id="2"/>
      <w:r w:rsidR="00C44FB0">
        <w:rPr>
          <w:rStyle w:val="a7"/>
        </w:rPr>
        <w:commentReference w:id="2"/>
      </w:r>
    </w:p>
    <w:p w14:paraId="6D7760EE" w14:textId="12279672" w:rsidR="0081657B" w:rsidRPr="00023301" w:rsidRDefault="00660E52" w:rsidP="006B2A3A">
      <w:pPr>
        <w:pStyle w:val="a3"/>
      </w:pPr>
      <w:r w:rsidRPr="00660E52">
        <w:rPr>
          <w:noProof/>
        </w:rPr>
        <w:drawing>
          <wp:inline distT="0" distB="0" distL="0" distR="0" wp14:anchorId="13C35BCC" wp14:editId="3C11A2CA">
            <wp:extent cx="5731510" cy="1708785"/>
            <wp:effectExtent l="0" t="0" r="2540" b="5715"/>
            <wp:docPr id="12" name="그림 3">
              <a:extLst xmlns:a="http://schemas.openxmlformats.org/drawingml/2006/main">
                <a:ext uri="{FF2B5EF4-FFF2-40B4-BE49-F238E27FC236}">
                  <a16:creationId xmlns:a16="http://schemas.microsoft.com/office/drawing/2014/main" id="{61FA8D97-8B68-A754-300C-A2420B0DD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61FA8D97-8B68-A754-300C-A2420B0DDD7F}"/>
                        </a:ext>
                      </a:extLst>
                    </pic:cNvPr>
                    <pic:cNvPicPr>
                      <a:picLocks noChangeAspect="1"/>
                    </pic:cNvPicPr>
                  </pic:nvPicPr>
                  <pic:blipFill>
                    <a:blip r:embed="rId22"/>
                    <a:stretch>
                      <a:fillRect/>
                    </a:stretch>
                  </pic:blipFill>
                  <pic:spPr>
                    <a:xfrm>
                      <a:off x="0" y="0"/>
                      <a:ext cx="5731510" cy="1708785"/>
                    </a:xfrm>
                    <a:prstGeom prst="rect">
                      <a:avLst/>
                    </a:prstGeom>
                  </pic:spPr>
                </pic:pic>
              </a:graphicData>
            </a:graphic>
          </wp:inline>
        </w:drawing>
      </w:r>
    </w:p>
    <w:p w14:paraId="6C4CEE73" w14:textId="766C45F0" w:rsidR="006B2A3A" w:rsidRPr="00023301" w:rsidRDefault="001A2392" w:rsidP="006B2A3A">
      <w:pPr>
        <w:pStyle w:val="a3"/>
      </w:pPr>
      <w:r>
        <w:t>D</w:t>
      </w:r>
      <w:r w:rsidR="006B2A3A" w:rsidRPr="00023301">
        <w:t>istribution looks too skewed</w:t>
      </w:r>
      <w:r w:rsidR="00023301">
        <w:t xml:space="preserve"> </w:t>
      </w:r>
      <w:r w:rsidR="006B2A3A" w:rsidRPr="00023301">
        <w:t>because data contains certain labels a lot. Even some data are less than ten.</w:t>
      </w:r>
    </w:p>
    <w:p w14:paraId="5E64B247" w14:textId="1F6EBAC6" w:rsidR="006B2A3A" w:rsidRDefault="006B2A3A" w:rsidP="006B2A3A">
      <w:pPr>
        <w:pStyle w:val="a3"/>
      </w:pPr>
      <w:r w:rsidRPr="00023301">
        <w:t>So, we chose stratified K Fold which reflects original data’s distribution on each fold.</w:t>
      </w:r>
    </w:p>
    <w:p w14:paraId="75FFEE55" w14:textId="6FF0084F" w:rsidR="00660E52" w:rsidRDefault="00660E52" w:rsidP="006B2A3A">
      <w:pPr>
        <w:pStyle w:val="a3"/>
      </w:pPr>
    </w:p>
    <w:p w14:paraId="667BB515" w14:textId="32DEE688" w:rsidR="00660E52" w:rsidRDefault="00660E52" w:rsidP="006B2A3A">
      <w:pPr>
        <w:pStyle w:val="a3"/>
      </w:pPr>
    </w:p>
    <w:p w14:paraId="2C3ECB92" w14:textId="00DAF60B" w:rsidR="00660E52" w:rsidRPr="00023301" w:rsidRDefault="00660E52" w:rsidP="00D33B48">
      <w:pPr>
        <w:pStyle w:val="a3"/>
        <w:jc w:val="center"/>
      </w:pPr>
      <w:r>
        <w:rPr>
          <w:noProof/>
        </w:rPr>
        <w:drawing>
          <wp:inline distT="0" distB="0" distL="0" distR="0" wp14:anchorId="6B1DB7B2" wp14:editId="7D063BDB">
            <wp:extent cx="4133850" cy="2192867"/>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23"/>
                    <a:stretch>
                      <a:fillRect/>
                    </a:stretch>
                  </pic:blipFill>
                  <pic:spPr>
                    <a:xfrm>
                      <a:off x="0" y="0"/>
                      <a:ext cx="4144306" cy="2198414"/>
                    </a:xfrm>
                    <a:prstGeom prst="rect">
                      <a:avLst/>
                    </a:prstGeom>
                  </pic:spPr>
                </pic:pic>
              </a:graphicData>
            </a:graphic>
          </wp:inline>
        </w:drawing>
      </w:r>
    </w:p>
    <w:p w14:paraId="58183B69" w14:textId="6BB83929" w:rsidR="006B2A3A" w:rsidRDefault="006B2A3A" w:rsidP="006B2A3A">
      <w:pPr>
        <w:pStyle w:val="a3"/>
      </w:pPr>
      <w:r w:rsidRPr="00023301">
        <w:t>This is our code for stratified K Fold and train size is 1304 and valid size is 434.</w:t>
      </w:r>
    </w:p>
    <w:p w14:paraId="77D8C136" w14:textId="77777777" w:rsidR="00E05583" w:rsidRDefault="00E05583" w:rsidP="006B2A3A">
      <w:pPr>
        <w:pStyle w:val="a3"/>
        <w:rPr>
          <w:b/>
          <w:bCs/>
        </w:rPr>
      </w:pPr>
    </w:p>
    <w:p w14:paraId="2E123A52" w14:textId="77777777" w:rsidR="00E05583" w:rsidRDefault="00E05583" w:rsidP="006B2A3A">
      <w:pPr>
        <w:pStyle w:val="a3"/>
        <w:rPr>
          <w:b/>
          <w:bCs/>
        </w:rPr>
      </w:pPr>
    </w:p>
    <w:p w14:paraId="14A5DE28" w14:textId="77777777" w:rsidR="00E05583" w:rsidRDefault="00E05583" w:rsidP="006B2A3A">
      <w:pPr>
        <w:pStyle w:val="a3"/>
        <w:rPr>
          <w:b/>
          <w:bCs/>
        </w:rPr>
      </w:pPr>
    </w:p>
    <w:p w14:paraId="05146E83" w14:textId="77777777" w:rsidR="00E05583" w:rsidRDefault="00E05583" w:rsidP="006B2A3A">
      <w:pPr>
        <w:pStyle w:val="a3"/>
        <w:rPr>
          <w:b/>
          <w:bCs/>
        </w:rPr>
      </w:pPr>
    </w:p>
    <w:p w14:paraId="692DA001" w14:textId="77777777" w:rsidR="00E05583" w:rsidRDefault="00E05583" w:rsidP="006B2A3A">
      <w:pPr>
        <w:pStyle w:val="a3"/>
        <w:rPr>
          <w:b/>
          <w:bCs/>
        </w:rPr>
      </w:pPr>
    </w:p>
    <w:p w14:paraId="06B3B806" w14:textId="77777777" w:rsidR="00E05583" w:rsidRDefault="00E05583" w:rsidP="006B2A3A">
      <w:pPr>
        <w:pStyle w:val="a3"/>
        <w:rPr>
          <w:b/>
          <w:bCs/>
        </w:rPr>
      </w:pPr>
    </w:p>
    <w:p w14:paraId="2E36DEEB" w14:textId="77777777" w:rsidR="00E05583" w:rsidRDefault="00E05583" w:rsidP="006B2A3A">
      <w:pPr>
        <w:pStyle w:val="a3"/>
        <w:rPr>
          <w:b/>
          <w:bCs/>
        </w:rPr>
      </w:pPr>
    </w:p>
    <w:p w14:paraId="1575D59B" w14:textId="0A12A621" w:rsidR="00660E52" w:rsidRDefault="00660E52" w:rsidP="006B2A3A">
      <w:pPr>
        <w:pStyle w:val="a3"/>
        <w:rPr>
          <w:b/>
          <w:bCs/>
        </w:rPr>
      </w:pPr>
      <w:r w:rsidRPr="00660E52">
        <w:rPr>
          <w:b/>
          <w:bCs/>
        </w:rPr>
        <w:lastRenderedPageBreak/>
        <w:t>Data augmentation</w:t>
      </w:r>
    </w:p>
    <w:p w14:paraId="63877074" w14:textId="630D1DB4" w:rsidR="00660E52" w:rsidRDefault="00660E52" w:rsidP="006B2A3A">
      <w:pPr>
        <w:pStyle w:val="a3"/>
        <w:rPr>
          <w:b/>
          <w:bCs/>
        </w:rPr>
      </w:pPr>
      <w:r w:rsidRPr="00660E52">
        <w:rPr>
          <w:b/>
          <w:bCs/>
          <w:noProof/>
        </w:rPr>
        <w:drawing>
          <wp:inline distT="0" distB="0" distL="0" distR="0" wp14:anchorId="78E33182" wp14:editId="0CBAFC63">
            <wp:extent cx="5670550" cy="5179884"/>
            <wp:effectExtent l="0" t="0" r="6350" b="1905"/>
            <wp:docPr id="1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 descr="텍스트이(가) 표시된 사진&#10;&#10;자동 생성된 설명"/>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76643" cy="5185450"/>
                    </a:xfrm>
                    <a:prstGeom prst="rect">
                      <a:avLst/>
                    </a:prstGeom>
                  </pic:spPr>
                </pic:pic>
              </a:graphicData>
            </a:graphic>
          </wp:inline>
        </w:drawing>
      </w:r>
    </w:p>
    <w:p w14:paraId="09396B25" w14:textId="63885817" w:rsidR="00660E52" w:rsidRPr="00660E52" w:rsidRDefault="00660E52" w:rsidP="00E05583">
      <w:pPr>
        <w:pStyle w:val="a3"/>
        <w:jc w:val="center"/>
        <w:rPr>
          <w:b/>
          <w:bCs/>
        </w:rPr>
      </w:pPr>
      <w:r>
        <w:rPr>
          <w:noProof/>
        </w:rPr>
        <w:drawing>
          <wp:inline distT="0" distB="0" distL="0" distR="0" wp14:anchorId="00A85043" wp14:editId="4F4C75B1">
            <wp:extent cx="4610100" cy="328621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0257" cy="3300583"/>
                    </a:xfrm>
                    <a:prstGeom prst="rect">
                      <a:avLst/>
                    </a:prstGeom>
                  </pic:spPr>
                </pic:pic>
              </a:graphicData>
            </a:graphic>
          </wp:inline>
        </w:drawing>
      </w:r>
    </w:p>
    <w:p w14:paraId="4A897834" w14:textId="77777777" w:rsidR="006B2A3A" w:rsidRPr="00023301" w:rsidRDefault="006B2A3A" w:rsidP="006B2A3A">
      <w:pPr>
        <w:pStyle w:val="a3"/>
      </w:pPr>
      <w:r w:rsidRPr="00023301">
        <w:lastRenderedPageBreak/>
        <w:t>We conducted data augmentation, which increase the amount of data, to increase the effectiveness of model.</w:t>
      </w:r>
    </w:p>
    <w:p w14:paraId="0F1CF160" w14:textId="7C712925" w:rsidR="006B2A3A" w:rsidRDefault="006B2A3A" w:rsidP="006B2A3A">
      <w:pPr>
        <w:pStyle w:val="a3"/>
      </w:pPr>
      <w:r w:rsidRPr="00023301">
        <w:t xml:space="preserve">We worked in several types, for example, horizontal flip, vertical flip, shift scale </w:t>
      </w:r>
      <w:proofErr w:type="gramStart"/>
      <w:r w:rsidRPr="00023301">
        <w:t>rotate</w:t>
      </w:r>
      <w:proofErr w:type="gramEnd"/>
      <w:r w:rsidRPr="00023301">
        <w:t xml:space="preserve">, random brightness contrast. </w:t>
      </w:r>
    </w:p>
    <w:p w14:paraId="1C445FB6" w14:textId="6B77CA61" w:rsidR="00660E52" w:rsidRDefault="00660E52" w:rsidP="006B2A3A">
      <w:pPr>
        <w:pStyle w:val="a3"/>
      </w:pPr>
    </w:p>
    <w:p w14:paraId="64649D48" w14:textId="32A12792" w:rsidR="006B2A3A" w:rsidRPr="002C670B" w:rsidRDefault="006B2A3A" w:rsidP="006B2A3A">
      <w:pPr>
        <w:pStyle w:val="a3"/>
      </w:pPr>
      <w:r w:rsidRPr="002C670B">
        <w:t>After two pre-</w:t>
      </w:r>
      <w:proofErr w:type="gramStart"/>
      <w:r w:rsidRPr="002C670B">
        <w:t>work</w:t>
      </w:r>
      <w:proofErr w:type="gramEnd"/>
      <w:r w:rsidRPr="002C670B">
        <w:t>, we made two types of model by transfer learning.</w:t>
      </w:r>
    </w:p>
    <w:p w14:paraId="13879606" w14:textId="77777777" w:rsidR="00F45CF3" w:rsidRDefault="00F45CF3" w:rsidP="006B2A3A">
      <w:pPr>
        <w:pStyle w:val="a3"/>
      </w:pPr>
    </w:p>
    <w:p w14:paraId="02F2AFD9" w14:textId="2A49D1E5" w:rsidR="006B2A3A" w:rsidRPr="00E05583" w:rsidRDefault="00E05583" w:rsidP="006B2A3A">
      <w:pPr>
        <w:pStyle w:val="a3"/>
        <w:rPr>
          <w:b/>
          <w:bCs/>
          <w:sz w:val="32"/>
          <w:szCs w:val="36"/>
        </w:rPr>
      </w:pPr>
      <w:r w:rsidRPr="00E05583">
        <w:rPr>
          <w:b/>
          <w:bCs/>
          <w:sz w:val="32"/>
          <w:szCs w:val="36"/>
        </w:rPr>
        <w:t>4-1.</w:t>
      </w:r>
      <w:r w:rsidR="006B2A3A" w:rsidRPr="00E05583">
        <w:rPr>
          <w:b/>
          <w:bCs/>
          <w:sz w:val="32"/>
          <w:szCs w:val="36"/>
        </w:rPr>
        <w:t xml:space="preserve"> </w:t>
      </w:r>
      <w:r w:rsidR="002C670B">
        <w:rPr>
          <w:b/>
          <w:bCs/>
          <w:sz w:val="32"/>
          <w:szCs w:val="36"/>
        </w:rPr>
        <w:t xml:space="preserve">MODEL1: </w:t>
      </w:r>
      <w:r w:rsidR="006B2A3A" w:rsidRPr="00E05583">
        <w:rPr>
          <w:b/>
          <w:bCs/>
          <w:sz w:val="32"/>
          <w:szCs w:val="36"/>
        </w:rPr>
        <w:t>VGG 19</w:t>
      </w:r>
    </w:p>
    <w:p w14:paraId="4F1BC164" w14:textId="3E266295" w:rsidR="00F45CF3" w:rsidRPr="00023301" w:rsidRDefault="00F45CF3" w:rsidP="006B2A3A">
      <w:pPr>
        <w:pStyle w:val="a3"/>
      </w:pPr>
      <w:r>
        <w:rPr>
          <w:noProof/>
        </w:rPr>
        <w:drawing>
          <wp:inline distT="0" distB="0" distL="0" distR="0" wp14:anchorId="61A0BDDA" wp14:editId="41408518">
            <wp:extent cx="5731510" cy="2525395"/>
            <wp:effectExtent l="0" t="0" r="2540" b="8255"/>
            <wp:docPr id="18" name="그림 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테이블이(가) 표시된 사진&#10;&#10;자동 생성된 설명"/>
                    <pic:cNvPicPr/>
                  </pic:nvPicPr>
                  <pic:blipFill>
                    <a:blip r:embed="rId26"/>
                    <a:stretch>
                      <a:fillRect/>
                    </a:stretch>
                  </pic:blipFill>
                  <pic:spPr>
                    <a:xfrm>
                      <a:off x="0" y="0"/>
                      <a:ext cx="5731510" cy="2525395"/>
                    </a:xfrm>
                    <a:prstGeom prst="rect">
                      <a:avLst/>
                    </a:prstGeom>
                  </pic:spPr>
                </pic:pic>
              </a:graphicData>
            </a:graphic>
          </wp:inline>
        </w:drawing>
      </w:r>
    </w:p>
    <w:p w14:paraId="3350BF65" w14:textId="77777777" w:rsidR="006B2A3A" w:rsidRPr="00023301" w:rsidRDefault="006B2A3A" w:rsidP="006B2A3A">
      <w:pPr>
        <w:pStyle w:val="a3"/>
      </w:pPr>
      <w:r w:rsidRPr="00023301">
        <w:t>In CNN algorithm, there are several algorithms of image classification and VGGNET is one of them.</w:t>
      </w:r>
    </w:p>
    <w:p w14:paraId="32C09434" w14:textId="7CD624B1" w:rsidR="006B2A3A" w:rsidRDefault="006B2A3A" w:rsidP="006B2A3A">
      <w:pPr>
        <w:pStyle w:val="a3"/>
      </w:pPr>
      <w:r w:rsidRPr="00023301">
        <w:t>The type of model in VGGNET is determined by the number of layers.</w:t>
      </w:r>
      <w:r w:rsidR="001A2392">
        <w:t xml:space="preserve"> </w:t>
      </w:r>
      <w:commentRangeStart w:id="3"/>
      <w:r w:rsidRPr="00023301">
        <w:t>VGG19, we chose for our model</w:t>
      </w:r>
      <w:commentRangeEnd w:id="3"/>
      <w:r w:rsidR="004A5605">
        <w:rPr>
          <w:rStyle w:val="a7"/>
        </w:rPr>
        <w:commentReference w:id="3"/>
      </w:r>
      <w:r w:rsidRPr="00023301">
        <w:t xml:space="preserve">, has 19 layers </w:t>
      </w:r>
      <w:commentRangeStart w:id="4"/>
      <w:r w:rsidRPr="00023301">
        <w:t xml:space="preserve">which are consisted of </w:t>
      </w:r>
      <w:commentRangeEnd w:id="4"/>
      <w:r w:rsidR="004A5605">
        <w:rPr>
          <w:rStyle w:val="a7"/>
        </w:rPr>
        <w:commentReference w:id="4"/>
      </w:r>
      <w:r w:rsidRPr="00023301">
        <w:t>16 convolutional layers and 3 fully connected layers. Type E in this table is VGG 19.</w:t>
      </w:r>
      <w:r w:rsidR="001A2392">
        <w:rPr>
          <w:rFonts w:hint="eastAsia"/>
        </w:rPr>
        <w:t xml:space="preserve"> </w:t>
      </w:r>
      <w:r w:rsidRPr="00023301">
        <w:t>VGG 19 has a 144 million parameters.</w:t>
      </w:r>
    </w:p>
    <w:p w14:paraId="3E4A9F00" w14:textId="4FC290DA" w:rsidR="00B72188" w:rsidRDefault="00B72188" w:rsidP="006B2A3A">
      <w:pPr>
        <w:pStyle w:val="a3"/>
      </w:pPr>
    </w:p>
    <w:p w14:paraId="763BCA77" w14:textId="1B34F8D6" w:rsidR="00B72188" w:rsidRDefault="00B72188" w:rsidP="006B2A3A">
      <w:pPr>
        <w:pStyle w:val="a3"/>
      </w:pPr>
      <w:r>
        <w:t>Architecture of VGG19</w:t>
      </w:r>
    </w:p>
    <w:p w14:paraId="425121BA" w14:textId="1D03E664" w:rsidR="00B72188" w:rsidRDefault="00B72188" w:rsidP="00B72188">
      <w:pPr>
        <w:pStyle w:val="a3"/>
      </w:pPr>
      <w:r>
        <w:t>-A fixed size of (224 * 224) RGB image was given as input to this network which means that the matrix was of shape (224,224,3).</w:t>
      </w:r>
    </w:p>
    <w:p w14:paraId="3D87A5ED" w14:textId="39AA59D4" w:rsidR="00B72188" w:rsidRDefault="00B72188" w:rsidP="00B72188">
      <w:pPr>
        <w:pStyle w:val="a3"/>
      </w:pPr>
      <w:r>
        <w:t>-The only preprocessing that was done is that they subtracted the mean RGB value from each pixel, computed over the whole training set.</w:t>
      </w:r>
    </w:p>
    <w:p w14:paraId="17F54845" w14:textId="5744E924" w:rsidR="00B72188" w:rsidRDefault="00B72188" w:rsidP="00B72188">
      <w:pPr>
        <w:pStyle w:val="a3"/>
      </w:pPr>
      <w:r>
        <w:t>-Used kernels of (3 * 3) size with a stride size of 1 pixel, this enabled them to cover the whole notion of the image.</w:t>
      </w:r>
    </w:p>
    <w:p w14:paraId="37E24A5F" w14:textId="52E949E2" w:rsidR="00B72188" w:rsidRDefault="00B72188" w:rsidP="00B72188">
      <w:pPr>
        <w:pStyle w:val="a3"/>
      </w:pPr>
      <w:r>
        <w:t>-Spatial padding was used to preserve the spatial resolution of the image.</w:t>
      </w:r>
    </w:p>
    <w:p w14:paraId="7F4BE70A" w14:textId="31C34FAD" w:rsidR="00B72188" w:rsidRDefault="00B72188" w:rsidP="00B72188">
      <w:pPr>
        <w:pStyle w:val="a3"/>
      </w:pPr>
      <w:r>
        <w:t xml:space="preserve">-Max pooling was performed over a 2 * </w:t>
      </w:r>
      <w:proofErr w:type="gramStart"/>
      <w:r>
        <w:t>2 pixel</w:t>
      </w:r>
      <w:proofErr w:type="gramEnd"/>
      <w:r>
        <w:t xml:space="preserve"> windows with s</w:t>
      </w:r>
      <w:r w:rsidR="006C3622">
        <w:rPr>
          <w:rFonts w:hint="eastAsia"/>
        </w:rPr>
        <w:t>t</w:t>
      </w:r>
      <w:r>
        <w:t>ride 2.</w:t>
      </w:r>
    </w:p>
    <w:p w14:paraId="1DEB643E" w14:textId="557536A0" w:rsidR="00B72188" w:rsidRDefault="00B72188" w:rsidP="00B72188">
      <w:pPr>
        <w:pStyle w:val="a3"/>
      </w:pPr>
      <w:r>
        <w:t xml:space="preserve">-This was followed by Rectified linear </w:t>
      </w:r>
      <w:proofErr w:type="gramStart"/>
      <w:r>
        <w:t>unit(</w:t>
      </w:r>
      <w:proofErr w:type="spellStart"/>
      <w:proofErr w:type="gramEnd"/>
      <w:r>
        <w:t>ReLu</w:t>
      </w:r>
      <w:proofErr w:type="spellEnd"/>
      <w:r>
        <w:t>) to introduce non-linearity to make the model classify better and to improve computational time as the previous models used tanh or sigmoid functions this proved much better than those.</w:t>
      </w:r>
    </w:p>
    <w:p w14:paraId="5A3AE9CE" w14:textId="410706DC" w:rsidR="00B72188" w:rsidRPr="00B72188" w:rsidRDefault="00B72188" w:rsidP="00B72188">
      <w:pPr>
        <w:pStyle w:val="a3"/>
      </w:pPr>
      <w:r>
        <w:t xml:space="preserve">-Implemented three fully connected layers from which first two were of size 4096 and after that a layer with 1000 channels for 1000-way ILSVRC classification and the final layer is a </w:t>
      </w:r>
      <w:proofErr w:type="spellStart"/>
      <w:r>
        <w:t>softmax</w:t>
      </w:r>
      <w:proofErr w:type="spellEnd"/>
      <w:r>
        <w:t xml:space="preserve"> function.</w:t>
      </w:r>
    </w:p>
    <w:p w14:paraId="31ABA329" w14:textId="6882F241" w:rsidR="00B72188" w:rsidRDefault="00B72188" w:rsidP="00B72188">
      <w:pPr>
        <w:pStyle w:val="a3"/>
      </w:pPr>
      <w:r>
        <w:lastRenderedPageBreak/>
        <w:t>O</w:t>
      </w:r>
      <w:r w:rsidRPr="00023301">
        <w:t>ur code structure of VGG19</w:t>
      </w:r>
    </w:p>
    <w:p w14:paraId="21024BF6" w14:textId="4F08960A" w:rsidR="006B2A3A" w:rsidRPr="00B72188" w:rsidRDefault="006B2A3A" w:rsidP="006B2A3A">
      <w:pPr>
        <w:pStyle w:val="a3"/>
      </w:pPr>
    </w:p>
    <w:p w14:paraId="25D39ADF" w14:textId="5E8DB55F" w:rsidR="00F45CF3" w:rsidRDefault="00F45CF3" w:rsidP="006B2A3A">
      <w:pPr>
        <w:pStyle w:val="a3"/>
      </w:pPr>
      <w:r w:rsidRPr="00F45CF3">
        <w:rPr>
          <w:noProof/>
        </w:rPr>
        <w:drawing>
          <wp:inline distT="0" distB="0" distL="0" distR="0" wp14:anchorId="3DC29F8D" wp14:editId="4B2A83B8">
            <wp:extent cx="5731510" cy="3375025"/>
            <wp:effectExtent l="0" t="0" r="2540" b="0"/>
            <wp:docPr id="20"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 descr="텍스트이(가) 표시된 사진&#10;&#10;자동 생성된 설명"/>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7D73E5A9" w14:textId="189ADE97" w:rsidR="00F45CF3" w:rsidRDefault="00F45CF3" w:rsidP="006B2A3A">
      <w:pPr>
        <w:pStyle w:val="a3"/>
      </w:pPr>
      <w:r w:rsidRPr="00F45CF3">
        <w:rPr>
          <w:noProof/>
        </w:rPr>
        <w:drawing>
          <wp:inline distT="0" distB="0" distL="0" distR="0" wp14:anchorId="085A0786" wp14:editId="09AE4812">
            <wp:extent cx="3695700" cy="2900213"/>
            <wp:effectExtent l="0" t="0" r="0" b="0"/>
            <wp:docPr id="21"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3" descr="테이블이(가) 표시된 사진&#10;&#10;자동 생성된 설명"/>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5700" cy="2900213"/>
                    </a:xfrm>
                    <a:prstGeom prst="rect">
                      <a:avLst/>
                    </a:prstGeom>
                  </pic:spPr>
                </pic:pic>
              </a:graphicData>
            </a:graphic>
          </wp:inline>
        </w:drawing>
      </w:r>
    </w:p>
    <w:p w14:paraId="0543397D" w14:textId="7E0FA35E" w:rsidR="00F45CF3" w:rsidRDefault="00F45CF3" w:rsidP="006B2A3A">
      <w:pPr>
        <w:pStyle w:val="a3"/>
      </w:pPr>
    </w:p>
    <w:p w14:paraId="38FB3C45" w14:textId="3F010A05" w:rsidR="00F45CF3" w:rsidRDefault="00F45CF3" w:rsidP="006B2A3A">
      <w:pPr>
        <w:pStyle w:val="a3"/>
      </w:pPr>
    </w:p>
    <w:p w14:paraId="25EA2B40" w14:textId="2389EA07" w:rsidR="00F45CF3" w:rsidRDefault="00F45CF3" w:rsidP="006B2A3A">
      <w:pPr>
        <w:pStyle w:val="a3"/>
      </w:pPr>
    </w:p>
    <w:p w14:paraId="7CE3D5B9" w14:textId="48040615" w:rsidR="00F45CF3" w:rsidRDefault="00F45CF3" w:rsidP="006B2A3A">
      <w:pPr>
        <w:pStyle w:val="a3"/>
      </w:pPr>
    </w:p>
    <w:p w14:paraId="5D6A3855" w14:textId="4EFFF383" w:rsidR="00E05583" w:rsidRDefault="00E05583" w:rsidP="006B2A3A">
      <w:pPr>
        <w:pStyle w:val="a3"/>
      </w:pPr>
    </w:p>
    <w:p w14:paraId="4C2DD23D" w14:textId="14E74C59" w:rsidR="00E05583" w:rsidRDefault="00E05583" w:rsidP="006B2A3A">
      <w:pPr>
        <w:pStyle w:val="a3"/>
      </w:pPr>
    </w:p>
    <w:p w14:paraId="0868B22D" w14:textId="33881289" w:rsidR="00E05583" w:rsidRDefault="00E05583" w:rsidP="006B2A3A">
      <w:pPr>
        <w:pStyle w:val="a3"/>
      </w:pPr>
    </w:p>
    <w:p w14:paraId="063BCF5D" w14:textId="3F8EE21A" w:rsidR="00E05583" w:rsidRDefault="00E05583" w:rsidP="006B2A3A">
      <w:pPr>
        <w:pStyle w:val="a3"/>
      </w:pPr>
    </w:p>
    <w:p w14:paraId="6784C593" w14:textId="6B9C9934" w:rsidR="00E05583" w:rsidRDefault="00E05583" w:rsidP="006B2A3A">
      <w:pPr>
        <w:pStyle w:val="a3"/>
      </w:pPr>
    </w:p>
    <w:p w14:paraId="6BE9B35D" w14:textId="77777777" w:rsidR="00D7178A" w:rsidRDefault="006B2A3A" w:rsidP="00D7178A">
      <w:pPr>
        <w:pStyle w:val="a3"/>
      </w:pPr>
      <w:r w:rsidRPr="00023301">
        <w:lastRenderedPageBreak/>
        <w:t xml:space="preserve">To model VGG19, we divided layers of our pertained model </w:t>
      </w:r>
      <w:commentRangeStart w:id="5"/>
      <w:r w:rsidRPr="00023301">
        <w:t>into trainable group and untrainable group.</w:t>
      </w:r>
      <w:commentRangeEnd w:id="5"/>
      <w:r w:rsidR="004A5605">
        <w:rPr>
          <w:rStyle w:val="a7"/>
        </w:rPr>
        <w:commentReference w:id="5"/>
      </w:r>
      <w:r w:rsidR="00D7178A">
        <w:t xml:space="preserve"> </w:t>
      </w:r>
      <w:r w:rsidR="00D7178A" w:rsidRPr="00023301">
        <w:t>We freeze first 13 layers for untrainable part and the rest are model fitted for trainable part.</w:t>
      </w:r>
    </w:p>
    <w:p w14:paraId="7028D144" w14:textId="7F92F82F" w:rsidR="006B2A3A" w:rsidRPr="00D7178A" w:rsidRDefault="006B2A3A" w:rsidP="006B2A3A">
      <w:pPr>
        <w:pStyle w:val="a3"/>
      </w:pPr>
    </w:p>
    <w:p w14:paraId="31F963B8" w14:textId="14B2013C" w:rsidR="00F45CF3" w:rsidRDefault="00F45CF3" w:rsidP="006B2A3A">
      <w:pPr>
        <w:pStyle w:val="a3"/>
      </w:pPr>
      <w:r>
        <w:rPr>
          <w:noProof/>
        </w:rPr>
        <w:drawing>
          <wp:inline distT="0" distB="0" distL="0" distR="0" wp14:anchorId="3140A26B" wp14:editId="39A8FB78">
            <wp:extent cx="5731510" cy="390652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06520"/>
                    </a:xfrm>
                    <a:prstGeom prst="rect">
                      <a:avLst/>
                    </a:prstGeom>
                  </pic:spPr>
                </pic:pic>
              </a:graphicData>
            </a:graphic>
          </wp:inline>
        </w:drawing>
      </w:r>
    </w:p>
    <w:p w14:paraId="0BE61CF6" w14:textId="77777777" w:rsidR="00D7178A" w:rsidRPr="00023301" w:rsidRDefault="00D7178A" w:rsidP="006B2A3A">
      <w:pPr>
        <w:pStyle w:val="a3"/>
      </w:pPr>
    </w:p>
    <w:p w14:paraId="1CBDC0B8" w14:textId="77777777" w:rsidR="00D7178A" w:rsidRPr="00023301" w:rsidRDefault="00D7178A" w:rsidP="00D7178A">
      <w:pPr>
        <w:pStyle w:val="a3"/>
      </w:pPr>
      <w:r w:rsidRPr="00023301">
        <w:t xml:space="preserve">After the code of pretrained model with VGG19, we </w:t>
      </w:r>
      <w:commentRangeStart w:id="6"/>
      <w:r w:rsidRPr="00023301">
        <w:t>add</w:t>
      </w:r>
      <w:commentRangeEnd w:id="6"/>
      <w:r w:rsidR="004A5605">
        <w:rPr>
          <w:rStyle w:val="a7"/>
        </w:rPr>
        <w:commentReference w:id="6"/>
      </w:r>
      <w:r w:rsidRPr="00023301">
        <w:t xml:space="preserve"> several Dense, dropout, and flatten layers.</w:t>
      </w:r>
    </w:p>
    <w:p w14:paraId="7FC325F7" w14:textId="7C94766E" w:rsidR="00D7178A" w:rsidRPr="00D7178A" w:rsidRDefault="00D7178A" w:rsidP="006B2A3A">
      <w:pPr>
        <w:pStyle w:val="a3"/>
      </w:pPr>
    </w:p>
    <w:p w14:paraId="669043FC" w14:textId="115A790A" w:rsidR="00D7178A" w:rsidRDefault="00D7178A" w:rsidP="006B2A3A">
      <w:pPr>
        <w:pStyle w:val="a3"/>
      </w:pPr>
      <w:r w:rsidRPr="00D7178A">
        <w:rPr>
          <w:noProof/>
        </w:rPr>
        <w:drawing>
          <wp:inline distT="0" distB="0" distL="0" distR="0" wp14:anchorId="4926E19B" wp14:editId="73A9C442">
            <wp:extent cx="5006282" cy="2907202"/>
            <wp:effectExtent l="0" t="0" r="4445" b="7620"/>
            <wp:docPr id="23"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1" descr="텍스트이(가) 표시된 사진&#10;&#10;자동 생성된 설명"/>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06282" cy="2907202"/>
                    </a:xfrm>
                    <a:prstGeom prst="rect">
                      <a:avLst/>
                    </a:prstGeom>
                  </pic:spPr>
                </pic:pic>
              </a:graphicData>
            </a:graphic>
          </wp:inline>
        </w:drawing>
      </w:r>
    </w:p>
    <w:p w14:paraId="56E229AE" w14:textId="3697038C" w:rsidR="00D7178A" w:rsidRDefault="00D7178A" w:rsidP="006B2A3A">
      <w:pPr>
        <w:pStyle w:val="a3"/>
      </w:pPr>
      <w:r w:rsidRPr="00D7178A">
        <w:rPr>
          <w:noProof/>
        </w:rPr>
        <w:lastRenderedPageBreak/>
        <w:drawing>
          <wp:inline distT="0" distB="0" distL="0" distR="0" wp14:anchorId="5E47DF0F" wp14:editId="06452BF4">
            <wp:extent cx="4413894" cy="4566642"/>
            <wp:effectExtent l="0" t="0" r="5715" b="5715"/>
            <wp:docPr id="24"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3" descr="테이블이(가) 표시된 사진&#10;&#10;자동 생성된 설명"/>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13894" cy="4566642"/>
                    </a:xfrm>
                    <a:prstGeom prst="rect">
                      <a:avLst/>
                    </a:prstGeom>
                  </pic:spPr>
                </pic:pic>
              </a:graphicData>
            </a:graphic>
          </wp:inline>
        </w:drawing>
      </w:r>
    </w:p>
    <w:p w14:paraId="5A6FEE3F" w14:textId="77777777" w:rsidR="00D7178A" w:rsidRPr="00023301" w:rsidRDefault="00D7178A" w:rsidP="006B2A3A">
      <w:pPr>
        <w:pStyle w:val="a3"/>
      </w:pPr>
    </w:p>
    <w:p w14:paraId="170EDE8C" w14:textId="0EDBB173" w:rsidR="006B2A3A" w:rsidRDefault="006B2A3A" w:rsidP="006B2A3A">
      <w:pPr>
        <w:pStyle w:val="a3"/>
      </w:pPr>
      <w:r w:rsidRPr="00023301">
        <w:t xml:space="preserve">We set rectified </w:t>
      </w:r>
      <w:proofErr w:type="spellStart"/>
      <w:r w:rsidRPr="00023301">
        <w:t>adam</w:t>
      </w:r>
      <w:proofErr w:type="spellEnd"/>
      <w:r w:rsidRPr="00023301">
        <w:t xml:space="preserve"> for optimizer, binary cross entropy for loss, binary accuracy for metrics, and early stopping for callbacks.</w:t>
      </w:r>
    </w:p>
    <w:p w14:paraId="482298FB" w14:textId="2ECAF0C9" w:rsidR="00D7178A" w:rsidRPr="00023301" w:rsidRDefault="00D7178A" w:rsidP="006B2A3A">
      <w:pPr>
        <w:pStyle w:val="a3"/>
      </w:pPr>
      <w:r>
        <w:rPr>
          <w:noProof/>
        </w:rPr>
        <w:drawing>
          <wp:inline distT="0" distB="0" distL="0" distR="0" wp14:anchorId="3A840A97" wp14:editId="46592D1B">
            <wp:extent cx="5731510" cy="2115185"/>
            <wp:effectExtent l="0" t="0" r="2540" b="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32"/>
                    <a:stretch>
                      <a:fillRect/>
                    </a:stretch>
                  </pic:blipFill>
                  <pic:spPr>
                    <a:xfrm>
                      <a:off x="0" y="0"/>
                      <a:ext cx="5731510" cy="2115185"/>
                    </a:xfrm>
                    <a:prstGeom prst="rect">
                      <a:avLst/>
                    </a:prstGeom>
                  </pic:spPr>
                </pic:pic>
              </a:graphicData>
            </a:graphic>
          </wp:inline>
        </w:drawing>
      </w:r>
    </w:p>
    <w:p w14:paraId="76AC15C3" w14:textId="1B86DE88" w:rsidR="004D7063" w:rsidRDefault="004D7063" w:rsidP="006B2A3A">
      <w:pPr>
        <w:pStyle w:val="a3"/>
      </w:pPr>
      <w:r>
        <w:rPr>
          <w:rFonts w:hint="eastAsia"/>
        </w:rPr>
        <w:t>E</w:t>
      </w:r>
      <w:r>
        <w:t>xplanation about Rectified Adam</w:t>
      </w:r>
      <w:r w:rsidR="005F4663">
        <w:t xml:space="preserve"> optimizer</w:t>
      </w:r>
    </w:p>
    <w:p w14:paraId="483EB626" w14:textId="51188FC9" w:rsidR="00D7178A" w:rsidRDefault="004D7063" w:rsidP="006B2A3A">
      <w:pPr>
        <w:pStyle w:val="a3"/>
      </w:pPr>
      <w:r w:rsidRPr="004D7063">
        <w:t>Rectified Adam</w:t>
      </w:r>
      <w:r>
        <w:t xml:space="preserve"> </w:t>
      </w:r>
      <w:r w:rsidRPr="004D7063">
        <w:t xml:space="preserve">is a variant of the Adam stochastic optimizer that introduces a term to rectify the variance of the adaptive learning rate. It seeks to tackle the bad convergence problem suffered by Adam. The authors argue that the root cause of this behavior is that the adaptive learning rate has undesirably large variance in the early stage of model training, due to the limited amount of training samples being used. Thus, to reduce such variance, it is better to use smaller learning rates in the </w:t>
      </w:r>
      <w:r w:rsidRPr="004D7063">
        <w:lastRenderedPageBreak/>
        <w:t xml:space="preserve">first few epochs of training - which justifies the warmup heuristic. This heuristic motivates </w:t>
      </w:r>
      <w:proofErr w:type="spellStart"/>
      <w:r w:rsidRPr="004D7063">
        <w:t>RAdam</w:t>
      </w:r>
      <w:proofErr w:type="spellEnd"/>
      <w:r w:rsidRPr="004D7063">
        <w:t xml:space="preserve"> which rectifies the variance problem:</w:t>
      </w:r>
    </w:p>
    <w:p w14:paraId="62F6A02F" w14:textId="77777777" w:rsidR="004D7063" w:rsidRDefault="004D7063" w:rsidP="004D7063">
      <w:pPr>
        <w:pStyle w:val="a3"/>
      </w:pPr>
    </w:p>
    <w:p w14:paraId="3650E378" w14:textId="2A6C27FB" w:rsidR="004D7063" w:rsidRPr="004D7063" w:rsidRDefault="004D7063" w:rsidP="006B2A3A">
      <w:pPr>
        <w:pStyle w:val="a3"/>
      </w:pPr>
      <w:r>
        <w:t>O</w:t>
      </w:r>
      <w:r w:rsidRPr="00023301">
        <w:t>ur results for VGG 19 model.</w:t>
      </w:r>
    </w:p>
    <w:p w14:paraId="0169AD41" w14:textId="111A9208" w:rsidR="00D7178A" w:rsidRDefault="00D7178A" w:rsidP="006B2A3A">
      <w:pPr>
        <w:pStyle w:val="a3"/>
      </w:pPr>
      <w:r>
        <w:rPr>
          <w:noProof/>
        </w:rPr>
        <w:drawing>
          <wp:inline distT="0" distB="0" distL="0" distR="0" wp14:anchorId="4360E631" wp14:editId="0B007279">
            <wp:extent cx="5731510" cy="2352675"/>
            <wp:effectExtent l="0" t="0" r="254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52675"/>
                    </a:xfrm>
                    <a:prstGeom prst="rect">
                      <a:avLst/>
                    </a:prstGeom>
                  </pic:spPr>
                </pic:pic>
              </a:graphicData>
            </a:graphic>
          </wp:inline>
        </w:drawing>
      </w:r>
    </w:p>
    <w:p w14:paraId="2B7A52E7" w14:textId="77777777" w:rsidR="006B2A3A" w:rsidRPr="00023301" w:rsidRDefault="006B2A3A" w:rsidP="006B2A3A">
      <w:pPr>
        <w:pStyle w:val="a3"/>
      </w:pPr>
      <w:r w:rsidRPr="00023301">
        <w:t>Accuracy is 0.9903 and validation accuracy is 0.9843.</w:t>
      </w:r>
    </w:p>
    <w:p w14:paraId="0ECB2ACB" w14:textId="1BDEEB63" w:rsidR="006B2A3A" w:rsidRPr="00023301" w:rsidRDefault="004D7063" w:rsidP="006B2A3A">
      <w:pPr>
        <w:pStyle w:val="a3"/>
      </w:pPr>
      <w:r>
        <w:t>L</w:t>
      </w:r>
      <w:r w:rsidR="006B2A3A" w:rsidRPr="00023301">
        <w:t>oss is 0.0274 and validation loss is 0.0710.</w:t>
      </w:r>
    </w:p>
    <w:p w14:paraId="29F12B1B" w14:textId="233578CA" w:rsidR="000E7E6B" w:rsidRPr="00023301" w:rsidRDefault="006B2A3A" w:rsidP="006B2A3A">
      <w:pPr>
        <w:pStyle w:val="a3"/>
      </w:pPr>
      <w:r w:rsidRPr="00023301">
        <w:t>In this VGG19 model, we made 0.86868 for final F1 score.</w:t>
      </w:r>
    </w:p>
    <w:p w14:paraId="0D10C6E8" w14:textId="41CBF137" w:rsidR="00D7178A" w:rsidRDefault="00D7178A" w:rsidP="004D0AB4">
      <w:pPr>
        <w:pStyle w:val="a3"/>
        <w:rPr>
          <w:b/>
          <w:bCs/>
        </w:rPr>
      </w:pPr>
    </w:p>
    <w:p w14:paraId="1DC56D06" w14:textId="77777777" w:rsidR="00480949" w:rsidRPr="00E05583" w:rsidRDefault="00480949" w:rsidP="00480949">
      <w:pPr>
        <w:pStyle w:val="a3"/>
        <w:rPr>
          <w:b/>
          <w:bCs/>
          <w:sz w:val="32"/>
          <w:szCs w:val="36"/>
        </w:rPr>
      </w:pPr>
      <w:bookmarkStart w:id="7" w:name="_Hlk106788013"/>
      <w:bookmarkEnd w:id="7"/>
      <w:r w:rsidRPr="00E05583">
        <w:rPr>
          <w:b/>
          <w:bCs/>
          <w:sz w:val="32"/>
          <w:szCs w:val="36"/>
        </w:rPr>
        <w:t xml:space="preserve">4-2. </w:t>
      </w:r>
      <w:r>
        <w:rPr>
          <w:b/>
          <w:bCs/>
          <w:sz w:val="32"/>
          <w:szCs w:val="36"/>
        </w:rPr>
        <w:t xml:space="preserve">MODEL2: </w:t>
      </w:r>
      <w:r w:rsidRPr="00E05583">
        <w:rPr>
          <w:rFonts w:hint="eastAsia"/>
          <w:b/>
          <w:bCs/>
          <w:sz w:val="32"/>
          <w:szCs w:val="36"/>
        </w:rPr>
        <w:t>Efficient net B0</w:t>
      </w:r>
    </w:p>
    <w:p w14:paraId="39F42F6F" w14:textId="77777777" w:rsidR="00480949" w:rsidRDefault="00480949" w:rsidP="00480949">
      <w:pPr>
        <w:pStyle w:val="a3"/>
      </w:pPr>
      <w:r w:rsidRPr="004D0AB4">
        <w:rPr>
          <w:rFonts w:hint="eastAsia"/>
        </w:rPr>
        <w:t>The other model that we use as base model for transfer learning is Efficient net B0.</w:t>
      </w:r>
    </w:p>
    <w:p w14:paraId="67CC8E43" w14:textId="77777777" w:rsidR="00480949" w:rsidRPr="00806601" w:rsidRDefault="00480949" w:rsidP="00480949">
      <w:pPr>
        <w:pStyle w:val="a3"/>
        <w:rPr>
          <w:u w:val="single"/>
        </w:rPr>
      </w:pPr>
    </w:p>
    <w:p w14:paraId="2D7A917C" w14:textId="77777777" w:rsidR="00480949" w:rsidRDefault="00480949" w:rsidP="00480949">
      <w:pPr>
        <w:pStyle w:val="a3"/>
      </w:pPr>
      <w:r w:rsidRPr="004D0AB4">
        <w:rPr>
          <w:rFonts w:hint="eastAsia"/>
        </w:rPr>
        <w:t xml:space="preserve">Efficient net was proposed in 2019 to </w:t>
      </w:r>
      <w:r w:rsidRPr="004D0AB4">
        <w:t xml:space="preserve">achieve better accuracy and efficiency rather than </w:t>
      </w:r>
      <w:r>
        <w:rPr>
          <w:rFonts w:hint="eastAsia"/>
        </w:rPr>
        <w:t>o</w:t>
      </w:r>
      <w:r>
        <w:t>ther</w:t>
      </w:r>
      <w:r w:rsidRPr="004D0AB4">
        <w:t xml:space="preserve"> convolution nets</w:t>
      </w:r>
      <w:r>
        <w:t xml:space="preserve"> which were used commonly before</w:t>
      </w:r>
      <w:r w:rsidRPr="004D0AB4">
        <w:t>.</w:t>
      </w:r>
      <w:r>
        <w:rPr>
          <w:rFonts w:hint="eastAsia"/>
        </w:rPr>
        <w:t xml:space="preserve"> </w:t>
      </w:r>
      <w:r>
        <w:t>S</w:t>
      </w:r>
      <w:r w:rsidRPr="004D0AB4">
        <w:rPr>
          <w:rFonts w:hint="eastAsia"/>
        </w:rPr>
        <w:t xml:space="preserve">caling up </w:t>
      </w:r>
      <w:r>
        <w:t>is</w:t>
      </w:r>
      <w:r w:rsidRPr="004D0AB4">
        <w:rPr>
          <w:rFonts w:hint="eastAsia"/>
        </w:rPr>
        <w:t xml:space="preserve"> basic </w:t>
      </w:r>
      <w:r>
        <w:t>principle</w:t>
      </w:r>
      <w:r w:rsidRPr="004D0AB4">
        <w:rPr>
          <w:rFonts w:hint="eastAsia"/>
        </w:rPr>
        <w:t xml:space="preserve"> to achieve </w:t>
      </w:r>
      <w:r>
        <w:t>better performance of model</w:t>
      </w:r>
      <w:r w:rsidRPr="004D0AB4">
        <w:rPr>
          <w:rFonts w:hint="eastAsia"/>
        </w:rPr>
        <w:t>, and there are 3 big ways to scaling.</w:t>
      </w:r>
    </w:p>
    <w:p w14:paraId="522C0029" w14:textId="77777777" w:rsidR="00480949" w:rsidRDefault="00480949" w:rsidP="00480949">
      <w:pPr>
        <w:pStyle w:val="a3"/>
        <w:numPr>
          <w:ilvl w:val="0"/>
          <w:numId w:val="1"/>
        </w:numPr>
      </w:pPr>
      <w:r>
        <w:rPr>
          <w:rFonts w:hint="eastAsia"/>
        </w:rPr>
        <w:t>W</w:t>
      </w:r>
      <w:r>
        <w:t>idth scaling: to extend the width of channels; to increase the number of filters</w:t>
      </w:r>
    </w:p>
    <w:p w14:paraId="7D0F14FC" w14:textId="77777777" w:rsidR="00480949" w:rsidRDefault="00480949" w:rsidP="00480949">
      <w:pPr>
        <w:pStyle w:val="a3"/>
        <w:numPr>
          <w:ilvl w:val="0"/>
          <w:numId w:val="1"/>
        </w:numPr>
      </w:pPr>
      <w:r>
        <w:rPr>
          <w:rFonts w:hint="eastAsia"/>
        </w:rPr>
        <w:t>D</w:t>
      </w:r>
      <w:r>
        <w:t>epth scaling: to increase the number of layers</w:t>
      </w:r>
    </w:p>
    <w:p w14:paraId="46A4FD8F" w14:textId="77777777" w:rsidR="00480949" w:rsidRDefault="00480949" w:rsidP="00480949">
      <w:pPr>
        <w:pStyle w:val="a3"/>
        <w:numPr>
          <w:ilvl w:val="0"/>
          <w:numId w:val="1"/>
        </w:numPr>
      </w:pPr>
      <w:r>
        <w:t>Resolution Scaling: to enlarge the image size</w:t>
      </w:r>
    </w:p>
    <w:p w14:paraId="42A03416" w14:textId="77777777" w:rsidR="00480949" w:rsidRPr="004D0AB4" w:rsidRDefault="00480949" w:rsidP="00480949">
      <w:pPr>
        <w:pStyle w:val="a3"/>
      </w:pPr>
      <w:r>
        <w:rPr>
          <w:noProof/>
        </w:rPr>
        <w:drawing>
          <wp:inline distT="0" distB="0" distL="0" distR="0" wp14:anchorId="3C5BE100" wp14:editId="2BD39A36">
            <wp:extent cx="4190479" cy="2121535"/>
            <wp:effectExtent l="0" t="0" r="63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8333" r="40505"/>
                    <a:stretch/>
                  </pic:blipFill>
                  <pic:spPr bwMode="auto">
                    <a:xfrm>
                      <a:off x="0" y="0"/>
                      <a:ext cx="4200412" cy="2126564"/>
                    </a:xfrm>
                    <a:prstGeom prst="rect">
                      <a:avLst/>
                    </a:prstGeom>
                    <a:ln>
                      <a:noFill/>
                    </a:ln>
                    <a:extLst>
                      <a:ext uri="{53640926-AAD7-44D8-BBD7-CCE9431645EC}">
                        <a14:shadowObscured xmlns:a14="http://schemas.microsoft.com/office/drawing/2010/main"/>
                      </a:ext>
                    </a:extLst>
                  </pic:spPr>
                </pic:pic>
              </a:graphicData>
            </a:graphic>
          </wp:inline>
        </w:drawing>
      </w:r>
    </w:p>
    <w:p w14:paraId="16FB015E" w14:textId="77777777" w:rsidR="00480949" w:rsidRPr="00176594" w:rsidRDefault="00480949" w:rsidP="00480949">
      <w:pPr>
        <w:pStyle w:val="a3"/>
      </w:pPr>
      <w:r>
        <w:t>But, e</w:t>
      </w:r>
      <w:r w:rsidRPr="004D0AB4">
        <w:rPr>
          <w:rFonts w:hint="eastAsia"/>
        </w:rPr>
        <w:t>fficient net use</w:t>
      </w:r>
      <w:r>
        <w:t>s</w:t>
      </w:r>
      <w:r w:rsidRPr="004D0AB4">
        <w:rPr>
          <w:rFonts w:hint="eastAsia"/>
        </w:rPr>
        <w:t xml:space="preserve"> </w:t>
      </w:r>
      <w:r w:rsidRPr="000B487B">
        <w:rPr>
          <w:rFonts w:hint="eastAsia"/>
          <w:b/>
          <w:bCs/>
          <w:u w:val="single"/>
        </w:rPr>
        <w:t>compound scaling</w:t>
      </w:r>
      <w:r w:rsidRPr="004D0AB4">
        <w:rPr>
          <w:rFonts w:hint="eastAsia"/>
        </w:rPr>
        <w:t xml:space="preserve">, which uniformly scales </w:t>
      </w:r>
      <w:r>
        <w:t xml:space="preserve">width, depth, and image size </w:t>
      </w:r>
      <w:r w:rsidRPr="004D0AB4">
        <w:rPr>
          <w:rFonts w:hint="eastAsia"/>
        </w:rPr>
        <w:t xml:space="preserve">with </w:t>
      </w:r>
      <w:r w:rsidRPr="004D0AB4">
        <w:rPr>
          <w:rFonts w:hint="eastAsia"/>
        </w:rPr>
        <w:lastRenderedPageBreak/>
        <w:t>a set of fixed scaling coefficients.</w:t>
      </w:r>
      <w:r>
        <w:rPr>
          <w:rFonts w:hint="eastAsia"/>
        </w:rPr>
        <w:t xml:space="preserve"> </w:t>
      </w:r>
      <w:r>
        <w:t>The picture below shows the principle of calculating coefficients and how they work.</w:t>
      </w:r>
      <w:r>
        <w:rPr>
          <w:rFonts w:hint="eastAsia"/>
        </w:rPr>
        <w:t xml:space="preserve"> C</w:t>
      </w:r>
      <w:r>
        <w:t>ompound scaling shows higher accuracy than scaling only one factor.</w:t>
      </w:r>
    </w:p>
    <w:p w14:paraId="367030AA" w14:textId="77777777" w:rsidR="00480949" w:rsidRDefault="00480949" w:rsidP="00480949">
      <w:pPr>
        <w:pStyle w:val="a3"/>
      </w:pPr>
      <w:r>
        <w:rPr>
          <w:rFonts w:hint="eastAsia"/>
          <w:noProof/>
        </w:rPr>
        <w:drawing>
          <wp:inline distT="0" distB="0" distL="0" distR="0" wp14:anchorId="6FCFE1F4" wp14:editId="151C53C4">
            <wp:extent cx="5731510" cy="1583055"/>
            <wp:effectExtent l="0" t="0" r="254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inline>
        </w:drawing>
      </w:r>
    </w:p>
    <w:p w14:paraId="0907C879" w14:textId="77777777" w:rsidR="00480949" w:rsidRDefault="00480949" w:rsidP="00480949">
      <w:pPr>
        <w:pStyle w:val="a3"/>
      </w:pPr>
      <w:proofErr w:type="gramStart"/>
      <w:r>
        <w:t>Actually, e</w:t>
      </w:r>
      <w:r w:rsidRPr="004D0AB4">
        <w:rPr>
          <w:rFonts w:hint="eastAsia"/>
        </w:rPr>
        <w:t>fficient</w:t>
      </w:r>
      <w:proofErr w:type="gramEnd"/>
      <w:r w:rsidRPr="004D0AB4">
        <w:rPr>
          <w:rFonts w:hint="eastAsia"/>
        </w:rPr>
        <w:t xml:space="preserve"> net has 8 types, from b0 to b7. </w:t>
      </w:r>
      <w:r>
        <w:t xml:space="preserve">The variable that determines the type is </w:t>
      </w:r>
      <w:r>
        <w:rPr>
          <w:rFonts w:ascii="Calibri" w:hAnsi="Calibri" w:cs="Calibri"/>
        </w:rPr>
        <w:t>φ</w:t>
      </w:r>
      <w:r>
        <w:t xml:space="preserve">(phi). </w:t>
      </w:r>
      <w:r>
        <w:rPr>
          <w:rFonts w:ascii="Calibri" w:hAnsi="Calibri" w:cs="Calibri"/>
        </w:rPr>
        <w:t>φ</w:t>
      </w:r>
      <w:r>
        <w:t xml:space="preserve"> </w:t>
      </w:r>
      <w:r w:rsidRPr="002F228C">
        <w:t>is a user-specified coefficient</w:t>
      </w:r>
      <w:r>
        <w:rPr>
          <w:rFonts w:hint="eastAsia"/>
        </w:rPr>
        <w:t xml:space="preserve"> </w:t>
      </w:r>
      <w:r w:rsidRPr="002F228C">
        <w:t>that controls how many more resources are available</w:t>
      </w:r>
      <w:r>
        <w:rPr>
          <w:rFonts w:hint="eastAsia"/>
        </w:rPr>
        <w:t xml:space="preserve"> </w:t>
      </w:r>
      <w:r w:rsidRPr="002F228C">
        <w:t>for model scaling</w:t>
      </w:r>
      <w:r>
        <w:t xml:space="preserve">. It means that when </w:t>
      </w:r>
      <w:r>
        <w:rPr>
          <w:rFonts w:ascii="Calibri" w:hAnsi="Calibri" w:cs="Calibri"/>
        </w:rPr>
        <w:t>φ</w:t>
      </w:r>
      <w:r>
        <w:t xml:space="preserve"> becomes greater (number in ‘b_’ becomes larger), the model becomes complicated. </w:t>
      </w:r>
      <w:r w:rsidRPr="004D0AB4">
        <w:rPr>
          <w:rFonts w:hint="eastAsia"/>
        </w:rPr>
        <w:t>We chose b0 model, which is the simplest model among them.</w:t>
      </w:r>
    </w:p>
    <w:p w14:paraId="0AA26DDA" w14:textId="77777777" w:rsidR="00480949" w:rsidRPr="00C958C7" w:rsidRDefault="00480949" w:rsidP="00480949">
      <w:pPr>
        <w:pStyle w:val="a3"/>
      </w:pPr>
    </w:p>
    <w:p w14:paraId="145CF7E6" w14:textId="77777777" w:rsidR="00480949" w:rsidRDefault="00480949" w:rsidP="00480949">
      <w:pPr>
        <w:pStyle w:val="a3"/>
      </w:pPr>
    </w:p>
    <w:p w14:paraId="4D9EF2C5" w14:textId="77777777" w:rsidR="00480949" w:rsidRPr="002B751C" w:rsidRDefault="00480949" w:rsidP="00480949">
      <w:pPr>
        <w:pStyle w:val="a3"/>
        <w:rPr>
          <w:b/>
          <w:bCs/>
        </w:rPr>
      </w:pPr>
      <w:r w:rsidRPr="00993E9F">
        <w:rPr>
          <w:b/>
          <w:bCs/>
          <w:noProof/>
        </w:rPr>
        <w:drawing>
          <wp:inline distT="0" distB="0" distL="0" distR="0" wp14:anchorId="7AC63F12" wp14:editId="226E9093">
            <wp:extent cx="5731510" cy="678815"/>
            <wp:effectExtent l="0" t="0" r="2540" b="6985"/>
            <wp:docPr id="33" name="그림 20" descr="테이블이(가) 표시된 사진&#10;&#10;자동 생성된 설명">
              <a:extLst xmlns:a="http://schemas.openxmlformats.org/drawingml/2006/main">
                <a:ext uri="{FF2B5EF4-FFF2-40B4-BE49-F238E27FC236}">
                  <a16:creationId xmlns:a16="http://schemas.microsoft.com/office/drawing/2014/main" id="{A36FDE2B-698D-61F9-8DAD-2F249E4159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20" descr="테이블이(가) 표시된 사진&#10;&#10;자동 생성된 설명">
                      <a:extLst>
                        <a:ext uri="{FF2B5EF4-FFF2-40B4-BE49-F238E27FC236}">
                          <a16:creationId xmlns:a16="http://schemas.microsoft.com/office/drawing/2014/main" id="{A36FDE2B-698D-61F9-8DAD-2F249E41591B}"/>
                        </a:ext>
                      </a:extLst>
                    </pic:cNvPr>
                    <pic:cNvPicPr>
                      <a:picLocks noChangeAspect="1"/>
                    </pic:cNvPicPr>
                  </pic:nvPicPr>
                  <pic:blipFill rotWithShape="1">
                    <a:blip r:embed="rId36" cstate="print">
                      <a:extLst>
                        <a:ext uri="{28A0092B-C50C-407E-A947-70E740481C1C}">
                          <a14:useLocalDpi xmlns:a14="http://schemas.microsoft.com/office/drawing/2010/main" val="0"/>
                        </a:ext>
                      </a:extLst>
                    </a:blip>
                    <a:srcRect t="44932" b="1"/>
                    <a:stretch/>
                  </pic:blipFill>
                  <pic:spPr>
                    <a:xfrm>
                      <a:off x="0" y="0"/>
                      <a:ext cx="5731510" cy="678815"/>
                    </a:xfrm>
                    <a:prstGeom prst="rect">
                      <a:avLst/>
                    </a:prstGeom>
                  </pic:spPr>
                </pic:pic>
              </a:graphicData>
            </a:graphic>
          </wp:inline>
        </w:drawing>
      </w:r>
    </w:p>
    <w:p w14:paraId="65D43C97" w14:textId="77777777" w:rsidR="00480949" w:rsidRDefault="00480949" w:rsidP="00480949">
      <w:pPr>
        <w:pStyle w:val="a3"/>
      </w:pPr>
      <w:r w:rsidRPr="008F2531">
        <w:t>The table above shows how e</w:t>
      </w:r>
      <w:r w:rsidRPr="008F2531">
        <w:rPr>
          <w:rFonts w:hint="eastAsia"/>
        </w:rPr>
        <w:t>fficient</w:t>
      </w:r>
      <w:r>
        <w:t xml:space="preserve"> </w:t>
      </w:r>
      <w:r w:rsidRPr="008F2531">
        <w:t>n</w:t>
      </w:r>
      <w:r w:rsidRPr="008F2531">
        <w:rPr>
          <w:rFonts w:hint="eastAsia"/>
        </w:rPr>
        <w:t>et B0</w:t>
      </w:r>
      <w:r w:rsidRPr="008F2531">
        <w:t xml:space="preserve"> works compar</w:t>
      </w:r>
      <w:r>
        <w:t>ed</w:t>
      </w:r>
      <w:r w:rsidRPr="008F2531">
        <w:t xml:space="preserve"> with other convolution nets.</w:t>
      </w:r>
    </w:p>
    <w:p w14:paraId="1A256292" w14:textId="77777777" w:rsidR="00480949" w:rsidRDefault="00480949" w:rsidP="00480949">
      <w:pPr>
        <w:pStyle w:val="a3"/>
      </w:pPr>
      <w:r>
        <w:t>There are some metrics.</w:t>
      </w:r>
    </w:p>
    <w:p w14:paraId="27433C3A" w14:textId="77777777" w:rsidR="00480949" w:rsidRDefault="00480949" w:rsidP="00480949">
      <w:pPr>
        <w:pStyle w:val="a3"/>
        <w:numPr>
          <w:ilvl w:val="0"/>
          <w:numId w:val="2"/>
        </w:numPr>
      </w:pPr>
      <w:r>
        <w:rPr>
          <w:rFonts w:hint="eastAsia"/>
        </w:rPr>
        <w:t>T</w:t>
      </w:r>
      <w:r>
        <w:t>op-1 Accuracy</w:t>
      </w:r>
      <w:r w:rsidRPr="0068383E">
        <w:t xml:space="preserve">: </w:t>
      </w:r>
      <w:r>
        <w:t xml:space="preserve">the probability that </w:t>
      </w:r>
      <w:r w:rsidRPr="0068383E">
        <w:t>model prediction</w:t>
      </w:r>
      <w:r>
        <w:t>, which is</w:t>
      </w:r>
      <w:r w:rsidRPr="0068383E">
        <w:t xml:space="preserve"> the one with the highest </w:t>
      </w:r>
    </w:p>
    <w:p w14:paraId="596A57F5" w14:textId="77777777" w:rsidR="00480949" w:rsidRDefault="00480949" w:rsidP="00480949">
      <w:pPr>
        <w:pStyle w:val="a3"/>
        <w:ind w:left="1600" w:firstLineChars="350" w:firstLine="700"/>
      </w:pPr>
      <w:r w:rsidRPr="0068383E">
        <w:t>probability</w:t>
      </w:r>
      <w:r>
        <w:t>,</w:t>
      </w:r>
      <w:r w:rsidRPr="0068383E">
        <w:t xml:space="preserve"> must be exactly the expected answer</w:t>
      </w:r>
    </w:p>
    <w:p w14:paraId="5FBD3881" w14:textId="77777777" w:rsidR="00480949" w:rsidRDefault="00480949" w:rsidP="00480949">
      <w:pPr>
        <w:pStyle w:val="a3"/>
        <w:numPr>
          <w:ilvl w:val="0"/>
          <w:numId w:val="2"/>
        </w:numPr>
      </w:pPr>
      <w:r>
        <w:rPr>
          <w:rFonts w:hint="eastAsia"/>
        </w:rPr>
        <w:t>T</w:t>
      </w:r>
      <w:r>
        <w:t xml:space="preserve">op-5 </w:t>
      </w:r>
      <w:r w:rsidRPr="0068383E">
        <w:t xml:space="preserve">Accuracy: </w:t>
      </w:r>
      <w:r>
        <w:t xml:space="preserve">the probability that </w:t>
      </w:r>
      <w:r w:rsidRPr="0068383E">
        <w:t>model’s top 5 highest probability answers match with</w:t>
      </w:r>
    </w:p>
    <w:p w14:paraId="792D9948" w14:textId="77777777" w:rsidR="00480949" w:rsidRPr="0068383E" w:rsidRDefault="00480949" w:rsidP="00480949">
      <w:pPr>
        <w:pStyle w:val="a3"/>
        <w:ind w:left="1600" w:firstLineChars="300" w:firstLine="600"/>
      </w:pPr>
      <w:r w:rsidRPr="0068383E">
        <w:t xml:space="preserve"> the expected answer</w:t>
      </w:r>
    </w:p>
    <w:p w14:paraId="655E58FD" w14:textId="77777777" w:rsidR="00480949" w:rsidRDefault="00480949" w:rsidP="00480949">
      <w:pPr>
        <w:pStyle w:val="a3"/>
        <w:numPr>
          <w:ilvl w:val="0"/>
          <w:numId w:val="2"/>
        </w:numPr>
      </w:pPr>
      <w:r>
        <w:t>Parameters: When models’ accuracies are similar, small number of parameters are better.</w:t>
      </w:r>
    </w:p>
    <w:p w14:paraId="6F88C93C" w14:textId="77777777" w:rsidR="00480949" w:rsidRDefault="00480949" w:rsidP="00480949">
      <w:pPr>
        <w:pStyle w:val="a3"/>
        <w:numPr>
          <w:ilvl w:val="0"/>
          <w:numId w:val="2"/>
        </w:numPr>
      </w:pPr>
      <w:r>
        <w:t xml:space="preserve">FLOPs: </w:t>
      </w:r>
      <w:proofErr w:type="spellStart"/>
      <w:r>
        <w:t>FLoating</w:t>
      </w:r>
      <w:proofErr w:type="spellEnd"/>
      <w:r>
        <w:t xml:space="preserve"> point </w:t>
      </w:r>
      <w:proofErr w:type="spellStart"/>
      <w:r>
        <w:t>OPerationS</w:t>
      </w:r>
      <w:proofErr w:type="spellEnd"/>
      <w:r>
        <w:t>, absolute amount of calculation. When models’</w:t>
      </w:r>
      <w:r>
        <w:rPr>
          <w:rFonts w:hint="eastAsia"/>
        </w:rPr>
        <w:t xml:space="preserve"> </w:t>
      </w:r>
      <w:r>
        <w:t xml:space="preserve">accuracies </w:t>
      </w:r>
    </w:p>
    <w:p w14:paraId="6D9CEF24" w14:textId="77777777" w:rsidR="00480949" w:rsidRDefault="00480949" w:rsidP="00480949">
      <w:pPr>
        <w:pStyle w:val="a3"/>
        <w:ind w:left="800" w:firstLineChars="300" w:firstLine="600"/>
      </w:pPr>
      <w:r>
        <w:t xml:space="preserve">are similar, small number of FLOPs </w:t>
      </w:r>
      <w:proofErr w:type="gramStart"/>
      <w:r>
        <w:t>are</w:t>
      </w:r>
      <w:proofErr w:type="gramEnd"/>
      <w:r>
        <w:t xml:space="preserve"> better.</w:t>
      </w:r>
    </w:p>
    <w:p w14:paraId="388F2B18" w14:textId="77777777" w:rsidR="00480949" w:rsidRPr="005362E3" w:rsidRDefault="00480949" w:rsidP="00480949">
      <w:pPr>
        <w:pStyle w:val="a3"/>
      </w:pPr>
    </w:p>
    <w:p w14:paraId="67750AAA" w14:textId="77777777" w:rsidR="00480949" w:rsidRPr="008F2531" w:rsidRDefault="00480949" w:rsidP="00480949">
      <w:pPr>
        <w:pStyle w:val="a3"/>
      </w:pPr>
      <w:r w:rsidRPr="008F2531">
        <w:t>We can see</w:t>
      </w:r>
      <w:r>
        <w:t xml:space="preserve"> efficient net b0</w:t>
      </w:r>
      <w:r w:rsidRPr="008F2531">
        <w:t xml:space="preserve"> </w:t>
      </w:r>
      <w:r w:rsidRPr="008F2531">
        <w:rPr>
          <w:rFonts w:hint="eastAsia"/>
        </w:rPr>
        <w:t>has much smaller number of parameters and FLOPs</w:t>
      </w:r>
      <w:r>
        <w:t>.</w:t>
      </w:r>
    </w:p>
    <w:p w14:paraId="1026F886" w14:textId="77777777" w:rsidR="00480949" w:rsidRPr="008F2531" w:rsidRDefault="00480949" w:rsidP="00480949">
      <w:pPr>
        <w:pStyle w:val="a3"/>
      </w:pPr>
      <w:r w:rsidRPr="008F2531">
        <w:rPr>
          <w:rFonts w:hint="eastAsia"/>
        </w:rPr>
        <w:t xml:space="preserve">But it shows almost same, or even better results </w:t>
      </w:r>
      <w:commentRangeStart w:id="8"/>
      <w:r w:rsidRPr="008F2531">
        <w:rPr>
          <w:rFonts w:hint="eastAsia"/>
        </w:rPr>
        <w:t>than</w:t>
      </w:r>
      <w:commentRangeEnd w:id="8"/>
      <w:r w:rsidR="004A5605">
        <w:rPr>
          <w:rStyle w:val="a7"/>
        </w:rPr>
        <w:commentReference w:id="8"/>
      </w:r>
      <w:r w:rsidRPr="008F2531">
        <w:rPr>
          <w:rFonts w:hint="eastAsia"/>
        </w:rPr>
        <w:t xml:space="preserve"> </w:t>
      </w:r>
      <w:r>
        <w:t>ResNet-50 and DenseNet-169</w:t>
      </w:r>
      <w:r w:rsidRPr="008F2531">
        <w:rPr>
          <w:rFonts w:hint="eastAsia"/>
        </w:rPr>
        <w:t>.</w:t>
      </w:r>
    </w:p>
    <w:p w14:paraId="4218DB36" w14:textId="77777777" w:rsidR="00480949" w:rsidRPr="002B751C" w:rsidRDefault="00480949" w:rsidP="00480949">
      <w:pPr>
        <w:pStyle w:val="a3"/>
      </w:pPr>
    </w:p>
    <w:p w14:paraId="4E9E78BD" w14:textId="77777777" w:rsidR="00480949" w:rsidRPr="005F79E5" w:rsidRDefault="00480949" w:rsidP="00480949">
      <w:pPr>
        <w:pStyle w:val="a3"/>
        <w:rPr>
          <w:b/>
          <w:bCs/>
        </w:rPr>
      </w:pPr>
      <w:r w:rsidRPr="00993E9F">
        <w:rPr>
          <w:b/>
          <w:bCs/>
          <w:noProof/>
        </w:rPr>
        <w:lastRenderedPageBreak/>
        <w:drawing>
          <wp:inline distT="0" distB="0" distL="0" distR="0" wp14:anchorId="06AD14C6" wp14:editId="39029A57">
            <wp:extent cx="4711700" cy="2695073"/>
            <wp:effectExtent l="0" t="0" r="0" b="0"/>
            <wp:docPr id="34" name="그림 6" descr="테이블이(가) 표시된 사진&#10;&#10;자동 생성된 설명">
              <a:extLst xmlns:a="http://schemas.openxmlformats.org/drawingml/2006/main">
                <a:ext uri="{FF2B5EF4-FFF2-40B4-BE49-F238E27FC236}">
                  <a16:creationId xmlns:a16="http://schemas.microsoft.com/office/drawing/2014/main" id="{5AF1BA36-CB5F-25CD-153E-54111F748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descr="테이블이(가) 표시된 사진&#10;&#10;자동 생성된 설명">
                      <a:extLst>
                        <a:ext uri="{FF2B5EF4-FFF2-40B4-BE49-F238E27FC236}">
                          <a16:creationId xmlns:a16="http://schemas.microsoft.com/office/drawing/2014/main" id="{5AF1BA36-CB5F-25CD-153E-54111F7481E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23131" cy="2701611"/>
                    </a:xfrm>
                    <a:prstGeom prst="rect">
                      <a:avLst/>
                    </a:prstGeom>
                  </pic:spPr>
                </pic:pic>
              </a:graphicData>
            </a:graphic>
          </wp:inline>
        </w:drawing>
      </w:r>
    </w:p>
    <w:p w14:paraId="308AC77F" w14:textId="77777777" w:rsidR="00480949" w:rsidRDefault="00480949" w:rsidP="00480949">
      <w:pPr>
        <w:pStyle w:val="a3"/>
      </w:pPr>
      <w:r>
        <w:t>This table is brief structure of Efficient net b0 model.</w:t>
      </w:r>
    </w:p>
    <w:p w14:paraId="57142EFF" w14:textId="77777777" w:rsidR="00480949" w:rsidRDefault="00480949" w:rsidP="00480949">
      <w:pPr>
        <w:pStyle w:val="a3"/>
      </w:pPr>
      <w:r>
        <w:t>Actual model has much longer layers so it’s hard to show all of them.</w:t>
      </w:r>
    </w:p>
    <w:p w14:paraId="1E96BEEE" w14:textId="77777777" w:rsidR="00480949" w:rsidRDefault="00480949" w:rsidP="004D0AB4">
      <w:pPr>
        <w:pStyle w:val="a3"/>
        <w:rPr>
          <w:b/>
          <w:bCs/>
          <w:sz w:val="32"/>
          <w:szCs w:val="36"/>
        </w:rPr>
      </w:pPr>
    </w:p>
    <w:p w14:paraId="7DE83724" w14:textId="40913B25" w:rsidR="00E718CB" w:rsidRDefault="002D5C88" w:rsidP="004D0AB4">
      <w:pPr>
        <w:pStyle w:val="a3"/>
      </w:pPr>
      <w:r w:rsidRPr="002D5C88">
        <w:t>B0 is mobile sized architecture having 11M trainable parameters.</w:t>
      </w:r>
      <w:r w:rsidR="00291EAF">
        <w:rPr>
          <w:rFonts w:hint="eastAsia"/>
        </w:rPr>
        <w:t xml:space="preserve"> </w:t>
      </w:r>
      <w:r w:rsidRPr="002D5C88">
        <w:t xml:space="preserve">One can see that architecture uses 7 inverted residual </w:t>
      </w:r>
      <w:proofErr w:type="gramStart"/>
      <w:r w:rsidRPr="002D5C88">
        <w:t>blocks</w:t>
      </w:r>
      <w:proofErr w:type="gramEnd"/>
      <w:r w:rsidRPr="002D5C88">
        <w:t xml:space="preserve"> but each is having different settings. These blocks also use squeeze &amp; excitation block along with swish activation.</w:t>
      </w:r>
    </w:p>
    <w:p w14:paraId="7CE4A1DE" w14:textId="6A22B2CA" w:rsidR="009642F7" w:rsidRDefault="009642F7" w:rsidP="004D0AB4">
      <w:pPr>
        <w:pStyle w:val="a3"/>
      </w:pPr>
    </w:p>
    <w:p w14:paraId="690059DB" w14:textId="44EDBE08" w:rsidR="009642F7" w:rsidRDefault="00291EAF" w:rsidP="009642F7">
      <w:pPr>
        <w:pStyle w:val="a3"/>
      </w:pPr>
      <w:r>
        <w:t>-</w:t>
      </w:r>
      <w:r w:rsidR="009642F7">
        <w:t>Swish Activation</w:t>
      </w:r>
    </w:p>
    <w:p w14:paraId="4EF48B7C" w14:textId="183AA04A" w:rsidR="009642F7" w:rsidRDefault="009642F7" w:rsidP="009642F7">
      <w:pPr>
        <w:pStyle w:val="a3"/>
      </w:pPr>
      <w:proofErr w:type="spellStart"/>
      <w:r>
        <w:t>ReLu</w:t>
      </w:r>
      <w:proofErr w:type="spellEnd"/>
      <w:r>
        <w:t xml:space="preserve"> works </w:t>
      </w:r>
      <w:proofErr w:type="gramStart"/>
      <w:r>
        <w:t>pretty well</w:t>
      </w:r>
      <w:proofErr w:type="gramEnd"/>
      <w:r>
        <w:t xml:space="preserve">, but it got a problem, it nullifies negative values and thus derivatives are zero for all negative values. There are many known alternatives to tackle this problem like leaky </w:t>
      </w:r>
      <w:proofErr w:type="spellStart"/>
      <w:r>
        <w:t>ReLu</w:t>
      </w:r>
      <w:proofErr w:type="spellEnd"/>
      <w:r>
        <w:t xml:space="preserve">, Elu, </w:t>
      </w:r>
      <w:proofErr w:type="spellStart"/>
      <w:r>
        <w:t>Selu</w:t>
      </w:r>
      <w:proofErr w:type="spellEnd"/>
      <w:r>
        <w:t xml:space="preserve"> etc., but none of them has proven consistent. </w:t>
      </w:r>
      <w:proofErr w:type="gramStart"/>
      <w:r>
        <w:t>So</w:t>
      </w:r>
      <w:proofErr w:type="gramEnd"/>
      <w:r>
        <w:t xml:space="preserve"> Google Brain team suggested a newer activation that tends to work better for deeper networks than </w:t>
      </w:r>
      <w:proofErr w:type="spellStart"/>
      <w:r>
        <w:t>ReLU</w:t>
      </w:r>
      <w:proofErr w:type="spellEnd"/>
      <w:r>
        <w:t xml:space="preserve"> which is a Swish activation. They proved that if we replace Swish with </w:t>
      </w:r>
      <w:proofErr w:type="spellStart"/>
      <w:r>
        <w:t>ReLu</w:t>
      </w:r>
      <w:proofErr w:type="spellEnd"/>
      <w:r>
        <w:t xml:space="preserve"> on InceptionResNetV2, we can achieve 0.6% more accuracy on ImageNet dataset.</w:t>
      </w:r>
    </w:p>
    <w:p w14:paraId="1697ECD7" w14:textId="4ED5D69B" w:rsidR="009642F7" w:rsidRDefault="009642F7" w:rsidP="009642F7">
      <w:pPr>
        <w:pStyle w:val="a3"/>
      </w:pPr>
    </w:p>
    <w:p w14:paraId="7C96D0CC" w14:textId="77777777" w:rsidR="009642F7" w:rsidRDefault="009642F7" w:rsidP="009642F7">
      <w:pPr>
        <w:pStyle w:val="a3"/>
      </w:pPr>
    </w:p>
    <w:p w14:paraId="5031D403" w14:textId="09248B7E" w:rsidR="009642F7" w:rsidRDefault="009642F7" w:rsidP="009642F7">
      <w:pPr>
        <w:pStyle w:val="a3"/>
      </w:pPr>
      <w:r w:rsidRPr="009642F7">
        <w:t>Swish(x) = x * sigmoid(x)</w:t>
      </w:r>
      <w:r>
        <w:t xml:space="preserve"> </w:t>
      </w:r>
    </w:p>
    <w:p w14:paraId="5E4041C7" w14:textId="056A90FE" w:rsidR="009642F7" w:rsidRDefault="009642F7" w:rsidP="009642F7">
      <w:pPr>
        <w:pStyle w:val="a3"/>
      </w:pPr>
      <w:r>
        <w:rPr>
          <w:noProof/>
        </w:rPr>
        <w:drawing>
          <wp:inline distT="0" distB="0" distL="0" distR="0" wp14:anchorId="6567FC2B" wp14:editId="72402264">
            <wp:extent cx="4419600" cy="2115787"/>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6545" cy="2119112"/>
                    </a:xfrm>
                    <a:prstGeom prst="rect">
                      <a:avLst/>
                    </a:prstGeom>
                    <a:noFill/>
                    <a:ln>
                      <a:noFill/>
                    </a:ln>
                  </pic:spPr>
                </pic:pic>
              </a:graphicData>
            </a:graphic>
          </wp:inline>
        </w:drawing>
      </w:r>
    </w:p>
    <w:p w14:paraId="64490B81" w14:textId="3F7E280C" w:rsidR="009642F7" w:rsidRDefault="009642F7" w:rsidP="009642F7">
      <w:pPr>
        <w:pStyle w:val="a3"/>
      </w:pPr>
      <w:proofErr w:type="gramStart"/>
      <w:r w:rsidRPr="009642F7">
        <w:lastRenderedPageBreak/>
        <w:t>It’s</w:t>
      </w:r>
      <w:proofErr w:type="gramEnd"/>
      <w:r w:rsidRPr="009642F7">
        <w:t xml:space="preserve"> gradient looks as shown in the below image</w:t>
      </w:r>
    </w:p>
    <w:p w14:paraId="05D8A0C7" w14:textId="3BCE100B" w:rsidR="002D5C88" w:rsidRDefault="009642F7" w:rsidP="004D0AB4">
      <w:pPr>
        <w:pStyle w:val="a3"/>
      </w:pPr>
      <w:r>
        <w:rPr>
          <w:noProof/>
        </w:rPr>
        <w:drawing>
          <wp:inline distT="0" distB="0" distL="0" distR="0" wp14:anchorId="365A3BBE" wp14:editId="417E6897">
            <wp:extent cx="5731510" cy="129667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96670"/>
                    </a:xfrm>
                    <a:prstGeom prst="rect">
                      <a:avLst/>
                    </a:prstGeom>
                    <a:noFill/>
                    <a:ln>
                      <a:noFill/>
                    </a:ln>
                  </pic:spPr>
                </pic:pic>
              </a:graphicData>
            </a:graphic>
          </wp:inline>
        </w:drawing>
      </w:r>
    </w:p>
    <w:p w14:paraId="6B4A5288" w14:textId="1D4D11C3" w:rsidR="009642F7" w:rsidRDefault="009642F7" w:rsidP="004D0AB4">
      <w:pPr>
        <w:pStyle w:val="a3"/>
      </w:pPr>
    </w:p>
    <w:p w14:paraId="7DD3E7A6" w14:textId="691E27E7" w:rsidR="009642F7" w:rsidRDefault="00291EAF" w:rsidP="009642F7">
      <w:pPr>
        <w:pStyle w:val="a3"/>
      </w:pPr>
      <w:r>
        <w:t>-</w:t>
      </w:r>
      <w:r w:rsidR="009642F7">
        <w:t>Inverted Residual Block</w:t>
      </w:r>
    </w:p>
    <w:p w14:paraId="2DD1832E" w14:textId="6BAB471F" w:rsidR="009642F7" w:rsidRDefault="009642F7" w:rsidP="009642F7">
      <w:pPr>
        <w:pStyle w:val="a3"/>
      </w:pPr>
      <w:r>
        <w:t xml:space="preserve">The idea of a residual block was introduced in </w:t>
      </w:r>
      <w:proofErr w:type="spellStart"/>
      <w:r>
        <w:t>MobileNet</w:t>
      </w:r>
      <w:proofErr w:type="spellEnd"/>
      <w:r>
        <w:t xml:space="preserve"> architecture. </w:t>
      </w:r>
      <w:proofErr w:type="spellStart"/>
      <w:r>
        <w:t>MobileNet</w:t>
      </w:r>
      <w:proofErr w:type="spellEnd"/>
      <w:r>
        <w:t xml:space="preserve"> uses </w:t>
      </w:r>
      <w:proofErr w:type="spellStart"/>
      <w:r>
        <w:t>depthwise</w:t>
      </w:r>
      <w:proofErr w:type="spellEnd"/>
      <w:r>
        <w:t xml:space="preserve"> separable convolution inside the residual block which uses </w:t>
      </w:r>
      <w:proofErr w:type="spellStart"/>
      <w:r>
        <w:t>depthwise</w:t>
      </w:r>
      <w:proofErr w:type="spellEnd"/>
      <w:r>
        <w:t xml:space="preserve"> convolution first and then pointwise convolution. This approach decreases trainable parameters by a large number.</w:t>
      </w:r>
    </w:p>
    <w:p w14:paraId="0F293B21" w14:textId="051A1800" w:rsidR="009642F7" w:rsidRDefault="009642F7" w:rsidP="009642F7">
      <w:pPr>
        <w:pStyle w:val="a3"/>
      </w:pPr>
      <w:r>
        <w:t xml:space="preserve">In an original residual block in </w:t>
      </w:r>
      <w:proofErr w:type="spellStart"/>
      <w:r>
        <w:t>ResNet</w:t>
      </w:r>
      <w:proofErr w:type="spellEnd"/>
      <w:r>
        <w:t>, skip connections are used to connect wide layers and there are fewer numbers of channels inside a block.</w:t>
      </w:r>
      <w:r>
        <w:rPr>
          <w:rFonts w:hint="eastAsia"/>
        </w:rPr>
        <w:t xml:space="preserve"> </w:t>
      </w:r>
      <w:r w:rsidRPr="009642F7">
        <w:t>The inverted residual block does the opposite, skip connections connects narrow layers while</w:t>
      </w:r>
      <w:r>
        <w:t xml:space="preserve"> </w:t>
      </w:r>
      <w:r w:rsidRPr="009642F7">
        <w:t>wider layers are between skip connections.</w:t>
      </w:r>
    </w:p>
    <w:p w14:paraId="55177717" w14:textId="2A580064" w:rsidR="009642F7" w:rsidRDefault="009642F7" w:rsidP="009642F7">
      <w:pPr>
        <w:pStyle w:val="a3"/>
      </w:pPr>
      <w:r>
        <w:rPr>
          <w:noProof/>
        </w:rPr>
        <w:drawing>
          <wp:inline distT="0" distB="0" distL="0" distR="0" wp14:anchorId="10BEF5AA" wp14:editId="45BBC087">
            <wp:extent cx="5731510" cy="2334895"/>
            <wp:effectExtent l="0" t="0" r="2540" b="82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34895"/>
                    </a:xfrm>
                    <a:prstGeom prst="rect">
                      <a:avLst/>
                    </a:prstGeom>
                    <a:noFill/>
                    <a:ln>
                      <a:noFill/>
                    </a:ln>
                  </pic:spPr>
                </pic:pic>
              </a:graphicData>
            </a:graphic>
          </wp:inline>
        </w:drawing>
      </w:r>
    </w:p>
    <w:p w14:paraId="3D189D50" w14:textId="6B81AEDC" w:rsidR="00735BF2" w:rsidRDefault="00291EAF" w:rsidP="00735BF2">
      <w:pPr>
        <w:pStyle w:val="a3"/>
      </w:pPr>
      <w:r>
        <w:t>-</w:t>
      </w:r>
      <w:r w:rsidR="00735BF2">
        <w:t>Squeeze and Excitation Block</w:t>
      </w:r>
    </w:p>
    <w:p w14:paraId="675593B2" w14:textId="0DC20F7B" w:rsidR="00735BF2" w:rsidRDefault="00735BF2" w:rsidP="00735BF2">
      <w:pPr>
        <w:pStyle w:val="a3"/>
      </w:pPr>
      <w:r>
        <w:t>When CNN creates output feature map from a convolutional layer, it gives equal weightage to each of channels. Squeeze and excitation block is a method to give weightage to each channel instead of treating them all equally.</w:t>
      </w:r>
    </w:p>
    <w:p w14:paraId="36D2A2D4" w14:textId="59100062" w:rsidR="009642F7" w:rsidRDefault="00735BF2" w:rsidP="00735BF2">
      <w:pPr>
        <w:pStyle w:val="a3"/>
      </w:pPr>
      <w:r>
        <w:t>SE block gives the output of shape (1 x 1 x channels) which specifies the weightage for each channel and the great thing is that neural network can learn this weightage by itself like other parameters.</w:t>
      </w:r>
    </w:p>
    <w:p w14:paraId="58BB2A6C" w14:textId="580D157F" w:rsidR="002D5C88" w:rsidRDefault="002D5C88" w:rsidP="004D0AB4">
      <w:pPr>
        <w:pStyle w:val="a3"/>
      </w:pPr>
      <w:r>
        <w:t xml:space="preserve">Performance of </w:t>
      </w:r>
      <w:proofErr w:type="spellStart"/>
      <w:r>
        <w:t>EfficientNets</w:t>
      </w:r>
      <w:proofErr w:type="spellEnd"/>
      <w:r>
        <w:t xml:space="preserve"> family on ImageNet dataset.</w:t>
      </w:r>
    </w:p>
    <w:p w14:paraId="54DC15D6" w14:textId="6FA00F12" w:rsidR="00291EAF" w:rsidRDefault="00291EAF" w:rsidP="00291EAF">
      <w:pPr>
        <w:pStyle w:val="a3"/>
      </w:pPr>
    </w:p>
    <w:p w14:paraId="58D70A13" w14:textId="0934F5C2" w:rsidR="00735BF2" w:rsidRDefault="00291EAF" w:rsidP="00291EAF">
      <w:pPr>
        <w:pStyle w:val="a3"/>
      </w:pPr>
      <w:r>
        <w:rPr>
          <w:rFonts w:hint="eastAsia"/>
        </w:rPr>
        <w:t>A</w:t>
      </w:r>
      <w:r>
        <w:t xml:space="preserve">nd </w:t>
      </w:r>
      <w:proofErr w:type="spellStart"/>
      <w:r>
        <w:t>EfficientNet</w:t>
      </w:r>
      <w:proofErr w:type="spellEnd"/>
      <w:r>
        <w:t xml:space="preserve"> Uses 7 </w:t>
      </w:r>
      <w:proofErr w:type="spellStart"/>
      <w:r>
        <w:t>MBConvblocks</w:t>
      </w:r>
      <w:proofErr w:type="spellEnd"/>
      <w:r>
        <w:t>.</w:t>
      </w:r>
      <w:r>
        <w:rPr>
          <w:rFonts w:hint="eastAsia"/>
        </w:rPr>
        <w:t xml:space="preserve"> </w:t>
      </w:r>
      <w:proofErr w:type="spellStart"/>
      <w:r>
        <w:t>MBConv</w:t>
      </w:r>
      <w:proofErr w:type="spellEnd"/>
      <w:r>
        <w:t xml:space="preserve"> block takes two inputs, first is data and the other is block arguments. The data is output from the last layer. A block argument is a collection of attributes to be used inside an </w:t>
      </w:r>
      <w:proofErr w:type="spellStart"/>
      <w:r>
        <w:t>MBConv</w:t>
      </w:r>
      <w:proofErr w:type="spellEnd"/>
      <w:r>
        <w:t xml:space="preserve"> block like input filters, output filters, expansion ratio, squeeze ratio etc.</w:t>
      </w:r>
    </w:p>
    <w:p w14:paraId="2A458A9F" w14:textId="2174502A" w:rsidR="002D5C88" w:rsidRDefault="002D5C88" w:rsidP="004D0AB4">
      <w:pPr>
        <w:pStyle w:val="a3"/>
      </w:pPr>
    </w:p>
    <w:p w14:paraId="06341C39" w14:textId="77777777" w:rsidR="00480949" w:rsidRDefault="00480949" w:rsidP="004D0AB4">
      <w:pPr>
        <w:pStyle w:val="a3"/>
      </w:pPr>
    </w:p>
    <w:p w14:paraId="57EE6A44" w14:textId="1ABEE0FD" w:rsidR="00291EAF" w:rsidRPr="00291EAF" w:rsidRDefault="00291EAF" w:rsidP="004D0AB4">
      <w:pPr>
        <w:pStyle w:val="a3"/>
      </w:pPr>
      <w:r>
        <w:lastRenderedPageBreak/>
        <w:t>Our model’s brief shape of layers.</w:t>
      </w:r>
    </w:p>
    <w:p w14:paraId="613178CA" w14:textId="65E37FFC" w:rsidR="00993E9F" w:rsidRDefault="00E718CB" w:rsidP="004D0AB4">
      <w:pPr>
        <w:pStyle w:val="a3"/>
      </w:pPr>
      <w:r w:rsidRPr="00E718CB">
        <w:rPr>
          <w:noProof/>
        </w:rPr>
        <w:drawing>
          <wp:inline distT="0" distB="0" distL="0" distR="0" wp14:anchorId="43E06839" wp14:editId="3A082FC5">
            <wp:extent cx="5553202" cy="3455326"/>
            <wp:effectExtent l="0" t="0" r="0" b="0"/>
            <wp:docPr id="38" name="그림 4" descr="테이블이(가) 표시된 사진&#10;&#10;자동 생성된 설명">
              <a:extLst xmlns:a="http://schemas.openxmlformats.org/drawingml/2006/main">
                <a:ext uri="{FF2B5EF4-FFF2-40B4-BE49-F238E27FC236}">
                  <a16:creationId xmlns:a16="http://schemas.microsoft.com/office/drawing/2014/main" id="{0ABC2E3B-97C1-157E-5EEB-4CD5F039E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4" descr="테이블이(가) 표시된 사진&#10;&#10;자동 생성된 설명">
                      <a:extLst>
                        <a:ext uri="{FF2B5EF4-FFF2-40B4-BE49-F238E27FC236}">
                          <a16:creationId xmlns:a16="http://schemas.microsoft.com/office/drawing/2014/main" id="{0ABC2E3B-97C1-157E-5EEB-4CD5F039ECC8}"/>
                        </a:ext>
                      </a:extLst>
                    </pic:cNvPr>
                    <pic:cNvPicPr>
                      <a:picLocks noChangeAspect="1"/>
                    </pic:cNvPicPr>
                  </pic:nvPicPr>
                  <pic:blipFill>
                    <a:blip r:embed="rId41"/>
                    <a:stretch>
                      <a:fillRect/>
                    </a:stretch>
                  </pic:blipFill>
                  <pic:spPr>
                    <a:xfrm>
                      <a:off x="0" y="0"/>
                      <a:ext cx="5553202" cy="3455326"/>
                    </a:xfrm>
                    <a:prstGeom prst="rect">
                      <a:avLst/>
                    </a:prstGeom>
                  </pic:spPr>
                </pic:pic>
              </a:graphicData>
            </a:graphic>
          </wp:inline>
        </w:drawing>
      </w:r>
    </w:p>
    <w:p w14:paraId="04CAB4BF" w14:textId="63B1E0C1" w:rsidR="00E718CB" w:rsidRDefault="00E718CB" w:rsidP="00E718CB">
      <w:pPr>
        <w:pStyle w:val="a3"/>
        <w:jc w:val="center"/>
      </w:pPr>
      <w:r w:rsidRPr="00E718CB">
        <w:rPr>
          <w:noProof/>
        </w:rPr>
        <mc:AlternateContent>
          <mc:Choice Requires="wps">
            <w:drawing>
              <wp:anchor distT="0" distB="0" distL="114300" distR="114300" simplePos="0" relativeHeight="251659264" behindDoc="0" locked="0" layoutInCell="1" allowOverlap="1" wp14:anchorId="49AD25A6" wp14:editId="01E977AD">
                <wp:simplePos x="0" y="0"/>
                <wp:positionH relativeFrom="column">
                  <wp:posOffset>2476500</wp:posOffset>
                </wp:positionH>
                <wp:positionV relativeFrom="paragraph">
                  <wp:posOffset>38100</wp:posOffset>
                </wp:positionV>
                <wp:extent cx="461665" cy="284732"/>
                <wp:effectExtent l="0" t="0" r="0" b="0"/>
                <wp:wrapNone/>
                <wp:docPr id="40" name="TextBox 10"/>
                <wp:cNvGraphicFramePr/>
                <a:graphic xmlns:a="http://schemas.openxmlformats.org/drawingml/2006/main">
                  <a:graphicData uri="http://schemas.microsoft.com/office/word/2010/wordprocessingShape">
                    <wps:wsp>
                      <wps:cNvSpPr txBox="1"/>
                      <wps:spPr>
                        <a:xfrm>
                          <a:off x="0" y="0"/>
                          <a:ext cx="461665" cy="284732"/>
                        </a:xfrm>
                        <a:prstGeom prst="rect">
                          <a:avLst/>
                        </a:prstGeom>
                        <a:noFill/>
                      </wps:spPr>
                      <wps:txbx>
                        <w:txbxContent>
                          <w:p w14:paraId="535FBF7C" w14:textId="77777777" w:rsidR="00E718CB" w:rsidRDefault="00E718CB" w:rsidP="00E718CB">
                            <w:pPr>
                              <w:rPr>
                                <w:rFonts w:hAnsi="맑은 고딕"/>
                                <w:color w:val="000000" w:themeColor="text1"/>
                                <w:kern w:val="24"/>
                                <w:sz w:val="36"/>
                                <w:szCs w:val="36"/>
                              </w:rPr>
                            </w:pPr>
                            <w:r>
                              <w:rPr>
                                <w:rFonts w:hAnsi="맑은 고딕" w:hint="eastAsia"/>
                                <w:color w:val="000000" w:themeColor="text1"/>
                                <w:kern w:val="24"/>
                                <w:sz w:val="36"/>
                                <w:szCs w:val="36"/>
                              </w:rPr>
                              <w:t>…</w:t>
                            </w:r>
                          </w:p>
                        </w:txbxContent>
                      </wps:txbx>
                      <wps:bodyPr vert="eaVert" wrap="square" rtlCol="0">
                        <a:spAutoFit/>
                      </wps:bodyPr>
                    </wps:wsp>
                  </a:graphicData>
                </a:graphic>
              </wp:anchor>
            </w:drawing>
          </mc:Choice>
          <mc:Fallback>
            <w:pict>
              <v:shapetype w14:anchorId="49AD25A6" id="_x0000_t202" coordsize="21600,21600" o:spt="202" path="m,l,21600r21600,l21600,xe">
                <v:stroke joinstyle="miter"/>
                <v:path gradientshapeok="t" o:connecttype="rect"/>
              </v:shapetype>
              <v:shape id="TextBox 10" o:spid="_x0000_s1026" type="#_x0000_t202" style="position:absolute;left:0;text-align:left;margin-left:195pt;margin-top:3pt;width:36.35pt;height:2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yHhwEAAPYCAAAOAAAAZHJzL2Uyb0RvYy54bWysUsGOEzEMvSPxD1HudNqylNWo0xWwWi4I&#10;kBb2nmaczkiTONhpZ/r3OGm3RXBDe3ES23l+fvb6bvKDOgBxj6HRi9lcKwgW2z7sGv3zx8ObW604&#10;mdCaAQM0+gis7zavX63HWMMSOxxaICUggesxNrpLKdZVxbYDb3iGEYIEHZI3SZ60q1oyo6D7oVrO&#10;56tqRGojoQVm8d6fgnpT8J0Dm745x5DU0GjhloqlYrfZVpu1qXdkYtfbMw3zHyy86YMUvUDdm2TU&#10;nvp/oHxvCRldmln0FTrXWyg9SDeL+V/dPHYmQulFxOF4kYlfDtZ+PTzG76TS9BEnGWAWZIxcszhz&#10;P5Mjn09hqiQuEh4vssGUlBXnzWqxWr3TykpoeXvz/u0yo1TXz5E4fQb0Kl8aTTKVIpY5fOF0Sn1O&#10;ybUCPvTDkP1XJvmWpu10prfF9iisZfEED8yTnFqNMsZG86+9IdCK0vAJy9QzJscP+yS4pVwGOyGc&#10;a4i4hfB5EfL0/nyXrOu6bn4DAAD//wMAUEsDBBQABgAIAAAAIQAgXJxP4AAAAAgBAAAPAAAAZHJz&#10;L2Rvd25yZXYueG1sTI/BTsMwEETvSPyDtUjcqEOhaQnZVICE1Bs0VBXcnHhJIuJ1sN0m8PWYE5xG&#10;q1nNvMnXk+nFkZzvLCNczhIQxLXVHTcIu5fHixUIHxRr1VsmhC/ysC5OT3KVaTvylo5laEQMYZ8p&#10;hDaEIZPS1y0Z5Wd2II7eu3VGhXi6RmqnxhhuejlPklQa1XFsaNVADy3VH+XBIIybtx3tJ32/KDf0&#10;/J1+VtvXJ4d4fjbd3YIINIW/Z/jFj+hQRKbKHlh70SNc3SRxS0BIo0T/Op0vQVQIi2QFssjl/wHF&#10;DwAAAP//AwBQSwECLQAUAAYACAAAACEAtoM4kv4AAADhAQAAEwAAAAAAAAAAAAAAAAAAAAAAW0Nv&#10;bnRlbnRfVHlwZXNdLnhtbFBLAQItABQABgAIAAAAIQA4/SH/1gAAAJQBAAALAAAAAAAAAAAAAAAA&#10;AC8BAABfcmVscy8ucmVsc1BLAQItABQABgAIAAAAIQA5EyyHhwEAAPYCAAAOAAAAAAAAAAAAAAAA&#10;AC4CAABkcnMvZTJvRG9jLnhtbFBLAQItABQABgAIAAAAIQAgXJxP4AAAAAgBAAAPAAAAAAAAAAAA&#10;AAAAAOEDAABkcnMvZG93bnJldi54bWxQSwUGAAAAAAQABADzAAAA7gQAAAAA&#10;" filled="f" stroked="f">
                <v:textbox style="layout-flow:vertical-ideographic;mso-fit-shape-to-text:t">
                  <w:txbxContent>
                    <w:p w14:paraId="535FBF7C" w14:textId="77777777" w:rsidR="00E718CB" w:rsidRDefault="00E718CB" w:rsidP="00E718CB">
                      <w:pPr>
                        <w:rPr>
                          <w:rFonts w:hAnsi="맑은 고딕"/>
                          <w:color w:val="000000" w:themeColor="text1"/>
                          <w:kern w:val="24"/>
                          <w:sz w:val="36"/>
                          <w:szCs w:val="36"/>
                        </w:rPr>
                      </w:pPr>
                      <w:r>
                        <w:rPr>
                          <w:rFonts w:hAnsi="맑은 고딕" w:hint="eastAsia"/>
                          <w:color w:val="000000" w:themeColor="text1"/>
                          <w:kern w:val="24"/>
                          <w:sz w:val="36"/>
                          <w:szCs w:val="36"/>
                        </w:rPr>
                        <w:t>…</w:t>
                      </w:r>
                    </w:p>
                  </w:txbxContent>
                </v:textbox>
              </v:shape>
            </w:pict>
          </mc:Fallback>
        </mc:AlternateContent>
      </w:r>
    </w:p>
    <w:p w14:paraId="4BB0FF4D" w14:textId="04EAA7F7" w:rsidR="00E718CB" w:rsidRPr="00993E9F" w:rsidRDefault="00E718CB" w:rsidP="004D0AB4">
      <w:pPr>
        <w:pStyle w:val="a3"/>
      </w:pPr>
      <w:r w:rsidRPr="00E718CB">
        <w:rPr>
          <w:noProof/>
        </w:rPr>
        <w:drawing>
          <wp:inline distT="0" distB="0" distL="0" distR="0" wp14:anchorId="393A65F4" wp14:editId="10661676">
            <wp:extent cx="5118005" cy="1400303"/>
            <wp:effectExtent l="0" t="0" r="6985" b="0"/>
            <wp:docPr id="39" name="그림 8" descr="테이블이(가) 표시된 사진&#10;&#10;자동 생성된 설명">
              <a:extLst xmlns:a="http://schemas.openxmlformats.org/drawingml/2006/main">
                <a:ext uri="{FF2B5EF4-FFF2-40B4-BE49-F238E27FC236}">
                  <a16:creationId xmlns:a16="http://schemas.microsoft.com/office/drawing/2014/main" id="{A9F4A782-FBF4-9630-D9D1-C5A2F1F2D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8" descr="테이블이(가) 표시된 사진&#10;&#10;자동 생성된 설명">
                      <a:extLst>
                        <a:ext uri="{FF2B5EF4-FFF2-40B4-BE49-F238E27FC236}">
                          <a16:creationId xmlns:a16="http://schemas.microsoft.com/office/drawing/2014/main" id="{A9F4A782-FBF4-9630-D9D1-C5A2F1F2D041}"/>
                        </a:ext>
                      </a:extLst>
                    </pic:cNvPr>
                    <pic:cNvPicPr>
                      <a:picLocks noChangeAspect="1"/>
                    </pic:cNvPicPr>
                  </pic:nvPicPr>
                  <pic:blipFill>
                    <a:blip r:embed="rId42"/>
                    <a:stretch>
                      <a:fillRect/>
                    </a:stretch>
                  </pic:blipFill>
                  <pic:spPr>
                    <a:xfrm>
                      <a:off x="0" y="0"/>
                      <a:ext cx="5118005" cy="1400303"/>
                    </a:xfrm>
                    <a:prstGeom prst="rect">
                      <a:avLst/>
                    </a:prstGeom>
                  </pic:spPr>
                </pic:pic>
              </a:graphicData>
            </a:graphic>
          </wp:inline>
        </w:drawing>
      </w:r>
    </w:p>
    <w:p w14:paraId="4ECAF784" w14:textId="27C9F8D1" w:rsidR="005F79E5" w:rsidRDefault="005F79E5" w:rsidP="004D0AB4">
      <w:pPr>
        <w:pStyle w:val="a3"/>
      </w:pPr>
    </w:p>
    <w:p w14:paraId="0A5B3887" w14:textId="77777777" w:rsidR="00291EAF" w:rsidRDefault="00291EAF" w:rsidP="004D0AB4">
      <w:pPr>
        <w:pStyle w:val="a3"/>
      </w:pPr>
    </w:p>
    <w:p w14:paraId="18DF0CD5" w14:textId="77777777" w:rsidR="00E718CB" w:rsidRDefault="005F79E5" w:rsidP="005F79E5">
      <w:pPr>
        <w:pStyle w:val="a3"/>
      </w:pPr>
      <w:r w:rsidRPr="005F79E5">
        <w:t>After the code of learning Efficient Net B0 as pretrained model, we add globalAveragePooling2D layer.</w:t>
      </w:r>
      <w:r>
        <w:rPr>
          <w:rFonts w:hint="eastAsia"/>
        </w:rPr>
        <w:t xml:space="preserve"> </w:t>
      </w:r>
    </w:p>
    <w:p w14:paraId="3C48DF5A" w14:textId="77777777" w:rsidR="00E718CB" w:rsidRDefault="00E718CB" w:rsidP="005F79E5">
      <w:pPr>
        <w:pStyle w:val="a3"/>
      </w:pPr>
      <w:r w:rsidRPr="00E718CB">
        <w:rPr>
          <w:noProof/>
        </w:rPr>
        <w:drawing>
          <wp:inline distT="0" distB="0" distL="0" distR="0" wp14:anchorId="7B5D80A6" wp14:editId="7448815B">
            <wp:extent cx="5731510" cy="1886585"/>
            <wp:effectExtent l="0" t="0" r="2540" b="0"/>
            <wp:docPr id="41" name="그림 2" descr="텍스트이(가) 표시된 사진&#10;&#10;자동 생성된 설명">
              <a:extLst xmlns:a="http://schemas.openxmlformats.org/drawingml/2006/main">
                <a:ext uri="{FF2B5EF4-FFF2-40B4-BE49-F238E27FC236}">
                  <a16:creationId xmlns:a16="http://schemas.microsoft.com/office/drawing/2014/main" id="{EB2042E4-74F1-2C77-3A4C-1B416E16C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2" descr="텍스트이(가) 표시된 사진&#10;&#10;자동 생성된 설명">
                      <a:extLst>
                        <a:ext uri="{FF2B5EF4-FFF2-40B4-BE49-F238E27FC236}">
                          <a16:creationId xmlns:a16="http://schemas.microsoft.com/office/drawing/2014/main" id="{EB2042E4-74F1-2C77-3A4C-1B416E16C7ED}"/>
                        </a:ext>
                      </a:extLst>
                    </pic:cNvPr>
                    <pic:cNvPicPr>
                      <a:picLocks noChangeAspect="1"/>
                    </pic:cNvPicPr>
                  </pic:nvPicPr>
                  <pic:blipFill>
                    <a:blip r:embed="rId43"/>
                    <a:stretch>
                      <a:fillRect/>
                    </a:stretch>
                  </pic:blipFill>
                  <pic:spPr>
                    <a:xfrm>
                      <a:off x="0" y="0"/>
                      <a:ext cx="5731510" cy="1886585"/>
                    </a:xfrm>
                    <a:prstGeom prst="rect">
                      <a:avLst/>
                    </a:prstGeom>
                  </pic:spPr>
                </pic:pic>
              </a:graphicData>
            </a:graphic>
          </wp:inline>
        </w:drawing>
      </w:r>
      <w:r w:rsidR="005F79E5" w:rsidRPr="005F79E5">
        <w:t xml:space="preserve"> </w:t>
      </w:r>
    </w:p>
    <w:p w14:paraId="2A925166" w14:textId="77777777" w:rsidR="00E718CB" w:rsidRDefault="00E718CB" w:rsidP="005F79E5">
      <w:pPr>
        <w:pStyle w:val="a3"/>
      </w:pPr>
    </w:p>
    <w:p w14:paraId="754935DF" w14:textId="538B85A1" w:rsidR="00E718CB" w:rsidRPr="005F79E5" w:rsidRDefault="00E718CB" w:rsidP="005F79E5">
      <w:pPr>
        <w:pStyle w:val="a3"/>
      </w:pPr>
      <w:r w:rsidRPr="00E718CB">
        <w:rPr>
          <w:noProof/>
        </w:rPr>
        <w:lastRenderedPageBreak/>
        <w:drawing>
          <wp:inline distT="0" distB="0" distL="0" distR="0" wp14:anchorId="1BFA235B" wp14:editId="6F42A896">
            <wp:extent cx="4474034" cy="3331210"/>
            <wp:effectExtent l="0" t="0" r="3175" b="2540"/>
            <wp:docPr id="6" name="그림 5" descr="테이블이(가) 표시된 사진&#10;&#10;자동 생성된 설명">
              <a:extLst xmlns:a="http://schemas.openxmlformats.org/drawingml/2006/main">
                <a:ext uri="{FF2B5EF4-FFF2-40B4-BE49-F238E27FC236}">
                  <a16:creationId xmlns:a16="http://schemas.microsoft.com/office/drawing/2014/main" id="{743F46EB-8286-43C8-5BCC-ACF09DD14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테이블이(가) 표시된 사진&#10;&#10;자동 생성된 설명">
                      <a:extLst>
                        <a:ext uri="{FF2B5EF4-FFF2-40B4-BE49-F238E27FC236}">
                          <a16:creationId xmlns:a16="http://schemas.microsoft.com/office/drawing/2014/main" id="{743F46EB-8286-43C8-5BCC-ACF09DD1486F}"/>
                        </a:ext>
                      </a:extLst>
                    </pic:cNvPr>
                    <pic:cNvPicPr>
                      <a:picLocks noChangeAspect="1"/>
                    </pic:cNvPicPr>
                  </pic:nvPicPr>
                  <pic:blipFill>
                    <a:blip r:embed="rId44"/>
                    <a:stretch>
                      <a:fillRect/>
                    </a:stretch>
                  </pic:blipFill>
                  <pic:spPr>
                    <a:xfrm>
                      <a:off x="0" y="0"/>
                      <a:ext cx="4480521" cy="3336040"/>
                    </a:xfrm>
                    <a:prstGeom prst="rect">
                      <a:avLst/>
                    </a:prstGeom>
                  </pic:spPr>
                </pic:pic>
              </a:graphicData>
            </a:graphic>
          </wp:inline>
        </w:drawing>
      </w:r>
    </w:p>
    <w:p w14:paraId="08343DBD" w14:textId="6CD88194" w:rsidR="005F79E5" w:rsidRPr="005F79E5" w:rsidRDefault="005F79E5" w:rsidP="005F79E5">
      <w:pPr>
        <w:pStyle w:val="a3"/>
      </w:pPr>
      <w:r w:rsidRPr="005F79E5">
        <w:t xml:space="preserve">And we </w:t>
      </w:r>
      <w:commentRangeStart w:id="9"/>
      <w:r w:rsidRPr="005F79E5">
        <w:t>use same optimizer</w:t>
      </w:r>
      <w:commentRangeEnd w:id="9"/>
      <w:r w:rsidR="009F76E8">
        <w:rPr>
          <w:rStyle w:val="a7"/>
        </w:rPr>
        <w:commentReference w:id="9"/>
      </w:r>
      <w:r w:rsidRPr="005F79E5">
        <w:t>, loss function, metric, and callbacks with the model including VGG19</w:t>
      </w:r>
      <w:r w:rsidR="00E718CB">
        <w:t>.</w:t>
      </w:r>
    </w:p>
    <w:p w14:paraId="4B15FB44" w14:textId="126EDFF9" w:rsidR="005F79E5" w:rsidRDefault="005F79E5" w:rsidP="005F79E5">
      <w:pPr>
        <w:pStyle w:val="a3"/>
      </w:pPr>
    </w:p>
    <w:p w14:paraId="3849C73A" w14:textId="558BB9C0" w:rsidR="00E718CB" w:rsidRPr="000E7E6B" w:rsidRDefault="00E718CB" w:rsidP="005F79E5">
      <w:pPr>
        <w:pStyle w:val="a3"/>
        <w:rPr>
          <w:b/>
          <w:bCs/>
        </w:rPr>
      </w:pPr>
      <w:r>
        <w:rPr>
          <w:noProof/>
        </w:rPr>
        <w:drawing>
          <wp:inline distT="0" distB="0" distL="0" distR="0" wp14:anchorId="6C61DC61" wp14:editId="0CFFFCA2">
            <wp:extent cx="5731510" cy="2180590"/>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80590"/>
                    </a:xfrm>
                    <a:prstGeom prst="rect">
                      <a:avLst/>
                    </a:prstGeom>
                  </pic:spPr>
                </pic:pic>
              </a:graphicData>
            </a:graphic>
          </wp:inline>
        </w:drawing>
      </w:r>
    </w:p>
    <w:p w14:paraId="11536921" w14:textId="77777777" w:rsidR="000E7E6B" w:rsidRPr="000E7E6B" w:rsidRDefault="000E7E6B" w:rsidP="000E7E6B">
      <w:pPr>
        <w:pStyle w:val="a3"/>
      </w:pPr>
      <w:r w:rsidRPr="000E7E6B">
        <w:rPr>
          <w:rFonts w:hint="eastAsia"/>
        </w:rPr>
        <w:t>These are the results of our model fitting. Validation binary accuracy converges to about 99%.</w:t>
      </w:r>
    </w:p>
    <w:p w14:paraId="47F4C18C" w14:textId="77777777" w:rsidR="000E7E6B" w:rsidRPr="000E7E6B" w:rsidRDefault="000E7E6B" w:rsidP="000E7E6B">
      <w:pPr>
        <w:pStyle w:val="a3"/>
      </w:pPr>
      <w:r w:rsidRPr="000E7E6B">
        <w:rPr>
          <w:rFonts w:hint="eastAsia"/>
        </w:rPr>
        <w:t>And then we predict the label of test data, putting the predicted label on csv file, and submit it.</w:t>
      </w:r>
    </w:p>
    <w:p w14:paraId="13B1F84C" w14:textId="77777777" w:rsidR="000E7E6B" w:rsidRPr="000E7E6B" w:rsidRDefault="000E7E6B" w:rsidP="000E7E6B">
      <w:pPr>
        <w:pStyle w:val="a3"/>
      </w:pPr>
      <w:r w:rsidRPr="000E7E6B">
        <w:rPr>
          <w:rFonts w:hint="eastAsia"/>
        </w:rPr>
        <w:t>We get 0.88103 of F1 score, and this brings best score we’</w:t>
      </w:r>
      <w:proofErr w:type="spellStart"/>
      <w:r w:rsidRPr="000E7E6B">
        <w:rPr>
          <w:rFonts w:hint="eastAsia"/>
        </w:rPr>
        <w:t>ve</w:t>
      </w:r>
      <w:proofErr w:type="spellEnd"/>
      <w:r w:rsidRPr="000E7E6B">
        <w:rPr>
          <w:rFonts w:hint="eastAsia"/>
        </w:rPr>
        <w:t xml:space="preserve"> ever tried through various models.</w:t>
      </w:r>
    </w:p>
    <w:p w14:paraId="03EC49FD" w14:textId="182B7CB1" w:rsidR="00D33B48" w:rsidRDefault="00D33B48" w:rsidP="005F79E5">
      <w:pPr>
        <w:pStyle w:val="a3"/>
        <w:rPr>
          <w:b/>
          <w:bCs/>
        </w:rPr>
      </w:pPr>
    </w:p>
    <w:p w14:paraId="575B5ECD" w14:textId="6750C9C5" w:rsidR="00480949" w:rsidRDefault="00480949" w:rsidP="005F79E5">
      <w:pPr>
        <w:pStyle w:val="a3"/>
        <w:rPr>
          <w:b/>
          <w:bCs/>
        </w:rPr>
      </w:pPr>
    </w:p>
    <w:p w14:paraId="2159689B" w14:textId="7E0EB435" w:rsidR="00480949" w:rsidRDefault="00480949" w:rsidP="005F79E5">
      <w:pPr>
        <w:pStyle w:val="a3"/>
        <w:rPr>
          <w:b/>
          <w:bCs/>
        </w:rPr>
      </w:pPr>
    </w:p>
    <w:p w14:paraId="15245469" w14:textId="2DC6FD10" w:rsidR="00480949" w:rsidRDefault="00480949" w:rsidP="005F79E5">
      <w:pPr>
        <w:pStyle w:val="a3"/>
        <w:rPr>
          <w:b/>
          <w:bCs/>
        </w:rPr>
      </w:pPr>
    </w:p>
    <w:p w14:paraId="45E71C23" w14:textId="4E2F55F0" w:rsidR="00480949" w:rsidRDefault="00480949" w:rsidP="005F79E5">
      <w:pPr>
        <w:pStyle w:val="a3"/>
        <w:rPr>
          <w:b/>
          <w:bCs/>
        </w:rPr>
      </w:pPr>
    </w:p>
    <w:p w14:paraId="0900AF42" w14:textId="7A502CFF" w:rsidR="00480949" w:rsidRDefault="00480949" w:rsidP="005F79E5">
      <w:pPr>
        <w:pStyle w:val="a3"/>
        <w:rPr>
          <w:b/>
          <w:bCs/>
        </w:rPr>
      </w:pPr>
    </w:p>
    <w:p w14:paraId="70DB316A" w14:textId="2403963D" w:rsidR="00480949" w:rsidRDefault="00480949" w:rsidP="005F79E5">
      <w:pPr>
        <w:pStyle w:val="a3"/>
        <w:rPr>
          <w:b/>
          <w:bCs/>
        </w:rPr>
      </w:pPr>
    </w:p>
    <w:p w14:paraId="38A756D6" w14:textId="77777777" w:rsidR="00480949" w:rsidRDefault="00480949" w:rsidP="005F79E5">
      <w:pPr>
        <w:pStyle w:val="a3"/>
        <w:rPr>
          <w:b/>
          <w:bCs/>
        </w:rPr>
      </w:pPr>
    </w:p>
    <w:p w14:paraId="4735B41C" w14:textId="77777777" w:rsidR="00312345" w:rsidRPr="00E05583" w:rsidRDefault="00312345" w:rsidP="00312345">
      <w:pPr>
        <w:pStyle w:val="a3"/>
        <w:rPr>
          <w:b/>
          <w:bCs/>
          <w:sz w:val="32"/>
          <w:szCs w:val="36"/>
        </w:rPr>
      </w:pPr>
      <w:r w:rsidRPr="00E05583">
        <w:rPr>
          <w:b/>
          <w:bCs/>
          <w:sz w:val="32"/>
          <w:szCs w:val="36"/>
        </w:rPr>
        <w:lastRenderedPageBreak/>
        <w:t>5. After participating this Competition</w:t>
      </w:r>
    </w:p>
    <w:p w14:paraId="724B7ADF" w14:textId="77777777" w:rsidR="00312345" w:rsidRDefault="00312345" w:rsidP="00312345">
      <w:pPr>
        <w:pStyle w:val="a3"/>
      </w:pPr>
    </w:p>
    <w:p w14:paraId="54B5C202" w14:textId="77777777" w:rsidR="00312345" w:rsidRDefault="00312345" w:rsidP="00312345">
      <w:pPr>
        <w:pStyle w:val="a3"/>
      </w:pPr>
      <w:r>
        <w:t>We are very glad to finish our project.</w:t>
      </w:r>
      <w:r>
        <w:rPr>
          <w:rFonts w:hint="eastAsia"/>
        </w:rPr>
        <w:t xml:space="preserve"> </w:t>
      </w:r>
      <w:r>
        <w:t xml:space="preserve">We worried a lot because almost </w:t>
      </w:r>
      <w:commentRangeStart w:id="10"/>
      <w:r>
        <w:t>members</w:t>
      </w:r>
      <w:commentRangeEnd w:id="10"/>
      <w:r w:rsidR="009F76E8">
        <w:rPr>
          <w:rStyle w:val="a7"/>
        </w:rPr>
        <w:commentReference w:id="10"/>
      </w:r>
      <w:r>
        <w:t xml:space="preserve"> are beginners in deep </w:t>
      </w:r>
      <w:proofErr w:type="gramStart"/>
      <w:r>
        <w:t>learning, and</w:t>
      </w:r>
      <w:proofErr w:type="gramEnd"/>
      <w:r>
        <w:t xml:space="preserve"> regarded the competition as a giant barrier which we have to cross. Now, w</w:t>
      </w:r>
      <w:r w:rsidRPr="00E86AA0">
        <w:rPr>
          <w:rFonts w:hint="eastAsia"/>
        </w:rPr>
        <w:t xml:space="preserve">e think participation in this competition was meaningful because we </w:t>
      </w:r>
      <w:commentRangeStart w:id="11"/>
      <w:r w:rsidRPr="00E86AA0">
        <w:rPr>
          <w:rFonts w:hint="eastAsia"/>
        </w:rPr>
        <w:t>can</w:t>
      </w:r>
      <w:commentRangeEnd w:id="11"/>
      <w:r w:rsidR="009F76E8">
        <w:rPr>
          <w:rStyle w:val="a7"/>
        </w:rPr>
        <w:commentReference w:id="11"/>
      </w:r>
      <w:r w:rsidRPr="00E86AA0">
        <w:rPr>
          <w:rFonts w:hint="eastAsia"/>
        </w:rPr>
        <w:t xml:space="preserve"> utilize what we learned from this deep learning class</w:t>
      </w:r>
      <w:r>
        <w:t xml:space="preserve">, </w:t>
      </w:r>
      <w:commentRangeStart w:id="12"/>
      <w:r>
        <w:t>not incomprehensive codes</w:t>
      </w:r>
      <w:r w:rsidRPr="00E86AA0">
        <w:rPr>
          <w:rFonts w:hint="eastAsia"/>
        </w:rPr>
        <w:t>.</w:t>
      </w:r>
      <w:commentRangeEnd w:id="12"/>
      <w:r w:rsidR="00B9488E">
        <w:rPr>
          <w:rStyle w:val="a7"/>
        </w:rPr>
        <w:commentReference w:id="12"/>
      </w:r>
    </w:p>
    <w:p w14:paraId="5BE0B073" w14:textId="77777777" w:rsidR="00312345" w:rsidRDefault="00312345" w:rsidP="00312345">
      <w:pPr>
        <w:pStyle w:val="a3"/>
      </w:pPr>
      <w:r w:rsidRPr="00E86AA0">
        <w:rPr>
          <w:rFonts w:hint="eastAsia"/>
        </w:rPr>
        <w:t>But there is something questionable about data</w:t>
      </w:r>
      <w:r>
        <w:t xml:space="preserve"> that we use</w:t>
      </w:r>
      <w:r w:rsidRPr="00E86AA0">
        <w:rPr>
          <w:rFonts w:hint="eastAsia"/>
        </w:rPr>
        <w:t>.</w:t>
      </w:r>
      <w:r>
        <w:rPr>
          <w:rFonts w:hint="eastAsia"/>
        </w:rPr>
        <w:t xml:space="preserve"> </w:t>
      </w:r>
    </w:p>
    <w:p w14:paraId="55DE10EE" w14:textId="77777777" w:rsidR="00312345" w:rsidRDefault="00312345" w:rsidP="00312345">
      <w:pPr>
        <w:pStyle w:val="a3"/>
      </w:pPr>
      <w:r w:rsidRPr="00E718CB">
        <w:rPr>
          <w:noProof/>
        </w:rPr>
        <w:drawing>
          <wp:inline distT="0" distB="0" distL="0" distR="0" wp14:anchorId="0BBF871A" wp14:editId="4DAE95C2">
            <wp:extent cx="5731510" cy="2878455"/>
            <wp:effectExtent l="0" t="0" r="2540" b="0"/>
            <wp:docPr id="26" name="그림 2" descr="텍스트, 모니터, 실내, 텔레비전이(가) 표시된 사진&#10;&#10;자동 생성된 설명">
              <a:extLst xmlns:a="http://schemas.openxmlformats.org/drawingml/2006/main">
                <a:ext uri="{FF2B5EF4-FFF2-40B4-BE49-F238E27FC236}">
                  <a16:creationId xmlns:a16="http://schemas.microsoft.com/office/drawing/2014/main" id="{14B16773-2B5F-091B-94C4-B579E9B1F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2" descr="텍스트, 모니터, 실내, 텔레비전이(가) 표시된 사진&#10;&#10;자동 생성된 설명">
                      <a:extLst>
                        <a:ext uri="{FF2B5EF4-FFF2-40B4-BE49-F238E27FC236}">
                          <a16:creationId xmlns:a16="http://schemas.microsoft.com/office/drawing/2014/main" id="{14B16773-2B5F-091B-94C4-B579E9B1F46A}"/>
                        </a:ext>
                      </a:extLst>
                    </pic:cNvPr>
                    <pic:cNvPicPr>
                      <a:picLocks noChangeAspect="1"/>
                    </pic:cNvPicPr>
                  </pic:nvPicPr>
                  <pic:blipFill>
                    <a:blip r:embed="rId46"/>
                    <a:stretch>
                      <a:fillRect/>
                    </a:stretch>
                  </pic:blipFill>
                  <pic:spPr>
                    <a:xfrm>
                      <a:off x="0" y="0"/>
                      <a:ext cx="5731510" cy="2878455"/>
                    </a:xfrm>
                    <a:prstGeom prst="rect">
                      <a:avLst/>
                    </a:prstGeom>
                  </pic:spPr>
                </pic:pic>
              </a:graphicData>
            </a:graphic>
          </wp:inline>
        </w:drawing>
      </w:r>
    </w:p>
    <w:p w14:paraId="433C5C8B" w14:textId="77777777" w:rsidR="00312345" w:rsidRDefault="00312345" w:rsidP="00312345">
      <w:pPr>
        <w:pStyle w:val="a3"/>
      </w:pPr>
      <w:r>
        <w:t xml:space="preserve">The </w:t>
      </w:r>
      <w:commentRangeStart w:id="13"/>
      <w:r>
        <w:t>pictures</w:t>
      </w:r>
      <w:commentRangeEnd w:id="13"/>
      <w:r w:rsidR="00B9488E">
        <w:rPr>
          <w:rStyle w:val="a7"/>
        </w:rPr>
        <w:commentReference w:id="13"/>
      </w:r>
      <w:r>
        <w:t xml:space="preserve"> above do not look that different,</w:t>
      </w:r>
      <w:r>
        <w:rPr>
          <w:rFonts w:hint="eastAsia"/>
        </w:rPr>
        <w:t xml:space="preserve"> </w:t>
      </w:r>
      <w:r>
        <w:t xml:space="preserve">but they were labeled differently. Left </w:t>
      </w:r>
      <w:commentRangeStart w:id="14"/>
      <w:r>
        <w:t>picture</w:t>
      </w:r>
      <w:commentRangeEnd w:id="14"/>
      <w:r w:rsidR="00B9488E">
        <w:rPr>
          <w:rStyle w:val="a7"/>
        </w:rPr>
        <w:commentReference w:id="14"/>
      </w:r>
      <w:r>
        <w:t xml:space="preserve"> wa</w:t>
      </w:r>
      <w:r w:rsidRPr="00E86AA0">
        <w:rPr>
          <w:rFonts w:hint="eastAsia"/>
        </w:rPr>
        <w:t>s labeled as lumbar and thoracic spine</w:t>
      </w:r>
      <w:r>
        <w:t>,</w:t>
      </w:r>
      <w:r w:rsidRPr="00E86AA0">
        <w:rPr>
          <w:rFonts w:hint="eastAsia"/>
        </w:rPr>
        <w:t xml:space="preserve"> </w:t>
      </w:r>
      <w:r>
        <w:t xml:space="preserve">and right </w:t>
      </w:r>
      <w:commentRangeStart w:id="15"/>
      <w:r>
        <w:t>picture</w:t>
      </w:r>
      <w:commentRangeEnd w:id="15"/>
      <w:r w:rsidR="00B9488E">
        <w:rPr>
          <w:rStyle w:val="a7"/>
        </w:rPr>
        <w:commentReference w:id="15"/>
      </w:r>
      <w:r>
        <w:t xml:space="preserve"> was labeled as chest</w:t>
      </w:r>
      <w:r w:rsidRPr="00E86AA0">
        <w:rPr>
          <w:rFonts w:hint="eastAsia"/>
        </w:rPr>
        <w:t>.</w:t>
      </w:r>
      <w:r>
        <w:rPr>
          <w:rFonts w:hint="eastAsia"/>
        </w:rPr>
        <w:t xml:space="preserve"> </w:t>
      </w:r>
      <w:r w:rsidRPr="00E86AA0">
        <w:rPr>
          <w:rFonts w:hint="eastAsia"/>
        </w:rPr>
        <w:t>We wonder if the algorithm learned minute differences between them.</w:t>
      </w:r>
      <w:r>
        <w:t xml:space="preserve"> </w:t>
      </w:r>
      <w:proofErr w:type="gramStart"/>
      <w:r w:rsidRPr="00E86AA0">
        <w:rPr>
          <w:rFonts w:hint="eastAsia"/>
        </w:rPr>
        <w:t>Actually, model</w:t>
      </w:r>
      <w:proofErr w:type="gramEnd"/>
      <w:r w:rsidRPr="00E86AA0">
        <w:rPr>
          <w:rFonts w:hint="eastAsia"/>
        </w:rPr>
        <w:t xml:space="preserve"> looked confused between the set of hand and wrist, and the set of chest, lumbar spine, and thoracic spine.</w:t>
      </w:r>
    </w:p>
    <w:p w14:paraId="7DB7116A" w14:textId="77777777" w:rsidR="00312345" w:rsidRPr="00571330" w:rsidRDefault="00312345" w:rsidP="00312345">
      <w:pPr>
        <w:pStyle w:val="a3"/>
      </w:pPr>
      <w:r>
        <w:t xml:space="preserve">We </w:t>
      </w:r>
      <w:commentRangeStart w:id="16"/>
      <w:r>
        <w:t>did further think about the reason</w:t>
      </w:r>
      <w:commentRangeEnd w:id="16"/>
      <w:r w:rsidR="00B9488E">
        <w:rPr>
          <w:rStyle w:val="a7"/>
        </w:rPr>
        <w:commentReference w:id="16"/>
      </w:r>
      <w:r>
        <w:t>. First,</w:t>
      </w:r>
      <w:r w:rsidRPr="00E86AA0">
        <w:rPr>
          <w:rFonts w:hint="eastAsia"/>
        </w:rPr>
        <w:t xml:space="preserve"> the train data </w:t>
      </w:r>
      <w:commentRangeStart w:id="17"/>
      <w:r w:rsidRPr="00E86AA0">
        <w:rPr>
          <w:rFonts w:hint="eastAsia"/>
        </w:rPr>
        <w:t>is only 1738 data</w:t>
      </w:r>
      <w:commentRangeEnd w:id="17"/>
      <w:r w:rsidR="00B9488E">
        <w:rPr>
          <w:rStyle w:val="a7"/>
        </w:rPr>
        <w:commentReference w:id="17"/>
      </w:r>
      <w:r>
        <w:t xml:space="preserve">, and 40% of </w:t>
      </w:r>
      <w:commentRangeStart w:id="18"/>
      <w:r>
        <w:t>data</w:t>
      </w:r>
      <w:commentRangeEnd w:id="18"/>
      <w:r w:rsidR="00B9488E">
        <w:rPr>
          <w:rStyle w:val="a7"/>
        </w:rPr>
        <w:commentReference w:id="18"/>
      </w:r>
      <w:r>
        <w:t xml:space="preserve"> is ‘chest’ data.</w:t>
      </w:r>
      <w:r w:rsidRPr="00E86AA0">
        <w:rPr>
          <w:rFonts w:hint="eastAsia"/>
        </w:rPr>
        <w:t xml:space="preserve"> </w:t>
      </w:r>
      <w:r>
        <w:t>We</w:t>
      </w:r>
      <w:r w:rsidRPr="00E86AA0">
        <w:rPr>
          <w:rFonts w:hint="eastAsia"/>
        </w:rPr>
        <w:t xml:space="preserve"> think </w:t>
      </w:r>
      <w:r>
        <w:t xml:space="preserve">small and skewed datasets disturb on </w:t>
      </w:r>
      <w:r w:rsidRPr="00E86AA0">
        <w:rPr>
          <w:rFonts w:hint="eastAsia"/>
        </w:rPr>
        <w:t>learn</w:t>
      </w:r>
      <w:r>
        <w:t>ing</w:t>
      </w:r>
      <w:r w:rsidRPr="00E86AA0">
        <w:rPr>
          <w:rFonts w:hint="eastAsia"/>
        </w:rPr>
        <w:t xml:space="preserve"> how to distinct </w:t>
      </w:r>
      <w:r>
        <w:t xml:space="preserve">confusing </w:t>
      </w:r>
      <w:commentRangeStart w:id="19"/>
      <w:r>
        <w:t>pictures</w:t>
      </w:r>
      <w:commentRangeEnd w:id="19"/>
      <w:r w:rsidR="00FF3E20">
        <w:rPr>
          <w:rStyle w:val="a7"/>
        </w:rPr>
        <w:commentReference w:id="19"/>
      </w:r>
      <w:r w:rsidRPr="00E86AA0">
        <w:rPr>
          <w:rFonts w:hint="eastAsia"/>
        </w:rPr>
        <w:t xml:space="preserve"> clearly.</w:t>
      </w:r>
    </w:p>
    <w:p w14:paraId="7324164D" w14:textId="77777777" w:rsidR="00312345" w:rsidRPr="00E86AA0" w:rsidRDefault="00312345" w:rsidP="00312345">
      <w:pPr>
        <w:pStyle w:val="a3"/>
      </w:pPr>
      <w:r>
        <w:t>Also, our lack of medical knowledge can be the other reason for this. DICOM image contains information about patients, and where the doctor should carefully look: the onset of disease. Normal people like us don’t notice the important point on the picture well. If we find it and adjust the model, it seems to get better performance. But this is not a medical class, and that content is beyond the deep learning class.</w:t>
      </w:r>
    </w:p>
    <w:p w14:paraId="4A787F7C" w14:textId="77777777" w:rsidR="00312345" w:rsidRDefault="00312345" w:rsidP="00312345">
      <w:pPr>
        <w:pStyle w:val="a3"/>
      </w:pPr>
      <w:r w:rsidRPr="00E86AA0">
        <w:rPr>
          <w:rFonts w:hint="eastAsia"/>
        </w:rPr>
        <w:t>Th</w:t>
      </w:r>
      <w:r>
        <w:t>is point is</w:t>
      </w:r>
      <w:r w:rsidRPr="00E86AA0">
        <w:rPr>
          <w:rFonts w:hint="eastAsia"/>
        </w:rPr>
        <w:t xml:space="preserve"> the only thing that we pointed out as a problem on this competition.</w:t>
      </w:r>
    </w:p>
    <w:p w14:paraId="2CFAFA6D" w14:textId="06D398E4" w:rsidR="000E7E6B" w:rsidRPr="00E86AA0" w:rsidRDefault="000E7E6B" w:rsidP="005F79E5">
      <w:pPr>
        <w:pStyle w:val="a3"/>
      </w:pPr>
    </w:p>
    <w:sectPr w:rsidR="000E7E6B" w:rsidRPr="00E86AA0" w:rsidSect="009409A6">
      <w:pgSz w:w="11906" w:h="16838"/>
      <w:pgMar w:top="1701" w:right="1440" w:bottom="1440" w:left="1440" w:header="851" w:footer="992" w:gutter="0"/>
      <w:pgBorders w:offsetFrom="page">
        <w:top w:val="single" w:sz="4" w:space="10" w:color="auto"/>
        <w:left w:val="single" w:sz="4" w:space="10" w:color="auto"/>
        <w:bottom w:val="single" w:sz="4" w:space="10" w:color="auto"/>
        <w:right w:val="single" w:sz="4" w:space="10" w:color="auto"/>
      </w:pgBorders>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김희영" w:date="2022-06-23T15:44:00Z" w:initials="김">
    <w:p w14:paraId="4831581D" w14:textId="77777777" w:rsidR="00C44FB0" w:rsidRDefault="00C44FB0" w:rsidP="00063494">
      <w:pPr>
        <w:pStyle w:val="a8"/>
      </w:pPr>
      <w:r>
        <w:rPr>
          <w:rStyle w:val="a7"/>
        </w:rPr>
        <w:annotationRef/>
      </w:r>
      <w:r>
        <w:t>Two procedures were made for better model, cross validation and data augmentation.</w:t>
      </w:r>
    </w:p>
  </w:comment>
  <w:comment w:id="2" w:author="김희영" w:date="2022-06-23T15:48:00Z" w:initials="김">
    <w:p w14:paraId="6CA70BEC" w14:textId="77777777" w:rsidR="00C44FB0" w:rsidRDefault="00C44FB0" w:rsidP="009A51F6">
      <w:pPr>
        <w:pStyle w:val="a8"/>
      </w:pPr>
      <w:r>
        <w:rPr>
          <w:rStyle w:val="a7"/>
        </w:rPr>
        <w:annotationRef/>
      </w:r>
      <w:r>
        <w:t>We considered as our options 'stratified K-fold validation' and 'K-fold validation', which are methods of cross validation. Then, we focused on the distribution of the data.</w:t>
      </w:r>
    </w:p>
  </w:comment>
  <w:comment w:id="3" w:author="김희영" w:date="2022-06-23T15:51:00Z" w:initials="김">
    <w:p w14:paraId="2DED9EBF" w14:textId="77777777" w:rsidR="004A5605" w:rsidRDefault="004A5605" w:rsidP="003D4412">
      <w:pPr>
        <w:pStyle w:val="a8"/>
      </w:pPr>
      <w:r>
        <w:rPr>
          <w:rStyle w:val="a7"/>
        </w:rPr>
        <w:annotationRef/>
      </w:r>
      <w:r>
        <w:t>VGG19, that we chose for our model</w:t>
      </w:r>
    </w:p>
  </w:comment>
  <w:comment w:id="4" w:author="김희영" w:date="2022-06-23T15:52:00Z" w:initials="김">
    <w:p w14:paraId="6B9852FE" w14:textId="77777777" w:rsidR="004A5605" w:rsidRDefault="004A5605" w:rsidP="00E67CE5">
      <w:pPr>
        <w:pStyle w:val="a8"/>
      </w:pPr>
      <w:r>
        <w:rPr>
          <w:rStyle w:val="a7"/>
        </w:rPr>
        <w:annotationRef/>
      </w:r>
      <w:r>
        <w:t>which consists of</w:t>
      </w:r>
    </w:p>
  </w:comment>
  <w:comment w:id="5" w:author="김희영" w:date="2022-06-23T15:52:00Z" w:initials="김">
    <w:p w14:paraId="3EE19A30" w14:textId="77777777" w:rsidR="004A5605" w:rsidRDefault="004A5605" w:rsidP="00F63E38">
      <w:pPr>
        <w:pStyle w:val="a8"/>
      </w:pPr>
      <w:r>
        <w:rPr>
          <w:rStyle w:val="a7"/>
        </w:rPr>
        <w:annotationRef/>
      </w:r>
      <w:r>
        <w:t>Into trainable part and untrainable part.</w:t>
      </w:r>
    </w:p>
  </w:comment>
  <w:comment w:id="6" w:author="김희영" w:date="2022-06-23T15:53:00Z" w:initials="김">
    <w:p w14:paraId="5488F8EA" w14:textId="77777777" w:rsidR="004A5605" w:rsidRDefault="004A5605" w:rsidP="00085B73">
      <w:pPr>
        <w:pStyle w:val="a8"/>
      </w:pPr>
      <w:r>
        <w:rPr>
          <w:rStyle w:val="a7"/>
        </w:rPr>
        <w:annotationRef/>
      </w:r>
      <w:r>
        <w:t>added</w:t>
      </w:r>
    </w:p>
  </w:comment>
  <w:comment w:id="8" w:author="김희영" w:date="2022-06-23T15:54:00Z" w:initials="김">
    <w:p w14:paraId="78AC84AC" w14:textId="77777777" w:rsidR="004A5605" w:rsidRDefault="004A5605" w:rsidP="008A75BD">
      <w:pPr>
        <w:pStyle w:val="a8"/>
      </w:pPr>
      <w:r>
        <w:rPr>
          <w:rStyle w:val="a7"/>
        </w:rPr>
        <w:annotationRef/>
      </w:r>
      <w:r>
        <w:t>compared to</w:t>
      </w:r>
    </w:p>
  </w:comment>
  <w:comment w:id="9" w:author="김희영" w:date="2022-06-23T15:56:00Z" w:initials="김">
    <w:p w14:paraId="06E1E5D1" w14:textId="77777777" w:rsidR="009F76E8" w:rsidRDefault="009F76E8" w:rsidP="004C4147">
      <w:pPr>
        <w:pStyle w:val="a8"/>
      </w:pPr>
      <w:r>
        <w:rPr>
          <w:rStyle w:val="a7"/>
        </w:rPr>
        <w:annotationRef/>
      </w:r>
      <w:r>
        <w:t>used the same optimizer</w:t>
      </w:r>
    </w:p>
  </w:comment>
  <w:comment w:id="10" w:author="김희영" w:date="2022-06-23T15:58:00Z" w:initials="김">
    <w:p w14:paraId="28CEB9E8" w14:textId="77777777" w:rsidR="009F76E8" w:rsidRDefault="009F76E8" w:rsidP="007765AF">
      <w:pPr>
        <w:pStyle w:val="a8"/>
      </w:pPr>
      <w:r>
        <w:rPr>
          <w:rStyle w:val="a7"/>
        </w:rPr>
        <w:annotationRef/>
      </w:r>
      <w:r>
        <w:t>all members</w:t>
      </w:r>
    </w:p>
  </w:comment>
  <w:comment w:id="11" w:author="김희영" w:date="2022-06-23T15:58:00Z" w:initials="김">
    <w:p w14:paraId="44884263" w14:textId="77777777" w:rsidR="009F76E8" w:rsidRDefault="009F76E8" w:rsidP="00D41506">
      <w:pPr>
        <w:pStyle w:val="a8"/>
      </w:pPr>
      <w:r>
        <w:rPr>
          <w:rStyle w:val="a7"/>
        </w:rPr>
        <w:annotationRef/>
      </w:r>
      <w:r>
        <w:t>Could</w:t>
      </w:r>
    </w:p>
  </w:comment>
  <w:comment w:id="12" w:author="김희영" w:date="2022-06-23T16:00:00Z" w:initials="김">
    <w:p w14:paraId="4BA71B14" w14:textId="77777777" w:rsidR="00B9488E" w:rsidRDefault="00B9488E" w:rsidP="00B71F6C">
      <w:pPr>
        <w:pStyle w:val="a8"/>
      </w:pPr>
      <w:r>
        <w:rPr>
          <w:rStyle w:val="a7"/>
        </w:rPr>
        <w:annotationRef/>
      </w:r>
      <w:r>
        <w:t>and no longer are the codes we learned incomprehensive.</w:t>
      </w:r>
    </w:p>
  </w:comment>
  <w:comment w:id="13" w:author="김희영" w:date="2022-06-23T16:01:00Z" w:initials="김">
    <w:p w14:paraId="2285ABA4" w14:textId="77777777" w:rsidR="00B9488E" w:rsidRDefault="00B9488E" w:rsidP="00F33F4A">
      <w:pPr>
        <w:pStyle w:val="a8"/>
      </w:pPr>
      <w:r>
        <w:rPr>
          <w:rStyle w:val="a7"/>
        </w:rPr>
        <w:annotationRef/>
      </w:r>
      <w:r>
        <w:t>images</w:t>
      </w:r>
    </w:p>
  </w:comment>
  <w:comment w:id="14" w:author="김희영" w:date="2022-06-23T16:00:00Z" w:initials="김">
    <w:p w14:paraId="673FA901" w14:textId="7D1688E4" w:rsidR="00B9488E" w:rsidRDefault="00B9488E" w:rsidP="00D2538C">
      <w:pPr>
        <w:pStyle w:val="a8"/>
      </w:pPr>
      <w:r>
        <w:rPr>
          <w:rStyle w:val="a7"/>
        </w:rPr>
        <w:annotationRef/>
      </w:r>
      <w:r>
        <w:t>image</w:t>
      </w:r>
    </w:p>
  </w:comment>
  <w:comment w:id="15" w:author="김희영" w:date="2022-06-23T16:01:00Z" w:initials="김">
    <w:p w14:paraId="070E8F94" w14:textId="77777777" w:rsidR="00B9488E" w:rsidRDefault="00B9488E" w:rsidP="009A5A85">
      <w:pPr>
        <w:pStyle w:val="a8"/>
      </w:pPr>
      <w:r>
        <w:rPr>
          <w:rStyle w:val="a7"/>
        </w:rPr>
        <w:annotationRef/>
      </w:r>
      <w:r>
        <w:t>image</w:t>
      </w:r>
    </w:p>
  </w:comment>
  <w:comment w:id="16" w:author="김희영" w:date="2022-06-23T16:03:00Z" w:initials="김">
    <w:p w14:paraId="6BDE9A58" w14:textId="77777777" w:rsidR="00B9488E" w:rsidRDefault="00B9488E" w:rsidP="00B94E98">
      <w:pPr>
        <w:pStyle w:val="a8"/>
      </w:pPr>
      <w:r>
        <w:rPr>
          <w:rStyle w:val="a7"/>
        </w:rPr>
        <w:annotationRef/>
      </w:r>
      <w:r>
        <w:t>gave further thought to the reason of this</w:t>
      </w:r>
    </w:p>
  </w:comment>
  <w:comment w:id="17" w:author="김희영" w:date="2022-06-23T16:03:00Z" w:initials="김">
    <w:p w14:paraId="6CA6838C" w14:textId="77777777" w:rsidR="00B9488E" w:rsidRDefault="00B9488E" w:rsidP="00C56511">
      <w:pPr>
        <w:pStyle w:val="a8"/>
      </w:pPr>
      <w:r>
        <w:rPr>
          <w:rStyle w:val="a7"/>
        </w:rPr>
        <w:annotationRef/>
      </w:r>
      <w:r>
        <w:t>only contains 1738 samples</w:t>
      </w:r>
    </w:p>
  </w:comment>
  <w:comment w:id="18" w:author="김희영" w:date="2022-06-23T16:04:00Z" w:initials="김">
    <w:p w14:paraId="209FBC39" w14:textId="77777777" w:rsidR="00B9488E" w:rsidRDefault="00B9488E" w:rsidP="00820FE1">
      <w:pPr>
        <w:pStyle w:val="a8"/>
      </w:pPr>
      <w:r>
        <w:rPr>
          <w:rStyle w:val="a7"/>
        </w:rPr>
        <w:annotationRef/>
      </w:r>
      <w:r>
        <w:t>the data</w:t>
      </w:r>
    </w:p>
  </w:comment>
  <w:comment w:id="19" w:author="김희영" w:date="2022-06-23T16:05:00Z" w:initials="김">
    <w:p w14:paraId="42D1DC2B" w14:textId="77777777" w:rsidR="00FF3E20" w:rsidRDefault="00FF3E20" w:rsidP="00BE7CEA">
      <w:pPr>
        <w:pStyle w:val="a8"/>
      </w:pPr>
      <w:r>
        <w:rPr>
          <w:rStyle w:val="a7"/>
        </w:rPr>
        <w:annotationRef/>
      </w:r>
      <w:r>
        <w:t>images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31581D" w15:done="0"/>
  <w15:commentEx w15:paraId="6CA70BEC" w15:done="0"/>
  <w15:commentEx w15:paraId="2DED9EBF" w15:done="0"/>
  <w15:commentEx w15:paraId="6B9852FE" w15:done="0"/>
  <w15:commentEx w15:paraId="3EE19A30" w15:done="0"/>
  <w15:commentEx w15:paraId="5488F8EA" w15:done="0"/>
  <w15:commentEx w15:paraId="78AC84AC" w15:done="0"/>
  <w15:commentEx w15:paraId="06E1E5D1" w15:done="0"/>
  <w15:commentEx w15:paraId="28CEB9E8" w15:done="0"/>
  <w15:commentEx w15:paraId="44884263" w15:done="0"/>
  <w15:commentEx w15:paraId="4BA71B14" w15:done="0"/>
  <w15:commentEx w15:paraId="2285ABA4" w15:done="0"/>
  <w15:commentEx w15:paraId="673FA901" w15:done="0"/>
  <w15:commentEx w15:paraId="070E8F94" w15:done="0"/>
  <w15:commentEx w15:paraId="6BDE9A58" w15:done="0"/>
  <w15:commentEx w15:paraId="6CA6838C" w15:done="0"/>
  <w15:commentEx w15:paraId="209FBC39" w15:done="0"/>
  <w15:commentEx w15:paraId="42D1DC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08D5" w16cex:dateUtc="2022-06-23T06:44:00Z"/>
  <w16cex:commentExtensible w16cex:durableId="265F09E0" w16cex:dateUtc="2022-06-23T06:48:00Z"/>
  <w16cex:commentExtensible w16cex:durableId="265F0A74" w16cex:dateUtc="2022-06-23T06:51:00Z"/>
  <w16cex:commentExtensible w16cex:durableId="265F0AA7" w16cex:dateUtc="2022-06-23T06:52:00Z"/>
  <w16cex:commentExtensible w16cex:durableId="265F0AD1" w16cex:dateUtc="2022-06-23T06:52:00Z"/>
  <w16cex:commentExtensible w16cex:durableId="265F0ADD" w16cex:dateUtc="2022-06-23T06:53:00Z"/>
  <w16cex:commentExtensible w16cex:durableId="265F0B18" w16cex:dateUtc="2022-06-23T06:54:00Z"/>
  <w16cex:commentExtensible w16cex:durableId="265F0BA9" w16cex:dateUtc="2022-06-23T06:56:00Z"/>
  <w16cex:commentExtensible w16cex:durableId="265F0C20" w16cex:dateUtc="2022-06-23T06:58:00Z"/>
  <w16cex:commentExtensible w16cex:durableId="265F0C40" w16cex:dateUtc="2022-06-23T06:58:00Z"/>
  <w16cex:commentExtensible w16cex:durableId="265F0CA1" w16cex:dateUtc="2022-06-23T07:00:00Z"/>
  <w16cex:commentExtensible w16cex:durableId="265F0CC1" w16cex:dateUtc="2022-06-23T07:01:00Z"/>
  <w16cex:commentExtensible w16cex:durableId="265F0CB9" w16cex:dateUtc="2022-06-23T07:00:00Z"/>
  <w16cex:commentExtensible w16cex:durableId="265F0CC9" w16cex:dateUtc="2022-06-23T07:01:00Z"/>
  <w16cex:commentExtensible w16cex:durableId="265F0D49" w16cex:dateUtc="2022-06-23T07:03:00Z"/>
  <w16cex:commentExtensible w16cex:durableId="265F0D6E" w16cex:dateUtc="2022-06-23T07:03:00Z"/>
  <w16cex:commentExtensible w16cex:durableId="265F0D85" w16cex:dateUtc="2022-06-23T07:04:00Z"/>
  <w16cex:commentExtensible w16cex:durableId="265F0DB5" w16cex:dateUtc="2022-06-23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31581D" w16cid:durableId="265F08D5"/>
  <w16cid:commentId w16cid:paraId="6CA70BEC" w16cid:durableId="265F09E0"/>
  <w16cid:commentId w16cid:paraId="2DED9EBF" w16cid:durableId="265F0A74"/>
  <w16cid:commentId w16cid:paraId="6B9852FE" w16cid:durableId="265F0AA7"/>
  <w16cid:commentId w16cid:paraId="3EE19A30" w16cid:durableId="265F0AD1"/>
  <w16cid:commentId w16cid:paraId="5488F8EA" w16cid:durableId="265F0ADD"/>
  <w16cid:commentId w16cid:paraId="78AC84AC" w16cid:durableId="265F0B18"/>
  <w16cid:commentId w16cid:paraId="06E1E5D1" w16cid:durableId="265F0BA9"/>
  <w16cid:commentId w16cid:paraId="28CEB9E8" w16cid:durableId="265F0C20"/>
  <w16cid:commentId w16cid:paraId="44884263" w16cid:durableId="265F0C40"/>
  <w16cid:commentId w16cid:paraId="4BA71B14" w16cid:durableId="265F0CA1"/>
  <w16cid:commentId w16cid:paraId="2285ABA4" w16cid:durableId="265F0CC1"/>
  <w16cid:commentId w16cid:paraId="673FA901" w16cid:durableId="265F0CB9"/>
  <w16cid:commentId w16cid:paraId="070E8F94" w16cid:durableId="265F0CC9"/>
  <w16cid:commentId w16cid:paraId="6BDE9A58" w16cid:durableId="265F0D49"/>
  <w16cid:commentId w16cid:paraId="6CA6838C" w16cid:durableId="265F0D6E"/>
  <w16cid:commentId w16cid:paraId="209FBC39" w16cid:durableId="265F0D85"/>
  <w16cid:commentId w16cid:paraId="42D1DC2B" w16cid:durableId="265F0D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9E1BF" w14:textId="77777777" w:rsidR="00013AF8" w:rsidRDefault="00013AF8" w:rsidP="006C3622">
      <w:pPr>
        <w:spacing w:after="0" w:line="240" w:lineRule="auto"/>
      </w:pPr>
      <w:r>
        <w:separator/>
      </w:r>
    </w:p>
  </w:endnote>
  <w:endnote w:type="continuationSeparator" w:id="0">
    <w:p w14:paraId="44E3DB4F" w14:textId="77777777" w:rsidR="00013AF8" w:rsidRDefault="00013AF8" w:rsidP="006C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8644" w14:textId="77777777" w:rsidR="00013AF8" w:rsidRDefault="00013AF8" w:rsidP="006C3622">
      <w:pPr>
        <w:spacing w:after="0" w:line="240" w:lineRule="auto"/>
      </w:pPr>
      <w:r>
        <w:separator/>
      </w:r>
    </w:p>
  </w:footnote>
  <w:footnote w:type="continuationSeparator" w:id="0">
    <w:p w14:paraId="67C0FFED" w14:textId="77777777" w:rsidR="00013AF8" w:rsidRDefault="00013AF8" w:rsidP="006C3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A51B5"/>
    <w:multiLevelType w:val="hybridMultilevel"/>
    <w:tmpl w:val="9614070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84378F0"/>
    <w:multiLevelType w:val="hybridMultilevel"/>
    <w:tmpl w:val="DFA8B5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870801113">
    <w:abstractNumId w:val="1"/>
  </w:num>
  <w:num w:numId="2" w16cid:durableId="425641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김희영">
    <w15:presenceInfo w15:providerId="AD" w15:userId="S::kellykhy@cau.ac.kr::e9dbd458-9ad2-4bb3-b03a-754b2243d7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B4"/>
    <w:rsid w:val="000130E9"/>
    <w:rsid w:val="00013AF8"/>
    <w:rsid w:val="00023301"/>
    <w:rsid w:val="000669DC"/>
    <w:rsid w:val="000E7E6B"/>
    <w:rsid w:val="00155B26"/>
    <w:rsid w:val="001A2392"/>
    <w:rsid w:val="001B0AF0"/>
    <w:rsid w:val="001B11FE"/>
    <w:rsid w:val="00291EAF"/>
    <w:rsid w:val="0029546C"/>
    <w:rsid w:val="002A3795"/>
    <w:rsid w:val="002B751C"/>
    <w:rsid w:val="002C670B"/>
    <w:rsid w:val="002D5C88"/>
    <w:rsid w:val="002E514F"/>
    <w:rsid w:val="00312345"/>
    <w:rsid w:val="00466D67"/>
    <w:rsid w:val="00480949"/>
    <w:rsid w:val="00481CDA"/>
    <w:rsid w:val="004A5605"/>
    <w:rsid w:val="004D0AB4"/>
    <w:rsid w:val="004D7063"/>
    <w:rsid w:val="005C60E9"/>
    <w:rsid w:val="005F4663"/>
    <w:rsid w:val="005F79E5"/>
    <w:rsid w:val="006032BD"/>
    <w:rsid w:val="00660E52"/>
    <w:rsid w:val="0067193D"/>
    <w:rsid w:val="006950E7"/>
    <w:rsid w:val="006B2A3A"/>
    <w:rsid w:val="006C3622"/>
    <w:rsid w:val="006D3570"/>
    <w:rsid w:val="00735BF2"/>
    <w:rsid w:val="0081657B"/>
    <w:rsid w:val="009409A6"/>
    <w:rsid w:val="009642F7"/>
    <w:rsid w:val="00993E9F"/>
    <w:rsid w:val="009B312D"/>
    <w:rsid w:val="009F76E8"/>
    <w:rsid w:val="00B22935"/>
    <w:rsid w:val="00B6676C"/>
    <w:rsid w:val="00B72188"/>
    <w:rsid w:val="00B9488E"/>
    <w:rsid w:val="00BF33AB"/>
    <w:rsid w:val="00C44FB0"/>
    <w:rsid w:val="00C77247"/>
    <w:rsid w:val="00CF51A2"/>
    <w:rsid w:val="00D0576A"/>
    <w:rsid w:val="00D200C2"/>
    <w:rsid w:val="00D33B48"/>
    <w:rsid w:val="00D7178A"/>
    <w:rsid w:val="00DD364D"/>
    <w:rsid w:val="00E05583"/>
    <w:rsid w:val="00E718CB"/>
    <w:rsid w:val="00E86AA0"/>
    <w:rsid w:val="00F15600"/>
    <w:rsid w:val="00F45CF3"/>
    <w:rsid w:val="00F60642"/>
    <w:rsid w:val="00FC1D78"/>
    <w:rsid w:val="00FF3E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23ED9"/>
  <w15:chartTrackingRefBased/>
  <w15:docId w15:val="{7B6C098B-2E5B-45F5-9ED2-89BEE7C8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670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D0AB4"/>
    <w:pPr>
      <w:widowControl w:val="0"/>
      <w:wordWrap w:val="0"/>
      <w:autoSpaceDE w:val="0"/>
      <w:autoSpaceDN w:val="0"/>
      <w:spacing w:after="0" w:line="240" w:lineRule="auto"/>
    </w:pPr>
  </w:style>
  <w:style w:type="paragraph" w:styleId="a4">
    <w:name w:val="Normal (Web)"/>
    <w:basedOn w:val="a"/>
    <w:uiPriority w:val="99"/>
    <w:semiHidden/>
    <w:unhideWhenUsed/>
    <w:rsid w:val="0067193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header"/>
    <w:basedOn w:val="a"/>
    <w:link w:val="Char"/>
    <w:uiPriority w:val="99"/>
    <w:unhideWhenUsed/>
    <w:rsid w:val="006C3622"/>
    <w:pPr>
      <w:tabs>
        <w:tab w:val="center" w:pos="4513"/>
        <w:tab w:val="right" w:pos="9026"/>
      </w:tabs>
      <w:snapToGrid w:val="0"/>
    </w:pPr>
  </w:style>
  <w:style w:type="character" w:customStyle="1" w:styleId="Char">
    <w:name w:val="머리글 Char"/>
    <w:basedOn w:val="a0"/>
    <w:link w:val="a5"/>
    <w:uiPriority w:val="99"/>
    <w:rsid w:val="006C3622"/>
  </w:style>
  <w:style w:type="paragraph" w:styleId="a6">
    <w:name w:val="footer"/>
    <w:basedOn w:val="a"/>
    <w:link w:val="Char0"/>
    <w:uiPriority w:val="99"/>
    <w:unhideWhenUsed/>
    <w:rsid w:val="006C3622"/>
    <w:pPr>
      <w:tabs>
        <w:tab w:val="center" w:pos="4513"/>
        <w:tab w:val="right" w:pos="9026"/>
      </w:tabs>
      <w:snapToGrid w:val="0"/>
    </w:pPr>
  </w:style>
  <w:style w:type="character" w:customStyle="1" w:styleId="Char0">
    <w:name w:val="바닥글 Char"/>
    <w:basedOn w:val="a0"/>
    <w:link w:val="a6"/>
    <w:uiPriority w:val="99"/>
    <w:rsid w:val="006C3622"/>
  </w:style>
  <w:style w:type="character" w:styleId="a7">
    <w:name w:val="annotation reference"/>
    <w:basedOn w:val="a0"/>
    <w:uiPriority w:val="99"/>
    <w:semiHidden/>
    <w:unhideWhenUsed/>
    <w:rsid w:val="00C44FB0"/>
    <w:rPr>
      <w:sz w:val="18"/>
      <w:szCs w:val="18"/>
    </w:rPr>
  </w:style>
  <w:style w:type="paragraph" w:styleId="a8">
    <w:name w:val="annotation text"/>
    <w:basedOn w:val="a"/>
    <w:link w:val="Char1"/>
    <w:uiPriority w:val="99"/>
    <w:unhideWhenUsed/>
    <w:rsid w:val="00C44FB0"/>
    <w:pPr>
      <w:jc w:val="left"/>
    </w:pPr>
  </w:style>
  <w:style w:type="character" w:customStyle="1" w:styleId="Char1">
    <w:name w:val="메모 텍스트 Char"/>
    <w:basedOn w:val="a0"/>
    <w:link w:val="a8"/>
    <w:uiPriority w:val="99"/>
    <w:rsid w:val="00C44FB0"/>
  </w:style>
  <w:style w:type="paragraph" w:styleId="a9">
    <w:name w:val="annotation subject"/>
    <w:basedOn w:val="a8"/>
    <w:next w:val="a8"/>
    <w:link w:val="Char2"/>
    <w:uiPriority w:val="99"/>
    <w:semiHidden/>
    <w:unhideWhenUsed/>
    <w:rsid w:val="00C44FB0"/>
    <w:rPr>
      <w:b/>
      <w:bCs/>
    </w:rPr>
  </w:style>
  <w:style w:type="character" w:customStyle="1" w:styleId="Char2">
    <w:name w:val="메모 주제 Char"/>
    <w:basedOn w:val="Char1"/>
    <w:link w:val="a9"/>
    <w:uiPriority w:val="99"/>
    <w:semiHidden/>
    <w:rsid w:val="00C44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8349">
      <w:bodyDiv w:val="1"/>
      <w:marLeft w:val="0"/>
      <w:marRight w:val="0"/>
      <w:marTop w:val="0"/>
      <w:marBottom w:val="0"/>
      <w:divBdr>
        <w:top w:val="none" w:sz="0" w:space="0" w:color="auto"/>
        <w:left w:val="none" w:sz="0" w:space="0" w:color="auto"/>
        <w:bottom w:val="none" w:sz="0" w:space="0" w:color="auto"/>
        <w:right w:val="none" w:sz="0" w:space="0" w:color="auto"/>
      </w:divBdr>
    </w:div>
    <w:div w:id="109130699">
      <w:bodyDiv w:val="1"/>
      <w:marLeft w:val="0"/>
      <w:marRight w:val="0"/>
      <w:marTop w:val="0"/>
      <w:marBottom w:val="0"/>
      <w:divBdr>
        <w:top w:val="none" w:sz="0" w:space="0" w:color="auto"/>
        <w:left w:val="none" w:sz="0" w:space="0" w:color="auto"/>
        <w:bottom w:val="none" w:sz="0" w:space="0" w:color="auto"/>
        <w:right w:val="none" w:sz="0" w:space="0" w:color="auto"/>
      </w:divBdr>
    </w:div>
    <w:div w:id="467360182">
      <w:bodyDiv w:val="1"/>
      <w:marLeft w:val="0"/>
      <w:marRight w:val="0"/>
      <w:marTop w:val="0"/>
      <w:marBottom w:val="0"/>
      <w:divBdr>
        <w:top w:val="none" w:sz="0" w:space="0" w:color="auto"/>
        <w:left w:val="none" w:sz="0" w:space="0" w:color="auto"/>
        <w:bottom w:val="none" w:sz="0" w:space="0" w:color="auto"/>
        <w:right w:val="none" w:sz="0" w:space="0" w:color="auto"/>
      </w:divBdr>
    </w:div>
    <w:div w:id="519782862">
      <w:bodyDiv w:val="1"/>
      <w:marLeft w:val="0"/>
      <w:marRight w:val="0"/>
      <w:marTop w:val="0"/>
      <w:marBottom w:val="0"/>
      <w:divBdr>
        <w:top w:val="none" w:sz="0" w:space="0" w:color="auto"/>
        <w:left w:val="none" w:sz="0" w:space="0" w:color="auto"/>
        <w:bottom w:val="none" w:sz="0" w:space="0" w:color="auto"/>
        <w:right w:val="none" w:sz="0" w:space="0" w:color="auto"/>
      </w:divBdr>
    </w:div>
    <w:div w:id="835069807">
      <w:bodyDiv w:val="1"/>
      <w:marLeft w:val="0"/>
      <w:marRight w:val="0"/>
      <w:marTop w:val="0"/>
      <w:marBottom w:val="0"/>
      <w:divBdr>
        <w:top w:val="none" w:sz="0" w:space="0" w:color="auto"/>
        <w:left w:val="none" w:sz="0" w:space="0" w:color="auto"/>
        <w:bottom w:val="none" w:sz="0" w:space="0" w:color="auto"/>
        <w:right w:val="none" w:sz="0" w:space="0" w:color="auto"/>
      </w:divBdr>
    </w:div>
    <w:div w:id="892347243">
      <w:bodyDiv w:val="1"/>
      <w:marLeft w:val="0"/>
      <w:marRight w:val="0"/>
      <w:marTop w:val="0"/>
      <w:marBottom w:val="0"/>
      <w:divBdr>
        <w:top w:val="none" w:sz="0" w:space="0" w:color="auto"/>
        <w:left w:val="none" w:sz="0" w:space="0" w:color="auto"/>
        <w:bottom w:val="none" w:sz="0" w:space="0" w:color="auto"/>
        <w:right w:val="none" w:sz="0" w:space="0" w:color="auto"/>
      </w:divBdr>
    </w:div>
    <w:div w:id="998850833">
      <w:bodyDiv w:val="1"/>
      <w:marLeft w:val="0"/>
      <w:marRight w:val="0"/>
      <w:marTop w:val="0"/>
      <w:marBottom w:val="0"/>
      <w:divBdr>
        <w:top w:val="none" w:sz="0" w:space="0" w:color="auto"/>
        <w:left w:val="none" w:sz="0" w:space="0" w:color="auto"/>
        <w:bottom w:val="none" w:sz="0" w:space="0" w:color="auto"/>
        <w:right w:val="none" w:sz="0" w:space="0" w:color="auto"/>
      </w:divBdr>
    </w:div>
    <w:div w:id="1130786975">
      <w:bodyDiv w:val="1"/>
      <w:marLeft w:val="0"/>
      <w:marRight w:val="0"/>
      <w:marTop w:val="0"/>
      <w:marBottom w:val="0"/>
      <w:divBdr>
        <w:top w:val="none" w:sz="0" w:space="0" w:color="auto"/>
        <w:left w:val="none" w:sz="0" w:space="0" w:color="auto"/>
        <w:bottom w:val="none" w:sz="0" w:space="0" w:color="auto"/>
        <w:right w:val="none" w:sz="0" w:space="0" w:color="auto"/>
      </w:divBdr>
    </w:div>
    <w:div w:id="1235700999">
      <w:bodyDiv w:val="1"/>
      <w:marLeft w:val="0"/>
      <w:marRight w:val="0"/>
      <w:marTop w:val="0"/>
      <w:marBottom w:val="0"/>
      <w:divBdr>
        <w:top w:val="none" w:sz="0" w:space="0" w:color="auto"/>
        <w:left w:val="none" w:sz="0" w:space="0" w:color="auto"/>
        <w:bottom w:val="none" w:sz="0" w:space="0" w:color="auto"/>
        <w:right w:val="none" w:sz="0" w:space="0" w:color="auto"/>
      </w:divBdr>
    </w:div>
    <w:div w:id="1236011369">
      <w:bodyDiv w:val="1"/>
      <w:marLeft w:val="0"/>
      <w:marRight w:val="0"/>
      <w:marTop w:val="0"/>
      <w:marBottom w:val="0"/>
      <w:divBdr>
        <w:top w:val="none" w:sz="0" w:space="0" w:color="auto"/>
        <w:left w:val="none" w:sz="0" w:space="0" w:color="auto"/>
        <w:bottom w:val="none" w:sz="0" w:space="0" w:color="auto"/>
        <w:right w:val="none" w:sz="0" w:space="0" w:color="auto"/>
      </w:divBdr>
    </w:div>
    <w:div w:id="1358460797">
      <w:bodyDiv w:val="1"/>
      <w:marLeft w:val="0"/>
      <w:marRight w:val="0"/>
      <w:marTop w:val="0"/>
      <w:marBottom w:val="0"/>
      <w:divBdr>
        <w:top w:val="none" w:sz="0" w:space="0" w:color="auto"/>
        <w:left w:val="none" w:sz="0" w:space="0" w:color="auto"/>
        <w:bottom w:val="none" w:sz="0" w:space="0" w:color="auto"/>
        <w:right w:val="none" w:sz="0" w:space="0" w:color="auto"/>
      </w:divBdr>
    </w:div>
    <w:div w:id="1482504195">
      <w:bodyDiv w:val="1"/>
      <w:marLeft w:val="0"/>
      <w:marRight w:val="0"/>
      <w:marTop w:val="0"/>
      <w:marBottom w:val="0"/>
      <w:divBdr>
        <w:top w:val="none" w:sz="0" w:space="0" w:color="auto"/>
        <w:left w:val="none" w:sz="0" w:space="0" w:color="auto"/>
        <w:bottom w:val="none" w:sz="0" w:space="0" w:color="auto"/>
        <w:right w:val="none" w:sz="0" w:space="0" w:color="auto"/>
      </w:divBdr>
    </w:div>
    <w:div w:id="1848397957">
      <w:bodyDiv w:val="1"/>
      <w:marLeft w:val="0"/>
      <w:marRight w:val="0"/>
      <w:marTop w:val="0"/>
      <w:marBottom w:val="0"/>
      <w:divBdr>
        <w:top w:val="none" w:sz="0" w:space="0" w:color="auto"/>
        <w:left w:val="none" w:sz="0" w:space="0" w:color="auto"/>
        <w:bottom w:val="none" w:sz="0" w:space="0" w:color="auto"/>
        <w:right w:val="none" w:sz="0" w:space="0" w:color="auto"/>
      </w:divBdr>
    </w:div>
    <w:div w:id="2080706475">
      <w:bodyDiv w:val="1"/>
      <w:marLeft w:val="0"/>
      <w:marRight w:val="0"/>
      <w:marTop w:val="0"/>
      <w:marBottom w:val="0"/>
      <w:divBdr>
        <w:top w:val="none" w:sz="0" w:space="0" w:color="auto"/>
        <w:left w:val="none" w:sz="0" w:space="0" w:color="auto"/>
        <w:bottom w:val="none" w:sz="0" w:space="0" w:color="auto"/>
        <w:right w:val="none" w:sz="0" w:space="0" w:color="auto"/>
      </w:divBdr>
    </w:div>
    <w:div w:id="214060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5.png"/><Relationship Id="rId39" Type="http://schemas.openxmlformats.org/officeDocument/2006/relationships/image" Target="media/image28.png"/><Relationship Id="rId21" Type="http://schemas.microsoft.com/office/2018/08/relationships/commentsExtensible" Target="commentsExtensible.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microsoft.com/office/2016/09/relationships/commentsIds" Target="commentsIds.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E040A-6AC9-49B8-8D10-EEE1931C2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19</Pages>
  <Words>2262</Words>
  <Characters>12898</Characters>
  <Application>Microsoft Office Word</Application>
  <DocSecurity>0</DocSecurity>
  <Lines>107</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유진</dc:creator>
  <cp:keywords/>
  <dc:description/>
  <cp:lastModifiedBy>김희영</cp:lastModifiedBy>
  <cp:revision>3</cp:revision>
  <dcterms:created xsi:type="dcterms:W3CDTF">2022-06-23T06:43:00Z</dcterms:created>
  <dcterms:modified xsi:type="dcterms:W3CDTF">2022-06-23T07:07:00Z</dcterms:modified>
</cp:coreProperties>
</file>